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Table:</w:t>
      </w:r>
      <w:r>
        <w:t xml:space="preserve"> </w:t>
      </w:r>
      <w:r>
        <w:rPr>
          <w:rStyle w:val="VerbatimChar"/>
        </w:rPr>
        <w:t xml:space="preserve">Relations</w:t>
      </w:r>
    </w:p>
    <w:p>
      <w:pPr>
        <w:pStyle w:val="SourceCode"/>
      </w:pPr>
      <w:r>
        <w:rPr>
          <w:rStyle w:val="VerbatimChar"/>
        </w:rPr>
        <w:t xml:space="preserve">+-------------+------+</w:t>
      </w:r>
      <w:r>
        <w:br/>
      </w:r>
      <w:r>
        <w:rPr>
          <w:rStyle w:val="VerbatimChar"/>
        </w:rPr>
        <w:t xml:space="preserve">| Column Name | Type |</w:t>
      </w:r>
      <w:r>
        <w:br/>
      </w:r>
      <w:r>
        <w:rPr>
          <w:rStyle w:val="VerbatimChar"/>
        </w:rPr>
        <w:t xml:space="preserve">+-------------+------+</w:t>
      </w:r>
      <w:r>
        <w:br/>
      </w:r>
      <w:r>
        <w:rPr>
          <w:rStyle w:val="VerbatimChar"/>
        </w:rPr>
        <w:t xml:space="preserve">| user_id     | int  |</w:t>
      </w:r>
      <w:r>
        <w:br/>
      </w:r>
      <w:r>
        <w:rPr>
          <w:rStyle w:val="VerbatimChar"/>
        </w:rPr>
        <w:t xml:space="preserve">| follower_id | int  |</w:t>
      </w:r>
      <w:r>
        <w:br/>
      </w:r>
      <w:r>
        <w:rPr>
          <w:rStyle w:val="VerbatimChar"/>
        </w:rPr>
        <w:t xml:space="preserve">+-------------+------+</w:t>
      </w:r>
      <w:r>
        <w:br/>
      </w:r>
      <w:r>
        <w:rPr>
          <w:rStyle w:val="VerbatimChar"/>
        </w:rPr>
        <w:t xml:space="preserve">(user_id, follower_id) is the primary key (combination of columns with unique values) for this table.</w:t>
      </w:r>
      <w:r>
        <w:br/>
      </w:r>
      <w:r>
        <w:rPr>
          <w:rStyle w:val="VerbatimChar"/>
        </w:rPr>
        <w:t xml:space="preserve">Each row of this table indicates that the user with ID follower_id is following the user with ID user_id.</w:t>
      </w:r>
    </w:p>
    <w:p>
      <w:pPr>
        <w:pStyle w:val="FirstParagraph"/>
      </w:pPr>
      <w:r>
        <w:t xml:space="preserve"> </w:t>
      </w:r>
    </w:p>
    <w:p>
      <w:pPr>
        <w:pStyle w:val="BodyText"/>
      </w:pPr>
      <w:r>
        <w:t xml:space="preserve">Write a solution to find all the pairs of users with the maximum number of common followers. In other words, if the maximum number of common followers between any two users is</w:t>
      </w:r>
      <w:r>
        <w:t xml:space="preserve"> </w:t>
      </w:r>
      <w:r>
        <w:rPr>
          <w:rStyle w:val="VerbatimChar"/>
        </w:rPr>
        <w:t xml:space="preserve">maxCommon</w:t>
      </w:r>
      <w:r>
        <w:t xml:space="preserve">, then you have to return all pairs of users that have</w:t>
      </w:r>
      <w:r>
        <w:t xml:space="preserve"> </w:t>
      </w:r>
      <w:r>
        <w:rPr>
          <w:rStyle w:val="VerbatimChar"/>
        </w:rPr>
        <w:t xml:space="preserve">maxCommon</w:t>
      </w:r>
      <w:r>
        <w:t xml:space="preserve"> </w:t>
      </w:r>
      <w:r>
        <w:t xml:space="preserve">common followers.</w:t>
      </w:r>
    </w:p>
    <w:p>
      <w:pPr>
        <w:pStyle w:val="BodyText"/>
      </w:pPr>
      <w:r>
        <w:t xml:space="preserve">The result table should contain the pairs</w:t>
      </w:r>
      <w:r>
        <w:t xml:space="preserve"> </w:t>
      </w:r>
      <w:r>
        <w:rPr>
          <w:rStyle w:val="VerbatimChar"/>
        </w:rPr>
        <w:t xml:space="preserve">user1_id</w:t>
      </w:r>
      <w:r>
        <w:t xml:space="preserve"> </w:t>
      </w:r>
      <w:r>
        <w:t xml:space="preserve">and</w:t>
      </w:r>
      <w:r>
        <w:t xml:space="preserve"> </w:t>
      </w:r>
      <w:r>
        <w:rPr>
          <w:rStyle w:val="VerbatimChar"/>
        </w:rPr>
        <w:t xml:space="preserve">user2_id</w:t>
      </w:r>
      <w:r>
        <w:t xml:space="preserve"> </w:t>
      </w:r>
      <w:r>
        <w:t xml:space="preserve">where</w:t>
      </w:r>
      <w:r>
        <w:t xml:space="preserve"> </w:t>
      </w:r>
      <w:r>
        <w:rPr>
          <w:rStyle w:val="VerbatimChar"/>
        </w:rPr>
        <w:t xml:space="preserve">user1_id &lt; user2_id</w:t>
      </w:r>
      <w:r>
        <w:t xml:space="preserve">.</w:t>
      </w:r>
    </w:p>
    <w:p>
      <w:pPr>
        <w:pStyle w:val="BodyText"/>
      </w:pPr>
      <w:r>
        <w:t xml:space="preserve">Return the result table in</w:t>
      </w:r>
      <w:r>
        <w:t xml:space="preserve"> </w:t>
      </w:r>
      <w:r>
        <w:rPr>
          <w:b/>
          <w:bCs/>
        </w:rPr>
        <w:t xml:space="preserve">any order</w:t>
      </w:r>
      <w:r>
        <w:t xml:space="preserve">.</w:t>
      </w:r>
    </w:p>
    <w:p>
      <w:pPr>
        <w:pStyle w:val="BodyText"/>
      </w:pPr>
      <w:r>
        <w:t xml:space="preserve">The result format is in the following example.</w:t>
      </w:r>
    </w:p>
    <w:p>
      <w:pPr>
        <w:pStyle w:val="BodyText"/>
      </w:pPr>
      <w:r>
        <w:t xml:space="preserve"> </w:t>
      </w:r>
    </w:p>
    <w:p>
      <w:pPr>
        <w:pStyle w:val="BodyText"/>
      </w:pPr>
      <w:r>
        <w:rPr>
          <w:b/>
          <w:bCs/>
        </w:rPr>
        <w:t xml:space="preserve">Example 1:</w:t>
      </w:r>
    </w:p>
    <w:p>
      <w:pPr>
        <w:pStyle w:val="SourceCode"/>
      </w:pPr>
      <w:r>
        <w:rPr>
          <w:rStyle w:val="VerbatimChar"/>
        </w:rPr>
        <w:t xml:space="preserve">Input: </w:t>
      </w:r>
      <w:r>
        <w:br/>
      </w:r>
      <w:r>
        <w:rPr>
          <w:rStyle w:val="VerbatimChar"/>
        </w:rPr>
        <w:t xml:space="preserve">Relations table:</w:t>
      </w:r>
      <w:r>
        <w:br/>
      </w:r>
      <w:r>
        <w:rPr>
          <w:rStyle w:val="VerbatimChar"/>
        </w:rPr>
        <w:t xml:space="preserve">+---------+-------------+</w:t>
      </w:r>
      <w:r>
        <w:br/>
      </w:r>
      <w:r>
        <w:rPr>
          <w:rStyle w:val="VerbatimChar"/>
        </w:rPr>
        <w:t xml:space="preserve">| user_id | follower_id |</w:t>
      </w:r>
      <w:r>
        <w:br/>
      </w:r>
      <w:r>
        <w:rPr>
          <w:rStyle w:val="VerbatimChar"/>
        </w:rPr>
        <w:t xml:space="preserve">+---------+-------------+</w:t>
      </w:r>
      <w:r>
        <w:br/>
      </w:r>
      <w:r>
        <w:rPr>
          <w:rStyle w:val="VerbatimChar"/>
        </w:rPr>
        <w:t xml:space="preserve">| 1       | 3           |</w:t>
      </w:r>
      <w:r>
        <w:br/>
      </w:r>
      <w:r>
        <w:rPr>
          <w:rStyle w:val="VerbatimChar"/>
        </w:rPr>
        <w:t xml:space="preserve">| 2       | 3           |</w:t>
      </w:r>
      <w:r>
        <w:br/>
      </w:r>
      <w:r>
        <w:rPr>
          <w:rStyle w:val="VerbatimChar"/>
        </w:rPr>
        <w:t xml:space="preserve">| 7       | 3           |</w:t>
      </w:r>
      <w:r>
        <w:br/>
      </w:r>
      <w:r>
        <w:rPr>
          <w:rStyle w:val="VerbatimChar"/>
        </w:rPr>
        <w:t xml:space="preserve">| 1       | 4           |</w:t>
      </w:r>
      <w:r>
        <w:br/>
      </w:r>
      <w:r>
        <w:rPr>
          <w:rStyle w:val="VerbatimChar"/>
        </w:rPr>
        <w:t xml:space="preserve">| 2       | 4           |</w:t>
      </w:r>
      <w:r>
        <w:br/>
      </w:r>
      <w:r>
        <w:rPr>
          <w:rStyle w:val="VerbatimChar"/>
        </w:rPr>
        <w:t xml:space="preserve">| 7       | 4           |</w:t>
      </w:r>
      <w:r>
        <w:br/>
      </w:r>
      <w:r>
        <w:rPr>
          <w:rStyle w:val="VerbatimChar"/>
        </w:rPr>
        <w:t xml:space="preserve">| 1       | 5           |</w:t>
      </w:r>
      <w:r>
        <w:br/>
      </w:r>
      <w:r>
        <w:rPr>
          <w:rStyle w:val="VerbatimChar"/>
        </w:rPr>
        <w:t xml:space="preserve">| 2       | 6           |</w:t>
      </w:r>
      <w:r>
        <w:br/>
      </w:r>
      <w:r>
        <w:rPr>
          <w:rStyle w:val="VerbatimChar"/>
        </w:rPr>
        <w:t xml:space="preserve">| 7       | 5           |</w:t>
      </w:r>
      <w:r>
        <w:br/>
      </w:r>
      <w:r>
        <w:rPr>
          <w:rStyle w:val="VerbatimChar"/>
        </w:rPr>
        <w:t xml:space="preserve">+---------+-------------+</w:t>
      </w:r>
      <w:r>
        <w:br/>
      </w:r>
      <w:r>
        <w:rPr>
          <w:rStyle w:val="VerbatimChar"/>
        </w:rPr>
        <w:t xml:space="preserve">Output: </w:t>
      </w:r>
      <w:r>
        <w:br/>
      </w:r>
      <w:r>
        <w:rPr>
          <w:rStyle w:val="VerbatimChar"/>
        </w:rPr>
        <w:t xml:space="preserve">+----------+----------+</w:t>
      </w:r>
      <w:r>
        <w:br/>
      </w:r>
      <w:r>
        <w:rPr>
          <w:rStyle w:val="VerbatimChar"/>
        </w:rPr>
        <w:t xml:space="preserve">| user1_id | user2_id |</w:t>
      </w:r>
      <w:r>
        <w:br/>
      </w:r>
      <w:r>
        <w:rPr>
          <w:rStyle w:val="VerbatimChar"/>
        </w:rPr>
        <w:t xml:space="preserve">+----------+----------+</w:t>
      </w:r>
      <w:r>
        <w:br/>
      </w:r>
      <w:r>
        <w:rPr>
          <w:rStyle w:val="VerbatimChar"/>
        </w:rPr>
        <w:t xml:space="preserve">| 1        | 7        |</w:t>
      </w:r>
      <w:r>
        <w:br/>
      </w:r>
      <w:r>
        <w:rPr>
          <w:rStyle w:val="VerbatimChar"/>
        </w:rPr>
        <w:t xml:space="preserve">+----------+----------+</w:t>
      </w:r>
      <w:r>
        <w:br/>
      </w:r>
      <w:r>
        <w:rPr>
          <w:rStyle w:val="VerbatimChar"/>
        </w:rPr>
        <w:t xml:space="preserve">Explanation: </w:t>
      </w:r>
      <w:r>
        <w:br/>
      </w:r>
      <w:r>
        <w:rPr>
          <w:rStyle w:val="VerbatimChar"/>
        </w:rPr>
        <w:t xml:space="preserve">Users 1 and 2 have two common followers (3 and 4).</w:t>
      </w:r>
      <w:r>
        <w:br/>
      </w:r>
      <w:r>
        <w:rPr>
          <w:rStyle w:val="VerbatimChar"/>
        </w:rPr>
        <w:t xml:space="preserve">Users 1 and 7 have three common followers (3, 4, and 5).</w:t>
      </w:r>
      <w:r>
        <w:br/>
      </w:r>
      <w:r>
        <w:rPr>
          <w:rStyle w:val="VerbatimChar"/>
        </w:rPr>
        <w:t xml:space="preserve">Users 2 and 7 have two common followers (3 and 4).</w:t>
      </w:r>
      <w:r>
        <w:br/>
      </w:r>
      <w:r>
        <w:rPr>
          <w:rStyle w:val="VerbatimChar"/>
        </w:rPr>
        <w:t xml:space="preserve">Since the maximum number of common followers between any two users is 3, we return all pairs of users with three common followers, which is only the pair (1, 7). We return the pair as (1, 7), not as (7, 1).</w:t>
      </w:r>
      <w:r>
        <w:br/>
      </w:r>
      <w:r>
        <w:rPr>
          <w:rStyle w:val="VerbatimChar"/>
        </w:rPr>
        <w:t xml:space="preserve">Note that we do not have any information about the users that follow users 3, 4, and 5, so we consider them to have 0 followers.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2024-03-25T10:01:33Z</dcterms:created>
  <dcterms:modified xsi:type="dcterms:W3CDTF">2024-03-25T10:01:33Z</dcterms:modified>
</cp:coreProperties>
</file>

<file path=docProps/custom.xml><?xml version="1.0" encoding="utf-8"?>
<Properties xmlns="http://schemas.openxmlformats.org/officeDocument/2006/custom-properties" xmlns:vt="http://schemas.openxmlformats.org/officeDocument/2006/docPropsVTypes"/>
</file>