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</w:t>
      </w:r>
      <w:r>
        <w:t xml:space="preserve"> </w:t>
      </w:r>
      <w:r>
        <w:rPr>
          <w:b/>
          <w:bCs/>
        </w:rPr>
        <w:t xml:space="preserve">non-negative</w:t>
      </w:r>
      <w:r>
        <w:t xml:space="preserve"> </w:t>
      </w:r>
      <w:r>
        <w:t xml:space="preserve">integers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num2</w:t>
      </w:r>
      <w:r>
        <w:t xml:space="preserve">.</w:t>
      </w:r>
    </w:p>
    <w:p>
      <w:pPr>
        <w:pStyle w:val="BodyText"/>
      </w:pPr>
      <w:r>
        <w:t xml:space="preserve">In one</w:t>
      </w:r>
      <w:r>
        <w:t xml:space="preserve"> </w:t>
      </w:r>
      <w:r>
        <w:rPr>
          <w:b/>
          <w:bCs/>
        </w:rPr>
        <w:t xml:space="preserve">operation</w:t>
      </w:r>
      <w:r>
        <w:t xml:space="preserve">, if</w:t>
      </w:r>
      <w:r>
        <w:t xml:space="preserve"> </w:t>
      </w:r>
      <w:r>
        <w:rPr>
          <w:rStyle w:val="VerbatimChar"/>
        </w:rPr>
        <w:t xml:space="preserve">num1 &gt;= num2</w:t>
      </w:r>
      <w:r>
        <w:t xml:space="preserve">, you must subtract</w:t>
      </w:r>
      <w:r>
        <w:t xml:space="preserve"> </w:t>
      </w:r>
      <w:r>
        <w:rPr>
          <w:rStyle w:val="VerbatimChar"/>
        </w:rPr>
        <w:t xml:space="preserve">num2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num1</w:t>
      </w:r>
      <w:r>
        <w:t xml:space="preserve">, otherwise subtract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num2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num1 = 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num2 = 4</w:t>
      </w:r>
      <w:r>
        <w:t xml:space="preserve">, subtract</w:t>
      </w:r>
      <w:r>
        <w:t xml:space="preserve"> </w:t>
      </w:r>
      <w:r>
        <w:rPr>
          <w:rStyle w:val="VerbatimChar"/>
        </w:rPr>
        <w:t xml:space="preserve">num2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num1</w:t>
      </w:r>
      <w:r>
        <w:t xml:space="preserve">, thus obtaining</w:t>
      </w:r>
      <w:r>
        <w:t xml:space="preserve"> </w:t>
      </w:r>
      <w:r>
        <w:rPr>
          <w:rStyle w:val="VerbatimChar"/>
        </w:rPr>
        <w:t xml:space="preserve">num1 = 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num2 = 4</w:t>
      </w:r>
      <w:r>
        <w:t xml:space="preserve">. However, if</w:t>
      </w:r>
      <w:r>
        <w:t xml:space="preserve"> </w:t>
      </w:r>
      <w:r>
        <w:rPr>
          <w:rStyle w:val="VerbatimChar"/>
        </w:rPr>
        <w:t xml:space="preserve">num1 = 4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num2 = 5</w:t>
      </w:r>
      <w:r>
        <w:t xml:space="preserve">, after one operation,</w:t>
      </w:r>
      <w:r>
        <w:t xml:space="preserve"> </w:t>
      </w:r>
      <w:r>
        <w:rPr>
          <w:rStyle w:val="VerbatimChar"/>
        </w:rPr>
        <w:t xml:space="preserve">num1 = 4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num2 = 1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number of operations</w:t>
      </w:r>
      <w:r>
        <w:rPr>
          <w:i/>
          <w:iCs/>
        </w:rPr>
        <w:t xml:space="preserve"> </w:t>
      </w:r>
      <w:r>
        <w:rPr>
          <w:i/>
          <w:iCs/>
        </w:rPr>
        <w:t xml:space="preserve">required to make either</w:t>
      </w:r>
      <w:r>
        <w:t xml:space="preserve"> </w:t>
      </w:r>
      <w:r>
        <w:rPr>
          <w:rStyle w:val="VerbatimChar"/>
        </w:rPr>
        <w:t xml:space="preserve">num1 = 0</w:t>
      </w:r>
      <w:r>
        <w:t xml:space="preserve"> </w:t>
      </w:r>
      <w:r>
        <w:rPr>
          <w:i/>
          <w:iCs/>
        </w:rPr>
        <w:t xml:space="preserve">or</w:t>
      </w:r>
      <w:r>
        <w:t xml:space="preserve"> </w:t>
      </w:r>
      <w:r>
        <w:rPr>
          <w:rStyle w:val="VerbatimChar"/>
        </w:rPr>
        <w:t xml:space="preserve">num2 = 0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num1 = 2, num2 = 3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- Operation 1: num1 = 2, num2 = 3. Since num1 &lt; num2, we subtract num1 from num2 and get num1 = 2, num2 = 3 - 2 = 1.</w:t>
      </w:r>
      <w:r>
        <w:br/>
      </w:r>
      <w:r>
        <w:rPr>
          <w:rStyle w:val="VerbatimChar"/>
        </w:rPr>
        <w:t xml:space="preserve">- Operation 2: num1 = 2, num2 = 1. Since num1 &gt; num2, we subtract num2 from num1.</w:t>
      </w:r>
      <w:r>
        <w:br/>
      </w:r>
      <w:r>
        <w:rPr>
          <w:rStyle w:val="VerbatimChar"/>
        </w:rPr>
        <w:t xml:space="preserve">- Operation 3: num1 = 1, num2 = 1. Since num1 == num2, we subtract num2 from num1.</w:t>
      </w:r>
      <w:r>
        <w:br/>
      </w:r>
      <w:r>
        <w:rPr>
          <w:rStyle w:val="VerbatimChar"/>
        </w:rPr>
        <w:t xml:space="preserve">Now num1 = 0 and num2 = 1. Since num1 == 0, we do not need to perform any further operations.</w:t>
      </w:r>
      <w:r>
        <w:br/>
      </w:r>
      <w:r>
        <w:rPr>
          <w:rStyle w:val="VerbatimChar"/>
        </w:rPr>
        <w:t xml:space="preserve">So the total number of operations required is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num1 = 10, num2 = 10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- Operation 1: num1 = 10, num2 = 10. Since num1 == num2, we subtract num2 from num1 and get num1 = 10 - 10 = 0.</w:t>
      </w:r>
      <w:r>
        <w:br/>
      </w:r>
      <w:r>
        <w:rPr>
          <w:rStyle w:val="VerbatimChar"/>
        </w:rPr>
        <w:t xml:space="preserve">Now num1 = 0 and num2 = 10. Since num1 == 0, we are done.</w:t>
      </w:r>
      <w:r>
        <w:br/>
      </w:r>
      <w:r>
        <w:rPr>
          <w:rStyle w:val="VerbatimChar"/>
        </w:rPr>
        <w:t xml:space="preserve">So the total number of operations required is 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num1, num2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2024-03-25T10:04:25Z</dcterms:created>
  <dcterms:modified xsi:type="dcterms:W3CDTF">2024-03-25T10:04:25Z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