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image is represented by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grid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image[i][j]</w:t>
      </w:r>
      <w:r>
        <w:t xml:space="preserve"> </w:t>
      </w:r>
      <w:r>
        <w:t xml:space="preserve">represents the pixel value of the image.</w:t>
      </w:r>
    </w:p>
    <w:p>
      <w:pPr>
        <w:pStyle w:val="BodyText"/>
      </w:pPr>
      <w:r>
        <w:t xml:space="preserve">You are also given three integers</w:t>
      </w:r>
      <w:r>
        <w:t xml:space="preserve"> </w:t>
      </w:r>
      <w:r>
        <w:rPr>
          <w:rStyle w:val="VerbatimChar"/>
        </w:rPr>
        <w:t xml:space="preserve">sr</w:t>
      </w:r>
      <w:r>
        <w:t xml:space="preserve">,</w:t>
      </w:r>
      <w:r>
        <w:t xml:space="preserve"> </w:t>
      </w:r>
      <w:r>
        <w:rPr>
          <w:rStyle w:val="VerbatimChar"/>
        </w:rPr>
        <w:t xml:space="preserve">sc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. You should perform a</w:t>
      </w:r>
      <w:r>
        <w:t xml:space="preserve"> </w:t>
      </w:r>
      <w:r>
        <w:rPr>
          <w:b/>
          <w:bCs/>
        </w:rPr>
        <w:t xml:space="preserve">flood fill</w:t>
      </w:r>
      <w:r>
        <w:t xml:space="preserve"> </w:t>
      </w:r>
      <w:r>
        <w:t xml:space="preserve">on the image starting from the pixel</w:t>
      </w:r>
      <w:r>
        <w:t xml:space="preserve"> </w:t>
      </w:r>
      <w:r>
        <w:rPr>
          <w:rStyle w:val="VerbatimChar"/>
        </w:rPr>
        <w:t xml:space="preserve">image[sr][sc]</w:t>
      </w:r>
      <w:r>
        <w:t xml:space="preserve">.</w:t>
      </w:r>
    </w:p>
    <w:p>
      <w:pPr>
        <w:pStyle w:val="BodyText"/>
      </w:pPr>
      <w:r>
        <w:t xml:space="preserve">To perform a</w:t>
      </w:r>
      <w:r>
        <w:t xml:space="preserve"> </w:t>
      </w:r>
      <w:r>
        <w:rPr>
          <w:b/>
          <w:bCs/>
        </w:rPr>
        <w:t xml:space="preserve">flood fill</w:t>
      </w:r>
      <w:r>
        <w:t xml:space="preserve">, consider the starting pixel, plus any pixels connected</w:t>
      </w:r>
      <w:r>
        <w:t xml:space="preserve"> </w:t>
      </w:r>
      <w:r>
        <w:rPr>
          <w:b/>
          <w:bCs/>
        </w:rPr>
        <w:t xml:space="preserve">4-directionally</w:t>
      </w:r>
      <w:r>
        <w:t xml:space="preserve"> </w:t>
      </w:r>
      <w:r>
        <w:t xml:space="preserve">to the starting pixel of the same color as the starting pixel, plus any pixels connected</w:t>
      </w:r>
      <w:r>
        <w:t xml:space="preserve"> </w:t>
      </w:r>
      <w:r>
        <w:rPr>
          <w:b/>
          <w:bCs/>
        </w:rPr>
        <w:t xml:space="preserve">4-directionally</w:t>
      </w:r>
      <w:r>
        <w:t xml:space="preserve"> </w:t>
      </w:r>
      <w:r>
        <w:t xml:space="preserve">to those pixels (also with the same color), and so on. Replace the color of all of the aforementioned pixels with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modified image after performing the flood fill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20147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01/flood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image = [[1,1,1],[1,1,0],[1,0,1]], sr = 1, sc = 1, color = 2</w:t>
      </w:r>
      <w:r>
        <w:br/>
      </w:r>
      <w:r>
        <w:rPr>
          <w:rStyle w:val="VerbatimChar"/>
        </w:rPr>
        <w:t xml:space="preserve">Output: [[2,2,2],[2,2,0],[2,0,1]]</w:t>
      </w:r>
      <w:r>
        <w:br/>
      </w:r>
      <w:r>
        <w:rPr>
          <w:rStyle w:val="VerbatimChar"/>
        </w:rPr>
        <w:t xml:space="preserve">Explanation: From the center of the image with position (sr, sc) = (1, 1) (i.e., the red pixel), all pixels connected by a path of the same color as the starting pixel (i.e., the blue pixels) are colored with the new color.</w:t>
      </w:r>
      <w:r>
        <w:br/>
      </w:r>
      <w:r>
        <w:rPr>
          <w:rStyle w:val="VerbatimChar"/>
        </w:rPr>
        <w:t xml:space="preserve">Note the bottom corner is not colored 2, because it is not 4-directionally connected to the starting pixel.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image = [[0,0,0],[0,0,0]], sr = 0, sc = 0, color = 0</w:t>
      </w:r>
      <w:r>
        <w:br/>
      </w:r>
      <w:r>
        <w:rPr>
          <w:rStyle w:val="VerbatimChar"/>
        </w:rPr>
        <w:t xml:space="preserve">Output: [[0,0,0],[0,0,0]]</w:t>
      </w:r>
      <w:r>
        <w:br/>
      </w:r>
      <w:r>
        <w:rPr>
          <w:rStyle w:val="VerbatimChar"/>
        </w:rPr>
        <w:t xml:space="preserve">Explanation: The starting pixel is already colored 0, so no changes are made to the image.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image.length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image[i].length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image[i][j], color &lt; 2</w:t>
      </w:r>
      <w:r>
        <w:rPr>
          <w:rStyle w:val="VerbatimChar"/>
          <w:vertAlign w:val="superscript"/>
        </w:rPr>
        <w:t xml:space="preserve">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sr &lt;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sc &lt;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2024-03-25T10:17:50Z</dcterms:created>
  <dcterms:modified xsi:type="dcterms:W3CDTF">2024-03-25T10:17:50Z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