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Asyncio</w:t>
      </w:r>
      <w:r>
        <w:t xml:space="preserve"> </w:t>
      </w:r>
      <w:r>
        <w:t xml:space="preserve">is a Python library used for concurrent programming, enabling asynchronous I/O operations and coroutines.</w:t>
      </w:r>
      <w:r>
        <w:t xml:space="preserve"> </w:t>
      </w:r>
      <w:hyperlink r:id="rId20">
        <w:r>
          <w:rPr>
            <w:rStyle w:val="Hyperlink"/>
          </w:rPr>
          <w:t xml:space="preserve">It’s particularly useful for handling I/O-bound tasks and high-level network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asyncio: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Real Python’s “What Is asyncio?”</w:t>
        </w:r>
      </w:hyperlink>
      <w:r>
        <w:t xml:space="preserve">: This comprehensive tutorial covers the basics of async IO, event loops, and coroutines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GeeksforGeeks: “asyncio in Python”</w:t>
        </w:r>
      </w:hyperlink>
      <w:r>
        <w:t xml:space="preserve">: Learn about async iterators, event loops, and how asyncio differs from multi-threading or multi-processing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Built In: “Understanding Asyncio in Python”</w:t>
        </w:r>
      </w:hyperlink>
      <w:r>
        <w:t xml:space="preserve">: Dive into asyncio with examples and explanations of async/await syntax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Super Fast Python: “Python Asyncio: The Complete Guide”</w:t>
        </w:r>
      </w:hyperlink>
      <w:r>
        <w:t xml:space="preserve">: Get a complete walkthrough of using asyncio, including defining coroutines and non-blocking I/O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Awesome asyncio on GitHub</w:t>
        </w:r>
      </w:hyperlink>
      <w:r>
        <w:t xml:space="preserve">: Explore a curated list of Python asyncio frameworks, libraries, and resources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uiltin.com/data-science/asyncio" TargetMode="External" /><Relationship Type="http://schemas.openxmlformats.org/officeDocument/2006/relationships/hyperlink" Id="rId24" Target="https://github.com/timofurrer/awesome-asyncio" TargetMode="External" /><Relationship Type="http://schemas.openxmlformats.org/officeDocument/2006/relationships/hyperlink" Id="rId21" Target="https://realpython.com/lessons/what-asyncio/" TargetMode="External" /><Relationship Type="http://schemas.openxmlformats.org/officeDocument/2006/relationships/hyperlink" Id="rId23" Target="https://superfastpython.com/python-asyncio/" TargetMode="External" /><Relationship Type="http://schemas.openxmlformats.org/officeDocument/2006/relationships/hyperlink" Id="rId20" Target="https://www.geeksforgeeks.org/asyncio-in-pyth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uiltin.com/data-science/asyncio" TargetMode="External" /><Relationship Type="http://schemas.openxmlformats.org/officeDocument/2006/relationships/hyperlink" Id="rId24" Target="https://github.com/timofurrer/awesome-asyncio" TargetMode="External" /><Relationship Type="http://schemas.openxmlformats.org/officeDocument/2006/relationships/hyperlink" Id="rId21" Target="https://realpython.com/lessons/what-asyncio/" TargetMode="External" /><Relationship Type="http://schemas.openxmlformats.org/officeDocument/2006/relationships/hyperlink" Id="rId23" Target="https://superfastpython.com/python-asyncio/" TargetMode="External" /><Relationship Type="http://schemas.openxmlformats.org/officeDocument/2006/relationships/hyperlink" Id="rId20" Target="https://www.geeksforgeeks.org/asyncio-in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2024-03-23T04:44:21Z</dcterms:created>
  <dcterms:modified xsi:type="dcterms:W3CDTF">2024-03-23T04:44:21Z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