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  <w:bCs/>
        </w:rPr>
        <w:t xml:space="preserve">Core Animation</w:t>
      </w:r>
      <w:r>
        <w:t xml:space="preserve"> </w:t>
      </w:r>
      <w:r>
        <w:t xml:space="preserve">is a technology that allows developers to produce smooth animated user interfaces.</w:t>
      </w:r>
      <w:r>
        <w:t xml:space="preserve"> </w:t>
      </w:r>
      <w:hyperlink r:id="rId20">
        <w:r>
          <w:rPr>
            <w:rStyle w:val="Hyperlink"/>
          </w:rPr>
          <w:t xml:space="preserve">It simplifies the creation of animated UI elements by providing an abstraction layer between programmers and underlying software/hardware interfaces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resources</w:t>
      </w:r>
      <w:r>
        <w:t xml:space="preserve"> </w:t>
      </w:r>
      <w:r>
        <w:t xml:space="preserve">where you can learn more about Core Animation:</w:t>
      </w:r>
    </w:p>
    <w:p>
      <w:pPr>
        <w:pStyle w:val="Compact"/>
        <w:numPr>
          <w:ilvl w:val="0"/>
          <w:numId w:val="1001"/>
        </w:numPr>
      </w:pPr>
      <w:hyperlink r:id="rId20"/>
      <w:hyperlink r:id="rId20">
        <w:r>
          <w:rPr>
            <w:rStyle w:val="Hyperlink"/>
            <w:b/>
            <w:bCs/>
          </w:rPr>
          <w:t xml:space="preserve">Tutorial: Intro to Core Animation</w:t>
        </w:r>
      </w:hyperlink>
      <w:r>
        <w:t xml:space="preserve">: This tutorial provides an overview and practical examples of Core Animation, including how to build animations into your application using Cocoa and layering concepts</w:t>
      </w:r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1">
        <w:r>
          <w:rPr>
            <w:rStyle w:val="Hyperlink"/>
            <w:b/>
            <w:bCs/>
          </w:rPr>
          <w:t xml:space="preserve">Core Animation - Wikipedia</w:t>
        </w:r>
      </w:hyperlink>
      <w:r>
        <w:t xml:space="preserve">: The Wikipedia page offers detailed information about Core Animation, its usage across different platforms (macOS, iOS, watchOS, and tvOS), and its animation models</w:t>
      </w:r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2">
        <w:r>
          <w:rPr>
            <w:rStyle w:val="Hyperlink"/>
            <w:b/>
            <w:bCs/>
          </w:rPr>
          <w:t xml:space="preserve">Building iOS Apps with Core Animation and Layer Effects</w:t>
        </w:r>
      </w:hyperlink>
      <w:r>
        <w:t xml:space="preserve">: This resource dives into Core Animation on both iOS and macOS, focusing on managing layer objects and creating animations</w:t>
      </w:r>
      <w:hyperlink r:id="rId22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3">
        <w:r>
          <w:rPr>
            <w:rStyle w:val="Hyperlink"/>
            <w:b/>
            <w:bCs/>
          </w:rPr>
          <w:t xml:space="preserve">Core Animation | Apple Developer Documentation</w:t>
        </w:r>
      </w:hyperlink>
      <w:r>
        <w:t xml:space="preserve">: Apple’s official documentation provides comprehensive details, including high frame rates, smooth animations, and how Core Animation accelerates rendering using dedicated graphics hardware</w:t>
      </w:r>
      <w:hyperlink r:id="rId23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4">
        <w:r>
          <w:rPr>
            <w:rStyle w:val="Hyperlink"/>
            <w:b/>
            <w:bCs/>
          </w:rPr>
          <w:t xml:space="preserve">Core Animation Basics</w:t>
        </w:r>
      </w:hyperlink>
      <w:r>
        <w:t xml:space="preserve">: This Apple Developer guide covers the basics of Core Animation, including animating changes to views and visual objects</w:t>
      </w:r>
      <w:hyperlink r:id="rId24">
        <w:r>
          <w:rPr>
            <w:rStyle w:val="Hyperlink"/>
            <w:vertAlign w:val="superscript"/>
          </w:rPr>
          <w:t xml:space="preserve">5</w:t>
        </w:r>
      </w:hyperlink>
      <w:r>
        <w:t xml:space="preserve">.</w:t>
      </w:r>
    </w:p>
    <w:p>
      <w:pPr>
        <w:pStyle w:val="FirstParagraph"/>
      </w:pPr>
      <w:r>
        <w:t xml:space="preserve">Feel free to explore these resources to enhance your understanding of Core Animation! 🚀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s://developer.apple.com/documentation/quartzcore" TargetMode="External" /><Relationship Type="http://schemas.openxmlformats.org/officeDocument/2006/relationships/hyperlink" Id="rId24" Target="https://developer.apple.com/library/archive/documentation/Cocoa/Conceptual/CoreAnimation_guide/CoreAnimationBasics/CoreAnimationBasics.html" TargetMode="External" /><Relationship Type="http://schemas.openxmlformats.org/officeDocument/2006/relationships/hyperlink" Id="rId21" Target="https://en.wikipedia.org/wiki/Core_Animation" TargetMode="External" /><Relationship Type="http://schemas.openxmlformats.org/officeDocument/2006/relationships/hyperlink" Id="rId20" Target="https://macresearch.org/tutorial-intro-core-animation/" TargetMode="External" /><Relationship Type="http://schemas.openxmlformats.org/officeDocument/2006/relationships/hyperlink" Id="rId22" Target="https://reintech.io/blog/building-ios-apps-with-core-animation-layer-effect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developer.apple.com/documentation/quartzcore" TargetMode="External" /><Relationship Type="http://schemas.openxmlformats.org/officeDocument/2006/relationships/hyperlink" Id="rId24" Target="https://developer.apple.com/library/archive/documentation/Cocoa/Conceptual/CoreAnimation_guide/CoreAnimationBasics/CoreAnimationBasics.html" TargetMode="External" /><Relationship Type="http://schemas.openxmlformats.org/officeDocument/2006/relationships/hyperlink" Id="rId21" Target="https://en.wikipedia.org/wiki/Core_Animation" TargetMode="External" /><Relationship Type="http://schemas.openxmlformats.org/officeDocument/2006/relationships/hyperlink" Id="rId20" Target="https://macresearch.org/tutorial-intro-core-animation/" TargetMode="External" /><Relationship Type="http://schemas.openxmlformats.org/officeDocument/2006/relationships/hyperlink" Id="rId22" Target="https://reintech.io/blog/building-ios-apps-with-core-animation-layer-effect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2024-03-23T04:45:34Z</dcterms:created>
  <dcterms:modified xsi:type="dcterms:W3CDTF">2024-03-23T04:45:34Z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