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Data : Thu thập thông số môi trường như độ ẩm hay nhiệt độ …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Information : Nhận thông tin và thông báo trạng thái cho hệ thống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Knowledge : Điều khiển tự động được thiết lập sẵn như Nhiệt độ &gt; 35 độ thì tự động bật máy bơm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Wisdom: Khart năng tự đưa ra những chiến lược tối ưu như tối ưu lượng nước hay phân tính và dự báo thời tiết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