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74" w:type="dxa"/>
        <w:tblInd w:w="-856" w:type="dxa"/>
        <w:tblLook w:val="04A0" w:firstRow="1" w:lastRow="0" w:firstColumn="1" w:lastColumn="0" w:noHBand="0" w:noVBand="1"/>
      </w:tblPr>
      <w:tblGrid>
        <w:gridCol w:w="2411"/>
        <w:gridCol w:w="8363"/>
      </w:tblGrid>
      <w:tr w:rsidR="007D0B51" w:rsidRPr="003F7C7F" w:rsidTr="002E356A">
        <w:trPr>
          <w:trHeight w:val="664"/>
        </w:trPr>
        <w:tc>
          <w:tcPr>
            <w:tcW w:w="10774" w:type="dxa"/>
            <w:gridSpan w:val="2"/>
          </w:tcPr>
          <w:p w:rsidR="007D0B51" w:rsidRPr="003F7C7F" w:rsidRDefault="007D0B51" w:rsidP="007D0B51">
            <w:pPr>
              <w:rPr>
                <w:rFonts w:cs="Times New Roman"/>
                <w:b/>
                <w:sz w:val="28"/>
                <w:szCs w:val="28"/>
              </w:rPr>
            </w:pPr>
            <w:r w:rsidRPr="003F7C7F">
              <w:rPr>
                <w:rFonts w:cs="Times New Roman"/>
                <w:b/>
                <w:sz w:val="28"/>
                <w:szCs w:val="28"/>
              </w:rPr>
              <w:t>PHẦ</w:t>
            </w:r>
            <w:r>
              <w:rPr>
                <w:rFonts w:cs="Times New Roman"/>
                <w:b/>
                <w:sz w:val="28"/>
                <w:szCs w:val="28"/>
              </w:rPr>
              <w:t>N I: PHƯƠNG PHÁP GHI CHEP HIỆU QUẢ.</w:t>
            </w:r>
          </w:p>
        </w:tc>
      </w:tr>
      <w:tr w:rsidR="007D0B51" w:rsidRPr="003F7C7F" w:rsidTr="002E356A">
        <w:trPr>
          <w:trHeight w:val="841"/>
        </w:trPr>
        <w:tc>
          <w:tcPr>
            <w:tcW w:w="2411" w:type="dxa"/>
          </w:tcPr>
          <w:p w:rsidR="007D0B51" w:rsidRPr="007D0B51" w:rsidRDefault="007D0B51" w:rsidP="007D0B51">
            <w:pPr>
              <w:pStyle w:val="ListParagraph"/>
              <w:numPr>
                <w:ilvl w:val="0"/>
                <w:numId w:val="2"/>
              </w:numPr>
              <w:ind w:left="284" w:hanging="284"/>
              <w:rPr>
                <w:rFonts w:cs="Times New Roman"/>
                <w:b/>
                <w:sz w:val="28"/>
                <w:szCs w:val="28"/>
              </w:rPr>
            </w:pPr>
            <w:r>
              <w:rPr>
                <w:rFonts w:cs="Times New Roman"/>
                <w:sz w:val="28"/>
                <w:szCs w:val="28"/>
              </w:rPr>
              <w:t>Cấu trúc của một tờ ghi chép cornell.</w:t>
            </w:r>
          </w:p>
          <w:p w:rsidR="007D0B51" w:rsidRDefault="007D0B51" w:rsidP="007D0B51">
            <w:pPr>
              <w:rPr>
                <w:rFonts w:cs="Times New Roman"/>
                <w:b/>
                <w:sz w:val="28"/>
                <w:szCs w:val="28"/>
              </w:rPr>
            </w:pPr>
          </w:p>
          <w:p w:rsidR="007D0B51" w:rsidRDefault="007D0B51" w:rsidP="007D0B51">
            <w:pPr>
              <w:rPr>
                <w:rFonts w:cs="Times New Roman"/>
                <w:b/>
                <w:sz w:val="28"/>
                <w:szCs w:val="28"/>
              </w:rPr>
            </w:pPr>
          </w:p>
          <w:p w:rsidR="007D0B51" w:rsidRDefault="007D0B51" w:rsidP="007D0B51">
            <w:pPr>
              <w:rPr>
                <w:rFonts w:cs="Times New Roman"/>
                <w:b/>
                <w:sz w:val="28"/>
                <w:szCs w:val="28"/>
              </w:rPr>
            </w:pPr>
          </w:p>
          <w:p w:rsidR="007D0B51" w:rsidRDefault="007D0B51" w:rsidP="007D0B51">
            <w:pPr>
              <w:rPr>
                <w:rFonts w:cs="Times New Roman"/>
                <w:b/>
                <w:sz w:val="28"/>
                <w:szCs w:val="28"/>
              </w:rPr>
            </w:pPr>
          </w:p>
          <w:p w:rsidR="007D0B51" w:rsidRPr="007D0B51" w:rsidRDefault="007D0B51" w:rsidP="007D0B51">
            <w:pPr>
              <w:rPr>
                <w:rFonts w:cs="Times New Roman"/>
                <w:sz w:val="28"/>
                <w:szCs w:val="28"/>
              </w:rPr>
            </w:pPr>
            <w:r>
              <w:rPr>
                <w:rFonts w:cs="Times New Roman"/>
                <w:b/>
                <w:sz w:val="28"/>
                <w:szCs w:val="28"/>
              </w:rPr>
              <w:t xml:space="preserve">- </w:t>
            </w:r>
            <w:r>
              <w:rPr>
                <w:rFonts w:cs="Times New Roman"/>
                <w:sz w:val="28"/>
                <w:szCs w:val="28"/>
              </w:rPr>
              <w:t xml:space="preserve">Tác dụng  </w:t>
            </w:r>
          </w:p>
          <w:p w:rsidR="007D0B51" w:rsidRDefault="007D0B51" w:rsidP="002E356A">
            <w:pPr>
              <w:rPr>
                <w:rFonts w:cs="Times New Roman"/>
                <w:b/>
                <w:sz w:val="28"/>
                <w:szCs w:val="28"/>
              </w:rPr>
            </w:pPr>
          </w:p>
          <w:p w:rsidR="007D0B51" w:rsidRDefault="007D0B51" w:rsidP="002E356A">
            <w:pPr>
              <w:rPr>
                <w:rFonts w:cs="Times New Roman"/>
                <w:b/>
                <w:sz w:val="28"/>
                <w:szCs w:val="28"/>
              </w:rPr>
            </w:pPr>
          </w:p>
          <w:p w:rsidR="007D0B51" w:rsidRPr="00A63DA2" w:rsidRDefault="007D0B51" w:rsidP="002E356A">
            <w:pPr>
              <w:rPr>
                <w:rFonts w:cs="Times New Roman"/>
                <w:b/>
                <w:sz w:val="28"/>
                <w:szCs w:val="28"/>
              </w:rPr>
            </w:pPr>
          </w:p>
          <w:p w:rsidR="007D0B51" w:rsidRPr="00CF53C7" w:rsidRDefault="007D0B51" w:rsidP="002E356A">
            <w:pPr>
              <w:rPr>
                <w:rFonts w:cs="Times New Roman"/>
                <w:sz w:val="28"/>
                <w:szCs w:val="28"/>
              </w:rPr>
            </w:pPr>
          </w:p>
        </w:tc>
        <w:tc>
          <w:tcPr>
            <w:tcW w:w="8363" w:type="dxa"/>
          </w:tcPr>
          <w:p w:rsidR="007D0B51" w:rsidRDefault="007D0B51" w:rsidP="002E356A">
            <w:pPr>
              <w:rPr>
                <w:sz w:val="28"/>
                <w:szCs w:val="28"/>
              </w:rPr>
            </w:pPr>
            <w:r>
              <w:rPr>
                <w:rFonts w:cs="Times New Roman"/>
                <w:sz w:val="28"/>
                <w:szCs w:val="28"/>
              </w:rPr>
              <w:t xml:space="preserve">- </w:t>
            </w:r>
            <w:r w:rsidRPr="007D0B51">
              <w:rPr>
                <w:sz w:val="28"/>
                <w:szCs w:val="28"/>
              </w:rPr>
              <w:t>Để ghi chép theo phương pháp Cornell, bạn chia tờ giấy (hoặc trang vở) ghi chép của mình thành 2 cột: Cột bên trái để ghi các ý chính (hoặc các câu hỏi, các từ khóa), cột bên phải để ghi chép những chi tiết liên quan đến ý chính tương ứng ở bên trái. Ở phần cuối của trang giấy, bạn dành khoảng 5- 7 dòng để ghi lại bản tóm tắt toàn bộ nội dung những gì mình đã học</w:t>
            </w:r>
            <w:r>
              <w:rPr>
                <w:sz w:val="28"/>
                <w:szCs w:val="28"/>
              </w:rPr>
              <w:t>.</w:t>
            </w:r>
          </w:p>
          <w:p w:rsidR="007D0B51" w:rsidRDefault="007D0B51" w:rsidP="002E356A">
            <w:pPr>
              <w:rPr>
                <w:sz w:val="28"/>
                <w:szCs w:val="28"/>
              </w:rPr>
            </w:pPr>
          </w:p>
          <w:p w:rsidR="007D0B51" w:rsidRDefault="007D0B51" w:rsidP="002E356A">
            <w:pPr>
              <w:rPr>
                <w:sz w:val="28"/>
                <w:szCs w:val="28"/>
              </w:rPr>
            </w:pPr>
            <w:r>
              <w:rPr>
                <w:sz w:val="28"/>
                <w:szCs w:val="28"/>
              </w:rPr>
              <w:t>- Giúp chúng ta dể tra cứu nội dung mình đã học.</w:t>
            </w:r>
          </w:p>
          <w:p w:rsidR="007D0B51" w:rsidRPr="007D0B51" w:rsidRDefault="007D0B51" w:rsidP="002E356A">
            <w:pPr>
              <w:rPr>
                <w:sz w:val="28"/>
                <w:szCs w:val="28"/>
              </w:rPr>
            </w:pPr>
            <w:r>
              <w:rPr>
                <w:sz w:val="28"/>
                <w:szCs w:val="28"/>
              </w:rPr>
              <w:t xml:space="preserve">- </w:t>
            </w:r>
            <w:r w:rsidRPr="007D0B51">
              <w:rPr>
                <w:sz w:val="28"/>
                <w:szCs w:val="28"/>
              </w:rPr>
              <w:t>Phương pháp ghi chép này đã được chứng minh không chỉ có tác dụng ghi nhớ rất tốt mà còn đặc biệt hữu ích khi muốn áp dụng kiến thức học được vào trong thực tế.</w:t>
            </w:r>
          </w:p>
        </w:tc>
      </w:tr>
      <w:tr w:rsidR="007D0B51" w:rsidRPr="003F7C7F" w:rsidTr="002E356A">
        <w:trPr>
          <w:trHeight w:val="1408"/>
        </w:trPr>
        <w:tc>
          <w:tcPr>
            <w:tcW w:w="10774" w:type="dxa"/>
            <w:gridSpan w:val="2"/>
          </w:tcPr>
          <w:p w:rsidR="007D0B51" w:rsidRDefault="007D0B51" w:rsidP="007D0B51">
            <w:pPr>
              <w:rPr>
                <w:rFonts w:cs="Times New Roman"/>
                <w:sz w:val="28"/>
                <w:szCs w:val="28"/>
              </w:rPr>
            </w:pPr>
            <w:r>
              <w:rPr>
                <w:rFonts w:cs="Times New Roman"/>
                <w:sz w:val="28"/>
                <w:szCs w:val="28"/>
              </w:rPr>
              <w:t>- Sử dụng phương pháp ghi chép cornell thì cần chia tờ giấy thành 2 cột: bên trái ghi ý chính, cột bên phải ghi chi tiết.</w:t>
            </w:r>
          </w:p>
          <w:p w:rsidR="007D0B51" w:rsidRPr="007D0B51" w:rsidRDefault="007D0B51" w:rsidP="007D0B51">
            <w:pPr>
              <w:rPr>
                <w:rFonts w:cs="Times New Roman"/>
                <w:sz w:val="28"/>
                <w:szCs w:val="28"/>
              </w:rPr>
            </w:pPr>
            <w:r>
              <w:rPr>
                <w:rFonts w:cs="Times New Roman"/>
                <w:sz w:val="28"/>
                <w:szCs w:val="28"/>
              </w:rPr>
              <w:t>- Khi sủ dụng phương pháp ghi chép cornell thì chúng dể học, dể ghi nhớ, dể tra cứu.</w:t>
            </w:r>
          </w:p>
        </w:tc>
      </w:tr>
    </w:tbl>
    <w:p w:rsidR="009232F0" w:rsidRDefault="009232F0"/>
    <w:tbl>
      <w:tblPr>
        <w:tblStyle w:val="TableGrid"/>
        <w:tblW w:w="10774" w:type="dxa"/>
        <w:tblInd w:w="-856" w:type="dxa"/>
        <w:tblLook w:val="04A0" w:firstRow="1" w:lastRow="0" w:firstColumn="1" w:lastColumn="0" w:noHBand="0" w:noVBand="1"/>
      </w:tblPr>
      <w:tblGrid>
        <w:gridCol w:w="2411"/>
        <w:gridCol w:w="8363"/>
      </w:tblGrid>
      <w:tr w:rsidR="007D0B51" w:rsidRPr="003F7C7F" w:rsidTr="002E356A">
        <w:trPr>
          <w:trHeight w:val="664"/>
        </w:trPr>
        <w:tc>
          <w:tcPr>
            <w:tcW w:w="10774" w:type="dxa"/>
            <w:gridSpan w:val="2"/>
          </w:tcPr>
          <w:p w:rsidR="007D0B51" w:rsidRPr="003F7C7F" w:rsidRDefault="007D0B51" w:rsidP="007D0B51">
            <w:pPr>
              <w:rPr>
                <w:rFonts w:cs="Times New Roman"/>
                <w:b/>
                <w:sz w:val="28"/>
                <w:szCs w:val="28"/>
              </w:rPr>
            </w:pPr>
            <w:r w:rsidRPr="003F7C7F">
              <w:rPr>
                <w:rFonts w:cs="Times New Roman"/>
                <w:b/>
                <w:sz w:val="28"/>
                <w:szCs w:val="28"/>
              </w:rPr>
              <w:t>PHẦ</w:t>
            </w:r>
            <w:r>
              <w:rPr>
                <w:rFonts w:cs="Times New Roman"/>
                <w:b/>
                <w:sz w:val="28"/>
                <w:szCs w:val="28"/>
              </w:rPr>
              <w:t>N II: NGỘ NHẬN VỀ CÁCH HỌC.</w:t>
            </w:r>
          </w:p>
        </w:tc>
      </w:tr>
      <w:tr w:rsidR="007D0B51" w:rsidRPr="003F7C7F" w:rsidTr="002E356A">
        <w:trPr>
          <w:trHeight w:val="841"/>
        </w:trPr>
        <w:tc>
          <w:tcPr>
            <w:tcW w:w="2411" w:type="dxa"/>
          </w:tcPr>
          <w:p w:rsidR="007D0B51" w:rsidRDefault="006132D7" w:rsidP="002E356A">
            <w:pPr>
              <w:rPr>
                <w:rFonts w:cs="Times New Roman"/>
                <w:b/>
                <w:sz w:val="28"/>
                <w:szCs w:val="28"/>
              </w:rPr>
            </w:pPr>
            <w:r>
              <w:rPr>
                <w:rFonts w:cs="Times New Roman"/>
                <w:b/>
                <w:sz w:val="28"/>
                <w:szCs w:val="28"/>
              </w:rPr>
              <w:t xml:space="preserve">- </w:t>
            </w:r>
          </w:p>
          <w:p w:rsidR="007D0B51" w:rsidRDefault="007D0B51" w:rsidP="002E356A">
            <w:pPr>
              <w:rPr>
                <w:rFonts w:cs="Times New Roman"/>
                <w:b/>
                <w:sz w:val="28"/>
                <w:szCs w:val="28"/>
              </w:rPr>
            </w:pPr>
          </w:p>
          <w:p w:rsidR="007D0B51" w:rsidRPr="00A63DA2" w:rsidRDefault="007D0B51" w:rsidP="002E356A">
            <w:pPr>
              <w:rPr>
                <w:rFonts w:cs="Times New Roman"/>
                <w:b/>
                <w:sz w:val="28"/>
                <w:szCs w:val="28"/>
              </w:rPr>
            </w:pPr>
          </w:p>
          <w:p w:rsidR="007D0B51" w:rsidRPr="00CF53C7" w:rsidRDefault="007D0B51" w:rsidP="002E356A">
            <w:pPr>
              <w:rPr>
                <w:rFonts w:cs="Times New Roman"/>
                <w:sz w:val="28"/>
                <w:szCs w:val="28"/>
              </w:rPr>
            </w:pPr>
          </w:p>
        </w:tc>
        <w:tc>
          <w:tcPr>
            <w:tcW w:w="8363" w:type="dxa"/>
          </w:tcPr>
          <w:p w:rsidR="007D0B51" w:rsidRDefault="009905A7" w:rsidP="002E356A">
            <w:pPr>
              <w:rPr>
                <w:sz w:val="28"/>
                <w:szCs w:val="28"/>
              </w:rPr>
            </w:pPr>
            <w:r>
              <w:rPr>
                <w:sz w:val="28"/>
                <w:szCs w:val="28"/>
              </w:rPr>
              <w:t>- Có rất nhiều điều chúng ta biết về não bộ</w:t>
            </w:r>
            <w:r w:rsidR="002E7EFF">
              <w:rPr>
                <w:sz w:val="28"/>
                <w:szCs w:val="28"/>
              </w:rPr>
              <w:t xml:space="preserve"> hóa </w:t>
            </w:r>
            <w:r>
              <w:rPr>
                <w:sz w:val="28"/>
                <w:szCs w:val="28"/>
              </w:rPr>
              <w:t xml:space="preserve">ra là sai hết cả. Não bộ chúng ta </w:t>
            </w:r>
            <w:r w:rsidR="002E7EFF">
              <w:rPr>
                <w:sz w:val="28"/>
                <w:szCs w:val="28"/>
              </w:rPr>
              <w:t>hoạt động theo hai cơ chế</w:t>
            </w:r>
            <w:r>
              <w:rPr>
                <w:sz w:val="28"/>
                <w:szCs w:val="28"/>
              </w:rPr>
              <w:t xml:space="preserve"> tậ</w:t>
            </w:r>
            <w:r w:rsidR="002E7EFF">
              <w:rPr>
                <w:sz w:val="28"/>
                <w:szCs w:val="28"/>
              </w:rPr>
              <w:t>p trung và</w:t>
            </w:r>
            <w:r>
              <w:rPr>
                <w:sz w:val="28"/>
                <w:szCs w:val="28"/>
              </w:rPr>
              <w:t xml:space="preserve"> thư giản.</w:t>
            </w:r>
          </w:p>
          <w:p w:rsidR="009905A7" w:rsidRDefault="009905A7" w:rsidP="002E356A">
            <w:pPr>
              <w:rPr>
                <w:sz w:val="28"/>
                <w:szCs w:val="28"/>
              </w:rPr>
            </w:pPr>
            <w:r>
              <w:rPr>
                <w:sz w:val="28"/>
                <w:szCs w:val="28"/>
              </w:rPr>
              <w:t>- Và chúng ta chỉ tập trung trong tầm</w:t>
            </w:r>
            <w:r w:rsidR="002E7EFF">
              <w:rPr>
                <w:sz w:val="28"/>
                <w:szCs w:val="28"/>
              </w:rPr>
              <w:t xml:space="preserve"> 10 phút thì não bộ sể tự động chuyển sang vùng thư giảng là vùng không tập trung vì vậy khi chúng ta gặp một bài toán khó  không giải được thì chúng ta nên thư giản sau dó mới vào giải lại, nếu không chúng ta vẫn không tìm được cách giải mới vẫn đi vào lối mòn.</w:t>
            </w:r>
          </w:p>
          <w:p w:rsidR="00E363CA" w:rsidRPr="00E363CA" w:rsidRDefault="002E7EFF" w:rsidP="00E363CA">
            <w:pPr>
              <w:ind w:left="136" w:hanging="180"/>
              <w:rPr>
                <w:rFonts w:cs="Times New Roman"/>
                <w:sz w:val="28"/>
                <w:szCs w:val="28"/>
              </w:rPr>
            </w:pPr>
            <w:r>
              <w:rPr>
                <w:sz w:val="28"/>
                <w:szCs w:val="28"/>
              </w:rPr>
              <w:t xml:space="preserve">- </w:t>
            </w:r>
            <w:r w:rsidR="00E363CA" w:rsidRPr="00E363CA">
              <w:rPr>
                <w:rFonts w:cs="Times New Roman"/>
                <w:sz w:val="28"/>
                <w:szCs w:val="28"/>
              </w:rPr>
              <w:t>Dùng bút đánh dấu, tóm tắt lại bài giảng, đọc đi đọc lại một chương sách, học đi học lại một thứ, tập trung lâu =&gt; Tất cả là theo kinh nghiệm.</w:t>
            </w:r>
          </w:p>
          <w:p w:rsidR="002E7EFF" w:rsidRPr="007D0B51" w:rsidRDefault="002E7EFF" w:rsidP="002E356A">
            <w:pPr>
              <w:rPr>
                <w:sz w:val="28"/>
                <w:szCs w:val="28"/>
              </w:rPr>
            </w:pPr>
            <w:r>
              <w:rPr>
                <w:sz w:val="28"/>
                <w:szCs w:val="28"/>
              </w:rPr>
              <w:t>- Sự thiếu vắng các bài học liên quan đến việc rèn luyện kĩ năng cho học sinh đã mang lại hậu quả mà chúng ta đã chứng kiến đó là thiếu tính chủ động. Vì vậy cần rèn luyện kĩ năng cho học sinh và nhất đó chính là kĩ năng tự học.</w:t>
            </w:r>
          </w:p>
        </w:tc>
      </w:tr>
      <w:tr w:rsidR="007D0B51" w:rsidRPr="003F7C7F" w:rsidTr="002E356A">
        <w:trPr>
          <w:trHeight w:val="1408"/>
        </w:trPr>
        <w:tc>
          <w:tcPr>
            <w:tcW w:w="10774" w:type="dxa"/>
            <w:gridSpan w:val="2"/>
          </w:tcPr>
          <w:p w:rsidR="007D0B51" w:rsidRDefault="002E7EFF" w:rsidP="002E356A">
            <w:pPr>
              <w:rPr>
                <w:rFonts w:cs="Times New Roman"/>
                <w:sz w:val="28"/>
                <w:szCs w:val="28"/>
              </w:rPr>
            </w:pPr>
            <w:r>
              <w:rPr>
                <w:rFonts w:cs="Times New Roman"/>
                <w:sz w:val="28"/>
                <w:szCs w:val="28"/>
              </w:rPr>
              <w:t>- Các cách học lâu nay của chúng ta trên ghế nhà trường hóa ra không mang lại hiệu quả cao cho việc học</w:t>
            </w:r>
            <w:r w:rsidR="000370F2">
              <w:rPr>
                <w:rFonts w:cs="Times New Roman"/>
                <w:sz w:val="28"/>
                <w:szCs w:val="28"/>
              </w:rPr>
              <w:t>. Mà có cách học khác mang lại tính hiệu quả cao hơn đó là tự học và muốn học như vậy thì yêu cầu chúng ta phải rèn luyện kĩ năng tự học.</w:t>
            </w:r>
          </w:p>
          <w:p w:rsidR="000370F2" w:rsidRPr="007D0B51" w:rsidRDefault="000370F2" w:rsidP="002E356A">
            <w:pPr>
              <w:rPr>
                <w:rFonts w:cs="Times New Roman"/>
                <w:sz w:val="28"/>
                <w:szCs w:val="28"/>
              </w:rPr>
            </w:pPr>
            <w:r>
              <w:rPr>
                <w:rFonts w:cs="Times New Roman"/>
                <w:sz w:val="28"/>
                <w:szCs w:val="28"/>
              </w:rPr>
              <w:t>- Vì bộ não của chúng ta chỉ tập trung tốt nhất trong khoảng thời gian 10 phút nên chúng ta cần sắp xếp thời gian học tập hợp lý.</w:t>
            </w:r>
          </w:p>
        </w:tc>
      </w:tr>
    </w:tbl>
    <w:p w:rsidR="007D0B51" w:rsidRDefault="007D0B51"/>
    <w:tbl>
      <w:tblPr>
        <w:tblStyle w:val="TableGrid"/>
        <w:tblW w:w="10774" w:type="dxa"/>
        <w:tblInd w:w="-856" w:type="dxa"/>
        <w:tblLook w:val="04A0" w:firstRow="1" w:lastRow="0" w:firstColumn="1" w:lastColumn="0" w:noHBand="0" w:noVBand="1"/>
      </w:tblPr>
      <w:tblGrid>
        <w:gridCol w:w="2411"/>
        <w:gridCol w:w="8363"/>
      </w:tblGrid>
      <w:tr w:rsidR="000370F2" w:rsidRPr="003F7C7F" w:rsidTr="002E356A">
        <w:trPr>
          <w:trHeight w:val="664"/>
        </w:trPr>
        <w:tc>
          <w:tcPr>
            <w:tcW w:w="10774" w:type="dxa"/>
            <w:gridSpan w:val="2"/>
          </w:tcPr>
          <w:p w:rsidR="000370F2" w:rsidRPr="003F7C7F" w:rsidRDefault="000370F2" w:rsidP="002E356A">
            <w:pPr>
              <w:rPr>
                <w:rFonts w:cs="Times New Roman"/>
                <w:b/>
                <w:sz w:val="28"/>
                <w:szCs w:val="28"/>
              </w:rPr>
            </w:pPr>
            <w:r w:rsidRPr="003F7C7F">
              <w:rPr>
                <w:rFonts w:cs="Times New Roman"/>
                <w:b/>
                <w:sz w:val="28"/>
                <w:szCs w:val="28"/>
              </w:rPr>
              <w:lastRenderedPageBreak/>
              <w:t>PHẦ</w:t>
            </w:r>
            <w:r>
              <w:rPr>
                <w:rFonts w:cs="Times New Roman"/>
                <w:b/>
                <w:sz w:val="28"/>
                <w:szCs w:val="28"/>
              </w:rPr>
              <w:t>N III: HIỂU VỀ NÃO BỘ.</w:t>
            </w:r>
          </w:p>
        </w:tc>
      </w:tr>
      <w:tr w:rsidR="000370F2" w:rsidRPr="003F7C7F" w:rsidTr="002E356A">
        <w:trPr>
          <w:trHeight w:val="841"/>
        </w:trPr>
        <w:tc>
          <w:tcPr>
            <w:tcW w:w="2411" w:type="dxa"/>
          </w:tcPr>
          <w:p w:rsidR="000370F2" w:rsidRPr="000370F2" w:rsidRDefault="000370F2" w:rsidP="002E356A">
            <w:pPr>
              <w:rPr>
                <w:rFonts w:cs="Times New Roman"/>
                <w:sz w:val="28"/>
                <w:szCs w:val="28"/>
              </w:rPr>
            </w:pPr>
            <w:r>
              <w:rPr>
                <w:rFonts w:cs="Times New Roman"/>
                <w:b/>
                <w:sz w:val="28"/>
                <w:szCs w:val="28"/>
              </w:rPr>
              <w:t xml:space="preserve">- </w:t>
            </w:r>
            <w:r>
              <w:rPr>
                <w:rFonts w:cs="Times New Roman"/>
                <w:sz w:val="28"/>
                <w:szCs w:val="28"/>
              </w:rPr>
              <w:t>Trí khôn do trời sinh hay do học tập mà có?</w:t>
            </w:r>
          </w:p>
          <w:p w:rsidR="000370F2" w:rsidRDefault="000370F2" w:rsidP="002E356A">
            <w:pPr>
              <w:rPr>
                <w:rFonts w:cs="Times New Roman"/>
                <w:b/>
                <w:sz w:val="28"/>
                <w:szCs w:val="28"/>
              </w:rPr>
            </w:pPr>
          </w:p>
          <w:p w:rsidR="000370F2" w:rsidRDefault="000370F2" w:rsidP="002E356A">
            <w:pPr>
              <w:rPr>
                <w:rFonts w:cs="Times New Roman"/>
                <w:b/>
                <w:sz w:val="28"/>
                <w:szCs w:val="28"/>
              </w:rPr>
            </w:pPr>
          </w:p>
          <w:p w:rsidR="000370F2" w:rsidRDefault="000370F2" w:rsidP="002E356A">
            <w:pPr>
              <w:rPr>
                <w:rFonts w:cs="Times New Roman"/>
                <w:sz w:val="28"/>
                <w:szCs w:val="28"/>
              </w:rPr>
            </w:pPr>
            <w:r>
              <w:rPr>
                <w:rFonts w:cs="Times New Roman"/>
                <w:b/>
                <w:sz w:val="28"/>
                <w:szCs w:val="28"/>
              </w:rPr>
              <w:t xml:space="preserve">- </w:t>
            </w:r>
            <w:r w:rsidR="006762AD">
              <w:rPr>
                <w:rFonts w:cs="Times New Roman"/>
                <w:sz w:val="28"/>
                <w:szCs w:val="28"/>
              </w:rPr>
              <w:t>Tập trung cao liên tục có tốt hay không?</w:t>
            </w:r>
          </w:p>
          <w:p w:rsidR="006762AD" w:rsidRDefault="006762AD" w:rsidP="002E356A">
            <w:pPr>
              <w:rPr>
                <w:rFonts w:cs="Times New Roman"/>
                <w:sz w:val="28"/>
                <w:szCs w:val="28"/>
              </w:rPr>
            </w:pPr>
          </w:p>
          <w:p w:rsidR="006762AD" w:rsidRDefault="006762AD" w:rsidP="002E356A">
            <w:pPr>
              <w:rPr>
                <w:rFonts w:cs="Times New Roman"/>
                <w:sz w:val="28"/>
                <w:szCs w:val="28"/>
              </w:rPr>
            </w:pPr>
          </w:p>
          <w:p w:rsidR="006762AD" w:rsidRDefault="006762AD" w:rsidP="002E356A">
            <w:pPr>
              <w:rPr>
                <w:rFonts w:cs="Times New Roman"/>
                <w:sz w:val="28"/>
                <w:szCs w:val="28"/>
              </w:rPr>
            </w:pPr>
            <w:r>
              <w:rPr>
                <w:rFonts w:cs="Times New Roman"/>
                <w:sz w:val="28"/>
                <w:szCs w:val="28"/>
              </w:rPr>
              <w:t>- Có nên học dồn hay không?</w:t>
            </w:r>
          </w:p>
          <w:p w:rsidR="006762AD" w:rsidRDefault="006762AD" w:rsidP="002E356A">
            <w:pPr>
              <w:rPr>
                <w:rFonts w:cs="Times New Roman"/>
                <w:sz w:val="28"/>
                <w:szCs w:val="28"/>
              </w:rPr>
            </w:pPr>
          </w:p>
          <w:p w:rsidR="006762AD" w:rsidRDefault="006762AD" w:rsidP="002E356A">
            <w:pPr>
              <w:rPr>
                <w:rFonts w:cs="Times New Roman"/>
                <w:sz w:val="28"/>
                <w:szCs w:val="28"/>
              </w:rPr>
            </w:pPr>
          </w:p>
          <w:p w:rsidR="006762AD" w:rsidRDefault="006762AD" w:rsidP="002E356A">
            <w:pPr>
              <w:rPr>
                <w:rFonts w:cs="Times New Roman"/>
                <w:sz w:val="28"/>
                <w:szCs w:val="28"/>
              </w:rPr>
            </w:pPr>
          </w:p>
          <w:p w:rsidR="006762AD" w:rsidRPr="006762AD" w:rsidRDefault="006762AD" w:rsidP="006762AD">
            <w:pPr>
              <w:rPr>
                <w:rFonts w:cs="Times New Roman"/>
                <w:sz w:val="28"/>
                <w:szCs w:val="28"/>
              </w:rPr>
            </w:pPr>
            <w:r>
              <w:rPr>
                <w:rFonts w:cs="Times New Roman"/>
                <w:sz w:val="28"/>
                <w:szCs w:val="28"/>
              </w:rPr>
              <w:t>- Khả năng  tập trung của não bộ chỉ trong 10 phút.</w:t>
            </w:r>
          </w:p>
          <w:p w:rsidR="000370F2" w:rsidRDefault="000370F2" w:rsidP="002E356A">
            <w:pPr>
              <w:rPr>
                <w:rFonts w:cs="Times New Roman"/>
                <w:b/>
                <w:sz w:val="28"/>
                <w:szCs w:val="28"/>
              </w:rPr>
            </w:pPr>
          </w:p>
          <w:p w:rsidR="00B70F93" w:rsidRDefault="00B70F93" w:rsidP="002E356A">
            <w:pPr>
              <w:rPr>
                <w:rFonts w:cs="Times New Roman"/>
                <w:sz w:val="28"/>
                <w:szCs w:val="28"/>
              </w:rPr>
            </w:pPr>
            <w:r>
              <w:rPr>
                <w:rFonts w:cs="Times New Roman"/>
                <w:b/>
                <w:sz w:val="28"/>
                <w:szCs w:val="28"/>
              </w:rPr>
              <w:t xml:space="preserve">- </w:t>
            </w:r>
            <w:r>
              <w:rPr>
                <w:rFonts w:cs="Times New Roman"/>
                <w:sz w:val="28"/>
                <w:szCs w:val="28"/>
              </w:rPr>
              <w:t>Giấc ngủ:</w:t>
            </w:r>
          </w:p>
          <w:p w:rsidR="00B70F93" w:rsidRDefault="00B70F93" w:rsidP="002E356A">
            <w:pPr>
              <w:rPr>
                <w:rFonts w:cs="Times New Roman"/>
                <w:sz w:val="28"/>
                <w:szCs w:val="28"/>
              </w:rPr>
            </w:pPr>
          </w:p>
          <w:p w:rsidR="00B70F93" w:rsidRDefault="00B70F93" w:rsidP="002E356A">
            <w:pPr>
              <w:rPr>
                <w:rFonts w:cs="Times New Roman"/>
                <w:sz w:val="28"/>
                <w:szCs w:val="28"/>
              </w:rPr>
            </w:pPr>
            <w:r>
              <w:rPr>
                <w:rFonts w:cs="Times New Roman"/>
                <w:sz w:val="28"/>
                <w:szCs w:val="28"/>
              </w:rPr>
              <w:t>- Thói quen</w:t>
            </w:r>
          </w:p>
          <w:p w:rsidR="00B70F93" w:rsidRDefault="00B70F93" w:rsidP="002E356A">
            <w:pPr>
              <w:rPr>
                <w:rFonts w:cs="Times New Roman"/>
                <w:sz w:val="28"/>
                <w:szCs w:val="28"/>
              </w:rPr>
            </w:pPr>
          </w:p>
          <w:p w:rsidR="00DD1625" w:rsidRDefault="00DD1625" w:rsidP="002E356A">
            <w:pPr>
              <w:rPr>
                <w:rFonts w:cs="Times New Roman"/>
                <w:sz w:val="28"/>
                <w:szCs w:val="28"/>
              </w:rPr>
            </w:pPr>
          </w:p>
          <w:p w:rsidR="00DD1625" w:rsidRDefault="00DD1625" w:rsidP="002E356A">
            <w:pPr>
              <w:rPr>
                <w:rFonts w:cs="Times New Roman"/>
                <w:sz w:val="28"/>
                <w:szCs w:val="28"/>
              </w:rPr>
            </w:pPr>
          </w:p>
          <w:p w:rsidR="00DD1625" w:rsidRPr="00DD1625" w:rsidRDefault="00DD1625" w:rsidP="002E356A">
            <w:pPr>
              <w:rPr>
                <w:rFonts w:cs="Times New Roman"/>
                <w:sz w:val="28"/>
                <w:szCs w:val="28"/>
              </w:rPr>
            </w:pPr>
            <w:r>
              <w:rPr>
                <w:rFonts w:cs="Times New Roman"/>
                <w:szCs w:val="24"/>
              </w:rPr>
              <w:t xml:space="preserve">- </w:t>
            </w:r>
            <w:r w:rsidRPr="00DD1625">
              <w:rPr>
                <w:rFonts w:cs="Times New Roman"/>
                <w:sz w:val="28"/>
                <w:szCs w:val="28"/>
              </w:rPr>
              <w:t>Kỹ thuật Promodoro là gì?</w:t>
            </w:r>
          </w:p>
          <w:p w:rsidR="00B70F93" w:rsidRPr="00B70F93" w:rsidRDefault="00B70F93" w:rsidP="002E356A">
            <w:pPr>
              <w:rPr>
                <w:rFonts w:cs="Times New Roman"/>
                <w:sz w:val="28"/>
                <w:szCs w:val="28"/>
              </w:rPr>
            </w:pPr>
          </w:p>
          <w:p w:rsidR="000370F2" w:rsidRPr="00CF53C7" w:rsidRDefault="000370F2" w:rsidP="002E356A">
            <w:pPr>
              <w:rPr>
                <w:rFonts w:cs="Times New Roman"/>
                <w:sz w:val="28"/>
                <w:szCs w:val="28"/>
              </w:rPr>
            </w:pPr>
          </w:p>
        </w:tc>
        <w:tc>
          <w:tcPr>
            <w:tcW w:w="8363" w:type="dxa"/>
          </w:tcPr>
          <w:p w:rsidR="000370F2" w:rsidRDefault="000370F2" w:rsidP="002E356A">
            <w:pPr>
              <w:rPr>
                <w:sz w:val="28"/>
                <w:szCs w:val="28"/>
              </w:rPr>
            </w:pPr>
            <w:r>
              <w:rPr>
                <w:sz w:val="28"/>
                <w:szCs w:val="28"/>
              </w:rPr>
              <w:t xml:space="preserve">- Thật ra điều này không đúng. Não bộ chúng ta rất mềm dẻo nó luôn sinh ra các tế bào thần kinh mới. Càng hoạt động tích cực não chúng ta càng có não bộ khỏe mạnh. Bên cạnh đó niềm tin </w:t>
            </w:r>
            <w:r w:rsidR="006762AD">
              <w:rPr>
                <w:sz w:val="28"/>
                <w:szCs w:val="28"/>
              </w:rPr>
              <w:t xml:space="preserve">vào phát triển trí khôn cũng </w:t>
            </w:r>
            <w:r>
              <w:rPr>
                <w:sz w:val="28"/>
                <w:szCs w:val="28"/>
              </w:rPr>
              <w:t>hưởng đến sự phát triển của não bộ.</w:t>
            </w:r>
          </w:p>
          <w:p w:rsidR="000370F2" w:rsidRDefault="000370F2" w:rsidP="002E356A">
            <w:pPr>
              <w:rPr>
                <w:sz w:val="28"/>
                <w:szCs w:val="28"/>
              </w:rPr>
            </w:pPr>
          </w:p>
          <w:p w:rsidR="006762AD" w:rsidRDefault="006762AD" w:rsidP="002E356A">
            <w:pPr>
              <w:rPr>
                <w:sz w:val="28"/>
                <w:szCs w:val="28"/>
              </w:rPr>
            </w:pPr>
            <w:r>
              <w:rPr>
                <w:sz w:val="28"/>
                <w:szCs w:val="28"/>
              </w:rPr>
              <w:t>- Theo các nhà khoa học thì tập trung cao độ và liên tục để giải một bài toán bị bế tắc sẽ không tốt vì lúc đó chúng ta cứ lặp di lặp lại một cách giải. Vì vậy cách tốt nhất là chúng ta pahir thư giản như đi chơi, đi uống nước rồi mới quay lại với bài toán.</w:t>
            </w:r>
          </w:p>
          <w:p w:rsidR="006762AD" w:rsidRDefault="006762AD" w:rsidP="002E356A">
            <w:pPr>
              <w:rPr>
                <w:sz w:val="28"/>
                <w:szCs w:val="28"/>
              </w:rPr>
            </w:pPr>
          </w:p>
          <w:p w:rsidR="006762AD" w:rsidRDefault="006762AD" w:rsidP="002E356A">
            <w:pPr>
              <w:rPr>
                <w:sz w:val="28"/>
                <w:szCs w:val="28"/>
              </w:rPr>
            </w:pPr>
            <w:r>
              <w:rPr>
                <w:sz w:val="28"/>
                <w:szCs w:val="28"/>
              </w:rPr>
              <w:t>- Não bộ con người chỉ có thể lưu trữ một lượng nhỏ thông tin trong một lần học. Vì vậy chúng ta cần luyện tập để có thể ghi nhớ tốt hơn như là học từng tí một, hiểu từng chút một rồi sắp xếp lại kiến thức được liên kết với nhua sao cho tốt.</w:t>
            </w:r>
          </w:p>
          <w:p w:rsidR="00B70F93" w:rsidRDefault="00B70F93" w:rsidP="002E356A">
            <w:pPr>
              <w:rPr>
                <w:sz w:val="28"/>
                <w:szCs w:val="28"/>
              </w:rPr>
            </w:pPr>
          </w:p>
          <w:p w:rsidR="00B70F93" w:rsidRDefault="00B70F93" w:rsidP="00B70F93">
            <w:pPr>
              <w:rPr>
                <w:sz w:val="28"/>
                <w:szCs w:val="28"/>
              </w:rPr>
            </w:pPr>
            <w:r>
              <w:rPr>
                <w:sz w:val="28"/>
                <w:szCs w:val="28"/>
              </w:rPr>
              <w:t>- Vận động giúp bộ não bộ phát triên tốt hơn.</w:t>
            </w:r>
          </w:p>
          <w:p w:rsidR="00B70F93" w:rsidRDefault="00B70F93" w:rsidP="00B70F93">
            <w:pPr>
              <w:rPr>
                <w:sz w:val="28"/>
                <w:szCs w:val="28"/>
              </w:rPr>
            </w:pPr>
          </w:p>
          <w:p w:rsidR="00B70F93" w:rsidRDefault="00B70F93" w:rsidP="00B70F93">
            <w:pPr>
              <w:rPr>
                <w:sz w:val="28"/>
                <w:szCs w:val="28"/>
              </w:rPr>
            </w:pPr>
          </w:p>
          <w:p w:rsidR="00B70F93" w:rsidRDefault="00B70F93" w:rsidP="00B70F93">
            <w:pPr>
              <w:rPr>
                <w:sz w:val="28"/>
                <w:szCs w:val="28"/>
              </w:rPr>
            </w:pPr>
          </w:p>
          <w:p w:rsidR="00B70F93" w:rsidRDefault="00B70F93" w:rsidP="00B70F93">
            <w:pPr>
              <w:rPr>
                <w:sz w:val="28"/>
                <w:szCs w:val="28"/>
              </w:rPr>
            </w:pPr>
            <w:r>
              <w:rPr>
                <w:sz w:val="28"/>
                <w:szCs w:val="28"/>
              </w:rPr>
              <w:t>- Khi chúng ta ngủ não bộ vẫn hoạt động lúc đó não bộ đang tái sắp xếp thông tin, giải độc…</w:t>
            </w:r>
          </w:p>
          <w:p w:rsidR="00B70F93" w:rsidRDefault="00B70F93" w:rsidP="00B70F93">
            <w:pPr>
              <w:rPr>
                <w:sz w:val="28"/>
                <w:szCs w:val="28"/>
              </w:rPr>
            </w:pPr>
            <w:r>
              <w:rPr>
                <w:sz w:val="28"/>
                <w:szCs w:val="28"/>
              </w:rPr>
              <w:t>- Mất nhiều thời gian để có được thói quen trong thời gian này cần pahir tin tưởng và phải tạo động lực để tiếp tục.</w:t>
            </w:r>
          </w:p>
          <w:p w:rsidR="00DD1625" w:rsidRDefault="00DD1625" w:rsidP="00B70F93">
            <w:pPr>
              <w:rPr>
                <w:sz w:val="28"/>
                <w:szCs w:val="28"/>
              </w:rPr>
            </w:pPr>
          </w:p>
          <w:p w:rsidR="00DD1625" w:rsidRDefault="00DD1625" w:rsidP="00B70F93">
            <w:pPr>
              <w:rPr>
                <w:sz w:val="28"/>
                <w:szCs w:val="28"/>
              </w:rPr>
            </w:pPr>
          </w:p>
          <w:p w:rsidR="00DD1625" w:rsidRPr="00DD1625" w:rsidRDefault="00DD1625" w:rsidP="00DD1625">
            <w:pPr>
              <w:rPr>
                <w:rFonts w:cs="Times New Roman"/>
                <w:sz w:val="28"/>
                <w:szCs w:val="28"/>
              </w:rPr>
            </w:pPr>
            <w:r>
              <w:rPr>
                <w:rFonts w:cs="Times New Roman"/>
                <w:szCs w:val="24"/>
              </w:rPr>
              <w:t xml:space="preserve">- </w:t>
            </w:r>
            <w:r w:rsidRPr="00DD1625">
              <w:rPr>
                <w:rFonts w:cs="Times New Roman"/>
                <w:sz w:val="28"/>
                <w:szCs w:val="28"/>
              </w:rPr>
              <w:t>Chia nhỏ các nhiệm vụ thành các nhiệm vụ nhỏ trong các khoảng thời gian ngắn xen kẽ vào đó là các khoảng kì nghỉ ngắn.</w:t>
            </w:r>
          </w:p>
          <w:p w:rsidR="00DD1625" w:rsidRPr="00DD1625" w:rsidRDefault="00DD1625" w:rsidP="00DD1625">
            <w:pPr>
              <w:rPr>
                <w:rFonts w:cs="Times New Roman"/>
                <w:sz w:val="28"/>
                <w:szCs w:val="28"/>
              </w:rPr>
            </w:pPr>
            <w:r w:rsidRPr="00DD1625">
              <w:rPr>
                <w:rFonts w:cs="Times New Roman"/>
                <w:sz w:val="28"/>
                <w:szCs w:val="28"/>
              </w:rPr>
              <w:t>- Kỹ thuật này giúp có nhiều thời gian rảnh, tăng sự tập trung, tăng động lực làm việc, ước lượng chính xác và thông minh thời gian bạn cần làm việc.</w:t>
            </w:r>
          </w:p>
          <w:p w:rsidR="00DD1625" w:rsidRPr="00DD1625" w:rsidRDefault="00DD1625" w:rsidP="00DD1625">
            <w:pPr>
              <w:rPr>
                <w:rFonts w:cs="Times New Roman"/>
                <w:sz w:val="28"/>
                <w:szCs w:val="28"/>
              </w:rPr>
            </w:pPr>
            <w:r w:rsidRPr="00DD1625">
              <w:rPr>
                <w:rFonts w:cs="Times New Roman"/>
                <w:sz w:val="28"/>
                <w:szCs w:val="28"/>
              </w:rPr>
              <w:t>- Để làm được điều này cần có: Thiết bị bấm giờ, lên danh sách các công việc cần làm cần hoàn thành trong ngày (STT,việc cần hoàn thành, ghi nhớ)</w:t>
            </w:r>
          </w:p>
          <w:p w:rsidR="00DD1625" w:rsidRPr="00DD1625" w:rsidRDefault="00DD1625" w:rsidP="00DD1625">
            <w:pPr>
              <w:rPr>
                <w:rFonts w:cs="Times New Roman"/>
                <w:sz w:val="28"/>
                <w:szCs w:val="28"/>
              </w:rPr>
            </w:pPr>
            <w:r w:rsidRPr="00DD1625">
              <w:rPr>
                <w:rFonts w:cs="Times New Roman"/>
                <w:sz w:val="28"/>
                <w:szCs w:val="28"/>
              </w:rPr>
              <w:t>- Giải lao cần: Massge, tập yoga, đi lại, đi uống nước, ăn nhẹ, nói chuyện.</w:t>
            </w:r>
          </w:p>
          <w:p w:rsidR="00DD1625" w:rsidRPr="00DD1625" w:rsidRDefault="00DD1625" w:rsidP="00DD1625">
            <w:pPr>
              <w:rPr>
                <w:rFonts w:cs="Times New Roman"/>
                <w:sz w:val="28"/>
                <w:szCs w:val="28"/>
              </w:rPr>
            </w:pPr>
            <w:r w:rsidRPr="00DD1625">
              <w:rPr>
                <w:rFonts w:cs="Times New Roman"/>
                <w:sz w:val="28"/>
                <w:szCs w:val="28"/>
              </w:rPr>
              <w:t>- Nếu trong lúc promodoro mà bị vấn đề cần:</w:t>
            </w:r>
          </w:p>
          <w:p w:rsidR="00DD1625" w:rsidRPr="00DD1625" w:rsidRDefault="00DD1625" w:rsidP="00DD1625">
            <w:pPr>
              <w:ind w:left="496"/>
              <w:rPr>
                <w:rFonts w:cs="Times New Roman"/>
                <w:sz w:val="28"/>
                <w:szCs w:val="28"/>
              </w:rPr>
            </w:pPr>
            <w:r w:rsidRPr="00DD1625">
              <w:rPr>
                <w:rFonts w:cs="Times New Roman"/>
                <w:sz w:val="28"/>
                <w:szCs w:val="28"/>
              </w:rPr>
              <w:t>+ Thông báo với đồng nghiệp là bị xao lãng</w:t>
            </w:r>
          </w:p>
          <w:p w:rsidR="00DD1625" w:rsidRPr="00DD1625" w:rsidRDefault="00DD1625" w:rsidP="00DD1625">
            <w:pPr>
              <w:ind w:left="496"/>
              <w:rPr>
                <w:rFonts w:cs="Times New Roman"/>
                <w:sz w:val="28"/>
                <w:szCs w:val="28"/>
              </w:rPr>
            </w:pPr>
            <w:r w:rsidRPr="00DD1625">
              <w:rPr>
                <w:rFonts w:cs="Times New Roman"/>
                <w:sz w:val="28"/>
                <w:szCs w:val="28"/>
              </w:rPr>
              <w:t>+ cần thương lượng (vd : tôi cần 20’ đề hoàn thành, vui long chờ)</w:t>
            </w:r>
          </w:p>
          <w:p w:rsidR="00DD1625" w:rsidRPr="00DD1625" w:rsidRDefault="00DD1625" w:rsidP="00DD1625">
            <w:pPr>
              <w:ind w:left="496"/>
              <w:rPr>
                <w:rFonts w:cs="Times New Roman"/>
                <w:sz w:val="28"/>
                <w:szCs w:val="28"/>
              </w:rPr>
            </w:pPr>
            <w:r w:rsidRPr="00DD1625">
              <w:rPr>
                <w:rFonts w:cs="Times New Roman"/>
                <w:sz w:val="28"/>
                <w:szCs w:val="28"/>
              </w:rPr>
              <w:t>+ Quay lại vấn đề để xử lý với đồng nghiệp.</w:t>
            </w:r>
          </w:p>
          <w:p w:rsidR="00DD1625" w:rsidRPr="00DD1625" w:rsidRDefault="00DD1625" w:rsidP="00DD1625">
            <w:pPr>
              <w:rPr>
                <w:rFonts w:cs="Times New Roman"/>
                <w:sz w:val="28"/>
                <w:szCs w:val="28"/>
              </w:rPr>
            </w:pPr>
            <w:r w:rsidRPr="00DD1625">
              <w:rPr>
                <w:rFonts w:cs="Times New Roman"/>
                <w:sz w:val="28"/>
                <w:szCs w:val="28"/>
              </w:rPr>
              <w:t>- Ngoài ra chúng ta cần cải tiến: Làm gì?( Lập kế hoạch, theo dõi, ghi lại, xử lý, cải tiến ), Khi nào? Tại sao?</w:t>
            </w:r>
          </w:p>
          <w:p w:rsidR="00DD1625" w:rsidRPr="00B70F93" w:rsidRDefault="00DD1625" w:rsidP="00B70F93">
            <w:pPr>
              <w:rPr>
                <w:sz w:val="28"/>
                <w:szCs w:val="28"/>
              </w:rPr>
            </w:pPr>
          </w:p>
        </w:tc>
      </w:tr>
      <w:tr w:rsidR="000370F2" w:rsidRPr="003F7C7F" w:rsidTr="002E356A">
        <w:trPr>
          <w:trHeight w:val="1408"/>
        </w:trPr>
        <w:tc>
          <w:tcPr>
            <w:tcW w:w="10774" w:type="dxa"/>
            <w:gridSpan w:val="2"/>
          </w:tcPr>
          <w:p w:rsidR="000370F2" w:rsidRDefault="00B70F93" w:rsidP="002E356A">
            <w:pPr>
              <w:rPr>
                <w:rFonts w:cs="Times New Roman"/>
                <w:sz w:val="28"/>
                <w:szCs w:val="28"/>
              </w:rPr>
            </w:pPr>
            <w:r>
              <w:rPr>
                <w:rFonts w:cs="Times New Roman"/>
                <w:sz w:val="28"/>
                <w:szCs w:val="28"/>
              </w:rPr>
              <w:lastRenderedPageBreak/>
              <w:t>- Não bộ có tính mềm dẻo cho nên pahir tích cự học tập và hoạt động.</w:t>
            </w:r>
          </w:p>
          <w:p w:rsidR="00B70F93" w:rsidRDefault="00B70F93" w:rsidP="002E356A">
            <w:pPr>
              <w:rPr>
                <w:rFonts w:cs="Times New Roman"/>
                <w:sz w:val="28"/>
                <w:szCs w:val="28"/>
              </w:rPr>
            </w:pPr>
            <w:r>
              <w:rPr>
                <w:rFonts w:cs="Times New Roman"/>
                <w:sz w:val="28"/>
                <w:szCs w:val="28"/>
              </w:rPr>
              <w:t>- Kết hợp hoạt động tập trung và thư giản nhịp nhàn.</w:t>
            </w:r>
          </w:p>
          <w:p w:rsidR="00B70F93" w:rsidRDefault="00B70F93" w:rsidP="002E356A">
            <w:pPr>
              <w:rPr>
                <w:rFonts w:cs="Times New Roman"/>
                <w:sz w:val="28"/>
                <w:szCs w:val="28"/>
              </w:rPr>
            </w:pPr>
            <w:r>
              <w:rPr>
                <w:rFonts w:cs="Times New Roman"/>
                <w:sz w:val="28"/>
                <w:szCs w:val="28"/>
              </w:rPr>
              <w:t>- Học từ từ tránh học dồn và học đâu chắc đấy.</w:t>
            </w:r>
          </w:p>
          <w:p w:rsidR="00B70F93" w:rsidRDefault="00B70F93" w:rsidP="002E356A">
            <w:pPr>
              <w:rPr>
                <w:rFonts w:cs="Times New Roman"/>
                <w:sz w:val="28"/>
                <w:szCs w:val="28"/>
              </w:rPr>
            </w:pPr>
            <w:r>
              <w:rPr>
                <w:rFonts w:cs="Times New Roman"/>
                <w:sz w:val="28"/>
                <w:szCs w:val="28"/>
              </w:rPr>
              <w:t>- Vận động và ngủ hợp lí.</w:t>
            </w:r>
          </w:p>
          <w:p w:rsidR="00B70F93" w:rsidRPr="007D0B51" w:rsidRDefault="00B70F93" w:rsidP="002E356A">
            <w:pPr>
              <w:rPr>
                <w:rFonts w:cs="Times New Roman"/>
                <w:sz w:val="28"/>
                <w:szCs w:val="28"/>
              </w:rPr>
            </w:pPr>
          </w:p>
        </w:tc>
      </w:tr>
    </w:tbl>
    <w:p w:rsidR="000370F2" w:rsidRDefault="000370F2"/>
    <w:p w:rsidR="00E7149E" w:rsidRDefault="00E7149E"/>
    <w:tbl>
      <w:tblPr>
        <w:tblStyle w:val="TableGrid"/>
        <w:tblW w:w="10774" w:type="dxa"/>
        <w:tblInd w:w="-856" w:type="dxa"/>
        <w:tblLook w:val="04A0" w:firstRow="1" w:lastRow="0" w:firstColumn="1" w:lastColumn="0" w:noHBand="0" w:noVBand="1"/>
      </w:tblPr>
      <w:tblGrid>
        <w:gridCol w:w="2411"/>
        <w:gridCol w:w="8363"/>
      </w:tblGrid>
      <w:tr w:rsidR="00E7149E" w:rsidRPr="003F7C7F" w:rsidTr="00A21ADC">
        <w:trPr>
          <w:trHeight w:val="664"/>
        </w:trPr>
        <w:tc>
          <w:tcPr>
            <w:tcW w:w="10774" w:type="dxa"/>
            <w:gridSpan w:val="2"/>
          </w:tcPr>
          <w:p w:rsidR="00E7149E" w:rsidRPr="003F7C7F" w:rsidRDefault="00E7149E" w:rsidP="00E7149E">
            <w:pPr>
              <w:rPr>
                <w:rFonts w:cs="Times New Roman"/>
                <w:b/>
                <w:sz w:val="28"/>
                <w:szCs w:val="28"/>
              </w:rPr>
            </w:pPr>
            <w:r w:rsidRPr="003F7C7F">
              <w:rPr>
                <w:rFonts w:cs="Times New Roman"/>
                <w:b/>
                <w:sz w:val="28"/>
                <w:szCs w:val="28"/>
              </w:rPr>
              <w:t>PHẦ</w:t>
            </w:r>
            <w:r>
              <w:rPr>
                <w:rFonts w:cs="Times New Roman"/>
                <w:b/>
                <w:sz w:val="28"/>
                <w:szCs w:val="28"/>
              </w:rPr>
              <w:t>N IV: NGUYÊN LÝ CỦA VIỆC HỌC</w:t>
            </w:r>
            <w:r w:rsidR="00E363CA">
              <w:rPr>
                <w:rFonts w:cs="Times New Roman"/>
                <w:b/>
                <w:sz w:val="28"/>
                <w:szCs w:val="28"/>
              </w:rPr>
              <w:t>.</w:t>
            </w:r>
          </w:p>
        </w:tc>
      </w:tr>
      <w:tr w:rsidR="00E363CA" w:rsidRPr="003F7C7F" w:rsidTr="00A21ADC">
        <w:trPr>
          <w:trHeight w:val="841"/>
        </w:trPr>
        <w:tc>
          <w:tcPr>
            <w:tcW w:w="2411" w:type="dxa"/>
          </w:tcPr>
          <w:p w:rsidR="00E363CA" w:rsidRPr="00E7149E" w:rsidRDefault="00E363CA" w:rsidP="00E363CA">
            <w:pPr>
              <w:rPr>
                <w:rFonts w:cs="Times New Roman"/>
                <w:sz w:val="28"/>
                <w:szCs w:val="28"/>
              </w:rPr>
            </w:pPr>
            <w:r>
              <w:rPr>
                <w:rFonts w:cs="Times New Roman"/>
                <w:b/>
                <w:sz w:val="28"/>
                <w:szCs w:val="28"/>
              </w:rPr>
              <w:t xml:space="preserve">- </w:t>
            </w:r>
            <w:r>
              <w:rPr>
                <w:rFonts w:cs="Times New Roman"/>
                <w:sz w:val="28"/>
                <w:szCs w:val="28"/>
              </w:rPr>
              <w:t>Nguyên lý của việc học.</w:t>
            </w:r>
          </w:p>
          <w:p w:rsidR="00E363CA" w:rsidRDefault="00E363CA" w:rsidP="00E363CA">
            <w:pPr>
              <w:rPr>
                <w:rFonts w:cs="Times New Roman"/>
                <w:b/>
                <w:sz w:val="28"/>
                <w:szCs w:val="28"/>
              </w:rPr>
            </w:pPr>
          </w:p>
          <w:p w:rsidR="00E363CA" w:rsidRPr="00A63DA2" w:rsidRDefault="00E363CA" w:rsidP="00E363CA">
            <w:pPr>
              <w:rPr>
                <w:rFonts w:cs="Times New Roman"/>
                <w:b/>
                <w:sz w:val="28"/>
                <w:szCs w:val="28"/>
              </w:rPr>
            </w:pPr>
          </w:p>
          <w:p w:rsidR="00E363CA" w:rsidRPr="00CF53C7" w:rsidRDefault="00E363CA" w:rsidP="00E363CA">
            <w:pPr>
              <w:rPr>
                <w:rFonts w:cs="Times New Roman"/>
                <w:sz w:val="28"/>
                <w:szCs w:val="28"/>
              </w:rPr>
            </w:pPr>
          </w:p>
        </w:tc>
        <w:tc>
          <w:tcPr>
            <w:tcW w:w="8363" w:type="dxa"/>
          </w:tcPr>
          <w:p w:rsidR="00E363CA" w:rsidRPr="00E363CA" w:rsidRDefault="00E363CA" w:rsidP="00E363CA">
            <w:pPr>
              <w:rPr>
                <w:rFonts w:cs="Times New Roman"/>
                <w:sz w:val="28"/>
                <w:szCs w:val="28"/>
              </w:rPr>
            </w:pPr>
            <w:r w:rsidRPr="00E363CA">
              <w:rPr>
                <w:rFonts w:cs="Times New Roman"/>
                <w:sz w:val="28"/>
                <w:szCs w:val="28"/>
              </w:rPr>
              <w:t>- Học tức là tự học, tự làm ra kiến thức cho mình.</w:t>
            </w:r>
          </w:p>
          <w:p w:rsidR="00E363CA" w:rsidRPr="00E363CA" w:rsidRDefault="00E363CA" w:rsidP="00E363CA">
            <w:pPr>
              <w:rPr>
                <w:rFonts w:cs="Times New Roman"/>
                <w:sz w:val="28"/>
                <w:szCs w:val="28"/>
              </w:rPr>
            </w:pPr>
            <w:r w:rsidRPr="00E363CA">
              <w:rPr>
                <w:rFonts w:cs="Times New Roman"/>
                <w:sz w:val="28"/>
                <w:szCs w:val="28"/>
              </w:rPr>
              <w:t>- Học phải qua trải nghiệm, không phải tiếp thu thụ động.</w:t>
            </w:r>
          </w:p>
          <w:p w:rsidR="00E363CA" w:rsidRPr="00E363CA" w:rsidRDefault="00E363CA" w:rsidP="00E363CA">
            <w:pPr>
              <w:rPr>
                <w:rFonts w:cs="Times New Roman"/>
                <w:sz w:val="28"/>
                <w:szCs w:val="28"/>
              </w:rPr>
            </w:pPr>
            <w:r w:rsidRPr="00E363CA">
              <w:rPr>
                <w:rFonts w:cs="Times New Roman"/>
                <w:sz w:val="28"/>
                <w:szCs w:val="28"/>
              </w:rPr>
              <w:t>- Học với người khác, học tập cộng tác, học nhóm giúp chúng ta chia sẽ kinh nghiệm cho nhau, củng cố kiến thức đối chiếu, tránh bị hiểu lầm tránh ảo tưởng sức mạnh, giúp chúng ta có thêm động lực tránh buông xuôi trong các tính huống khó khăn.</w:t>
            </w:r>
          </w:p>
          <w:p w:rsidR="00E363CA" w:rsidRPr="00E363CA" w:rsidRDefault="00E363CA" w:rsidP="00E363CA">
            <w:pPr>
              <w:rPr>
                <w:rFonts w:cs="Times New Roman"/>
                <w:sz w:val="28"/>
                <w:szCs w:val="28"/>
              </w:rPr>
            </w:pPr>
            <w:r w:rsidRPr="00E363CA">
              <w:rPr>
                <w:rFonts w:cs="Times New Roman"/>
                <w:sz w:val="28"/>
                <w:szCs w:val="28"/>
              </w:rPr>
              <w:t>- Học phải có chủ đích, kiến thức không đến trong một ngày.</w:t>
            </w:r>
          </w:p>
          <w:p w:rsidR="00E363CA" w:rsidRPr="00E363CA" w:rsidRDefault="00E363CA" w:rsidP="00E363CA">
            <w:pPr>
              <w:rPr>
                <w:rFonts w:cs="Times New Roman"/>
                <w:sz w:val="28"/>
                <w:szCs w:val="28"/>
              </w:rPr>
            </w:pPr>
            <w:r w:rsidRPr="00E363CA">
              <w:rPr>
                <w:rFonts w:cs="Times New Roman"/>
                <w:sz w:val="28"/>
                <w:szCs w:val="28"/>
              </w:rPr>
              <w:t>- Cần có một thói quen học tập tốt.</w:t>
            </w:r>
          </w:p>
          <w:p w:rsidR="00E363CA" w:rsidRPr="00E363CA" w:rsidRDefault="00E363CA" w:rsidP="00E363CA">
            <w:pPr>
              <w:rPr>
                <w:rFonts w:cs="Times New Roman"/>
                <w:sz w:val="28"/>
                <w:szCs w:val="28"/>
              </w:rPr>
            </w:pPr>
            <w:r w:rsidRPr="00E363CA">
              <w:rPr>
                <w:rFonts w:cs="Times New Roman"/>
                <w:sz w:val="28"/>
                <w:szCs w:val="28"/>
              </w:rPr>
              <w:t xml:space="preserve">- Biến việc học thành việc học có định hướng: </w:t>
            </w:r>
          </w:p>
          <w:p w:rsidR="00E363CA" w:rsidRPr="00E363CA" w:rsidRDefault="00E363CA" w:rsidP="00E363CA">
            <w:pPr>
              <w:ind w:left="316"/>
              <w:rPr>
                <w:rFonts w:cs="Times New Roman"/>
                <w:sz w:val="28"/>
                <w:szCs w:val="28"/>
              </w:rPr>
            </w:pPr>
            <w:r w:rsidRPr="00E363CA">
              <w:rPr>
                <w:rFonts w:cs="Times New Roman"/>
                <w:sz w:val="28"/>
                <w:szCs w:val="28"/>
              </w:rPr>
              <w:t>+ Phân tích nhiệm vụ học tập, đánh giá ưu khuyết điểm của bản thân trước khi lập kế hoạch học tập.</w:t>
            </w:r>
          </w:p>
          <w:p w:rsidR="00E363CA" w:rsidRPr="00E363CA" w:rsidRDefault="00E363CA" w:rsidP="00E363CA">
            <w:pPr>
              <w:ind w:left="316"/>
              <w:rPr>
                <w:rFonts w:cs="Times New Roman"/>
                <w:sz w:val="28"/>
                <w:szCs w:val="28"/>
              </w:rPr>
            </w:pPr>
            <w:r w:rsidRPr="00E363CA">
              <w:rPr>
                <w:rFonts w:cs="Times New Roman"/>
                <w:sz w:val="28"/>
                <w:szCs w:val="28"/>
              </w:rPr>
              <w:t>+ Lập kế hoạch, tiến hành tự giám sát các hoạt động của bản thân.</w:t>
            </w:r>
          </w:p>
          <w:p w:rsidR="00E363CA" w:rsidRPr="00E363CA" w:rsidRDefault="00E363CA" w:rsidP="00E363CA">
            <w:pPr>
              <w:ind w:left="316"/>
              <w:rPr>
                <w:rFonts w:cs="Times New Roman"/>
                <w:sz w:val="28"/>
                <w:szCs w:val="28"/>
              </w:rPr>
            </w:pPr>
            <w:r w:rsidRPr="00E363CA">
              <w:rPr>
                <w:rFonts w:cs="Times New Roman"/>
                <w:sz w:val="28"/>
                <w:szCs w:val="28"/>
              </w:rPr>
              <w:t>+ Quan sát phản tư, có những cải tiến phù hợp để có những cách học riêng cho bản thân.</w:t>
            </w:r>
          </w:p>
        </w:tc>
      </w:tr>
      <w:tr w:rsidR="00E363CA" w:rsidRPr="003F7C7F" w:rsidTr="00A21ADC">
        <w:trPr>
          <w:trHeight w:val="1408"/>
        </w:trPr>
        <w:tc>
          <w:tcPr>
            <w:tcW w:w="10774" w:type="dxa"/>
            <w:gridSpan w:val="2"/>
          </w:tcPr>
          <w:p w:rsidR="00E363CA" w:rsidRPr="007D0B51" w:rsidRDefault="00E363CA" w:rsidP="00E363CA">
            <w:pPr>
              <w:rPr>
                <w:rFonts w:cs="Times New Roman"/>
                <w:sz w:val="28"/>
                <w:szCs w:val="28"/>
              </w:rPr>
            </w:pPr>
            <w:r>
              <w:rPr>
                <w:rFonts w:cs="Times New Roman"/>
                <w:sz w:val="28"/>
                <w:szCs w:val="28"/>
              </w:rPr>
              <w:t>- Học tức là tự học tự làm ra kiến thức cho mình, học phải trải nghiệm phải phải làm việc, luyện tập trong thời gian lâu có chủ đích, nên học với người khác có thói quen tốt dần dần biến mình thành người học có định hướng hiệu quả.</w:t>
            </w:r>
          </w:p>
        </w:tc>
      </w:tr>
    </w:tbl>
    <w:p w:rsidR="00E7149E" w:rsidRDefault="00E7149E"/>
    <w:tbl>
      <w:tblPr>
        <w:tblStyle w:val="TableGrid"/>
        <w:tblW w:w="10774" w:type="dxa"/>
        <w:tblInd w:w="-856" w:type="dxa"/>
        <w:tblLook w:val="04A0" w:firstRow="1" w:lastRow="0" w:firstColumn="1" w:lastColumn="0" w:noHBand="0" w:noVBand="1"/>
      </w:tblPr>
      <w:tblGrid>
        <w:gridCol w:w="2411"/>
        <w:gridCol w:w="8363"/>
      </w:tblGrid>
      <w:tr w:rsidR="00EE38E7" w:rsidRPr="003F7C7F" w:rsidTr="00A21ADC">
        <w:trPr>
          <w:trHeight w:val="664"/>
        </w:trPr>
        <w:tc>
          <w:tcPr>
            <w:tcW w:w="10774" w:type="dxa"/>
            <w:gridSpan w:val="2"/>
          </w:tcPr>
          <w:p w:rsidR="00EE38E7" w:rsidRPr="003F7C7F" w:rsidRDefault="00EE38E7" w:rsidP="00EE38E7">
            <w:pPr>
              <w:rPr>
                <w:rFonts w:cs="Times New Roman"/>
                <w:b/>
                <w:sz w:val="28"/>
                <w:szCs w:val="28"/>
              </w:rPr>
            </w:pPr>
            <w:r w:rsidRPr="003F7C7F">
              <w:rPr>
                <w:rFonts w:cs="Times New Roman"/>
                <w:b/>
                <w:sz w:val="28"/>
                <w:szCs w:val="28"/>
              </w:rPr>
              <w:t>PHẦ</w:t>
            </w:r>
            <w:r>
              <w:rPr>
                <w:rFonts w:cs="Times New Roman"/>
                <w:b/>
                <w:sz w:val="28"/>
                <w:szCs w:val="28"/>
              </w:rPr>
              <w:t>N V: CÁC KĨ THUẤT HỌC TẬP HÀNG ĐẦU.</w:t>
            </w:r>
          </w:p>
        </w:tc>
      </w:tr>
      <w:tr w:rsidR="00EE38E7" w:rsidRPr="003F7C7F" w:rsidTr="00A21ADC">
        <w:trPr>
          <w:trHeight w:val="841"/>
        </w:trPr>
        <w:tc>
          <w:tcPr>
            <w:tcW w:w="2411" w:type="dxa"/>
          </w:tcPr>
          <w:p w:rsidR="00EE38E7" w:rsidRPr="00EE38E7" w:rsidRDefault="00EE38E7" w:rsidP="00A21ADC">
            <w:pPr>
              <w:rPr>
                <w:rFonts w:cs="Times New Roman"/>
                <w:sz w:val="28"/>
                <w:szCs w:val="28"/>
              </w:rPr>
            </w:pPr>
            <w:r>
              <w:rPr>
                <w:rFonts w:cs="Times New Roman"/>
                <w:b/>
                <w:sz w:val="28"/>
                <w:szCs w:val="28"/>
              </w:rPr>
              <w:t xml:space="preserve">- </w:t>
            </w:r>
            <w:r>
              <w:rPr>
                <w:rFonts w:cs="Times New Roman"/>
                <w:sz w:val="28"/>
                <w:szCs w:val="28"/>
              </w:rPr>
              <w:t>Các kĩ thuật học tập hàng đầu</w:t>
            </w:r>
          </w:p>
          <w:p w:rsidR="00EE38E7" w:rsidRDefault="00EE38E7" w:rsidP="00A21ADC">
            <w:pPr>
              <w:rPr>
                <w:rFonts w:cs="Times New Roman"/>
                <w:b/>
                <w:sz w:val="28"/>
                <w:szCs w:val="28"/>
              </w:rPr>
            </w:pPr>
          </w:p>
          <w:p w:rsidR="00EE38E7" w:rsidRPr="00A63DA2" w:rsidRDefault="00EE38E7" w:rsidP="00A21ADC">
            <w:pPr>
              <w:rPr>
                <w:rFonts w:cs="Times New Roman"/>
                <w:b/>
                <w:sz w:val="28"/>
                <w:szCs w:val="28"/>
              </w:rPr>
            </w:pPr>
          </w:p>
          <w:p w:rsidR="00EE38E7" w:rsidRPr="00CF53C7" w:rsidRDefault="00EE38E7" w:rsidP="00A21ADC">
            <w:pPr>
              <w:rPr>
                <w:rFonts w:cs="Times New Roman"/>
                <w:sz w:val="28"/>
                <w:szCs w:val="28"/>
              </w:rPr>
            </w:pPr>
          </w:p>
        </w:tc>
        <w:tc>
          <w:tcPr>
            <w:tcW w:w="8363" w:type="dxa"/>
          </w:tcPr>
          <w:p w:rsidR="00DD1625" w:rsidRPr="00DD1625" w:rsidRDefault="00EE38E7" w:rsidP="00DD1625">
            <w:pPr>
              <w:rPr>
                <w:rFonts w:cs="Times New Roman"/>
                <w:sz w:val="28"/>
                <w:szCs w:val="28"/>
              </w:rPr>
            </w:pPr>
            <w:r w:rsidRPr="00DD1625">
              <w:rPr>
                <w:sz w:val="28"/>
                <w:szCs w:val="28"/>
              </w:rPr>
              <w:t xml:space="preserve">- </w:t>
            </w:r>
            <w:r w:rsidR="00DD1625" w:rsidRPr="00DD1625">
              <w:rPr>
                <w:rFonts w:cs="Times New Roman"/>
                <w:sz w:val="28"/>
                <w:szCs w:val="28"/>
              </w:rPr>
              <w:t>Tự kiểm tra.</w:t>
            </w:r>
          </w:p>
          <w:p w:rsidR="00DD1625" w:rsidRPr="00DD1625" w:rsidRDefault="00DD1625" w:rsidP="00DD1625">
            <w:pPr>
              <w:rPr>
                <w:rFonts w:cs="Times New Roman"/>
                <w:sz w:val="28"/>
                <w:szCs w:val="28"/>
              </w:rPr>
            </w:pPr>
            <w:r w:rsidRPr="00DD1625">
              <w:rPr>
                <w:rFonts w:cs="Times New Roman"/>
                <w:sz w:val="28"/>
                <w:szCs w:val="28"/>
              </w:rPr>
              <w:t>- Luyện tập phân bổ: mỗi hôm học một ít không liên tục.</w:t>
            </w:r>
          </w:p>
          <w:p w:rsidR="00DD1625" w:rsidRPr="00DD1625" w:rsidRDefault="00DD1625" w:rsidP="00DD1625">
            <w:pPr>
              <w:rPr>
                <w:rFonts w:cs="Times New Roman"/>
                <w:sz w:val="28"/>
                <w:szCs w:val="28"/>
              </w:rPr>
            </w:pPr>
            <w:r w:rsidRPr="00DD1625">
              <w:rPr>
                <w:rFonts w:cs="Times New Roman"/>
                <w:sz w:val="28"/>
                <w:szCs w:val="28"/>
              </w:rPr>
              <w:t>- Hỏi đáp chi tiết: đặt thật nhiều câu hỏi.</w:t>
            </w:r>
          </w:p>
          <w:p w:rsidR="00DD1625" w:rsidRPr="00DD1625" w:rsidRDefault="00DD1625" w:rsidP="00DD1625">
            <w:pPr>
              <w:rPr>
                <w:rFonts w:cs="Times New Roman"/>
                <w:sz w:val="28"/>
                <w:szCs w:val="28"/>
              </w:rPr>
            </w:pPr>
            <w:r w:rsidRPr="00DD1625">
              <w:rPr>
                <w:rFonts w:cs="Times New Roman"/>
                <w:sz w:val="28"/>
                <w:szCs w:val="28"/>
              </w:rPr>
              <w:t>- Tự giải thích, tự hỏi.</w:t>
            </w:r>
          </w:p>
          <w:p w:rsidR="00DD1625" w:rsidRPr="00DD1625" w:rsidRDefault="00DD1625" w:rsidP="00DD1625">
            <w:pPr>
              <w:rPr>
                <w:rFonts w:cs="Times New Roman"/>
                <w:sz w:val="28"/>
                <w:szCs w:val="28"/>
              </w:rPr>
            </w:pPr>
            <w:r w:rsidRPr="00DD1625">
              <w:rPr>
                <w:rFonts w:cs="Times New Roman"/>
                <w:sz w:val="28"/>
                <w:szCs w:val="28"/>
              </w:rPr>
              <w:t>- Thực hành xen kẽ.</w:t>
            </w:r>
          </w:p>
          <w:p w:rsidR="00DD1625" w:rsidRPr="00DD1625" w:rsidRDefault="00DD1625" w:rsidP="00DD1625">
            <w:pPr>
              <w:rPr>
                <w:rFonts w:cs="Times New Roman"/>
                <w:sz w:val="28"/>
                <w:szCs w:val="28"/>
              </w:rPr>
            </w:pPr>
            <w:r w:rsidRPr="00DD1625">
              <w:rPr>
                <w:rFonts w:cs="Times New Roman"/>
                <w:sz w:val="28"/>
                <w:szCs w:val="28"/>
              </w:rPr>
              <w:t xml:space="preserve">- Phản tư: Mốc nối các tri thức cũ với những nội dung mới, giải những ngộ nhận. Viết ra  những gì trong đầu tổ chức lại, đặt những câu hỏi như: </w:t>
            </w:r>
          </w:p>
          <w:p w:rsidR="00DD1625" w:rsidRPr="00DD1625" w:rsidRDefault="00DD1625" w:rsidP="00DD1625">
            <w:pPr>
              <w:ind w:left="406"/>
              <w:rPr>
                <w:rFonts w:cs="Times New Roman"/>
                <w:sz w:val="28"/>
                <w:szCs w:val="28"/>
              </w:rPr>
            </w:pPr>
            <w:r w:rsidRPr="00DD1625">
              <w:rPr>
                <w:rFonts w:cs="Times New Roman"/>
                <w:sz w:val="28"/>
                <w:szCs w:val="28"/>
              </w:rPr>
              <w:lastRenderedPageBreak/>
              <w:t>+ Điều gì đã xảy ra?</w:t>
            </w:r>
          </w:p>
          <w:p w:rsidR="00DD1625" w:rsidRPr="00DD1625" w:rsidRDefault="00DD1625" w:rsidP="00DD1625">
            <w:pPr>
              <w:ind w:left="406"/>
              <w:rPr>
                <w:rFonts w:cs="Times New Roman"/>
                <w:sz w:val="28"/>
                <w:szCs w:val="28"/>
              </w:rPr>
            </w:pPr>
            <w:r w:rsidRPr="00DD1625">
              <w:rPr>
                <w:rFonts w:cs="Times New Roman"/>
                <w:sz w:val="28"/>
                <w:szCs w:val="28"/>
              </w:rPr>
              <w:t>+  Cảm xúc của mình là gì?</w:t>
            </w:r>
          </w:p>
          <w:p w:rsidR="00DD1625" w:rsidRPr="00DD1625" w:rsidRDefault="00DD1625" w:rsidP="00DD1625">
            <w:pPr>
              <w:ind w:left="406"/>
              <w:rPr>
                <w:rFonts w:cs="Times New Roman"/>
                <w:sz w:val="28"/>
                <w:szCs w:val="28"/>
              </w:rPr>
            </w:pPr>
            <w:r w:rsidRPr="00DD1625">
              <w:rPr>
                <w:rFonts w:cs="Times New Roman"/>
                <w:sz w:val="28"/>
                <w:szCs w:val="28"/>
              </w:rPr>
              <w:t>+ Suy nghĩ gì?</w:t>
            </w:r>
          </w:p>
          <w:p w:rsidR="00DD1625" w:rsidRPr="00DD1625" w:rsidRDefault="00DD1625" w:rsidP="00DD1625">
            <w:pPr>
              <w:ind w:left="406"/>
              <w:rPr>
                <w:rFonts w:cs="Times New Roman"/>
                <w:sz w:val="28"/>
                <w:szCs w:val="28"/>
              </w:rPr>
            </w:pPr>
            <w:r w:rsidRPr="00DD1625">
              <w:rPr>
                <w:rFonts w:cs="Times New Roman"/>
                <w:sz w:val="28"/>
                <w:szCs w:val="28"/>
              </w:rPr>
              <w:t>+ Có liên tưởng tới vấn đề gì khác.</w:t>
            </w:r>
          </w:p>
          <w:p w:rsidR="00DD1625" w:rsidRPr="00DD1625" w:rsidRDefault="00DD1625" w:rsidP="00DD1625">
            <w:pPr>
              <w:ind w:left="406"/>
              <w:rPr>
                <w:rFonts w:cs="Times New Roman"/>
                <w:sz w:val="28"/>
                <w:szCs w:val="28"/>
              </w:rPr>
            </w:pPr>
            <w:r w:rsidRPr="00DD1625">
              <w:rPr>
                <w:rFonts w:cs="Times New Roman"/>
                <w:sz w:val="28"/>
                <w:szCs w:val="28"/>
              </w:rPr>
              <w:t>+ Có ý nghĩa gì từ kiến thức mới này.</w:t>
            </w:r>
          </w:p>
          <w:p w:rsidR="00EE38E7" w:rsidRPr="00DD1625" w:rsidRDefault="00DD1625" w:rsidP="00DD1625">
            <w:pPr>
              <w:rPr>
                <w:sz w:val="28"/>
                <w:szCs w:val="28"/>
              </w:rPr>
            </w:pPr>
            <w:r w:rsidRPr="00DD1625">
              <w:rPr>
                <w:rFonts w:cs="Times New Roman"/>
                <w:sz w:val="28"/>
                <w:szCs w:val="28"/>
              </w:rPr>
              <w:t>- Học trong liệc làm, học trên thực tế, tự trải nghiệm.</w:t>
            </w:r>
          </w:p>
        </w:tc>
      </w:tr>
      <w:tr w:rsidR="00EE38E7" w:rsidRPr="003F7C7F" w:rsidTr="00A21ADC">
        <w:trPr>
          <w:trHeight w:val="1408"/>
        </w:trPr>
        <w:tc>
          <w:tcPr>
            <w:tcW w:w="10774" w:type="dxa"/>
            <w:gridSpan w:val="2"/>
          </w:tcPr>
          <w:p w:rsidR="00EE38E7" w:rsidRPr="00B46E05" w:rsidRDefault="00EE38E7" w:rsidP="00EE38E7">
            <w:pPr>
              <w:rPr>
                <w:sz w:val="28"/>
                <w:szCs w:val="28"/>
              </w:rPr>
            </w:pPr>
            <w:r>
              <w:rPr>
                <w:rFonts w:cs="Times New Roman"/>
                <w:sz w:val="28"/>
                <w:szCs w:val="28"/>
              </w:rPr>
              <w:lastRenderedPageBreak/>
              <w:t xml:space="preserve">- </w:t>
            </w:r>
            <w:r w:rsidR="00DD1625">
              <w:rPr>
                <w:rFonts w:cs="Times New Roman"/>
                <w:sz w:val="28"/>
                <w:szCs w:val="28"/>
              </w:rPr>
              <w:t xml:space="preserve">Vận dung các kiến thức cho việc học như : </w:t>
            </w:r>
            <w:r w:rsidR="00DD1625">
              <w:rPr>
                <w:sz w:val="28"/>
                <w:szCs w:val="28"/>
              </w:rPr>
              <w:t>Tự kiể</w:t>
            </w:r>
            <w:r w:rsidR="00DD1625">
              <w:rPr>
                <w:sz w:val="28"/>
                <w:szCs w:val="28"/>
              </w:rPr>
              <w:t>m tra, l</w:t>
            </w:r>
            <w:r w:rsidR="00DD1625">
              <w:rPr>
                <w:sz w:val="28"/>
                <w:szCs w:val="28"/>
              </w:rPr>
              <w:t>uện tập phân bổ. Mỗi hôm luyện mộ</w:t>
            </w:r>
            <w:r w:rsidR="00B46E05">
              <w:rPr>
                <w:sz w:val="28"/>
                <w:szCs w:val="28"/>
              </w:rPr>
              <w:t>t ít, h</w:t>
            </w:r>
            <w:r w:rsidR="00DD1625">
              <w:rPr>
                <w:sz w:val="28"/>
                <w:szCs w:val="28"/>
              </w:rPr>
              <w:t>ỏi đáp chi tiế</w:t>
            </w:r>
            <w:r w:rsidR="00B46E05">
              <w:rPr>
                <w:sz w:val="28"/>
                <w:szCs w:val="28"/>
              </w:rPr>
              <w:t>t, t</w:t>
            </w:r>
            <w:r w:rsidR="00DD1625">
              <w:rPr>
                <w:sz w:val="28"/>
                <w:szCs w:val="28"/>
              </w:rPr>
              <w:t>ự giải thích theo cách hiể</w:t>
            </w:r>
            <w:r w:rsidR="00B46E05">
              <w:rPr>
                <w:sz w:val="28"/>
                <w:szCs w:val="28"/>
              </w:rPr>
              <w:t>u riêng,t</w:t>
            </w:r>
            <w:r w:rsidR="00DD1625">
              <w:rPr>
                <w:sz w:val="28"/>
                <w:szCs w:val="28"/>
              </w:rPr>
              <w:t>hực hành xen kẽ</w:t>
            </w:r>
            <w:r w:rsidR="00B46E05">
              <w:rPr>
                <w:sz w:val="28"/>
                <w:szCs w:val="28"/>
              </w:rPr>
              <w:t>, k</w:t>
            </w:r>
            <w:r w:rsidR="00DD1625">
              <w:rPr>
                <w:sz w:val="28"/>
                <w:szCs w:val="28"/>
              </w:rPr>
              <w:t>ỉ thuật phả</w:t>
            </w:r>
            <w:r w:rsidR="00B46E05">
              <w:rPr>
                <w:sz w:val="28"/>
                <w:szCs w:val="28"/>
              </w:rPr>
              <w:t>n tư, h</w:t>
            </w:r>
            <w:r w:rsidR="00DD1625">
              <w:rPr>
                <w:sz w:val="28"/>
                <w:szCs w:val="28"/>
              </w:rPr>
              <w:t>ọc trong làm việc.</w:t>
            </w:r>
            <w:bookmarkStart w:id="0" w:name="_GoBack"/>
            <w:bookmarkEnd w:id="0"/>
          </w:p>
          <w:p w:rsidR="00EE38E7" w:rsidRPr="007D0B51" w:rsidRDefault="00EE38E7" w:rsidP="00A21ADC">
            <w:pPr>
              <w:rPr>
                <w:rFonts w:cs="Times New Roman"/>
                <w:sz w:val="28"/>
                <w:szCs w:val="28"/>
              </w:rPr>
            </w:pPr>
          </w:p>
        </w:tc>
      </w:tr>
    </w:tbl>
    <w:p w:rsidR="00EE38E7" w:rsidRDefault="00EE38E7"/>
    <w:sectPr w:rsidR="00EE38E7"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36126"/>
    <w:multiLevelType w:val="hybridMultilevel"/>
    <w:tmpl w:val="061EF8D0"/>
    <w:lvl w:ilvl="0" w:tplc="0BF032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9A011A"/>
    <w:multiLevelType w:val="hybridMultilevel"/>
    <w:tmpl w:val="56D22D8C"/>
    <w:lvl w:ilvl="0" w:tplc="C70A63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B51"/>
    <w:rsid w:val="000370F2"/>
    <w:rsid w:val="002E7EFF"/>
    <w:rsid w:val="006132D7"/>
    <w:rsid w:val="006762AD"/>
    <w:rsid w:val="007D0B51"/>
    <w:rsid w:val="009232F0"/>
    <w:rsid w:val="009905A7"/>
    <w:rsid w:val="00A85096"/>
    <w:rsid w:val="00B46E05"/>
    <w:rsid w:val="00B70F93"/>
    <w:rsid w:val="00DD1625"/>
    <w:rsid w:val="00E363CA"/>
    <w:rsid w:val="00E7149E"/>
    <w:rsid w:val="00E91E4D"/>
    <w:rsid w:val="00EE3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EA1B"/>
  <w15:chartTrackingRefBased/>
  <w15:docId w15:val="{0BEE35CE-6E7E-4726-B6AB-F7E3D18B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B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0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0B51"/>
    <w:pPr>
      <w:ind w:left="720"/>
      <w:contextualSpacing/>
    </w:pPr>
  </w:style>
  <w:style w:type="character" w:styleId="SubtleEmphasis">
    <w:name w:val="Subtle Emphasis"/>
    <w:basedOn w:val="DefaultParagraphFont"/>
    <w:uiPriority w:val="19"/>
    <w:qFormat/>
    <w:rsid w:val="00E363C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2019-07-15T22:54:00Z</dcterms:created>
  <dcterms:modified xsi:type="dcterms:W3CDTF">2019-07-17T23:08:00Z</dcterms:modified>
</cp:coreProperties>
</file>