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4F0" w:rsidRPr="0066397D" w:rsidRDefault="0066397D" w:rsidP="0066397D">
      <w:pPr>
        <w:jc w:val="center"/>
        <w:rPr>
          <w:b/>
          <w:sz w:val="36"/>
          <w:szCs w:val="36"/>
        </w:rPr>
      </w:pPr>
      <w:r w:rsidRPr="0066397D">
        <w:rPr>
          <w:b/>
          <w:sz w:val="36"/>
          <w:szCs w:val="36"/>
        </w:rPr>
        <w:t>Continuous Observation Hidden Markov Model</w:t>
      </w:r>
    </w:p>
    <w:p w:rsidR="0066397D" w:rsidRDefault="0066397D" w:rsidP="0066397D"/>
    <w:p w:rsidR="0066397D" w:rsidRDefault="0066397D" w:rsidP="0066397D">
      <w:pPr>
        <w:jc w:val="center"/>
      </w:pPr>
      <w:r>
        <w:t>Loc Nguyen</w:t>
      </w:r>
    </w:p>
    <w:p w:rsidR="0066397D" w:rsidRDefault="0066397D" w:rsidP="0066397D">
      <w:pPr>
        <w:jc w:val="center"/>
      </w:pPr>
      <w:r>
        <w:t xml:space="preserve">Sunflower Soft Company, </w:t>
      </w:r>
      <w:proofErr w:type="gramStart"/>
      <w:r>
        <w:t>An</w:t>
      </w:r>
      <w:proofErr w:type="gramEnd"/>
      <w:r>
        <w:t xml:space="preserve"> </w:t>
      </w:r>
      <w:proofErr w:type="spellStart"/>
      <w:r>
        <w:t>Giang</w:t>
      </w:r>
      <w:proofErr w:type="spellEnd"/>
      <w:r>
        <w:t>, Vietnam</w:t>
      </w:r>
    </w:p>
    <w:p w:rsidR="0066397D" w:rsidRDefault="0066397D" w:rsidP="0066397D"/>
    <w:p w:rsidR="00935B62" w:rsidRPr="00127F10" w:rsidRDefault="00935B62" w:rsidP="00935B62">
      <w:pPr>
        <w:pStyle w:val="Heading2"/>
      </w:pPr>
      <w:r>
        <w:t>Abstract</w:t>
      </w:r>
    </w:p>
    <w:p w:rsidR="00935B62" w:rsidRDefault="00613DE4" w:rsidP="007F0A90">
      <w:r>
        <w:t xml:space="preserve">Hidden Markov model (HMM) is a powerful mathematical tool for prediction and recognition but it is not easy to understand deeply its essential disciplines. </w:t>
      </w:r>
      <w:r w:rsidR="00977B9C">
        <w:t xml:space="preserve">Previously, </w:t>
      </w:r>
      <w:r>
        <w:t xml:space="preserve">I made a full tutorial on HMM in order to support researchers to comprehend HMM. However HMM goes beyond what such tutorial mentioned when observation </w:t>
      </w:r>
      <w:proofErr w:type="gramStart"/>
      <w:r w:rsidR="00977B9C">
        <w:t>may be</w:t>
      </w:r>
      <w:r>
        <w:t xml:space="preserve"> signified</w:t>
      </w:r>
      <w:proofErr w:type="gramEnd"/>
      <w:r>
        <w:t xml:space="preserve"> by </w:t>
      </w:r>
      <w:r w:rsidR="00806693">
        <w:t>continuous value such as real number and real vector</w:t>
      </w:r>
      <w:r w:rsidR="00977B9C">
        <w:t xml:space="preserve"> instead of discrete value</w:t>
      </w:r>
      <w:r>
        <w:t>.</w:t>
      </w:r>
      <w:r w:rsidR="00806693">
        <w:t xml:space="preserve"> Note that state of HMM </w:t>
      </w:r>
      <w:r w:rsidR="00977B9C">
        <w:t>is</w:t>
      </w:r>
      <w:r w:rsidR="00806693">
        <w:t xml:space="preserve"> always discrete event but continuous observation extends capacity of HMM for solving complex problems. Therefore, I do this research focusing</w:t>
      </w:r>
      <w:r>
        <w:t xml:space="preserve"> on </w:t>
      </w:r>
      <w:r w:rsidR="00806693">
        <w:t>HMM</w:t>
      </w:r>
      <w:r>
        <w:t xml:space="preserve"> in case </w:t>
      </w:r>
      <w:r w:rsidR="007777E2">
        <w:t>that its observation conforms to a single probabilistic distribution</w:t>
      </w:r>
      <w:r w:rsidR="00806693">
        <w:t xml:space="preserve">. </w:t>
      </w:r>
      <w:r w:rsidR="007777E2">
        <w:t xml:space="preserve">Moreover, mixture HMM in which observation </w:t>
      </w:r>
      <w:proofErr w:type="gramStart"/>
      <w:r w:rsidR="007777E2">
        <w:t xml:space="preserve">is </w:t>
      </w:r>
      <w:r w:rsidR="007777E2" w:rsidRPr="00127F10">
        <w:t>characterized</w:t>
      </w:r>
      <w:proofErr w:type="gramEnd"/>
      <w:r w:rsidR="007777E2" w:rsidRPr="00127F10">
        <w:t xml:space="preserve"> </w:t>
      </w:r>
      <w:r w:rsidR="007777E2">
        <w:t xml:space="preserve">by the mixture model of partial probability density functions is also mentioned. </w:t>
      </w:r>
      <w:r w:rsidR="00806693">
        <w:t xml:space="preserve">Mathematical proofs and practical techniques relevant to continuous observation HMM </w:t>
      </w:r>
      <w:r w:rsidR="005C6F74">
        <w:t>are main subjects of the research.</w:t>
      </w:r>
    </w:p>
    <w:p w:rsidR="00935B62" w:rsidRDefault="00977B9C" w:rsidP="007F0A90">
      <w:r w:rsidRPr="0066397D">
        <w:rPr>
          <w:b/>
        </w:rPr>
        <w:t>Keywords</w:t>
      </w:r>
      <w:r>
        <w:t xml:space="preserve">: </w:t>
      </w:r>
      <w:r w:rsidR="0066397D" w:rsidRPr="0066397D">
        <w:t>hidden Markov model, continuous observation, mixture model, evaluation problem, uncovering problem, learning problem</w:t>
      </w:r>
    </w:p>
    <w:p w:rsidR="00977B9C" w:rsidRPr="00C16F4F" w:rsidRDefault="00977B9C" w:rsidP="007F0A90"/>
    <w:p w:rsidR="006A774E" w:rsidRPr="00127F10" w:rsidRDefault="001A5A1B" w:rsidP="00127F10">
      <w:pPr>
        <w:pStyle w:val="Heading2"/>
      </w:pPr>
      <w:bookmarkStart w:id="0" w:name="_III.2.4._Hidden_Markov"/>
      <w:bookmarkStart w:id="1" w:name="_IV.4._Hidden_Markov"/>
      <w:bookmarkStart w:id="2" w:name="_I._Hidden_Markov"/>
      <w:bookmarkStart w:id="3" w:name="_Toc448952502"/>
      <w:bookmarkStart w:id="4" w:name="_Toc237150684"/>
      <w:bookmarkStart w:id="5" w:name="_Toc237153689"/>
      <w:bookmarkStart w:id="6" w:name="_Toc237154401"/>
      <w:bookmarkStart w:id="7" w:name="_Toc238194265"/>
      <w:bookmarkStart w:id="8" w:name="_Toc238195121"/>
      <w:bookmarkStart w:id="9" w:name="_Toc239502222"/>
      <w:bookmarkStart w:id="10" w:name="_Toc239503222"/>
      <w:bookmarkStart w:id="11" w:name="_Toc239509021"/>
      <w:bookmarkStart w:id="12" w:name="_Toc239509281"/>
      <w:bookmarkStart w:id="13" w:name="_Toc246568889"/>
      <w:bookmarkStart w:id="14" w:name="_Toc246569390"/>
      <w:bookmarkStart w:id="15" w:name="_Toc349239108"/>
      <w:bookmarkStart w:id="16" w:name="_Toc358830931"/>
      <w:bookmarkStart w:id="17" w:name="_Toc358832895"/>
      <w:bookmarkEnd w:id="0"/>
      <w:bookmarkEnd w:id="1"/>
      <w:bookmarkEnd w:id="2"/>
      <w:r>
        <w:t>I</w:t>
      </w:r>
      <w:r w:rsidR="006A774E" w:rsidRPr="00127F10">
        <w:t>. Hidden Markov model</w:t>
      </w:r>
      <w:bookmarkEnd w:id="3"/>
    </w:p>
    <w:bookmarkEnd w:id="4"/>
    <w:bookmarkEnd w:id="5"/>
    <w:bookmarkEnd w:id="6"/>
    <w:bookmarkEnd w:id="7"/>
    <w:bookmarkEnd w:id="8"/>
    <w:bookmarkEnd w:id="9"/>
    <w:bookmarkEnd w:id="10"/>
    <w:bookmarkEnd w:id="11"/>
    <w:bookmarkEnd w:id="12"/>
    <w:bookmarkEnd w:id="13"/>
    <w:bookmarkEnd w:id="14"/>
    <w:bookmarkEnd w:id="15"/>
    <w:bookmarkEnd w:id="16"/>
    <w:bookmarkEnd w:id="17"/>
    <w:p w:rsidR="00A556EA" w:rsidRPr="00A556EA" w:rsidRDefault="008863D8" w:rsidP="007D0A57">
      <w:r>
        <w:t>T</w:t>
      </w:r>
      <w:r w:rsidR="00FD631F">
        <w:t xml:space="preserve">he research </w:t>
      </w:r>
      <w:r w:rsidR="003F4497">
        <w:t xml:space="preserve">produces a full tutorial </w:t>
      </w:r>
      <w:r w:rsidR="00FD631F">
        <w:t xml:space="preserve">on hidden Markov model </w:t>
      </w:r>
      <w:r>
        <w:t xml:space="preserve">(HMM) </w:t>
      </w:r>
      <w:r w:rsidR="00FD631F">
        <w:t>in case of continuous observations</w:t>
      </w:r>
      <w:r>
        <w:t xml:space="preserve"> and so it is required to introduce essential concepts and problems of HMM</w:t>
      </w:r>
      <w:r w:rsidR="00FD631F">
        <w:t xml:space="preserve">. </w:t>
      </w:r>
      <w:r w:rsidR="003A630E">
        <w:t>The main reference of this tutorial is the article “</w:t>
      </w:r>
      <w:r w:rsidR="003A630E" w:rsidRPr="003A630E">
        <w:t>A tutorial on hidden Markov models and selected applications in speech recognition</w:t>
      </w:r>
      <w:r w:rsidR="003A630E">
        <w:t>”</w:t>
      </w:r>
      <w:r w:rsidR="003A630E" w:rsidRPr="003A630E">
        <w:t xml:space="preserve"> </w:t>
      </w:r>
      <w:r w:rsidR="003A630E">
        <w:t xml:space="preserve">by author </w:t>
      </w:r>
      <w:sdt>
        <w:sdtPr>
          <w:id w:val="-1521626024"/>
          <w:citation/>
        </w:sdtPr>
        <w:sdtEndPr/>
        <w:sdtContent>
          <w:r w:rsidR="003A630E">
            <w:fldChar w:fldCharType="begin"/>
          </w:r>
          <w:r w:rsidR="003A630E">
            <w:instrText xml:space="preserve"> CITATION Rabiner1989 \l 1033 </w:instrText>
          </w:r>
          <w:r w:rsidR="003A630E">
            <w:fldChar w:fldCharType="separate"/>
          </w:r>
          <w:r w:rsidR="003A630E">
            <w:rPr>
              <w:noProof/>
            </w:rPr>
            <w:t>(Rabiner, 1989)</w:t>
          </w:r>
          <w:r w:rsidR="003A630E">
            <w:fldChar w:fldCharType="end"/>
          </w:r>
        </w:sdtContent>
      </w:sdt>
      <w:r w:rsidR="003A630E">
        <w:t xml:space="preserve">. Section </w:t>
      </w:r>
      <w:hyperlink w:anchor="_III.2.4._Hidden_Markov" w:tooltip="I. Hidden Markov model" w:history="1">
        <w:r w:rsidR="003A630E" w:rsidRPr="003A630E">
          <w:rPr>
            <w:rStyle w:val="Hyperlink"/>
            <w:u w:val="none"/>
          </w:rPr>
          <w:t>I</w:t>
        </w:r>
      </w:hyperlink>
      <w:r w:rsidR="003A630E">
        <w:t xml:space="preserve"> – the first section </w:t>
      </w:r>
      <w:r>
        <w:t xml:space="preserve">is summary of the </w:t>
      </w:r>
      <w:r w:rsidR="006F5DD0">
        <w:t>tutorial on HMM</w:t>
      </w:r>
      <w:r w:rsidR="00882831">
        <w:t xml:space="preserve"> </w:t>
      </w:r>
      <w:r w:rsidR="00977B9C">
        <w:t xml:space="preserve">by author </w:t>
      </w:r>
      <w:sdt>
        <w:sdtPr>
          <w:id w:val="864940306"/>
          <w:citation/>
        </w:sdtPr>
        <w:sdtEndPr/>
        <w:sdtContent>
          <w:r w:rsidR="00882831">
            <w:fldChar w:fldCharType="begin"/>
          </w:r>
          <w:r w:rsidR="00882831">
            <w:instrText xml:space="preserve"> CITATION Nguyen2016TutorialHMM \l 1033 </w:instrText>
          </w:r>
          <w:r w:rsidR="00882831">
            <w:fldChar w:fldCharType="separate"/>
          </w:r>
          <w:r w:rsidR="00882831">
            <w:rPr>
              <w:noProof/>
            </w:rPr>
            <w:t>(Nguyen, 2016)</w:t>
          </w:r>
          <w:r w:rsidR="00882831">
            <w:fldChar w:fldCharType="end"/>
          </w:r>
        </w:sdtContent>
      </w:sdt>
      <w:r w:rsidR="007D0A57">
        <w:t xml:space="preserve"> whereas sections </w:t>
      </w:r>
      <w:hyperlink w:anchor="_IV.5._Continuously_observational" w:tooltip="IV.5. Continuously observational hidden Markov model" w:history="1">
        <w:r w:rsidR="00520D02">
          <w:rPr>
            <w:rStyle w:val="Hyperlink"/>
            <w:u w:val="none"/>
          </w:rPr>
          <w:t>II</w:t>
        </w:r>
      </w:hyperlink>
      <w:r w:rsidR="00520D02" w:rsidRPr="00520D02">
        <w:rPr>
          <w:rStyle w:val="Hyperlink"/>
          <w:color w:val="auto"/>
          <w:u w:val="none"/>
        </w:rPr>
        <w:t xml:space="preserve"> and </w:t>
      </w:r>
      <w:hyperlink w:anchor="_III._Mixture_hidden" w:tooltip="III. Mixture hidden Markov model" w:history="1">
        <w:r w:rsidR="00520D02" w:rsidRPr="00520D02">
          <w:rPr>
            <w:rStyle w:val="Hyperlink"/>
            <w:u w:val="none"/>
          </w:rPr>
          <w:t>III</w:t>
        </w:r>
      </w:hyperlink>
      <w:r w:rsidR="00520D02">
        <w:rPr>
          <w:rStyle w:val="Hyperlink"/>
          <w:color w:val="auto"/>
          <w:u w:val="none"/>
        </w:rPr>
        <w:t xml:space="preserve"> </w:t>
      </w:r>
      <w:r w:rsidR="007D0A57">
        <w:t>are main ones of the research</w:t>
      </w:r>
      <w:r>
        <w:t xml:space="preserve">. </w:t>
      </w:r>
      <w:r w:rsidR="00520D02">
        <w:t xml:space="preserve">Section </w:t>
      </w:r>
      <w:hyperlink w:anchor="_IV._Discussion_and" w:tooltip="IV. Discussion and Conclusion" w:history="1">
        <w:r w:rsidR="00520D02" w:rsidRPr="00520D02">
          <w:rPr>
            <w:rStyle w:val="Hyperlink"/>
            <w:u w:val="none"/>
          </w:rPr>
          <w:t>IV</w:t>
        </w:r>
      </w:hyperlink>
      <w:r w:rsidR="00520D02">
        <w:t xml:space="preserve"> is</w:t>
      </w:r>
      <w:r w:rsidR="00A556EA">
        <w:t xml:space="preserve"> the discussion and conclusion. The main </w:t>
      </w:r>
      <w:r w:rsidR="00A93B5F">
        <w:t xml:space="preserve">problem that needs to </w:t>
      </w:r>
      <w:proofErr w:type="gramStart"/>
      <w:r w:rsidR="00A93B5F">
        <w:t>be solved</w:t>
      </w:r>
      <w:proofErr w:type="gramEnd"/>
      <w:r w:rsidR="00A556EA">
        <w:t xml:space="preserve"> is how to learn HMM parameters when discrete </w:t>
      </w:r>
      <w:r w:rsidR="00A556EA" w:rsidRPr="00A556EA">
        <w:t>observation probability matrix</w:t>
      </w:r>
      <w:r w:rsidR="00A556EA">
        <w:t xml:space="preserve"> is replaced by continuous density function. </w:t>
      </w:r>
      <w:r w:rsidR="00695D7E">
        <w:t xml:space="preserve">In section </w:t>
      </w:r>
      <w:hyperlink w:anchor="_IV.5._Continuously_observational" w:tooltip="IV.5. Continuously observational hidden Markov model" w:history="1">
        <w:r w:rsidR="00695D7E">
          <w:rPr>
            <w:rStyle w:val="Hyperlink"/>
            <w:u w:val="none"/>
          </w:rPr>
          <w:t>II</w:t>
        </w:r>
      </w:hyperlink>
      <w:r w:rsidR="00695D7E">
        <w:t xml:space="preserve">, </w:t>
      </w:r>
      <w:r w:rsidR="00113936">
        <w:t xml:space="preserve">I propose practical technique to calculate </w:t>
      </w:r>
      <w:r w:rsidR="004001EF">
        <w:t xml:space="preserve">essential </w:t>
      </w:r>
      <w:r w:rsidR="00113936">
        <w:t xml:space="preserve">quantities such as forward </w:t>
      </w:r>
      <w:r w:rsidR="00113936" w:rsidRPr="00C16F4F">
        <w:t>variable</w:t>
      </w:r>
      <w:r w:rsidR="00113936" w:rsidRPr="00C16F4F">
        <w:rPr>
          <w:i/>
        </w:rPr>
        <w:t xml:space="preserve"> α</w:t>
      </w:r>
      <w:r w:rsidR="00113936" w:rsidRPr="00C16F4F">
        <w:rPr>
          <w:i/>
          <w:vertAlign w:val="subscript"/>
        </w:rPr>
        <w:t>t</w:t>
      </w:r>
      <w:r w:rsidR="00113936">
        <w:t>,</w:t>
      </w:r>
      <w:r w:rsidR="00113936" w:rsidRPr="00C16F4F">
        <w:t xml:space="preserve"> backward variable</w:t>
      </w:r>
      <w:r w:rsidR="00113936" w:rsidRPr="00C16F4F">
        <w:rPr>
          <w:i/>
        </w:rPr>
        <w:t xml:space="preserve"> β</w:t>
      </w:r>
      <w:r w:rsidR="00113936" w:rsidRPr="00C16F4F">
        <w:rPr>
          <w:i/>
          <w:vertAlign w:val="subscript"/>
        </w:rPr>
        <w:t>t</w:t>
      </w:r>
      <w:r w:rsidR="00113936">
        <w:t xml:space="preserve">, and joint probabilities </w:t>
      </w:r>
      <w:proofErr w:type="spellStart"/>
      <w:r w:rsidR="00113936" w:rsidRPr="00CD1DE7">
        <w:rPr>
          <w:i/>
        </w:rPr>
        <w:t>ξ</w:t>
      </w:r>
      <w:r w:rsidR="00113936" w:rsidRPr="00CD1DE7">
        <w:rPr>
          <w:i/>
          <w:vertAlign w:val="subscript"/>
        </w:rPr>
        <w:t>t</w:t>
      </w:r>
      <w:proofErr w:type="spellEnd"/>
      <w:r w:rsidR="00113936" w:rsidRPr="00CD1DE7">
        <w:t xml:space="preserve">, </w:t>
      </w:r>
      <w:proofErr w:type="spellStart"/>
      <w:r w:rsidR="00113936" w:rsidRPr="00CD1DE7">
        <w:rPr>
          <w:i/>
          <w:szCs w:val="26"/>
        </w:rPr>
        <w:t>γ</w:t>
      </w:r>
      <w:r w:rsidR="00113936" w:rsidRPr="00CD1DE7">
        <w:rPr>
          <w:i/>
          <w:szCs w:val="26"/>
          <w:vertAlign w:val="subscript"/>
        </w:rPr>
        <w:t>t</w:t>
      </w:r>
      <w:proofErr w:type="spellEnd"/>
      <w:r w:rsidR="00113936">
        <w:rPr>
          <w:szCs w:val="26"/>
        </w:rPr>
        <w:t xml:space="preserve"> </w:t>
      </w:r>
      <w:proofErr w:type="gramStart"/>
      <w:r w:rsidR="00113936">
        <w:rPr>
          <w:szCs w:val="26"/>
        </w:rPr>
        <w:t>which</w:t>
      </w:r>
      <w:proofErr w:type="gramEnd"/>
      <w:r w:rsidR="00113936">
        <w:rPr>
          <w:szCs w:val="26"/>
        </w:rPr>
        <w:t xml:space="preserve"> are </w:t>
      </w:r>
      <w:r w:rsidR="00113936">
        <w:t>necessary to train HMM</w:t>
      </w:r>
      <w:r w:rsidR="00695D7E">
        <w:t xml:space="preserve"> with regard to continuous observations</w:t>
      </w:r>
      <w:r w:rsidR="00113936">
        <w:t xml:space="preserve">. Moreover, </w:t>
      </w:r>
      <w:r w:rsidR="00D9042D">
        <w:t xml:space="preserve">from expectation maximization (EM) </w:t>
      </w:r>
      <w:proofErr w:type="gramStart"/>
      <w:r w:rsidR="00D9042D">
        <w:t>algorithm which was used to learn traditional</w:t>
      </w:r>
      <w:proofErr w:type="gramEnd"/>
      <w:r w:rsidR="00D9042D">
        <w:t xml:space="preserve"> discrete HMM, </w:t>
      </w:r>
      <w:r w:rsidR="00A556EA">
        <w:t>I derive the general equation whose so</w:t>
      </w:r>
      <w:r w:rsidR="00113936">
        <w:t>lutions are optimal parameters.</w:t>
      </w:r>
      <w:r w:rsidR="00695D7E">
        <w:t xml:space="preserve"> </w:t>
      </w:r>
      <w:r w:rsidR="00A556EA">
        <w:t xml:space="preserve">Such equation specified by formulas </w:t>
      </w:r>
      <w:hyperlink w:anchor="_Formula_IV.5.5._Equation" w:tooltip="Formula IV.5.5. Equation of single PDF parameter" w:history="1">
        <w:r w:rsidR="00A556EA">
          <w:rPr>
            <w:rStyle w:val="Hyperlink"/>
            <w:u w:val="none"/>
          </w:rPr>
          <w:t>II</w:t>
        </w:r>
        <w:r w:rsidR="00A556EA" w:rsidRPr="00C16F4F">
          <w:rPr>
            <w:rStyle w:val="Hyperlink"/>
            <w:u w:val="none"/>
          </w:rPr>
          <w:t>.5</w:t>
        </w:r>
      </w:hyperlink>
      <w:r w:rsidR="00A556EA" w:rsidRPr="00BA0DDB">
        <w:rPr>
          <w:rStyle w:val="Hyperlink"/>
          <w:color w:val="auto"/>
          <w:u w:val="none"/>
        </w:rPr>
        <w:t xml:space="preserve"> and </w:t>
      </w:r>
      <w:hyperlink w:anchor="_Formula_IV.5.13._Equation" w:tooltip="Formula III.7. Equation of partial PDF parameter" w:history="1">
        <w:r w:rsidR="00A556EA">
          <w:rPr>
            <w:rStyle w:val="Hyperlink"/>
            <w:u w:val="none"/>
          </w:rPr>
          <w:t>III.7</w:t>
        </w:r>
      </w:hyperlink>
      <w:r w:rsidR="00A556EA">
        <w:rPr>
          <w:rStyle w:val="Hyperlink"/>
          <w:u w:val="none"/>
        </w:rPr>
        <w:t xml:space="preserve"> </w:t>
      </w:r>
      <w:r w:rsidR="00A556EA">
        <w:t xml:space="preserve">is </w:t>
      </w:r>
      <w:r w:rsidR="00695D7E">
        <w:t xml:space="preserve">described in sections </w:t>
      </w:r>
      <w:hyperlink w:anchor="_IV.5._Continuously_observational" w:tooltip="IV.5. Continuously observational hidden Markov model" w:history="1">
        <w:r w:rsidR="00695D7E">
          <w:rPr>
            <w:rStyle w:val="Hyperlink"/>
            <w:u w:val="none"/>
          </w:rPr>
          <w:t>II</w:t>
        </w:r>
      </w:hyperlink>
      <w:r w:rsidR="00695D7E" w:rsidRPr="00695D7E">
        <w:rPr>
          <w:rStyle w:val="Hyperlink"/>
          <w:color w:val="auto"/>
          <w:u w:val="none"/>
        </w:rPr>
        <w:t xml:space="preserve">, </w:t>
      </w:r>
      <w:hyperlink w:anchor="_III._Mixture_hidden" w:tooltip="III. Mixture hidden Markov model" w:history="1">
        <w:r w:rsidR="00695D7E" w:rsidRPr="00520D02">
          <w:rPr>
            <w:rStyle w:val="Hyperlink"/>
            <w:u w:val="none"/>
          </w:rPr>
          <w:t>III</w:t>
        </w:r>
      </w:hyperlink>
      <w:r w:rsidR="00695D7E" w:rsidRPr="00695D7E">
        <w:rPr>
          <w:rStyle w:val="Hyperlink"/>
          <w:color w:val="auto"/>
          <w:u w:val="none"/>
        </w:rPr>
        <w:t xml:space="preserve"> and </w:t>
      </w:r>
      <w:r w:rsidR="00A556EA">
        <w:t xml:space="preserve">discussed more in section </w:t>
      </w:r>
      <w:hyperlink w:anchor="_IV._Discussion_and" w:tooltip="IV. Discussion and Conclusion" w:history="1">
        <w:r w:rsidR="00A556EA" w:rsidRPr="00520D02">
          <w:rPr>
            <w:rStyle w:val="Hyperlink"/>
            <w:u w:val="none"/>
          </w:rPr>
          <w:t>IV</w:t>
        </w:r>
      </w:hyperlink>
      <w:r w:rsidR="00695D7E">
        <w:t>.</w:t>
      </w:r>
      <w:r w:rsidR="004001EF" w:rsidRPr="004001EF">
        <w:t xml:space="preserve"> My reasoning </w:t>
      </w:r>
      <w:proofErr w:type="gramStart"/>
      <w:r w:rsidR="004001EF" w:rsidRPr="004001EF">
        <w:t>is based</w:t>
      </w:r>
      <w:proofErr w:type="gramEnd"/>
      <w:r w:rsidR="004001EF" w:rsidRPr="004001EF">
        <w:t xml:space="preserve"> on EM algorithm and </w:t>
      </w:r>
      <w:proofErr w:type="spellStart"/>
      <w:r w:rsidR="004001EF" w:rsidRPr="004001EF">
        <w:t>Lagrangian</w:t>
      </w:r>
      <w:proofErr w:type="spellEnd"/>
      <w:r w:rsidR="004001EF" w:rsidRPr="004001EF">
        <w:t xml:space="preserve"> function for solving optimization problem.</w:t>
      </w:r>
    </w:p>
    <w:p w:rsidR="007D0A57" w:rsidRDefault="00561380" w:rsidP="00695D7E">
      <w:pPr>
        <w:ind w:firstLine="360"/>
      </w:pPr>
      <w:r>
        <w:t xml:space="preserve">As a convention, all equations </w:t>
      </w:r>
      <w:proofErr w:type="gramStart"/>
      <w:r>
        <w:t>are called</w:t>
      </w:r>
      <w:proofErr w:type="gramEnd"/>
      <w:r>
        <w:t xml:space="preserve"> formulas </w:t>
      </w:r>
      <w:r w:rsidR="007D0A57">
        <w:t>and</w:t>
      </w:r>
      <w:r>
        <w:t xml:space="preserve"> </w:t>
      </w:r>
      <w:r w:rsidR="007D0A57">
        <w:t>t</w:t>
      </w:r>
      <w:r>
        <w:t xml:space="preserve">hey are </w:t>
      </w:r>
      <w:r w:rsidR="001A5A1B">
        <w:t>entitled</w:t>
      </w:r>
      <w:r>
        <w:t xml:space="preserve"> so that it is easy for researchers to look up them</w:t>
      </w:r>
      <w:r w:rsidR="00160181">
        <w:t xml:space="preserve">. Tables, figures, and formulas </w:t>
      </w:r>
      <w:proofErr w:type="gramStart"/>
      <w:r w:rsidR="00160181">
        <w:t>are numbered</w:t>
      </w:r>
      <w:proofErr w:type="gramEnd"/>
      <w:r w:rsidR="00160181">
        <w:t xml:space="preserve"> according to their sections.</w:t>
      </w:r>
      <w:r w:rsidR="007D0A57">
        <w:t xml:space="preserve"> For example, </w:t>
      </w:r>
      <w:r w:rsidR="007D0A57" w:rsidRPr="00C16F4F">
        <w:t xml:space="preserve">formula </w:t>
      </w:r>
      <w:hyperlink w:anchor="_Formula_III.2.1._Forward" w:tooltip="Formula I.1.1. Forward variable" w:history="1">
        <w:r w:rsidR="003A630E">
          <w:rPr>
            <w:rStyle w:val="Hyperlink"/>
            <w:u w:val="none"/>
          </w:rPr>
          <w:t>I</w:t>
        </w:r>
        <w:r w:rsidR="003A630E" w:rsidRPr="00C16F4F">
          <w:rPr>
            <w:rStyle w:val="Hyperlink"/>
            <w:u w:val="none"/>
          </w:rPr>
          <w:t>.1.1</w:t>
        </w:r>
      </w:hyperlink>
      <w:r w:rsidR="007D0A57">
        <w:t xml:space="preserve"> is the first </w:t>
      </w:r>
      <w:r w:rsidR="007D0A57">
        <w:lastRenderedPageBreak/>
        <w:t xml:space="preserve">formula in sub-section </w:t>
      </w:r>
      <w:hyperlink w:anchor="_IV.4.1._HMM_evaluation" w:tooltip="I.1. HMM evaluation problem" w:history="1">
        <w:r w:rsidR="003A630E">
          <w:rPr>
            <w:rStyle w:val="Hyperlink"/>
            <w:u w:val="none"/>
          </w:rPr>
          <w:t>I</w:t>
        </w:r>
        <w:r w:rsidR="003A630E" w:rsidRPr="00C16F4F">
          <w:rPr>
            <w:rStyle w:val="Hyperlink"/>
            <w:u w:val="none"/>
          </w:rPr>
          <w:t>.1</w:t>
        </w:r>
      </w:hyperlink>
      <w:r w:rsidR="007D0A57">
        <w:t>.</w:t>
      </w:r>
      <w:r w:rsidR="008A6ADF">
        <w:t xml:space="preserve"> Most common notations “</w:t>
      </w:r>
      <w:proofErr w:type="spellStart"/>
      <w:r w:rsidR="008A6ADF" w:rsidRPr="008A6ADF">
        <w:rPr>
          <w:i/>
        </w:rPr>
        <w:t>exp</w:t>
      </w:r>
      <w:proofErr w:type="spellEnd"/>
      <w:r w:rsidR="008A6ADF">
        <w:t>” and “</w:t>
      </w:r>
      <w:proofErr w:type="spellStart"/>
      <w:r w:rsidR="008A6ADF" w:rsidRPr="008A6ADF">
        <w:rPr>
          <w:i/>
        </w:rPr>
        <w:t>ln</w:t>
      </w:r>
      <w:proofErr w:type="spellEnd"/>
      <w:r w:rsidR="008A6ADF">
        <w:t>” denote exponential function and natural logarithm function.</w:t>
      </w:r>
    </w:p>
    <w:p w:rsidR="002D0C44" w:rsidRPr="00C16F4F" w:rsidRDefault="007D0A57" w:rsidP="007D0A57">
      <w:pPr>
        <w:ind w:firstLine="360"/>
      </w:pPr>
      <w:r>
        <w:t>T</w:t>
      </w:r>
      <w:r w:rsidR="002D0C44" w:rsidRPr="00C16F4F">
        <w:t xml:space="preserve">here are many real-world phenomena (so-called states) that we would like to model in order to explain our observations. Often, given sequence of observations symbols, there is demand of discovering real states. For example, there are some states of weather: </w:t>
      </w:r>
      <w:r w:rsidR="002D0C44" w:rsidRPr="00C16F4F">
        <w:rPr>
          <w:i/>
        </w:rPr>
        <w:t>sunny</w:t>
      </w:r>
      <w:r w:rsidR="002D0C44" w:rsidRPr="00C16F4F">
        <w:t xml:space="preserve">, </w:t>
      </w:r>
      <w:r w:rsidR="002D0C44" w:rsidRPr="00C16F4F">
        <w:rPr>
          <w:i/>
        </w:rPr>
        <w:t>cloudy</w:t>
      </w:r>
      <w:r w:rsidR="002D0C44" w:rsidRPr="00C16F4F">
        <w:t xml:space="preserve">, </w:t>
      </w:r>
      <w:proofErr w:type="gramStart"/>
      <w:r w:rsidR="002D0C44" w:rsidRPr="00C16F4F">
        <w:rPr>
          <w:i/>
        </w:rPr>
        <w:t>rainy</w:t>
      </w:r>
      <w:proofErr w:type="gramEnd"/>
      <w:r w:rsidR="00D8795B" w:rsidRPr="00C16F4F">
        <w:rPr>
          <w:i/>
        </w:rPr>
        <w:t xml:space="preserve"> </w:t>
      </w:r>
      <w:sdt>
        <w:sdtPr>
          <w:rPr>
            <w:i/>
          </w:rPr>
          <w:id w:val="2462973"/>
          <w:citation/>
        </w:sdtPr>
        <w:sdtEndPr/>
        <w:sdtContent>
          <w:r w:rsidR="00CD02C3" w:rsidRPr="00C16F4F">
            <w:rPr>
              <w:i/>
            </w:rPr>
            <w:fldChar w:fldCharType="begin"/>
          </w:r>
          <w:r w:rsidR="00D8795B" w:rsidRPr="00C16F4F">
            <w:rPr>
              <w:i/>
            </w:rPr>
            <w:instrText xml:space="preserve"> CITATION FoslerLussier1998 \p 1 \l 1033  </w:instrText>
          </w:r>
          <w:r w:rsidR="00CD02C3" w:rsidRPr="00C16F4F">
            <w:rPr>
              <w:i/>
            </w:rPr>
            <w:fldChar w:fldCharType="separate"/>
          </w:r>
          <w:r w:rsidR="00D8795B" w:rsidRPr="00C16F4F">
            <w:rPr>
              <w:noProof/>
            </w:rPr>
            <w:t>(Fosler-Lussier, 1998, p. 1)</w:t>
          </w:r>
          <w:r w:rsidR="00CD02C3" w:rsidRPr="00C16F4F">
            <w:rPr>
              <w:i/>
            </w:rPr>
            <w:fldChar w:fldCharType="end"/>
          </w:r>
        </w:sdtContent>
      </w:sdt>
      <w:r w:rsidR="002D0C44" w:rsidRPr="00C16F4F">
        <w:t>.</w:t>
      </w:r>
      <w:r w:rsidR="0067045D" w:rsidRPr="00C16F4F">
        <w:t xml:space="preserve"> </w:t>
      </w:r>
      <w:r w:rsidR="0056566C" w:rsidRPr="00C16F4F">
        <w:t xml:space="preserve">Suppose you are in the room and do not know the weather outside but you are notified observations such as wind speed, atmospheric pressure, humidity, and temperature from someone else. </w:t>
      </w:r>
      <w:proofErr w:type="gramStart"/>
      <w:r w:rsidR="00FB1A81" w:rsidRPr="00C16F4F">
        <w:t>Basing</w:t>
      </w:r>
      <w:r w:rsidR="0067045D" w:rsidRPr="00C16F4F">
        <w:t xml:space="preserve"> </w:t>
      </w:r>
      <w:r w:rsidR="00FB1A81" w:rsidRPr="00C16F4F">
        <w:t xml:space="preserve">on </w:t>
      </w:r>
      <w:r w:rsidR="0056566C" w:rsidRPr="00C16F4F">
        <w:t xml:space="preserve">these </w:t>
      </w:r>
      <w:r w:rsidR="0067045D" w:rsidRPr="00C16F4F">
        <w:t>observations</w:t>
      </w:r>
      <w:r w:rsidR="002D0C44" w:rsidRPr="00C16F4F">
        <w:t>,</w:t>
      </w:r>
      <w:proofErr w:type="gramEnd"/>
      <w:r w:rsidR="002D0C44" w:rsidRPr="00C16F4F">
        <w:t xml:space="preserve"> </w:t>
      </w:r>
      <w:proofErr w:type="gramStart"/>
      <w:r w:rsidR="002D0C44" w:rsidRPr="00C16F4F">
        <w:t>it</w:t>
      </w:r>
      <w:proofErr w:type="gramEnd"/>
      <w:r w:rsidR="002D0C44" w:rsidRPr="00C16F4F">
        <w:t xml:space="preserve"> is possible </w:t>
      </w:r>
      <w:r w:rsidR="0056566C" w:rsidRPr="00C16F4F">
        <w:t xml:space="preserve">for you </w:t>
      </w:r>
      <w:r w:rsidR="002D0C44" w:rsidRPr="00C16F4F">
        <w:t>to</w:t>
      </w:r>
      <w:r w:rsidR="007307AF" w:rsidRPr="00C16F4F">
        <w:t xml:space="preserve"> forecast the weather by using </w:t>
      </w:r>
      <w:r w:rsidR="008863D8">
        <w:t>HMM</w:t>
      </w:r>
      <w:r w:rsidR="002D0C44" w:rsidRPr="00C16F4F">
        <w:t xml:space="preserve">. Before discussing about HMM, we should glance over the definition of Markov </w:t>
      </w:r>
      <w:r w:rsidR="00EE5616" w:rsidRPr="00C16F4F">
        <w:t>m</w:t>
      </w:r>
      <w:r w:rsidR="002D0C44" w:rsidRPr="00C16F4F">
        <w:t xml:space="preserve">odel (MM). First, MM is the statistical </w:t>
      </w:r>
      <w:proofErr w:type="gramStart"/>
      <w:r w:rsidR="002D0C44" w:rsidRPr="00C16F4F">
        <w:t>model which</w:t>
      </w:r>
      <w:proofErr w:type="gramEnd"/>
      <w:r w:rsidR="002D0C44" w:rsidRPr="00C16F4F">
        <w:t xml:space="preserve"> is used to model the stochastic process. MM </w:t>
      </w:r>
      <w:proofErr w:type="gramStart"/>
      <w:r w:rsidR="002D0C44" w:rsidRPr="00C16F4F">
        <w:t>is defined</w:t>
      </w:r>
      <w:proofErr w:type="gramEnd"/>
      <w:r w:rsidR="002D0C44" w:rsidRPr="00C16F4F">
        <w:t xml:space="preserve"> as below</w:t>
      </w:r>
      <w:r w:rsidR="00D8795B" w:rsidRPr="00C16F4F">
        <w:t xml:space="preserve"> </w:t>
      </w:r>
      <w:sdt>
        <w:sdtPr>
          <w:id w:val="2462974"/>
          <w:citation/>
        </w:sdtPr>
        <w:sdtEndPr/>
        <w:sdtContent>
          <w:r w:rsidR="00CD02C3" w:rsidRPr="00C16F4F">
            <w:fldChar w:fldCharType="begin"/>
          </w:r>
          <w:r w:rsidR="00D8795B" w:rsidRPr="00C16F4F">
            <w:instrText xml:space="preserve"> CITATION Schmolze2001 \l 1033 </w:instrText>
          </w:r>
          <w:r w:rsidR="00CD02C3" w:rsidRPr="00C16F4F">
            <w:fldChar w:fldCharType="separate"/>
          </w:r>
          <w:r w:rsidR="00D8795B" w:rsidRPr="00C16F4F">
            <w:rPr>
              <w:noProof/>
            </w:rPr>
            <w:t>(Schmolze, 2001)</w:t>
          </w:r>
          <w:r w:rsidR="00CD02C3" w:rsidRPr="00C16F4F">
            <w:fldChar w:fldCharType="end"/>
          </w:r>
        </w:sdtContent>
      </w:sdt>
      <w:r w:rsidR="002D0C44" w:rsidRPr="00C16F4F">
        <w:t>:</w:t>
      </w:r>
    </w:p>
    <w:p w:rsidR="002D0C44" w:rsidRPr="00C16F4F" w:rsidRDefault="002D0C44" w:rsidP="000A4E53">
      <w:pPr>
        <w:numPr>
          <w:ilvl w:val="0"/>
          <w:numId w:val="13"/>
        </w:numPr>
        <w:ind w:left="720"/>
      </w:pPr>
      <w:r w:rsidRPr="00C16F4F">
        <w:t xml:space="preserve">Given a finite set of state </w:t>
      </w:r>
      <w:r w:rsidRPr="00C16F4F">
        <w:rPr>
          <w:i/>
        </w:rPr>
        <w:t>S</w:t>
      </w:r>
      <w:proofErr w:type="gramStart"/>
      <w:r w:rsidRPr="00C16F4F">
        <w:t>={</w:t>
      </w:r>
      <w:proofErr w:type="gramEnd"/>
      <w:r w:rsidRPr="00C16F4F">
        <w:rPr>
          <w:i/>
        </w:rPr>
        <w:t>s</w:t>
      </w:r>
      <w:r w:rsidRPr="00C16F4F">
        <w:rPr>
          <w:vertAlign w:val="subscript"/>
        </w:rPr>
        <w:t>1</w:t>
      </w:r>
      <w:r w:rsidRPr="00C16F4F">
        <w:t>,</w:t>
      </w:r>
      <w:r w:rsidRPr="00C16F4F">
        <w:rPr>
          <w:i/>
        </w:rPr>
        <w:t xml:space="preserve"> s</w:t>
      </w:r>
      <w:r w:rsidRPr="00C16F4F">
        <w:rPr>
          <w:vertAlign w:val="subscript"/>
        </w:rPr>
        <w:t>2</w:t>
      </w:r>
      <w:r w:rsidRPr="00C16F4F">
        <w:t>,…,</w:t>
      </w:r>
      <w:r w:rsidRPr="00C16F4F">
        <w:rPr>
          <w:i/>
        </w:rPr>
        <w:t xml:space="preserve"> </w:t>
      </w:r>
      <w:proofErr w:type="spellStart"/>
      <w:r w:rsidRPr="00C16F4F">
        <w:rPr>
          <w:i/>
        </w:rPr>
        <w:t>s</w:t>
      </w:r>
      <w:r w:rsidRPr="00C16F4F">
        <w:rPr>
          <w:i/>
          <w:vertAlign w:val="subscript"/>
        </w:rPr>
        <w:t>n</w:t>
      </w:r>
      <w:proofErr w:type="spellEnd"/>
      <w:r w:rsidRPr="00C16F4F">
        <w:t xml:space="preserve">} whose cardinality is </w:t>
      </w:r>
      <w:r w:rsidRPr="00C16F4F">
        <w:rPr>
          <w:i/>
        </w:rPr>
        <w:t>n</w:t>
      </w:r>
      <w:r w:rsidRPr="00C16F4F">
        <w:t xml:space="preserve">. Let ∏ be the </w:t>
      </w:r>
      <w:r w:rsidRPr="00C16F4F">
        <w:rPr>
          <w:i/>
        </w:rPr>
        <w:t>initial state distribution</w:t>
      </w:r>
      <w:r w:rsidRPr="00C16F4F">
        <w:t xml:space="preserve"> where </w:t>
      </w:r>
      <w:r w:rsidRPr="00C16F4F">
        <w:rPr>
          <w:i/>
        </w:rPr>
        <w:t>π</w:t>
      </w:r>
      <w:proofErr w:type="spellStart"/>
      <w:r w:rsidRPr="00C16F4F">
        <w:rPr>
          <w:i/>
          <w:vertAlign w:val="subscript"/>
        </w:rPr>
        <w:t>i</w:t>
      </w:r>
      <w:proofErr w:type="spellEnd"/>
      <m:oMath>
        <m:r>
          <w:rPr>
            <w:rFonts w:ascii="Cambria Math" w:hAnsi="Cambria Math"/>
            <w:vertAlign w:val="subscript"/>
          </w:rPr>
          <m:t xml:space="preserve"> </m:t>
        </m:r>
        <m:r>
          <w:rPr>
            <w:rFonts w:ascii="Cambria Math" w:hAnsi="Cambria Math"/>
          </w:rPr>
          <m:t xml:space="preserve">∈ </m:t>
        </m:r>
      </m:oMath>
      <w:r w:rsidRPr="00C16F4F">
        <w:t xml:space="preserve">∏ represents the probability that the stochastic process begins in state </w:t>
      </w:r>
      <w:proofErr w:type="spellStart"/>
      <w:r w:rsidRPr="00C16F4F">
        <w:rPr>
          <w:i/>
        </w:rPr>
        <w:t>s</w:t>
      </w:r>
      <w:r w:rsidRPr="00C16F4F">
        <w:rPr>
          <w:i/>
          <w:vertAlign w:val="subscript"/>
        </w:rPr>
        <w:t>i</w:t>
      </w:r>
      <w:proofErr w:type="spellEnd"/>
      <w:r w:rsidRPr="00C16F4F">
        <w:t xml:space="preserve">. </w:t>
      </w:r>
      <w:r w:rsidRPr="00FD631F">
        <w:t xml:space="preserve">In other words </w:t>
      </w:r>
      <w:r w:rsidR="00DE1BE7" w:rsidRPr="00FD631F">
        <w:rPr>
          <w:i/>
        </w:rPr>
        <w:t>π</w:t>
      </w:r>
      <w:proofErr w:type="spellStart"/>
      <w:r w:rsidR="00DE1BE7" w:rsidRPr="00FD631F">
        <w:rPr>
          <w:i/>
          <w:vertAlign w:val="subscript"/>
        </w:rPr>
        <w:t>i</w:t>
      </w:r>
      <w:proofErr w:type="spellEnd"/>
      <w:r w:rsidRPr="00FD631F">
        <w:t xml:space="preserve"> is the initial probability of state </w:t>
      </w:r>
      <w:proofErr w:type="spellStart"/>
      <w:r w:rsidRPr="00FD631F">
        <w:rPr>
          <w:i/>
        </w:rPr>
        <w:t>s</w:t>
      </w:r>
      <w:r w:rsidRPr="00FD631F">
        <w:rPr>
          <w:i/>
          <w:vertAlign w:val="subscript"/>
        </w:rPr>
        <w:t>i</w:t>
      </w:r>
      <w:proofErr w:type="spellEnd"/>
      <w:r w:rsidRPr="00FD631F">
        <w:t xml:space="preserve">, </w:t>
      </w:r>
      <w:proofErr w:type="gramStart"/>
      <w:r w:rsidRPr="00FD631F">
        <w:t>where</w:t>
      </w:r>
      <w:r w:rsidR="00C06AB3" w:rsidRPr="00FD631F">
        <w:t xml:space="preserve"> </w:t>
      </w:r>
      <w:proofErr w:type="gramEnd"/>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π</m:t>
                </m:r>
              </m:e>
              <m:sub>
                <m:r>
                  <w:rPr>
                    <w:rFonts w:ascii="Cambria Math" w:hAnsi="Cambria Math"/>
                  </w:rPr>
                  <m:t>i</m:t>
                </m:r>
              </m:sub>
            </m:sSub>
          </m:e>
        </m:nary>
        <m:r>
          <w:rPr>
            <w:rFonts w:ascii="Cambria Math" w:hAnsi="Cambria Math"/>
          </w:rPr>
          <m:t>=1</m:t>
        </m:r>
      </m:oMath>
      <w:r w:rsidR="00D8795B" w:rsidRPr="00FD631F">
        <w:t>.</w:t>
      </w:r>
    </w:p>
    <w:p w:rsidR="002D0C44" w:rsidRPr="00C16F4F" w:rsidRDefault="002D0C44" w:rsidP="000A4E53">
      <w:pPr>
        <w:numPr>
          <w:ilvl w:val="0"/>
          <w:numId w:val="13"/>
        </w:numPr>
        <w:ind w:left="720"/>
      </w:pPr>
      <w:r w:rsidRPr="00C16F4F">
        <w:t xml:space="preserve">The stochastic </w:t>
      </w:r>
      <w:proofErr w:type="gramStart"/>
      <w:r w:rsidRPr="00C16F4F">
        <w:t>process which is modeled</w:t>
      </w:r>
      <w:proofErr w:type="gramEnd"/>
      <w:r w:rsidRPr="00C16F4F">
        <w:t xml:space="preserve"> gets only one state from </w:t>
      </w:r>
      <w:r w:rsidRPr="00C16F4F">
        <w:rPr>
          <w:i/>
        </w:rPr>
        <w:t>S</w:t>
      </w:r>
      <w:r w:rsidRPr="00C16F4F">
        <w:t xml:space="preserve"> at all time</w:t>
      </w:r>
      <w:r w:rsidR="00745F09" w:rsidRPr="00C16F4F">
        <w:t xml:space="preserve"> points</w:t>
      </w:r>
      <w:r w:rsidR="00F1239C" w:rsidRPr="00C16F4F">
        <w:t>. This</w:t>
      </w:r>
      <w:r w:rsidRPr="00C16F4F">
        <w:t xml:space="preserve"> </w:t>
      </w:r>
      <w:r w:rsidR="00F1239C" w:rsidRPr="00C16F4F">
        <w:t xml:space="preserve">stochastic </w:t>
      </w:r>
      <w:r w:rsidRPr="00C16F4F">
        <w:t xml:space="preserve">process is </w:t>
      </w:r>
      <w:r w:rsidR="00835F58" w:rsidRPr="00C16F4F">
        <w:t>defined</w:t>
      </w:r>
      <w:r w:rsidRPr="00C16F4F">
        <w:t xml:space="preserve"> as a finite vector </w:t>
      </w:r>
      <w:r w:rsidR="00DB337D" w:rsidRPr="00C16F4F">
        <w:rPr>
          <w:i/>
        </w:rPr>
        <w:t>X</w:t>
      </w:r>
      <w:r w:rsidRPr="00C16F4F">
        <w:t>=(</w:t>
      </w:r>
      <w:r w:rsidRPr="00C16F4F">
        <w:rPr>
          <w:i/>
        </w:rPr>
        <w:t>x</w:t>
      </w:r>
      <w:r w:rsidRPr="00C16F4F">
        <w:rPr>
          <w:vertAlign w:val="subscript"/>
        </w:rPr>
        <w:t>1</w:t>
      </w:r>
      <w:r w:rsidRPr="00C16F4F">
        <w:t>,</w:t>
      </w:r>
      <w:r w:rsidRPr="00C16F4F">
        <w:rPr>
          <w:i/>
        </w:rPr>
        <w:t xml:space="preserve"> x</w:t>
      </w:r>
      <w:r w:rsidRPr="00C16F4F">
        <w:rPr>
          <w:vertAlign w:val="subscript"/>
        </w:rPr>
        <w:t>2</w:t>
      </w:r>
      <w:proofErr w:type="gramStart"/>
      <w:r w:rsidRPr="00C16F4F">
        <w:t>,…,</w:t>
      </w:r>
      <w:proofErr w:type="gramEnd"/>
      <w:r w:rsidRPr="00C16F4F">
        <w:rPr>
          <w:i/>
        </w:rPr>
        <w:t xml:space="preserve"> </w:t>
      </w:r>
      <w:proofErr w:type="spellStart"/>
      <w:r w:rsidRPr="00C16F4F">
        <w:rPr>
          <w:i/>
        </w:rPr>
        <w:t>x</w:t>
      </w:r>
      <w:r w:rsidR="00745F09" w:rsidRPr="00C16F4F">
        <w:rPr>
          <w:i/>
          <w:vertAlign w:val="subscript"/>
        </w:rPr>
        <w:t>T</w:t>
      </w:r>
      <w:proofErr w:type="spellEnd"/>
      <w:r w:rsidRPr="00C16F4F">
        <w:t xml:space="preserve">) whose element </w:t>
      </w:r>
      <w:proofErr w:type="spellStart"/>
      <w:r w:rsidRPr="00C16F4F">
        <w:rPr>
          <w:i/>
        </w:rPr>
        <w:t>x</w:t>
      </w:r>
      <w:r w:rsidR="00745F09" w:rsidRPr="00C16F4F">
        <w:rPr>
          <w:i/>
          <w:vertAlign w:val="subscript"/>
        </w:rPr>
        <w:t>t</w:t>
      </w:r>
      <w:proofErr w:type="spellEnd"/>
      <w:r w:rsidRPr="00C16F4F">
        <w:t xml:space="preserve"> is a state </w:t>
      </w:r>
      <w:r w:rsidR="005803AF" w:rsidRPr="00C16F4F">
        <w:t xml:space="preserve">at time point </w:t>
      </w:r>
      <w:r w:rsidR="005803AF" w:rsidRPr="00C16F4F">
        <w:rPr>
          <w:i/>
        </w:rPr>
        <w:t>t</w:t>
      </w:r>
      <w:r w:rsidRPr="00C16F4F">
        <w:t xml:space="preserve">. </w:t>
      </w:r>
      <w:r w:rsidR="000E294D" w:rsidRPr="00C16F4F">
        <w:t>The process</w:t>
      </w:r>
      <w:r w:rsidRPr="00C16F4F">
        <w:t xml:space="preserve"> </w:t>
      </w:r>
      <w:r w:rsidR="00DB337D" w:rsidRPr="00C16F4F">
        <w:rPr>
          <w:i/>
        </w:rPr>
        <w:t>X</w:t>
      </w:r>
      <w:r w:rsidR="00F1239C" w:rsidRPr="00C16F4F">
        <w:t xml:space="preserve"> </w:t>
      </w:r>
      <w:proofErr w:type="gramStart"/>
      <w:r w:rsidR="00F1239C" w:rsidRPr="00C16F4F">
        <w:t>is called</w:t>
      </w:r>
      <w:proofErr w:type="gramEnd"/>
      <w:r w:rsidR="00F1239C" w:rsidRPr="00C16F4F">
        <w:t xml:space="preserve"> </w:t>
      </w:r>
      <w:r w:rsidR="00F1239C" w:rsidRPr="00C16F4F">
        <w:rPr>
          <w:i/>
        </w:rPr>
        <w:t xml:space="preserve">state stochastic process </w:t>
      </w:r>
      <w:r w:rsidR="00F1239C" w:rsidRPr="00C16F4F">
        <w:t>and</w:t>
      </w:r>
      <w:r w:rsidR="00F1239C" w:rsidRPr="00C16F4F">
        <w:rPr>
          <w:i/>
        </w:rPr>
        <w:t xml:space="preserve"> </w:t>
      </w:r>
      <w:proofErr w:type="spellStart"/>
      <w:r w:rsidRPr="00C16F4F">
        <w:rPr>
          <w:i/>
        </w:rPr>
        <w:t>x</w:t>
      </w:r>
      <w:r w:rsidR="00745F09" w:rsidRPr="00C16F4F">
        <w:rPr>
          <w:i/>
          <w:vertAlign w:val="subscript"/>
        </w:rPr>
        <w:t>t</w:t>
      </w:r>
      <w:proofErr w:type="spellEnd"/>
      <w:r w:rsidR="00745F09" w:rsidRPr="00C16F4F">
        <w:t xml:space="preserve"> </w:t>
      </w:r>
      <m:oMath>
        <m:r>
          <w:rPr>
            <w:rFonts w:ascii="Cambria Math" w:hAnsi="Cambria Math"/>
          </w:rPr>
          <m:t>∈</m:t>
        </m:r>
      </m:oMath>
      <w:r w:rsidR="00745F09" w:rsidRPr="00C16F4F">
        <w:t xml:space="preserve"> </w:t>
      </w:r>
      <w:r w:rsidRPr="00C16F4F">
        <w:rPr>
          <w:i/>
        </w:rPr>
        <w:t>S</w:t>
      </w:r>
      <w:r w:rsidRPr="00C16F4F">
        <w:t xml:space="preserve"> </w:t>
      </w:r>
      <w:r w:rsidR="00745F09" w:rsidRPr="00C16F4F">
        <w:t xml:space="preserve">equals some state </w:t>
      </w:r>
      <w:proofErr w:type="spellStart"/>
      <w:r w:rsidR="00745F09" w:rsidRPr="00C16F4F">
        <w:rPr>
          <w:i/>
        </w:rPr>
        <w:t>s</w:t>
      </w:r>
      <w:r w:rsidR="00745F09" w:rsidRPr="00C16F4F">
        <w:rPr>
          <w:i/>
          <w:vertAlign w:val="subscript"/>
        </w:rPr>
        <w:t>i</w:t>
      </w:r>
      <w:proofErr w:type="spellEnd"/>
      <w:r w:rsidR="00745F09" w:rsidRPr="00C16F4F">
        <w:t xml:space="preserve"> </w:t>
      </w:r>
      <m:oMath>
        <m:r>
          <w:rPr>
            <w:rFonts w:ascii="Cambria Math" w:hAnsi="Cambria Math"/>
          </w:rPr>
          <m:t>∈</m:t>
        </m:r>
      </m:oMath>
      <w:r w:rsidR="00745F09" w:rsidRPr="00C16F4F">
        <w:t xml:space="preserve"> </w:t>
      </w:r>
      <w:r w:rsidR="00745F09" w:rsidRPr="00C16F4F">
        <w:rPr>
          <w:i/>
        </w:rPr>
        <w:t>S</w:t>
      </w:r>
      <w:r w:rsidRPr="00C16F4F">
        <w:t xml:space="preserve">. </w:t>
      </w:r>
      <w:r w:rsidR="000E294D" w:rsidRPr="00C16F4F">
        <w:t xml:space="preserve">Note that </w:t>
      </w:r>
      <w:r w:rsidR="00DB337D" w:rsidRPr="00C16F4F">
        <w:rPr>
          <w:i/>
        </w:rPr>
        <w:t>X</w:t>
      </w:r>
      <w:r w:rsidR="000E294D" w:rsidRPr="00C16F4F">
        <w:t xml:space="preserve"> is also called </w:t>
      </w:r>
      <w:r w:rsidR="000E294D" w:rsidRPr="00C16F4F">
        <w:rPr>
          <w:i/>
        </w:rPr>
        <w:t>state sequence</w:t>
      </w:r>
      <w:r w:rsidR="000E294D" w:rsidRPr="00C16F4F">
        <w:t xml:space="preserve">. </w:t>
      </w:r>
      <w:r w:rsidR="00A97BA5" w:rsidRPr="00C16F4F">
        <w:t xml:space="preserve">Time point can be in terms of second, minute, hour, day, month, year, etc. </w:t>
      </w:r>
      <w:r w:rsidR="00967AA1" w:rsidRPr="00C16F4F">
        <w:t xml:space="preserve">It is easy to infer that the initial probability </w:t>
      </w:r>
      <w:r w:rsidR="00967AA1" w:rsidRPr="00C16F4F">
        <w:rPr>
          <w:i/>
        </w:rPr>
        <w:t>π</w:t>
      </w:r>
      <w:proofErr w:type="spellStart"/>
      <w:r w:rsidR="00967AA1" w:rsidRPr="00C16F4F">
        <w:rPr>
          <w:i/>
          <w:vertAlign w:val="subscript"/>
        </w:rPr>
        <w:t>i</w:t>
      </w:r>
      <w:proofErr w:type="spellEnd"/>
      <w:r w:rsidR="00967AA1" w:rsidRPr="00C16F4F">
        <w:t xml:space="preserve"> = </w:t>
      </w:r>
      <w:r w:rsidR="00967AA1" w:rsidRPr="00C16F4F">
        <w:rPr>
          <w:i/>
        </w:rPr>
        <w:t>P</w:t>
      </w:r>
      <w:r w:rsidR="00967AA1" w:rsidRPr="00C16F4F">
        <w:t>(</w:t>
      </w:r>
      <w:r w:rsidR="00967AA1" w:rsidRPr="00C16F4F">
        <w:rPr>
          <w:i/>
        </w:rPr>
        <w:t>x</w:t>
      </w:r>
      <w:r w:rsidR="00967AA1" w:rsidRPr="00C16F4F">
        <w:rPr>
          <w:vertAlign w:val="subscript"/>
        </w:rPr>
        <w:t>1</w:t>
      </w:r>
      <w:r w:rsidR="00967AA1" w:rsidRPr="00C16F4F">
        <w:rPr>
          <w:i/>
        </w:rPr>
        <w:t>=</w:t>
      </w:r>
      <w:proofErr w:type="spellStart"/>
      <w:r w:rsidR="00967AA1" w:rsidRPr="00C16F4F">
        <w:rPr>
          <w:i/>
        </w:rPr>
        <w:t>s</w:t>
      </w:r>
      <w:r w:rsidR="00967AA1" w:rsidRPr="00C16F4F">
        <w:rPr>
          <w:i/>
          <w:vertAlign w:val="subscript"/>
        </w:rPr>
        <w:t>i</w:t>
      </w:r>
      <w:proofErr w:type="spellEnd"/>
      <w:r w:rsidR="00967AA1" w:rsidRPr="00C16F4F">
        <w:t xml:space="preserve">) where </w:t>
      </w:r>
      <w:r w:rsidR="00967AA1" w:rsidRPr="00C16F4F">
        <w:rPr>
          <w:i/>
        </w:rPr>
        <w:t>x</w:t>
      </w:r>
      <w:r w:rsidR="00967AA1" w:rsidRPr="00C16F4F">
        <w:rPr>
          <w:vertAlign w:val="subscript"/>
        </w:rPr>
        <w:t>1</w:t>
      </w:r>
      <w:r w:rsidR="00967AA1" w:rsidRPr="00C16F4F">
        <w:t xml:space="preserve"> is the first state of the stochastic process.</w:t>
      </w:r>
      <w:r w:rsidR="00D46ECC" w:rsidRPr="00C16F4F">
        <w:t xml:space="preserve"> T</w:t>
      </w:r>
      <w:r w:rsidRPr="00C16F4F">
        <w:t xml:space="preserve">he </w:t>
      </w:r>
      <w:r w:rsidR="00F1239C" w:rsidRPr="00C16F4F">
        <w:t xml:space="preserve">state </w:t>
      </w:r>
      <w:r w:rsidR="00967AA1" w:rsidRPr="00C16F4F">
        <w:t xml:space="preserve">stochastic </w:t>
      </w:r>
      <w:r w:rsidRPr="00C16F4F">
        <w:t xml:space="preserve">process </w:t>
      </w:r>
      <w:r w:rsidR="00DB337D" w:rsidRPr="00C16F4F">
        <w:rPr>
          <w:i/>
        </w:rPr>
        <w:t>X</w:t>
      </w:r>
      <w:r w:rsidR="000E294D" w:rsidRPr="00C16F4F">
        <w:t xml:space="preserve"> </w:t>
      </w:r>
      <w:r w:rsidRPr="00C16F4F">
        <w:t xml:space="preserve">must meet fully the </w:t>
      </w:r>
      <w:r w:rsidRPr="00C16F4F">
        <w:rPr>
          <w:i/>
        </w:rPr>
        <w:t>Markov property</w:t>
      </w:r>
      <w:r w:rsidRPr="00C16F4F">
        <w:t xml:space="preserve">, namely, given </w:t>
      </w:r>
      <w:r w:rsidR="008C5013" w:rsidRPr="00C16F4F">
        <w:t>previous</w:t>
      </w:r>
      <w:r w:rsidRPr="00C16F4F">
        <w:t xml:space="preserve"> state </w:t>
      </w:r>
      <w:proofErr w:type="spellStart"/>
      <w:r w:rsidR="008C5013" w:rsidRPr="00C16F4F">
        <w:rPr>
          <w:i/>
        </w:rPr>
        <w:t>x</w:t>
      </w:r>
      <w:r w:rsidR="00745F09" w:rsidRPr="00C16F4F">
        <w:rPr>
          <w:i/>
          <w:vertAlign w:val="subscript"/>
        </w:rPr>
        <w:t>t</w:t>
      </w:r>
      <w:proofErr w:type="spellEnd"/>
      <w:r w:rsidR="008C5013" w:rsidRPr="00C16F4F">
        <w:rPr>
          <w:vertAlign w:val="subscript"/>
        </w:rPr>
        <w:t>–1</w:t>
      </w:r>
      <w:r w:rsidRPr="00C16F4F">
        <w:t xml:space="preserve"> of process </w:t>
      </w:r>
      <w:r w:rsidR="00DB337D" w:rsidRPr="00C16F4F">
        <w:rPr>
          <w:i/>
        </w:rPr>
        <w:t>X</w:t>
      </w:r>
      <w:r w:rsidRPr="00C16F4F">
        <w:t xml:space="preserve">, the conditional probability of </w:t>
      </w:r>
      <w:r w:rsidR="008C5013" w:rsidRPr="00C16F4F">
        <w:t>current</w:t>
      </w:r>
      <w:r w:rsidRPr="00C16F4F">
        <w:t xml:space="preserve"> state </w:t>
      </w:r>
      <w:proofErr w:type="spellStart"/>
      <w:r w:rsidRPr="00C16F4F">
        <w:rPr>
          <w:i/>
        </w:rPr>
        <w:t>x</w:t>
      </w:r>
      <w:r w:rsidR="00745F09" w:rsidRPr="00C16F4F">
        <w:rPr>
          <w:i/>
          <w:vertAlign w:val="subscript"/>
        </w:rPr>
        <w:t>t</w:t>
      </w:r>
      <w:proofErr w:type="spellEnd"/>
      <w:r w:rsidRPr="00C16F4F">
        <w:t xml:space="preserve"> is only </w:t>
      </w:r>
      <w:r w:rsidR="008C5013" w:rsidRPr="00C16F4F">
        <w:t>dependent</w:t>
      </w:r>
      <w:r w:rsidRPr="00C16F4F">
        <w:t xml:space="preserve"> </w:t>
      </w:r>
      <w:r w:rsidR="008C5013" w:rsidRPr="00C16F4F">
        <w:t>on</w:t>
      </w:r>
      <w:r w:rsidRPr="00C16F4F">
        <w:t xml:space="preserve"> </w:t>
      </w:r>
      <w:r w:rsidR="008C5013" w:rsidRPr="00C16F4F">
        <w:t xml:space="preserve">the previous state </w:t>
      </w:r>
      <w:proofErr w:type="spellStart"/>
      <w:r w:rsidR="008C5013" w:rsidRPr="00C16F4F">
        <w:rPr>
          <w:i/>
        </w:rPr>
        <w:t>x</w:t>
      </w:r>
      <w:r w:rsidR="00745F09" w:rsidRPr="00C16F4F">
        <w:rPr>
          <w:i/>
          <w:vertAlign w:val="subscript"/>
        </w:rPr>
        <w:t>t</w:t>
      </w:r>
      <w:proofErr w:type="spellEnd"/>
      <w:r w:rsidR="008C5013" w:rsidRPr="00C16F4F">
        <w:rPr>
          <w:vertAlign w:val="subscript"/>
        </w:rPr>
        <w:t>–1</w:t>
      </w:r>
      <w:r w:rsidRPr="00C16F4F">
        <w:t xml:space="preserve">, not relevant </w:t>
      </w:r>
      <w:r w:rsidR="008C5013" w:rsidRPr="00C16F4F">
        <w:t xml:space="preserve">to </w:t>
      </w:r>
      <w:r w:rsidRPr="00C16F4F">
        <w:t xml:space="preserve">any </w:t>
      </w:r>
      <w:r w:rsidR="008C5013" w:rsidRPr="00C16F4F">
        <w:t xml:space="preserve">further </w:t>
      </w:r>
      <w:r w:rsidRPr="00C16F4F">
        <w:t>past state (</w:t>
      </w:r>
      <w:proofErr w:type="spellStart"/>
      <w:r w:rsidRPr="00C16F4F">
        <w:rPr>
          <w:i/>
        </w:rPr>
        <w:t>x</w:t>
      </w:r>
      <w:r w:rsidR="00745F09" w:rsidRPr="00C16F4F">
        <w:rPr>
          <w:i/>
          <w:vertAlign w:val="subscript"/>
        </w:rPr>
        <w:t>t</w:t>
      </w:r>
      <w:proofErr w:type="spellEnd"/>
      <w:r w:rsidR="00220649" w:rsidRPr="00C16F4F">
        <w:rPr>
          <w:vertAlign w:val="subscript"/>
        </w:rPr>
        <w:t>–</w:t>
      </w:r>
      <w:r w:rsidR="008C5013" w:rsidRPr="00C16F4F">
        <w:rPr>
          <w:vertAlign w:val="subscript"/>
        </w:rPr>
        <w:t>2</w:t>
      </w:r>
      <w:r w:rsidRPr="00C16F4F">
        <w:t>,</w:t>
      </w:r>
      <w:r w:rsidRPr="00C16F4F">
        <w:rPr>
          <w:i/>
        </w:rPr>
        <w:t xml:space="preserve"> </w:t>
      </w:r>
      <w:proofErr w:type="spellStart"/>
      <w:r w:rsidRPr="00C16F4F">
        <w:rPr>
          <w:i/>
        </w:rPr>
        <w:t>x</w:t>
      </w:r>
      <w:r w:rsidR="00745F09" w:rsidRPr="00C16F4F">
        <w:rPr>
          <w:i/>
          <w:vertAlign w:val="subscript"/>
        </w:rPr>
        <w:t>t</w:t>
      </w:r>
      <w:proofErr w:type="spellEnd"/>
      <w:r w:rsidR="00220649" w:rsidRPr="00C16F4F">
        <w:rPr>
          <w:vertAlign w:val="subscript"/>
        </w:rPr>
        <w:t>–</w:t>
      </w:r>
      <w:r w:rsidR="008C5013" w:rsidRPr="00C16F4F">
        <w:rPr>
          <w:vertAlign w:val="subscript"/>
        </w:rPr>
        <w:t>3</w:t>
      </w:r>
      <w:r w:rsidRPr="00C16F4F">
        <w:t>,…</w:t>
      </w:r>
      <w:r w:rsidR="008C5013" w:rsidRPr="00C16F4F">
        <w:t>,</w:t>
      </w:r>
      <w:r w:rsidR="008C5013" w:rsidRPr="00C16F4F">
        <w:rPr>
          <w:i/>
        </w:rPr>
        <w:t xml:space="preserve"> </w:t>
      </w:r>
      <w:r w:rsidR="00745F09" w:rsidRPr="00C16F4F">
        <w:rPr>
          <w:i/>
        </w:rPr>
        <w:t>x</w:t>
      </w:r>
      <w:r w:rsidR="00745F09" w:rsidRPr="00C16F4F">
        <w:rPr>
          <w:vertAlign w:val="subscript"/>
        </w:rPr>
        <w:t>1</w:t>
      </w:r>
      <w:r w:rsidRPr="00C16F4F">
        <w:t xml:space="preserve">). In other words, </w:t>
      </w:r>
      <w:proofErr w:type="gramStart"/>
      <w:r w:rsidRPr="00FD631F">
        <w:rPr>
          <w:i/>
        </w:rPr>
        <w:t>P</w:t>
      </w:r>
      <w:r w:rsidRPr="00FD631F">
        <w:t>(</w:t>
      </w:r>
      <w:proofErr w:type="spellStart"/>
      <w:proofErr w:type="gramEnd"/>
      <w:r w:rsidRPr="00FD631F">
        <w:rPr>
          <w:i/>
        </w:rPr>
        <w:t>x</w:t>
      </w:r>
      <w:r w:rsidR="00745F09" w:rsidRPr="00FD631F">
        <w:rPr>
          <w:i/>
          <w:vertAlign w:val="subscript"/>
        </w:rPr>
        <w:t>t</w:t>
      </w:r>
      <w:proofErr w:type="spellEnd"/>
      <w:r w:rsidRPr="00FD631F">
        <w:rPr>
          <w:i/>
        </w:rPr>
        <w:t xml:space="preserve"> | </w:t>
      </w:r>
      <w:proofErr w:type="spellStart"/>
      <w:r w:rsidRPr="00FD631F">
        <w:rPr>
          <w:i/>
        </w:rPr>
        <w:t>x</w:t>
      </w:r>
      <w:r w:rsidR="00745F09" w:rsidRPr="00FD631F">
        <w:rPr>
          <w:i/>
          <w:vertAlign w:val="subscript"/>
        </w:rPr>
        <w:t>t</w:t>
      </w:r>
      <w:proofErr w:type="spellEnd"/>
      <w:r w:rsidR="00AE0C53" w:rsidRPr="00FD631F">
        <w:rPr>
          <w:vertAlign w:val="subscript"/>
        </w:rPr>
        <w:t>–1</w:t>
      </w:r>
      <w:r w:rsidRPr="00FD631F">
        <w:t>,</w:t>
      </w:r>
      <w:r w:rsidRPr="00FD631F">
        <w:rPr>
          <w:i/>
        </w:rPr>
        <w:t xml:space="preserve"> </w:t>
      </w:r>
      <w:proofErr w:type="spellStart"/>
      <w:r w:rsidRPr="00FD631F">
        <w:rPr>
          <w:i/>
        </w:rPr>
        <w:t>x</w:t>
      </w:r>
      <w:r w:rsidR="00745F09" w:rsidRPr="00FD631F">
        <w:rPr>
          <w:i/>
          <w:vertAlign w:val="subscript"/>
        </w:rPr>
        <w:t>t</w:t>
      </w:r>
      <w:proofErr w:type="spellEnd"/>
      <w:r w:rsidR="00AE0C53" w:rsidRPr="00FD631F">
        <w:rPr>
          <w:vertAlign w:val="subscript"/>
        </w:rPr>
        <w:t>–2</w:t>
      </w:r>
      <w:r w:rsidRPr="00FD631F">
        <w:t>,</w:t>
      </w:r>
      <w:r w:rsidR="00AE0C53" w:rsidRPr="00FD631F">
        <w:t xml:space="preserve"> </w:t>
      </w:r>
      <w:proofErr w:type="spellStart"/>
      <w:r w:rsidR="00AE0C53" w:rsidRPr="00FD631F">
        <w:rPr>
          <w:i/>
        </w:rPr>
        <w:t>x</w:t>
      </w:r>
      <w:r w:rsidR="00745F09" w:rsidRPr="00FD631F">
        <w:rPr>
          <w:i/>
          <w:vertAlign w:val="subscript"/>
        </w:rPr>
        <w:t>t</w:t>
      </w:r>
      <w:proofErr w:type="spellEnd"/>
      <w:r w:rsidR="00AE0C53" w:rsidRPr="00FD631F">
        <w:rPr>
          <w:vertAlign w:val="subscript"/>
        </w:rPr>
        <w:t>–3</w:t>
      </w:r>
      <w:r w:rsidR="00AE0C53" w:rsidRPr="00FD631F">
        <w:t>,</w:t>
      </w:r>
      <w:r w:rsidRPr="00FD631F">
        <w:t>…,</w:t>
      </w:r>
      <w:r w:rsidRPr="00FD631F">
        <w:rPr>
          <w:i/>
        </w:rPr>
        <w:t xml:space="preserve"> x</w:t>
      </w:r>
      <w:r w:rsidR="00745F09" w:rsidRPr="00FD631F">
        <w:rPr>
          <w:vertAlign w:val="subscript"/>
        </w:rPr>
        <w:t>1</w:t>
      </w:r>
      <w:r w:rsidRPr="00FD631F">
        <w:t xml:space="preserve">) = </w:t>
      </w:r>
      <w:r w:rsidRPr="00FD631F">
        <w:rPr>
          <w:i/>
        </w:rPr>
        <w:t>P</w:t>
      </w:r>
      <w:r w:rsidRPr="00FD631F">
        <w:t>(</w:t>
      </w:r>
      <w:proofErr w:type="spellStart"/>
      <w:r w:rsidRPr="00FD631F">
        <w:rPr>
          <w:i/>
        </w:rPr>
        <w:t>x</w:t>
      </w:r>
      <w:r w:rsidR="00745F09" w:rsidRPr="00FD631F">
        <w:rPr>
          <w:i/>
          <w:vertAlign w:val="subscript"/>
        </w:rPr>
        <w:t>t</w:t>
      </w:r>
      <w:proofErr w:type="spellEnd"/>
      <w:r w:rsidRPr="00FD631F">
        <w:rPr>
          <w:i/>
        </w:rPr>
        <w:t xml:space="preserve"> | </w:t>
      </w:r>
      <w:proofErr w:type="spellStart"/>
      <w:r w:rsidRPr="00FD631F">
        <w:rPr>
          <w:i/>
        </w:rPr>
        <w:t>x</w:t>
      </w:r>
      <w:r w:rsidR="00745F09" w:rsidRPr="00FD631F">
        <w:rPr>
          <w:i/>
          <w:vertAlign w:val="subscript"/>
        </w:rPr>
        <w:t>t</w:t>
      </w:r>
      <w:proofErr w:type="spellEnd"/>
      <w:r w:rsidR="00F63080" w:rsidRPr="00FD631F">
        <w:rPr>
          <w:vertAlign w:val="subscript"/>
        </w:rPr>
        <w:t>–</w:t>
      </w:r>
      <w:r w:rsidRPr="00FD631F">
        <w:rPr>
          <w:vertAlign w:val="subscript"/>
        </w:rPr>
        <w:t>1</w:t>
      </w:r>
      <w:r w:rsidR="00A67574" w:rsidRPr="00FD631F">
        <w:t>)</w:t>
      </w:r>
      <w:r w:rsidR="00A67574" w:rsidRPr="00C16F4F">
        <w:t xml:space="preserve"> with note that </w:t>
      </w:r>
      <w:r w:rsidR="00A67574" w:rsidRPr="00C16F4F">
        <w:rPr>
          <w:i/>
        </w:rPr>
        <w:t>P</w:t>
      </w:r>
      <w:r w:rsidR="00A67574" w:rsidRPr="00C16F4F">
        <w:t>(.) also denotes probability in this research.</w:t>
      </w:r>
      <w:r w:rsidRPr="00C16F4F">
        <w:t xml:space="preserve"> Such process </w:t>
      </w:r>
      <w:proofErr w:type="gramStart"/>
      <w:r w:rsidRPr="00C16F4F">
        <w:t>is called</w:t>
      </w:r>
      <w:proofErr w:type="gramEnd"/>
      <w:r w:rsidRPr="00C16F4F">
        <w:t xml:space="preserve"> first-order Markov process.</w:t>
      </w:r>
    </w:p>
    <w:p w:rsidR="002D0C44" w:rsidRPr="00C16F4F" w:rsidRDefault="002D0C44" w:rsidP="000A4E53">
      <w:pPr>
        <w:numPr>
          <w:ilvl w:val="0"/>
          <w:numId w:val="13"/>
        </w:numPr>
        <w:ind w:left="720"/>
      </w:pPr>
      <w:r w:rsidRPr="00C16F4F">
        <w:t>At each time</w:t>
      </w:r>
      <w:r w:rsidR="00051D67" w:rsidRPr="00C16F4F">
        <w:t xml:space="preserve"> point</w:t>
      </w:r>
      <w:r w:rsidRPr="00C16F4F">
        <w:t xml:space="preserve">, the process </w:t>
      </w:r>
      <w:r w:rsidR="00051D67" w:rsidRPr="00C16F4F">
        <w:t xml:space="preserve">changes to the next state based </w:t>
      </w:r>
      <w:r w:rsidRPr="00C16F4F">
        <w:t xml:space="preserve">on the </w:t>
      </w:r>
      <w:r w:rsidRPr="00C16F4F">
        <w:rPr>
          <w:i/>
        </w:rPr>
        <w:t>transition probability distribution</w:t>
      </w:r>
      <w:r w:rsidRPr="00C16F4F">
        <w:t xml:space="preserve"> </w:t>
      </w:r>
      <w:proofErr w:type="spellStart"/>
      <w:r w:rsidRPr="00C16F4F">
        <w:rPr>
          <w:i/>
        </w:rPr>
        <w:t>a</w:t>
      </w:r>
      <w:r w:rsidRPr="00C16F4F">
        <w:rPr>
          <w:i/>
          <w:vertAlign w:val="subscript"/>
        </w:rPr>
        <w:t>ij</w:t>
      </w:r>
      <w:proofErr w:type="spellEnd"/>
      <w:r w:rsidR="00051D67" w:rsidRPr="00C16F4F">
        <w:t xml:space="preserve">, </w:t>
      </w:r>
      <w:r w:rsidRPr="00C16F4F">
        <w:t xml:space="preserve">which depends only on the previous state. </w:t>
      </w:r>
      <w:proofErr w:type="gramStart"/>
      <w:r w:rsidRPr="00C16F4F">
        <w:t>So</w:t>
      </w:r>
      <w:proofErr w:type="gramEnd"/>
      <w:r w:rsidRPr="00C16F4F">
        <w:t xml:space="preserve"> </w:t>
      </w:r>
      <w:proofErr w:type="spellStart"/>
      <w:r w:rsidRPr="00C16F4F">
        <w:rPr>
          <w:i/>
        </w:rPr>
        <w:t>a</w:t>
      </w:r>
      <w:r w:rsidRPr="00C16F4F">
        <w:rPr>
          <w:i/>
          <w:vertAlign w:val="subscript"/>
        </w:rPr>
        <w:t>ij</w:t>
      </w:r>
      <w:proofErr w:type="spellEnd"/>
      <w:r w:rsidR="00051D67" w:rsidRPr="00C16F4F">
        <w:t xml:space="preserve"> is the probability that</w:t>
      </w:r>
      <w:r w:rsidRPr="00C16F4F">
        <w:t xml:space="preserve"> the </w:t>
      </w:r>
      <w:r w:rsidR="00222421" w:rsidRPr="00C16F4F">
        <w:t xml:space="preserve">stochastic </w:t>
      </w:r>
      <w:r w:rsidRPr="00C16F4F">
        <w:t>process change</w:t>
      </w:r>
      <w:r w:rsidR="00222421" w:rsidRPr="00C16F4F">
        <w:t>s</w:t>
      </w:r>
      <w:r w:rsidRPr="00C16F4F">
        <w:t xml:space="preserve"> current state </w:t>
      </w:r>
      <w:proofErr w:type="spellStart"/>
      <w:r w:rsidRPr="00C16F4F">
        <w:rPr>
          <w:i/>
        </w:rPr>
        <w:t>s</w:t>
      </w:r>
      <w:r w:rsidRPr="00C16F4F">
        <w:rPr>
          <w:i/>
          <w:vertAlign w:val="subscript"/>
        </w:rPr>
        <w:t>i</w:t>
      </w:r>
      <w:proofErr w:type="spellEnd"/>
      <w:r w:rsidRPr="00C16F4F">
        <w:t xml:space="preserve"> to next state </w:t>
      </w:r>
      <w:proofErr w:type="spellStart"/>
      <w:r w:rsidRPr="00C16F4F">
        <w:rPr>
          <w:i/>
        </w:rPr>
        <w:t>s</w:t>
      </w:r>
      <w:r w:rsidRPr="00C16F4F">
        <w:rPr>
          <w:i/>
          <w:vertAlign w:val="subscript"/>
        </w:rPr>
        <w:t>j</w:t>
      </w:r>
      <w:proofErr w:type="spellEnd"/>
      <w:r w:rsidRPr="00C16F4F">
        <w:t xml:space="preserve">. </w:t>
      </w:r>
      <w:r w:rsidR="005803AF" w:rsidRPr="00C16F4F">
        <w:t xml:space="preserve">It means that </w:t>
      </w:r>
      <w:proofErr w:type="spellStart"/>
      <w:r w:rsidR="005803AF" w:rsidRPr="00C16F4F">
        <w:rPr>
          <w:i/>
        </w:rPr>
        <w:t>a</w:t>
      </w:r>
      <w:r w:rsidR="005803AF" w:rsidRPr="00C16F4F">
        <w:rPr>
          <w:i/>
          <w:vertAlign w:val="subscript"/>
        </w:rPr>
        <w:t>ij</w:t>
      </w:r>
      <w:proofErr w:type="spellEnd"/>
      <w:r w:rsidR="005803AF" w:rsidRPr="00C16F4F">
        <w:t xml:space="preserve"> = </w:t>
      </w:r>
      <w:proofErr w:type="gramStart"/>
      <w:r w:rsidR="005803AF" w:rsidRPr="00C16F4F">
        <w:rPr>
          <w:i/>
        </w:rPr>
        <w:t>P</w:t>
      </w:r>
      <w:r w:rsidR="005803AF" w:rsidRPr="00C16F4F">
        <w:t>(</w:t>
      </w:r>
      <w:proofErr w:type="spellStart"/>
      <w:proofErr w:type="gramEnd"/>
      <w:r w:rsidR="005803AF" w:rsidRPr="00C16F4F">
        <w:rPr>
          <w:i/>
        </w:rPr>
        <w:t>x</w:t>
      </w:r>
      <w:r w:rsidR="005803AF" w:rsidRPr="00C16F4F">
        <w:rPr>
          <w:i/>
          <w:vertAlign w:val="subscript"/>
        </w:rPr>
        <w:t>t</w:t>
      </w:r>
      <w:proofErr w:type="spellEnd"/>
      <w:r w:rsidR="005803AF" w:rsidRPr="00C16F4F">
        <w:rPr>
          <w:i/>
        </w:rPr>
        <w:t>=</w:t>
      </w:r>
      <w:proofErr w:type="spellStart"/>
      <w:r w:rsidR="005803AF" w:rsidRPr="00C16F4F">
        <w:rPr>
          <w:i/>
        </w:rPr>
        <w:t>s</w:t>
      </w:r>
      <w:r w:rsidR="005803AF" w:rsidRPr="00C16F4F">
        <w:rPr>
          <w:i/>
          <w:vertAlign w:val="subscript"/>
        </w:rPr>
        <w:t>j</w:t>
      </w:r>
      <w:proofErr w:type="spellEnd"/>
      <w:r w:rsidR="005803AF" w:rsidRPr="00C16F4F">
        <w:t xml:space="preserve"> | </w:t>
      </w:r>
      <w:proofErr w:type="spellStart"/>
      <w:r w:rsidR="005803AF" w:rsidRPr="00C16F4F">
        <w:rPr>
          <w:i/>
        </w:rPr>
        <w:t>x</w:t>
      </w:r>
      <w:r w:rsidR="005803AF" w:rsidRPr="00C16F4F">
        <w:rPr>
          <w:i/>
          <w:vertAlign w:val="subscript"/>
        </w:rPr>
        <w:t>t</w:t>
      </w:r>
      <w:proofErr w:type="spellEnd"/>
      <w:r w:rsidR="005803AF" w:rsidRPr="00C16F4F">
        <w:rPr>
          <w:i/>
          <w:vertAlign w:val="subscript"/>
        </w:rPr>
        <w:t>–</w:t>
      </w:r>
      <w:r w:rsidR="005803AF" w:rsidRPr="00C16F4F">
        <w:rPr>
          <w:vertAlign w:val="subscript"/>
        </w:rPr>
        <w:t>1</w:t>
      </w:r>
      <w:r w:rsidR="005803AF" w:rsidRPr="00C16F4F">
        <w:rPr>
          <w:i/>
        </w:rPr>
        <w:t>=</w:t>
      </w:r>
      <w:proofErr w:type="spellStart"/>
      <w:r w:rsidR="005803AF" w:rsidRPr="00C16F4F">
        <w:rPr>
          <w:i/>
        </w:rPr>
        <w:t>s</w:t>
      </w:r>
      <w:r w:rsidR="005803AF" w:rsidRPr="00C16F4F">
        <w:rPr>
          <w:i/>
          <w:vertAlign w:val="subscript"/>
        </w:rPr>
        <w:t>i</w:t>
      </w:r>
      <w:proofErr w:type="spellEnd"/>
      <w:r w:rsidR="005803AF" w:rsidRPr="00C16F4F">
        <w:t>)</w:t>
      </w:r>
      <w:r w:rsidR="00F022EE" w:rsidRPr="00C16F4F">
        <w:t xml:space="preserve"> = </w:t>
      </w:r>
      <w:r w:rsidR="00F022EE" w:rsidRPr="00C16F4F">
        <w:rPr>
          <w:i/>
        </w:rPr>
        <w:t>P</w:t>
      </w:r>
      <w:r w:rsidR="00F022EE" w:rsidRPr="00C16F4F">
        <w:t>(</w:t>
      </w:r>
      <w:r w:rsidR="00F022EE" w:rsidRPr="00C16F4F">
        <w:rPr>
          <w:i/>
        </w:rPr>
        <w:t>x</w:t>
      </w:r>
      <w:r w:rsidR="00F022EE" w:rsidRPr="00C16F4F">
        <w:rPr>
          <w:i/>
          <w:vertAlign w:val="subscript"/>
        </w:rPr>
        <w:t>t+</w:t>
      </w:r>
      <w:r w:rsidR="00F022EE" w:rsidRPr="00C16F4F">
        <w:rPr>
          <w:vertAlign w:val="subscript"/>
        </w:rPr>
        <w:t>1</w:t>
      </w:r>
      <w:r w:rsidR="00F022EE" w:rsidRPr="00C16F4F">
        <w:rPr>
          <w:i/>
        </w:rPr>
        <w:t>=</w:t>
      </w:r>
      <w:proofErr w:type="spellStart"/>
      <w:r w:rsidR="00F022EE" w:rsidRPr="00C16F4F">
        <w:rPr>
          <w:i/>
        </w:rPr>
        <w:t>s</w:t>
      </w:r>
      <w:r w:rsidR="00F022EE" w:rsidRPr="00C16F4F">
        <w:rPr>
          <w:i/>
          <w:vertAlign w:val="subscript"/>
        </w:rPr>
        <w:t>j</w:t>
      </w:r>
      <w:proofErr w:type="spellEnd"/>
      <w:r w:rsidR="00F022EE" w:rsidRPr="00C16F4F">
        <w:t xml:space="preserve"> | </w:t>
      </w:r>
      <w:proofErr w:type="spellStart"/>
      <w:r w:rsidR="00F022EE" w:rsidRPr="00C16F4F">
        <w:rPr>
          <w:i/>
        </w:rPr>
        <w:t>x</w:t>
      </w:r>
      <w:r w:rsidR="00F022EE" w:rsidRPr="00C16F4F">
        <w:rPr>
          <w:i/>
          <w:vertAlign w:val="subscript"/>
        </w:rPr>
        <w:t>t</w:t>
      </w:r>
      <w:proofErr w:type="spellEnd"/>
      <w:r w:rsidR="00F022EE" w:rsidRPr="00C16F4F">
        <w:rPr>
          <w:i/>
        </w:rPr>
        <w:t>=</w:t>
      </w:r>
      <w:proofErr w:type="spellStart"/>
      <w:r w:rsidR="00F022EE" w:rsidRPr="00C16F4F">
        <w:rPr>
          <w:i/>
        </w:rPr>
        <w:t>s</w:t>
      </w:r>
      <w:r w:rsidR="00F022EE" w:rsidRPr="00C16F4F">
        <w:rPr>
          <w:i/>
          <w:vertAlign w:val="subscript"/>
        </w:rPr>
        <w:t>i</w:t>
      </w:r>
      <w:proofErr w:type="spellEnd"/>
      <w:r w:rsidR="00F022EE" w:rsidRPr="00C16F4F">
        <w:t>)</w:t>
      </w:r>
      <w:r w:rsidR="005803AF" w:rsidRPr="00C16F4F">
        <w:t xml:space="preserve">. </w:t>
      </w:r>
      <w:r w:rsidRPr="00FD631F">
        <w:t>The probability of transitioning from any given state to some next state is 1</w:t>
      </w:r>
      <w:r w:rsidR="00905D11" w:rsidRPr="00FD631F">
        <w:rPr>
          <w:i/>
        </w:rPr>
        <w:t xml:space="preserve">, </w:t>
      </w:r>
      <w:r w:rsidR="00905D11" w:rsidRPr="00FD631F">
        <w:t xml:space="preserve">we </w:t>
      </w:r>
      <w:proofErr w:type="gramStart"/>
      <w:r w:rsidR="00905D11" w:rsidRPr="00FD631F">
        <w:t>have</w:t>
      </w:r>
      <w:r w:rsidR="00905D11" w:rsidRPr="00FD631F">
        <w:rPr>
          <w:i/>
        </w:rPr>
        <w:t xml:space="preserve"> </w:t>
      </w:r>
      <w:proofErr w:type="gramEnd"/>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sidRPr="00C16F4F">
        <w:t xml:space="preserve">. All transition probabilities </w:t>
      </w:r>
      <w:proofErr w:type="spellStart"/>
      <w:r w:rsidRPr="00C16F4F">
        <w:rPr>
          <w:i/>
        </w:rPr>
        <w:t>a</w:t>
      </w:r>
      <w:r w:rsidRPr="00C16F4F">
        <w:rPr>
          <w:i/>
          <w:vertAlign w:val="subscript"/>
        </w:rPr>
        <w:t>ij</w:t>
      </w:r>
      <w:proofErr w:type="spellEnd"/>
      <w:r w:rsidRPr="00C16F4F">
        <w:t xml:space="preserve"> (s) constitute the </w:t>
      </w:r>
      <w:r w:rsidRPr="00C16F4F">
        <w:rPr>
          <w:i/>
        </w:rPr>
        <w:t>transition probability matrix</w:t>
      </w:r>
      <w:r w:rsidRPr="00C16F4F">
        <w:t xml:space="preserve"> </w:t>
      </w:r>
      <w:r w:rsidRPr="00C16F4F">
        <w:rPr>
          <w:i/>
        </w:rPr>
        <w:t>A</w:t>
      </w:r>
      <w:r w:rsidRPr="00C16F4F">
        <w:t>.</w:t>
      </w:r>
      <w:r w:rsidR="005803AF" w:rsidRPr="00C16F4F">
        <w:t xml:space="preserve"> Note that </w:t>
      </w:r>
      <w:r w:rsidR="005803AF" w:rsidRPr="00C16F4F">
        <w:rPr>
          <w:i/>
        </w:rPr>
        <w:t>A</w:t>
      </w:r>
      <w:r w:rsidR="005803AF" w:rsidRPr="00C16F4F">
        <w:t xml:space="preserve"> is </w:t>
      </w:r>
      <w:proofErr w:type="gramStart"/>
      <w:r w:rsidR="005803AF" w:rsidRPr="00C16F4F">
        <w:rPr>
          <w:i/>
        </w:rPr>
        <w:t>n</w:t>
      </w:r>
      <w:r w:rsidR="005803AF" w:rsidRPr="00C16F4F">
        <w:t xml:space="preserve"> by </w:t>
      </w:r>
      <w:r w:rsidR="005803AF" w:rsidRPr="00C16F4F">
        <w:rPr>
          <w:i/>
        </w:rPr>
        <w:t>n</w:t>
      </w:r>
      <w:proofErr w:type="gramEnd"/>
      <w:r w:rsidR="005803AF" w:rsidRPr="00C16F4F">
        <w:t xml:space="preserve"> matrix because there are </w:t>
      </w:r>
      <w:r w:rsidR="005803AF" w:rsidRPr="00C16F4F">
        <w:rPr>
          <w:i/>
        </w:rPr>
        <w:t>n</w:t>
      </w:r>
      <w:r w:rsidR="005803AF" w:rsidRPr="00C16F4F">
        <w:t xml:space="preserve"> distinct states.</w:t>
      </w:r>
      <w:r w:rsidR="009D3AD8" w:rsidRPr="00C16F4F">
        <w:t xml:space="preserve"> </w:t>
      </w:r>
      <w:r w:rsidR="000E294D" w:rsidRPr="00C16F4F">
        <w:t>It is easy to infer that m</w:t>
      </w:r>
      <w:r w:rsidR="009D3AD8" w:rsidRPr="00C16F4F">
        <w:t xml:space="preserve">atrix </w:t>
      </w:r>
      <w:proofErr w:type="gramStart"/>
      <w:r w:rsidR="009D3AD8" w:rsidRPr="00C16F4F">
        <w:rPr>
          <w:i/>
        </w:rPr>
        <w:t>A</w:t>
      </w:r>
      <w:proofErr w:type="gramEnd"/>
      <w:r w:rsidR="009D3AD8" w:rsidRPr="00C16F4F">
        <w:t xml:space="preserve"> represents state stochastic process </w:t>
      </w:r>
      <w:r w:rsidR="00DB337D" w:rsidRPr="00C16F4F">
        <w:rPr>
          <w:i/>
        </w:rPr>
        <w:t>X</w:t>
      </w:r>
      <w:r w:rsidR="009D3AD8" w:rsidRPr="00C16F4F">
        <w:t>.</w:t>
      </w:r>
      <w:r w:rsidR="00BA45A0" w:rsidRPr="00C16F4F">
        <w:t xml:space="preserve"> It is possible to understand that the initial probability matrix ∏ is degradation case of matrix </w:t>
      </w:r>
      <w:r w:rsidR="00BA45A0" w:rsidRPr="00C16F4F">
        <w:rPr>
          <w:i/>
        </w:rPr>
        <w:t>A</w:t>
      </w:r>
      <w:r w:rsidR="00BA45A0" w:rsidRPr="00C16F4F">
        <w:t>.</w:t>
      </w:r>
    </w:p>
    <w:p w:rsidR="002D0C44" w:rsidRPr="00C16F4F" w:rsidRDefault="002D0C44" w:rsidP="002D0C44">
      <w:r w:rsidRPr="00C16F4F">
        <w:t xml:space="preserve">Briefly, MM is the triple </w:t>
      </w:r>
      <w:r w:rsidRPr="00C16F4F">
        <w:rPr>
          <w:rFonts w:ascii="Cambria Math" w:eastAsia="Arial Unicode MS" w:hAnsi="Cambria Math" w:cs="Cambria Math"/>
        </w:rPr>
        <w:t>〈</w:t>
      </w:r>
      <w:r w:rsidRPr="00C16F4F">
        <w:rPr>
          <w:i/>
        </w:rPr>
        <w:t>S</w:t>
      </w:r>
      <w:r w:rsidRPr="00C16F4F">
        <w:t>,</w:t>
      </w:r>
      <w:r w:rsidRPr="00C16F4F">
        <w:rPr>
          <w:i/>
        </w:rPr>
        <w:t xml:space="preserve"> A</w:t>
      </w:r>
      <w:r w:rsidRPr="00C16F4F">
        <w:t>,</w:t>
      </w:r>
      <w:r w:rsidRPr="00C16F4F">
        <w:rPr>
          <w:i/>
        </w:rPr>
        <w:t xml:space="preserve"> </w:t>
      </w:r>
      <w:r w:rsidRPr="00C16F4F">
        <w:t>∏</w:t>
      </w:r>
      <w:r w:rsidRPr="00C16F4F">
        <w:rPr>
          <w:rFonts w:ascii="Cambria Math" w:eastAsia="Arial Unicode MS" w:hAnsi="Cambria Math" w:cs="Cambria Math"/>
        </w:rPr>
        <w:t>〉</w:t>
      </w:r>
      <w:r w:rsidRPr="00C16F4F">
        <w:t xml:space="preserve">. In typical MM, states </w:t>
      </w:r>
      <w:proofErr w:type="gramStart"/>
      <w:r w:rsidRPr="00C16F4F">
        <w:t>are observed</w:t>
      </w:r>
      <w:proofErr w:type="gramEnd"/>
      <w:r w:rsidRPr="00C16F4F">
        <w:t xml:space="preserve"> directly by users and transition probabilit</w:t>
      </w:r>
      <w:r w:rsidR="002F7C64" w:rsidRPr="00C16F4F">
        <w:t>ies</w:t>
      </w:r>
      <w:r w:rsidRPr="00C16F4F">
        <w:t xml:space="preserve"> </w:t>
      </w:r>
      <w:r w:rsidR="00BA45A0" w:rsidRPr="00C16F4F">
        <w:t>(</w:t>
      </w:r>
      <w:r w:rsidR="00BA45A0" w:rsidRPr="00C16F4F">
        <w:rPr>
          <w:i/>
        </w:rPr>
        <w:t>A</w:t>
      </w:r>
      <w:r w:rsidR="00BA45A0" w:rsidRPr="00C16F4F">
        <w:t xml:space="preserve"> and ∏) </w:t>
      </w:r>
      <w:r w:rsidR="002F7C64" w:rsidRPr="00C16F4F">
        <w:t>are</w:t>
      </w:r>
      <w:r w:rsidRPr="00C16F4F">
        <w:t xml:space="preserve"> unique parameter</w:t>
      </w:r>
      <w:r w:rsidR="002F7C64" w:rsidRPr="00C16F4F">
        <w:t>s</w:t>
      </w:r>
      <w:r w:rsidRPr="00C16F4F">
        <w:t xml:space="preserve">. Otherwise, </w:t>
      </w:r>
      <w:r w:rsidR="00C5318A" w:rsidRPr="00C16F4F">
        <w:t>h</w:t>
      </w:r>
      <w:r w:rsidRPr="00C16F4F">
        <w:t xml:space="preserve">idden Markov </w:t>
      </w:r>
      <w:r w:rsidR="00F21C36" w:rsidRPr="00C16F4F">
        <w:t>m</w:t>
      </w:r>
      <w:r w:rsidRPr="00C16F4F">
        <w:t xml:space="preserve">odel (HMM) is similar to MM except that the underlying states </w:t>
      </w:r>
      <w:proofErr w:type="gramStart"/>
      <w:r w:rsidRPr="00C16F4F">
        <w:t>become hidden</w:t>
      </w:r>
      <w:proofErr w:type="gramEnd"/>
      <w:r w:rsidRPr="00C16F4F">
        <w:t xml:space="preserve"> from observer, they are hidden parameters. HMM adds more output </w:t>
      </w:r>
      <w:proofErr w:type="gramStart"/>
      <w:r w:rsidRPr="00C16F4F">
        <w:t>parameters which</w:t>
      </w:r>
      <w:proofErr w:type="gramEnd"/>
      <w:r w:rsidRPr="00C16F4F">
        <w:t xml:space="preserve"> are called observations. Each state (hidden parameter) has the conditional probability distribution upon such observations. HMM is </w:t>
      </w:r>
      <w:r w:rsidRPr="00C16F4F">
        <w:lastRenderedPageBreak/>
        <w:t>responsible for discovering hidden parameters (states) from output parameters (observations), given the stochastic process. The HMM has further properties as below</w:t>
      </w:r>
      <w:r w:rsidR="00F5392C" w:rsidRPr="00C16F4F">
        <w:t xml:space="preserve"> </w:t>
      </w:r>
      <w:sdt>
        <w:sdtPr>
          <w:id w:val="2462975"/>
          <w:citation/>
        </w:sdtPr>
        <w:sdtEndPr/>
        <w:sdtContent>
          <w:r w:rsidR="00CD02C3" w:rsidRPr="00C16F4F">
            <w:fldChar w:fldCharType="begin"/>
          </w:r>
          <w:r w:rsidR="00F5392C" w:rsidRPr="00C16F4F">
            <w:instrText xml:space="preserve"> CITATION Schmolze2001 \l 1033 </w:instrText>
          </w:r>
          <w:r w:rsidR="00CD02C3" w:rsidRPr="00C16F4F">
            <w:fldChar w:fldCharType="separate"/>
          </w:r>
          <w:r w:rsidR="00F5392C" w:rsidRPr="00C16F4F">
            <w:rPr>
              <w:noProof/>
            </w:rPr>
            <w:t>(Schmolze, 2001)</w:t>
          </w:r>
          <w:r w:rsidR="00CD02C3" w:rsidRPr="00C16F4F">
            <w:fldChar w:fldCharType="end"/>
          </w:r>
        </w:sdtContent>
      </w:sdt>
      <w:r w:rsidRPr="00C16F4F">
        <w:t>:</w:t>
      </w:r>
    </w:p>
    <w:p w:rsidR="002D0C44" w:rsidRPr="00C16F4F" w:rsidRDefault="002D0C44" w:rsidP="000A4E53">
      <w:pPr>
        <w:numPr>
          <w:ilvl w:val="0"/>
          <w:numId w:val="13"/>
        </w:numPr>
        <w:ind w:left="720"/>
      </w:pPr>
      <w:r w:rsidRPr="00C16F4F">
        <w:t xml:space="preserve">Suppose there is a finite set of possible observations </w:t>
      </w:r>
      <w:r w:rsidR="00CC3209" w:rsidRPr="00C16F4F">
        <w:t>Φ</w:t>
      </w:r>
      <w:r w:rsidR="00D8795B" w:rsidRPr="00C16F4F">
        <w:t xml:space="preserve"> </w:t>
      </w:r>
      <w:r w:rsidRPr="00C16F4F">
        <w:t>=</w:t>
      </w:r>
      <w:r w:rsidR="00D8795B" w:rsidRPr="00C16F4F">
        <w:t xml:space="preserve"> </w:t>
      </w:r>
      <w:r w:rsidRPr="00C16F4F">
        <w:t>{</w:t>
      </w:r>
      <w:r w:rsidR="00B11E89" w:rsidRPr="00C16F4F">
        <w:rPr>
          <w:i/>
        </w:rPr>
        <w:t>φ</w:t>
      </w:r>
      <w:r w:rsidRPr="00C16F4F">
        <w:rPr>
          <w:vertAlign w:val="subscript"/>
        </w:rPr>
        <w:t>1</w:t>
      </w:r>
      <w:r w:rsidRPr="00C16F4F">
        <w:t>,</w:t>
      </w:r>
      <w:r w:rsidRPr="00C16F4F">
        <w:rPr>
          <w:i/>
        </w:rPr>
        <w:t xml:space="preserve"> </w:t>
      </w:r>
      <w:r w:rsidR="00B11E89" w:rsidRPr="00C16F4F">
        <w:rPr>
          <w:i/>
        </w:rPr>
        <w:t>φ</w:t>
      </w:r>
      <w:r w:rsidRPr="00C16F4F">
        <w:rPr>
          <w:vertAlign w:val="subscript"/>
        </w:rPr>
        <w:t>2</w:t>
      </w:r>
      <w:proofErr w:type="gramStart"/>
      <w:r w:rsidRPr="00C16F4F">
        <w:t>,…,</w:t>
      </w:r>
      <w:proofErr w:type="gramEnd"/>
      <w:r w:rsidRPr="00C16F4F">
        <w:rPr>
          <w:i/>
        </w:rPr>
        <w:t xml:space="preserve"> </w:t>
      </w:r>
      <w:proofErr w:type="spellStart"/>
      <w:r w:rsidR="00B11E89" w:rsidRPr="00C16F4F">
        <w:rPr>
          <w:i/>
        </w:rPr>
        <w:t>φ</w:t>
      </w:r>
      <w:r w:rsidRPr="00C16F4F">
        <w:rPr>
          <w:i/>
          <w:vertAlign w:val="subscript"/>
        </w:rPr>
        <w:t>m</w:t>
      </w:r>
      <w:proofErr w:type="spellEnd"/>
      <w:r w:rsidRPr="00C16F4F">
        <w:t xml:space="preserve">} whose cardinality is </w:t>
      </w:r>
      <w:r w:rsidRPr="00C16F4F">
        <w:rPr>
          <w:i/>
        </w:rPr>
        <w:t>m</w:t>
      </w:r>
      <w:r w:rsidRPr="00C16F4F">
        <w:t>.</w:t>
      </w:r>
      <w:r w:rsidR="00835F58" w:rsidRPr="00C16F4F">
        <w:t xml:space="preserve"> There is the second stochastic </w:t>
      </w:r>
      <w:proofErr w:type="gramStart"/>
      <w:r w:rsidR="00835F58" w:rsidRPr="00C16F4F">
        <w:t>process which</w:t>
      </w:r>
      <w:proofErr w:type="gramEnd"/>
      <w:r w:rsidR="00835F58" w:rsidRPr="00C16F4F">
        <w:t xml:space="preserve"> produces </w:t>
      </w:r>
      <w:r w:rsidR="00835F58" w:rsidRPr="00C16F4F">
        <w:rPr>
          <w:i/>
        </w:rPr>
        <w:t>observations</w:t>
      </w:r>
      <w:r w:rsidR="00835F58" w:rsidRPr="00C16F4F">
        <w:t xml:space="preserve"> correlating </w:t>
      </w:r>
      <w:r w:rsidR="00BA45A0" w:rsidRPr="00C16F4F">
        <w:t xml:space="preserve">with </w:t>
      </w:r>
      <w:r w:rsidR="00835F58" w:rsidRPr="00C16F4F">
        <w:t xml:space="preserve">hidden states. This process is called </w:t>
      </w:r>
      <w:r w:rsidR="00835F58" w:rsidRPr="00C16F4F">
        <w:rPr>
          <w:i/>
        </w:rPr>
        <w:t>observable stochastic process</w:t>
      </w:r>
      <w:r w:rsidR="00835F58" w:rsidRPr="00C16F4F">
        <w:t xml:space="preserve">, which is defined as a finite vector </w:t>
      </w:r>
      <w:r w:rsidR="009D3AD8" w:rsidRPr="00C16F4F">
        <w:rPr>
          <w:i/>
        </w:rPr>
        <w:t>O</w:t>
      </w:r>
      <w:r w:rsidR="00835F58" w:rsidRPr="00C16F4F">
        <w:rPr>
          <w:i/>
        </w:rPr>
        <w:t xml:space="preserve"> </w:t>
      </w:r>
      <w:r w:rsidR="00835F58" w:rsidRPr="00C16F4F">
        <w:t>= (</w:t>
      </w:r>
      <w:r w:rsidR="00835F58" w:rsidRPr="00C16F4F">
        <w:rPr>
          <w:i/>
        </w:rPr>
        <w:t>o</w:t>
      </w:r>
      <w:r w:rsidR="00835F58" w:rsidRPr="00C16F4F">
        <w:rPr>
          <w:vertAlign w:val="subscript"/>
        </w:rPr>
        <w:t>1</w:t>
      </w:r>
      <w:r w:rsidR="00835F58" w:rsidRPr="00C16F4F">
        <w:t>,</w:t>
      </w:r>
      <w:r w:rsidR="00835F58" w:rsidRPr="00C16F4F">
        <w:rPr>
          <w:i/>
        </w:rPr>
        <w:t xml:space="preserve"> o</w:t>
      </w:r>
      <w:r w:rsidR="00835F58" w:rsidRPr="00C16F4F">
        <w:rPr>
          <w:vertAlign w:val="subscript"/>
        </w:rPr>
        <w:t>2</w:t>
      </w:r>
      <w:proofErr w:type="gramStart"/>
      <w:r w:rsidR="00835F58" w:rsidRPr="00C16F4F">
        <w:t>,…,</w:t>
      </w:r>
      <w:proofErr w:type="gramEnd"/>
      <w:r w:rsidR="00835F58" w:rsidRPr="00C16F4F">
        <w:rPr>
          <w:i/>
        </w:rPr>
        <w:t xml:space="preserve"> </w:t>
      </w:r>
      <w:proofErr w:type="spellStart"/>
      <w:r w:rsidR="00835F58" w:rsidRPr="00C16F4F">
        <w:rPr>
          <w:i/>
        </w:rPr>
        <w:t>o</w:t>
      </w:r>
      <w:r w:rsidR="00835F58" w:rsidRPr="00C16F4F">
        <w:rPr>
          <w:i/>
          <w:vertAlign w:val="subscript"/>
        </w:rPr>
        <w:t>T</w:t>
      </w:r>
      <w:proofErr w:type="spellEnd"/>
      <w:r w:rsidR="00835F58" w:rsidRPr="00C16F4F">
        <w:t xml:space="preserve">) whose element </w:t>
      </w:r>
      <w:proofErr w:type="spellStart"/>
      <w:r w:rsidR="00835F58" w:rsidRPr="00C16F4F">
        <w:rPr>
          <w:i/>
        </w:rPr>
        <w:t>o</w:t>
      </w:r>
      <w:r w:rsidR="00835F58" w:rsidRPr="00C16F4F">
        <w:rPr>
          <w:i/>
          <w:vertAlign w:val="subscript"/>
        </w:rPr>
        <w:t>t</w:t>
      </w:r>
      <w:proofErr w:type="spellEnd"/>
      <w:r w:rsidR="00835F58" w:rsidRPr="00C16F4F">
        <w:t xml:space="preserve"> is an observation at time point </w:t>
      </w:r>
      <w:r w:rsidR="00835F58" w:rsidRPr="00C16F4F">
        <w:rPr>
          <w:i/>
        </w:rPr>
        <w:t>t</w:t>
      </w:r>
      <w:r w:rsidR="00835F58" w:rsidRPr="00C16F4F">
        <w:t xml:space="preserve">. Note that </w:t>
      </w:r>
      <w:proofErr w:type="spellStart"/>
      <w:r w:rsidR="00835F58" w:rsidRPr="00C16F4F">
        <w:rPr>
          <w:i/>
        </w:rPr>
        <w:t>o</w:t>
      </w:r>
      <w:r w:rsidR="00835F58" w:rsidRPr="00C16F4F">
        <w:rPr>
          <w:i/>
          <w:vertAlign w:val="subscript"/>
        </w:rPr>
        <w:t>t</w:t>
      </w:r>
      <w:proofErr w:type="spellEnd"/>
      <w:r w:rsidR="00835F58" w:rsidRPr="00C16F4F">
        <w:t xml:space="preserve"> </w:t>
      </w:r>
      <m:oMath>
        <m:r>
          <w:rPr>
            <w:rFonts w:ascii="Cambria Math" w:hAnsi="Cambria Math"/>
          </w:rPr>
          <m:t>∈</m:t>
        </m:r>
      </m:oMath>
      <w:r w:rsidR="00835F58" w:rsidRPr="00C16F4F">
        <w:t xml:space="preserve"> </w:t>
      </w:r>
      <w:r w:rsidR="00CC3209" w:rsidRPr="00C16F4F">
        <w:t>Φ</w:t>
      </w:r>
      <w:r w:rsidR="00835F58" w:rsidRPr="00C16F4F">
        <w:t xml:space="preserve"> equals some </w:t>
      </w:r>
      <w:proofErr w:type="spellStart"/>
      <w:r w:rsidR="00B11E89" w:rsidRPr="00C16F4F">
        <w:rPr>
          <w:i/>
        </w:rPr>
        <w:t>φ</w:t>
      </w:r>
      <w:r w:rsidR="00835F58" w:rsidRPr="00C16F4F">
        <w:rPr>
          <w:i/>
          <w:vertAlign w:val="subscript"/>
        </w:rPr>
        <w:t>k</w:t>
      </w:r>
      <w:proofErr w:type="spellEnd"/>
      <w:r w:rsidR="00835F58" w:rsidRPr="00C16F4F">
        <w:t>.</w:t>
      </w:r>
      <w:r w:rsidR="009D3AD8" w:rsidRPr="00C16F4F">
        <w:t xml:space="preserve"> The process </w:t>
      </w:r>
      <w:r w:rsidR="009D3AD8" w:rsidRPr="00C16F4F">
        <w:rPr>
          <w:i/>
        </w:rPr>
        <w:t>O</w:t>
      </w:r>
      <w:r w:rsidR="009D3AD8" w:rsidRPr="00C16F4F">
        <w:t xml:space="preserve"> </w:t>
      </w:r>
      <w:proofErr w:type="gramStart"/>
      <w:r w:rsidR="009D3AD8" w:rsidRPr="00C16F4F">
        <w:t>is often known</w:t>
      </w:r>
      <w:proofErr w:type="gramEnd"/>
      <w:r w:rsidR="009D3AD8" w:rsidRPr="00C16F4F">
        <w:t xml:space="preserve"> as </w:t>
      </w:r>
      <w:r w:rsidR="009D3AD8" w:rsidRPr="00C16F4F">
        <w:rPr>
          <w:i/>
        </w:rPr>
        <w:t>observation sequence</w:t>
      </w:r>
      <w:r w:rsidR="009D3AD8" w:rsidRPr="00C16F4F">
        <w:t>.</w:t>
      </w:r>
    </w:p>
    <w:p w:rsidR="002D0C44" w:rsidRPr="00C16F4F" w:rsidRDefault="002D0C44" w:rsidP="000A4E53">
      <w:pPr>
        <w:numPr>
          <w:ilvl w:val="0"/>
          <w:numId w:val="13"/>
        </w:numPr>
        <w:ind w:left="720"/>
      </w:pPr>
      <w:r w:rsidRPr="00C16F4F">
        <w:t xml:space="preserve">There is a probability distribution of producing a given observation in each state. Let </w:t>
      </w:r>
      <w:proofErr w:type="gramStart"/>
      <w:r w:rsidRPr="00C16F4F">
        <w:rPr>
          <w:i/>
        </w:rPr>
        <w:t>b</w:t>
      </w:r>
      <w:r w:rsidRPr="00C16F4F">
        <w:rPr>
          <w:i/>
          <w:vertAlign w:val="subscript"/>
        </w:rPr>
        <w:t>i</w:t>
      </w:r>
      <w:r w:rsidRPr="00C16F4F">
        <w:t>(</w:t>
      </w:r>
      <w:proofErr w:type="gramEnd"/>
      <w:r w:rsidRPr="00C16F4F">
        <w:rPr>
          <w:i/>
        </w:rPr>
        <w:t>k</w:t>
      </w:r>
      <w:r w:rsidRPr="00C16F4F">
        <w:t xml:space="preserve">) be the probability of observation </w:t>
      </w:r>
      <w:proofErr w:type="spellStart"/>
      <w:r w:rsidR="00B11E89" w:rsidRPr="00C16F4F">
        <w:rPr>
          <w:i/>
        </w:rPr>
        <w:t>φ</w:t>
      </w:r>
      <w:r w:rsidRPr="00C16F4F">
        <w:rPr>
          <w:i/>
          <w:vertAlign w:val="subscript"/>
        </w:rPr>
        <w:t>k</w:t>
      </w:r>
      <w:proofErr w:type="spellEnd"/>
      <w:r w:rsidRPr="00C16F4F">
        <w:t xml:space="preserve"> when the </w:t>
      </w:r>
      <w:r w:rsidR="009D3AD8" w:rsidRPr="00C16F4F">
        <w:t>state</w:t>
      </w:r>
      <w:r w:rsidRPr="00C16F4F">
        <w:t xml:space="preserve"> stochastic process is in state </w:t>
      </w:r>
      <w:proofErr w:type="spellStart"/>
      <w:r w:rsidRPr="00C16F4F">
        <w:rPr>
          <w:i/>
        </w:rPr>
        <w:t>s</w:t>
      </w:r>
      <w:r w:rsidRPr="00C16F4F">
        <w:rPr>
          <w:i/>
          <w:vertAlign w:val="subscript"/>
        </w:rPr>
        <w:t>i</w:t>
      </w:r>
      <w:proofErr w:type="spellEnd"/>
      <w:r w:rsidRPr="00C16F4F">
        <w:t xml:space="preserve">. </w:t>
      </w:r>
      <w:r w:rsidR="00D46ECC" w:rsidRPr="00C16F4F">
        <w:t xml:space="preserve">It means that </w:t>
      </w:r>
      <w:proofErr w:type="gramStart"/>
      <w:r w:rsidR="00D46ECC" w:rsidRPr="00C16F4F">
        <w:rPr>
          <w:i/>
        </w:rPr>
        <w:t>b</w:t>
      </w:r>
      <w:r w:rsidR="00D46ECC" w:rsidRPr="00C16F4F">
        <w:rPr>
          <w:i/>
          <w:vertAlign w:val="subscript"/>
        </w:rPr>
        <w:t>i</w:t>
      </w:r>
      <w:r w:rsidR="00D46ECC" w:rsidRPr="00C16F4F">
        <w:t>(</w:t>
      </w:r>
      <w:proofErr w:type="gramEnd"/>
      <w:r w:rsidR="00D46ECC" w:rsidRPr="00C16F4F">
        <w:rPr>
          <w:i/>
        </w:rPr>
        <w:t>k</w:t>
      </w:r>
      <w:r w:rsidR="00D46ECC" w:rsidRPr="00C16F4F">
        <w:t xml:space="preserve">) = </w:t>
      </w:r>
      <w:r w:rsidR="00F67589" w:rsidRPr="00C16F4F">
        <w:rPr>
          <w:i/>
        </w:rPr>
        <w:t>b</w:t>
      </w:r>
      <w:r w:rsidR="00F67589" w:rsidRPr="00C16F4F">
        <w:rPr>
          <w:i/>
          <w:vertAlign w:val="subscript"/>
        </w:rPr>
        <w:t>i</w:t>
      </w:r>
      <w:r w:rsidR="00F67589" w:rsidRPr="00C16F4F">
        <w:t>(</w:t>
      </w:r>
      <w:proofErr w:type="spellStart"/>
      <w:r w:rsidR="00F67589" w:rsidRPr="00C16F4F">
        <w:rPr>
          <w:i/>
        </w:rPr>
        <w:t>o</w:t>
      </w:r>
      <w:r w:rsidR="00F67589" w:rsidRPr="00C16F4F">
        <w:rPr>
          <w:i/>
          <w:vertAlign w:val="subscript"/>
        </w:rPr>
        <w:t>t</w:t>
      </w:r>
      <w:proofErr w:type="spellEnd"/>
      <w:r w:rsidR="00F67589" w:rsidRPr="00C16F4F">
        <w:rPr>
          <w:i/>
        </w:rPr>
        <w:t>=</w:t>
      </w:r>
      <w:proofErr w:type="spellStart"/>
      <w:r w:rsidR="00B11E89" w:rsidRPr="00C16F4F">
        <w:rPr>
          <w:i/>
        </w:rPr>
        <w:t>φ</w:t>
      </w:r>
      <w:r w:rsidR="00F67589" w:rsidRPr="00C16F4F">
        <w:rPr>
          <w:i/>
          <w:vertAlign w:val="subscript"/>
        </w:rPr>
        <w:t>k</w:t>
      </w:r>
      <w:proofErr w:type="spellEnd"/>
      <w:r w:rsidR="00F67589" w:rsidRPr="00C16F4F">
        <w:t xml:space="preserve">) = </w:t>
      </w:r>
      <w:r w:rsidR="00D46ECC" w:rsidRPr="00C16F4F">
        <w:rPr>
          <w:i/>
        </w:rPr>
        <w:t>P</w:t>
      </w:r>
      <w:r w:rsidR="00D46ECC" w:rsidRPr="00C16F4F">
        <w:t>(</w:t>
      </w:r>
      <w:proofErr w:type="spellStart"/>
      <w:r w:rsidR="00C72DE8" w:rsidRPr="00C16F4F">
        <w:rPr>
          <w:i/>
        </w:rPr>
        <w:t>o</w:t>
      </w:r>
      <w:r w:rsidR="00C72DE8" w:rsidRPr="00C16F4F">
        <w:rPr>
          <w:i/>
          <w:vertAlign w:val="subscript"/>
        </w:rPr>
        <w:t>t</w:t>
      </w:r>
      <w:proofErr w:type="spellEnd"/>
      <w:r w:rsidR="00C72DE8" w:rsidRPr="00C16F4F">
        <w:rPr>
          <w:i/>
        </w:rPr>
        <w:t>=</w:t>
      </w:r>
      <w:proofErr w:type="spellStart"/>
      <w:r w:rsidR="00B11E89" w:rsidRPr="00C16F4F">
        <w:rPr>
          <w:i/>
        </w:rPr>
        <w:t>φ</w:t>
      </w:r>
      <w:r w:rsidR="00C72DE8" w:rsidRPr="00C16F4F">
        <w:rPr>
          <w:i/>
          <w:vertAlign w:val="subscript"/>
        </w:rPr>
        <w:t>k</w:t>
      </w:r>
      <w:proofErr w:type="spellEnd"/>
      <w:r w:rsidR="00C72DE8" w:rsidRPr="00C16F4F">
        <w:t xml:space="preserve"> </w:t>
      </w:r>
      <w:r w:rsidR="00D46ECC" w:rsidRPr="00C16F4F">
        <w:t>|</w:t>
      </w:r>
      <w:r w:rsidR="00C72DE8" w:rsidRPr="00C16F4F">
        <w:t xml:space="preserve"> </w:t>
      </w:r>
      <w:proofErr w:type="spellStart"/>
      <w:r w:rsidR="00C72DE8" w:rsidRPr="00C16F4F">
        <w:rPr>
          <w:i/>
        </w:rPr>
        <w:t>x</w:t>
      </w:r>
      <w:r w:rsidR="00C72DE8" w:rsidRPr="00C16F4F">
        <w:rPr>
          <w:i/>
          <w:vertAlign w:val="subscript"/>
        </w:rPr>
        <w:t>t</w:t>
      </w:r>
      <w:proofErr w:type="spellEnd"/>
      <w:r w:rsidR="00C72DE8" w:rsidRPr="00C16F4F">
        <w:rPr>
          <w:i/>
        </w:rPr>
        <w:t>=</w:t>
      </w:r>
      <w:proofErr w:type="spellStart"/>
      <w:r w:rsidR="00C72DE8" w:rsidRPr="00C16F4F">
        <w:rPr>
          <w:i/>
        </w:rPr>
        <w:t>s</w:t>
      </w:r>
      <w:r w:rsidR="00C72DE8" w:rsidRPr="00C16F4F">
        <w:rPr>
          <w:i/>
          <w:vertAlign w:val="subscript"/>
        </w:rPr>
        <w:t>i</w:t>
      </w:r>
      <w:proofErr w:type="spellEnd"/>
      <w:r w:rsidR="00D46ECC" w:rsidRPr="00C16F4F">
        <w:t xml:space="preserve">). </w:t>
      </w:r>
      <w:r w:rsidRPr="00FD631F">
        <w:t>The sum of probabilities of all observations which observed in a certain state is 1,</w:t>
      </w:r>
      <w:r w:rsidR="00C638B1" w:rsidRPr="00FD631F">
        <w:t xml:space="preserve"> we </w:t>
      </w:r>
      <w:proofErr w:type="gramStart"/>
      <w:r w:rsidR="00C638B1" w:rsidRPr="00FD631F">
        <w:t>have</w:t>
      </w:r>
      <w:r w:rsidR="00C638B1" w:rsidRPr="00FD631F">
        <w:rPr>
          <w:i/>
        </w:rPr>
        <w:t xml:space="preserve"> </w:t>
      </w:r>
      <w:proofErr w:type="gramEnd"/>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r>
              <m:rPr>
                <m:sty m:val="p"/>
              </m:rPr>
              <w:rPr>
                <w:rFonts w:ascii="Cambria Math" w:hAnsi="Cambria Math"/>
              </w:rPr>
              <m:t>Φ</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e>
        </m:nary>
        <m:r>
          <w:rPr>
            <w:rFonts w:ascii="Cambria Math" w:hAnsi="Cambria Math"/>
          </w:rPr>
          <m:t>=1</m:t>
        </m:r>
      </m:oMath>
      <w:r w:rsidRPr="00C16F4F">
        <w:t xml:space="preserve">. All probabilities of observations </w:t>
      </w:r>
      <w:proofErr w:type="gramStart"/>
      <w:r w:rsidRPr="00C16F4F">
        <w:rPr>
          <w:i/>
        </w:rPr>
        <w:t>b</w:t>
      </w:r>
      <w:r w:rsidRPr="00C16F4F">
        <w:rPr>
          <w:i/>
          <w:vertAlign w:val="subscript"/>
        </w:rPr>
        <w:t>i</w:t>
      </w:r>
      <w:r w:rsidRPr="00C16F4F">
        <w:t>(</w:t>
      </w:r>
      <w:proofErr w:type="gramEnd"/>
      <w:r w:rsidRPr="00C16F4F">
        <w:rPr>
          <w:i/>
        </w:rPr>
        <w:t>k</w:t>
      </w:r>
      <w:r w:rsidRPr="00C16F4F">
        <w:t xml:space="preserve">) constitute the </w:t>
      </w:r>
      <w:r w:rsidRPr="00C16F4F">
        <w:rPr>
          <w:i/>
        </w:rPr>
        <w:t>observation probability matrix</w:t>
      </w:r>
      <w:r w:rsidRPr="00C16F4F">
        <w:t xml:space="preserve"> </w:t>
      </w:r>
      <w:r w:rsidRPr="00C16F4F">
        <w:rPr>
          <w:i/>
        </w:rPr>
        <w:t>B</w:t>
      </w:r>
      <w:r w:rsidR="00C5318A" w:rsidRPr="00C16F4F">
        <w:t>.</w:t>
      </w:r>
      <w:r w:rsidR="003823C2" w:rsidRPr="00C16F4F">
        <w:t xml:space="preserve"> It is </w:t>
      </w:r>
      <w:r w:rsidR="003F1603" w:rsidRPr="00C16F4F">
        <w:t>convenient</w:t>
      </w:r>
      <w:r w:rsidR="003823C2" w:rsidRPr="00C16F4F">
        <w:t xml:space="preserve"> </w:t>
      </w:r>
      <w:r w:rsidR="003F1603" w:rsidRPr="00C16F4F">
        <w:t xml:space="preserve">for us to </w:t>
      </w:r>
      <w:r w:rsidR="003823C2" w:rsidRPr="00C16F4F">
        <w:t xml:space="preserve">use notation </w:t>
      </w:r>
      <w:proofErr w:type="spellStart"/>
      <w:r w:rsidR="003823C2" w:rsidRPr="00C16F4F">
        <w:rPr>
          <w:i/>
        </w:rPr>
        <w:t>b</w:t>
      </w:r>
      <w:r w:rsidR="003823C2" w:rsidRPr="00C16F4F">
        <w:rPr>
          <w:i/>
          <w:vertAlign w:val="subscript"/>
        </w:rPr>
        <w:t>ik</w:t>
      </w:r>
      <w:proofErr w:type="spellEnd"/>
      <w:r w:rsidR="003823C2" w:rsidRPr="00C16F4F">
        <w:t xml:space="preserve"> instead of notation </w:t>
      </w:r>
      <w:proofErr w:type="gramStart"/>
      <w:r w:rsidR="003823C2" w:rsidRPr="00C16F4F">
        <w:rPr>
          <w:i/>
        </w:rPr>
        <w:t>b</w:t>
      </w:r>
      <w:r w:rsidR="003823C2" w:rsidRPr="00C16F4F">
        <w:rPr>
          <w:i/>
          <w:vertAlign w:val="subscript"/>
        </w:rPr>
        <w:t>i</w:t>
      </w:r>
      <w:r w:rsidR="003823C2" w:rsidRPr="00C16F4F">
        <w:t>(</w:t>
      </w:r>
      <w:proofErr w:type="gramEnd"/>
      <w:r w:rsidR="003823C2" w:rsidRPr="00C16F4F">
        <w:rPr>
          <w:i/>
        </w:rPr>
        <w:t>k</w:t>
      </w:r>
      <w:r w:rsidR="003823C2" w:rsidRPr="00C16F4F">
        <w:t>).</w:t>
      </w:r>
      <w:r w:rsidR="005803AF" w:rsidRPr="00C16F4F">
        <w:t xml:space="preserve"> Note that </w:t>
      </w:r>
      <w:r w:rsidR="005803AF" w:rsidRPr="00C16F4F">
        <w:rPr>
          <w:i/>
        </w:rPr>
        <w:t>B</w:t>
      </w:r>
      <w:r w:rsidR="005803AF" w:rsidRPr="00C16F4F">
        <w:t xml:space="preserve"> is </w:t>
      </w:r>
      <w:r w:rsidR="005803AF" w:rsidRPr="00C16F4F">
        <w:rPr>
          <w:i/>
        </w:rPr>
        <w:t>n</w:t>
      </w:r>
      <w:r w:rsidR="005803AF" w:rsidRPr="00C16F4F">
        <w:t xml:space="preserve"> by </w:t>
      </w:r>
      <w:r w:rsidR="00B8605D" w:rsidRPr="00C16F4F">
        <w:rPr>
          <w:i/>
        </w:rPr>
        <w:t>m</w:t>
      </w:r>
      <w:r w:rsidR="005803AF" w:rsidRPr="00C16F4F">
        <w:t xml:space="preserve"> matrix because there are </w:t>
      </w:r>
      <w:r w:rsidR="005803AF" w:rsidRPr="00C16F4F">
        <w:rPr>
          <w:i/>
        </w:rPr>
        <w:t>n</w:t>
      </w:r>
      <w:r w:rsidR="005803AF" w:rsidRPr="00C16F4F">
        <w:t xml:space="preserve"> distinct states</w:t>
      </w:r>
      <w:r w:rsidR="00B8605D" w:rsidRPr="00C16F4F">
        <w:t xml:space="preserve"> and </w:t>
      </w:r>
      <w:r w:rsidR="00B8605D" w:rsidRPr="00C16F4F">
        <w:rPr>
          <w:i/>
        </w:rPr>
        <w:t>m</w:t>
      </w:r>
      <w:r w:rsidR="00B8605D" w:rsidRPr="00C16F4F">
        <w:t xml:space="preserve"> distinct observations</w:t>
      </w:r>
      <w:r w:rsidR="005803AF" w:rsidRPr="00C16F4F">
        <w:t>.</w:t>
      </w:r>
      <w:r w:rsidR="009D3AD8" w:rsidRPr="00C16F4F">
        <w:t xml:space="preserve"> While matrix </w:t>
      </w:r>
      <w:r w:rsidR="009D3AD8" w:rsidRPr="00C16F4F">
        <w:rPr>
          <w:i/>
        </w:rPr>
        <w:t>A</w:t>
      </w:r>
      <w:r w:rsidR="009D3AD8" w:rsidRPr="00C16F4F">
        <w:t xml:space="preserve"> represents state stochastic process </w:t>
      </w:r>
      <w:r w:rsidR="00DB337D" w:rsidRPr="00C16F4F">
        <w:rPr>
          <w:i/>
        </w:rPr>
        <w:t>X</w:t>
      </w:r>
      <w:r w:rsidR="009D3AD8" w:rsidRPr="00C16F4F">
        <w:t xml:space="preserve">, matrix </w:t>
      </w:r>
      <w:r w:rsidR="009D3AD8" w:rsidRPr="00C16F4F">
        <w:rPr>
          <w:i/>
        </w:rPr>
        <w:t>B</w:t>
      </w:r>
      <w:r w:rsidR="009D3AD8" w:rsidRPr="00C16F4F">
        <w:t xml:space="preserve"> represents observable stochastic process </w:t>
      </w:r>
      <w:r w:rsidR="009D3AD8" w:rsidRPr="00C16F4F">
        <w:rPr>
          <w:i/>
        </w:rPr>
        <w:t>O</w:t>
      </w:r>
      <w:r w:rsidR="009D3AD8" w:rsidRPr="00C16F4F">
        <w:t>.</w:t>
      </w:r>
    </w:p>
    <w:p w:rsidR="002D0C44" w:rsidRPr="00C16F4F" w:rsidRDefault="002D0C44" w:rsidP="00EC6950">
      <w:r w:rsidRPr="00C16F4F">
        <w:t xml:space="preserve">Thus, HMM is the 5-tuple ∆ = </w:t>
      </w:r>
      <w:r w:rsidRPr="00C16F4F">
        <w:rPr>
          <w:rFonts w:ascii="Cambria Math" w:eastAsia="Arial Unicode MS" w:hAnsi="Cambria Math" w:cs="Cambria Math"/>
        </w:rPr>
        <w:t>〈</w:t>
      </w:r>
      <w:r w:rsidRPr="00C16F4F">
        <w:rPr>
          <w:rFonts w:eastAsia="Arial Unicode MS"/>
          <w:i/>
        </w:rPr>
        <w:t>S</w:t>
      </w:r>
      <w:r w:rsidRPr="00C16F4F">
        <w:rPr>
          <w:rFonts w:eastAsia="Arial Unicode MS"/>
        </w:rPr>
        <w:t xml:space="preserve">, </w:t>
      </w:r>
      <w:r w:rsidR="00CC3209" w:rsidRPr="00C16F4F">
        <w:t>Φ</w:t>
      </w:r>
      <w:r w:rsidRPr="00C16F4F">
        <w:rPr>
          <w:rFonts w:eastAsia="Arial Unicode MS"/>
        </w:rPr>
        <w:t>,</w:t>
      </w:r>
      <w:r w:rsidRPr="00C16F4F">
        <w:rPr>
          <w:rFonts w:eastAsia="Arial Unicode MS"/>
          <w:i/>
        </w:rPr>
        <w:t xml:space="preserve"> A</w:t>
      </w:r>
      <w:r w:rsidRPr="00C16F4F">
        <w:rPr>
          <w:rFonts w:eastAsia="Arial Unicode MS"/>
        </w:rPr>
        <w:t>,</w:t>
      </w:r>
      <w:r w:rsidRPr="00C16F4F">
        <w:rPr>
          <w:rFonts w:eastAsia="Arial Unicode MS"/>
          <w:i/>
        </w:rPr>
        <w:t xml:space="preserve"> B</w:t>
      </w:r>
      <w:r w:rsidRPr="00C16F4F">
        <w:rPr>
          <w:rFonts w:eastAsia="Arial Unicode MS"/>
        </w:rPr>
        <w:t>,</w:t>
      </w:r>
      <w:r w:rsidRPr="00C16F4F">
        <w:rPr>
          <w:rFonts w:eastAsia="Arial Unicode MS"/>
          <w:i/>
        </w:rPr>
        <w:t xml:space="preserve"> </w:t>
      </w:r>
      <w:r w:rsidRPr="00C16F4F">
        <w:t>∏</w:t>
      </w:r>
      <w:r w:rsidRPr="00C16F4F">
        <w:rPr>
          <w:rFonts w:ascii="Cambria Math" w:eastAsia="Arial Unicode MS" w:hAnsi="Cambria Math" w:cs="Cambria Math"/>
        </w:rPr>
        <w:t>〉</w:t>
      </w:r>
      <w:r w:rsidRPr="00C16F4F">
        <w:rPr>
          <w:rFonts w:eastAsia="Arial Unicode MS"/>
        </w:rPr>
        <w:t xml:space="preserve">. </w:t>
      </w:r>
      <w:r w:rsidR="00B37E41" w:rsidRPr="00C16F4F">
        <w:rPr>
          <w:rFonts w:eastAsia="Arial Unicode MS"/>
        </w:rPr>
        <w:t xml:space="preserve">Note that components </w:t>
      </w:r>
      <w:r w:rsidR="00B37E41" w:rsidRPr="00C16F4F">
        <w:rPr>
          <w:rFonts w:eastAsia="Arial Unicode MS"/>
          <w:i/>
        </w:rPr>
        <w:t>S</w:t>
      </w:r>
      <w:r w:rsidR="00B37E41" w:rsidRPr="00C16F4F">
        <w:rPr>
          <w:rFonts w:eastAsia="Arial Unicode MS"/>
        </w:rPr>
        <w:t>,</w:t>
      </w:r>
      <w:r w:rsidR="00B37E41" w:rsidRPr="00C16F4F">
        <w:rPr>
          <w:rFonts w:eastAsia="Arial Unicode MS"/>
          <w:i/>
        </w:rPr>
        <w:t xml:space="preserve"> </w:t>
      </w:r>
      <w:r w:rsidR="00CC3209" w:rsidRPr="00C16F4F">
        <w:t>Φ</w:t>
      </w:r>
      <w:r w:rsidR="00B37E41" w:rsidRPr="00C16F4F">
        <w:rPr>
          <w:rFonts w:eastAsia="Arial Unicode MS"/>
        </w:rPr>
        <w:t>,</w:t>
      </w:r>
      <w:r w:rsidR="00B37E41" w:rsidRPr="00C16F4F">
        <w:rPr>
          <w:rFonts w:eastAsia="Arial Unicode MS"/>
          <w:i/>
        </w:rPr>
        <w:t xml:space="preserve"> A</w:t>
      </w:r>
      <w:r w:rsidR="00B37E41" w:rsidRPr="00C16F4F">
        <w:rPr>
          <w:rFonts w:eastAsia="Arial Unicode MS"/>
        </w:rPr>
        <w:t>,</w:t>
      </w:r>
      <w:r w:rsidR="00B37E41" w:rsidRPr="00C16F4F">
        <w:rPr>
          <w:rFonts w:eastAsia="Arial Unicode MS"/>
          <w:i/>
        </w:rPr>
        <w:t xml:space="preserve"> B</w:t>
      </w:r>
      <w:r w:rsidR="00B37E41" w:rsidRPr="00C16F4F">
        <w:rPr>
          <w:rFonts w:eastAsia="Arial Unicode MS"/>
        </w:rPr>
        <w:t>,</w:t>
      </w:r>
      <w:r w:rsidR="00B37E41" w:rsidRPr="00C16F4F">
        <w:rPr>
          <w:rFonts w:eastAsia="Arial Unicode MS"/>
          <w:i/>
        </w:rPr>
        <w:t xml:space="preserve"> </w:t>
      </w:r>
      <w:r w:rsidR="00B37E41" w:rsidRPr="00C16F4F">
        <w:rPr>
          <w:rFonts w:eastAsia="Arial Unicode MS"/>
        </w:rPr>
        <w:t>and</w:t>
      </w:r>
      <w:r w:rsidR="00B37E41" w:rsidRPr="00C16F4F">
        <w:rPr>
          <w:rFonts w:eastAsia="Arial Unicode MS"/>
          <w:i/>
        </w:rPr>
        <w:t xml:space="preserve"> </w:t>
      </w:r>
      <w:r w:rsidR="00B37E41" w:rsidRPr="00C16F4F">
        <w:t xml:space="preserve">∏ </w:t>
      </w:r>
      <w:proofErr w:type="gramStart"/>
      <w:r w:rsidR="00B37E41" w:rsidRPr="00C16F4F">
        <w:t>are often called</w:t>
      </w:r>
      <w:proofErr w:type="gramEnd"/>
      <w:r w:rsidR="00B37E41" w:rsidRPr="00C16F4F">
        <w:t xml:space="preserve"> parameters of HMM in which </w:t>
      </w:r>
      <w:r w:rsidR="00B37E41" w:rsidRPr="00C16F4F">
        <w:rPr>
          <w:rFonts w:eastAsia="Arial Unicode MS"/>
          <w:i/>
        </w:rPr>
        <w:t>A</w:t>
      </w:r>
      <w:r w:rsidR="00B37E41" w:rsidRPr="00C16F4F">
        <w:rPr>
          <w:rFonts w:eastAsia="Arial Unicode MS"/>
        </w:rPr>
        <w:t>,</w:t>
      </w:r>
      <w:r w:rsidR="00B37E41" w:rsidRPr="00C16F4F">
        <w:rPr>
          <w:rFonts w:eastAsia="Arial Unicode MS"/>
          <w:i/>
        </w:rPr>
        <w:t xml:space="preserve"> B</w:t>
      </w:r>
      <w:r w:rsidR="00B37E41" w:rsidRPr="00C16F4F">
        <w:rPr>
          <w:rFonts w:eastAsia="Arial Unicode MS"/>
        </w:rPr>
        <w:t>,</w:t>
      </w:r>
      <w:r w:rsidR="00B37E41" w:rsidRPr="00C16F4F">
        <w:rPr>
          <w:rFonts w:eastAsia="Arial Unicode MS"/>
          <w:i/>
        </w:rPr>
        <w:t xml:space="preserve"> </w:t>
      </w:r>
      <w:r w:rsidR="00B37E41" w:rsidRPr="00C16F4F">
        <w:rPr>
          <w:rFonts w:eastAsia="Arial Unicode MS"/>
        </w:rPr>
        <w:t>and</w:t>
      </w:r>
      <w:r w:rsidR="00B37E41" w:rsidRPr="00C16F4F">
        <w:rPr>
          <w:rFonts w:eastAsia="Arial Unicode MS"/>
          <w:i/>
        </w:rPr>
        <w:t xml:space="preserve"> </w:t>
      </w:r>
      <w:r w:rsidR="00B37E41" w:rsidRPr="00C16F4F">
        <w:t xml:space="preserve">∏ are </w:t>
      </w:r>
      <w:r w:rsidR="00927F63" w:rsidRPr="00C16F4F">
        <w:t>essential</w:t>
      </w:r>
      <w:r w:rsidR="00B37E41" w:rsidRPr="00C16F4F">
        <w:t xml:space="preserve"> parameters. Going b</w:t>
      </w:r>
      <w:r w:rsidRPr="00C16F4F">
        <w:t>ack weather example, su</w:t>
      </w:r>
      <w:r w:rsidR="000E63F5" w:rsidRPr="00C16F4F">
        <w:t>ppose you need to predict how w</w:t>
      </w:r>
      <w:r w:rsidRPr="00C16F4F">
        <w:t>e</w:t>
      </w:r>
      <w:r w:rsidR="000E63F5" w:rsidRPr="00C16F4F">
        <w:t>a</w:t>
      </w:r>
      <w:r w:rsidRPr="00C16F4F">
        <w:t xml:space="preserve">ther </w:t>
      </w:r>
      <w:r w:rsidR="00BB2FD3" w:rsidRPr="00C16F4F">
        <w:t>tomorrow</w:t>
      </w:r>
      <w:r w:rsidR="007D34CF" w:rsidRPr="00C16F4F">
        <w:t xml:space="preserve"> </w:t>
      </w:r>
      <w:r w:rsidRPr="00C16F4F">
        <w:t xml:space="preserve">is: </w:t>
      </w:r>
      <w:r w:rsidRPr="00C16F4F">
        <w:rPr>
          <w:i/>
        </w:rPr>
        <w:t>sun</w:t>
      </w:r>
      <w:r w:rsidR="00534268" w:rsidRPr="00C16F4F">
        <w:rPr>
          <w:i/>
        </w:rPr>
        <w:t>ny</w:t>
      </w:r>
      <w:r w:rsidR="00534268" w:rsidRPr="00C16F4F">
        <w:t xml:space="preserve">, </w:t>
      </w:r>
      <w:r w:rsidRPr="00C16F4F">
        <w:rPr>
          <w:i/>
        </w:rPr>
        <w:t>cloud</w:t>
      </w:r>
      <w:r w:rsidR="00534268" w:rsidRPr="00C16F4F">
        <w:rPr>
          <w:i/>
        </w:rPr>
        <w:t>y</w:t>
      </w:r>
      <w:r w:rsidRPr="00C16F4F">
        <w:rPr>
          <w:i/>
        </w:rPr>
        <w:t xml:space="preserve"> </w:t>
      </w:r>
      <w:r w:rsidRPr="00C16F4F">
        <w:t>or</w:t>
      </w:r>
      <w:r w:rsidRPr="00C16F4F">
        <w:rPr>
          <w:i/>
        </w:rPr>
        <w:t xml:space="preserve"> rain</w:t>
      </w:r>
      <w:r w:rsidR="00534268" w:rsidRPr="00C16F4F">
        <w:rPr>
          <w:i/>
        </w:rPr>
        <w:t>y</w:t>
      </w:r>
      <w:r w:rsidRPr="00C16F4F">
        <w:t xml:space="preserve"> since you know only observations about the humidity: </w:t>
      </w:r>
      <w:r w:rsidRPr="00C16F4F">
        <w:rPr>
          <w:i/>
        </w:rPr>
        <w:t>dry</w:t>
      </w:r>
      <w:r w:rsidRPr="00C16F4F">
        <w:t>,</w:t>
      </w:r>
      <w:r w:rsidRPr="00C16F4F">
        <w:rPr>
          <w:i/>
        </w:rPr>
        <w:t xml:space="preserve"> </w:t>
      </w:r>
      <w:proofErr w:type="spellStart"/>
      <w:r w:rsidRPr="00C16F4F">
        <w:rPr>
          <w:i/>
        </w:rPr>
        <w:t>dryish</w:t>
      </w:r>
      <w:proofErr w:type="spellEnd"/>
      <w:r w:rsidRPr="00C16F4F">
        <w:t>,</w:t>
      </w:r>
      <w:r w:rsidRPr="00C16F4F">
        <w:rPr>
          <w:i/>
        </w:rPr>
        <w:t xml:space="preserve"> damp</w:t>
      </w:r>
      <w:r w:rsidRPr="00C16F4F">
        <w:t>,</w:t>
      </w:r>
      <w:r w:rsidRPr="00C16F4F">
        <w:rPr>
          <w:i/>
        </w:rPr>
        <w:t xml:space="preserve"> </w:t>
      </w:r>
      <w:proofErr w:type="gramStart"/>
      <w:r w:rsidRPr="00C16F4F">
        <w:rPr>
          <w:i/>
        </w:rPr>
        <w:t>soggy</w:t>
      </w:r>
      <w:proofErr w:type="gramEnd"/>
      <w:r w:rsidRPr="00C16F4F">
        <w:t xml:space="preserve">. The HMM is </w:t>
      </w:r>
      <w:r w:rsidR="00EC6950" w:rsidRPr="00C16F4F">
        <w:t xml:space="preserve">totally determined </w:t>
      </w:r>
      <w:r w:rsidR="00DE69BE" w:rsidRPr="00C16F4F">
        <w:t xml:space="preserve">based on </w:t>
      </w:r>
      <w:r w:rsidR="00EC6950" w:rsidRPr="00C16F4F">
        <w:t xml:space="preserve">its </w:t>
      </w:r>
      <w:r w:rsidR="00B37E41" w:rsidRPr="00C16F4F">
        <w:t>parameter</w:t>
      </w:r>
      <w:r w:rsidR="00EC6950" w:rsidRPr="00C16F4F">
        <w:t xml:space="preserve">s </w:t>
      </w:r>
      <w:r w:rsidR="00EC6950" w:rsidRPr="00C16F4F">
        <w:rPr>
          <w:rFonts w:eastAsia="Arial Unicode MS"/>
          <w:i/>
        </w:rPr>
        <w:t>S</w:t>
      </w:r>
      <w:r w:rsidR="00EC6950" w:rsidRPr="00C16F4F">
        <w:rPr>
          <w:rFonts w:eastAsia="Arial Unicode MS"/>
        </w:rPr>
        <w:t>,</w:t>
      </w:r>
      <w:r w:rsidR="00EC6950" w:rsidRPr="00C16F4F">
        <w:rPr>
          <w:rFonts w:eastAsia="Arial Unicode MS"/>
          <w:i/>
        </w:rPr>
        <w:t xml:space="preserve"> </w:t>
      </w:r>
      <w:r w:rsidR="00CC3209" w:rsidRPr="00C16F4F">
        <w:t>Φ</w:t>
      </w:r>
      <w:r w:rsidR="00EC6950" w:rsidRPr="00C16F4F">
        <w:rPr>
          <w:rFonts w:eastAsia="Arial Unicode MS"/>
        </w:rPr>
        <w:t>,</w:t>
      </w:r>
      <w:r w:rsidR="00EC6950" w:rsidRPr="00C16F4F">
        <w:rPr>
          <w:rFonts w:eastAsia="Arial Unicode MS"/>
          <w:i/>
        </w:rPr>
        <w:t xml:space="preserve"> A</w:t>
      </w:r>
      <w:r w:rsidR="00EC6950" w:rsidRPr="00C16F4F">
        <w:rPr>
          <w:rFonts w:eastAsia="Arial Unicode MS"/>
        </w:rPr>
        <w:t>,</w:t>
      </w:r>
      <w:r w:rsidR="00EC6950" w:rsidRPr="00C16F4F">
        <w:rPr>
          <w:rFonts w:eastAsia="Arial Unicode MS"/>
          <w:i/>
        </w:rPr>
        <w:t xml:space="preserve"> B</w:t>
      </w:r>
      <w:r w:rsidR="00EC6950" w:rsidRPr="00C16F4F">
        <w:rPr>
          <w:rFonts w:eastAsia="Arial Unicode MS"/>
        </w:rPr>
        <w:t>,</w:t>
      </w:r>
      <w:r w:rsidR="00EC6950" w:rsidRPr="00C16F4F">
        <w:rPr>
          <w:rFonts w:eastAsia="Arial Unicode MS"/>
          <w:i/>
        </w:rPr>
        <w:t xml:space="preserve"> </w:t>
      </w:r>
      <w:r w:rsidR="00EC6950" w:rsidRPr="00C16F4F">
        <w:rPr>
          <w:rFonts w:eastAsia="Arial Unicode MS"/>
        </w:rPr>
        <w:t>and</w:t>
      </w:r>
      <w:r w:rsidR="00EC6950" w:rsidRPr="00C16F4F">
        <w:rPr>
          <w:rFonts w:eastAsia="Arial Unicode MS"/>
          <w:i/>
        </w:rPr>
        <w:t xml:space="preserve"> </w:t>
      </w:r>
      <w:r w:rsidR="00EC6950" w:rsidRPr="00C16F4F">
        <w:t>∏</w:t>
      </w:r>
      <w:r w:rsidR="00DE69BE" w:rsidRPr="00C16F4F">
        <w:t xml:space="preserve"> according to weather example.</w:t>
      </w:r>
      <w:r w:rsidR="007C6EB6" w:rsidRPr="00C16F4F">
        <w:t xml:space="preserve"> </w:t>
      </w:r>
      <w:r w:rsidR="00DE69BE" w:rsidRPr="00C16F4F">
        <w:t>W</w:t>
      </w:r>
      <w:r w:rsidR="00EC6950" w:rsidRPr="00C16F4F">
        <w:t xml:space="preserve">e have </w:t>
      </w:r>
      <w:r w:rsidRPr="00C16F4F">
        <w:rPr>
          <w:i/>
        </w:rPr>
        <w:t>S</w:t>
      </w:r>
      <w:r w:rsidRPr="00C16F4F">
        <w:t xml:space="preserve"> = {</w:t>
      </w:r>
      <w:r w:rsidR="0040196E" w:rsidRPr="00C16F4F">
        <w:rPr>
          <w:i/>
        </w:rPr>
        <w:t>s</w:t>
      </w:r>
      <w:r w:rsidR="0040196E" w:rsidRPr="00C16F4F">
        <w:rPr>
          <w:vertAlign w:val="subscript"/>
        </w:rPr>
        <w:t>1</w:t>
      </w:r>
      <w:r w:rsidR="0040196E" w:rsidRPr="00C16F4F">
        <w:t>=</w:t>
      </w:r>
      <w:r w:rsidRPr="00C16F4F">
        <w:rPr>
          <w:i/>
        </w:rPr>
        <w:t>sun</w:t>
      </w:r>
      <w:r w:rsidR="00534268" w:rsidRPr="00C16F4F">
        <w:rPr>
          <w:i/>
        </w:rPr>
        <w:t>ny</w:t>
      </w:r>
      <w:r w:rsidRPr="00C16F4F">
        <w:t>,</w:t>
      </w:r>
      <w:r w:rsidRPr="00C16F4F">
        <w:rPr>
          <w:i/>
        </w:rPr>
        <w:t xml:space="preserve"> </w:t>
      </w:r>
      <w:r w:rsidR="0040196E" w:rsidRPr="00C16F4F">
        <w:rPr>
          <w:i/>
        </w:rPr>
        <w:t>s</w:t>
      </w:r>
      <w:r w:rsidR="0040196E" w:rsidRPr="00C16F4F">
        <w:rPr>
          <w:vertAlign w:val="subscript"/>
        </w:rPr>
        <w:t>2</w:t>
      </w:r>
      <w:r w:rsidR="0040196E" w:rsidRPr="00C16F4F">
        <w:t>=</w:t>
      </w:r>
      <w:r w:rsidRPr="00C16F4F">
        <w:rPr>
          <w:i/>
        </w:rPr>
        <w:t>cloud</w:t>
      </w:r>
      <w:r w:rsidR="00534268" w:rsidRPr="00C16F4F">
        <w:rPr>
          <w:i/>
        </w:rPr>
        <w:t>y</w:t>
      </w:r>
      <w:r w:rsidRPr="00C16F4F">
        <w:t>,</w:t>
      </w:r>
      <w:r w:rsidRPr="00C16F4F">
        <w:rPr>
          <w:i/>
        </w:rPr>
        <w:t xml:space="preserve"> </w:t>
      </w:r>
      <w:r w:rsidR="0040196E" w:rsidRPr="00C16F4F">
        <w:rPr>
          <w:i/>
        </w:rPr>
        <w:t>s</w:t>
      </w:r>
      <w:r w:rsidR="0040196E" w:rsidRPr="00C16F4F">
        <w:rPr>
          <w:vertAlign w:val="subscript"/>
        </w:rPr>
        <w:t>3</w:t>
      </w:r>
      <w:r w:rsidR="0040196E" w:rsidRPr="00C16F4F">
        <w:t>=</w:t>
      </w:r>
      <w:r w:rsidRPr="00C16F4F">
        <w:rPr>
          <w:i/>
        </w:rPr>
        <w:t>rain</w:t>
      </w:r>
      <w:r w:rsidR="00534268" w:rsidRPr="00C16F4F">
        <w:rPr>
          <w:i/>
        </w:rPr>
        <w:t>y</w:t>
      </w:r>
      <w:r w:rsidRPr="00C16F4F">
        <w:t xml:space="preserve">}, </w:t>
      </w:r>
      <w:r w:rsidR="00CC3209" w:rsidRPr="00C16F4F">
        <w:t>Φ</w:t>
      </w:r>
      <w:r w:rsidRPr="00C16F4F">
        <w:t xml:space="preserve"> = {</w:t>
      </w:r>
      <w:r w:rsidR="00B11E89" w:rsidRPr="00C16F4F">
        <w:rPr>
          <w:i/>
        </w:rPr>
        <w:t>φ</w:t>
      </w:r>
      <w:r w:rsidR="0040196E" w:rsidRPr="00C16F4F">
        <w:rPr>
          <w:vertAlign w:val="subscript"/>
        </w:rPr>
        <w:t>1</w:t>
      </w:r>
      <w:r w:rsidR="0040196E" w:rsidRPr="00C16F4F">
        <w:t>=</w:t>
      </w:r>
      <w:r w:rsidR="0040196E" w:rsidRPr="00C16F4F">
        <w:rPr>
          <w:i/>
        </w:rPr>
        <w:t>d</w:t>
      </w:r>
      <w:r w:rsidRPr="00C16F4F">
        <w:rPr>
          <w:i/>
        </w:rPr>
        <w:t>ry</w:t>
      </w:r>
      <w:r w:rsidRPr="00C16F4F">
        <w:t>,</w:t>
      </w:r>
      <w:r w:rsidRPr="00C16F4F">
        <w:rPr>
          <w:i/>
        </w:rPr>
        <w:t xml:space="preserve"> </w:t>
      </w:r>
      <w:r w:rsidR="00B11E89" w:rsidRPr="00C16F4F">
        <w:rPr>
          <w:i/>
        </w:rPr>
        <w:t>φ</w:t>
      </w:r>
      <w:r w:rsidR="0040196E" w:rsidRPr="00C16F4F">
        <w:rPr>
          <w:vertAlign w:val="subscript"/>
        </w:rPr>
        <w:t>2</w:t>
      </w:r>
      <w:r w:rsidR="0040196E" w:rsidRPr="00C16F4F">
        <w:t>=</w:t>
      </w:r>
      <w:proofErr w:type="spellStart"/>
      <w:r w:rsidRPr="00C16F4F">
        <w:rPr>
          <w:i/>
        </w:rPr>
        <w:t>dryish</w:t>
      </w:r>
      <w:proofErr w:type="spellEnd"/>
      <w:r w:rsidRPr="00C16F4F">
        <w:t>,</w:t>
      </w:r>
      <w:r w:rsidRPr="00C16F4F">
        <w:rPr>
          <w:i/>
        </w:rPr>
        <w:t xml:space="preserve"> </w:t>
      </w:r>
      <w:r w:rsidR="00B11E89" w:rsidRPr="00C16F4F">
        <w:rPr>
          <w:i/>
        </w:rPr>
        <w:t>φ</w:t>
      </w:r>
      <w:r w:rsidR="0040196E" w:rsidRPr="00C16F4F">
        <w:rPr>
          <w:vertAlign w:val="subscript"/>
        </w:rPr>
        <w:t>3</w:t>
      </w:r>
      <w:r w:rsidR="0040196E" w:rsidRPr="00C16F4F">
        <w:t>=</w:t>
      </w:r>
      <w:r w:rsidRPr="00C16F4F">
        <w:rPr>
          <w:i/>
        </w:rPr>
        <w:t>damp</w:t>
      </w:r>
      <w:r w:rsidRPr="00C16F4F">
        <w:t>,</w:t>
      </w:r>
      <w:r w:rsidRPr="00C16F4F">
        <w:rPr>
          <w:i/>
        </w:rPr>
        <w:t xml:space="preserve"> </w:t>
      </w:r>
      <w:r w:rsidR="00B11E89" w:rsidRPr="00C16F4F">
        <w:rPr>
          <w:i/>
        </w:rPr>
        <w:t>φ</w:t>
      </w:r>
      <w:r w:rsidR="0040196E" w:rsidRPr="00C16F4F">
        <w:rPr>
          <w:vertAlign w:val="subscript"/>
        </w:rPr>
        <w:t>4</w:t>
      </w:r>
      <w:r w:rsidR="0040196E" w:rsidRPr="00C16F4F">
        <w:t>=</w:t>
      </w:r>
      <w:r w:rsidRPr="00C16F4F">
        <w:rPr>
          <w:i/>
        </w:rPr>
        <w:t>soggy</w:t>
      </w:r>
      <w:r w:rsidRPr="00C16F4F">
        <w:t>}</w:t>
      </w:r>
      <w:r w:rsidR="00EC6950" w:rsidRPr="00C16F4F">
        <w:t>.</w:t>
      </w:r>
      <w:r w:rsidR="00714A39" w:rsidRPr="00C16F4F">
        <w:t xml:space="preserve"> Transition probability matrix </w:t>
      </w:r>
      <w:r w:rsidR="00581C8B" w:rsidRPr="00C16F4F">
        <w:rPr>
          <w:i/>
        </w:rPr>
        <w:t>A</w:t>
      </w:r>
      <w:r w:rsidR="00581C8B" w:rsidRPr="00C16F4F">
        <w:t xml:space="preserve"> </w:t>
      </w:r>
      <w:proofErr w:type="gramStart"/>
      <w:r w:rsidR="00714A39" w:rsidRPr="00C16F4F">
        <w:t>is shown</w:t>
      </w:r>
      <w:proofErr w:type="gramEnd"/>
      <w:r w:rsidR="00714A39" w:rsidRPr="00C16F4F">
        <w:t xml:space="preserve"> in table </w:t>
      </w:r>
      <w:hyperlink w:anchor="_Table_III.2.1._Transition" w:tooltip="Table I.1. Transition probability matrix A" w:history="1">
        <w:r w:rsidR="001A5A1B">
          <w:rPr>
            <w:rStyle w:val="Hyperlink"/>
            <w:u w:val="none"/>
          </w:rPr>
          <w:t>I</w:t>
        </w:r>
        <w:r w:rsidR="00714A39" w:rsidRPr="00C16F4F">
          <w:rPr>
            <w:rStyle w:val="Hyperlink"/>
            <w:u w:val="none"/>
          </w:rPr>
          <w:t>.1</w:t>
        </w:r>
      </w:hyperlink>
      <w:r w:rsidR="00714A39" w:rsidRPr="00C16F4F">
        <w:t>.</w:t>
      </w:r>
    </w:p>
    <w:p w:rsidR="004E2593" w:rsidRPr="00C16F4F" w:rsidRDefault="004E2593" w:rsidP="002D0C4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60988" w:rsidRPr="00C16F4F" w:rsidTr="00860988">
        <w:trPr>
          <w:jc w:val="center"/>
        </w:trPr>
        <w:tc>
          <w:tcPr>
            <w:tcW w:w="0" w:type="auto"/>
            <w:gridSpan w:val="2"/>
            <w:vMerge w:val="restart"/>
            <w:tcBorders>
              <w:top w:val="nil"/>
              <w:left w:val="nil"/>
            </w:tcBorders>
            <w:vAlign w:val="center"/>
          </w:tcPr>
          <w:p w:rsidR="00860988" w:rsidRPr="00C16F4F" w:rsidRDefault="00860988" w:rsidP="00082326">
            <w:pPr>
              <w:jc w:val="center"/>
            </w:pPr>
          </w:p>
        </w:tc>
        <w:tc>
          <w:tcPr>
            <w:tcW w:w="0" w:type="auto"/>
            <w:gridSpan w:val="3"/>
            <w:vAlign w:val="center"/>
          </w:tcPr>
          <w:p w:rsidR="00860988" w:rsidRPr="00C16F4F" w:rsidRDefault="0040196E" w:rsidP="004E2593">
            <w:pPr>
              <w:jc w:val="center"/>
            </w:pPr>
            <w:r w:rsidRPr="00C16F4F">
              <w:t>W</w:t>
            </w:r>
            <w:r w:rsidR="00860988" w:rsidRPr="00C16F4F">
              <w:t xml:space="preserve">eather </w:t>
            </w:r>
            <w:r w:rsidR="004E2593" w:rsidRPr="00C16F4F">
              <w:t>current day</w:t>
            </w:r>
          </w:p>
          <w:p w:rsidR="00A97BA5" w:rsidRPr="00C16F4F" w:rsidRDefault="00A97BA5" w:rsidP="004E2593">
            <w:pPr>
              <w:jc w:val="center"/>
            </w:pPr>
            <w:r w:rsidRPr="00C16F4F">
              <w:t xml:space="preserve">(Time point </w:t>
            </w:r>
            <w:r w:rsidRPr="00C16F4F">
              <w:rPr>
                <w:i/>
              </w:rPr>
              <w:t>t</w:t>
            </w:r>
            <w:r w:rsidRPr="00C16F4F">
              <w:t>)</w:t>
            </w:r>
          </w:p>
        </w:tc>
      </w:tr>
      <w:tr w:rsidR="00860988" w:rsidRPr="00C16F4F" w:rsidTr="00860988">
        <w:trPr>
          <w:jc w:val="center"/>
        </w:trPr>
        <w:tc>
          <w:tcPr>
            <w:tcW w:w="0" w:type="auto"/>
            <w:gridSpan w:val="2"/>
            <w:vMerge/>
            <w:tcBorders>
              <w:left w:val="nil"/>
            </w:tcBorders>
            <w:vAlign w:val="center"/>
          </w:tcPr>
          <w:p w:rsidR="00860988" w:rsidRPr="00C16F4F" w:rsidRDefault="00860988" w:rsidP="00082326">
            <w:pPr>
              <w:jc w:val="center"/>
            </w:pPr>
          </w:p>
        </w:tc>
        <w:tc>
          <w:tcPr>
            <w:tcW w:w="0" w:type="auto"/>
            <w:vAlign w:val="center"/>
          </w:tcPr>
          <w:p w:rsidR="00860988" w:rsidRPr="00C16F4F" w:rsidRDefault="00860988" w:rsidP="00082326">
            <w:pPr>
              <w:jc w:val="center"/>
              <w:rPr>
                <w:i/>
              </w:rPr>
            </w:pPr>
            <w:r w:rsidRPr="00C16F4F">
              <w:rPr>
                <w:i/>
              </w:rPr>
              <w:t>sunny</w:t>
            </w:r>
          </w:p>
        </w:tc>
        <w:tc>
          <w:tcPr>
            <w:tcW w:w="0" w:type="auto"/>
            <w:vAlign w:val="center"/>
          </w:tcPr>
          <w:p w:rsidR="00860988" w:rsidRPr="00C16F4F" w:rsidRDefault="00860988" w:rsidP="00082326">
            <w:pPr>
              <w:jc w:val="center"/>
              <w:rPr>
                <w:i/>
              </w:rPr>
            </w:pPr>
            <w:r w:rsidRPr="00C16F4F">
              <w:rPr>
                <w:i/>
              </w:rPr>
              <w:t>cloudy</w:t>
            </w:r>
          </w:p>
        </w:tc>
        <w:tc>
          <w:tcPr>
            <w:tcW w:w="0" w:type="auto"/>
            <w:vAlign w:val="center"/>
          </w:tcPr>
          <w:p w:rsidR="00860988" w:rsidRPr="00C16F4F" w:rsidRDefault="00860988" w:rsidP="00082326">
            <w:pPr>
              <w:jc w:val="center"/>
              <w:rPr>
                <w:i/>
              </w:rPr>
            </w:pPr>
            <w:r w:rsidRPr="00C16F4F">
              <w:rPr>
                <w:i/>
              </w:rPr>
              <w:t>rainy</w:t>
            </w:r>
          </w:p>
        </w:tc>
      </w:tr>
      <w:tr w:rsidR="002D0C44" w:rsidRPr="00C16F4F" w:rsidTr="00F26BE7">
        <w:trPr>
          <w:jc w:val="center"/>
        </w:trPr>
        <w:tc>
          <w:tcPr>
            <w:tcW w:w="0" w:type="auto"/>
            <w:vMerge w:val="restart"/>
            <w:vAlign w:val="center"/>
          </w:tcPr>
          <w:p w:rsidR="002D0C44" w:rsidRPr="00C16F4F" w:rsidRDefault="0040196E" w:rsidP="00A97BA5">
            <w:pPr>
              <w:jc w:val="center"/>
            </w:pPr>
            <w:r w:rsidRPr="00C16F4F">
              <w:t>W</w:t>
            </w:r>
            <w:r w:rsidR="002D0C44" w:rsidRPr="00C16F4F">
              <w:t>eather</w:t>
            </w:r>
            <w:r w:rsidR="00A97BA5" w:rsidRPr="00C16F4F">
              <w:t xml:space="preserve"> </w:t>
            </w:r>
            <w:r w:rsidR="004E2593" w:rsidRPr="00C16F4F">
              <w:t>previous day</w:t>
            </w:r>
          </w:p>
          <w:p w:rsidR="00A97BA5" w:rsidRPr="00C16F4F" w:rsidRDefault="00A97BA5" w:rsidP="00A97BA5">
            <w:pPr>
              <w:jc w:val="center"/>
            </w:pPr>
            <w:r w:rsidRPr="00C16F4F">
              <w:t xml:space="preserve">(Time point </w:t>
            </w:r>
            <w:r w:rsidRPr="00C16F4F">
              <w:rPr>
                <w:i/>
              </w:rPr>
              <w:t xml:space="preserve">t </w:t>
            </w:r>
            <w:r w:rsidRPr="00C16F4F">
              <w:t>–1)</w:t>
            </w:r>
          </w:p>
        </w:tc>
        <w:tc>
          <w:tcPr>
            <w:tcW w:w="0" w:type="auto"/>
            <w:vAlign w:val="center"/>
          </w:tcPr>
          <w:p w:rsidR="002D0C44" w:rsidRPr="00C16F4F" w:rsidRDefault="002D0C44" w:rsidP="00C73757">
            <w:pPr>
              <w:jc w:val="left"/>
              <w:rPr>
                <w:i/>
              </w:rPr>
            </w:pPr>
            <w:r w:rsidRPr="00C16F4F">
              <w:rPr>
                <w:i/>
              </w:rPr>
              <w:t>sun</w:t>
            </w:r>
            <w:r w:rsidR="00D8795B" w:rsidRPr="00C16F4F">
              <w:rPr>
                <w:i/>
              </w:rPr>
              <w:t>ny</w:t>
            </w:r>
          </w:p>
        </w:tc>
        <w:tc>
          <w:tcPr>
            <w:tcW w:w="0" w:type="auto"/>
            <w:vAlign w:val="center"/>
          </w:tcPr>
          <w:p w:rsidR="002D0C44" w:rsidRPr="00C16F4F" w:rsidRDefault="003823C2" w:rsidP="00374578">
            <w:pPr>
              <w:jc w:val="left"/>
            </w:pPr>
            <w:r w:rsidRPr="00C16F4F">
              <w:rPr>
                <w:i/>
              </w:rPr>
              <w:t>a</w:t>
            </w:r>
            <w:r w:rsidRPr="00C16F4F">
              <w:rPr>
                <w:vertAlign w:val="subscript"/>
              </w:rPr>
              <w:t>11</w:t>
            </w:r>
            <w:r w:rsidRPr="00C16F4F">
              <w:t>=</w:t>
            </w:r>
            <w:r w:rsidR="002D0C44" w:rsidRPr="00C16F4F">
              <w:t>0.5</w:t>
            </w:r>
            <w:r w:rsidR="0040196E" w:rsidRPr="00C16F4F">
              <w:t>0</w:t>
            </w:r>
          </w:p>
        </w:tc>
        <w:tc>
          <w:tcPr>
            <w:tcW w:w="0" w:type="auto"/>
            <w:vAlign w:val="center"/>
          </w:tcPr>
          <w:p w:rsidR="002D0C44" w:rsidRPr="00C16F4F" w:rsidRDefault="003823C2" w:rsidP="00374578">
            <w:pPr>
              <w:jc w:val="left"/>
            </w:pPr>
            <w:r w:rsidRPr="00C16F4F">
              <w:rPr>
                <w:i/>
              </w:rPr>
              <w:t>a</w:t>
            </w:r>
            <w:r w:rsidRPr="00C16F4F">
              <w:rPr>
                <w:vertAlign w:val="subscript"/>
              </w:rPr>
              <w:t>12</w:t>
            </w:r>
            <w:r w:rsidRPr="00C16F4F">
              <w:t>=</w:t>
            </w:r>
            <w:r w:rsidR="002D0C44" w:rsidRPr="00C16F4F">
              <w:t>0.25</w:t>
            </w:r>
          </w:p>
        </w:tc>
        <w:tc>
          <w:tcPr>
            <w:tcW w:w="0" w:type="auto"/>
            <w:vAlign w:val="center"/>
          </w:tcPr>
          <w:p w:rsidR="002D0C44" w:rsidRPr="00C16F4F" w:rsidRDefault="003823C2" w:rsidP="00374578">
            <w:pPr>
              <w:jc w:val="left"/>
            </w:pPr>
            <w:r w:rsidRPr="00C16F4F">
              <w:rPr>
                <w:i/>
              </w:rPr>
              <w:t>a</w:t>
            </w:r>
            <w:r w:rsidRPr="00C16F4F">
              <w:rPr>
                <w:vertAlign w:val="subscript"/>
              </w:rPr>
              <w:t>13</w:t>
            </w:r>
            <w:r w:rsidRPr="00C16F4F">
              <w:t>=</w:t>
            </w:r>
            <w:r w:rsidR="002D0C44" w:rsidRPr="00C16F4F">
              <w:t>0.25</w:t>
            </w:r>
          </w:p>
        </w:tc>
      </w:tr>
      <w:tr w:rsidR="002D0C44" w:rsidRPr="00C16F4F" w:rsidTr="00F26BE7">
        <w:trPr>
          <w:jc w:val="center"/>
        </w:trPr>
        <w:tc>
          <w:tcPr>
            <w:tcW w:w="0" w:type="auto"/>
            <w:vMerge/>
            <w:vAlign w:val="center"/>
          </w:tcPr>
          <w:p w:rsidR="002D0C44" w:rsidRPr="00C16F4F" w:rsidRDefault="002D0C44" w:rsidP="00082326">
            <w:pPr>
              <w:jc w:val="center"/>
            </w:pPr>
          </w:p>
        </w:tc>
        <w:tc>
          <w:tcPr>
            <w:tcW w:w="0" w:type="auto"/>
            <w:vAlign w:val="center"/>
          </w:tcPr>
          <w:p w:rsidR="002D0C44" w:rsidRPr="00C16F4F" w:rsidRDefault="002D0C44" w:rsidP="00C73757">
            <w:pPr>
              <w:jc w:val="left"/>
              <w:rPr>
                <w:i/>
              </w:rPr>
            </w:pPr>
            <w:r w:rsidRPr="00C16F4F">
              <w:rPr>
                <w:i/>
              </w:rPr>
              <w:t>cloud</w:t>
            </w:r>
            <w:r w:rsidR="00D8795B" w:rsidRPr="00C16F4F">
              <w:rPr>
                <w:i/>
              </w:rPr>
              <w:t>y</w:t>
            </w:r>
          </w:p>
        </w:tc>
        <w:tc>
          <w:tcPr>
            <w:tcW w:w="0" w:type="auto"/>
            <w:vAlign w:val="center"/>
          </w:tcPr>
          <w:p w:rsidR="002D0C44" w:rsidRPr="00C16F4F" w:rsidRDefault="003823C2" w:rsidP="00374578">
            <w:pPr>
              <w:jc w:val="left"/>
            </w:pPr>
            <w:r w:rsidRPr="00C16F4F">
              <w:rPr>
                <w:i/>
              </w:rPr>
              <w:t>a</w:t>
            </w:r>
            <w:r w:rsidRPr="00C16F4F">
              <w:rPr>
                <w:vertAlign w:val="subscript"/>
              </w:rPr>
              <w:t>21</w:t>
            </w:r>
            <w:r w:rsidRPr="00C16F4F">
              <w:t>=</w:t>
            </w:r>
            <w:r w:rsidR="002D0C44" w:rsidRPr="00C16F4F">
              <w:t>0.</w:t>
            </w:r>
            <w:r w:rsidR="00790203" w:rsidRPr="00C16F4F">
              <w:t>3</w:t>
            </w:r>
            <w:r w:rsidR="0040196E" w:rsidRPr="00C16F4F">
              <w:t>0</w:t>
            </w:r>
          </w:p>
        </w:tc>
        <w:tc>
          <w:tcPr>
            <w:tcW w:w="0" w:type="auto"/>
            <w:vAlign w:val="center"/>
          </w:tcPr>
          <w:p w:rsidR="002D0C44" w:rsidRPr="00C16F4F" w:rsidRDefault="003823C2" w:rsidP="00374578">
            <w:pPr>
              <w:jc w:val="left"/>
            </w:pPr>
            <w:r w:rsidRPr="00C16F4F">
              <w:rPr>
                <w:i/>
              </w:rPr>
              <w:t>a</w:t>
            </w:r>
            <w:r w:rsidRPr="00C16F4F">
              <w:rPr>
                <w:vertAlign w:val="subscript"/>
              </w:rPr>
              <w:t>22</w:t>
            </w:r>
            <w:r w:rsidRPr="00C16F4F">
              <w:t>=</w:t>
            </w:r>
            <w:r w:rsidR="002D0C44" w:rsidRPr="00C16F4F">
              <w:t>0.</w:t>
            </w:r>
            <w:r w:rsidR="00790203" w:rsidRPr="00C16F4F">
              <w:t>4</w:t>
            </w:r>
            <w:r w:rsidR="0040196E" w:rsidRPr="00C16F4F">
              <w:t>0</w:t>
            </w:r>
          </w:p>
        </w:tc>
        <w:tc>
          <w:tcPr>
            <w:tcW w:w="0" w:type="auto"/>
            <w:vAlign w:val="center"/>
          </w:tcPr>
          <w:p w:rsidR="002D0C44" w:rsidRPr="00C16F4F" w:rsidRDefault="003823C2" w:rsidP="00374578">
            <w:pPr>
              <w:jc w:val="left"/>
            </w:pPr>
            <w:r w:rsidRPr="00C16F4F">
              <w:rPr>
                <w:i/>
              </w:rPr>
              <w:t>a</w:t>
            </w:r>
            <w:r w:rsidRPr="00C16F4F">
              <w:rPr>
                <w:vertAlign w:val="subscript"/>
              </w:rPr>
              <w:t>23</w:t>
            </w:r>
            <w:r w:rsidRPr="00C16F4F">
              <w:t>=</w:t>
            </w:r>
            <w:r w:rsidR="002D0C44" w:rsidRPr="00C16F4F">
              <w:t>0.</w:t>
            </w:r>
            <w:r w:rsidR="00790203" w:rsidRPr="00C16F4F">
              <w:t>3</w:t>
            </w:r>
            <w:r w:rsidR="0040196E" w:rsidRPr="00C16F4F">
              <w:t>0</w:t>
            </w:r>
          </w:p>
        </w:tc>
      </w:tr>
      <w:tr w:rsidR="002D0C44" w:rsidRPr="00C16F4F" w:rsidTr="00F26BE7">
        <w:trPr>
          <w:jc w:val="center"/>
        </w:trPr>
        <w:tc>
          <w:tcPr>
            <w:tcW w:w="0" w:type="auto"/>
            <w:vMerge/>
            <w:vAlign w:val="center"/>
          </w:tcPr>
          <w:p w:rsidR="002D0C44" w:rsidRPr="00C16F4F" w:rsidRDefault="002D0C44" w:rsidP="00082326">
            <w:pPr>
              <w:jc w:val="center"/>
            </w:pPr>
          </w:p>
        </w:tc>
        <w:tc>
          <w:tcPr>
            <w:tcW w:w="0" w:type="auto"/>
            <w:vAlign w:val="center"/>
          </w:tcPr>
          <w:p w:rsidR="002D0C44" w:rsidRPr="00C16F4F" w:rsidRDefault="002D0C44" w:rsidP="00C73757">
            <w:pPr>
              <w:jc w:val="left"/>
              <w:rPr>
                <w:i/>
              </w:rPr>
            </w:pPr>
            <w:r w:rsidRPr="00C16F4F">
              <w:rPr>
                <w:i/>
              </w:rPr>
              <w:t>rain</w:t>
            </w:r>
            <w:r w:rsidR="00D8795B" w:rsidRPr="00C16F4F">
              <w:rPr>
                <w:i/>
              </w:rPr>
              <w:t>y</w:t>
            </w:r>
          </w:p>
        </w:tc>
        <w:tc>
          <w:tcPr>
            <w:tcW w:w="0" w:type="auto"/>
            <w:vAlign w:val="center"/>
          </w:tcPr>
          <w:p w:rsidR="002D0C44" w:rsidRPr="00C16F4F" w:rsidRDefault="003823C2" w:rsidP="00374578">
            <w:pPr>
              <w:jc w:val="left"/>
            </w:pPr>
            <w:r w:rsidRPr="00C16F4F">
              <w:rPr>
                <w:i/>
              </w:rPr>
              <w:t>a</w:t>
            </w:r>
            <w:r w:rsidRPr="00C16F4F">
              <w:rPr>
                <w:vertAlign w:val="subscript"/>
              </w:rPr>
              <w:t>31</w:t>
            </w:r>
            <w:r w:rsidRPr="00C16F4F">
              <w:t>=</w:t>
            </w:r>
            <w:r w:rsidR="002D0C44" w:rsidRPr="00C16F4F">
              <w:t>0.</w:t>
            </w:r>
            <w:r w:rsidR="00790203" w:rsidRPr="00C16F4F">
              <w:t>25</w:t>
            </w:r>
          </w:p>
        </w:tc>
        <w:tc>
          <w:tcPr>
            <w:tcW w:w="0" w:type="auto"/>
            <w:vAlign w:val="center"/>
          </w:tcPr>
          <w:p w:rsidR="002D0C44" w:rsidRPr="00C16F4F" w:rsidRDefault="003823C2" w:rsidP="00374578">
            <w:pPr>
              <w:jc w:val="left"/>
            </w:pPr>
            <w:r w:rsidRPr="00C16F4F">
              <w:rPr>
                <w:i/>
              </w:rPr>
              <w:t>a</w:t>
            </w:r>
            <w:r w:rsidRPr="00C16F4F">
              <w:rPr>
                <w:vertAlign w:val="subscript"/>
              </w:rPr>
              <w:t>32</w:t>
            </w:r>
            <w:r w:rsidRPr="00C16F4F">
              <w:t>=</w:t>
            </w:r>
            <w:r w:rsidR="002D0C44" w:rsidRPr="00C16F4F">
              <w:t>0.</w:t>
            </w:r>
            <w:r w:rsidR="00790203" w:rsidRPr="00C16F4F">
              <w:t>25</w:t>
            </w:r>
          </w:p>
        </w:tc>
        <w:tc>
          <w:tcPr>
            <w:tcW w:w="0" w:type="auto"/>
            <w:vAlign w:val="center"/>
          </w:tcPr>
          <w:p w:rsidR="002D0C44" w:rsidRPr="00C16F4F" w:rsidRDefault="003823C2" w:rsidP="00374578">
            <w:pPr>
              <w:jc w:val="left"/>
            </w:pPr>
            <w:r w:rsidRPr="00C16F4F">
              <w:rPr>
                <w:i/>
              </w:rPr>
              <w:t>a</w:t>
            </w:r>
            <w:r w:rsidRPr="00C16F4F">
              <w:rPr>
                <w:vertAlign w:val="subscript"/>
              </w:rPr>
              <w:t>33</w:t>
            </w:r>
            <w:r w:rsidRPr="00C16F4F">
              <w:t>=</w:t>
            </w:r>
            <w:r w:rsidR="002D0C44" w:rsidRPr="00C16F4F">
              <w:t>0.</w:t>
            </w:r>
            <w:r w:rsidR="00790203" w:rsidRPr="00C16F4F">
              <w:t>5</w:t>
            </w:r>
            <w:r w:rsidR="0040196E" w:rsidRPr="00C16F4F">
              <w:t>0</w:t>
            </w:r>
          </w:p>
        </w:tc>
      </w:tr>
    </w:tbl>
    <w:p w:rsidR="00F26BE7" w:rsidRPr="00C16F4F" w:rsidRDefault="00F26BE7" w:rsidP="00F26BE7">
      <w:pPr>
        <w:pStyle w:val="Heading6"/>
        <w:ind w:left="360"/>
        <w:rPr>
          <w:szCs w:val="24"/>
        </w:rPr>
      </w:pPr>
      <w:bookmarkStart w:id="18" w:name="_Table_III.2.1._Transition"/>
      <w:bookmarkStart w:id="19" w:name="_Table_IV.4.1._Transition"/>
      <w:bookmarkStart w:id="20" w:name="_Toc401045395"/>
      <w:bookmarkStart w:id="21" w:name="_Toc448952667"/>
      <w:bookmarkEnd w:id="18"/>
      <w:bookmarkEnd w:id="19"/>
      <w:r w:rsidRPr="00C16F4F">
        <w:rPr>
          <w:b/>
          <w:szCs w:val="24"/>
        </w:rPr>
        <w:t xml:space="preserve">Table </w:t>
      </w:r>
      <w:r w:rsidR="001A5A1B">
        <w:rPr>
          <w:b/>
          <w:szCs w:val="24"/>
        </w:rPr>
        <w:t>I</w:t>
      </w:r>
      <w:r w:rsidRPr="00C16F4F">
        <w:rPr>
          <w:b/>
          <w:szCs w:val="24"/>
        </w:rPr>
        <w:t>.1.</w:t>
      </w:r>
      <w:r w:rsidRPr="00C16F4F">
        <w:rPr>
          <w:szCs w:val="24"/>
        </w:rPr>
        <w:t xml:space="preserve"> Transition probability matrix </w:t>
      </w:r>
      <w:r w:rsidRPr="00C16F4F">
        <w:rPr>
          <w:i/>
          <w:szCs w:val="24"/>
        </w:rPr>
        <w:t>A</w:t>
      </w:r>
      <w:bookmarkEnd w:id="20"/>
      <w:bookmarkEnd w:id="21"/>
    </w:p>
    <w:p w:rsidR="002F7C64" w:rsidRPr="00C16F4F" w:rsidRDefault="002F7C64" w:rsidP="002F7C64">
      <w:pPr>
        <w:ind w:left="360"/>
      </w:pPr>
      <w:r w:rsidRPr="00C16F4F">
        <w:t xml:space="preserve">From table </w:t>
      </w:r>
      <w:hyperlink w:anchor="_Table_III.2.1._Transition" w:tooltip="Table I.1. Transition probability matrix A" w:history="1">
        <w:r w:rsidR="00384E53">
          <w:rPr>
            <w:rStyle w:val="Hyperlink"/>
            <w:u w:val="none"/>
          </w:rPr>
          <w:t>I</w:t>
        </w:r>
        <w:r w:rsidR="00384E53" w:rsidRPr="00C16F4F">
          <w:rPr>
            <w:rStyle w:val="Hyperlink"/>
            <w:u w:val="none"/>
          </w:rPr>
          <w:t>.1</w:t>
        </w:r>
      </w:hyperlink>
      <w:r w:rsidRPr="00C16F4F">
        <w:t xml:space="preserve">, we have </w:t>
      </w:r>
      <w:r w:rsidRPr="00C16F4F">
        <w:rPr>
          <w:i/>
        </w:rPr>
        <w:t>a</w:t>
      </w:r>
      <w:r w:rsidRPr="00C16F4F">
        <w:rPr>
          <w:vertAlign w:val="subscript"/>
        </w:rPr>
        <w:t>11</w:t>
      </w:r>
      <w:r w:rsidRPr="00C16F4F">
        <w:t>+</w:t>
      </w:r>
      <w:r w:rsidRPr="00C16F4F">
        <w:rPr>
          <w:i/>
        </w:rPr>
        <w:t>a</w:t>
      </w:r>
      <w:r w:rsidRPr="00C16F4F">
        <w:rPr>
          <w:vertAlign w:val="subscript"/>
        </w:rPr>
        <w:t>12</w:t>
      </w:r>
      <w:r w:rsidRPr="00C16F4F">
        <w:t>+</w:t>
      </w:r>
      <w:r w:rsidRPr="00C16F4F">
        <w:rPr>
          <w:i/>
        </w:rPr>
        <w:t>a</w:t>
      </w:r>
      <w:r w:rsidRPr="00C16F4F">
        <w:rPr>
          <w:vertAlign w:val="subscript"/>
        </w:rPr>
        <w:t>13</w:t>
      </w:r>
      <w:r w:rsidRPr="00C16F4F">
        <w:t>=</w:t>
      </w:r>
      <w:proofErr w:type="gramStart"/>
      <w:r w:rsidRPr="00C16F4F">
        <w:t>1</w:t>
      </w:r>
      <w:proofErr w:type="gramEnd"/>
      <w:r w:rsidRPr="00C16F4F">
        <w:t xml:space="preserve">, </w:t>
      </w:r>
      <w:r w:rsidRPr="00C16F4F">
        <w:rPr>
          <w:i/>
        </w:rPr>
        <w:t>a</w:t>
      </w:r>
      <w:r w:rsidRPr="00C16F4F">
        <w:rPr>
          <w:vertAlign w:val="subscript"/>
        </w:rPr>
        <w:t>21</w:t>
      </w:r>
      <w:r w:rsidRPr="00C16F4F">
        <w:t>+</w:t>
      </w:r>
      <w:r w:rsidRPr="00C16F4F">
        <w:rPr>
          <w:i/>
        </w:rPr>
        <w:t>a</w:t>
      </w:r>
      <w:r w:rsidRPr="00C16F4F">
        <w:rPr>
          <w:vertAlign w:val="subscript"/>
        </w:rPr>
        <w:t>22</w:t>
      </w:r>
      <w:r w:rsidRPr="00C16F4F">
        <w:t>+</w:t>
      </w:r>
      <w:r w:rsidRPr="00C16F4F">
        <w:rPr>
          <w:i/>
        </w:rPr>
        <w:t>a</w:t>
      </w:r>
      <w:r w:rsidRPr="00C16F4F">
        <w:rPr>
          <w:vertAlign w:val="subscript"/>
        </w:rPr>
        <w:t>23</w:t>
      </w:r>
      <w:r w:rsidRPr="00C16F4F">
        <w:t xml:space="preserve">=1, </w:t>
      </w:r>
      <w:r w:rsidRPr="00C16F4F">
        <w:rPr>
          <w:i/>
        </w:rPr>
        <w:t>a</w:t>
      </w:r>
      <w:r w:rsidRPr="00C16F4F">
        <w:rPr>
          <w:vertAlign w:val="subscript"/>
        </w:rPr>
        <w:t>31</w:t>
      </w:r>
      <w:r w:rsidRPr="00C16F4F">
        <w:t>+</w:t>
      </w:r>
      <w:r w:rsidRPr="00C16F4F">
        <w:rPr>
          <w:i/>
        </w:rPr>
        <w:t>a</w:t>
      </w:r>
      <w:r w:rsidRPr="00C16F4F">
        <w:rPr>
          <w:vertAlign w:val="subscript"/>
        </w:rPr>
        <w:t>32</w:t>
      </w:r>
      <w:r w:rsidRPr="00C16F4F">
        <w:t>+</w:t>
      </w:r>
      <w:r w:rsidRPr="00C16F4F">
        <w:rPr>
          <w:i/>
        </w:rPr>
        <w:t>a</w:t>
      </w:r>
      <w:r w:rsidRPr="00C16F4F">
        <w:rPr>
          <w:vertAlign w:val="subscript"/>
        </w:rPr>
        <w:t>33</w:t>
      </w:r>
      <w:r w:rsidRPr="00C16F4F">
        <w:t>=1.</w:t>
      </w:r>
    </w:p>
    <w:p w:rsidR="002D0C44" w:rsidRPr="00C16F4F" w:rsidRDefault="00714A39" w:rsidP="002D0C44">
      <w:r w:rsidRPr="00C16F4F">
        <w:t xml:space="preserve">Initial state distribution specified as uniform distribution </w:t>
      </w:r>
      <w:proofErr w:type="gramStart"/>
      <w:r w:rsidRPr="00C16F4F">
        <w:t>is shown</w:t>
      </w:r>
      <w:proofErr w:type="gramEnd"/>
      <w:r w:rsidRPr="00C16F4F">
        <w:t xml:space="preserve"> in table </w:t>
      </w:r>
      <w:hyperlink w:anchor="_Table_III.2.2._Uniform" w:tooltip="Table I.2. Uniform initial state distribution ∏" w:history="1">
        <w:r w:rsidR="001A5A1B">
          <w:rPr>
            <w:rStyle w:val="Hyperlink"/>
            <w:u w:val="none"/>
          </w:rPr>
          <w:t>I</w:t>
        </w:r>
        <w:r w:rsidRPr="00C16F4F">
          <w:rPr>
            <w:rStyle w:val="Hyperlink"/>
            <w:u w:val="none"/>
          </w:rPr>
          <w:t>.2</w:t>
        </w:r>
      </w:hyperlink>
      <w:r w:rsidRPr="00C16F4F">
        <w:t>.</w:t>
      </w:r>
    </w:p>
    <w:p w:rsidR="002D0C44" w:rsidRPr="00C16F4F" w:rsidRDefault="002D0C44" w:rsidP="002D0C44"/>
    <w:tbl>
      <w:tblPr>
        <w:tblStyle w:val="TableGrid"/>
        <w:tblW w:w="0" w:type="auto"/>
        <w:jc w:val="center"/>
        <w:tblLook w:val="04A0" w:firstRow="1" w:lastRow="0" w:firstColumn="1" w:lastColumn="0" w:noHBand="0" w:noVBand="1"/>
      </w:tblPr>
      <w:tblGrid>
        <w:gridCol w:w="972"/>
        <w:gridCol w:w="972"/>
        <w:gridCol w:w="972"/>
      </w:tblGrid>
      <w:tr w:rsidR="00714A39" w:rsidRPr="00C16F4F" w:rsidTr="00714A39">
        <w:trPr>
          <w:jc w:val="center"/>
        </w:trPr>
        <w:tc>
          <w:tcPr>
            <w:tcW w:w="0" w:type="auto"/>
          </w:tcPr>
          <w:p w:rsidR="00714A39" w:rsidRPr="00C16F4F" w:rsidRDefault="00714A39" w:rsidP="00374578">
            <w:pPr>
              <w:jc w:val="center"/>
              <w:rPr>
                <w:i/>
              </w:rPr>
            </w:pPr>
            <w:r w:rsidRPr="00C16F4F">
              <w:rPr>
                <w:i/>
              </w:rPr>
              <w:t>sunny</w:t>
            </w:r>
          </w:p>
        </w:tc>
        <w:tc>
          <w:tcPr>
            <w:tcW w:w="0" w:type="auto"/>
          </w:tcPr>
          <w:p w:rsidR="00714A39" w:rsidRPr="00C16F4F" w:rsidRDefault="00714A39" w:rsidP="00374578">
            <w:pPr>
              <w:jc w:val="center"/>
              <w:rPr>
                <w:i/>
              </w:rPr>
            </w:pPr>
            <w:r w:rsidRPr="00C16F4F">
              <w:rPr>
                <w:i/>
              </w:rPr>
              <w:t>cloudy</w:t>
            </w:r>
          </w:p>
        </w:tc>
        <w:tc>
          <w:tcPr>
            <w:tcW w:w="0" w:type="auto"/>
          </w:tcPr>
          <w:p w:rsidR="00714A39" w:rsidRPr="00C16F4F" w:rsidRDefault="00714A39" w:rsidP="00374578">
            <w:pPr>
              <w:jc w:val="center"/>
              <w:rPr>
                <w:i/>
              </w:rPr>
            </w:pPr>
            <w:r w:rsidRPr="00C16F4F">
              <w:rPr>
                <w:i/>
              </w:rPr>
              <w:t>rainy</w:t>
            </w:r>
          </w:p>
        </w:tc>
      </w:tr>
      <w:tr w:rsidR="00714A39" w:rsidRPr="00C16F4F" w:rsidTr="00714A39">
        <w:trPr>
          <w:jc w:val="center"/>
        </w:trPr>
        <w:tc>
          <w:tcPr>
            <w:tcW w:w="0" w:type="auto"/>
          </w:tcPr>
          <w:p w:rsidR="00714A39" w:rsidRPr="00C16F4F" w:rsidRDefault="003823C2" w:rsidP="00952B0D">
            <w:pPr>
              <w:jc w:val="center"/>
            </w:pPr>
            <w:r w:rsidRPr="00C16F4F">
              <w:rPr>
                <w:i/>
              </w:rPr>
              <w:t>π</w:t>
            </w:r>
            <w:r w:rsidRPr="00C16F4F">
              <w:rPr>
                <w:vertAlign w:val="subscript"/>
              </w:rPr>
              <w:t>1</w:t>
            </w:r>
            <w:r w:rsidRPr="00C16F4F">
              <w:t>=</w:t>
            </w:r>
            <w:r w:rsidR="00714A39" w:rsidRPr="00C16F4F">
              <w:t>0.</w:t>
            </w:r>
            <w:r w:rsidR="00952B0D" w:rsidRPr="00C16F4F">
              <w:t>33</w:t>
            </w:r>
          </w:p>
        </w:tc>
        <w:tc>
          <w:tcPr>
            <w:tcW w:w="0" w:type="auto"/>
          </w:tcPr>
          <w:p w:rsidR="00714A39" w:rsidRPr="00C16F4F" w:rsidRDefault="003823C2" w:rsidP="00952B0D">
            <w:pPr>
              <w:jc w:val="center"/>
            </w:pPr>
            <w:r w:rsidRPr="00C16F4F">
              <w:rPr>
                <w:i/>
              </w:rPr>
              <w:t>π</w:t>
            </w:r>
            <w:r w:rsidRPr="00C16F4F">
              <w:rPr>
                <w:vertAlign w:val="subscript"/>
              </w:rPr>
              <w:t>2</w:t>
            </w:r>
            <w:r w:rsidRPr="00C16F4F">
              <w:t>=</w:t>
            </w:r>
            <w:r w:rsidR="00714A39" w:rsidRPr="00C16F4F">
              <w:t>0.</w:t>
            </w:r>
            <w:r w:rsidR="00952B0D" w:rsidRPr="00C16F4F">
              <w:t>33</w:t>
            </w:r>
          </w:p>
        </w:tc>
        <w:tc>
          <w:tcPr>
            <w:tcW w:w="0" w:type="auto"/>
          </w:tcPr>
          <w:p w:rsidR="00714A39" w:rsidRPr="00C16F4F" w:rsidRDefault="003823C2" w:rsidP="00952B0D">
            <w:pPr>
              <w:jc w:val="center"/>
            </w:pPr>
            <w:r w:rsidRPr="00C16F4F">
              <w:rPr>
                <w:i/>
              </w:rPr>
              <w:t>π</w:t>
            </w:r>
            <w:r w:rsidRPr="00C16F4F">
              <w:rPr>
                <w:vertAlign w:val="subscript"/>
              </w:rPr>
              <w:t>3</w:t>
            </w:r>
            <w:r w:rsidRPr="00C16F4F">
              <w:t>=</w:t>
            </w:r>
            <w:r w:rsidR="00714A39" w:rsidRPr="00C16F4F">
              <w:t>0.</w:t>
            </w:r>
            <w:r w:rsidR="00952B0D" w:rsidRPr="00C16F4F">
              <w:t>33</w:t>
            </w:r>
          </w:p>
        </w:tc>
      </w:tr>
    </w:tbl>
    <w:p w:rsidR="00714A39" w:rsidRPr="00C16F4F" w:rsidRDefault="00714A39" w:rsidP="00714A39">
      <w:pPr>
        <w:pStyle w:val="Heading6"/>
        <w:ind w:left="360"/>
        <w:rPr>
          <w:szCs w:val="24"/>
        </w:rPr>
      </w:pPr>
      <w:bookmarkStart w:id="22" w:name="_Table_III.2.2._Uniform"/>
      <w:bookmarkStart w:id="23" w:name="_Table_IV.4.2._Uniform"/>
      <w:bookmarkStart w:id="24" w:name="_Toc401045396"/>
      <w:bookmarkStart w:id="25" w:name="_Toc448952668"/>
      <w:bookmarkEnd w:id="22"/>
      <w:bookmarkEnd w:id="23"/>
      <w:r w:rsidRPr="00C16F4F">
        <w:rPr>
          <w:b/>
          <w:szCs w:val="24"/>
        </w:rPr>
        <w:t xml:space="preserve">Table </w:t>
      </w:r>
      <w:r w:rsidR="001A5A1B">
        <w:rPr>
          <w:b/>
          <w:szCs w:val="24"/>
        </w:rPr>
        <w:t>I</w:t>
      </w:r>
      <w:r w:rsidRPr="00C16F4F">
        <w:rPr>
          <w:b/>
          <w:szCs w:val="24"/>
        </w:rPr>
        <w:t>.2.</w:t>
      </w:r>
      <w:r w:rsidRPr="00C16F4F">
        <w:rPr>
          <w:szCs w:val="24"/>
        </w:rPr>
        <w:t xml:space="preserve"> </w:t>
      </w:r>
      <w:r w:rsidR="00581C8B" w:rsidRPr="00C16F4F">
        <w:rPr>
          <w:szCs w:val="24"/>
        </w:rPr>
        <w:t>Uniform initial state distribution ∏</w:t>
      </w:r>
      <w:bookmarkEnd w:id="24"/>
      <w:bookmarkEnd w:id="25"/>
    </w:p>
    <w:p w:rsidR="00D06C19" w:rsidRPr="00C16F4F" w:rsidRDefault="00D06C19" w:rsidP="00D06C19">
      <w:pPr>
        <w:ind w:left="360"/>
      </w:pPr>
      <w:r w:rsidRPr="00C16F4F">
        <w:t xml:space="preserve">From table </w:t>
      </w:r>
      <w:hyperlink w:anchor="_Table_III.2.2._Uniform" w:tooltip="Table I.2. Uniform initial state distribution ∏" w:history="1">
        <w:r w:rsidR="00384E53">
          <w:rPr>
            <w:rStyle w:val="Hyperlink"/>
            <w:u w:val="none"/>
          </w:rPr>
          <w:t>I</w:t>
        </w:r>
        <w:r w:rsidR="00384E53" w:rsidRPr="00C16F4F">
          <w:rPr>
            <w:rStyle w:val="Hyperlink"/>
            <w:u w:val="none"/>
          </w:rPr>
          <w:t>.2</w:t>
        </w:r>
      </w:hyperlink>
      <w:r w:rsidRPr="00C16F4F">
        <w:t xml:space="preserve">, we have </w:t>
      </w:r>
      <w:r w:rsidRPr="00C16F4F">
        <w:rPr>
          <w:i/>
        </w:rPr>
        <w:t>π</w:t>
      </w:r>
      <w:r w:rsidRPr="00C16F4F">
        <w:rPr>
          <w:vertAlign w:val="subscript"/>
        </w:rPr>
        <w:t>1</w:t>
      </w:r>
      <w:r w:rsidRPr="00C16F4F">
        <w:t>+</w:t>
      </w:r>
      <w:r w:rsidRPr="00C16F4F">
        <w:rPr>
          <w:i/>
        </w:rPr>
        <w:t>π</w:t>
      </w:r>
      <w:r w:rsidRPr="00C16F4F">
        <w:rPr>
          <w:vertAlign w:val="subscript"/>
        </w:rPr>
        <w:t>2</w:t>
      </w:r>
      <w:r w:rsidRPr="00C16F4F">
        <w:t>+</w:t>
      </w:r>
      <w:r w:rsidRPr="00C16F4F">
        <w:rPr>
          <w:i/>
        </w:rPr>
        <w:t>π</w:t>
      </w:r>
      <w:r w:rsidRPr="00C16F4F">
        <w:rPr>
          <w:vertAlign w:val="subscript"/>
        </w:rPr>
        <w:t>3</w:t>
      </w:r>
      <w:r w:rsidRPr="00C16F4F">
        <w:t>=</w:t>
      </w:r>
      <w:proofErr w:type="gramStart"/>
      <w:r w:rsidRPr="00C16F4F">
        <w:t>1</w:t>
      </w:r>
      <w:proofErr w:type="gramEnd"/>
      <w:r w:rsidRPr="00C16F4F">
        <w:t>.</w:t>
      </w:r>
    </w:p>
    <w:p w:rsidR="002D0C44" w:rsidRPr="00C16F4F" w:rsidRDefault="00DE69BE" w:rsidP="002D0C44">
      <w:r w:rsidRPr="00C16F4F">
        <w:lastRenderedPageBreak/>
        <w:t xml:space="preserve">Observation probability matrix </w:t>
      </w:r>
      <w:r w:rsidRPr="00C16F4F">
        <w:rPr>
          <w:i/>
        </w:rPr>
        <w:t>B</w:t>
      </w:r>
      <w:r w:rsidRPr="00C16F4F">
        <w:t xml:space="preserve"> </w:t>
      </w:r>
      <w:proofErr w:type="gramStart"/>
      <w:r w:rsidRPr="00C16F4F">
        <w:t>is shown</w:t>
      </w:r>
      <w:proofErr w:type="gramEnd"/>
      <w:r w:rsidRPr="00C16F4F">
        <w:t xml:space="preserve"> in table </w:t>
      </w:r>
      <w:hyperlink w:anchor="_Table_III.2.3._Observation" w:tooltip="Table I.3. Observation probability matrix B" w:history="1">
        <w:r w:rsidR="001A5A1B">
          <w:rPr>
            <w:rStyle w:val="Hyperlink"/>
            <w:u w:val="none"/>
          </w:rPr>
          <w:t>I</w:t>
        </w:r>
        <w:r w:rsidRPr="00C16F4F">
          <w:rPr>
            <w:rStyle w:val="Hyperlink"/>
            <w:u w:val="none"/>
          </w:rPr>
          <w:t>.3</w:t>
        </w:r>
      </w:hyperlink>
      <w:r w:rsidRPr="00C16F4F">
        <w:t>.</w:t>
      </w:r>
    </w:p>
    <w:p w:rsidR="00714A39" w:rsidRPr="00C16F4F" w:rsidRDefault="00714A39" w:rsidP="002D0C4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60988" w:rsidRPr="00C16F4F" w:rsidTr="00860988">
        <w:trPr>
          <w:jc w:val="center"/>
        </w:trPr>
        <w:tc>
          <w:tcPr>
            <w:tcW w:w="0" w:type="auto"/>
            <w:gridSpan w:val="2"/>
            <w:vMerge w:val="restart"/>
            <w:tcBorders>
              <w:top w:val="nil"/>
              <w:left w:val="nil"/>
            </w:tcBorders>
            <w:vAlign w:val="center"/>
          </w:tcPr>
          <w:p w:rsidR="00860988" w:rsidRPr="00C16F4F" w:rsidRDefault="00860988" w:rsidP="00082326">
            <w:pPr>
              <w:jc w:val="center"/>
            </w:pPr>
          </w:p>
        </w:tc>
        <w:tc>
          <w:tcPr>
            <w:tcW w:w="0" w:type="auto"/>
            <w:gridSpan w:val="4"/>
            <w:vAlign w:val="center"/>
          </w:tcPr>
          <w:p w:rsidR="00860988" w:rsidRPr="00C16F4F" w:rsidRDefault="00860988" w:rsidP="00082326">
            <w:pPr>
              <w:jc w:val="center"/>
            </w:pPr>
            <w:r w:rsidRPr="00C16F4F">
              <w:t>Humidity</w:t>
            </w:r>
          </w:p>
        </w:tc>
      </w:tr>
      <w:tr w:rsidR="00860988" w:rsidRPr="00C16F4F" w:rsidTr="00860988">
        <w:trPr>
          <w:jc w:val="center"/>
        </w:trPr>
        <w:tc>
          <w:tcPr>
            <w:tcW w:w="0" w:type="auto"/>
            <w:gridSpan w:val="2"/>
            <w:vMerge/>
            <w:tcBorders>
              <w:left w:val="nil"/>
            </w:tcBorders>
            <w:vAlign w:val="center"/>
          </w:tcPr>
          <w:p w:rsidR="00860988" w:rsidRPr="00C16F4F" w:rsidRDefault="00860988" w:rsidP="00082326">
            <w:pPr>
              <w:jc w:val="center"/>
            </w:pPr>
          </w:p>
        </w:tc>
        <w:tc>
          <w:tcPr>
            <w:tcW w:w="0" w:type="auto"/>
            <w:vAlign w:val="center"/>
          </w:tcPr>
          <w:p w:rsidR="00860988" w:rsidRPr="00C16F4F" w:rsidRDefault="00860988" w:rsidP="00082326">
            <w:pPr>
              <w:jc w:val="center"/>
              <w:rPr>
                <w:i/>
              </w:rPr>
            </w:pPr>
            <w:r w:rsidRPr="00C16F4F">
              <w:rPr>
                <w:i/>
              </w:rPr>
              <w:t>dry</w:t>
            </w:r>
          </w:p>
        </w:tc>
        <w:tc>
          <w:tcPr>
            <w:tcW w:w="0" w:type="auto"/>
            <w:vAlign w:val="center"/>
          </w:tcPr>
          <w:p w:rsidR="00860988" w:rsidRPr="00C16F4F" w:rsidRDefault="00860988" w:rsidP="00082326">
            <w:pPr>
              <w:jc w:val="center"/>
              <w:rPr>
                <w:i/>
              </w:rPr>
            </w:pPr>
            <w:proofErr w:type="spellStart"/>
            <w:r w:rsidRPr="00C16F4F">
              <w:rPr>
                <w:i/>
              </w:rPr>
              <w:t>dryish</w:t>
            </w:r>
            <w:proofErr w:type="spellEnd"/>
          </w:p>
        </w:tc>
        <w:tc>
          <w:tcPr>
            <w:tcW w:w="0" w:type="auto"/>
            <w:vAlign w:val="center"/>
          </w:tcPr>
          <w:p w:rsidR="00860988" w:rsidRPr="00C16F4F" w:rsidRDefault="00F723AB" w:rsidP="00082326">
            <w:pPr>
              <w:jc w:val="center"/>
              <w:rPr>
                <w:i/>
              </w:rPr>
            </w:pPr>
            <w:r w:rsidRPr="00C16F4F">
              <w:rPr>
                <w:i/>
              </w:rPr>
              <w:t>d</w:t>
            </w:r>
            <w:r w:rsidR="00860988" w:rsidRPr="00C16F4F">
              <w:rPr>
                <w:i/>
              </w:rPr>
              <w:t>amp</w:t>
            </w:r>
          </w:p>
        </w:tc>
        <w:tc>
          <w:tcPr>
            <w:tcW w:w="0" w:type="auto"/>
            <w:vAlign w:val="center"/>
          </w:tcPr>
          <w:p w:rsidR="00860988" w:rsidRPr="00C16F4F" w:rsidRDefault="00860988" w:rsidP="00082326">
            <w:pPr>
              <w:jc w:val="center"/>
              <w:rPr>
                <w:i/>
              </w:rPr>
            </w:pPr>
            <w:r w:rsidRPr="00C16F4F">
              <w:rPr>
                <w:i/>
              </w:rPr>
              <w:t>soggy</w:t>
            </w:r>
          </w:p>
        </w:tc>
      </w:tr>
      <w:tr w:rsidR="002D0C44" w:rsidRPr="00C16F4F" w:rsidTr="00DE69BE">
        <w:trPr>
          <w:jc w:val="center"/>
        </w:trPr>
        <w:tc>
          <w:tcPr>
            <w:tcW w:w="0" w:type="auto"/>
            <w:vMerge w:val="restart"/>
            <w:vAlign w:val="center"/>
          </w:tcPr>
          <w:p w:rsidR="002D0C44" w:rsidRPr="00C16F4F" w:rsidRDefault="0040196E" w:rsidP="00082326">
            <w:pPr>
              <w:jc w:val="center"/>
            </w:pPr>
            <w:r w:rsidRPr="00C16F4F">
              <w:t>W</w:t>
            </w:r>
            <w:r w:rsidR="002D0C44" w:rsidRPr="00C16F4F">
              <w:t>eather</w:t>
            </w:r>
          </w:p>
        </w:tc>
        <w:tc>
          <w:tcPr>
            <w:tcW w:w="0" w:type="auto"/>
            <w:vAlign w:val="center"/>
          </w:tcPr>
          <w:p w:rsidR="002D0C44" w:rsidRPr="00C16F4F" w:rsidRDefault="002D0C44" w:rsidP="003E715A">
            <w:pPr>
              <w:jc w:val="left"/>
              <w:rPr>
                <w:i/>
              </w:rPr>
            </w:pPr>
            <w:r w:rsidRPr="00C16F4F">
              <w:rPr>
                <w:i/>
              </w:rPr>
              <w:t>sun</w:t>
            </w:r>
            <w:r w:rsidR="00D8795B" w:rsidRPr="00C16F4F">
              <w:rPr>
                <w:i/>
              </w:rPr>
              <w:t>ny</w:t>
            </w:r>
          </w:p>
        </w:tc>
        <w:tc>
          <w:tcPr>
            <w:tcW w:w="0" w:type="auto"/>
            <w:vAlign w:val="center"/>
          </w:tcPr>
          <w:p w:rsidR="002D0C44" w:rsidRPr="00C16F4F" w:rsidRDefault="0040196E" w:rsidP="00374578">
            <w:pPr>
              <w:jc w:val="left"/>
            </w:pPr>
            <w:r w:rsidRPr="00C16F4F">
              <w:rPr>
                <w:i/>
              </w:rPr>
              <w:t>b</w:t>
            </w:r>
            <w:r w:rsidRPr="00C16F4F">
              <w:rPr>
                <w:vertAlign w:val="subscript"/>
              </w:rPr>
              <w:t>11</w:t>
            </w:r>
            <w:r w:rsidRPr="00C16F4F">
              <w:t>=</w:t>
            </w:r>
            <w:r w:rsidR="002D0C44" w:rsidRPr="00C16F4F">
              <w:t>0.6</w:t>
            </w:r>
            <w:r w:rsidR="003E715A" w:rsidRPr="00C16F4F">
              <w:t>0</w:t>
            </w:r>
          </w:p>
        </w:tc>
        <w:tc>
          <w:tcPr>
            <w:tcW w:w="0" w:type="auto"/>
            <w:vAlign w:val="center"/>
          </w:tcPr>
          <w:p w:rsidR="002D0C44" w:rsidRPr="00C16F4F" w:rsidRDefault="0040196E" w:rsidP="00374578">
            <w:pPr>
              <w:jc w:val="left"/>
            </w:pPr>
            <w:r w:rsidRPr="00C16F4F">
              <w:rPr>
                <w:i/>
              </w:rPr>
              <w:t>b</w:t>
            </w:r>
            <w:r w:rsidRPr="00C16F4F">
              <w:rPr>
                <w:vertAlign w:val="subscript"/>
              </w:rPr>
              <w:t>12</w:t>
            </w:r>
            <w:r w:rsidRPr="00C16F4F">
              <w:t>=</w:t>
            </w:r>
            <w:r w:rsidR="002D0C44" w:rsidRPr="00C16F4F">
              <w:t>0.2</w:t>
            </w:r>
            <w:r w:rsidR="003E715A" w:rsidRPr="00C16F4F">
              <w:t>0</w:t>
            </w:r>
          </w:p>
        </w:tc>
        <w:tc>
          <w:tcPr>
            <w:tcW w:w="0" w:type="auto"/>
            <w:vAlign w:val="center"/>
          </w:tcPr>
          <w:p w:rsidR="002D0C44" w:rsidRPr="00C16F4F" w:rsidRDefault="0040196E" w:rsidP="00374578">
            <w:pPr>
              <w:jc w:val="left"/>
            </w:pPr>
            <w:r w:rsidRPr="00C16F4F">
              <w:rPr>
                <w:i/>
              </w:rPr>
              <w:t>b</w:t>
            </w:r>
            <w:r w:rsidRPr="00C16F4F">
              <w:rPr>
                <w:vertAlign w:val="subscript"/>
              </w:rPr>
              <w:t>13</w:t>
            </w:r>
            <w:r w:rsidRPr="00C16F4F">
              <w:t>=</w:t>
            </w:r>
            <w:r w:rsidR="002D0C44" w:rsidRPr="00C16F4F">
              <w:t>0.15</w:t>
            </w:r>
          </w:p>
        </w:tc>
        <w:tc>
          <w:tcPr>
            <w:tcW w:w="0" w:type="auto"/>
            <w:vAlign w:val="center"/>
          </w:tcPr>
          <w:p w:rsidR="002D0C44" w:rsidRPr="00C16F4F" w:rsidRDefault="0040196E" w:rsidP="00374578">
            <w:pPr>
              <w:jc w:val="left"/>
            </w:pPr>
            <w:r w:rsidRPr="00C16F4F">
              <w:rPr>
                <w:i/>
              </w:rPr>
              <w:t>b</w:t>
            </w:r>
            <w:r w:rsidRPr="00C16F4F">
              <w:rPr>
                <w:vertAlign w:val="subscript"/>
              </w:rPr>
              <w:t>14</w:t>
            </w:r>
            <w:r w:rsidRPr="00C16F4F">
              <w:t>=</w:t>
            </w:r>
            <w:r w:rsidR="002D0C44" w:rsidRPr="00C16F4F">
              <w:t>0.05</w:t>
            </w:r>
          </w:p>
        </w:tc>
      </w:tr>
      <w:tr w:rsidR="002D0C44" w:rsidRPr="00C16F4F" w:rsidTr="00DE69BE">
        <w:trPr>
          <w:jc w:val="center"/>
        </w:trPr>
        <w:tc>
          <w:tcPr>
            <w:tcW w:w="0" w:type="auto"/>
            <w:vMerge/>
            <w:vAlign w:val="center"/>
          </w:tcPr>
          <w:p w:rsidR="002D0C44" w:rsidRPr="00C16F4F" w:rsidRDefault="002D0C44" w:rsidP="00082326">
            <w:pPr>
              <w:jc w:val="center"/>
            </w:pPr>
          </w:p>
        </w:tc>
        <w:tc>
          <w:tcPr>
            <w:tcW w:w="0" w:type="auto"/>
            <w:vAlign w:val="center"/>
          </w:tcPr>
          <w:p w:rsidR="002D0C44" w:rsidRPr="00C16F4F" w:rsidRDefault="002D0C44" w:rsidP="003E715A">
            <w:pPr>
              <w:jc w:val="left"/>
              <w:rPr>
                <w:i/>
              </w:rPr>
            </w:pPr>
            <w:r w:rsidRPr="00C16F4F">
              <w:rPr>
                <w:i/>
              </w:rPr>
              <w:t>cloud</w:t>
            </w:r>
            <w:r w:rsidR="00D8795B" w:rsidRPr="00C16F4F">
              <w:rPr>
                <w:i/>
              </w:rPr>
              <w:t>y</w:t>
            </w:r>
          </w:p>
        </w:tc>
        <w:tc>
          <w:tcPr>
            <w:tcW w:w="0" w:type="auto"/>
            <w:vAlign w:val="center"/>
          </w:tcPr>
          <w:p w:rsidR="002D0C44" w:rsidRPr="00C16F4F" w:rsidRDefault="0040196E" w:rsidP="00374578">
            <w:pPr>
              <w:jc w:val="left"/>
            </w:pPr>
            <w:r w:rsidRPr="00C16F4F">
              <w:rPr>
                <w:i/>
              </w:rPr>
              <w:t>b</w:t>
            </w:r>
            <w:r w:rsidRPr="00C16F4F">
              <w:rPr>
                <w:vertAlign w:val="subscript"/>
              </w:rPr>
              <w:t>21</w:t>
            </w:r>
            <w:r w:rsidRPr="00C16F4F">
              <w:t>=</w:t>
            </w:r>
            <w:r w:rsidR="002D0C44" w:rsidRPr="00C16F4F">
              <w:t>0.25</w:t>
            </w:r>
          </w:p>
        </w:tc>
        <w:tc>
          <w:tcPr>
            <w:tcW w:w="0" w:type="auto"/>
            <w:vAlign w:val="center"/>
          </w:tcPr>
          <w:p w:rsidR="002D0C44" w:rsidRPr="00C16F4F" w:rsidRDefault="0040196E" w:rsidP="00374578">
            <w:pPr>
              <w:jc w:val="left"/>
            </w:pPr>
            <w:r w:rsidRPr="00C16F4F">
              <w:rPr>
                <w:i/>
              </w:rPr>
              <w:t>b</w:t>
            </w:r>
            <w:r w:rsidRPr="00C16F4F">
              <w:rPr>
                <w:vertAlign w:val="subscript"/>
              </w:rPr>
              <w:t>22</w:t>
            </w:r>
            <w:r w:rsidRPr="00C16F4F">
              <w:t>=</w:t>
            </w:r>
            <w:r w:rsidR="002D0C44" w:rsidRPr="00C16F4F">
              <w:t>0.25</w:t>
            </w:r>
          </w:p>
        </w:tc>
        <w:tc>
          <w:tcPr>
            <w:tcW w:w="0" w:type="auto"/>
            <w:vAlign w:val="center"/>
          </w:tcPr>
          <w:p w:rsidR="002D0C44" w:rsidRPr="00C16F4F" w:rsidRDefault="0040196E" w:rsidP="00374578">
            <w:pPr>
              <w:jc w:val="left"/>
            </w:pPr>
            <w:r w:rsidRPr="00C16F4F">
              <w:rPr>
                <w:i/>
              </w:rPr>
              <w:t>b</w:t>
            </w:r>
            <w:r w:rsidRPr="00C16F4F">
              <w:rPr>
                <w:vertAlign w:val="subscript"/>
              </w:rPr>
              <w:t>23</w:t>
            </w:r>
            <w:r w:rsidRPr="00C16F4F">
              <w:t>=</w:t>
            </w:r>
            <w:r w:rsidR="002D0C44" w:rsidRPr="00C16F4F">
              <w:t>0.25</w:t>
            </w:r>
          </w:p>
        </w:tc>
        <w:tc>
          <w:tcPr>
            <w:tcW w:w="0" w:type="auto"/>
            <w:vAlign w:val="center"/>
          </w:tcPr>
          <w:p w:rsidR="002D0C44" w:rsidRPr="00C16F4F" w:rsidRDefault="0040196E" w:rsidP="00374578">
            <w:pPr>
              <w:jc w:val="left"/>
            </w:pPr>
            <w:r w:rsidRPr="00C16F4F">
              <w:rPr>
                <w:i/>
              </w:rPr>
              <w:t>b</w:t>
            </w:r>
            <w:r w:rsidRPr="00C16F4F">
              <w:rPr>
                <w:vertAlign w:val="subscript"/>
              </w:rPr>
              <w:t>24</w:t>
            </w:r>
            <w:r w:rsidRPr="00C16F4F">
              <w:t>=</w:t>
            </w:r>
            <w:r w:rsidR="002D0C44" w:rsidRPr="00C16F4F">
              <w:t>0.25</w:t>
            </w:r>
          </w:p>
        </w:tc>
      </w:tr>
      <w:tr w:rsidR="002D0C44" w:rsidRPr="00C16F4F" w:rsidTr="00DE69BE">
        <w:trPr>
          <w:jc w:val="center"/>
        </w:trPr>
        <w:tc>
          <w:tcPr>
            <w:tcW w:w="0" w:type="auto"/>
            <w:vMerge/>
            <w:vAlign w:val="center"/>
          </w:tcPr>
          <w:p w:rsidR="002D0C44" w:rsidRPr="00C16F4F" w:rsidRDefault="002D0C44" w:rsidP="00082326">
            <w:pPr>
              <w:jc w:val="center"/>
            </w:pPr>
          </w:p>
        </w:tc>
        <w:tc>
          <w:tcPr>
            <w:tcW w:w="0" w:type="auto"/>
            <w:vAlign w:val="center"/>
          </w:tcPr>
          <w:p w:rsidR="002D0C44" w:rsidRPr="00C16F4F" w:rsidRDefault="002D0C44" w:rsidP="003E715A">
            <w:pPr>
              <w:jc w:val="left"/>
              <w:rPr>
                <w:i/>
              </w:rPr>
            </w:pPr>
            <w:r w:rsidRPr="00C16F4F">
              <w:rPr>
                <w:i/>
              </w:rPr>
              <w:t>rain</w:t>
            </w:r>
            <w:r w:rsidR="00D8795B" w:rsidRPr="00C16F4F">
              <w:rPr>
                <w:i/>
              </w:rPr>
              <w:t>y</w:t>
            </w:r>
          </w:p>
        </w:tc>
        <w:tc>
          <w:tcPr>
            <w:tcW w:w="0" w:type="auto"/>
            <w:vAlign w:val="center"/>
          </w:tcPr>
          <w:p w:rsidR="002D0C44" w:rsidRPr="00C16F4F" w:rsidRDefault="0040196E" w:rsidP="00374578">
            <w:pPr>
              <w:jc w:val="left"/>
            </w:pPr>
            <w:r w:rsidRPr="00C16F4F">
              <w:rPr>
                <w:i/>
              </w:rPr>
              <w:t>b</w:t>
            </w:r>
            <w:r w:rsidRPr="00C16F4F">
              <w:rPr>
                <w:vertAlign w:val="subscript"/>
              </w:rPr>
              <w:t>31</w:t>
            </w:r>
            <w:r w:rsidRPr="00C16F4F">
              <w:t>=</w:t>
            </w:r>
            <w:r w:rsidR="002D0C44" w:rsidRPr="00C16F4F">
              <w:t>0.05</w:t>
            </w:r>
          </w:p>
        </w:tc>
        <w:tc>
          <w:tcPr>
            <w:tcW w:w="0" w:type="auto"/>
            <w:vAlign w:val="center"/>
          </w:tcPr>
          <w:p w:rsidR="002D0C44" w:rsidRPr="00C16F4F" w:rsidRDefault="0040196E" w:rsidP="00374578">
            <w:pPr>
              <w:jc w:val="left"/>
            </w:pPr>
            <w:r w:rsidRPr="00C16F4F">
              <w:rPr>
                <w:i/>
              </w:rPr>
              <w:t>b</w:t>
            </w:r>
            <w:r w:rsidRPr="00C16F4F">
              <w:rPr>
                <w:vertAlign w:val="subscript"/>
              </w:rPr>
              <w:t>32</w:t>
            </w:r>
            <w:r w:rsidRPr="00C16F4F">
              <w:t>=</w:t>
            </w:r>
            <w:r w:rsidR="002D0C44" w:rsidRPr="00C16F4F">
              <w:t>0.1</w:t>
            </w:r>
            <w:r w:rsidR="003E715A" w:rsidRPr="00C16F4F">
              <w:t>0</w:t>
            </w:r>
          </w:p>
        </w:tc>
        <w:tc>
          <w:tcPr>
            <w:tcW w:w="0" w:type="auto"/>
            <w:vAlign w:val="center"/>
          </w:tcPr>
          <w:p w:rsidR="002D0C44" w:rsidRPr="00C16F4F" w:rsidRDefault="0040196E" w:rsidP="00374578">
            <w:pPr>
              <w:jc w:val="left"/>
            </w:pPr>
            <w:r w:rsidRPr="00C16F4F">
              <w:rPr>
                <w:i/>
              </w:rPr>
              <w:t>b</w:t>
            </w:r>
            <w:r w:rsidRPr="00C16F4F">
              <w:rPr>
                <w:vertAlign w:val="subscript"/>
              </w:rPr>
              <w:t>33</w:t>
            </w:r>
            <w:r w:rsidRPr="00C16F4F">
              <w:t>=</w:t>
            </w:r>
            <w:r w:rsidR="002D0C44" w:rsidRPr="00C16F4F">
              <w:t>0.35</w:t>
            </w:r>
          </w:p>
        </w:tc>
        <w:tc>
          <w:tcPr>
            <w:tcW w:w="0" w:type="auto"/>
            <w:vAlign w:val="center"/>
          </w:tcPr>
          <w:p w:rsidR="002D0C44" w:rsidRPr="00C16F4F" w:rsidRDefault="0040196E" w:rsidP="00374578">
            <w:pPr>
              <w:jc w:val="left"/>
            </w:pPr>
            <w:r w:rsidRPr="00C16F4F">
              <w:rPr>
                <w:i/>
              </w:rPr>
              <w:t>b</w:t>
            </w:r>
            <w:r w:rsidRPr="00C16F4F">
              <w:rPr>
                <w:vertAlign w:val="subscript"/>
              </w:rPr>
              <w:t>34</w:t>
            </w:r>
            <w:r w:rsidRPr="00C16F4F">
              <w:t>=</w:t>
            </w:r>
            <w:r w:rsidR="002D0C44" w:rsidRPr="00C16F4F">
              <w:t>0.5</w:t>
            </w:r>
            <w:r w:rsidR="003E715A" w:rsidRPr="00C16F4F">
              <w:t>0</w:t>
            </w:r>
          </w:p>
        </w:tc>
      </w:tr>
    </w:tbl>
    <w:p w:rsidR="0035320B" w:rsidRPr="00C16F4F" w:rsidRDefault="0035320B" w:rsidP="0035320B">
      <w:pPr>
        <w:pStyle w:val="Heading6"/>
        <w:ind w:left="360"/>
        <w:rPr>
          <w:szCs w:val="24"/>
        </w:rPr>
      </w:pPr>
      <w:bookmarkStart w:id="26" w:name="_Table_III.2.3._Observation"/>
      <w:bookmarkStart w:id="27" w:name="_Toc401045397"/>
      <w:bookmarkStart w:id="28" w:name="_Toc448952669"/>
      <w:bookmarkEnd w:id="26"/>
      <w:r w:rsidRPr="00C16F4F">
        <w:rPr>
          <w:b/>
          <w:szCs w:val="24"/>
        </w:rPr>
        <w:t xml:space="preserve">Table </w:t>
      </w:r>
      <w:r w:rsidR="001A5A1B">
        <w:rPr>
          <w:b/>
          <w:szCs w:val="24"/>
        </w:rPr>
        <w:t>I</w:t>
      </w:r>
      <w:r w:rsidRPr="00C16F4F">
        <w:rPr>
          <w:b/>
          <w:szCs w:val="24"/>
        </w:rPr>
        <w:t>.</w:t>
      </w:r>
      <w:r w:rsidR="00E02FBA" w:rsidRPr="00C16F4F">
        <w:rPr>
          <w:b/>
          <w:szCs w:val="24"/>
        </w:rPr>
        <w:t>3</w:t>
      </w:r>
      <w:r w:rsidRPr="00C16F4F">
        <w:rPr>
          <w:b/>
          <w:szCs w:val="24"/>
        </w:rPr>
        <w:t>.</w:t>
      </w:r>
      <w:r w:rsidRPr="00C16F4F">
        <w:rPr>
          <w:szCs w:val="24"/>
        </w:rPr>
        <w:t xml:space="preserve"> </w:t>
      </w:r>
      <w:r w:rsidR="003C1EC7" w:rsidRPr="00C16F4F">
        <w:rPr>
          <w:szCs w:val="24"/>
        </w:rPr>
        <w:t xml:space="preserve">Observation probability matrix </w:t>
      </w:r>
      <w:r w:rsidR="003C1EC7" w:rsidRPr="00C16F4F">
        <w:rPr>
          <w:i/>
          <w:szCs w:val="24"/>
        </w:rPr>
        <w:t>B</w:t>
      </w:r>
      <w:bookmarkEnd w:id="27"/>
      <w:bookmarkEnd w:id="28"/>
    </w:p>
    <w:p w:rsidR="00D06C19" w:rsidRPr="00C16F4F" w:rsidRDefault="00D06C19" w:rsidP="00D06C19">
      <w:pPr>
        <w:ind w:left="360"/>
      </w:pPr>
      <w:r w:rsidRPr="00C16F4F">
        <w:t xml:space="preserve">From table </w:t>
      </w:r>
      <w:hyperlink w:anchor="_Table_III.2.3._Observation" w:tooltip="Table I.3. Observation probability matrix B" w:history="1">
        <w:r w:rsidR="00384E53">
          <w:rPr>
            <w:rStyle w:val="Hyperlink"/>
            <w:u w:val="none"/>
          </w:rPr>
          <w:t>I</w:t>
        </w:r>
        <w:r w:rsidR="00384E53" w:rsidRPr="00C16F4F">
          <w:rPr>
            <w:rStyle w:val="Hyperlink"/>
            <w:u w:val="none"/>
          </w:rPr>
          <w:t>.3</w:t>
        </w:r>
      </w:hyperlink>
      <w:r w:rsidRPr="00C16F4F">
        <w:t xml:space="preserve">, we have </w:t>
      </w:r>
      <w:r w:rsidRPr="00C16F4F">
        <w:rPr>
          <w:i/>
        </w:rPr>
        <w:t>b</w:t>
      </w:r>
      <w:r w:rsidRPr="00C16F4F">
        <w:rPr>
          <w:vertAlign w:val="subscript"/>
        </w:rPr>
        <w:t>11</w:t>
      </w:r>
      <w:r w:rsidRPr="00C16F4F">
        <w:t>+</w:t>
      </w:r>
      <w:r w:rsidRPr="00C16F4F">
        <w:rPr>
          <w:i/>
        </w:rPr>
        <w:t>b</w:t>
      </w:r>
      <w:r w:rsidRPr="00C16F4F">
        <w:rPr>
          <w:vertAlign w:val="subscript"/>
        </w:rPr>
        <w:t>12</w:t>
      </w:r>
      <w:r w:rsidRPr="00C16F4F">
        <w:t>+</w:t>
      </w:r>
      <w:r w:rsidRPr="00C16F4F">
        <w:rPr>
          <w:i/>
        </w:rPr>
        <w:t>b</w:t>
      </w:r>
      <w:r w:rsidRPr="00C16F4F">
        <w:rPr>
          <w:vertAlign w:val="subscript"/>
        </w:rPr>
        <w:t>13</w:t>
      </w:r>
      <w:r w:rsidRPr="00C16F4F">
        <w:t>+</w:t>
      </w:r>
      <w:r w:rsidRPr="00C16F4F">
        <w:rPr>
          <w:i/>
        </w:rPr>
        <w:t>b</w:t>
      </w:r>
      <w:r w:rsidRPr="00C16F4F">
        <w:rPr>
          <w:vertAlign w:val="subscript"/>
        </w:rPr>
        <w:t>14</w:t>
      </w:r>
      <w:r w:rsidRPr="00C16F4F">
        <w:t>=</w:t>
      </w:r>
      <w:proofErr w:type="gramStart"/>
      <w:r w:rsidRPr="00C16F4F">
        <w:t>1</w:t>
      </w:r>
      <w:proofErr w:type="gramEnd"/>
      <w:r w:rsidRPr="00C16F4F">
        <w:t xml:space="preserve">, </w:t>
      </w:r>
      <w:r w:rsidRPr="00C16F4F">
        <w:rPr>
          <w:i/>
        </w:rPr>
        <w:t>b</w:t>
      </w:r>
      <w:r w:rsidRPr="00C16F4F">
        <w:rPr>
          <w:vertAlign w:val="subscript"/>
        </w:rPr>
        <w:t>21</w:t>
      </w:r>
      <w:r w:rsidRPr="00C16F4F">
        <w:t>+</w:t>
      </w:r>
      <w:r w:rsidRPr="00C16F4F">
        <w:rPr>
          <w:i/>
        </w:rPr>
        <w:t>b</w:t>
      </w:r>
      <w:r w:rsidRPr="00C16F4F">
        <w:rPr>
          <w:vertAlign w:val="subscript"/>
        </w:rPr>
        <w:t>22</w:t>
      </w:r>
      <w:r w:rsidRPr="00C16F4F">
        <w:t>+</w:t>
      </w:r>
      <w:r w:rsidRPr="00C16F4F">
        <w:rPr>
          <w:i/>
        </w:rPr>
        <w:t>b</w:t>
      </w:r>
      <w:r w:rsidRPr="00C16F4F">
        <w:rPr>
          <w:vertAlign w:val="subscript"/>
        </w:rPr>
        <w:t>23</w:t>
      </w:r>
      <w:r w:rsidRPr="00C16F4F">
        <w:t>+</w:t>
      </w:r>
      <w:r w:rsidRPr="00C16F4F">
        <w:rPr>
          <w:i/>
        </w:rPr>
        <w:t>b</w:t>
      </w:r>
      <w:r w:rsidRPr="00C16F4F">
        <w:rPr>
          <w:vertAlign w:val="subscript"/>
        </w:rPr>
        <w:t>24</w:t>
      </w:r>
      <w:r w:rsidRPr="00C16F4F">
        <w:t xml:space="preserve">=1, </w:t>
      </w:r>
      <w:r w:rsidRPr="00C16F4F">
        <w:rPr>
          <w:i/>
        </w:rPr>
        <w:t>b</w:t>
      </w:r>
      <w:r w:rsidRPr="00C16F4F">
        <w:rPr>
          <w:vertAlign w:val="subscript"/>
        </w:rPr>
        <w:t>31</w:t>
      </w:r>
      <w:r w:rsidRPr="00C16F4F">
        <w:t>+</w:t>
      </w:r>
      <w:r w:rsidRPr="00C16F4F">
        <w:rPr>
          <w:i/>
        </w:rPr>
        <w:t>b</w:t>
      </w:r>
      <w:r w:rsidRPr="00C16F4F">
        <w:rPr>
          <w:vertAlign w:val="subscript"/>
        </w:rPr>
        <w:t>32</w:t>
      </w:r>
      <w:r w:rsidRPr="00C16F4F">
        <w:t>+</w:t>
      </w:r>
      <w:r w:rsidRPr="00C16F4F">
        <w:rPr>
          <w:i/>
        </w:rPr>
        <w:t>b</w:t>
      </w:r>
      <w:r w:rsidRPr="00C16F4F">
        <w:rPr>
          <w:vertAlign w:val="subscript"/>
        </w:rPr>
        <w:t>33</w:t>
      </w:r>
      <w:r w:rsidRPr="00C16F4F">
        <w:t>+</w:t>
      </w:r>
      <w:r w:rsidRPr="00C16F4F">
        <w:rPr>
          <w:i/>
        </w:rPr>
        <w:t>b</w:t>
      </w:r>
      <w:r w:rsidRPr="00C16F4F">
        <w:rPr>
          <w:vertAlign w:val="subscript"/>
        </w:rPr>
        <w:t>34</w:t>
      </w:r>
      <w:r w:rsidRPr="00C16F4F">
        <w:t>=1.</w:t>
      </w:r>
    </w:p>
    <w:p w:rsidR="00D8795B" w:rsidRPr="00C16F4F" w:rsidRDefault="00E93983" w:rsidP="002D0C44">
      <w:r w:rsidRPr="00C16F4F">
        <w:t xml:space="preserve">The whole </w:t>
      </w:r>
      <w:r w:rsidR="0040196E" w:rsidRPr="00C16F4F">
        <w:t xml:space="preserve">weather </w:t>
      </w:r>
      <w:r w:rsidRPr="00C16F4F">
        <w:t xml:space="preserve">HMM </w:t>
      </w:r>
      <w:proofErr w:type="gramStart"/>
      <w:r w:rsidRPr="00C16F4F">
        <w:t>is depicted</w:t>
      </w:r>
      <w:proofErr w:type="gramEnd"/>
      <w:r w:rsidRPr="00C16F4F">
        <w:t xml:space="preserve"> in figure </w:t>
      </w:r>
      <w:hyperlink w:anchor="_Figure_III.2.4._HMM" w:tooltip="Figure I.1. HMM of weather forecast (hidden states are shaded)" w:history="1">
        <w:r w:rsidR="001A5A1B">
          <w:rPr>
            <w:rStyle w:val="Hyperlink"/>
            <w:u w:val="none"/>
          </w:rPr>
          <w:t>I</w:t>
        </w:r>
        <w:r w:rsidRPr="00C16F4F">
          <w:rPr>
            <w:rStyle w:val="Hyperlink"/>
            <w:u w:val="none"/>
          </w:rPr>
          <w:t>.</w:t>
        </w:r>
        <w:r w:rsidR="005B790F" w:rsidRPr="00C16F4F">
          <w:rPr>
            <w:rStyle w:val="Hyperlink"/>
            <w:u w:val="none"/>
          </w:rPr>
          <w:t>1</w:t>
        </w:r>
      </w:hyperlink>
      <w:r w:rsidRPr="00C16F4F">
        <w:t>.</w:t>
      </w:r>
    </w:p>
    <w:p w:rsidR="0035320B" w:rsidRPr="00C16F4F" w:rsidRDefault="0035320B" w:rsidP="002D0C44"/>
    <w:p w:rsidR="00D301CD" w:rsidRPr="00C16F4F" w:rsidRDefault="00D301CD" w:rsidP="00D301CD">
      <w:pPr>
        <w:jc w:val="center"/>
      </w:pPr>
      <w:r w:rsidRPr="00C16F4F">
        <w:rPr>
          <w:noProof/>
        </w:rPr>
        <w:drawing>
          <wp:inline distT="0" distB="0" distL="0" distR="0" wp14:anchorId="1CCCF9FD" wp14:editId="7E9F32FA">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8"/>
                    <a:stretch>
                      <a:fillRect/>
                    </a:stretch>
                  </pic:blipFill>
                  <pic:spPr>
                    <a:xfrm>
                      <a:off x="0" y="0"/>
                      <a:ext cx="4561905" cy="2428572"/>
                    </a:xfrm>
                    <a:prstGeom prst="rect">
                      <a:avLst/>
                    </a:prstGeom>
                  </pic:spPr>
                </pic:pic>
              </a:graphicData>
            </a:graphic>
          </wp:inline>
        </w:drawing>
      </w:r>
    </w:p>
    <w:p w:rsidR="007E2E29" w:rsidRPr="00C16F4F" w:rsidRDefault="007E2E29" w:rsidP="007E2E29">
      <w:pPr>
        <w:pStyle w:val="Heading7"/>
        <w:ind w:left="360"/>
      </w:pPr>
      <w:bookmarkStart w:id="29" w:name="_Figure_III.2.4._HMM"/>
      <w:bookmarkStart w:id="30" w:name="_Toc237154402"/>
      <w:bookmarkStart w:id="31" w:name="_Toc238195122"/>
      <w:bookmarkStart w:id="32" w:name="_Toc239502223"/>
      <w:bookmarkStart w:id="33" w:name="_Toc239503223"/>
      <w:bookmarkStart w:id="34" w:name="_Toc239509022"/>
      <w:bookmarkStart w:id="35" w:name="_Toc246569391"/>
      <w:bookmarkStart w:id="36" w:name="_Toc358830932"/>
      <w:bookmarkStart w:id="37" w:name="_Toc401045728"/>
      <w:bookmarkStart w:id="38" w:name="_Toc448777002"/>
      <w:bookmarkEnd w:id="29"/>
      <w:r w:rsidRPr="00C16F4F">
        <w:rPr>
          <w:b/>
        </w:rPr>
        <w:t xml:space="preserve">Figure </w:t>
      </w:r>
      <w:r w:rsidR="001A5A1B">
        <w:rPr>
          <w:b/>
        </w:rPr>
        <w:t>I</w:t>
      </w:r>
      <w:r w:rsidRPr="00C16F4F">
        <w:rPr>
          <w:b/>
        </w:rPr>
        <w:t>.</w:t>
      </w:r>
      <w:r w:rsidR="00B8730E" w:rsidRPr="00C16F4F">
        <w:rPr>
          <w:b/>
        </w:rPr>
        <w:t>1</w:t>
      </w:r>
      <w:r w:rsidRPr="00C16F4F">
        <w:rPr>
          <w:b/>
        </w:rPr>
        <w:t>.</w:t>
      </w:r>
      <w:r w:rsidRPr="00C16F4F">
        <w:t xml:space="preserve"> HMM of weather forecast (hidden states are shaded)</w:t>
      </w:r>
      <w:bookmarkEnd w:id="30"/>
      <w:bookmarkEnd w:id="31"/>
      <w:bookmarkEnd w:id="32"/>
      <w:bookmarkEnd w:id="33"/>
      <w:bookmarkEnd w:id="34"/>
      <w:bookmarkEnd w:id="35"/>
      <w:bookmarkEnd w:id="36"/>
      <w:bookmarkEnd w:id="37"/>
      <w:bookmarkEnd w:id="38"/>
    </w:p>
    <w:p w:rsidR="00726F53" w:rsidRPr="00C16F4F" w:rsidRDefault="00726F53" w:rsidP="002D0C44">
      <w:r w:rsidRPr="00C16F4F">
        <w:t>There are three problems of HMM</w:t>
      </w:r>
      <w:r w:rsidR="0018648E" w:rsidRPr="00C16F4F">
        <w:t xml:space="preserve"> </w:t>
      </w:r>
      <w:sdt>
        <w:sdtPr>
          <w:id w:val="22617924"/>
          <w:citation/>
        </w:sdtPr>
        <w:sdtEndPr/>
        <w:sdtContent>
          <w:r w:rsidR="00CD02C3" w:rsidRPr="00C16F4F">
            <w:fldChar w:fldCharType="begin"/>
          </w:r>
          <w:r w:rsidR="0018648E" w:rsidRPr="00C16F4F">
            <w:instrText xml:space="preserve"> CITATION Schmolze2001 \l 1033 </w:instrText>
          </w:r>
          <w:r w:rsidR="00CD02C3" w:rsidRPr="00C16F4F">
            <w:fldChar w:fldCharType="separate"/>
          </w:r>
          <w:r w:rsidR="0018648E" w:rsidRPr="00C16F4F">
            <w:rPr>
              <w:noProof/>
            </w:rPr>
            <w:t>(Schmolze, 2001)</w:t>
          </w:r>
          <w:r w:rsidR="00CD02C3" w:rsidRPr="00C16F4F">
            <w:fldChar w:fldCharType="end"/>
          </w:r>
        </w:sdtContent>
      </w:sdt>
      <w:r w:rsidR="0018648E" w:rsidRPr="00C16F4F">
        <w:t xml:space="preserve"> </w:t>
      </w:r>
      <w:sdt>
        <w:sdtPr>
          <w:id w:val="22617925"/>
          <w:citation/>
        </w:sdtPr>
        <w:sdtEndPr/>
        <w:sdtContent>
          <w:r w:rsidR="00CD02C3" w:rsidRPr="00C16F4F">
            <w:fldChar w:fldCharType="begin"/>
          </w:r>
          <w:r w:rsidR="0018648E" w:rsidRPr="00C16F4F">
            <w:instrText xml:space="preserve"> CITATION Rabiner1989 \p 262-266 \l 1033  </w:instrText>
          </w:r>
          <w:r w:rsidR="00CD02C3" w:rsidRPr="00C16F4F">
            <w:fldChar w:fldCharType="separate"/>
          </w:r>
          <w:r w:rsidR="0018648E" w:rsidRPr="00C16F4F">
            <w:rPr>
              <w:noProof/>
            </w:rPr>
            <w:t>(Rabiner, 1989, pp. 262-266)</w:t>
          </w:r>
          <w:r w:rsidR="00CD02C3" w:rsidRPr="00C16F4F">
            <w:fldChar w:fldCharType="end"/>
          </w:r>
        </w:sdtContent>
      </w:sdt>
      <w:r w:rsidRPr="00C16F4F">
        <w:t>:</w:t>
      </w:r>
    </w:p>
    <w:p w:rsidR="00726F53" w:rsidRPr="00C16F4F" w:rsidRDefault="00726F53" w:rsidP="00087B7B">
      <w:pPr>
        <w:pStyle w:val="ListParagraph"/>
        <w:numPr>
          <w:ilvl w:val="0"/>
          <w:numId w:val="114"/>
        </w:numPr>
        <w:ind w:left="720"/>
        <w:rPr>
          <w:szCs w:val="24"/>
        </w:rPr>
      </w:pPr>
      <w:r w:rsidRPr="00C16F4F">
        <w:rPr>
          <w:szCs w:val="24"/>
        </w:rPr>
        <w:t xml:space="preserve">Given </w:t>
      </w:r>
      <w:r w:rsidR="000B70F5" w:rsidRPr="00C16F4F">
        <w:rPr>
          <w:szCs w:val="24"/>
        </w:rPr>
        <w:t>HMM</w:t>
      </w:r>
      <w:r w:rsidRPr="00C16F4F">
        <w:rPr>
          <w:szCs w:val="24"/>
        </w:rPr>
        <w:t xml:space="preserve"> ∆ and a</w:t>
      </w:r>
      <w:r w:rsidR="009D3AD8" w:rsidRPr="00C16F4F">
        <w:rPr>
          <w:szCs w:val="24"/>
        </w:rPr>
        <w:t>n</w:t>
      </w:r>
      <w:r w:rsidRPr="00C16F4F">
        <w:rPr>
          <w:szCs w:val="24"/>
        </w:rPr>
        <w:t xml:space="preserve"> observation </w:t>
      </w:r>
      <w:r w:rsidR="009D3AD8" w:rsidRPr="00C16F4F">
        <w:rPr>
          <w:szCs w:val="24"/>
        </w:rPr>
        <w:t xml:space="preserve">sequence </w:t>
      </w:r>
      <w:r w:rsidRPr="00C16F4F">
        <w:rPr>
          <w:i/>
          <w:szCs w:val="24"/>
        </w:rPr>
        <w:t>O</w:t>
      </w:r>
      <w:r w:rsidRPr="00C16F4F">
        <w:rPr>
          <w:szCs w:val="24"/>
        </w:rPr>
        <w:t xml:space="preserve"> = {</w:t>
      </w:r>
      <w:r w:rsidRPr="00C16F4F">
        <w:rPr>
          <w:i/>
          <w:szCs w:val="24"/>
        </w:rPr>
        <w:t>o</w:t>
      </w:r>
      <w:r w:rsidRPr="00C16F4F">
        <w:rPr>
          <w:szCs w:val="24"/>
          <w:vertAlign w:val="subscript"/>
        </w:rPr>
        <w:t>1</w:t>
      </w:r>
      <w:r w:rsidR="00F258F8" w:rsidRPr="00C16F4F">
        <w:rPr>
          <w:szCs w:val="24"/>
        </w:rPr>
        <w:t xml:space="preserve">, </w:t>
      </w:r>
      <w:r w:rsidRPr="00C16F4F">
        <w:rPr>
          <w:i/>
          <w:szCs w:val="24"/>
        </w:rPr>
        <w:t>o</w:t>
      </w:r>
      <w:r w:rsidRPr="00C16F4F">
        <w:rPr>
          <w:szCs w:val="24"/>
          <w:vertAlign w:val="subscript"/>
        </w:rPr>
        <w:t>2</w:t>
      </w:r>
      <w:proofErr w:type="gramStart"/>
      <w:r w:rsidR="00F258F8" w:rsidRPr="00C16F4F">
        <w:rPr>
          <w:szCs w:val="24"/>
        </w:rPr>
        <w:t>,</w:t>
      </w:r>
      <w:r w:rsidRPr="00C16F4F">
        <w:rPr>
          <w:szCs w:val="24"/>
        </w:rPr>
        <w:t>…</w:t>
      </w:r>
      <w:r w:rsidR="00F258F8" w:rsidRPr="00C16F4F">
        <w:rPr>
          <w:szCs w:val="24"/>
        </w:rPr>
        <w:t>,</w:t>
      </w:r>
      <w:proofErr w:type="gramEnd"/>
      <w:r w:rsidR="00F258F8" w:rsidRPr="00C16F4F">
        <w:rPr>
          <w:szCs w:val="24"/>
        </w:rPr>
        <w:t xml:space="preserve"> </w:t>
      </w:r>
      <w:proofErr w:type="spellStart"/>
      <w:r w:rsidRPr="00C16F4F">
        <w:rPr>
          <w:i/>
          <w:szCs w:val="24"/>
        </w:rPr>
        <w:t>o</w:t>
      </w:r>
      <w:r w:rsidR="001B1FCE" w:rsidRPr="00C16F4F">
        <w:rPr>
          <w:i/>
          <w:szCs w:val="24"/>
          <w:vertAlign w:val="subscript"/>
        </w:rPr>
        <w:t>T</w:t>
      </w:r>
      <w:proofErr w:type="spellEnd"/>
      <w:r w:rsidRPr="00C16F4F">
        <w:rPr>
          <w:szCs w:val="24"/>
        </w:rPr>
        <w:t>}</w:t>
      </w:r>
      <w:r w:rsidR="00F258F8" w:rsidRPr="00C16F4F">
        <w:rPr>
          <w:szCs w:val="24"/>
        </w:rPr>
        <w:t xml:space="preserve"> where </w:t>
      </w:r>
      <w:proofErr w:type="spellStart"/>
      <w:r w:rsidR="00F258F8" w:rsidRPr="00C16F4F">
        <w:rPr>
          <w:i/>
          <w:szCs w:val="24"/>
        </w:rPr>
        <w:t>o</w:t>
      </w:r>
      <w:r w:rsidR="001B1FCE" w:rsidRPr="00C16F4F">
        <w:rPr>
          <w:i/>
          <w:szCs w:val="24"/>
          <w:vertAlign w:val="subscript"/>
        </w:rPr>
        <w:t>t</w:t>
      </w:r>
      <w:proofErr w:type="spellEnd"/>
      <w:r w:rsidR="00F258F8" w:rsidRPr="00C16F4F">
        <w:rPr>
          <w:position w:val="-4"/>
          <w:szCs w:val="24"/>
        </w:rPr>
        <w:t xml:space="preserve"> </w:t>
      </w:r>
      <m:oMath>
        <m:r>
          <w:rPr>
            <w:rFonts w:ascii="Cambria Math" w:hAnsi="Cambria Math"/>
            <w:szCs w:val="24"/>
          </w:rPr>
          <m:t>∈</m:t>
        </m:r>
      </m:oMath>
      <w:r w:rsidR="00F258F8" w:rsidRPr="00C16F4F">
        <w:rPr>
          <w:szCs w:val="24"/>
        </w:rPr>
        <w:t xml:space="preserve"> </w:t>
      </w:r>
      <w:r w:rsidR="00CC3209" w:rsidRPr="00C16F4F">
        <w:rPr>
          <w:szCs w:val="24"/>
        </w:rPr>
        <w:t>Φ</w:t>
      </w:r>
      <w:r w:rsidRPr="00C16F4F">
        <w:rPr>
          <w:szCs w:val="24"/>
        </w:rPr>
        <w:t xml:space="preserve">, </w:t>
      </w:r>
      <w:r w:rsidR="00F258F8" w:rsidRPr="00C16F4F">
        <w:rPr>
          <w:szCs w:val="24"/>
        </w:rPr>
        <w:t xml:space="preserve">how </w:t>
      </w:r>
      <w:r w:rsidRPr="00C16F4F">
        <w:rPr>
          <w:szCs w:val="24"/>
        </w:rPr>
        <w:t xml:space="preserve">to calculate the probability </w:t>
      </w:r>
      <w:r w:rsidRPr="00C16F4F">
        <w:rPr>
          <w:i/>
          <w:szCs w:val="24"/>
        </w:rPr>
        <w:t>P</w:t>
      </w:r>
      <w:r w:rsidRPr="00C16F4F">
        <w:rPr>
          <w:szCs w:val="24"/>
        </w:rPr>
        <w:t>(</w:t>
      </w:r>
      <w:r w:rsidRPr="00C16F4F">
        <w:rPr>
          <w:i/>
          <w:szCs w:val="24"/>
        </w:rPr>
        <w:t>O</w:t>
      </w:r>
      <w:r w:rsidRPr="00C16F4F">
        <w:rPr>
          <w:szCs w:val="24"/>
        </w:rPr>
        <w:t>|</w:t>
      </w:r>
      <w:r w:rsidRPr="00C16F4F">
        <w:rPr>
          <w:i/>
          <w:szCs w:val="24"/>
        </w:rPr>
        <w:t>∆</w:t>
      </w:r>
      <w:r w:rsidRPr="00C16F4F">
        <w:rPr>
          <w:szCs w:val="24"/>
        </w:rPr>
        <w:t xml:space="preserve">) of this observation sequence. Such probability </w:t>
      </w:r>
      <w:proofErr w:type="gramStart"/>
      <w:r w:rsidRPr="00C16F4F">
        <w:rPr>
          <w:i/>
          <w:szCs w:val="24"/>
        </w:rPr>
        <w:t>P</w:t>
      </w:r>
      <w:r w:rsidRPr="00C16F4F">
        <w:rPr>
          <w:szCs w:val="24"/>
        </w:rPr>
        <w:t>(</w:t>
      </w:r>
      <w:proofErr w:type="gramEnd"/>
      <w:r w:rsidRPr="00C16F4F">
        <w:rPr>
          <w:i/>
          <w:szCs w:val="24"/>
        </w:rPr>
        <w:t>O</w:t>
      </w:r>
      <w:r w:rsidRPr="00C16F4F">
        <w:rPr>
          <w:szCs w:val="24"/>
        </w:rPr>
        <w:t>|</w:t>
      </w:r>
      <w:r w:rsidRPr="00C16F4F">
        <w:rPr>
          <w:i/>
          <w:szCs w:val="24"/>
        </w:rPr>
        <w:t>∆</w:t>
      </w:r>
      <w:r w:rsidRPr="00C16F4F">
        <w:rPr>
          <w:szCs w:val="24"/>
        </w:rPr>
        <w:t xml:space="preserve">) indicates </w:t>
      </w:r>
      <w:r w:rsidR="000B70F5" w:rsidRPr="00C16F4F">
        <w:rPr>
          <w:szCs w:val="24"/>
        </w:rPr>
        <w:t xml:space="preserve">how much the HMM ∆ affects on sequence </w:t>
      </w:r>
      <w:r w:rsidR="000B70F5" w:rsidRPr="00C16F4F">
        <w:rPr>
          <w:i/>
          <w:szCs w:val="24"/>
        </w:rPr>
        <w:t>O</w:t>
      </w:r>
      <w:r w:rsidR="000B70F5" w:rsidRPr="00C16F4F">
        <w:rPr>
          <w:szCs w:val="24"/>
        </w:rPr>
        <w:t xml:space="preserve">. This is </w:t>
      </w:r>
      <w:r w:rsidR="000B70F5" w:rsidRPr="00C16F4F">
        <w:rPr>
          <w:i/>
          <w:szCs w:val="24"/>
        </w:rPr>
        <w:t>evaluation problem</w:t>
      </w:r>
      <w:r w:rsidR="00D80018" w:rsidRPr="00C16F4F">
        <w:rPr>
          <w:szCs w:val="24"/>
        </w:rPr>
        <w:t xml:space="preserve"> or </w:t>
      </w:r>
      <w:r w:rsidR="00D80018" w:rsidRPr="00C16F4F">
        <w:rPr>
          <w:i/>
          <w:szCs w:val="24"/>
        </w:rPr>
        <w:t>explanation problem</w:t>
      </w:r>
      <w:r w:rsidR="00D80018" w:rsidRPr="00C16F4F">
        <w:rPr>
          <w:szCs w:val="24"/>
        </w:rPr>
        <w:t>.</w:t>
      </w:r>
      <w:r w:rsidR="00F258F8" w:rsidRPr="00C16F4F">
        <w:rPr>
          <w:szCs w:val="24"/>
        </w:rPr>
        <w:t xml:space="preserve"> Note that </w:t>
      </w:r>
      <w:r w:rsidR="00263B50" w:rsidRPr="00C16F4F">
        <w:rPr>
          <w:szCs w:val="24"/>
        </w:rPr>
        <w:t xml:space="preserve">it is possible to denote </w:t>
      </w:r>
      <w:r w:rsidR="00263B50" w:rsidRPr="00C16F4F">
        <w:rPr>
          <w:i/>
          <w:szCs w:val="24"/>
        </w:rPr>
        <w:t>O</w:t>
      </w:r>
      <w:r w:rsidR="00263B50" w:rsidRPr="00C16F4F">
        <w:rPr>
          <w:szCs w:val="24"/>
        </w:rPr>
        <w:t xml:space="preserve"> = {</w:t>
      </w:r>
      <w:r w:rsidR="00263B50" w:rsidRPr="00C16F4F">
        <w:rPr>
          <w:i/>
          <w:szCs w:val="24"/>
        </w:rPr>
        <w:t>o</w:t>
      </w:r>
      <w:r w:rsidR="00263B50" w:rsidRPr="00C16F4F">
        <w:rPr>
          <w:szCs w:val="24"/>
          <w:vertAlign w:val="subscript"/>
        </w:rPr>
        <w:t>1</w:t>
      </w:r>
      <w:r w:rsidR="00263B50" w:rsidRPr="00C16F4F">
        <w:rPr>
          <w:szCs w:val="24"/>
        </w:rPr>
        <w:t xml:space="preserve"> → </w:t>
      </w:r>
      <w:r w:rsidR="00263B50" w:rsidRPr="00C16F4F">
        <w:rPr>
          <w:i/>
          <w:szCs w:val="24"/>
        </w:rPr>
        <w:t>o</w:t>
      </w:r>
      <w:r w:rsidR="00263B50" w:rsidRPr="00C16F4F">
        <w:rPr>
          <w:szCs w:val="24"/>
          <w:vertAlign w:val="subscript"/>
        </w:rPr>
        <w:t>2</w:t>
      </w:r>
      <w:r w:rsidR="00263B50" w:rsidRPr="00C16F4F">
        <w:rPr>
          <w:szCs w:val="24"/>
        </w:rPr>
        <w:t xml:space="preserve"> →…→ </w:t>
      </w:r>
      <w:proofErr w:type="spellStart"/>
      <w:proofErr w:type="gramStart"/>
      <w:r w:rsidR="00263B50" w:rsidRPr="00C16F4F">
        <w:rPr>
          <w:i/>
          <w:szCs w:val="24"/>
        </w:rPr>
        <w:t>o</w:t>
      </w:r>
      <w:r w:rsidR="001B1FCE" w:rsidRPr="00C16F4F">
        <w:rPr>
          <w:i/>
          <w:szCs w:val="24"/>
          <w:vertAlign w:val="subscript"/>
        </w:rPr>
        <w:t>T</w:t>
      </w:r>
      <w:proofErr w:type="spellEnd"/>
      <w:proofErr w:type="gramEnd"/>
      <w:r w:rsidR="00263B50" w:rsidRPr="00C16F4F">
        <w:rPr>
          <w:szCs w:val="24"/>
        </w:rPr>
        <w:t>}</w:t>
      </w:r>
      <w:r w:rsidR="00EA0BC9" w:rsidRPr="00C16F4F">
        <w:rPr>
          <w:szCs w:val="24"/>
        </w:rPr>
        <w:t xml:space="preserve"> and </w:t>
      </w:r>
      <w:r w:rsidR="00783FCF" w:rsidRPr="00C16F4F">
        <w:rPr>
          <w:szCs w:val="24"/>
        </w:rPr>
        <w:t xml:space="preserve">the </w:t>
      </w:r>
      <w:r w:rsidR="00EA0BC9" w:rsidRPr="00C16F4F">
        <w:rPr>
          <w:szCs w:val="24"/>
        </w:rPr>
        <w:t xml:space="preserve">sequence </w:t>
      </w:r>
      <w:r w:rsidR="00EA0BC9" w:rsidRPr="00C16F4F">
        <w:rPr>
          <w:i/>
          <w:szCs w:val="24"/>
        </w:rPr>
        <w:t>O</w:t>
      </w:r>
      <w:r w:rsidR="00EA0BC9" w:rsidRPr="00C16F4F">
        <w:rPr>
          <w:szCs w:val="24"/>
        </w:rPr>
        <w:t xml:space="preserve"> is aforementioned observable stochastic process</w:t>
      </w:r>
      <w:r w:rsidR="00263B50" w:rsidRPr="00C16F4F">
        <w:rPr>
          <w:szCs w:val="24"/>
        </w:rPr>
        <w:t>.</w:t>
      </w:r>
    </w:p>
    <w:p w:rsidR="000B70F5" w:rsidRPr="00C16F4F" w:rsidRDefault="000B70F5" w:rsidP="00087B7B">
      <w:pPr>
        <w:pStyle w:val="ListParagraph"/>
        <w:numPr>
          <w:ilvl w:val="0"/>
          <w:numId w:val="114"/>
        </w:numPr>
        <w:ind w:left="720"/>
        <w:rPr>
          <w:szCs w:val="24"/>
        </w:rPr>
      </w:pPr>
      <w:r w:rsidRPr="00C16F4F">
        <w:rPr>
          <w:szCs w:val="24"/>
        </w:rPr>
        <w:t xml:space="preserve">Given HMM ∆ and </w:t>
      </w:r>
      <w:r w:rsidR="009D3AD8" w:rsidRPr="00C16F4F">
        <w:rPr>
          <w:szCs w:val="24"/>
        </w:rPr>
        <w:t xml:space="preserve">an observation sequence </w:t>
      </w:r>
      <w:r w:rsidRPr="00C16F4F">
        <w:rPr>
          <w:i/>
          <w:szCs w:val="24"/>
        </w:rPr>
        <w:t>O</w:t>
      </w:r>
      <w:r w:rsidRPr="00C16F4F">
        <w:rPr>
          <w:szCs w:val="24"/>
        </w:rPr>
        <w:t xml:space="preserve"> = {</w:t>
      </w:r>
      <w:r w:rsidR="00F258F8" w:rsidRPr="00C16F4F">
        <w:rPr>
          <w:i/>
          <w:szCs w:val="24"/>
        </w:rPr>
        <w:t>o</w:t>
      </w:r>
      <w:r w:rsidR="00F258F8" w:rsidRPr="00C16F4F">
        <w:rPr>
          <w:szCs w:val="24"/>
          <w:vertAlign w:val="subscript"/>
        </w:rPr>
        <w:t>1</w:t>
      </w:r>
      <w:r w:rsidR="00F258F8" w:rsidRPr="00C16F4F">
        <w:rPr>
          <w:szCs w:val="24"/>
        </w:rPr>
        <w:t xml:space="preserve">, </w:t>
      </w:r>
      <w:r w:rsidR="00F258F8" w:rsidRPr="00C16F4F">
        <w:rPr>
          <w:i/>
          <w:szCs w:val="24"/>
        </w:rPr>
        <w:t>o</w:t>
      </w:r>
      <w:r w:rsidR="00F258F8" w:rsidRPr="00C16F4F">
        <w:rPr>
          <w:szCs w:val="24"/>
          <w:vertAlign w:val="subscript"/>
        </w:rPr>
        <w:t>2</w:t>
      </w:r>
      <w:proofErr w:type="gramStart"/>
      <w:r w:rsidR="00F258F8" w:rsidRPr="00C16F4F">
        <w:rPr>
          <w:szCs w:val="24"/>
        </w:rPr>
        <w:t>,…,</w:t>
      </w:r>
      <w:proofErr w:type="gramEnd"/>
      <w:r w:rsidR="00F258F8" w:rsidRPr="00C16F4F">
        <w:rPr>
          <w:szCs w:val="24"/>
        </w:rPr>
        <w:t xml:space="preserve"> </w:t>
      </w:r>
      <w:proofErr w:type="spellStart"/>
      <w:r w:rsidR="00F258F8" w:rsidRPr="00C16F4F">
        <w:rPr>
          <w:i/>
          <w:szCs w:val="24"/>
        </w:rPr>
        <w:t>o</w:t>
      </w:r>
      <w:r w:rsidR="001B1FCE" w:rsidRPr="00C16F4F">
        <w:rPr>
          <w:i/>
          <w:szCs w:val="24"/>
          <w:vertAlign w:val="subscript"/>
        </w:rPr>
        <w:t>T</w:t>
      </w:r>
      <w:proofErr w:type="spellEnd"/>
      <w:r w:rsidR="00F258F8" w:rsidRPr="00C16F4F">
        <w:rPr>
          <w:szCs w:val="24"/>
        </w:rPr>
        <w:t xml:space="preserve">} </w:t>
      </w:r>
      <w:r w:rsidRPr="00C16F4F">
        <w:rPr>
          <w:szCs w:val="24"/>
        </w:rPr>
        <w:t xml:space="preserve">where </w:t>
      </w:r>
      <w:proofErr w:type="spellStart"/>
      <w:r w:rsidRPr="00C16F4F">
        <w:rPr>
          <w:i/>
          <w:szCs w:val="24"/>
        </w:rPr>
        <w:t>o</w:t>
      </w:r>
      <w:r w:rsidR="001B1FCE" w:rsidRPr="00C16F4F">
        <w:rPr>
          <w:i/>
          <w:szCs w:val="24"/>
          <w:vertAlign w:val="subscript"/>
        </w:rPr>
        <w:t>t</w:t>
      </w:r>
      <w:proofErr w:type="spellEnd"/>
      <w:r w:rsidRPr="00C16F4F">
        <w:rPr>
          <w:position w:val="-4"/>
          <w:szCs w:val="24"/>
        </w:rPr>
        <w:t xml:space="preserve"> </w:t>
      </w:r>
      <m:oMath>
        <m:r>
          <w:rPr>
            <w:rFonts w:ascii="Cambria Math" w:hAnsi="Cambria Math"/>
            <w:szCs w:val="24"/>
          </w:rPr>
          <m:t>∈</m:t>
        </m:r>
      </m:oMath>
      <w:r w:rsidRPr="00C16F4F">
        <w:rPr>
          <w:szCs w:val="24"/>
        </w:rPr>
        <w:t xml:space="preserve"> </w:t>
      </w:r>
      <w:r w:rsidR="00CC3209" w:rsidRPr="00C16F4F">
        <w:rPr>
          <w:szCs w:val="24"/>
        </w:rPr>
        <w:t>Φ</w:t>
      </w:r>
      <w:r w:rsidRPr="00C16F4F">
        <w:rPr>
          <w:szCs w:val="24"/>
        </w:rPr>
        <w:t xml:space="preserve">, how to find the sequence of states </w:t>
      </w:r>
      <w:r w:rsidR="00DB337D" w:rsidRPr="00C16F4F">
        <w:rPr>
          <w:i/>
          <w:szCs w:val="24"/>
        </w:rPr>
        <w:t>X</w:t>
      </w:r>
      <w:r w:rsidRPr="00C16F4F">
        <w:rPr>
          <w:szCs w:val="24"/>
        </w:rPr>
        <w:t xml:space="preserve"> =</w:t>
      </w:r>
      <w:r w:rsidR="009D3AD8" w:rsidRPr="00C16F4F">
        <w:rPr>
          <w:szCs w:val="24"/>
        </w:rPr>
        <w:t xml:space="preserve"> </w:t>
      </w:r>
      <w:r w:rsidRPr="00C16F4F">
        <w:rPr>
          <w:szCs w:val="24"/>
        </w:rPr>
        <w:t>{</w:t>
      </w:r>
      <w:r w:rsidR="00263B50" w:rsidRPr="00C16F4F">
        <w:rPr>
          <w:i/>
          <w:szCs w:val="24"/>
        </w:rPr>
        <w:t>x</w:t>
      </w:r>
      <w:r w:rsidR="00263B50" w:rsidRPr="00C16F4F">
        <w:rPr>
          <w:szCs w:val="24"/>
          <w:vertAlign w:val="subscript"/>
        </w:rPr>
        <w:t>1</w:t>
      </w:r>
      <w:r w:rsidR="00263B50" w:rsidRPr="00C16F4F">
        <w:rPr>
          <w:szCs w:val="24"/>
        </w:rPr>
        <w:t xml:space="preserve">, </w:t>
      </w:r>
      <w:r w:rsidR="00263B50" w:rsidRPr="00C16F4F">
        <w:rPr>
          <w:i/>
          <w:szCs w:val="24"/>
        </w:rPr>
        <w:t>x</w:t>
      </w:r>
      <w:r w:rsidR="00263B50" w:rsidRPr="00C16F4F">
        <w:rPr>
          <w:szCs w:val="24"/>
          <w:vertAlign w:val="subscript"/>
        </w:rPr>
        <w:t>2</w:t>
      </w:r>
      <w:r w:rsidR="00263B50" w:rsidRPr="00C16F4F">
        <w:rPr>
          <w:szCs w:val="24"/>
        </w:rPr>
        <w:t xml:space="preserve">,…, </w:t>
      </w:r>
      <w:proofErr w:type="spellStart"/>
      <w:r w:rsidR="00263B50" w:rsidRPr="00C16F4F">
        <w:rPr>
          <w:i/>
          <w:szCs w:val="24"/>
        </w:rPr>
        <w:t>x</w:t>
      </w:r>
      <w:r w:rsidR="001B1FCE" w:rsidRPr="00C16F4F">
        <w:rPr>
          <w:i/>
          <w:szCs w:val="24"/>
          <w:vertAlign w:val="subscript"/>
        </w:rPr>
        <w:t>T</w:t>
      </w:r>
      <w:proofErr w:type="spellEnd"/>
      <w:r w:rsidRPr="00C16F4F">
        <w:rPr>
          <w:szCs w:val="24"/>
        </w:rPr>
        <w:t xml:space="preserve">} where </w:t>
      </w:r>
      <w:proofErr w:type="spellStart"/>
      <w:r w:rsidR="001B1FCE" w:rsidRPr="00C16F4F">
        <w:rPr>
          <w:i/>
          <w:szCs w:val="24"/>
        </w:rPr>
        <w:t>x</w:t>
      </w:r>
      <w:r w:rsidR="001B1FCE" w:rsidRPr="00C16F4F">
        <w:rPr>
          <w:i/>
          <w:szCs w:val="24"/>
          <w:vertAlign w:val="subscript"/>
        </w:rPr>
        <w:t>t</w:t>
      </w:r>
      <w:proofErr w:type="spellEnd"/>
      <w:r w:rsidRPr="00C16F4F">
        <w:rPr>
          <w:position w:val="-4"/>
          <w:szCs w:val="24"/>
        </w:rPr>
        <w:t xml:space="preserve"> </w:t>
      </w:r>
      <m:oMath>
        <m:r>
          <w:rPr>
            <w:rFonts w:ascii="Cambria Math" w:hAnsi="Cambria Math"/>
            <w:szCs w:val="24"/>
          </w:rPr>
          <m:t>∈</m:t>
        </m:r>
      </m:oMath>
      <w:r w:rsidRPr="00C16F4F">
        <w:rPr>
          <w:szCs w:val="24"/>
        </w:rPr>
        <w:t xml:space="preserve"> </w:t>
      </w:r>
      <w:r w:rsidRPr="00C16F4F">
        <w:rPr>
          <w:i/>
          <w:szCs w:val="24"/>
        </w:rPr>
        <w:t>S</w:t>
      </w:r>
      <w:r w:rsidRPr="00C16F4F">
        <w:rPr>
          <w:szCs w:val="24"/>
        </w:rPr>
        <w:t xml:space="preserve"> so that </w:t>
      </w:r>
      <w:r w:rsidR="00DB337D" w:rsidRPr="00C16F4F">
        <w:rPr>
          <w:i/>
          <w:szCs w:val="24"/>
        </w:rPr>
        <w:t>X</w:t>
      </w:r>
      <w:r w:rsidRPr="00C16F4F">
        <w:rPr>
          <w:szCs w:val="24"/>
        </w:rPr>
        <w:t xml:space="preserve"> is most likely to have produced the observation sequence </w:t>
      </w:r>
      <w:r w:rsidRPr="00C16F4F">
        <w:rPr>
          <w:i/>
          <w:szCs w:val="24"/>
        </w:rPr>
        <w:t>O</w:t>
      </w:r>
      <w:r w:rsidRPr="00C16F4F">
        <w:rPr>
          <w:szCs w:val="24"/>
        </w:rPr>
        <w:t xml:space="preserve">. This is </w:t>
      </w:r>
      <w:r w:rsidRPr="00C16F4F">
        <w:rPr>
          <w:i/>
          <w:szCs w:val="24"/>
        </w:rPr>
        <w:t>uncovering problem</w:t>
      </w:r>
      <w:r w:rsidRPr="00C16F4F">
        <w:rPr>
          <w:szCs w:val="24"/>
        </w:rPr>
        <w:t xml:space="preserve">. Note that the sequence </w:t>
      </w:r>
      <w:r w:rsidR="00DB337D" w:rsidRPr="00C16F4F">
        <w:rPr>
          <w:i/>
          <w:szCs w:val="24"/>
        </w:rPr>
        <w:t>X</w:t>
      </w:r>
      <w:r w:rsidRPr="00C16F4F">
        <w:rPr>
          <w:szCs w:val="24"/>
        </w:rPr>
        <w:t xml:space="preserve"> is aforementioned </w:t>
      </w:r>
      <w:r w:rsidR="009D3AD8" w:rsidRPr="00C16F4F">
        <w:rPr>
          <w:szCs w:val="24"/>
        </w:rPr>
        <w:t xml:space="preserve">state </w:t>
      </w:r>
      <w:r w:rsidRPr="00C16F4F">
        <w:rPr>
          <w:szCs w:val="24"/>
        </w:rPr>
        <w:t>stochastic process.</w:t>
      </w:r>
    </w:p>
    <w:p w:rsidR="000B70F5" w:rsidRPr="00C16F4F" w:rsidRDefault="000B70F5" w:rsidP="00087B7B">
      <w:pPr>
        <w:pStyle w:val="ListParagraph"/>
        <w:numPr>
          <w:ilvl w:val="0"/>
          <w:numId w:val="114"/>
        </w:numPr>
        <w:ind w:left="720"/>
        <w:rPr>
          <w:szCs w:val="24"/>
        </w:rPr>
      </w:pPr>
      <w:r w:rsidRPr="00C16F4F">
        <w:rPr>
          <w:szCs w:val="24"/>
        </w:rPr>
        <w:t>Given HMM ∆ and a</w:t>
      </w:r>
      <w:r w:rsidR="009D3AD8" w:rsidRPr="00C16F4F">
        <w:rPr>
          <w:szCs w:val="24"/>
        </w:rPr>
        <w:t>n</w:t>
      </w:r>
      <w:r w:rsidRPr="00C16F4F">
        <w:rPr>
          <w:szCs w:val="24"/>
        </w:rPr>
        <w:t xml:space="preserve"> </w:t>
      </w:r>
      <w:r w:rsidR="009D3AD8" w:rsidRPr="00C16F4F">
        <w:rPr>
          <w:szCs w:val="24"/>
        </w:rPr>
        <w:t>observation sequence</w:t>
      </w:r>
      <w:r w:rsidR="009D3AD8" w:rsidRPr="00C16F4F">
        <w:rPr>
          <w:i/>
          <w:szCs w:val="24"/>
        </w:rPr>
        <w:t xml:space="preserve"> </w:t>
      </w:r>
      <w:r w:rsidRPr="00C16F4F">
        <w:rPr>
          <w:i/>
          <w:szCs w:val="24"/>
        </w:rPr>
        <w:t>O</w:t>
      </w:r>
      <w:r w:rsidRPr="00C16F4F">
        <w:rPr>
          <w:szCs w:val="24"/>
        </w:rPr>
        <w:t xml:space="preserve"> = {</w:t>
      </w:r>
      <w:r w:rsidR="00F258F8" w:rsidRPr="00C16F4F">
        <w:rPr>
          <w:i/>
          <w:szCs w:val="24"/>
        </w:rPr>
        <w:t>o</w:t>
      </w:r>
      <w:r w:rsidR="00F258F8" w:rsidRPr="00C16F4F">
        <w:rPr>
          <w:szCs w:val="24"/>
          <w:vertAlign w:val="subscript"/>
        </w:rPr>
        <w:t>1</w:t>
      </w:r>
      <w:r w:rsidR="00F258F8" w:rsidRPr="00C16F4F">
        <w:rPr>
          <w:szCs w:val="24"/>
        </w:rPr>
        <w:t xml:space="preserve">, </w:t>
      </w:r>
      <w:r w:rsidR="00F258F8" w:rsidRPr="00C16F4F">
        <w:rPr>
          <w:i/>
          <w:szCs w:val="24"/>
        </w:rPr>
        <w:t>o</w:t>
      </w:r>
      <w:r w:rsidR="00F258F8" w:rsidRPr="00C16F4F">
        <w:rPr>
          <w:szCs w:val="24"/>
          <w:vertAlign w:val="subscript"/>
        </w:rPr>
        <w:t>2</w:t>
      </w:r>
      <w:proofErr w:type="gramStart"/>
      <w:r w:rsidR="00F258F8" w:rsidRPr="00C16F4F">
        <w:rPr>
          <w:szCs w:val="24"/>
        </w:rPr>
        <w:t>,…,</w:t>
      </w:r>
      <w:proofErr w:type="gramEnd"/>
      <w:r w:rsidR="00F258F8" w:rsidRPr="00C16F4F">
        <w:rPr>
          <w:szCs w:val="24"/>
        </w:rPr>
        <w:t xml:space="preserve"> </w:t>
      </w:r>
      <w:proofErr w:type="spellStart"/>
      <w:r w:rsidR="00F258F8" w:rsidRPr="00C16F4F">
        <w:rPr>
          <w:i/>
          <w:szCs w:val="24"/>
        </w:rPr>
        <w:t>o</w:t>
      </w:r>
      <w:r w:rsidR="001B1FCE" w:rsidRPr="00C16F4F">
        <w:rPr>
          <w:i/>
          <w:szCs w:val="24"/>
          <w:vertAlign w:val="subscript"/>
        </w:rPr>
        <w:t>T</w:t>
      </w:r>
      <w:proofErr w:type="spellEnd"/>
      <w:r w:rsidRPr="00C16F4F">
        <w:rPr>
          <w:szCs w:val="24"/>
        </w:rPr>
        <w:t>}</w:t>
      </w:r>
      <w:r w:rsidR="00F258F8" w:rsidRPr="00C16F4F">
        <w:rPr>
          <w:szCs w:val="24"/>
        </w:rPr>
        <w:t xml:space="preserve"> where </w:t>
      </w:r>
      <w:proofErr w:type="spellStart"/>
      <w:r w:rsidR="00F258F8" w:rsidRPr="00C16F4F">
        <w:rPr>
          <w:i/>
          <w:szCs w:val="24"/>
        </w:rPr>
        <w:t>o</w:t>
      </w:r>
      <w:r w:rsidR="001B1FCE" w:rsidRPr="00C16F4F">
        <w:rPr>
          <w:i/>
          <w:szCs w:val="24"/>
          <w:vertAlign w:val="subscript"/>
        </w:rPr>
        <w:t>t</w:t>
      </w:r>
      <w:proofErr w:type="spellEnd"/>
      <w:r w:rsidR="00F258F8" w:rsidRPr="00C16F4F">
        <w:rPr>
          <w:position w:val="-4"/>
          <w:szCs w:val="24"/>
        </w:rPr>
        <w:t xml:space="preserve"> </w:t>
      </w:r>
      <m:oMath>
        <m:r>
          <w:rPr>
            <w:rFonts w:ascii="Cambria Math" w:hAnsi="Cambria Math"/>
            <w:szCs w:val="24"/>
          </w:rPr>
          <m:t>∈</m:t>
        </m:r>
      </m:oMath>
      <w:r w:rsidR="00F258F8" w:rsidRPr="00C16F4F">
        <w:rPr>
          <w:szCs w:val="24"/>
        </w:rPr>
        <w:t xml:space="preserve"> </w:t>
      </w:r>
      <w:r w:rsidR="00CC3209" w:rsidRPr="00C16F4F">
        <w:rPr>
          <w:szCs w:val="24"/>
        </w:rPr>
        <w:t>Φ</w:t>
      </w:r>
      <w:r w:rsidRPr="00C16F4F">
        <w:rPr>
          <w:szCs w:val="24"/>
        </w:rPr>
        <w:t xml:space="preserve">, </w:t>
      </w:r>
      <w:r w:rsidR="00F258F8" w:rsidRPr="00C16F4F">
        <w:rPr>
          <w:szCs w:val="24"/>
        </w:rPr>
        <w:t xml:space="preserve">how </w:t>
      </w:r>
      <w:r w:rsidRPr="00C16F4F">
        <w:rPr>
          <w:szCs w:val="24"/>
        </w:rPr>
        <w:t xml:space="preserve">to </w:t>
      </w:r>
      <w:r w:rsidR="00F8335A" w:rsidRPr="00C16F4F">
        <w:rPr>
          <w:szCs w:val="24"/>
        </w:rPr>
        <w:t>adjust</w:t>
      </w:r>
      <w:r w:rsidRPr="00C16F4F">
        <w:rPr>
          <w:szCs w:val="24"/>
        </w:rPr>
        <w:t xml:space="preserve"> </w:t>
      </w:r>
      <w:r w:rsidR="00B37E41" w:rsidRPr="00C16F4F">
        <w:rPr>
          <w:szCs w:val="24"/>
        </w:rPr>
        <w:t>parameters</w:t>
      </w:r>
      <w:r w:rsidRPr="00C16F4F">
        <w:rPr>
          <w:szCs w:val="24"/>
        </w:rPr>
        <w:t xml:space="preserve"> of ∆ such as </w:t>
      </w:r>
      <w:r w:rsidR="00F8335A" w:rsidRPr="00C16F4F">
        <w:rPr>
          <w:szCs w:val="24"/>
        </w:rPr>
        <w:t xml:space="preserve">initial state distribution ∏, </w:t>
      </w:r>
      <w:r w:rsidRPr="00C16F4F">
        <w:rPr>
          <w:szCs w:val="24"/>
        </w:rPr>
        <w:t xml:space="preserve">transition probability matrix </w:t>
      </w:r>
      <w:r w:rsidRPr="00C16F4F">
        <w:rPr>
          <w:i/>
          <w:szCs w:val="24"/>
        </w:rPr>
        <w:t>A</w:t>
      </w:r>
      <w:r w:rsidRPr="00C16F4F">
        <w:rPr>
          <w:szCs w:val="24"/>
        </w:rPr>
        <w:t xml:space="preserve">, </w:t>
      </w:r>
      <w:r w:rsidR="00F8335A" w:rsidRPr="00C16F4F">
        <w:rPr>
          <w:szCs w:val="24"/>
        </w:rPr>
        <w:t xml:space="preserve">and </w:t>
      </w:r>
      <w:r w:rsidRPr="00C16F4F">
        <w:rPr>
          <w:szCs w:val="24"/>
        </w:rPr>
        <w:t xml:space="preserve">observation probability matrix </w:t>
      </w:r>
      <w:r w:rsidRPr="00C16F4F">
        <w:rPr>
          <w:i/>
          <w:szCs w:val="24"/>
        </w:rPr>
        <w:t>B</w:t>
      </w:r>
      <w:r w:rsidR="00F8335A" w:rsidRPr="00C16F4F">
        <w:rPr>
          <w:szCs w:val="24"/>
        </w:rPr>
        <w:t xml:space="preserve"> so </w:t>
      </w:r>
      <w:r w:rsidR="00F258F8" w:rsidRPr="00C16F4F">
        <w:rPr>
          <w:szCs w:val="24"/>
        </w:rPr>
        <w:t>that</w:t>
      </w:r>
      <w:r w:rsidR="00F8335A" w:rsidRPr="00C16F4F">
        <w:rPr>
          <w:szCs w:val="24"/>
        </w:rPr>
        <w:t xml:space="preserve"> the quality of HMM ∆</w:t>
      </w:r>
      <w:r w:rsidR="00F258F8" w:rsidRPr="00C16F4F">
        <w:rPr>
          <w:szCs w:val="24"/>
        </w:rPr>
        <w:t xml:space="preserve"> is enhanced</w:t>
      </w:r>
      <w:r w:rsidR="00F8335A" w:rsidRPr="00C16F4F">
        <w:rPr>
          <w:szCs w:val="24"/>
        </w:rPr>
        <w:t>.</w:t>
      </w:r>
      <w:r w:rsidR="0018648E" w:rsidRPr="00C16F4F">
        <w:rPr>
          <w:szCs w:val="24"/>
        </w:rPr>
        <w:t xml:space="preserve"> This is </w:t>
      </w:r>
      <w:r w:rsidR="0018648E" w:rsidRPr="00C16F4F">
        <w:rPr>
          <w:i/>
          <w:szCs w:val="24"/>
        </w:rPr>
        <w:t>learning problem</w:t>
      </w:r>
      <w:r w:rsidR="0018648E" w:rsidRPr="00C16F4F">
        <w:rPr>
          <w:szCs w:val="24"/>
        </w:rPr>
        <w:t>.</w:t>
      </w:r>
    </w:p>
    <w:p w:rsidR="00095CE6" w:rsidRPr="00C16F4F" w:rsidRDefault="00095CE6" w:rsidP="002D0C44">
      <w:r w:rsidRPr="00C16F4F">
        <w:lastRenderedPageBreak/>
        <w:t xml:space="preserve">These problems </w:t>
      </w:r>
      <w:proofErr w:type="gramStart"/>
      <w:r w:rsidRPr="00C16F4F">
        <w:t>will be mentioned</w:t>
      </w:r>
      <w:proofErr w:type="gramEnd"/>
      <w:r w:rsidR="00922172" w:rsidRPr="00C16F4F">
        <w:t xml:space="preserve"> in sub-sections </w:t>
      </w:r>
      <w:hyperlink w:anchor="_IV.4.1._HMM_evaluation" w:tooltip="I.1. HMM evaluation problem" w:history="1">
        <w:r w:rsidR="001A5A1B">
          <w:rPr>
            <w:rStyle w:val="Hyperlink"/>
            <w:u w:val="none"/>
          </w:rPr>
          <w:t>I</w:t>
        </w:r>
        <w:r w:rsidR="00922172" w:rsidRPr="00C16F4F">
          <w:rPr>
            <w:rStyle w:val="Hyperlink"/>
            <w:u w:val="none"/>
          </w:rPr>
          <w:t>.1</w:t>
        </w:r>
      </w:hyperlink>
      <w:r w:rsidR="00922172" w:rsidRPr="00C16F4F">
        <w:t xml:space="preserve">, </w:t>
      </w:r>
      <w:hyperlink w:anchor="_IV.4.2._HMM_uncovering" w:tooltip="I.2. HMM uncovering problem" w:history="1">
        <w:r w:rsidR="001A5A1B">
          <w:rPr>
            <w:rStyle w:val="Hyperlink"/>
            <w:u w:val="none"/>
          </w:rPr>
          <w:t>I</w:t>
        </w:r>
        <w:r w:rsidR="00922172" w:rsidRPr="00C16F4F">
          <w:rPr>
            <w:rStyle w:val="Hyperlink"/>
            <w:u w:val="none"/>
          </w:rPr>
          <w:t>.2</w:t>
        </w:r>
      </w:hyperlink>
      <w:r w:rsidR="00922172" w:rsidRPr="00C16F4F">
        <w:t xml:space="preserve">, and </w:t>
      </w:r>
      <w:hyperlink w:anchor="_IV.4.3._HMM_learning" w:tooltip="I.3. HMM learning problem" w:history="1">
        <w:r w:rsidR="001A5A1B">
          <w:rPr>
            <w:rStyle w:val="Hyperlink"/>
            <w:u w:val="none"/>
          </w:rPr>
          <w:t>I</w:t>
        </w:r>
        <w:r w:rsidR="00922172" w:rsidRPr="00C16F4F">
          <w:rPr>
            <w:rStyle w:val="Hyperlink"/>
            <w:u w:val="none"/>
          </w:rPr>
          <w:t>.3</w:t>
        </w:r>
      </w:hyperlink>
      <w:r w:rsidRPr="00C16F4F">
        <w:t>, in turn.</w:t>
      </w:r>
    </w:p>
    <w:p w:rsidR="00095CE6" w:rsidRPr="00C16F4F" w:rsidRDefault="00095CE6" w:rsidP="002D0C44"/>
    <w:p w:rsidR="00922172" w:rsidRPr="00127F10" w:rsidRDefault="001A5A1B" w:rsidP="00127F10">
      <w:pPr>
        <w:pStyle w:val="Heading3"/>
      </w:pPr>
      <w:bookmarkStart w:id="39" w:name="_IV.4.1._HMM_evaluation"/>
      <w:bookmarkStart w:id="40" w:name="_Toc448952503"/>
      <w:bookmarkEnd w:id="39"/>
      <w:r>
        <w:t>I</w:t>
      </w:r>
      <w:r w:rsidR="00922172" w:rsidRPr="00127F10">
        <w:t>.1. HMM evaluation problem</w:t>
      </w:r>
      <w:bookmarkEnd w:id="40"/>
    </w:p>
    <w:p w:rsidR="00790203" w:rsidRPr="00C16F4F" w:rsidRDefault="00095CE6" w:rsidP="002D0C44">
      <w:r w:rsidRPr="00C16F4F">
        <w:t xml:space="preserve">The essence of evaluation problem is to find out the way to compute the probability </w:t>
      </w:r>
      <w:proofErr w:type="gramStart"/>
      <w:r w:rsidRPr="00C16F4F">
        <w:rPr>
          <w:i/>
        </w:rPr>
        <w:t>P</w:t>
      </w:r>
      <w:r w:rsidRPr="00C16F4F">
        <w:t>(</w:t>
      </w:r>
      <w:proofErr w:type="gramEnd"/>
      <w:r w:rsidRPr="00C16F4F">
        <w:rPr>
          <w:i/>
        </w:rPr>
        <w:t>O</w:t>
      </w:r>
      <w:r w:rsidRPr="00C16F4F">
        <w:t>|</w:t>
      </w:r>
      <w:r w:rsidRPr="00C16F4F">
        <w:rPr>
          <w:i/>
        </w:rPr>
        <w:t>∆</w:t>
      </w:r>
      <w:r w:rsidRPr="00C16F4F">
        <w:t xml:space="preserve">) most effectively given the observation sequence </w:t>
      </w:r>
      <w:r w:rsidRPr="00C16F4F">
        <w:rPr>
          <w:i/>
        </w:rPr>
        <w:t>O</w:t>
      </w:r>
      <w:r w:rsidRPr="00C16F4F">
        <w:t xml:space="preserve"> = {</w:t>
      </w:r>
      <w:r w:rsidRPr="00C16F4F">
        <w:rPr>
          <w:i/>
        </w:rPr>
        <w:t>o</w:t>
      </w:r>
      <w:r w:rsidRPr="00C16F4F">
        <w:rPr>
          <w:vertAlign w:val="subscript"/>
        </w:rPr>
        <w:t>1</w:t>
      </w:r>
      <w:r w:rsidRPr="00C16F4F">
        <w:t xml:space="preserve">, </w:t>
      </w:r>
      <w:r w:rsidRPr="00C16F4F">
        <w:rPr>
          <w:i/>
        </w:rPr>
        <w:t>o</w:t>
      </w:r>
      <w:r w:rsidRPr="00C16F4F">
        <w:rPr>
          <w:vertAlign w:val="subscript"/>
        </w:rPr>
        <w:t>2</w:t>
      </w:r>
      <w:r w:rsidRPr="00C16F4F">
        <w:t xml:space="preserve">,…, </w:t>
      </w:r>
      <w:proofErr w:type="spellStart"/>
      <w:r w:rsidRPr="00C16F4F">
        <w:rPr>
          <w:i/>
        </w:rPr>
        <w:t>o</w:t>
      </w:r>
      <w:r w:rsidRPr="00C16F4F">
        <w:rPr>
          <w:i/>
          <w:vertAlign w:val="subscript"/>
        </w:rPr>
        <w:t>T</w:t>
      </w:r>
      <w:proofErr w:type="spellEnd"/>
      <w:r w:rsidRPr="00C16F4F">
        <w:t xml:space="preserve">}. </w:t>
      </w:r>
      <w:r w:rsidR="00B37E41" w:rsidRPr="00C16F4F">
        <w:t xml:space="preserve">For example, given HMM </w:t>
      </w:r>
      <w:r w:rsidR="007643E9" w:rsidRPr="00C16F4F">
        <w:t xml:space="preserve">∆ whose parameters </w:t>
      </w:r>
      <w:r w:rsidR="007643E9" w:rsidRPr="00C16F4F">
        <w:rPr>
          <w:rFonts w:eastAsia="Arial Unicode MS"/>
          <w:i/>
        </w:rPr>
        <w:t>A</w:t>
      </w:r>
      <w:r w:rsidR="007643E9" w:rsidRPr="00C16F4F">
        <w:rPr>
          <w:rFonts w:eastAsia="Arial Unicode MS"/>
        </w:rPr>
        <w:t>,</w:t>
      </w:r>
      <w:r w:rsidR="007643E9" w:rsidRPr="00C16F4F">
        <w:rPr>
          <w:rFonts w:eastAsia="Arial Unicode MS"/>
          <w:i/>
        </w:rPr>
        <w:t xml:space="preserve"> B</w:t>
      </w:r>
      <w:r w:rsidR="007643E9" w:rsidRPr="00C16F4F">
        <w:rPr>
          <w:rFonts w:eastAsia="Arial Unicode MS"/>
        </w:rPr>
        <w:t>,</w:t>
      </w:r>
      <w:r w:rsidR="007643E9" w:rsidRPr="00C16F4F">
        <w:rPr>
          <w:rFonts w:eastAsia="Arial Unicode MS"/>
          <w:i/>
        </w:rPr>
        <w:t xml:space="preserve"> </w:t>
      </w:r>
      <w:r w:rsidR="007643E9" w:rsidRPr="00C16F4F">
        <w:rPr>
          <w:rFonts w:eastAsia="Arial Unicode MS"/>
        </w:rPr>
        <w:t>and</w:t>
      </w:r>
      <w:r w:rsidR="007643E9" w:rsidRPr="00C16F4F">
        <w:rPr>
          <w:rFonts w:eastAsia="Arial Unicode MS"/>
          <w:i/>
        </w:rPr>
        <w:t xml:space="preserve"> </w:t>
      </w:r>
      <w:r w:rsidR="007643E9" w:rsidRPr="00C16F4F">
        <w:t xml:space="preserve">∏ specified in tables </w:t>
      </w:r>
      <w:hyperlink w:anchor="_Table_III.2.1._Transition" w:tooltip="Table I.1. Transition probability matrix A" w:history="1">
        <w:r w:rsidR="001A5A1B">
          <w:rPr>
            <w:rStyle w:val="Hyperlink"/>
            <w:u w:val="none"/>
          </w:rPr>
          <w:t>I</w:t>
        </w:r>
        <w:r w:rsidR="00922172" w:rsidRPr="00C16F4F">
          <w:rPr>
            <w:rStyle w:val="Hyperlink"/>
            <w:u w:val="none"/>
          </w:rPr>
          <w:t>.1</w:t>
        </w:r>
      </w:hyperlink>
      <w:r w:rsidR="00922172" w:rsidRPr="00C16F4F">
        <w:t xml:space="preserve">, </w:t>
      </w:r>
      <w:hyperlink w:anchor="_Table_III.2.2._Uniform" w:tooltip="Table I.2. Uniform initial state distribution ∏" w:history="1">
        <w:r w:rsidR="001A5A1B">
          <w:rPr>
            <w:rStyle w:val="Hyperlink"/>
            <w:u w:val="none"/>
          </w:rPr>
          <w:t>I</w:t>
        </w:r>
        <w:r w:rsidR="00922172" w:rsidRPr="00C16F4F">
          <w:rPr>
            <w:rStyle w:val="Hyperlink"/>
            <w:u w:val="none"/>
          </w:rPr>
          <w:t>.2</w:t>
        </w:r>
      </w:hyperlink>
      <w:r w:rsidR="00922172" w:rsidRPr="00C16F4F">
        <w:t xml:space="preserve">, and </w:t>
      </w:r>
      <w:hyperlink w:anchor="_Table_III.2.3._Observation" w:tooltip="Table I.3. Observation probability matrix B" w:history="1">
        <w:r w:rsidR="001A5A1B">
          <w:rPr>
            <w:rStyle w:val="Hyperlink"/>
            <w:u w:val="none"/>
          </w:rPr>
          <w:t>I</w:t>
        </w:r>
        <w:r w:rsidR="00922172" w:rsidRPr="00C16F4F">
          <w:rPr>
            <w:rStyle w:val="Hyperlink"/>
            <w:u w:val="none"/>
          </w:rPr>
          <w:t>.3</w:t>
        </w:r>
      </w:hyperlink>
      <w:r w:rsidR="007643E9" w:rsidRPr="00C16F4F">
        <w:t>, which is designed for weather forecast.</w:t>
      </w:r>
      <w:r w:rsidR="00F258F8" w:rsidRPr="00C16F4F">
        <w:t xml:space="preserve"> Suppose we need to calculate the probability of event that </w:t>
      </w:r>
      <w:r w:rsidR="002E7EA0" w:rsidRPr="00C16F4F">
        <w:t>humidity</w:t>
      </w:r>
      <w:r w:rsidR="00F258F8" w:rsidRPr="00C16F4F">
        <w:t xml:space="preserve"> is </w:t>
      </w:r>
      <w:r w:rsidR="00F258F8" w:rsidRPr="00C16F4F">
        <w:rPr>
          <w:i/>
        </w:rPr>
        <w:t>soggy</w:t>
      </w:r>
      <w:r w:rsidR="00563F09" w:rsidRPr="00C16F4F">
        <w:t xml:space="preserve"> and </w:t>
      </w:r>
      <w:r w:rsidR="00F258F8" w:rsidRPr="00C16F4F">
        <w:rPr>
          <w:i/>
        </w:rPr>
        <w:t>dry</w:t>
      </w:r>
      <w:r w:rsidR="00F258F8" w:rsidRPr="00C16F4F">
        <w:t xml:space="preserve"> in days </w:t>
      </w:r>
      <w:r w:rsidR="00563F09" w:rsidRPr="00C16F4F">
        <w:t xml:space="preserve">1 and </w:t>
      </w:r>
      <w:r w:rsidR="00F258F8" w:rsidRPr="00C16F4F">
        <w:t>2</w:t>
      </w:r>
      <w:r w:rsidR="00563F09" w:rsidRPr="00C16F4F">
        <w:t xml:space="preserve">, </w:t>
      </w:r>
      <w:r w:rsidR="00F258F8" w:rsidRPr="00C16F4F">
        <w:t xml:space="preserve">respectively. This is evaluation problem with sequence of observations </w:t>
      </w:r>
      <w:r w:rsidR="00F258F8" w:rsidRPr="00C16F4F">
        <w:rPr>
          <w:i/>
        </w:rPr>
        <w:t>O</w:t>
      </w:r>
      <w:r w:rsidR="00F258F8" w:rsidRPr="00C16F4F">
        <w:t xml:space="preserve"> = {</w:t>
      </w:r>
      <w:r w:rsidR="00F258F8" w:rsidRPr="00C16F4F">
        <w:rPr>
          <w:i/>
        </w:rPr>
        <w:t>o</w:t>
      </w:r>
      <w:r w:rsidR="00F258F8" w:rsidRPr="00C16F4F">
        <w:rPr>
          <w:vertAlign w:val="subscript"/>
        </w:rPr>
        <w:t>1</w:t>
      </w:r>
      <w:r w:rsidR="00F258F8" w:rsidRPr="00C16F4F">
        <w:t>=</w:t>
      </w:r>
      <w:r w:rsidR="00C42062" w:rsidRPr="00C16F4F">
        <w:rPr>
          <w:i/>
        </w:rPr>
        <w:t>φ</w:t>
      </w:r>
      <w:r w:rsidR="00005DAE" w:rsidRPr="00C16F4F">
        <w:rPr>
          <w:vertAlign w:val="subscript"/>
        </w:rPr>
        <w:t>4</w:t>
      </w:r>
      <w:r w:rsidR="00005DAE" w:rsidRPr="00C16F4F">
        <w:t>=</w:t>
      </w:r>
      <w:r w:rsidR="00F258F8" w:rsidRPr="00C16F4F">
        <w:rPr>
          <w:i/>
        </w:rPr>
        <w:t>soggy</w:t>
      </w:r>
      <w:r w:rsidR="00F258F8" w:rsidRPr="00C16F4F">
        <w:t xml:space="preserve">, </w:t>
      </w:r>
      <w:r w:rsidR="00F258F8" w:rsidRPr="00C16F4F">
        <w:rPr>
          <w:i/>
        </w:rPr>
        <w:t>o</w:t>
      </w:r>
      <w:r w:rsidR="00F258F8" w:rsidRPr="00C16F4F">
        <w:rPr>
          <w:vertAlign w:val="subscript"/>
        </w:rPr>
        <w:t>2</w:t>
      </w:r>
      <w:r w:rsidR="00005DAE" w:rsidRPr="00C16F4F">
        <w:t>=</w:t>
      </w:r>
      <w:r w:rsidR="00C42062" w:rsidRPr="00C16F4F">
        <w:rPr>
          <w:i/>
        </w:rPr>
        <w:t>φ</w:t>
      </w:r>
      <w:r w:rsidR="00005DAE" w:rsidRPr="00C16F4F">
        <w:rPr>
          <w:vertAlign w:val="subscript"/>
        </w:rPr>
        <w:t>1</w:t>
      </w:r>
      <w:r w:rsidR="00F258F8" w:rsidRPr="00C16F4F">
        <w:t>=</w:t>
      </w:r>
      <w:r w:rsidR="00005DAE" w:rsidRPr="00C16F4F">
        <w:rPr>
          <w:i/>
        </w:rPr>
        <w:t>dry</w:t>
      </w:r>
      <w:r w:rsidR="00C42062" w:rsidRPr="00C16F4F">
        <w:t xml:space="preserve">, </w:t>
      </w:r>
      <w:r w:rsidR="00C42062" w:rsidRPr="00C16F4F">
        <w:rPr>
          <w:i/>
        </w:rPr>
        <w:t>o</w:t>
      </w:r>
      <w:r w:rsidR="00C42062" w:rsidRPr="00C16F4F">
        <w:rPr>
          <w:vertAlign w:val="subscript"/>
        </w:rPr>
        <w:t>3</w:t>
      </w:r>
      <w:r w:rsidR="00C42062" w:rsidRPr="00C16F4F">
        <w:t>=</w:t>
      </w:r>
      <w:r w:rsidR="00C42062" w:rsidRPr="00C16F4F">
        <w:rPr>
          <w:i/>
        </w:rPr>
        <w:t>φ</w:t>
      </w:r>
      <w:r w:rsidR="00C42062" w:rsidRPr="00C16F4F">
        <w:rPr>
          <w:vertAlign w:val="subscript"/>
        </w:rPr>
        <w:t>2</w:t>
      </w:r>
      <w:r w:rsidR="00C42062" w:rsidRPr="00C16F4F">
        <w:t>=</w:t>
      </w:r>
      <w:proofErr w:type="spellStart"/>
      <w:r w:rsidR="00C42062" w:rsidRPr="00C16F4F">
        <w:rPr>
          <w:i/>
        </w:rPr>
        <w:t>dryish</w:t>
      </w:r>
      <w:proofErr w:type="spellEnd"/>
      <w:r w:rsidR="00F258F8" w:rsidRPr="00C16F4F">
        <w:t>}</w:t>
      </w:r>
      <w:r w:rsidR="00005DAE" w:rsidRPr="00C16F4F">
        <w:t xml:space="preserve">. </w:t>
      </w:r>
      <w:r w:rsidR="004465A8" w:rsidRPr="00C16F4F">
        <w:t xml:space="preserve">There </w:t>
      </w:r>
      <w:r w:rsidR="00E4232E" w:rsidRPr="00C16F4F">
        <w:t>is</w:t>
      </w:r>
      <w:r w:rsidR="004465A8" w:rsidRPr="00C16F4F">
        <w:t xml:space="preserve"> </w:t>
      </w:r>
      <w:r w:rsidR="00E4232E" w:rsidRPr="00C16F4F">
        <w:t xml:space="preserve">a complete set of </w:t>
      </w:r>
      <w:r w:rsidR="00CA1191" w:rsidRPr="00C16F4F">
        <w:t>3</w:t>
      </w:r>
      <w:r w:rsidR="00CA1191" w:rsidRPr="00C16F4F">
        <w:rPr>
          <w:vertAlign w:val="superscript"/>
        </w:rPr>
        <w:t>3</w:t>
      </w:r>
      <w:r w:rsidR="00CA1191" w:rsidRPr="00C16F4F">
        <w:t>=27</w:t>
      </w:r>
      <w:r w:rsidR="00E4232E" w:rsidRPr="00C16F4F">
        <w:t xml:space="preserve"> mutually exclusive cases</w:t>
      </w:r>
      <w:r w:rsidR="004465A8" w:rsidRPr="00C16F4F">
        <w:t xml:space="preserve"> of weather states for </w:t>
      </w:r>
      <w:r w:rsidR="00CA1191" w:rsidRPr="00C16F4F">
        <w:t>three</w:t>
      </w:r>
      <w:r w:rsidR="004465A8" w:rsidRPr="00C16F4F">
        <w:t xml:space="preserve"> days</w:t>
      </w:r>
      <w:r w:rsidR="000F5C08" w:rsidRPr="00C16F4F">
        <w:t xml:space="preserve">; for example, given a case in which weather states in days 1, 2, and 3 are </w:t>
      </w:r>
      <w:r w:rsidR="000F5C08" w:rsidRPr="00C16F4F">
        <w:rPr>
          <w:i/>
        </w:rPr>
        <w:t>sunny</w:t>
      </w:r>
      <w:r w:rsidR="000F5C08" w:rsidRPr="00C16F4F">
        <w:t xml:space="preserve">, </w:t>
      </w:r>
      <w:r w:rsidR="000F5C08" w:rsidRPr="00C16F4F">
        <w:rPr>
          <w:i/>
        </w:rPr>
        <w:t>sunny</w:t>
      </w:r>
      <w:r w:rsidR="000F5C08" w:rsidRPr="00C16F4F">
        <w:t xml:space="preserve">, and </w:t>
      </w:r>
      <w:r w:rsidR="000F5C08" w:rsidRPr="00C16F4F">
        <w:rPr>
          <w:i/>
        </w:rPr>
        <w:t>sunny</w:t>
      </w:r>
      <w:r w:rsidR="000F5C08" w:rsidRPr="00C16F4F">
        <w:t xml:space="preserve"> then, state stochastic process is </w:t>
      </w:r>
      <w:r w:rsidR="000F5C08" w:rsidRPr="00C16F4F">
        <w:rPr>
          <w:i/>
        </w:rPr>
        <w:t xml:space="preserve">X </w:t>
      </w:r>
      <w:r w:rsidR="000F5C08" w:rsidRPr="00C16F4F">
        <w:t>= {</w:t>
      </w:r>
      <w:r w:rsidR="000F5C08" w:rsidRPr="00C16F4F">
        <w:rPr>
          <w:i/>
        </w:rPr>
        <w:t>x</w:t>
      </w:r>
      <w:r w:rsidR="000F5C08" w:rsidRPr="00C16F4F">
        <w:rPr>
          <w:vertAlign w:val="subscript"/>
        </w:rPr>
        <w:t>1</w:t>
      </w:r>
      <w:r w:rsidR="000F5C08" w:rsidRPr="00C16F4F">
        <w:t>=</w:t>
      </w:r>
      <w:r w:rsidR="000F5C08" w:rsidRPr="00C16F4F">
        <w:rPr>
          <w:i/>
        </w:rPr>
        <w:t>s</w:t>
      </w:r>
      <w:r w:rsidR="000F5C08" w:rsidRPr="00C16F4F">
        <w:rPr>
          <w:vertAlign w:val="subscript"/>
        </w:rPr>
        <w:t>1</w:t>
      </w:r>
      <w:r w:rsidR="000F5C08" w:rsidRPr="00C16F4F">
        <w:t>=</w:t>
      </w:r>
      <w:r w:rsidR="000F5C08" w:rsidRPr="00C16F4F">
        <w:rPr>
          <w:i/>
        </w:rPr>
        <w:t>sunny</w:t>
      </w:r>
      <w:r w:rsidR="000F5C08" w:rsidRPr="00C16F4F">
        <w:t xml:space="preserve">, </w:t>
      </w:r>
      <w:r w:rsidR="000F5C08" w:rsidRPr="00C16F4F">
        <w:rPr>
          <w:i/>
        </w:rPr>
        <w:t>x</w:t>
      </w:r>
      <w:r w:rsidR="000F5C08" w:rsidRPr="00C16F4F">
        <w:rPr>
          <w:vertAlign w:val="subscript"/>
        </w:rPr>
        <w:t>2</w:t>
      </w:r>
      <w:r w:rsidR="000F5C08" w:rsidRPr="00C16F4F">
        <w:t>=</w:t>
      </w:r>
      <w:r w:rsidR="000F5C08" w:rsidRPr="00C16F4F">
        <w:rPr>
          <w:i/>
        </w:rPr>
        <w:t>s</w:t>
      </w:r>
      <w:r w:rsidR="000F5C08" w:rsidRPr="00C16F4F">
        <w:rPr>
          <w:vertAlign w:val="subscript"/>
        </w:rPr>
        <w:t>1</w:t>
      </w:r>
      <w:r w:rsidR="000F5C08" w:rsidRPr="00C16F4F">
        <w:t>=</w:t>
      </w:r>
      <w:r w:rsidR="000F5C08" w:rsidRPr="00C16F4F">
        <w:rPr>
          <w:i/>
        </w:rPr>
        <w:t>sunny</w:t>
      </w:r>
      <w:r w:rsidR="000F5C08" w:rsidRPr="00C16F4F">
        <w:t xml:space="preserve">, </w:t>
      </w:r>
      <w:r w:rsidR="000F5C08" w:rsidRPr="00C16F4F">
        <w:rPr>
          <w:i/>
        </w:rPr>
        <w:t>x</w:t>
      </w:r>
      <w:r w:rsidR="000F5C08" w:rsidRPr="00C16F4F">
        <w:rPr>
          <w:vertAlign w:val="subscript"/>
        </w:rPr>
        <w:t>3</w:t>
      </w:r>
      <w:r w:rsidR="000F5C08" w:rsidRPr="00C16F4F">
        <w:t>=</w:t>
      </w:r>
      <w:r w:rsidR="000F5C08" w:rsidRPr="00C16F4F">
        <w:rPr>
          <w:i/>
        </w:rPr>
        <w:t>s</w:t>
      </w:r>
      <w:r w:rsidR="000F5C08" w:rsidRPr="00C16F4F">
        <w:rPr>
          <w:vertAlign w:val="subscript"/>
        </w:rPr>
        <w:t>1</w:t>
      </w:r>
      <w:r w:rsidR="000F5C08" w:rsidRPr="00C16F4F">
        <w:t>=</w:t>
      </w:r>
      <w:r w:rsidR="000F5C08" w:rsidRPr="00C16F4F">
        <w:rPr>
          <w:i/>
        </w:rPr>
        <w:t>sunny</w:t>
      </w:r>
      <w:r w:rsidR="000F5C08" w:rsidRPr="00C16F4F">
        <w:t xml:space="preserve">}. </w:t>
      </w:r>
      <w:r w:rsidRPr="00C16F4F">
        <w:t xml:space="preserve">It is easy to recognize that it is impossible to browse all combinational cases of given observation sequence </w:t>
      </w:r>
      <w:r w:rsidR="00957EA0" w:rsidRPr="00C16F4F">
        <w:rPr>
          <w:i/>
        </w:rPr>
        <w:t>O</w:t>
      </w:r>
      <w:r w:rsidR="00957EA0" w:rsidRPr="00C16F4F">
        <w:t xml:space="preserve"> = {</w:t>
      </w:r>
      <w:r w:rsidR="00957EA0" w:rsidRPr="00C16F4F">
        <w:rPr>
          <w:i/>
        </w:rPr>
        <w:t>o</w:t>
      </w:r>
      <w:r w:rsidR="00957EA0" w:rsidRPr="00C16F4F">
        <w:rPr>
          <w:vertAlign w:val="subscript"/>
        </w:rPr>
        <w:t>1</w:t>
      </w:r>
      <w:r w:rsidR="00957EA0" w:rsidRPr="00C16F4F">
        <w:t xml:space="preserve">, </w:t>
      </w:r>
      <w:r w:rsidR="00957EA0" w:rsidRPr="00C16F4F">
        <w:rPr>
          <w:i/>
        </w:rPr>
        <w:t>o</w:t>
      </w:r>
      <w:r w:rsidR="00957EA0" w:rsidRPr="00C16F4F">
        <w:rPr>
          <w:vertAlign w:val="subscript"/>
        </w:rPr>
        <w:t>2</w:t>
      </w:r>
      <w:r w:rsidR="00957EA0" w:rsidRPr="00C16F4F">
        <w:t xml:space="preserve">,…, </w:t>
      </w:r>
      <w:proofErr w:type="spellStart"/>
      <w:r w:rsidR="00957EA0" w:rsidRPr="00C16F4F">
        <w:rPr>
          <w:i/>
        </w:rPr>
        <w:t>o</w:t>
      </w:r>
      <w:r w:rsidR="00957EA0" w:rsidRPr="00C16F4F">
        <w:rPr>
          <w:i/>
          <w:vertAlign w:val="subscript"/>
        </w:rPr>
        <w:t>T</w:t>
      </w:r>
      <w:proofErr w:type="spellEnd"/>
      <w:r w:rsidR="00957EA0" w:rsidRPr="00C16F4F">
        <w:t xml:space="preserve">} </w:t>
      </w:r>
      <w:r w:rsidRPr="00C16F4F">
        <w:t xml:space="preserve">as we knew that it is necessary to </w:t>
      </w:r>
      <w:r w:rsidR="00E36124" w:rsidRPr="00C16F4F">
        <w:t>survey</w:t>
      </w:r>
      <w:r w:rsidRPr="00C16F4F">
        <w:t xml:space="preserve"> </w:t>
      </w:r>
      <w:r w:rsidR="00914FDD" w:rsidRPr="00C16F4F">
        <w:t>3</w:t>
      </w:r>
      <w:r w:rsidR="00914FDD" w:rsidRPr="00C16F4F">
        <w:rPr>
          <w:vertAlign w:val="superscript"/>
        </w:rPr>
        <w:t>3</w:t>
      </w:r>
      <w:r w:rsidR="00914FDD" w:rsidRPr="00C16F4F">
        <w:t>=27</w:t>
      </w:r>
      <w:r w:rsidRPr="00C16F4F">
        <w:t xml:space="preserve"> mutually exclusive cases of weather states with a tiny number of observations {</w:t>
      </w:r>
      <w:r w:rsidRPr="00C16F4F">
        <w:rPr>
          <w:i/>
        </w:rPr>
        <w:t>soggy</w:t>
      </w:r>
      <w:r w:rsidRPr="00C16F4F">
        <w:t xml:space="preserve">, </w:t>
      </w:r>
      <w:r w:rsidRPr="00C16F4F">
        <w:rPr>
          <w:i/>
        </w:rPr>
        <w:t>dry</w:t>
      </w:r>
      <w:r w:rsidR="00914FDD" w:rsidRPr="00C16F4F">
        <w:t>,</w:t>
      </w:r>
      <w:r w:rsidR="00914FDD" w:rsidRPr="00C16F4F">
        <w:rPr>
          <w:i/>
        </w:rPr>
        <w:t xml:space="preserve"> </w:t>
      </w:r>
      <w:proofErr w:type="spellStart"/>
      <w:r w:rsidR="00914FDD" w:rsidRPr="00C16F4F">
        <w:rPr>
          <w:i/>
        </w:rPr>
        <w:t>dryish</w:t>
      </w:r>
      <w:proofErr w:type="spellEnd"/>
      <w:r w:rsidRPr="00C16F4F">
        <w:t>}.</w:t>
      </w:r>
      <w:r w:rsidR="00E36124" w:rsidRPr="00C16F4F">
        <w:t xml:space="preserve"> Exactly, given </w:t>
      </w:r>
      <w:r w:rsidR="00E36124" w:rsidRPr="00C16F4F">
        <w:rPr>
          <w:i/>
        </w:rPr>
        <w:t>n</w:t>
      </w:r>
      <w:r w:rsidR="00E36124" w:rsidRPr="00C16F4F">
        <w:t xml:space="preserve"> states and </w:t>
      </w:r>
      <w:r w:rsidR="00E36124" w:rsidRPr="00C16F4F">
        <w:rPr>
          <w:i/>
        </w:rPr>
        <w:t>T</w:t>
      </w:r>
      <w:r w:rsidR="00E36124" w:rsidRPr="00C16F4F">
        <w:t xml:space="preserve"> observations, it </w:t>
      </w:r>
      <w:r w:rsidR="00957EA0" w:rsidRPr="00C16F4F">
        <w:t>takes extremely</w:t>
      </w:r>
      <w:r w:rsidR="00E36124" w:rsidRPr="00C16F4F">
        <w:t xml:space="preserve"> </w:t>
      </w:r>
      <w:r w:rsidR="00957EA0" w:rsidRPr="00C16F4F">
        <w:t xml:space="preserve">expensive cost </w:t>
      </w:r>
      <w:r w:rsidR="00E36124" w:rsidRPr="00C16F4F">
        <w:t xml:space="preserve">to survey </w:t>
      </w:r>
      <w:proofErr w:type="spellStart"/>
      <w:proofErr w:type="gramStart"/>
      <w:r w:rsidR="00E36124" w:rsidRPr="00C16F4F">
        <w:rPr>
          <w:i/>
        </w:rPr>
        <w:t>n</w:t>
      </w:r>
      <w:r w:rsidR="00E36124" w:rsidRPr="00C16F4F">
        <w:rPr>
          <w:i/>
          <w:vertAlign w:val="superscript"/>
        </w:rPr>
        <w:t>T</w:t>
      </w:r>
      <w:proofErr w:type="spellEnd"/>
      <w:proofErr w:type="gramEnd"/>
      <w:r w:rsidR="00E36124" w:rsidRPr="00C16F4F">
        <w:t xml:space="preserve"> cases.</w:t>
      </w:r>
      <w:r w:rsidR="007D698C" w:rsidRPr="00C16F4F">
        <w:t xml:space="preserve"> According to </w:t>
      </w:r>
      <w:sdt>
        <w:sdtPr>
          <w:id w:val="29462126"/>
          <w:citation/>
        </w:sdtPr>
        <w:sdtEndPr/>
        <w:sdtContent>
          <w:r w:rsidR="005F73C8" w:rsidRPr="00C16F4F">
            <w:fldChar w:fldCharType="begin"/>
          </w:r>
          <w:r w:rsidR="005F73C8" w:rsidRPr="00C16F4F">
            <w:instrText xml:space="preserve"> CITATION Rabiner1989 \p 262-263 \l 1033  </w:instrText>
          </w:r>
          <w:r w:rsidR="005F73C8" w:rsidRPr="00C16F4F">
            <w:fldChar w:fldCharType="separate"/>
          </w:r>
          <w:r w:rsidR="00957EA0" w:rsidRPr="00C16F4F">
            <w:rPr>
              <w:noProof/>
            </w:rPr>
            <w:t>(Rabiner, 1989, pp. 262-263)</w:t>
          </w:r>
          <w:r w:rsidR="005F73C8" w:rsidRPr="00C16F4F">
            <w:rPr>
              <w:noProof/>
            </w:rPr>
            <w:fldChar w:fldCharType="end"/>
          </w:r>
        </w:sdtContent>
      </w:sdt>
      <w:r w:rsidR="007D698C" w:rsidRPr="00C16F4F">
        <w:t xml:space="preserve">, there is a </w:t>
      </w:r>
      <w:r w:rsidR="00783FDD" w:rsidRPr="00C16F4F">
        <w:t>so-called</w:t>
      </w:r>
      <w:r w:rsidR="007D698C" w:rsidRPr="00C16F4F">
        <w:t xml:space="preserve"> </w:t>
      </w:r>
      <w:r w:rsidR="00783FDD" w:rsidRPr="00C16F4F">
        <w:rPr>
          <w:i/>
        </w:rPr>
        <w:t>forward-backward procedure</w:t>
      </w:r>
      <w:r w:rsidR="00783FDD" w:rsidRPr="00C16F4F">
        <w:t xml:space="preserve"> </w:t>
      </w:r>
      <w:r w:rsidR="007D698C" w:rsidRPr="00C16F4F">
        <w:t xml:space="preserve">to decrease computational cost for determining the probability </w:t>
      </w:r>
      <w:proofErr w:type="gramStart"/>
      <w:r w:rsidR="007D698C" w:rsidRPr="00C16F4F">
        <w:rPr>
          <w:i/>
        </w:rPr>
        <w:t>P</w:t>
      </w:r>
      <w:r w:rsidR="007D698C" w:rsidRPr="00C16F4F">
        <w:t>(</w:t>
      </w:r>
      <w:proofErr w:type="gramEnd"/>
      <w:r w:rsidR="007D698C" w:rsidRPr="00C16F4F">
        <w:rPr>
          <w:i/>
        </w:rPr>
        <w:t>O|</w:t>
      </w:r>
      <w:r w:rsidR="007D698C" w:rsidRPr="00C16F4F">
        <w:t>Δ).</w:t>
      </w:r>
      <w:r w:rsidR="00F46009" w:rsidRPr="00C16F4F">
        <w:t xml:space="preserve"> Let </w:t>
      </w:r>
      <w:proofErr w:type="gramStart"/>
      <w:r w:rsidR="00F46009" w:rsidRPr="00C16F4F">
        <w:rPr>
          <w:i/>
        </w:rPr>
        <w:t>α</w:t>
      </w:r>
      <w:r w:rsidR="00F46009" w:rsidRPr="00C16F4F">
        <w:rPr>
          <w:i/>
          <w:vertAlign w:val="subscript"/>
        </w:rPr>
        <w:t>t</w:t>
      </w:r>
      <w:r w:rsidR="00F46009" w:rsidRPr="00C16F4F">
        <w:t>(</w:t>
      </w:r>
      <w:proofErr w:type="spellStart"/>
      <w:proofErr w:type="gramEnd"/>
      <w:r w:rsidR="00F46009" w:rsidRPr="00C16F4F">
        <w:rPr>
          <w:i/>
        </w:rPr>
        <w:t>i</w:t>
      </w:r>
      <w:proofErr w:type="spellEnd"/>
      <w:r w:rsidR="00F46009" w:rsidRPr="00C16F4F">
        <w:t>) be the joint probability of partial observation sequence {</w:t>
      </w:r>
      <w:r w:rsidR="00F46009" w:rsidRPr="00C16F4F">
        <w:rPr>
          <w:i/>
        </w:rPr>
        <w:t>o</w:t>
      </w:r>
      <w:r w:rsidR="00F46009" w:rsidRPr="00C16F4F">
        <w:rPr>
          <w:vertAlign w:val="subscript"/>
        </w:rPr>
        <w:t>1</w:t>
      </w:r>
      <w:r w:rsidR="00F46009" w:rsidRPr="00C16F4F">
        <w:t xml:space="preserve">, </w:t>
      </w:r>
      <w:r w:rsidR="00F46009" w:rsidRPr="00C16F4F">
        <w:rPr>
          <w:i/>
        </w:rPr>
        <w:t>o</w:t>
      </w:r>
      <w:r w:rsidR="00F46009" w:rsidRPr="00C16F4F">
        <w:rPr>
          <w:vertAlign w:val="subscript"/>
        </w:rPr>
        <w:t>2</w:t>
      </w:r>
      <w:r w:rsidR="00F46009" w:rsidRPr="00C16F4F">
        <w:t xml:space="preserve">,…, </w:t>
      </w:r>
      <w:proofErr w:type="spellStart"/>
      <w:r w:rsidR="00F46009" w:rsidRPr="00C16F4F">
        <w:rPr>
          <w:i/>
        </w:rPr>
        <w:t>o</w:t>
      </w:r>
      <w:r w:rsidR="00F46009" w:rsidRPr="00C16F4F">
        <w:rPr>
          <w:i/>
          <w:vertAlign w:val="subscript"/>
        </w:rPr>
        <w:t>t</w:t>
      </w:r>
      <w:proofErr w:type="spellEnd"/>
      <w:r w:rsidR="00F46009" w:rsidRPr="00C16F4F">
        <w:t xml:space="preserve">} and state </w:t>
      </w:r>
      <w:proofErr w:type="spellStart"/>
      <w:r w:rsidR="00F46009" w:rsidRPr="00C16F4F">
        <w:rPr>
          <w:i/>
        </w:rPr>
        <w:t>x</w:t>
      </w:r>
      <w:r w:rsidR="00F46009" w:rsidRPr="00C16F4F">
        <w:rPr>
          <w:i/>
          <w:vertAlign w:val="subscript"/>
        </w:rPr>
        <w:t>t</w:t>
      </w:r>
      <w:proofErr w:type="spellEnd"/>
      <w:r w:rsidR="00F46009" w:rsidRPr="00C16F4F">
        <w:t>=</w:t>
      </w:r>
      <w:proofErr w:type="spellStart"/>
      <w:r w:rsidR="00F46009" w:rsidRPr="00C16F4F">
        <w:rPr>
          <w:i/>
        </w:rPr>
        <w:t>s</w:t>
      </w:r>
      <w:r w:rsidR="00F46009" w:rsidRPr="00C16F4F">
        <w:rPr>
          <w:i/>
          <w:vertAlign w:val="subscript"/>
        </w:rPr>
        <w:t>i</w:t>
      </w:r>
      <w:proofErr w:type="spellEnd"/>
      <w:r w:rsidR="00F46009" w:rsidRPr="00C16F4F">
        <w:t xml:space="preserve"> where </w:t>
      </w:r>
      <m:oMath>
        <m:r>
          <w:rPr>
            <w:rFonts w:ascii="Cambria Math" w:hAnsi="Cambria Math"/>
          </w:rPr>
          <m:t>1≤t≤T</m:t>
        </m:r>
      </m:oMath>
      <w:r w:rsidR="005C2525" w:rsidRPr="00C16F4F">
        <w:t xml:space="preserve">, specified by formula </w:t>
      </w:r>
      <w:hyperlink w:anchor="_Formula_III.2.1._Forward" w:tooltip="Formula I.1.1. Forward variable" w:history="1">
        <w:r w:rsidR="001A5A1B">
          <w:rPr>
            <w:rStyle w:val="Hyperlink"/>
            <w:u w:val="none"/>
          </w:rPr>
          <w:t>I</w:t>
        </w:r>
        <w:r w:rsidR="007D3B09" w:rsidRPr="00C16F4F">
          <w:rPr>
            <w:rStyle w:val="Hyperlink"/>
            <w:u w:val="none"/>
          </w:rPr>
          <w:t>.1</w:t>
        </w:r>
        <w:r w:rsidR="005C2525" w:rsidRPr="00C16F4F">
          <w:rPr>
            <w:rStyle w:val="Hyperlink"/>
            <w:u w:val="none"/>
          </w:rPr>
          <w:t>.1</w:t>
        </w:r>
      </w:hyperlink>
      <w:r w:rsidR="00F46009" w:rsidRPr="00C16F4F">
        <w:t>.</w:t>
      </w:r>
    </w:p>
    <w:p w:rsidR="005C2525" w:rsidRPr="00C16F4F" w:rsidRDefault="005C2525" w:rsidP="002D0C44"/>
    <w:p w:rsidR="00F46009" w:rsidRPr="00C16F4F" w:rsidRDefault="00FE3715" w:rsidP="005C2525">
      <w:pPr>
        <w:spacing w:after="60"/>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oMath>
      </m:oMathPara>
    </w:p>
    <w:p w:rsidR="005C2525" w:rsidRPr="00C16F4F" w:rsidRDefault="005C2525" w:rsidP="005C2525">
      <w:pPr>
        <w:pStyle w:val="Heading8"/>
        <w:ind w:left="360"/>
      </w:pPr>
      <w:bookmarkStart w:id="41" w:name="_Formula_III.2.1._Forward"/>
      <w:bookmarkStart w:id="42" w:name="_Formula_IV.4.1.1._Forward"/>
      <w:bookmarkStart w:id="43" w:name="_Toc425526245"/>
      <w:bookmarkStart w:id="44" w:name="_Toc451437819"/>
      <w:bookmarkEnd w:id="41"/>
      <w:bookmarkEnd w:id="42"/>
      <w:r w:rsidRPr="00C16F4F">
        <w:rPr>
          <w:b/>
        </w:rPr>
        <w:t xml:space="preserve">Formula </w:t>
      </w:r>
      <w:r w:rsidR="001A5A1B">
        <w:rPr>
          <w:b/>
        </w:rPr>
        <w:t>I</w:t>
      </w:r>
      <w:r w:rsidR="007D3B09" w:rsidRPr="00C16F4F">
        <w:rPr>
          <w:b/>
        </w:rPr>
        <w:t>.1</w:t>
      </w:r>
      <w:r w:rsidRPr="00C16F4F">
        <w:rPr>
          <w:b/>
        </w:rPr>
        <w:t>.1.</w:t>
      </w:r>
      <w:r w:rsidRPr="00C16F4F">
        <w:t xml:space="preserve"> Forward variable</w:t>
      </w:r>
      <w:bookmarkEnd w:id="43"/>
      <w:bookmarkEnd w:id="44"/>
    </w:p>
    <w:p w:rsidR="0069187F" w:rsidRPr="00C16F4F" w:rsidRDefault="00F46009" w:rsidP="00F46009">
      <w:r w:rsidRPr="00C16F4F">
        <w:t>The joint probability</w:t>
      </w:r>
      <w:r w:rsidRPr="00C16F4F">
        <w:rPr>
          <w:i/>
        </w:rPr>
        <w:t xml:space="preserve"> </w:t>
      </w:r>
      <w:proofErr w:type="gramStart"/>
      <w:r w:rsidRPr="00C16F4F">
        <w:rPr>
          <w:i/>
        </w:rPr>
        <w:t>α</w:t>
      </w:r>
      <w:r w:rsidRPr="00C16F4F">
        <w:rPr>
          <w:i/>
          <w:vertAlign w:val="subscript"/>
        </w:rPr>
        <w:t>t</w:t>
      </w:r>
      <w:r w:rsidRPr="00C16F4F">
        <w:t>(</w:t>
      </w:r>
      <w:proofErr w:type="spellStart"/>
      <w:proofErr w:type="gramEnd"/>
      <w:r w:rsidRPr="00C16F4F">
        <w:rPr>
          <w:i/>
        </w:rPr>
        <w:t>i</w:t>
      </w:r>
      <w:proofErr w:type="spellEnd"/>
      <w:r w:rsidRPr="00C16F4F">
        <w:t xml:space="preserve">) is also called </w:t>
      </w:r>
      <w:r w:rsidRPr="00C16F4F">
        <w:rPr>
          <w:i/>
        </w:rPr>
        <w:t>forward variable</w:t>
      </w:r>
      <w:r w:rsidRPr="00C16F4F">
        <w:t xml:space="preserve"> at time </w:t>
      </w:r>
      <w:r w:rsidR="00CE5DA0" w:rsidRPr="00C16F4F">
        <w:t xml:space="preserve">point </w:t>
      </w:r>
      <w:r w:rsidRPr="00C16F4F">
        <w:rPr>
          <w:i/>
        </w:rPr>
        <w:t>t</w:t>
      </w:r>
      <w:r w:rsidRPr="00C16F4F">
        <w:t xml:space="preserve"> and state </w:t>
      </w:r>
      <w:proofErr w:type="spellStart"/>
      <w:r w:rsidRPr="00C16F4F">
        <w:rPr>
          <w:i/>
        </w:rPr>
        <w:t>s</w:t>
      </w:r>
      <w:r w:rsidRPr="00C16F4F">
        <w:rPr>
          <w:i/>
          <w:vertAlign w:val="subscript"/>
        </w:rPr>
        <w:t>i</w:t>
      </w:r>
      <w:proofErr w:type="spellEnd"/>
      <w:r w:rsidR="00CE5DA0" w:rsidRPr="00C16F4F">
        <w:t xml:space="preserve">. </w:t>
      </w:r>
      <w:r w:rsidR="0089204F" w:rsidRPr="00C16F4F">
        <w:t>F</w:t>
      </w:r>
      <w:r w:rsidR="005C2525" w:rsidRPr="00C16F4F">
        <w:t xml:space="preserve">ormula </w:t>
      </w:r>
      <w:hyperlink w:anchor="_Formula_III.2.2._Recurrence" w:tooltip="Formula I.1.2. Recurrence property of forward variable" w:history="1">
        <w:r w:rsidR="001A5A1B">
          <w:rPr>
            <w:rStyle w:val="Hyperlink"/>
            <w:u w:val="none"/>
          </w:rPr>
          <w:t>I</w:t>
        </w:r>
        <w:r w:rsidR="007D3B09" w:rsidRPr="00C16F4F">
          <w:rPr>
            <w:rStyle w:val="Hyperlink"/>
            <w:u w:val="none"/>
          </w:rPr>
          <w:t>.1</w:t>
        </w:r>
        <w:r w:rsidR="005C2525" w:rsidRPr="00C16F4F">
          <w:rPr>
            <w:rStyle w:val="Hyperlink"/>
            <w:u w:val="none"/>
          </w:rPr>
          <w:t>.2</w:t>
        </w:r>
      </w:hyperlink>
      <w:r w:rsidR="000F5C08" w:rsidRPr="00C16F4F">
        <w:t xml:space="preserve"> specifies recurrence property of forward variable</w:t>
      </w:r>
      <w:r w:rsidR="00C225B7">
        <w:t xml:space="preserve"> </w:t>
      </w:r>
      <w:sdt>
        <w:sdtPr>
          <w:id w:val="1276289109"/>
          <w:citation/>
        </w:sdtPr>
        <w:sdtEndPr/>
        <w:sdtContent>
          <w:r w:rsidR="00C225B7">
            <w:fldChar w:fldCharType="begin"/>
          </w:r>
          <w:r w:rsidR="00C225B7">
            <w:instrText xml:space="preserve">CITATION Rabiner1989 \p 262 \l 1033 </w:instrText>
          </w:r>
          <w:r w:rsidR="00C225B7">
            <w:fldChar w:fldCharType="separate"/>
          </w:r>
          <w:r w:rsidR="00C225B7">
            <w:rPr>
              <w:noProof/>
            </w:rPr>
            <w:t>(Rabiner, 1989, p. 262)</w:t>
          </w:r>
          <w:r w:rsidR="00C225B7">
            <w:fldChar w:fldCharType="end"/>
          </w:r>
        </w:sdtContent>
      </w:sdt>
      <w:r w:rsidR="0089204F" w:rsidRPr="00C16F4F">
        <w:t>.</w:t>
      </w:r>
    </w:p>
    <w:p w:rsidR="003E25B9" w:rsidRPr="00C16F4F" w:rsidRDefault="003E25B9" w:rsidP="00F46009"/>
    <w:p w:rsidR="003E25B9" w:rsidRPr="00C16F4F" w:rsidRDefault="00FE3715" w:rsidP="003E25B9">
      <w:pPr>
        <w:spacing w:after="60"/>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5C2525" w:rsidRPr="00C16F4F" w:rsidRDefault="005C2525" w:rsidP="005C2525">
      <w:pPr>
        <w:pStyle w:val="Heading8"/>
        <w:ind w:left="360"/>
      </w:pPr>
      <w:bookmarkStart w:id="45" w:name="_Formula_III.2.2._Recurrence"/>
      <w:bookmarkStart w:id="46" w:name="_Formula_IV.4.1.2._Recurrence"/>
      <w:bookmarkStart w:id="47" w:name="_Toc425526246"/>
      <w:bookmarkStart w:id="48" w:name="_Toc451437820"/>
      <w:bookmarkEnd w:id="45"/>
      <w:bookmarkEnd w:id="46"/>
      <w:r w:rsidRPr="00C16F4F">
        <w:rPr>
          <w:b/>
        </w:rPr>
        <w:t xml:space="preserve">Formula </w:t>
      </w:r>
      <w:r w:rsidR="001A5A1B">
        <w:rPr>
          <w:b/>
        </w:rPr>
        <w:t>I</w:t>
      </w:r>
      <w:r w:rsidR="007D3B09" w:rsidRPr="00C16F4F">
        <w:rPr>
          <w:b/>
        </w:rPr>
        <w:t>.1</w:t>
      </w:r>
      <w:r w:rsidRPr="00C16F4F">
        <w:rPr>
          <w:b/>
        </w:rPr>
        <w:t>.2.</w:t>
      </w:r>
      <w:r w:rsidRPr="00C16F4F">
        <w:t xml:space="preserve"> Recurrence property of forward variable</w:t>
      </w:r>
      <w:bookmarkEnd w:id="47"/>
      <w:bookmarkEnd w:id="48"/>
    </w:p>
    <w:p w:rsidR="003E25B9" w:rsidRPr="00C16F4F" w:rsidRDefault="000F5C08" w:rsidP="00F46009">
      <w:r w:rsidRPr="00C16F4F">
        <w:t xml:space="preserve">Where </w:t>
      </w:r>
      <w:proofErr w:type="spellStart"/>
      <w:proofErr w:type="gramStart"/>
      <w:r w:rsidRPr="00C16F4F">
        <w:rPr>
          <w:i/>
        </w:rPr>
        <w:t>b</w:t>
      </w:r>
      <w:r w:rsidRPr="00C16F4F">
        <w:rPr>
          <w:i/>
          <w:vertAlign w:val="subscript"/>
        </w:rPr>
        <w:t>j</w:t>
      </w:r>
      <w:proofErr w:type="spellEnd"/>
      <w:r w:rsidRPr="00C16F4F">
        <w:t>(</w:t>
      </w:r>
      <w:proofErr w:type="gramEnd"/>
      <w:r w:rsidRPr="00C16F4F">
        <w:rPr>
          <w:i/>
        </w:rPr>
        <w:t>o</w:t>
      </w:r>
      <w:r w:rsidRPr="00C16F4F">
        <w:rPr>
          <w:i/>
          <w:vertAlign w:val="subscript"/>
        </w:rPr>
        <w:t>t+</w:t>
      </w:r>
      <w:r w:rsidRPr="00C16F4F">
        <w:rPr>
          <w:vertAlign w:val="subscript"/>
        </w:rPr>
        <w:t>1</w:t>
      </w:r>
      <w:r w:rsidRPr="00C16F4F">
        <w:t xml:space="preserve">) is the probability of observation </w:t>
      </w:r>
      <w:r w:rsidRPr="00C16F4F">
        <w:rPr>
          <w:i/>
        </w:rPr>
        <w:t>o</w:t>
      </w:r>
      <w:r w:rsidRPr="00C16F4F">
        <w:rPr>
          <w:i/>
          <w:vertAlign w:val="subscript"/>
        </w:rPr>
        <w:t>t+</w:t>
      </w:r>
      <w:r w:rsidRPr="00C16F4F">
        <w:rPr>
          <w:vertAlign w:val="subscript"/>
        </w:rPr>
        <w:t>1</w:t>
      </w:r>
      <w:r w:rsidRPr="00C16F4F">
        <w:t xml:space="preserve"> when the state stochastic process is in state </w:t>
      </w:r>
      <w:proofErr w:type="spellStart"/>
      <w:r w:rsidRPr="00C16F4F">
        <w:rPr>
          <w:i/>
        </w:rPr>
        <w:t>s</w:t>
      </w:r>
      <w:r w:rsidRPr="00C16F4F">
        <w:rPr>
          <w:i/>
          <w:vertAlign w:val="subscript"/>
        </w:rPr>
        <w:t>j</w:t>
      </w:r>
      <w:proofErr w:type="spellEnd"/>
      <w:r w:rsidRPr="00C16F4F">
        <w:t xml:space="preserve">, please see an example of observation probability matrix shown in table </w:t>
      </w:r>
      <w:hyperlink w:anchor="_Table_III.2.3._Observation" w:tooltip="Table I.3. Observation probability matrix B" w:history="1">
        <w:r w:rsidR="001A5A1B">
          <w:rPr>
            <w:rStyle w:val="Hyperlink"/>
            <w:u w:val="none"/>
          </w:rPr>
          <w:t>I</w:t>
        </w:r>
        <w:r w:rsidRPr="00C16F4F">
          <w:rPr>
            <w:rStyle w:val="Hyperlink"/>
            <w:u w:val="none"/>
          </w:rPr>
          <w:t>.3</w:t>
        </w:r>
      </w:hyperlink>
      <w:r w:rsidRPr="00C16F4F">
        <w:t xml:space="preserve">. Please pay attention to recurrence property of forward variable specified by formula </w:t>
      </w:r>
      <w:hyperlink w:anchor="_Formula_III.2.2._Recurrence" w:tooltip="Formula I.1.2. Recurrence property of forward variable" w:history="1">
        <w:r w:rsidR="001A5A1B">
          <w:rPr>
            <w:rStyle w:val="Hyperlink"/>
            <w:u w:val="none"/>
          </w:rPr>
          <w:t>I</w:t>
        </w:r>
        <w:r w:rsidRPr="00C16F4F">
          <w:rPr>
            <w:rStyle w:val="Hyperlink"/>
            <w:u w:val="none"/>
          </w:rPr>
          <w:t>.1.2</w:t>
        </w:r>
      </w:hyperlink>
      <w:r w:rsidRPr="00C16F4F">
        <w:t xml:space="preserve"> because this </w:t>
      </w:r>
      <w:r w:rsidR="00EB43D9" w:rsidRPr="00C16F4F">
        <w:t>formula is essentially to build up Markov chain.</w:t>
      </w:r>
    </w:p>
    <w:p w:rsidR="00AF5BE4" w:rsidRPr="00C16F4F" w:rsidRDefault="00AF5BE4" w:rsidP="0089204F">
      <w:pPr>
        <w:ind w:firstLine="360"/>
      </w:pPr>
      <w:r w:rsidRPr="00C16F4F">
        <w:t xml:space="preserve">According to the </w:t>
      </w:r>
      <w:r w:rsidR="00421BAA" w:rsidRPr="00C16F4F">
        <w:t xml:space="preserve">forward </w:t>
      </w:r>
      <w:r w:rsidRPr="00C16F4F">
        <w:t xml:space="preserve">recurrence formula </w:t>
      </w:r>
      <w:hyperlink w:anchor="_Formula_III.2.2._Recurrence" w:tooltip="Formula I.1.2. Recurrence property of forward variable" w:history="1">
        <w:r w:rsidR="00384E53">
          <w:rPr>
            <w:rStyle w:val="Hyperlink"/>
            <w:u w:val="none"/>
          </w:rPr>
          <w:t>I</w:t>
        </w:r>
        <w:r w:rsidR="00384E53" w:rsidRPr="00C16F4F">
          <w:rPr>
            <w:rStyle w:val="Hyperlink"/>
            <w:u w:val="none"/>
          </w:rPr>
          <w:t>.1.2</w:t>
        </w:r>
      </w:hyperlink>
      <w:r w:rsidRPr="00C16F4F">
        <w:t xml:space="preserve">, given observation sequence </w:t>
      </w:r>
      <w:r w:rsidRPr="00C16F4F">
        <w:rPr>
          <w:i/>
        </w:rPr>
        <w:t>O</w:t>
      </w:r>
      <w:r w:rsidRPr="00C16F4F">
        <w:t xml:space="preserve"> = {</w:t>
      </w:r>
      <w:r w:rsidRPr="00C16F4F">
        <w:rPr>
          <w:i/>
        </w:rPr>
        <w:t>o</w:t>
      </w:r>
      <w:r w:rsidRPr="00C16F4F">
        <w:rPr>
          <w:vertAlign w:val="subscript"/>
        </w:rPr>
        <w:t>1</w:t>
      </w:r>
      <w:r w:rsidRPr="00C16F4F">
        <w:t xml:space="preserve">, </w:t>
      </w:r>
      <w:r w:rsidRPr="00C16F4F">
        <w:rPr>
          <w:i/>
        </w:rPr>
        <w:t>o</w:t>
      </w:r>
      <w:r w:rsidRPr="00C16F4F">
        <w:rPr>
          <w:vertAlign w:val="subscript"/>
        </w:rPr>
        <w:t>2</w:t>
      </w:r>
      <w:proofErr w:type="gramStart"/>
      <w:r w:rsidRPr="00C16F4F">
        <w:t>,…,</w:t>
      </w:r>
      <w:proofErr w:type="gramEnd"/>
      <w:r w:rsidRPr="00C16F4F">
        <w:t xml:space="preserve"> </w:t>
      </w:r>
      <w:proofErr w:type="spellStart"/>
      <w:r w:rsidRPr="00C16F4F">
        <w:rPr>
          <w:i/>
        </w:rPr>
        <w:t>o</w:t>
      </w:r>
      <w:r w:rsidRPr="00C16F4F">
        <w:rPr>
          <w:i/>
          <w:vertAlign w:val="subscript"/>
        </w:rPr>
        <w:t>T</w:t>
      </w:r>
      <w:proofErr w:type="spellEnd"/>
      <w:r w:rsidRPr="00C16F4F">
        <w:t>}, we have:</w:t>
      </w:r>
    </w:p>
    <w:p w:rsidR="00AF5BE4" w:rsidRPr="00C16F4F" w:rsidRDefault="00FE3715" w:rsidP="00AF5BE4">
      <w:pPr>
        <w:spacing w:after="60"/>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oMath>
      </m:oMathPara>
    </w:p>
    <w:p w:rsidR="00477BC8" w:rsidRPr="00C16F4F" w:rsidRDefault="00477BC8" w:rsidP="00F46009">
      <w:r w:rsidRPr="00C16F4F">
        <w:t xml:space="preserve">The probability </w:t>
      </w:r>
      <w:proofErr w:type="gramStart"/>
      <w:r w:rsidRPr="00C16F4F">
        <w:rPr>
          <w:i/>
        </w:rPr>
        <w:t>P</w:t>
      </w:r>
      <w:r w:rsidRPr="00C16F4F">
        <w:t>(</w:t>
      </w:r>
      <w:proofErr w:type="gramEnd"/>
      <w:r w:rsidRPr="00C16F4F">
        <w:rPr>
          <w:i/>
        </w:rPr>
        <w:t>O|</w:t>
      </w:r>
      <w:r w:rsidRPr="00C16F4F">
        <w:t xml:space="preserve">Δ) is sum of </w:t>
      </w:r>
      <w:r w:rsidRPr="00C16F4F">
        <w:rPr>
          <w:i/>
        </w:rPr>
        <w:t>α</w:t>
      </w:r>
      <w:r w:rsidRPr="00C16F4F">
        <w:rPr>
          <w:i/>
          <w:vertAlign w:val="subscript"/>
        </w:rPr>
        <w:t>T</w:t>
      </w:r>
      <w:r w:rsidRPr="00C16F4F">
        <w:t>(</w:t>
      </w:r>
      <w:proofErr w:type="spellStart"/>
      <w:r w:rsidRPr="00C16F4F">
        <w:rPr>
          <w:i/>
        </w:rPr>
        <w:t>i</w:t>
      </w:r>
      <w:proofErr w:type="spellEnd"/>
      <w:r w:rsidRPr="00C16F4F">
        <w:t xml:space="preserve">) over all </w:t>
      </w:r>
      <w:r w:rsidRPr="00C16F4F">
        <w:rPr>
          <w:i/>
        </w:rPr>
        <w:t>n</w:t>
      </w:r>
      <w:r w:rsidRPr="00C16F4F">
        <w:t xml:space="preserve"> possible states of </w:t>
      </w:r>
      <w:proofErr w:type="spellStart"/>
      <w:r w:rsidRPr="00C16F4F">
        <w:rPr>
          <w:i/>
        </w:rPr>
        <w:t>x</w:t>
      </w:r>
      <w:r w:rsidRPr="00C16F4F">
        <w:rPr>
          <w:i/>
          <w:vertAlign w:val="subscript"/>
        </w:rPr>
        <w:t>T</w:t>
      </w:r>
      <w:proofErr w:type="spellEnd"/>
      <w:r w:rsidR="00B642E6" w:rsidRPr="00C16F4F">
        <w:t xml:space="preserve">, specified by formula </w:t>
      </w:r>
      <w:hyperlink w:anchor="_Formula_III.2.3._Probability" w:tooltip="Formula I.1.3. Probability P(O|Δ) based on forward variable" w:history="1">
        <w:r w:rsidR="001A5A1B">
          <w:rPr>
            <w:rStyle w:val="Hyperlink"/>
            <w:u w:val="none"/>
          </w:rPr>
          <w:t>I</w:t>
        </w:r>
        <w:r w:rsidR="007D3B09" w:rsidRPr="00C16F4F">
          <w:rPr>
            <w:rStyle w:val="Hyperlink"/>
            <w:u w:val="none"/>
          </w:rPr>
          <w:t>.1</w:t>
        </w:r>
        <w:r w:rsidR="00B642E6" w:rsidRPr="00C16F4F">
          <w:rPr>
            <w:rStyle w:val="Hyperlink"/>
            <w:u w:val="none"/>
          </w:rPr>
          <w:t>.3</w:t>
        </w:r>
      </w:hyperlink>
      <w:r w:rsidR="00B642E6" w:rsidRPr="00C16F4F">
        <w:t>.</w:t>
      </w:r>
    </w:p>
    <w:p w:rsidR="00477BC8" w:rsidRPr="00C16F4F" w:rsidRDefault="00477BC8" w:rsidP="001B52BB">
      <w:pPr>
        <w:spacing w:after="60"/>
      </w:pPr>
      <m:oMathPara>
        <m:oMath>
          <m:r>
            <w:rPr>
              <w:rFonts w:ascii="Cambria Math" w:hAnsi="Cambria Math"/>
            </w:rPr>
            <w:lastRenderedPageBreak/>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m:oMathPara>
    </w:p>
    <w:p w:rsidR="00B642E6" w:rsidRPr="00C16F4F" w:rsidRDefault="00B642E6" w:rsidP="00B642E6">
      <w:pPr>
        <w:pStyle w:val="Heading8"/>
        <w:ind w:left="360"/>
      </w:pPr>
      <w:bookmarkStart w:id="49" w:name="_Formula_III.2.3._Probability"/>
      <w:bookmarkStart w:id="50" w:name="_Toc425526247"/>
      <w:bookmarkStart w:id="51" w:name="_Toc451437821"/>
      <w:bookmarkEnd w:id="49"/>
      <w:r w:rsidRPr="00C16F4F">
        <w:rPr>
          <w:b/>
        </w:rPr>
        <w:t xml:space="preserve">Formula </w:t>
      </w:r>
      <w:r w:rsidR="001A5A1B">
        <w:rPr>
          <w:b/>
        </w:rPr>
        <w:t>I</w:t>
      </w:r>
      <w:r w:rsidR="007D3B09" w:rsidRPr="00C16F4F">
        <w:rPr>
          <w:b/>
        </w:rPr>
        <w:t>.1</w:t>
      </w:r>
      <w:r w:rsidRPr="00C16F4F">
        <w:rPr>
          <w:b/>
        </w:rPr>
        <w:t>.3.</w:t>
      </w:r>
      <w:r w:rsidRPr="00C16F4F">
        <w:t xml:space="preserve"> Probability </w:t>
      </w:r>
      <w:proofErr w:type="gramStart"/>
      <w:r w:rsidRPr="00C16F4F">
        <w:rPr>
          <w:i/>
        </w:rPr>
        <w:t>P</w:t>
      </w:r>
      <w:r w:rsidRPr="00C16F4F">
        <w:t>(</w:t>
      </w:r>
      <w:proofErr w:type="gramEnd"/>
      <w:r w:rsidRPr="00C16F4F">
        <w:rPr>
          <w:i/>
        </w:rPr>
        <w:t>O|</w:t>
      </w:r>
      <w:r w:rsidRPr="00C16F4F">
        <w:t>Δ) based on forward variable</w:t>
      </w:r>
      <w:bookmarkEnd w:id="50"/>
      <w:bookmarkEnd w:id="51"/>
    </w:p>
    <w:p w:rsidR="003E25B9" w:rsidRPr="00C16F4F" w:rsidRDefault="00AF5BE4" w:rsidP="00F46009">
      <w:r w:rsidRPr="00C16F4F">
        <w:t xml:space="preserve">The forward-backward procedure to calculate the probability </w:t>
      </w:r>
      <w:r w:rsidRPr="00C16F4F">
        <w:rPr>
          <w:i/>
        </w:rPr>
        <w:t>P</w:t>
      </w:r>
      <w:r w:rsidRPr="00C16F4F">
        <w:t>(</w:t>
      </w:r>
      <w:r w:rsidRPr="00C16F4F">
        <w:rPr>
          <w:i/>
        </w:rPr>
        <w:t>O|</w:t>
      </w:r>
      <w:r w:rsidRPr="00C16F4F">
        <w:t xml:space="preserve">Δ), based on </w:t>
      </w:r>
      <w:r w:rsidR="009971EB" w:rsidRPr="00C16F4F">
        <w:t xml:space="preserve">forward </w:t>
      </w:r>
      <w:r w:rsidRPr="00C16F4F">
        <w:t>formula</w:t>
      </w:r>
      <w:r w:rsidR="00B642E6" w:rsidRPr="00C16F4F">
        <w:t>s</w:t>
      </w:r>
      <w:r w:rsidRPr="00C16F4F">
        <w:t xml:space="preserve"> </w:t>
      </w:r>
      <w:hyperlink w:anchor="_Formula_III.2.2._Recurrence" w:tooltip="Formula I.1.2. Recurrence property of forward variable" w:history="1">
        <w:r w:rsidR="001A5A1B">
          <w:rPr>
            <w:rStyle w:val="Hyperlink"/>
            <w:u w:val="none"/>
          </w:rPr>
          <w:t>I</w:t>
        </w:r>
        <w:r w:rsidR="007A0F7C" w:rsidRPr="00C16F4F">
          <w:rPr>
            <w:rStyle w:val="Hyperlink"/>
            <w:u w:val="none"/>
          </w:rPr>
          <w:t>.1</w:t>
        </w:r>
        <w:r w:rsidRPr="00C16F4F">
          <w:rPr>
            <w:rStyle w:val="Hyperlink"/>
            <w:u w:val="none"/>
          </w:rPr>
          <w:t>.2</w:t>
        </w:r>
      </w:hyperlink>
      <w:r w:rsidRPr="00C16F4F">
        <w:t xml:space="preserve"> </w:t>
      </w:r>
      <w:r w:rsidR="00B642E6" w:rsidRPr="00C16F4F">
        <w:t xml:space="preserve">and </w:t>
      </w:r>
      <w:hyperlink w:anchor="_Formula_III.2.3._Probability" w:tooltip="Formula I.1.3. Probability P(O|Δ) based on forward variable" w:history="1">
        <w:r w:rsidR="00384E53">
          <w:rPr>
            <w:rStyle w:val="Hyperlink"/>
            <w:u w:val="none"/>
          </w:rPr>
          <w:t>I</w:t>
        </w:r>
        <w:r w:rsidR="00384E53" w:rsidRPr="00C16F4F">
          <w:rPr>
            <w:rStyle w:val="Hyperlink"/>
            <w:u w:val="none"/>
          </w:rPr>
          <w:t>.1.3</w:t>
        </w:r>
      </w:hyperlink>
      <w:r w:rsidR="00B642E6" w:rsidRPr="00C16F4F">
        <w:t xml:space="preserve">, </w:t>
      </w:r>
      <w:r w:rsidRPr="00C16F4F">
        <w:t>includes three step</w:t>
      </w:r>
      <w:r w:rsidR="00477BC8" w:rsidRPr="00C16F4F">
        <w:t>s</w:t>
      </w:r>
      <w:r w:rsidR="00B642E6" w:rsidRPr="00C16F4F">
        <w:t xml:space="preserve"> as shown in table </w:t>
      </w:r>
      <w:hyperlink w:anchor="_Table_III.2.4._Forward-backward" w:tooltip="Table I.1.1. Forward-backward procedure based on forward variable to calculate the probability P(O|Δ)" w:history="1">
        <w:r w:rsidR="001A5A1B">
          <w:rPr>
            <w:rStyle w:val="Hyperlink"/>
            <w:u w:val="none"/>
          </w:rPr>
          <w:t>I</w:t>
        </w:r>
        <w:r w:rsidR="007A0F7C" w:rsidRPr="00C16F4F">
          <w:rPr>
            <w:rStyle w:val="Hyperlink"/>
            <w:u w:val="none"/>
          </w:rPr>
          <w:t>.1</w:t>
        </w:r>
        <w:r w:rsidR="00B642E6" w:rsidRPr="00C16F4F">
          <w:rPr>
            <w:rStyle w:val="Hyperlink"/>
            <w:u w:val="none"/>
          </w:rPr>
          <w:t>.</w:t>
        </w:r>
        <w:r w:rsidR="007A0F7C" w:rsidRPr="00C16F4F">
          <w:rPr>
            <w:rStyle w:val="Hyperlink"/>
            <w:u w:val="none"/>
          </w:rPr>
          <w:t>1</w:t>
        </w:r>
      </w:hyperlink>
      <w:r w:rsidR="00F63DCF" w:rsidRPr="00C16F4F">
        <w:t xml:space="preserve"> </w:t>
      </w:r>
      <w:sdt>
        <w:sdtPr>
          <w:id w:val="2057969"/>
          <w:citation/>
        </w:sdtPr>
        <w:sdtEndPr/>
        <w:sdtContent>
          <w:r w:rsidR="005F73C8" w:rsidRPr="00C16F4F">
            <w:fldChar w:fldCharType="begin"/>
          </w:r>
          <w:r w:rsidR="005F73C8" w:rsidRPr="00C16F4F">
            <w:instrText xml:space="preserve"> CITATION Rabiner1989 \p 262 \l 1033  </w:instrText>
          </w:r>
          <w:r w:rsidR="005F73C8" w:rsidRPr="00C16F4F">
            <w:fldChar w:fldCharType="separate"/>
          </w:r>
          <w:r w:rsidR="00F63DCF" w:rsidRPr="00C16F4F">
            <w:rPr>
              <w:noProof/>
            </w:rPr>
            <w:t>(Rabiner, 1989, p. 262)</w:t>
          </w:r>
          <w:r w:rsidR="005F73C8" w:rsidRPr="00C16F4F">
            <w:rPr>
              <w:noProof/>
            </w:rPr>
            <w:fldChar w:fldCharType="end"/>
          </w:r>
        </w:sdtContent>
      </w:sdt>
      <w:r w:rsidRPr="00C16F4F">
        <w:t>.</w:t>
      </w:r>
    </w:p>
    <w:p w:rsidR="00B642E6" w:rsidRPr="00C16F4F" w:rsidRDefault="00B642E6" w:rsidP="00F46009"/>
    <w:tbl>
      <w:tblPr>
        <w:tblStyle w:val="TableGrid"/>
        <w:tblW w:w="0" w:type="auto"/>
        <w:tblLook w:val="04A0" w:firstRow="1" w:lastRow="0" w:firstColumn="1" w:lastColumn="0" w:noHBand="0" w:noVBand="1"/>
      </w:tblPr>
      <w:tblGrid>
        <w:gridCol w:w="8155"/>
      </w:tblGrid>
      <w:tr w:rsidR="00B642E6" w:rsidRPr="00C16F4F" w:rsidTr="00B642E6">
        <w:tc>
          <w:tcPr>
            <w:tcW w:w="0" w:type="auto"/>
          </w:tcPr>
          <w:p w:rsidR="00B642E6" w:rsidRPr="00C16F4F" w:rsidRDefault="00B642E6" w:rsidP="00087B7B">
            <w:pPr>
              <w:pStyle w:val="ListParagraph"/>
              <w:numPr>
                <w:ilvl w:val="0"/>
                <w:numId w:val="115"/>
              </w:numPr>
              <w:rPr>
                <w:szCs w:val="24"/>
              </w:rPr>
            </w:pPr>
            <w:r w:rsidRPr="00C16F4F">
              <w:rPr>
                <w:szCs w:val="24"/>
              </w:rPr>
              <w:t xml:space="preserve">Initialization step: Initializing </w:t>
            </w:r>
            <w:r w:rsidRPr="00C16F4F">
              <w:rPr>
                <w:i/>
                <w:szCs w:val="24"/>
              </w:rPr>
              <w:t>α</w:t>
            </w:r>
            <w:r w:rsidRPr="00C16F4F">
              <w:rPr>
                <w:szCs w:val="24"/>
                <w:vertAlign w:val="subscript"/>
              </w:rPr>
              <w:t>1</w:t>
            </w:r>
            <w:r w:rsidRPr="00C16F4F">
              <w:rPr>
                <w:szCs w:val="24"/>
              </w:rPr>
              <w:t>(</w:t>
            </w:r>
            <w:proofErr w:type="spellStart"/>
            <w:r w:rsidRPr="00C16F4F">
              <w:rPr>
                <w:i/>
                <w:szCs w:val="24"/>
              </w:rPr>
              <w:t>i</w:t>
            </w:r>
            <w:proofErr w:type="spellEnd"/>
            <w:r w:rsidRPr="00C16F4F">
              <w:rPr>
                <w:szCs w:val="24"/>
              </w:rPr>
              <w:t xml:space="preserve">) = </w:t>
            </w:r>
            <w:r w:rsidRPr="00C16F4F">
              <w:rPr>
                <w:i/>
                <w:szCs w:val="24"/>
              </w:rPr>
              <w:t>b</w:t>
            </w:r>
            <w:r w:rsidRPr="00C16F4F">
              <w:rPr>
                <w:i/>
                <w:szCs w:val="24"/>
                <w:vertAlign w:val="subscript"/>
              </w:rPr>
              <w:t>i</w:t>
            </w:r>
            <w:r w:rsidRPr="00C16F4F">
              <w:rPr>
                <w:szCs w:val="24"/>
              </w:rPr>
              <w:t>(</w:t>
            </w:r>
            <w:r w:rsidRPr="00C16F4F">
              <w:rPr>
                <w:i/>
                <w:szCs w:val="24"/>
              </w:rPr>
              <w:t>o</w:t>
            </w:r>
            <w:r w:rsidRPr="00C16F4F">
              <w:rPr>
                <w:szCs w:val="24"/>
                <w:vertAlign w:val="subscript"/>
              </w:rPr>
              <w:t>1</w:t>
            </w:r>
            <w:r w:rsidRPr="00C16F4F">
              <w:rPr>
                <w:szCs w:val="24"/>
              </w:rPr>
              <w:t>)</w:t>
            </w:r>
            <w:r w:rsidRPr="00C16F4F">
              <w:rPr>
                <w:i/>
                <w:szCs w:val="24"/>
              </w:rPr>
              <w:t>π</w:t>
            </w:r>
            <w:proofErr w:type="spellStart"/>
            <w:r w:rsidRPr="00C16F4F">
              <w:rPr>
                <w:i/>
                <w:szCs w:val="24"/>
                <w:vertAlign w:val="subscript"/>
              </w:rPr>
              <w:t>i</w:t>
            </w:r>
            <w:proofErr w:type="spellEnd"/>
            <w:r w:rsidRPr="00C16F4F">
              <w:rPr>
                <w:szCs w:val="24"/>
              </w:rPr>
              <w:t xml:space="preserve"> for all </w:t>
            </w:r>
            <m:oMath>
              <m:r>
                <w:rPr>
                  <w:rFonts w:ascii="Cambria Math" w:hAnsi="Cambria Math"/>
                  <w:szCs w:val="24"/>
                </w:rPr>
                <m:t>1≤i≤n</m:t>
              </m:r>
            </m:oMath>
          </w:p>
          <w:p w:rsidR="00B642E6" w:rsidRPr="00C16F4F" w:rsidRDefault="00B642E6" w:rsidP="00087B7B">
            <w:pPr>
              <w:pStyle w:val="ListParagraph"/>
              <w:numPr>
                <w:ilvl w:val="0"/>
                <w:numId w:val="115"/>
              </w:numPr>
              <w:rPr>
                <w:szCs w:val="24"/>
              </w:rPr>
            </w:pPr>
            <w:r w:rsidRPr="00C16F4F">
              <w:rPr>
                <w:szCs w:val="24"/>
              </w:rPr>
              <w:t xml:space="preserve">Recurrence step: Calculating all </w:t>
            </w:r>
            <w:r w:rsidRPr="00C16F4F">
              <w:rPr>
                <w:i/>
                <w:szCs w:val="24"/>
              </w:rPr>
              <w:t>α</w:t>
            </w:r>
            <w:r w:rsidRPr="00C16F4F">
              <w:rPr>
                <w:i/>
                <w:szCs w:val="24"/>
                <w:vertAlign w:val="subscript"/>
              </w:rPr>
              <w:t>t+</w:t>
            </w:r>
            <w:r w:rsidRPr="00C16F4F">
              <w:rPr>
                <w:szCs w:val="24"/>
                <w:vertAlign w:val="subscript"/>
              </w:rPr>
              <w:t>1</w:t>
            </w:r>
            <w:r w:rsidRPr="00C16F4F">
              <w:rPr>
                <w:szCs w:val="24"/>
              </w:rPr>
              <w:t>(</w:t>
            </w:r>
            <w:r w:rsidRPr="00C16F4F">
              <w:rPr>
                <w:i/>
                <w:szCs w:val="24"/>
              </w:rPr>
              <w:t>j</w:t>
            </w:r>
            <w:r w:rsidRPr="00C16F4F">
              <w:rPr>
                <w:szCs w:val="24"/>
              </w:rPr>
              <w:t xml:space="preserve">) for all </w:t>
            </w:r>
            <m:oMath>
              <m:r>
                <w:rPr>
                  <w:rFonts w:ascii="Cambria Math" w:hAnsi="Cambria Math"/>
                  <w:szCs w:val="24"/>
                </w:rPr>
                <m:t>1≤j≤n</m:t>
              </m:r>
            </m:oMath>
            <w:r w:rsidRPr="00C16F4F">
              <w:rPr>
                <w:szCs w:val="24"/>
              </w:rPr>
              <w:t xml:space="preserve"> and </w:t>
            </w:r>
            <m:oMath>
              <m:r>
                <w:rPr>
                  <w:rFonts w:ascii="Cambria Math" w:hAnsi="Cambria Math"/>
                  <w:szCs w:val="24"/>
                </w:rPr>
                <m:t>1≤t≤T-1</m:t>
              </m:r>
            </m:oMath>
            <w:r w:rsidR="00AC510F" w:rsidRPr="00C16F4F">
              <w:rPr>
                <w:szCs w:val="24"/>
              </w:rPr>
              <w:t xml:space="preserve"> according to formula </w:t>
            </w:r>
            <w:hyperlink w:anchor="_Formula_III.2.2._Recurrence" w:tooltip="Formula I.1.2. Recurrence property of forward variable" w:history="1">
              <w:r w:rsidR="001A5A1B">
                <w:rPr>
                  <w:rStyle w:val="Hyperlink"/>
                  <w:szCs w:val="24"/>
                  <w:u w:val="none"/>
                </w:rPr>
                <w:t>I</w:t>
              </w:r>
              <w:r w:rsidR="007A0F7C" w:rsidRPr="00C16F4F">
                <w:rPr>
                  <w:rStyle w:val="Hyperlink"/>
                  <w:szCs w:val="24"/>
                  <w:u w:val="none"/>
                </w:rPr>
                <w:t>.1</w:t>
              </w:r>
              <w:r w:rsidR="00AC510F" w:rsidRPr="00C16F4F">
                <w:rPr>
                  <w:rStyle w:val="Hyperlink"/>
                  <w:szCs w:val="24"/>
                  <w:u w:val="none"/>
                </w:rPr>
                <w:t>.2</w:t>
              </w:r>
            </w:hyperlink>
            <w:r w:rsidR="00AC510F" w:rsidRPr="00C16F4F">
              <w:rPr>
                <w:szCs w:val="24"/>
              </w:rPr>
              <w:t>.</w:t>
            </w:r>
          </w:p>
          <w:p w:rsidR="00B642E6" w:rsidRPr="00C16F4F" w:rsidRDefault="00FE3715" w:rsidP="00B642E6">
            <w:pPr>
              <w:pStyle w:val="ListParagraph"/>
              <w:rPr>
                <w:szCs w:val="24"/>
              </w:rPr>
            </w:pPr>
            <m:oMathPara>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t+1</m:t>
                    </m:r>
                  </m:sub>
                </m:sSub>
                <m:d>
                  <m:dPr>
                    <m:ctrlPr>
                      <w:rPr>
                        <w:rFonts w:ascii="Cambria Math" w:hAnsi="Cambria Math"/>
                        <w:i/>
                        <w:szCs w:val="24"/>
                      </w:rPr>
                    </m:ctrlPr>
                  </m:dPr>
                  <m:e>
                    <m:r>
                      <w:rPr>
                        <w:rFonts w:ascii="Cambria Math" w:hAnsi="Cambria Math"/>
                        <w:szCs w:val="24"/>
                      </w:rPr>
                      <m:t>j</m:t>
                    </m:r>
                  </m:e>
                </m:d>
                <m:r>
                  <w:rPr>
                    <w:rFonts w:ascii="Cambria Math" w:hAnsi="Cambria Math"/>
                    <w:szCs w:val="24"/>
                  </w:rPr>
                  <m:t>=</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i</m:t>
                            </m:r>
                          </m:e>
                        </m:d>
                        <m:sSub>
                          <m:sSubPr>
                            <m:ctrlPr>
                              <w:rPr>
                                <w:rFonts w:ascii="Cambria Math" w:hAnsi="Cambria Math"/>
                                <w:i/>
                                <w:szCs w:val="24"/>
                              </w:rPr>
                            </m:ctrlPr>
                          </m:sSubPr>
                          <m:e>
                            <m:r>
                              <w:rPr>
                                <w:rFonts w:ascii="Cambria Math" w:hAnsi="Cambria Math"/>
                                <w:szCs w:val="24"/>
                              </w:rPr>
                              <m:t>a</m:t>
                            </m:r>
                          </m:e>
                          <m:sub>
                            <m:r>
                              <w:rPr>
                                <w:rFonts w:ascii="Cambria Math" w:hAnsi="Cambria Math"/>
                                <w:szCs w:val="24"/>
                              </w:rPr>
                              <m:t>ij</m:t>
                            </m:r>
                          </m:sub>
                        </m:sSub>
                      </m:e>
                    </m:nary>
                  </m:e>
                </m:d>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t+1</m:t>
                        </m:r>
                      </m:sub>
                    </m:sSub>
                  </m:e>
                </m:d>
              </m:oMath>
            </m:oMathPara>
          </w:p>
          <w:p w:rsidR="00B642E6" w:rsidRPr="00C16F4F" w:rsidRDefault="00B642E6" w:rsidP="00087B7B">
            <w:pPr>
              <w:pStyle w:val="ListParagraph"/>
              <w:numPr>
                <w:ilvl w:val="0"/>
                <w:numId w:val="115"/>
              </w:numPr>
              <w:rPr>
                <w:szCs w:val="24"/>
              </w:rPr>
            </w:pPr>
            <w:r w:rsidRPr="00C16F4F">
              <w:rPr>
                <w:szCs w:val="24"/>
              </w:rPr>
              <w:t xml:space="preserve">Evaluation step: Calculating the probability </w:t>
            </w:r>
            <m:oMath>
              <m:r>
                <w:rPr>
                  <w:rFonts w:ascii="Cambria Math" w:hAnsi="Cambria Math"/>
                  <w:szCs w:val="24"/>
                </w:rPr>
                <m:t>P</m:t>
              </m:r>
              <m:d>
                <m:dPr>
                  <m:ctrlPr>
                    <w:rPr>
                      <w:rFonts w:ascii="Cambria Math" w:hAnsi="Cambria Math"/>
                      <w:i/>
                      <w:szCs w:val="24"/>
                    </w:rPr>
                  </m:ctrlPr>
                </m:dPr>
                <m:e>
                  <m:r>
                    <w:rPr>
                      <w:rFonts w:ascii="Cambria Math" w:hAnsi="Cambria Math"/>
                      <w:szCs w:val="24"/>
                    </w:rPr>
                    <m:t>O</m:t>
                  </m:r>
                </m:e>
                <m:e>
                  <m:r>
                    <w:rPr>
                      <w:rFonts w:ascii="Cambria Math" w:hAnsi="Cambria Math"/>
                      <w:szCs w:val="24"/>
                    </w:rPr>
                    <m:t>∆</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i</m:t>
                      </m:r>
                    </m:e>
                  </m:d>
                </m:e>
              </m:nary>
            </m:oMath>
          </w:p>
        </w:tc>
      </w:tr>
    </w:tbl>
    <w:p w:rsidR="00477BC8" w:rsidRPr="00C16F4F" w:rsidRDefault="00477BC8" w:rsidP="00477BC8">
      <w:pPr>
        <w:pStyle w:val="Heading6"/>
        <w:ind w:left="360"/>
        <w:rPr>
          <w:szCs w:val="24"/>
        </w:rPr>
      </w:pPr>
      <w:bookmarkStart w:id="52" w:name="_Table_III.2.4._Forward-backward"/>
      <w:bookmarkStart w:id="53" w:name="_Table_IV.4.1.1._Forward-backward"/>
      <w:bookmarkStart w:id="54" w:name="_Toc448952670"/>
      <w:bookmarkEnd w:id="52"/>
      <w:bookmarkEnd w:id="53"/>
      <w:r w:rsidRPr="00C16F4F">
        <w:rPr>
          <w:b/>
          <w:szCs w:val="24"/>
        </w:rPr>
        <w:t xml:space="preserve">Table </w:t>
      </w:r>
      <w:r w:rsidR="001A5A1B">
        <w:rPr>
          <w:b/>
          <w:szCs w:val="24"/>
        </w:rPr>
        <w:t>I</w:t>
      </w:r>
      <w:r w:rsidR="007A0F7C" w:rsidRPr="00C16F4F">
        <w:rPr>
          <w:b/>
          <w:szCs w:val="24"/>
        </w:rPr>
        <w:t>.1</w:t>
      </w:r>
      <w:r w:rsidRPr="00C16F4F">
        <w:rPr>
          <w:b/>
          <w:szCs w:val="24"/>
        </w:rPr>
        <w:t>.</w:t>
      </w:r>
      <w:r w:rsidR="007A0F7C" w:rsidRPr="00C16F4F">
        <w:rPr>
          <w:b/>
          <w:szCs w:val="24"/>
        </w:rPr>
        <w:t>1</w:t>
      </w:r>
      <w:r w:rsidRPr="00C16F4F">
        <w:rPr>
          <w:b/>
          <w:szCs w:val="24"/>
        </w:rPr>
        <w:t>.</w:t>
      </w:r>
      <w:r w:rsidRPr="00C16F4F">
        <w:rPr>
          <w:szCs w:val="24"/>
        </w:rPr>
        <w:t xml:space="preserve"> Forward-backward procedure </w:t>
      </w:r>
      <w:r w:rsidR="00F63DCF" w:rsidRPr="00C16F4F">
        <w:rPr>
          <w:szCs w:val="24"/>
        </w:rPr>
        <w:t xml:space="preserve">based on forward variable </w:t>
      </w:r>
      <w:r w:rsidRPr="00C16F4F">
        <w:rPr>
          <w:szCs w:val="24"/>
        </w:rPr>
        <w:t xml:space="preserve">to calculate the probability </w:t>
      </w:r>
      <w:proofErr w:type="gramStart"/>
      <w:r w:rsidRPr="00C16F4F">
        <w:rPr>
          <w:i/>
          <w:szCs w:val="24"/>
        </w:rPr>
        <w:t>P</w:t>
      </w:r>
      <w:r w:rsidRPr="00C16F4F">
        <w:rPr>
          <w:szCs w:val="24"/>
        </w:rPr>
        <w:t>(</w:t>
      </w:r>
      <w:proofErr w:type="gramEnd"/>
      <w:r w:rsidRPr="00C16F4F">
        <w:rPr>
          <w:i/>
          <w:szCs w:val="24"/>
        </w:rPr>
        <w:t>O|</w:t>
      </w:r>
      <w:r w:rsidRPr="00C16F4F">
        <w:rPr>
          <w:szCs w:val="24"/>
        </w:rPr>
        <w:t>Δ)</w:t>
      </w:r>
      <w:bookmarkEnd w:id="54"/>
    </w:p>
    <w:p w:rsidR="0000453B" w:rsidRPr="00C16F4F" w:rsidRDefault="0000453B" w:rsidP="0089204F">
      <w:r w:rsidRPr="00C16F4F">
        <w:t xml:space="preserve">There is interesting thing that the forward-backward procedure can be implemented based on so-called </w:t>
      </w:r>
      <w:r w:rsidRPr="00C16F4F">
        <w:rPr>
          <w:i/>
        </w:rPr>
        <w:t>backward variable</w:t>
      </w:r>
      <w:r w:rsidRPr="00C16F4F">
        <w:t xml:space="preserve">. Let </w:t>
      </w:r>
      <w:proofErr w:type="gramStart"/>
      <w:r w:rsidRPr="00C16F4F">
        <w:rPr>
          <w:i/>
        </w:rPr>
        <w:t>β</w:t>
      </w:r>
      <w:r w:rsidRPr="00C16F4F">
        <w:rPr>
          <w:i/>
          <w:vertAlign w:val="subscript"/>
        </w:rPr>
        <w:t>t</w:t>
      </w:r>
      <w:r w:rsidRPr="00C16F4F">
        <w:t>(</w:t>
      </w:r>
      <w:proofErr w:type="spellStart"/>
      <w:proofErr w:type="gramEnd"/>
      <w:r w:rsidRPr="00C16F4F">
        <w:rPr>
          <w:i/>
        </w:rPr>
        <w:t>i</w:t>
      </w:r>
      <w:proofErr w:type="spellEnd"/>
      <w:r w:rsidRPr="00C16F4F">
        <w:t xml:space="preserve">) be the </w:t>
      </w:r>
      <w:r w:rsidR="00D20A38" w:rsidRPr="00C16F4F">
        <w:t>backward variable which is conditional</w:t>
      </w:r>
      <w:r w:rsidRPr="00C16F4F">
        <w:t xml:space="preserve"> probability of partial observation sequence {</w:t>
      </w:r>
      <w:proofErr w:type="spellStart"/>
      <w:r w:rsidRPr="00C16F4F">
        <w:rPr>
          <w:i/>
        </w:rPr>
        <w:t>o</w:t>
      </w:r>
      <w:r w:rsidR="00D20A38" w:rsidRPr="00C16F4F">
        <w:rPr>
          <w:i/>
          <w:vertAlign w:val="subscript"/>
        </w:rPr>
        <w:t>t</w:t>
      </w:r>
      <w:proofErr w:type="spellEnd"/>
      <w:r w:rsidRPr="00C16F4F">
        <w:t xml:space="preserve">, </w:t>
      </w:r>
      <w:r w:rsidRPr="00C16F4F">
        <w:rPr>
          <w:i/>
        </w:rPr>
        <w:t>o</w:t>
      </w:r>
      <w:r w:rsidR="00D20A38" w:rsidRPr="00C16F4F">
        <w:rPr>
          <w:i/>
          <w:vertAlign w:val="subscript"/>
        </w:rPr>
        <w:t>t+</w:t>
      </w:r>
      <w:r w:rsidR="00D20A38" w:rsidRPr="00C16F4F">
        <w:rPr>
          <w:vertAlign w:val="subscript"/>
        </w:rPr>
        <w:t>1</w:t>
      </w:r>
      <w:r w:rsidRPr="00C16F4F">
        <w:t xml:space="preserve">,…, </w:t>
      </w:r>
      <w:proofErr w:type="spellStart"/>
      <w:r w:rsidRPr="00C16F4F">
        <w:rPr>
          <w:i/>
        </w:rPr>
        <w:t>o</w:t>
      </w:r>
      <w:r w:rsidR="00D20A38" w:rsidRPr="00C16F4F">
        <w:rPr>
          <w:i/>
          <w:vertAlign w:val="subscript"/>
        </w:rPr>
        <w:t>T</w:t>
      </w:r>
      <w:proofErr w:type="spellEnd"/>
      <w:r w:rsidRPr="00C16F4F">
        <w:t xml:space="preserve">} </w:t>
      </w:r>
      <w:r w:rsidR="00D20A38" w:rsidRPr="00C16F4F">
        <w:t xml:space="preserve">given </w:t>
      </w:r>
      <w:r w:rsidRPr="00C16F4F">
        <w:t xml:space="preserve">state </w:t>
      </w:r>
      <w:proofErr w:type="spellStart"/>
      <w:r w:rsidRPr="00C16F4F">
        <w:rPr>
          <w:i/>
        </w:rPr>
        <w:t>x</w:t>
      </w:r>
      <w:r w:rsidRPr="00C16F4F">
        <w:rPr>
          <w:i/>
          <w:vertAlign w:val="subscript"/>
        </w:rPr>
        <w:t>t</w:t>
      </w:r>
      <w:proofErr w:type="spellEnd"/>
      <w:r w:rsidRPr="00C16F4F">
        <w:t>=</w:t>
      </w:r>
      <w:proofErr w:type="spellStart"/>
      <w:r w:rsidRPr="00C16F4F">
        <w:rPr>
          <w:i/>
        </w:rPr>
        <w:t>s</w:t>
      </w:r>
      <w:r w:rsidRPr="00C16F4F">
        <w:rPr>
          <w:i/>
          <w:vertAlign w:val="subscript"/>
        </w:rPr>
        <w:t>i</w:t>
      </w:r>
      <w:proofErr w:type="spellEnd"/>
      <w:r w:rsidRPr="00C16F4F">
        <w:t xml:space="preserve"> where </w:t>
      </w:r>
      <m:oMath>
        <m:r>
          <w:rPr>
            <w:rFonts w:ascii="Cambria Math" w:hAnsi="Cambria Math"/>
          </w:rPr>
          <m:t>1≤t≤T</m:t>
        </m:r>
      </m:oMath>
      <w:r w:rsidRPr="00C16F4F">
        <w:t xml:space="preserve">, specified by formula </w:t>
      </w:r>
      <w:hyperlink w:anchor="_Formula_III.2.4._Backward" w:tooltip="Formula I.1.4. Backward variable" w:history="1">
        <w:r w:rsidR="001A5A1B">
          <w:rPr>
            <w:rStyle w:val="Hyperlink"/>
            <w:u w:val="none"/>
          </w:rPr>
          <w:t>I</w:t>
        </w:r>
        <w:r w:rsidR="007A0F7C" w:rsidRPr="00C16F4F">
          <w:rPr>
            <w:rStyle w:val="Hyperlink"/>
            <w:u w:val="none"/>
          </w:rPr>
          <w:t>.1</w:t>
        </w:r>
        <w:r w:rsidR="00421BAA" w:rsidRPr="00C16F4F">
          <w:rPr>
            <w:rStyle w:val="Hyperlink"/>
            <w:u w:val="none"/>
          </w:rPr>
          <w:t>.4</w:t>
        </w:r>
      </w:hyperlink>
      <w:r w:rsidRPr="00C16F4F">
        <w:t>.</w:t>
      </w:r>
    </w:p>
    <w:p w:rsidR="0000453B" w:rsidRPr="00C16F4F" w:rsidRDefault="0000453B" w:rsidP="0000453B"/>
    <w:p w:rsidR="0000453B" w:rsidRPr="00C16F4F" w:rsidRDefault="00FE3715" w:rsidP="0000453B">
      <w:pPr>
        <w:spacing w:after="60"/>
      </w:pPr>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m:oMathPara>
    </w:p>
    <w:p w:rsidR="0000453B" w:rsidRPr="00C16F4F" w:rsidRDefault="0000453B" w:rsidP="0000453B">
      <w:pPr>
        <w:pStyle w:val="Heading8"/>
        <w:ind w:left="360"/>
      </w:pPr>
      <w:bookmarkStart w:id="55" w:name="_Formula_III.2.4._Backward"/>
      <w:bookmarkStart w:id="56" w:name="_Formula_IV.4.1.4._Backward"/>
      <w:bookmarkStart w:id="57" w:name="_Toc425526248"/>
      <w:bookmarkStart w:id="58" w:name="_Toc451437822"/>
      <w:bookmarkEnd w:id="55"/>
      <w:bookmarkEnd w:id="56"/>
      <w:r w:rsidRPr="00C16F4F">
        <w:rPr>
          <w:b/>
        </w:rPr>
        <w:t xml:space="preserve">Formula </w:t>
      </w:r>
      <w:r w:rsidR="001A5A1B">
        <w:rPr>
          <w:b/>
        </w:rPr>
        <w:t>I</w:t>
      </w:r>
      <w:r w:rsidR="007A0F7C" w:rsidRPr="00C16F4F">
        <w:rPr>
          <w:b/>
        </w:rPr>
        <w:t>.1</w:t>
      </w:r>
      <w:r w:rsidRPr="00C16F4F">
        <w:rPr>
          <w:b/>
        </w:rPr>
        <w:t>.</w:t>
      </w:r>
      <w:r w:rsidR="00421BAA" w:rsidRPr="00C16F4F">
        <w:rPr>
          <w:b/>
        </w:rPr>
        <w:t>4</w:t>
      </w:r>
      <w:r w:rsidRPr="00C16F4F">
        <w:rPr>
          <w:b/>
        </w:rPr>
        <w:t>.</w:t>
      </w:r>
      <w:r w:rsidRPr="00C16F4F">
        <w:t xml:space="preserve"> </w:t>
      </w:r>
      <w:r w:rsidR="00D20A38" w:rsidRPr="00C16F4F">
        <w:t>Back</w:t>
      </w:r>
      <w:r w:rsidRPr="00C16F4F">
        <w:t>ward variable</w:t>
      </w:r>
      <w:bookmarkEnd w:id="57"/>
      <w:bookmarkEnd w:id="58"/>
    </w:p>
    <w:p w:rsidR="00421BAA" w:rsidRPr="00C16F4F" w:rsidRDefault="0089204F" w:rsidP="00421BAA">
      <w:r w:rsidRPr="00C16F4F">
        <w:t>T</w:t>
      </w:r>
      <w:r w:rsidR="00421BAA" w:rsidRPr="00C16F4F">
        <w:t xml:space="preserve">he recurrence property of backward variable specified by formula </w:t>
      </w:r>
      <w:hyperlink w:anchor="_Formula_III.2.5._Recurrence" w:tooltip="Formula I.1.5. Recurrence property of backward variable" w:history="1">
        <w:r w:rsidR="001A5A1B">
          <w:rPr>
            <w:rStyle w:val="Hyperlink"/>
            <w:u w:val="none"/>
          </w:rPr>
          <w:t>I</w:t>
        </w:r>
        <w:r w:rsidR="007D72F1" w:rsidRPr="00C16F4F">
          <w:rPr>
            <w:rStyle w:val="Hyperlink"/>
            <w:u w:val="none"/>
          </w:rPr>
          <w:t>.1</w:t>
        </w:r>
        <w:r w:rsidR="00421BAA" w:rsidRPr="00C16F4F">
          <w:rPr>
            <w:rStyle w:val="Hyperlink"/>
            <w:u w:val="none"/>
          </w:rPr>
          <w:t>.5</w:t>
        </w:r>
      </w:hyperlink>
      <w:r w:rsidR="00C225B7">
        <w:t xml:space="preserve"> </w:t>
      </w:r>
      <w:sdt>
        <w:sdtPr>
          <w:id w:val="594443273"/>
          <w:citation/>
        </w:sdtPr>
        <w:sdtEndPr/>
        <w:sdtContent>
          <w:r w:rsidR="00C225B7">
            <w:fldChar w:fldCharType="begin"/>
          </w:r>
          <w:r w:rsidR="00C225B7">
            <w:instrText xml:space="preserve">CITATION Rabiner1989 \p 263 \l 1033 </w:instrText>
          </w:r>
          <w:r w:rsidR="00C225B7">
            <w:fldChar w:fldCharType="separate"/>
          </w:r>
          <w:r w:rsidR="00C225B7">
            <w:rPr>
              <w:noProof/>
            </w:rPr>
            <w:t>(Rabiner, 1989, p. 263)</w:t>
          </w:r>
          <w:r w:rsidR="00C225B7">
            <w:fldChar w:fldCharType="end"/>
          </w:r>
        </w:sdtContent>
      </w:sdt>
      <w:r w:rsidR="00C225B7">
        <w:t>.</w:t>
      </w:r>
    </w:p>
    <w:p w:rsidR="00421BAA" w:rsidRPr="00C16F4F" w:rsidRDefault="00421BAA" w:rsidP="00421BAA"/>
    <w:p w:rsidR="00421BAA" w:rsidRPr="00C16F4F" w:rsidRDefault="00FE3715" w:rsidP="00421BAA">
      <w:pPr>
        <w:spacing w:after="60"/>
      </w:pPr>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rsidR="00421BAA" w:rsidRPr="00C16F4F" w:rsidRDefault="00421BAA" w:rsidP="00421BAA">
      <w:pPr>
        <w:pStyle w:val="Heading8"/>
        <w:ind w:left="360"/>
      </w:pPr>
      <w:bookmarkStart w:id="59" w:name="_Formula_III.2.5._Recurrence"/>
      <w:bookmarkStart w:id="60" w:name="_Formula_IV.4.1.5._Recurrence"/>
      <w:bookmarkStart w:id="61" w:name="_Toc425526249"/>
      <w:bookmarkStart w:id="62" w:name="_Toc451437823"/>
      <w:bookmarkEnd w:id="59"/>
      <w:bookmarkEnd w:id="60"/>
      <w:r w:rsidRPr="00C16F4F">
        <w:rPr>
          <w:b/>
        </w:rPr>
        <w:t xml:space="preserve">Formula </w:t>
      </w:r>
      <w:r w:rsidR="001A5A1B">
        <w:rPr>
          <w:b/>
        </w:rPr>
        <w:t>I</w:t>
      </w:r>
      <w:r w:rsidR="007D72F1" w:rsidRPr="00C16F4F">
        <w:rPr>
          <w:b/>
        </w:rPr>
        <w:t>.1</w:t>
      </w:r>
      <w:r w:rsidRPr="00C16F4F">
        <w:rPr>
          <w:b/>
        </w:rPr>
        <w:t>.5.</w:t>
      </w:r>
      <w:r w:rsidRPr="00C16F4F">
        <w:t xml:space="preserve"> Recurrence property of backward variable</w:t>
      </w:r>
      <w:bookmarkEnd w:id="61"/>
      <w:bookmarkEnd w:id="62"/>
    </w:p>
    <w:p w:rsidR="00421BAA" w:rsidRPr="00C16F4F" w:rsidRDefault="00421BAA" w:rsidP="00421BAA">
      <w:r w:rsidRPr="00C16F4F">
        <w:t xml:space="preserve">Where </w:t>
      </w:r>
      <w:proofErr w:type="spellStart"/>
      <w:proofErr w:type="gramStart"/>
      <w:r w:rsidRPr="00C16F4F">
        <w:rPr>
          <w:i/>
        </w:rPr>
        <w:t>b</w:t>
      </w:r>
      <w:r w:rsidRPr="00C16F4F">
        <w:rPr>
          <w:i/>
          <w:vertAlign w:val="subscript"/>
        </w:rPr>
        <w:t>j</w:t>
      </w:r>
      <w:proofErr w:type="spellEnd"/>
      <w:r w:rsidRPr="00C16F4F">
        <w:t>(</w:t>
      </w:r>
      <w:proofErr w:type="gramEnd"/>
      <w:r w:rsidRPr="00C16F4F">
        <w:rPr>
          <w:i/>
        </w:rPr>
        <w:t>o</w:t>
      </w:r>
      <w:r w:rsidRPr="00C16F4F">
        <w:rPr>
          <w:i/>
          <w:vertAlign w:val="subscript"/>
        </w:rPr>
        <w:t>t+</w:t>
      </w:r>
      <w:r w:rsidRPr="00C16F4F">
        <w:rPr>
          <w:vertAlign w:val="subscript"/>
        </w:rPr>
        <w:t>1</w:t>
      </w:r>
      <w:r w:rsidRPr="00C16F4F">
        <w:t xml:space="preserve">) is the probability of observation </w:t>
      </w:r>
      <w:r w:rsidRPr="00C16F4F">
        <w:rPr>
          <w:i/>
        </w:rPr>
        <w:t>o</w:t>
      </w:r>
      <w:r w:rsidRPr="00C16F4F">
        <w:rPr>
          <w:i/>
          <w:vertAlign w:val="subscript"/>
        </w:rPr>
        <w:t>t+</w:t>
      </w:r>
      <w:r w:rsidRPr="00C16F4F">
        <w:rPr>
          <w:vertAlign w:val="subscript"/>
        </w:rPr>
        <w:t>1</w:t>
      </w:r>
      <w:r w:rsidRPr="00C16F4F">
        <w:t xml:space="preserve"> when the state stochastic process is in state </w:t>
      </w:r>
      <w:proofErr w:type="spellStart"/>
      <w:r w:rsidRPr="00C16F4F">
        <w:rPr>
          <w:i/>
        </w:rPr>
        <w:t>s</w:t>
      </w:r>
      <w:r w:rsidRPr="00C16F4F">
        <w:rPr>
          <w:i/>
          <w:vertAlign w:val="subscript"/>
        </w:rPr>
        <w:t>j</w:t>
      </w:r>
      <w:proofErr w:type="spellEnd"/>
      <w:r w:rsidRPr="00C16F4F">
        <w:t xml:space="preserve">, please see an example of observation probability matrix shown in table </w:t>
      </w:r>
      <w:hyperlink w:anchor="_Table_III.2.3._Observation" w:tooltip="Table I.3. Observation probability matrix B" w:history="1">
        <w:r w:rsidR="001A5A1B">
          <w:rPr>
            <w:rStyle w:val="Hyperlink"/>
            <w:u w:val="none"/>
          </w:rPr>
          <w:t>I</w:t>
        </w:r>
        <w:r w:rsidR="007D72F1" w:rsidRPr="00C16F4F">
          <w:rPr>
            <w:rStyle w:val="Hyperlink"/>
            <w:u w:val="none"/>
          </w:rPr>
          <w:t>.3</w:t>
        </w:r>
      </w:hyperlink>
      <w:r w:rsidRPr="00C16F4F">
        <w:t xml:space="preserve">. The construction of backward recurrence formula </w:t>
      </w:r>
      <w:hyperlink w:anchor="_Formula_III.2.5._Recurrence" w:tooltip="Formula I.1.5. Recurrence property of backward variable" w:history="1">
        <w:r w:rsidR="001A5A1B">
          <w:rPr>
            <w:rStyle w:val="Hyperlink"/>
            <w:u w:val="none"/>
          </w:rPr>
          <w:t>I</w:t>
        </w:r>
        <w:r w:rsidR="007D72F1" w:rsidRPr="00C16F4F">
          <w:rPr>
            <w:rStyle w:val="Hyperlink"/>
            <w:u w:val="none"/>
          </w:rPr>
          <w:t>.1.5</w:t>
        </w:r>
      </w:hyperlink>
      <w:r w:rsidRPr="00C16F4F">
        <w:t xml:space="preserve"> is essentially to build up Markov chain.</w:t>
      </w:r>
    </w:p>
    <w:p w:rsidR="00421BAA" w:rsidRPr="00C16F4F" w:rsidRDefault="0089204F" w:rsidP="0089204F">
      <w:pPr>
        <w:ind w:firstLine="360"/>
      </w:pPr>
      <w:r w:rsidRPr="00C16F4F">
        <w:t>T</w:t>
      </w:r>
      <w:r w:rsidR="00421BAA" w:rsidRPr="00C16F4F">
        <w:t xml:space="preserve">he probability </w:t>
      </w:r>
      <w:proofErr w:type="gramStart"/>
      <w:r w:rsidR="00421BAA" w:rsidRPr="00C16F4F">
        <w:rPr>
          <w:i/>
        </w:rPr>
        <w:t>P</w:t>
      </w:r>
      <w:r w:rsidR="00421BAA" w:rsidRPr="00C16F4F">
        <w:t>(</w:t>
      </w:r>
      <w:proofErr w:type="gramEnd"/>
      <w:r w:rsidR="00421BAA" w:rsidRPr="00C16F4F">
        <w:rPr>
          <w:i/>
        </w:rPr>
        <w:t>O|</w:t>
      </w:r>
      <w:r w:rsidR="00421BAA" w:rsidRPr="00C16F4F">
        <w:t xml:space="preserve">Δ) is sum of </w:t>
      </w:r>
      <w:r w:rsidR="000F3D6A" w:rsidRPr="00C16F4F">
        <w:t xml:space="preserve">product </w:t>
      </w:r>
      <w:r w:rsidR="000F3D6A" w:rsidRPr="00C16F4F">
        <w:rPr>
          <w:i/>
        </w:rPr>
        <w:t>π</w:t>
      </w:r>
      <w:proofErr w:type="spellStart"/>
      <w:r w:rsidR="000F3D6A" w:rsidRPr="00C16F4F">
        <w:rPr>
          <w:i/>
          <w:vertAlign w:val="subscript"/>
        </w:rPr>
        <w:t>i</w:t>
      </w:r>
      <w:r w:rsidR="000F3D6A" w:rsidRPr="00C16F4F">
        <w:rPr>
          <w:i/>
        </w:rPr>
        <w:t>b</w:t>
      </w:r>
      <w:r w:rsidR="000F3D6A" w:rsidRPr="00C16F4F">
        <w:rPr>
          <w:i/>
          <w:vertAlign w:val="subscript"/>
        </w:rPr>
        <w:t>i</w:t>
      </w:r>
      <w:proofErr w:type="spellEnd"/>
      <w:r w:rsidR="000F3D6A" w:rsidRPr="00C16F4F">
        <w:t>(</w:t>
      </w:r>
      <w:r w:rsidR="000F3D6A" w:rsidRPr="00C16F4F">
        <w:rPr>
          <w:i/>
        </w:rPr>
        <w:t>o</w:t>
      </w:r>
      <w:r w:rsidR="000F3D6A" w:rsidRPr="00C16F4F">
        <w:rPr>
          <w:vertAlign w:val="subscript"/>
        </w:rPr>
        <w:t>1</w:t>
      </w:r>
      <w:r w:rsidR="000F3D6A" w:rsidRPr="00C16F4F">
        <w:t>)</w:t>
      </w:r>
      <w:r w:rsidR="000F3D6A" w:rsidRPr="00C16F4F">
        <w:rPr>
          <w:i/>
        </w:rPr>
        <w:t>β</w:t>
      </w:r>
      <w:r w:rsidR="000F3D6A" w:rsidRPr="00C16F4F">
        <w:rPr>
          <w:vertAlign w:val="subscript"/>
        </w:rPr>
        <w:t>1</w:t>
      </w:r>
      <w:r w:rsidR="000F3D6A" w:rsidRPr="00C16F4F">
        <w:t>(</w:t>
      </w:r>
      <w:proofErr w:type="spellStart"/>
      <w:r w:rsidR="000F3D6A" w:rsidRPr="00C16F4F">
        <w:rPr>
          <w:i/>
        </w:rPr>
        <w:t>i</w:t>
      </w:r>
      <w:proofErr w:type="spellEnd"/>
      <w:r w:rsidR="000F3D6A" w:rsidRPr="00C16F4F">
        <w:t>)</w:t>
      </w:r>
      <w:r w:rsidR="00421BAA" w:rsidRPr="00C16F4F">
        <w:t xml:space="preserve"> over all </w:t>
      </w:r>
      <w:r w:rsidR="00421BAA" w:rsidRPr="00C16F4F">
        <w:rPr>
          <w:i/>
        </w:rPr>
        <w:t>n</w:t>
      </w:r>
      <w:r w:rsidR="00421BAA" w:rsidRPr="00C16F4F">
        <w:t xml:space="preserve"> possible states of </w:t>
      </w:r>
      <w:r w:rsidR="00421BAA" w:rsidRPr="00C16F4F">
        <w:rPr>
          <w:i/>
        </w:rPr>
        <w:t>x</w:t>
      </w:r>
      <w:r w:rsidR="000F3D6A" w:rsidRPr="00C16F4F">
        <w:rPr>
          <w:vertAlign w:val="subscript"/>
        </w:rPr>
        <w:t>1</w:t>
      </w:r>
      <w:r w:rsidR="000F3D6A" w:rsidRPr="00C16F4F">
        <w:t>=</w:t>
      </w:r>
      <w:proofErr w:type="spellStart"/>
      <w:r w:rsidR="000F3D6A" w:rsidRPr="00C16F4F">
        <w:rPr>
          <w:i/>
        </w:rPr>
        <w:t>s</w:t>
      </w:r>
      <w:r w:rsidR="000F3D6A" w:rsidRPr="00C16F4F">
        <w:rPr>
          <w:i/>
          <w:vertAlign w:val="subscript"/>
        </w:rPr>
        <w:t>i</w:t>
      </w:r>
      <w:proofErr w:type="spellEnd"/>
      <w:r w:rsidR="00421BAA" w:rsidRPr="00C16F4F">
        <w:t>, specified by formula</w:t>
      </w:r>
      <w:r w:rsidR="000F3D6A" w:rsidRPr="00C16F4F">
        <w:t xml:space="preserve"> </w:t>
      </w:r>
      <w:hyperlink w:anchor="_Formula_III.2.6._Probability" w:tooltip="Formula I.1.6. Probability P(O|Δ) based on backward variable" w:history="1">
        <w:r w:rsidR="001A5A1B">
          <w:rPr>
            <w:rStyle w:val="Hyperlink"/>
            <w:u w:val="none"/>
          </w:rPr>
          <w:t>I</w:t>
        </w:r>
        <w:r w:rsidR="007D72F1" w:rsidRPr="00C16F4F">
          <w:rPr>
            <w:rStyle w:val="Hyperlink"/>
            <w:u w:val="none"/>
          </w:rPr>
          <w:t>.1</w:t>
        </w:r>
        <w:r w:rsidR="000F3D6A" w:rsidRPr="00C16F4F">
          <w:rPr>
            <w:rStyle w:val="Hyperlink"/>
            <w:u w:val="none"/>
          </w:rPr>
          <w:t>.6</w:t>
        </w:r>
      </w:hyperlink>
      <w:r w:rsidR="00421BAA" w:rsidRPr="00C16F4F">
        <w:t>.</w:t>
      </w:r>
    </w:p>
    <w:p w:rsidR="000F3D6A" w:rsidRPr="00C16F4F" w:rsidRDefault="000F3D6A" w:rsidP="00421BAA"/>
    <w:p w:rsidR="00421BAA" w:rsidRPr="00C16F4F" w:rsidRDefault="00421BAA" w:rsidP="000F3D6A">
      <w:pPr>
        <w:spacing w:after="60"/>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m:oMathPara>
    </w:p>
    <w:p w:rsidR="00421BAA" w:rsidRPr="00C16F4F" w:rsidRDefault="00421BAA" w:rsidP="00421BAA">
      <w:pPr>
        <w:pStyle w:val="Heading8"/>
        <w:ind w:left="360"/>
      </w:pPr>
      <w:bookmarkStart w:id="63" w:name="_Formula_III.2.6._Probability"/>
      <w:bookmarkStart w:id="64" w:name="_Toc425526250"/>
      <w:bookmarkStart w:id="65" w:name="_Toc451437824"/>
      <w:bookmarkEnd w:id="63"/>
      <w:r w:rsidRPr="00C16F4F">
        <w:rPr>
          <w:b/>
        </w:rPr>
        <w:t xml:space="preserve">Formula </w:t>
      </w:r>
      <w:r w:rsidR="001A5A1B">
        <w:rPr>
          <w:b/>
        </w:rPr>
        <w:t>I</w:t>
      </w:r>
      <w:r w:rsidR="007D72F1" w:rsidRPr="00C16F4F">
        <w:rPr>
          <w:b/>
        </w:rPr>
        <w:t>.1</w:t>
      </w:r>
      <w:r w:rsidRPr="00C16F4F">
        <w:rPr>
          <w:b/>
        </w:rPr>
        <w:t>.</w:t>
      </w:r>
      <w:r w:rsidR="000F3D6A" w:rsidRPr="00C16F4F">
        <w:rPr>
          <w:b/>
        </w:rPr>
        <w:t>6</w:t>
      </w:r>
      <w:r w:rsidRPr="00C16F4F">
        <w:rPr>
          <w:b/>
        </w:rPr>
        <w:t>.</w:t>
      </w:r>
      <w:r w:rsidRPr="00C16F4F">
        <w:t xml:space="preserve"> Probability </w:t>
      </w:r>
      <w:proofErr w:type="gramStart"/>
      <w:r w:rsidRPr="00C16F4F">
        <w:rPr>
          <w:i/>
        </w:rPr>
        <w:t>P</w:t>
      </w:r>
      <w:r w:rsidRPr="00C16F4F">
        <w:t>(</w:t>
      </w:r>
      <w:proofErr w:type="gramEnd"/>
      <w:r w:rsidRPr="00C16F4F">
        <w:rPr>
          <w:i/>
        </w:rPr>
        <w:t>O|</w:t>
      </w:r>
      <w:r w:rsidRPr="00C16F4F">
        <w:t xml:space="preserve">Δ) based on </w:t>
      </w:r>
      <w:r w:rsidR="000F3D6A" w:rsidRPr="00C16F4F">
        <w:t>backward</w:t>
      </w:r>
      <w:r w:rsidRPr="00C16F4F">
        <w:t xml:space="preserve"> variable</w:t>
      </w:r>
      <w:bookmarkEnd w:id="64"/>
      <w:bookmarkEnd w:id="65"/>
    </w:p>
    <w:p w:rsidR="009971EB" w:rsidRPr="00C16F4F" w:rsidRDefault="009971EB" w:rsidP="009971EB">
      <w:r w:rsidRPr="00C16F4F">
        <w:lastRenderedPageBreak/>
        <w:t xml:space="preserve">The forward-backward procedure to calculate the probability </w:t>
      </w:r>
      <w:r w:rsidRPr="00C16F4F">
        <w:rPr>
          <w:i/>
        </w:rPr>
        <w:t>P</w:t>
      </w:r>
      <w:r w:rsidRPr="00C16F4F">
        <w:t>(</w:t>
      </w:r>
      <w:r w:rsidRPr="00C16F4F">
        <w:rPr>
          <w:i/>
        </w:rPr>
        <w:t>O|</w:t>
      </w:r>
      <w:r w:rsidRPr="00C16F4F">
        <w:t xml:space="preserve">Δ), based on backward formulas </w:t>
      </w:r>
      <w:hyperlink w:anchor="_Formula_III.2.5._Recurrence" w:tooltip="Formula I.1.5. Recurrence property of backward variable" w:history="1">
        <w:r w:rsidR="001A5A1B">
          <w:rPr>
            <w:rStyle w:val="Hyperlink"/>
            <w:u w:val="none"/>
          </w:rPr>
          <w:t>I</w:t>
        </w:r>
        <w:r w:rsidR="007D72F1" w:rsidRPr="00C16F4F">
          <w:rPr>
            <w:rStyle w:val="Hyperlink"/>
            <w:u w:val="none"/>
          </w:rPr>
          <w:t>.1</w:t>
        </w:r>
        <w:r w:rsidRPr="00C16F4F">
          <w:rPr>
            <w:rStyle w:val="Hyperlink"/>
            <w:u w:val="none"/>
          </w:rPr>
          <w:t>.5</w:t>
        </w:r>
      </w:hyperlink>
      <w:r w:rsidRPr="00C16F4F">
        <w:t xml:space="preserve"> and </w:t>
      </w:r>
      <w:hyperlink w:anchor="_Formula_III.2.6._Probability" w:tooltip="Formula I.1.6. Probability P(O|Δ) based on backward variable" w:history="1">
        <w:r w:rsidR="001A5A1B">
          <w:rPr>
            <w:rStyle w:val="Hyperlink"/>
            <w:u w:val="none"/>
          </w:rPr>
          <w:t>I</w:t>
        </w:r>
        <w:r w:rsidR="007D72F1" w:rsidRPr="00C16F4F">
          <w:rPr>
            <w:rStyle w:val="Hyperlink"/>
            <w:u w:val="none"/>
          </w:rPr>
          <w:t>.1</w:t>
        </w:r>
        <w:r w:rsidRPr="00C16F4F">
          <w:rPr>
            <w:rStyle w:val="Hyperlink"/>
            <w:u w:val="none"/>
          </w:rPr>
          <w:t>.6</w:t>
        </w:r>
      </w:hyperlink>
      <w:r w:rsidRPr="00C16F4F">
        <w:t xml:space="preserve">, includes three steps as shown in table </w:t>
      </w:r>
      <w:hyperlink w:anchor="_Table_III.2.5._Forward-backward" w:tooltip="Table IV.4.1.2. Forward-backward procedure based on backward variable to calculate the probability P(O|Δ)" w:history="1">
        <w:r w:rsidR="001A5A1B">
          <w:rPr>
            <w:rStyle w:val="Hyperlink"/>
            <w:u w:val="none"/>
          </w:rPr>
          <w:t>I</w:t>
        </w:r>
        <w:r w:rsidR="009D1C48" w:rsidRPr="00C16F4F">
          <w:rPr>
            <w:rStyle w:val="Hyperlink"/>
            <w:u w:val="none"/>
          </w:rPr>
          <w:t>.1</w:t>
        </w:r>
        <w:r w:rsidR="00FC0397" w:rsidRPr="00C16F4F">
          <w:rPr>
            <w:rStyle w:val="Hyperlink"/>
            <w:u w:val="none"/>
          </w:rPr>
          <w:t>.</w:t>
        </w:r>
        <w:r w:rsidR="009D1C48" w:rsidRPr="00C16F4F">
          <w:rPr>
            <w:rStyle w:val="Hyperlink"/>
            <w:u w:val="none"/>
          </w:rPr>
          <w:t>2</w:t>
        </w:r>
      </w:hyperlink>
      <w:r w:rsidR="00FC0397" w:rsidRPr="00C16F4F">
        <w:t xml:space="preserve"> </w:t>
      </w:r>
      <w:sdt>
        <w:sdtPr>
          <w:id w:val="2057980"/>
          <w:citation/>
        </w:sdtPr>
        <w:sdtEndPr/>
        <w:sdtContent>
          <w:r w:rsidR="005F73C8" w:rsidRPr="00C16F4F">
            <w:fldChar w:fldCharType="begin"/>
          </w:r>
          <w:r w:rsidR="005F73C8" w:rsidRPr="00C16F4F">
            <w:instrText xml:space="preserve"> CITATION Rabiner1989 \p 263 \l 1033  </w:instrText>
          </w:r>
          <w:r w:rsidR="005F73C8" w:rsidRPr="00C16F4F">
            <w:fldChar w:fldCharType="separate"/>
          </w:r>
          <w:r w:rsidR="00FC0397" w:rsidRPr="00C16F4F">
            <w:rPr>
              <w:noProof/>
            </w:rPr>
            <w:t>(Rabiner, 1989, p. 263)</w:t>
          </w:r>
          <w:r w:rsidR="005F73C8" w:rsidRPr="00C16F4F">
            <w:rPr>
              <w:noProof/>
            </w:rPr>
            <w:fldChar w:fldCharType="end"/>
          </w:r>
        </w:sdtContent>
      </w:sdt>
      <w:r w:rsidRPr="00C16F4F">
        <w:t>.</w:t>
      </w:r>
    </w:p>
    <w:p w:rsidR="009971EB" w:rsidRPr="00C16F4F" w:rsidRDefault="009971EB" w:rsidP="009971EB"/>
    <w:tbl>
      <w:tblPr>
        <w:tblStyle w:val="TableGrid"/>
        <w:tblW w:w="0" w:type="auto"/>
        <w:tblLook w:val="04A0" w:firstRow="1" w:lastRow="0" w:firstColumn="1" w:lastColumn="0" w:noHBand="0" w:noVBand="1"/>
      </w:tblPr>
      <w:tblGrid>
        <w:gridCol w:w="8155"/>
      </w:tblGrid>
      <w:tr w:rsidR="009971EB" w:rsidRPr="00C16F4F" w:rsidTr="00FC0397">
        <w:tc>
          <w:tcPr>
            <w:tcW w:w="0" w:type="auto"/>
          </w:tcPr>
          <w:p w:rsidR="009971EB" w:rsidRPr="00C16F4F" w:rsidRDefault="009971EB" w:rsidP="00087B7B">
            <w:pPr>
              <w:pStyle w:val="ListParagraph"/>
              <w:numPr>
                <w:ilvl w:val="0"/>
                <w:numId w:val="116"/>
              </w:numPr>
              <w:rPr>
                <w:szCs w:val="24"/>
              </w:rPr>
            </w:pPr>
            <w:r w:rsidRPr="00C16F4F">
              <w:rPr>
                <w:szCs w:val="24"/>
              </w:rPr>
              <w:t xml:space="preserve">Initialization step: Initializing </w:t>
            </w:r>
            <w:r w:rsidR="00FC0397" w:rsidRPr="00C16F4F">
              <w:rPr>
                <w:i/>
                <w:szCs w:val="24"/>
              </w:rPr>
              <w:t>β</w:t>
            </w:r>
            <w:r w:rsidR="00FC0397" w:rsidRPr="00C16F4F">
              <w:rPr>
                <w:i/>
                <w:szCs w:val="24"/>
                <w:vertAlign w:val="subscript"/>
              </w:rPr>
              <w:t>T</w:t>
            </w:r>
            <w:r w:rsidRPr="00C16F4F">
              <w:rPr>
                <w:szCs w:val="24"/>
              </w:rPr>
              <w:t>(</w:t>
            </w:r>
            <w:proofErr w:type="spellStart"/>
            <w:r w:rsidRPr="00C16F4F">
              <w:rPr>
                <w:i/>
                <w:szCs w:val="24"/>
              </w:rPr>
              <w:t>i</w:t>
            </w:r>
            <w:proofErr w:type="spellEnd"/>
            <w:r w:rsidRPr="00C16F4F">
              <w:rPr>
                <w:szCs w:val="24"/>
              </w:rPr>
              <w:t xml:space="preserve">) = </w:t>
            </w:r>
            <w:r w:rsidR="00FC0397" w:rsidRPr="00C16F4F">
              <w:rPr>
                <w:szCs w:val="24"/>
              </w:rPr>
              <w:t>1</w:t>
            </w:r>
            <w:r w:rsidR="00FC0397" w:rsidRPr="00C16F4F">
              <w:rPr>
                <w:i/>
                <w:szCs w:val="24"/>
              </w:rPr>
              <w:t xml:space="preserve"> </w:t>
            </w:r>
            <w:r w:rsidRPr="00C16F4F">
              <w:rPr>
                <w:szCs w:val="24"/>
              </w:rPr>
              <w:t xml:space="preserve">for all </w:t>
            </w:r>
            <m:oMath>
              <m:r>
                <w:rPr>
                  <w:rFonts w:ascii="Cambria Math" w:hAnsi="Cambria Math"/>
                  <w:szCs w:val="24"/>
                </w:rPr>
                <m:t>1≤i≤n</m:t>
              </m:r>
            </m:oMath>
          </w:p>
          <w:p w:rsidR="009971EB" w:rsidRPr="00C16F4F" w:rsidRDefault="009971EB" w:rsidP="00087B7B">
            <w:pPr>
              <w:pStyle w:val="ListParagraph"/>
              <w:numPr>
                <w:ilvl w:val="0"/>
                <w:numId w:val="116"/>
              </w:numPr>
              <w:rPr>
                <w:szCs w:val="24"/>
              </w:rPr>
            </w:pPr>
            <w:r w:rsidRPr="00C16F4F">
              <w:rPr>
                <w:szCs w:val="24"/>
              </w:rPr>
              <w:t xml:space="preserve">Recurrence step: Calculating all </w:t>
            </w:r>
            <w:proofErr w:type="gramStart"/>
            <w:r w:rsidR="00FC0397" w:rsidRPr="00C16F4F">
              <w:rPr>
                <w:i/>
                <w:szCs w:val="24"/>
              </w:rPr>
              <w:t>β</w:t>
            </w:r>
            <w:r w:rsidRPr="00C16F4F">
              <w:rPr>
                <w:i/>
                <w:szCs w:val="24"/>
                <w:vertAlign w:val="subscript"/>
              </w:rPr>
              <w:t>t</w:t>
            </w:r>
            <w:r w:rsidRPr="00C16F4F">
              <w:rPr>
                <w:szCs w:val="24"/>
              </w:rPr>
              <w:t>(</w:t>
            </w:r>
            <w:proofErr w:type="spellStart"/>
            <w:proofErr w:type="gramEnd"/>
            <w:r w:rsidR="00FC0397" w:rsidRPr="00C16F4F">
              <w:rPr>
                <w:i/>
                <w:szCs w:val="24"/>
              </w:rPr>
              <w:t>i</w:t>
            </w:r>
            <w:proofErr w:type="spellEnd"/>
            <w:r w:rsidRPr="00C16F4F">
              <w:rPr>
                <w:szCs w:val="24"/>
              </w:rPr>
              <w:t xml:space="preserve">) for all </w:t>
            </w:r>
            <m:oMath>
              <m:r>
                <w:rPr>
                  <w:rFonts w:ascii="Cambria Math" w:hAnsi="Cambria Math"/>
                  <w:szCs w:val="24"/>
                </w:rPr>
                <m:t>1≤i≤n</m:t>
              </m:r>
            </m:oMath>
            <w:r w:rsidRPr="00C16F4F">
              <w:rPr>
                <w:szCs w:val="24"/>
              </w:rPr>
              <w:t xml:space="preserve"> and </w:t>
            </w:r>
            <w:r w:rsidR="00FC0397" w:rsidRPr="00C16F4F">
              <w:rPr>
                <w:i/>
                <w:szCs w:val="24"/>
              </w:rPr>
              <w:t>t=T</w:t>
            </w:r>
            <w:r w:rsidR="00FC0397" w:rsidRPr="00C16F4F">
              <w:rPr>
                <w:szCs w:val="24"/>
              </w:rPr>
              <w:t xml:space="preserve">–1, </w:t>
            </w:r>
            <w:r w:rsidR="00FC0397" w:rsidRPr="00C16F4F">
              <w:rPr>
                <w:i/>
                <w:szCs w:val="24"/>
              </w:rPr>
              <w:t>t=T</w:t>
            </w:r>
            <w:r w:rsidR="00FC0397" w:rsidRPr="00C16F4F">
              <w:rPr>
                <w:szCs w:val="24"/>
              </w:rPr>
              <w:t xml:space="preserve">–2,…, </w:t>
            </w:r>
            <w:r w:rsidR="00FC0397" w:rsidRPr="00C16F4F">
              <w:rPr>
                <w:i/>
                <w:szCs w:val="24"/>
              </w:rPr>
              <w:t>t=</w:t>
            </w:r>
            <w:r w:rsidR="00FC0397" w:rsidRPr="00C16F4F">
              <w:rPr>
                <w:szCs w:val="24"/>
              </w:rPr>
              <w:t xml:space="preserve">1, </w:t>
            </w:r>
            <w:r w:rsidRPr="00C16F4F">
              <w:rPr>
                <w:szCs w:val="24"/>
              </w:rPr>
              <w:t xml:space="preserve">according to formula </w:t>
            </w:r>
            <w:hyperlink w:anchor="_Formula_III.2.5._Recurrence" w:tooltip="Formula I.1.5. Recurrence property of backward variable" w:history="1">
              <w:r w:rsidR="001A5A1B">
                <w:rPr>
                  <w:rStyle w:val="Hyperlink"/>
                  <w:szCs w:val="24"/>
                  <w:u w:val="none"/>
                </w:rPr>
                <w:t>I</w:t>
              </w:r>
              <w:r w:rsidR="007D72F1" w:rsidRPr="00C16F4F">
                <w:rPr>
                  <w:rStyle w:val="Hyperlink"/>
                  <w:szCs w:val="24"/>
                  <w:u w:val="none"/>
                </w:rPr>
                <w:t>.1</w:t>
              </w:r>
              <w:r w:rsidR="00FC0397" w:rsidRPr="00C16F4F">
                <w:rPr>
                  <w:rStyle w:val="Hyperlink"/>
                  <w:szCs w:val="24"/>
                  <w:u w:val="none"/>
                </w:rPr>
                <w:t>.5</w:t>
              </w:r>
            </w:hyperlink>
            <w:r w:rsidRPr="00C16F4F">
              <w:rPr>
                <w:szCs w:val="24"/>
              </w:rPr>
              <w:t>.</w:t>
            </w:r>
          </w:p>
          <w:p w:rsidR="00FC0397" w:rsidRPr="00C16F4F" w:rsidRDefault="00FE3715" w:rsidP="009762F8">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rsidR="009971EB" w:rsidRPr="00C16F4F" w:rsidRDefault="009971EB" w:rsidP="00087B7B">
            <w:pPr>
              <w:pStyle w:val="ListParagraph"/>
              <w:numPr>
                <w:ilvl w:val="0"/>
                <w:numId w:val="116"/>
              </w:numPr>
              <w:rPr>
                <w:szCs w:val="24"/>
              </w:rPr>
            </w:pPr>
            <w:r w:rsidRPr="00C16F4F">
              <w:rPr>
                <w:szCs w:val="24"/>
              </w:rPr>
              <w:t xml:space="preserve">Evaluation step: Calculating the probability </w:t>
            </w:r>
            <w:r w:rsidR="00FC0397" w:rsidRPr="00C16F4F">
              <w:rPr>
                <w:i/>
                <w:szCs w:val="24"/>
              </w:rPr>
              <w:t>P</w:t>
            </w:r>
            <w:r w:rsidR="00FC0397" w:rsidRPr="00C16F4F">
              <w:rPr>
                <w:szCs w:val="24"/>
              </w:rPr>
              <w:t>(</w:t>
            </w:r>
            <w:r w:rsidR="00FC0397" w:rsidRPr="00C16F4F">
              <w:rPr>
                <w:i/>
                <w:szCs w:val="24"/>
              </w:rPr>
              <w:t>O|</w:t>
            </w:r>
            <w:r w:rsidR="00FC0397" w:rsidRPr="00C16F4F">
              <w:rPr>
                <w:szCs w:val="24"/>
              </w:rPr>
              <w:t xml:space="preserve">Δ) according to formula </w:t>
            </w:r>
            <w:hyperlink w:anchor="_Formula_III.2.6._Probability" w:tooltip="Formula I.1.6. Probability P(O|Δ) based on backward variable" w:history="1">
              <w:r w:rsidR="001A5A1B">
                <w:rPr>
                  <w:rStyle w:val="Hyperlink"/>
                  <w:szCs w:val="24"/>
                  <w:u w:val="none"/>
                </w:rPr>
                <w:t>I</w:t>
              </w:r>
              <w:r w:rsidR="007D72F1" w:rsidRPr="00C16F4F">
                <w:rPr>
                  <w:rStyle w:val="Hyperlink"/>
                  <w:szCs w:val="24"/>
                  <w:u w:val="none"/>
                </w:rPr>
                <w:t>.1</w:t>
              </w:r>
              <w:r w:rsidR="00FC0397" w:rsidRPr="00C16F4F">
                <w:rPr>
                  <w:rStyle w:val="Hyperlink"/>
                  <w:szCs w:val="24"/>
                  <w:u w:val="none"/>
                </w:rPr>
                <w:t>.6</w:t>
              </w:r>
            </w:hyperlink>
            <w:r w:rsidR="00FC0397" w:rsidRPr="00C16F4F">
              <w:rPr>
                <w:szCs w:val="24"/>
              </w:rPr>
              <w:t xml:space="preserve">, </w:t>
            </w:r>
            <m:oMath>
              <m:r>
                <w:rPr>
                  <w:rFonts w:ascii="Cambria Math" w:hAnsi="Cambria Math"/>
                  <w:szCs w:val="24"/>
                </w:rPr>
                <m:t>P</m:t>
              </m:r>
              <m:d>
                <m:dPr>
                  <m:ctrlPr>
                    <w:rPr>
                      <w:rFonts w:ascii="Cambria Math" w:hAnsi="Cambria Math"/>
                      <w:i/>
                      <w:szCs w:val="24"/>
                    </w:rPr>
                  </m:ctrlPr>
                </m:dPr>
                <m:e>
                  <m:r>
                    <w:rPr>
                      <w:rFonts w:ascii="Cambria Math" w:hAnsi="Cambria Math"/>
                      <w:szCs w:val="24"/>
                    </w:rPr>
                    <m:t>O</m:t>
                  </m:r>
                </m:e>
                <m:e>
                  <m:r>
                    <w:rPr>
                      <w:rFonts w:ascii="Cambria Math" w:hAnsi="Cambria Math"/>
                      <w:szCs w:val="24"/>
                    </w:rPr>
                    <m:t>∆</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1</m:t>
                          </m:r>
                        </m:sub>
                      </m:sSub>
                    </m:e>
                  </m:d>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d>
                    <m:dPr>
                      <m:ctrlPr>
                        <w:rPr>
                          <w:rFonts w:ascii="Cambria Math" w:hAnsi="Cambria Math"/>
                          <w:i/>
                          <w:szCs w:val="24"/>
                        </w:rPr>
                      </m:ctrlPr>
                    </m:dPr>
                    <m:e>
                      <m:r>
                        <w:rPr>
                          <w:rFonts w:ascii="Cambria Math" w:hAnsi="Cambria Math"/>
                          <w:szCs w:val="24"/>
                        </w:rPr>
                        <m:t>i</m:t>
                      </m:r>
                    </m:e>
                  </m:d>
                </m:e>
              </m:nary>
            </m:oMath>
          </w:p>
        </w:tc>
      </w:tr>
    </w:tbl>
    <w:p w:rsidR="009971EB" w:rsidRPr="00C16F4F" w:rsidRDefault="009971EB" w:rsidP="009971EB">
      <w:pPr>
        <w:pStyle w:val="Heading6"/>
        <w:ind w:left="360"/>
        <w:rPr>
          <w:szCs w:val="24"/>
        </w:rPr>
      </w:pPr>
      <w:bookmarkStart w:id="66" w:name="_Table_III.2.5._Forward-backward"/>
      <w:bookmarkStart w:id="67" w:name="_Table_IV.4.1.2._Forward-backward"/>
      <w:bookmarkStart w:id="68" w:name="_Toc448952671"/>
      <w:bookmarkEnd w:id="66"/>
      <w:bookmarkEnd w:id="67"/>
      <w:r w:rsidRPr="00C16F4F">
        <w:rPr>
          <w:b/>
          <w:szCs w:val="24"/>
        </w:rPr>
        <w:t xml:space="preserve">Table </w:t>
      </w:r>
      <w:r w:rsidR="001A5A1B">
        <w:rPr>
          <w:b/>
          <w:szCs w:val="24"/>
        </w:rPr>
        <w:t>I</w:t>
      </w:r>
      <w:r w:rsidR="009D1C48" w:rsidRPr="00C16F4F">
        <w:rPr>
          <w:b/>
          <w:szCs w:val="24"/>
        </w:rPr>
        <w:t>.1</w:t>
      </w:r>
      <w:r w:rsidRPr="00C16F4F">
        <w:rPr>
          <w:b/>
          <w:szCs w:val="24"/>
        </w:rPr>
        <w:t>.</w:t>
      </w:r>
      <w:r w:rsidR="009D1C48" w:rsidRPr="00C16F4F">
        <w:rPr>
          <w:b/>
          <w:szCs w:val="24"/>
        </w:rPr>
        <w:t>2</w:t>
      </w:r>
      <w:r w:rsidRPr="00C16F4F">
        <w:rPr>
          <w:b/>
          <w:szCs w:val="24"/>
        </w:rPr>
        <w:t>.</w:t>
      </w:r>
      <w:r w:rsidRPr="00C16F4F">
        <w:rPr>
          <w:szCs w:val="24"/>
        </w:rPr>
        <w:t xml:space="preserve"> Forward-backward procedure based on </w:t>
      </w:r>
      <w:r w:rsidR="00FC0397" w:rsidRPr="00C16F4F">
        <w:rPr>
          <w:szCs w:val="24"/>
        </w:rPr>
        <w:t>back</w:t>
      </w:r>
      <w:r w:rsidRPr="00C16F4F">
        <w:rPr>
          <w:szCs w:val="24"/>
        </w:rPr>
        <w:t xml:space="preserve">ward variable to calculate the probability </w:t>
      </w:r>
      <w:proofErr w:type="gramStart"/>
      <w:r w:rsidRPr="00C16F4F">
        <w:rPr>
          <w:i/>
          <w:szCs w:val="24"/>
        </w:rPr>
        <w:t>P</w:t>
      </w:r>
      <w:r w:rsidRPr="00C16F4F">
        <w:rPr>
          <w:szCs w:val="24"/>
        </w:rPr>
        <w:t>(</w:t>
      </w:r>
      <w:proofErr w:type="gramEnd"/>
      <w:r w:rsidRPr="00C16F4F">
        <w:rPr>
          <w:i/>
          <w:szCs w:val="24"/>
        </w:rPr>
        <w:t>O|</w:t>
      </w:r>
      <w:r w:rsidRPr="00C16F4F">
        <w:rPr>
          <w:szCs w:val="24"/>
        </w:rPr>
        <w:t>Δ)</w:t>
      </w:r>
      <w:bookmarkEnd w:id="68"/>
    </w:p>
    <w:p w:rsidR="002D0C44" w:rsidRPr="00C16F4F" w:rsidRDefault="0089204F" w:rsidP="0089204F">
      <w:r w:rsidRPr="00C16F4F">
        <w:t>Now</w:t>
      </w:r>
      <w:r w:rsidR="0018648E" w:rsidRPr="00C16F4F">
        <w:t xml:space="preserve"> the uncovering problem </w:t>
      </w:r>
      <w:proofErr w:type="gramStart"/>
      <w:r w:rsidR="0018648E" w:rsidRPr="00C16F4F">
        <w:t>is mentioned</w:t>
      </w:r>
      <w:proofErr w:type="gramEnd"/>
      <w:r w:rsidR="0018648E" w:rsidRPr="00C16F4F">
        <w:t xml:space="preserve"> </w:t>
      </w:r>
      <w:r w:rsidR="00194FCB" w:rsidRPr="00C16F4F">
        <w:t xml:space="preserve">particularly </w:t>
      </w:r>
      <w:r w:rsidR="0018648E" w:rsidRPr="00C16F4F">
        <w:t xml:space="preserve">in </w:t>
      </w:r>
      <w:r w:rsidR="00194FCB" w:rsidRPr="00C16F4F">
        <w:t xml:space="preserve">successive sub-section </w:t>
      </w:r>
      <w:hyperlink w:anchor="_IV.4.2._HMM_uncovering" w:tooltip="I.2. HMM uncovering problem" w:history="1">
        <w:r w:rsidR="001A5A1B">
          <w:rPr>
            <w:rStyle w:val="Hyperlink"/>
            <w:u w:val="none"/>
          </w:rPr>
          <w:t>I</w:t>
        </w:r>
        <w:r w:rsidR="00194FCB" w:rsidRPr="00C16F4F">
          <w:rPr>
            <w:rStyle w:val="Hyperlink"/>
            <w:u w:val="none"/>
          </w:rPr>
          <w:t>.2</w:t>
        </w:r>
      </w:hyperlink>
      <w:r w:rsidR="0018648E" w:rsidRPr="00C16F4F">
        <w:t>.</w:t>
      </w:r>
    </w:p>
    <w:p w:rsidR="00FD48D3" w:rsidRPr="00C16F4F" w:rsidRDefault="00FD48D3" w:rsidP="002D0C44"/>
    <w:p w:rsidR="00922172" w:rsidRPr="00CD1DE7" w:rsidRDefault="001A5A1B" w:rsidP="00127F10">
      <w:pPr>
        <w:pStyle w:val="Heading3"/>
      </w:pPr>
      <w:bookmarkStart w:id="69" w:name="_IV.4.2._HMM_uncovering"/>
      <w:bookmarkStart w:id="70" w:name="_Toc448952504"/>
      <w:bookmarkEnd w:id="69"/>
      <w:r>
        <w:t>I</w:t>
      </w:r>
      <w:r w:rsidR="00922172" w:rsidRPr="00CD1DE7">
        <w:t>.2. HMM uncovering problem</w:t>
      </w:r>
      <w:bookmarkEnd w:id="70"/>
    </w:p>
    <w:p w:rsidR="003D5A32" w:rsidRPr="00C16F4F" w:rsidRDefault="0018648E" w:rsidP="00E10727">
      <w:r w:rsidRPr="00C16F4F">
        <w:t>Recall that g</w:t>
      </w:r>
      <w:r w:rsidR="002D0C44" w:rsidRPr="00C16F4F">
        <w:t xml:space="preserve">iven HMM ∆ and observation </w:t>
      </w:r>
      <w:r w:rsidR="00CC683A" w:rsidRPr="00C16F4F">
        <w:t>sequence</w:t>
      </w:r>
      <w:r w:rsidR="00CC683A" w:rsidRPr="00C16F4F">
        <w:rPr>
          <w:i/>
        </w:rPr>
        <w:t xml:space="preserve"> </w:t>
      </w:r>
      <w:r w:rsidR="002D0C44" w:rsidRPr="00C16F4F">
        <w:rPr>
          <w:i/>
        </w:rPr>
        <w:t>O</w:t>
      </w:r>
      <w:r w:rsidR="002D0C44" w:rsidRPr="00C16F4F">
        <w:t xml:space="preserve"> = {</w:t>
      </w:r>
      <w:r w:rsidR="00F258F8" w:rsidRPr="00C16F4F">
        <w:rPr>
          <w:i/>
        </w:rPr>
        <w:t>o</w:t>
      </w:r>
      <w:r w:rsidR="00F258F8" w:rsidRPr="00C16F4F">
        <w:rPr>
          <w:vertAlign w:val="subscript"/>
        </w:rPr>
        <w:t>1</w:t>
      </w:r>
      <w:r w:rsidR="00F258F8" w:rsidRPr="00C16F4F">
        <w:t xml:space="preserve">, </w:t>
      </w:r>
      <w:r w:rsidR="00F258F8" w:rsidRPr="00C16F4F">
        <w:rPr>
          <w:i/>
        </w:rPr>
        <w:t>o</w:t>
      </w:r>
      <w:r w:rsidR="00F258F8" w:rsidRPr="00C16F4F">
        <w:rPr>
          <w:vertAlign w:val="subscript"/>
        </w:rPr>
        <w:t>2</w:t>
      </w:r>
      <w:proofErr w:type="gramStart"/>
      <w:r w:rsidR="00F258F8" w:rsidRPr="00C16F4F">
        <w:t>,…,</w:t>
      </w:r>
      <w:proofErr w:type="gramEnd"/>
      <w:r w:rsidR="00F258F8" w:rsidRPr="00C16F4F">
        <w:t xml:space="preserve"> </w:t>
      </w:r>
      <w:proofErr w:type="spellStart"/>
      <w:r w:rsidR="00F258F8" w:rsidRPr="00C16F4F">
        <w:rPr>
          <w:i/>
        </w:rPr>
        <w:t>o</w:t>
      </w:r>
      <w:r w:rsidR="001B1FCE" w:rsidRPr="00C16F4F">
        <w:rPr>
          <w:i/>
          <w:vertAlign w:val="subscript"/>
        </w:rPr>
        <w:t>T</w:t>
      </w:r>
      <w:proofErr w:type="spellEnd"/>
      <w:r w:rsidR="002D0C44" w:rsidRPr="00C16F4F">
        <w:t xml:space="preserve">} where </w:t>
      </w:r>
      <w:proofErr w:type="spellStart"/>
      <w:r w:rsidR="002D0C44" w:rsidRPr="00C16F4F">
        <w:rPr>
          <w:i/>
        </w:rPr>
        <w:t>o</w:t>
      </w:r>
      <w:r w:rsidR="001B1FCE" w:rsidRPr="00C16F4F">
        <w:rPr>
          <w:i/>
          <w:vertAlign w:val="subscript"/>
        </w:rPr>
        <w:t>t</w:t>
      </w:r>
      <w:proofErr w:type="spellEnd"/>
      <w:r w:rsidR="001B1FCE" w:rsidRPr="00C16F4F">
        <w:rPr>
          <w:i/>
        </w:rPr>
        <w:t xml:space="preserve"> </w:t>
      </w:r>
      <m:oMath>
        <m:r>
          <w:rPr>
            <w:rFonts w:ascii="Cambria Math" w:hAnsi="Cambria Math"/>
          </w:rPr>
          <m:t>∈</m:t>
        </m:r>
      </m:oMath>
      <w:r w:rsidR="001B1FCE" w:rsidRPr="00C16F4F">
        <w:rPr>
          <w:i/>
        </w:rPr>
        <w:t xml:space="preserve"> </w:t>
      </w:r>
      <w:r w:rsidR="00B11E89" w:rsidRPr="00C16F4F">
        <w:t>Φ</w:t>
      </w:r>
      <w:r w:rsidR="002D0C44" w:rsidRPr="00C16F4F">
        <w:t xml:space="preserve">, how to find </w:t>
      </w:r>
      <w:r w:rsidR="00A06F36" w:rsidRPr="00C16F4F">
        <w:t xml:space="preserve">out </w:t>
      </w:r>
      <w:r w:rsidR="00CC683A" w:rsidRPr="00C16F4F">
        <w:t>a</w:t>
      </w:r>
      <w:r w:rsidR="002D0C44" w:rsidRPr="00C16F4F">
        <w:t xml:space="preserve"> </w:t>
      </w:r>
      <w:r w:rsidR="00CC683A" w:rsidRPr="00C16F4F">
        <w:t>state sequence</w:t>
      </w:r>
      <w:r w:rsidR="002D0C44" w:rsidRPr="00C16F4F">
        <w:t xml:space="preserve"> </w:t>
      </w:r>
      <w:r w:rsidR="00DB337D" w:rsidRPr="00C16F4F">
        <w:rPr>
          <w:i/>
        </w:rPr>
        <w:t>X</w:t>
      </w:r>
      <w:r w:rsidR="002D0C44" w:rsidRPr="00C16F4F">
        <w:t xml:space="preserve"> = {</w:t>
      </w:r>
      <w:r w:rsidR="00263B50" w:rsidRPr="00C16F4F">
        <w:rPr>
          <w:i/>
        </w:rPr>
        <w:t>x</w:t>
      </w:r>
      <w:r w:rsidR="00263B50" w:rsidRPr="00C16F4F">
        <w:rPr>
          <w:vertAlign w:val="subscript"/>
        </w:rPr>
        <w:t>1</w:t>
      </w:r>
      <w:r w:rsidR="00263B50" w:rsidRPr="00C16F4F">
        <w:t xml:space="preserve">, </w:t>
      </w:r>
      <w:r w:rsidR="00263B50" w:rsidRPr="00C16F4F">
        <w:rPr>
          <w:i/>
        </w:rPr>
        <w:t>x</w:t>
      </w:r>
      <w:r w:rsidR="00263B50" w:rsidRPr="00C16F4F">
        <w:rPr>
          <w:vertAlign w:val="subscript"/>
        </w:rPr>
        <w:t>2</w:t>
      </w:r>
      <w:r w:rsidR="00263B50" w:rsidRPr="00C16F4F">
        <w:t xml:space="preserve">,…, </w:t>
      </w:r>
      <w:proofErr w:type="spellStart"/>
      <w:r w:rsidR="00263B50" w:rsidRPr="00C16F4F">
        <w:rPr>
          <w:i/>
        </w:rPr>
        <w:t>x</w:t>
      </w:r>
      <w:r w:rsidR="001B1FCE" w:rsidRPr="00C16F4F">
        <w:rPr>
          <w:i/>
          <w:vertAlign w:val="subscript"/>
        </w:rPr>
        <w:t>T</w:t>
      </w:r>
      <w:proofErr w:type="spellEnd"/>
      <w:r w:rsidR="002D0C44" w:rsidRPr="00C16F4F">
        <w:t xml:space="preserve">} where </w:t>
      </w:r>
      <w:proofErr w:type="spellStart"/>
      <w:r w:rsidR="001B1FCE" w:rsidRPr="00C16F4F">
        <w:rPr>
          <w:i/>
        </w:rPr>
        <w:t>x</w:t>
      </w:r>
      <w:r w:rsidR="001B1FCE" w:rsidRPr="00C16F4F">
        <w:rPr>
          <w:i/>
          <w:vertAlign w:val="subscript"/>
        </w:rPr>
        <w:t>t</w:t>
      </w:r>
      <w:proofErr w:type="spellEnd"/>
      <w:r w:rsidR="001B1FCE" w:rsidRPr="00C16F4F">
        <w:rPr>
          <w:i/>
        </w:rPr>
        <w:t xml:space="preserve"> </w:t>
      </w:r>
      <m:oMath>
        <m:r>
          <w:rPr>
            <w:rFonts w:ascii="Cambria Math" w:hAnsi="Cambria Math"/>
          </w:rPr>
          <m:t>∈</m:t>
        </m:r>
      </m:oMath>
      <w:r w:rsidR="001B1FCE" w:rsidRPr="00C16F4F">
        <w:rPr>
          <w:i/>
        </w:rPr>
        <w:t xml:space="preserve"> </w:t>
      </w:r>
      <w:r w:rsidR="002D0C44" w:rsidRPr="00C16F4F">
        <w:rPr>
          <w:i/>
        </w:rPr>
        <w:t>S</w:t>
      </w:r>
      <w:r w:rsidR="002D0C44" w:rsidRPr="00C16F4F">
        <w:t xml:space="preserve"> so that </w:t>
      </w:r>
      <w:r w:rsidR="00DB337D" w:rsidRPr="00C16F4F">
        <w:rPr>
          <w:i/>
        </w:rPr>
        <w:t>X</w:t>
      </w:r>
      <w:r w:rsidR="002D0C44" w:rsidRPr="00C16F4F">
        <w:t xml:space="preserve"> is most likely to have produced the observation sequence </w:t>
      </w:r>
      <w:r w:rsidR="002D0C44" w:rsidRPr="00C16F4F">
        <w:rPr>
          <w:i/>
        </w:rPr>
        <w:t>O</w:t>
      </w:r>
      <w:r w:rsidR="002D0C44" w:rsidRPr="00C16F4F">
        <w:t xml:space="preserve">. This is the uncovering problem: which sequence of state transitions is most likely to have led to </w:t>
      </w:r>
      <w:r w:rsidR="00DD7D81" w:rsidRPr="00C16F4F">
        <w:t>given</w:t>
      </w:r>
      <w:r w:rsidR="002D0C44" w:rsidRPr="00C16F4F">
        <w:t xml:space="preserve"> </w:t>
      </w:r>
      <w:r w:rsidR="00CC683A" w:rsidRPr="00C16F4F">
        <w:t>observation sequence</w:t>
      </w:r>
      <w:r w:rsidR="002D0C44" w:rsidRPr="00C16F4F">
        <w:t>.</w:t>
      </w:r>
      <w:r w:rsidR="00E10727" w:rsidRPr="00C16F4F">
        <w:t xml:space="preserve"> In other words, it is required to establish a</w:t>
      </w:r>
      <w:r w:rsidR="00194FCB" w:rsidRPr="00C16F4F">
        <w:t>n</w:t>
      </w:r>
      <w:r w:rsidR="00E10727" w:rsidRPr="00C16F4F">
        <w:t xml:space="preserve"> </w:t>
      </w:r>
      <w:r w:rsidR="00E10727" w:rsidRPr="00C16F4F">
        <w:rPr>
          <w:i/>
        </w:rPr>
        <w:t>optimal criterion</w:t>
      </w:r>
      <w:r w:rsidR="00E10727" w:rsidRPr="00C16F4F">
        <w:t xml:space="preserve"> so that the state sequence </w:t>
      </w:r>
      <w:r w:rsidR="00E10727" w:rsidRPr="00C16F4F">
        <w:rPr>
          <w:i/>
        </w:rPr>
        <w:t>X</w:t>
      </w:r>
      <w:r w:rsidR="00E10727" w:rsidRPr="00C16F4F">
        <w:t xml:space="preserve"> leads to maximizing such criterion. The simple criterion is the conditional probability of sequence </w:t>
      </w:r>
      <w:r w:rsidR="00E10727" w:rsidRPr="00C16F4F">
        <w:rPr>
          <w:i/>
        </w:rPr>
        <w:t>X</w:t>
      </w:r>
      <w:r w:rsidR="00E10727" w:rsidRPr="00C16F4F">
        <w:t xml:space="preserve"> with respect to sequence </w:t>
      </w:r>
      <w:r w:rsidR="00E10727" w:rsidRPr="00C16F4F">
        <w:rPr>
          <w:i/>
        </w:rPr>
        <w:t>O</w:t>
      </w:r>
      <w:r w:rsidR="00E10727" w:rsidRPr="00C16F4F">
        <w:t xml:space="preserve"> and model ∆, denoted </w:t>
      </w:r>
      <w:proofErr w:type="gramStart"/>
      <w:r w:rsidR="00E10727" w:rsidRPr="00C16F4F">
        <w:rPr>
          <w:i/>
        </w:rPr>
        <w:t>P</w:t>
      </w:r>
      <w:r w:rsidR="00E10727" w:rsidRPr="00C16F4F">
        <w:t>(</w:t>
      </w:r>
      <w:proofErr w:type="gramEnd"/>
      <w:r w:rsidR="00E10727" w:rsidRPr="00C16F4F">
        <w:rPr>
          <w:i/>
        </w:rPr>
        <w:t>X</w:t>
      </w:r>
      <w:r w:rsidR="00E10727" w:rsidRPr="00C16F4F">
        <w:t>|</w:t>
      </w:r>
      <w:r w:rsidR="00E10727" w:rsidRPr="00C16F4F">
        <w:rPr>
          <w:i/>
        </w:rPr>
        <w:t>O</w:t>
      </w:r>
      <w:r w:rsidR="00E10727" w:rsidRPr="00C16F4F">
        <w:t xml:space="preserve">,∆). We can apply brute-force strategy: “go through all possible such </w:t>
      </w:r>
      <w:r w:rsidR="00E10727" w:rsidRPr="00C16F4F">
        <w:rPr>
          <w:i/>
        </w:rPr>
        <w:t>X</w:t>
      </w:r>
      <w:r w:rsidR="00E10727" w:rsidRPr="00C16F4F">
        <w:t xml:space="preserve"> and pick the one leading to maximizing the criterion </w:t>
      </w:r>
      <w:proofErr w:type="gramStart"/>
      <w:r w:rsidR="00E10727" w:rsidRPr="00C16F4F">
        <w:rPr>
          <w:i/>
        </w:rPr>
        <w:t>P</w:t>
      </w:r>
      <w:r w:rsidR="00E10727" w:rsidRPr="00C16F4F">
        <w:t>(</w:t>
      </w:r>
      <w:proofErr w:type="gramEnd"/>
      <w:r w:rsidR="00E10727" w:rsidRPr="00C16F4F">
        <w:rPr>
          <w:i/>
        </w:rPr>
        <w:t>X|O</w:t>
      </w:r>
      <w:r w:rsidR="00E10727" w:rsidRPr="00C16F4F">
        <w:t>,∆)”</w:t>
      </w:r>
      <w:r w:rsidR="003D5A32" w:rsidRPr="00C16F4F">
        <w:t>.</w:t>
      </w:r>
    </w:p>
    <w:p w:rsidR="003D5A32" w:rsidRPr="00C16F4F" w:rsidRDefault="003D5A32" w:rsidP="00E10727">
      <m:oMathPara>
        <m:oMath>
          <m:r>
            <w:rPr>
              <w:rFonts w:ascii="Cambria Math" w:hAnsi="Cambria Math"/>
            </w:rPr>
            <m:t>X=</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X</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e>
              </m:d>
            </m:e>
          </m:func>
        </m:oMath>
      </m:oMathPara>
    </w:p>
    <w:p w:rsidR="00E10727" w:rsidRPr="00C16F4F" w:rsidRDefault="003D5A32" w:rsidP="00E10727">
      <w:r w:rsidRPr="00C16F4F">
        <w:t>T</w:t>
      </w:r>
      <w:r w:rsidR="00E10727" w:rsidRPr="00C16F4F">
        <w:t xml:space="preserve">his strategy is impossible if the number of states and observations is huge. Another popular way is to establish a so-called </w:t>
      </w:r>
      <w:r w:rsidR="00E10727" w:rsidRPr="00C16F4F">
        <w:rPr>
          <w:i/>
        </w:rPr>
        <w:t>individually optimal criterion</w:t>
      </w:r>
      <w:r w:rsidR="00E10727" w:rsidRPr="00C16F4F">
        <w:t xml:space="preserve"> </w:t>
      </w:r>
      <w:sdt>
        <w:sdtPr>
          <w:id w:val="2057994"/>
          <w:citation/>
        </w:sdtPr>
        <w:sdtEndPr/>
        <w:sdtContent>
          <w:r w:rsidR="00CD02C3" w:rsidRPr="00C16F4F">
            <w:fldChar w:fldCharType="begin"/>
          </w:r>
          <w:r w:rsidR="00E10727" w:rsidRPr="00C16F4F">
            <w:instrText xml:space="preserve"> CITATION Rabiner1989 \p 263 \l 1033  </w:instrText>
          </w:r>
          <w:r w:rsidR="00CD02C3" w:rsidRPr="00C16F4F">
            <w:fldChar w:fldCharType="separate"/>
          </w:r>
          <w:r w:rsidR="00E10727" w:rsidRPr="00C16F4F">
            <w:rPr>
              <w:noProof/>
            </w:rPr>
            <w:t>(Rabiner, 1989, p. 263)</w:t>
          </w:r>
          <w:r w:rsidR="00CD02C3" w:rsidRPr="00C16F4F">
            <w:fldChar w:fldCharType="end"/>
          </w:r>
        </w:sdtContent>
      </w:sdt>
      <w:r w:rsidR="00E10727" w:rsidRPr="00C16F4F">
        <w:t xml:space="preserve"> which is described right later.</w:t>
      </w:r>
    </w:p>
    <w:p w:rsidR="003A5F4D" w:rsidRPr="00C16F4F" w:rsidRDefault="003A5F4D" w:rsidP="003D5A32">
      <w:pPr>
        <w:ind w:firstLine="360"/>
      </w:pPr>
      <w:r w:rsidRPr="00C16F4F">
        <w:t xml:space="preserve">Let </w:t>
      </w:r>
      <w:proofErr w:type="spellStart"/>
      <w:proofErr w:type="gramStart"/>
      <w:r w:rsidR="006C6EFD" w:rsidRPr="00C16F4F">
        <w:rPr>
          <w:i/>
        </w:rPr>
        <w:t>γ</w:t>
      </w:r>
      <w:r w:rsidR="006C6EFD" w:rsidRPr="00C16F4F">
        <w:rPr>
          <w:i/>
          <w:vertAlign w:val="subscript"/>
        </w:rPr>
        <w:t>t</w:t>
      </w:r>
      <w:proofErr w:type="spellEnd"/>
      <w:r w:rsidR="006C6EFD" w:rsidRPr="00C16F4F">
        <w:t>(</w:t>
      </w:r>
      <w:proofErr w:type="spellStart"/>
      <w:proofErr w:type="gramEnd"/>
      <w:r w:rsidR="006C6EFD" w:rsidRPr="00C16F4F">
        <w:rPr>
          <w:i/>
        </w:rPr>
        <w:t>i</w:t>
      </w:r>
      <w:proofErr w:type="spellEnd"/>
      <w:r w:rsidR="006C6EFD" w:rsidRPr="00C16F4F">
        <w:t xml:space="preserve">) </w:t>
      </w:r>
      <w:r w:rsidRPr="00C16F4F">
        <w:t xml:space="preserve">be </w:t>
      </w:r>
      <w:r w:rsidR="00AA128D" w:rsidRPr="00C16F4F">
        <w:t xml:space="preserve">joint </w:t>
      </w:r>
      <w:r w:rsidRPr="00C16F4F">
        <w:t xml:space="preserve">probability that the stochastic process is in state </w:t>
      </w:r>
      <w:proofErr w:type="spellStart"/>
      <w:r w:rsidRPr="00C16F4F">
        <w:rPr>
          <w:i/>
        </w:rPr>
        <w:t>s</w:t>
      </w:r>
      <w:r w:rsidRPr="00C16F4F">
        <w:rPr>
          <w:i/>
          <w:vertAlign w:val="subscript"/>
        </w:rPr>
        <w:t>i</w:t>
      </w:r>
      <w:proofErr w:type="spellEnd"/>
      <w:r w:rsidRPr="00C16F4F">
        <w:t xml:space="preserve"> at time point </w:t>
      </w:r>
      <w:r w:rsidRPr="00C16F4F">
        <w:rPr>
          <w:i/>
        </w:rPr>
        <w:t>t</w:t>
      </w:r>
      <w:r w:rsidRPr="00C16F4F">
        <w:t xml:space="preserve"> </w:t>
      </w:r>
      <w:r w:rsidR="00581FE1" w:rsidRPr="00C16F4F">
        <w:t>with</w:t>
      </w:r>
      <w:r w:rsidR="00AA128D" w:rsidRPr="00C16F4F">
        <w:t xml:space="preserve"> </w:t>
      </w:r>
      <w:r w:rsidRPr="00C16F4F">
        <w:t xml:space="preserve">observation sequence </w:t>
      </w:r>
      <w:r w:rsidRPr="00C16F4F">
        <w:rPr>
          <w:i/>
        </w:rPr>
        <w:t>O</w:t>
      </w:r>
      <w:r w:rsidRPr="00C16F4F">
        <w:t xml:space="preserve"> = {</w:t>
      </w:r>
      <w:r w:rsidRPr="00C16F4F">
        <w:rPr>
          <w:i/>
        </w:rPr>
        <w:t>o</w:t>
      </w:r>
      <w:r w:rsidRPr="00C16F4F">
        <w:rPr>
          <w:vertAlign w:val="subscript"/>
        </w:rPr>
        <w:t>1</w:t>
      </w:r>
      <w:r w:rsidRPr="00C16F4F">
        <w:t xml:space="preserve">, </w:t>
      </w:r>
      <w:r w:rsidRPr="00C16F4F">
        <w:rPr>
          <w:i/>
        </w:rPr>
        <w:t>o</w:t>
      </w:r>
      <w:r w:rsidRPr="00C16F4F">
        <w:rPr>
          <w:vertAlign w:val="subscript"/>
        </w:rPr>
        <w:t>2</w:t>
      </w:r>
      <w:r w:rsidRPr="00C16F4F">
        <w:t xml:space="preserve">,…, </w:t>
      </w:r>
      <w:proofErr w:type="spellStart"/>
      <w:r w:rsidRPr="00C16F4F">
        <w:rPr>
          <w:i/>
        </w:rPr>
        <w:t>o</w:t>
      </w:r>
      <w:r w:rsidRPr="00C16F4F">
        <w:rPr>
          <w:i/>
          <w:vertAlign w:val="subscript"/>
        </w:rPr>
        <w:t>T</w:t>
      </w:r>
      <w:proofErr w:type="spellEnd"/>
      <w:r w:rsidRPr="00C16F4F">
        <w:t>}</w:t>
      </w:r>
      <w:r w:rsidR="006C6EFD" w:rsidRPr="00C16F4F">
        <w:t xml:space="preserve">, formula </w:t>
      </w:r>
      <w:hyperlink w:anchor="_Formula_IV.4.2.1._Probability" w:tooltip="Formula I.2.1. Joint probability of being in state si at time point t with observation sequence O" w:history="1">
        <w:r w:rsidR="001A5A1B">
          <w:rPr>
            <w:rStyle w:val="Hyperlink"/>
            <w:u w:val="none"/>
          </w:rPr>
          <w:t>I</w:t>
        </w:r>
        <w:r w:rsidR="006C6EFD" w:rsidRPr="00C16F4F">
          <w:rPr>
            <w:rStyle w:val="Hyperlink"/>
            <w:u w:val="none"/>
          </w:rPr>
          <w:t>.2.1</w:t>
        </w:r>
      </w:hyperlink>
      <w:r w:rsidR="006C6EFD" w:rsidRPr="00C16F4F">
        <w:t xml:space="preserve"> specifies this probability</w:t>
      </w:r>
      <w:r w:rsidR="00C9710E" w:rsidRPr="00C16F4F">
        <w:t xml:space="preserve"> based on</w:t>
      </w:r>
      <w:r w:rsidR="00010D64" w:rsidRPr="00C16F4F">
        <w:t xml:space="preserve"> forward variable</w:t>
      </w:r>
      <w:r w:rsidR="00010D64" w:rsidRPr="00C16F4F">
        <w:rPr>
          <w:i/>
        </w:rPr>
        <w:t xml:space="preserve"> α</w:t>
      </w:r>
      <w:r w:rsidR="00010D64" w:rsidRPr="00C16F4F">
        <w:rPr>
          <w:i/>
          <w:vertAlign w:val="subscript"/>
        </w:rPr>
        <w:t>t</w:t>
      </w:r>
      <w:r w:rsidR="00010D64" w:rsidRPr="00C16F4F">
        <w:t xml:space="preserve"> and backward variable</w:t>
      </w:r>
      <w:r w:rsidR="00010D64" w:rsidRPr="00C16F4F">
        <w:rPr>
          <w:i/>
        </w:rPr>
        <w:t xml:space="preserve"> β</w:t>
      </w:r>
      <w:r w:rsidR="00010D64" w:rsidRPr="00C16F4F">
        <w:rPr>
          <w:i/>
          <w:vertAlign w:val="subscript"/>
        </w:rPr>
        <w:t>t</w:t>
      </w:r>
      <w:r w:rsidR="006C6EFD" w:rsidRPr="00C16F4F">
        <w:t>.</w:t>
      </w:r>
    </w:p>
    <w:p w:rsidR="006C6EFD" w:rsidRPr="00C16F4F" w:rsidRDefault="006C6EFD" w:rsidP="00C9710E"/>
    <w:p w:rsidR="006C6EFD" w:rsidRPr="00C16F4F" w:rsidRDefault="00FE3715" w:rsidP="006C6EFD">
      <w:pPr>
        <w:spacing w:after="60"/>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oMath>
      </m:oMathPara>
    </w:p>
    <w:p w:rsidR="006C6EFD" w:rsidRPr="00C16F4F" w:rsidRDefault="006C6EFD" w:rsidP="006C6EFD">
      <w:pPr>
        <w:pStyle w:val="Heading8"/>
        <w:ind w:left="360"/>
      </w:pPr>
      <w:bookmarkStart w:id="71" w:name="_Formula_IV.4.2.1._Probability"/>
      <w:bookmarkStart w:id="72" w:name="_Formula_IV.4.2.1._Joint"/>
      <w:bookmarkStart w:id="73" w:name="_Toc425526251"/>
      <w:bookmarkStart w:id="74" w:name="_Toc451437825"/>
      <w:bookmarkEnd w:id="71"/>
      <w:bookmarkEnd w:id="72"/>
      <w:r w:rsidRPr="00C16F4F">
        <w:rPr>
          <w:b/>
        </w:rPr>
        <w:t xml:space="preserve">Formula </w:t>
      </w:r>
      <w:r w:rsidR="001A5A1B">
        <w:rPr>
          <w:b/>
        </w:rPr>
        <w:t>I</w:t>
      </w:r>
      <w:r w:rsidRPr="00C16F4F">
        <w:rPr>
          <w:b/>
        </w:rPr>
        <w:t>.2.1.</w:t>
      </w:r>
      <w:r w:rsidRPr="00C16F4F">
        <w:t xml:space="preserve"> </w:t>
      </w:r>
      <w:r w:rsidR="00581FE1" w:rsidRPr="00C16F4F">
        <w:t>Joint p</w:t>
      </w:r>
      <w:r w:rsidRPr="00C16F4F">
        <w:t xml:space="preserve">robability of being in state </w:t>
      </w:r>
      <w:proofErr w:type="spellStart"/>
      <w:r w:rsidRPr="00C16F4F">
        <w:rPr>
          <w:i/>
        </w:rPr>
        <w:t>s</w:t>
      </w:r>
      <w:r w:rsidRPr="00C16F4F">
        <w:rPr>
          <w:i/>
          <w:vertAlign w:val="subscript"/>
        </w:rPr>
        <w:t>i</w:t>
      </w:r>
      <w:proofErr w:type="spellEnd"/>
      <w:r w:rsidRPr="00C16F4F">
        <w:t xml:space="preserve"> at time point </w:t>
      </w:r>
      <w:r w:rsidRPr="00C16F4F">
        <w:rPr>
          <w:i/>
        </w:rPr>
        <w:t>t</w:t>
      </w:r>
      <w:r w:rsidRPr="00C16F4F">
        <w:t xml:space="preserve"> </w:t>
      </w:r>
      <w:r w:rsidR="00581FE1" w:rsidRPr="00C16F4F">
        <w:t>with</w:t>
      </w:r>
      <w:r w:rsidRPr="00C16F4F">
        <w:t xml:space="preserve"> observation sequence </w:t>
      </w:r>
      <w:r w:rsidRPr="00C16F4F">
        <w:rPr>
          <w:i/>
        </w:rPr>
        <w:t>O</w:t>
      </w:r>
      <w:bookmarkEnd w:id="73"/>
      <w:bookmarkEnd w:id="74"/>
    </w:p>
    <w:p w:rsidR="00C9710E" w:rsidRPr="00C16F4F" w:rsidRDefault="00C9710E" w:rsidP="00C9710E">
      <w:pPr>
        <w:ind w:left="360"/>
      </w:pPr>
      <w:r w:rsidRPr="00C16F4F">
        <w:t xml:space="preserve">The variable </w:t>
      </w:r>
      <w:proofErr w:type="spellStart"/>
      <w:proofErr w:type="gramStart"/>
      <w:r w:rsidRPr="00C16F4F">
        <w:rPr>
          <w:i/>
        </w:rPr>
        <w:t>γ</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is also called </w:t>
      </w:r>
      <w:r w:rsidRPr="00C16F4F">
        <w:rPr>
          <w:i/>
        </w:rPr>
        <w:t>individually optimal criterion</w:t>
      </w:r>
      <w:r w:rsidRPr="00C16F4F">
        <w:t xml:space="preserve"> with note that </w:t>
      </w:r>
      <w:r w:rsidR="00010D64" w:rsidRPr="00C16F4F">
        <w:t>forward variable</w:t>
      </w:r>
      <w:r w:rsidR="00010D64" w:rsidRPr="00C16F4F">
        <w:rPr>
          <w:i/>
        </w:rPr>
        <w:t xml:space="preserve"> α</w:t>
      </w:r>
      <w:r w:rsidR="00010D64" w:rsidRPr="00C16F4F">
        <w:rPr>
          <w:i/>
          <w:vertAlign w:val="subscript"/>
        </w:rPr>
        <w:t>t</w:t>
      </w:r>
      <w:r w:rsidR="00010D64" w:rsidRPr="00C16F4F">
        <w:t xml:space="preserve"> and backward variable</w:t>
      </w:r>
      <w:r w:rsidR="00010D64" w:rsidRPr="00C16F4F">
        <w:rPr>
          <w:i/>
        </w:rPr>
        <w:t xml:space="preserve"> β</w:t>
      </w:r>
      <w:r w:rsidR="00010D64" w:rsidRPr="00C16F4F">
        <w:rPr>
          <w:i/>
          <w:vertAlign w:val="subscript"/>
        </w:rPr>
        <w:t>t</w:t>
      </w:r>
      <w:r w:rsidRPr="00C16F4F">
        <w:t xml:space="preserve"> are calculated according to </w:t>
      </w:r>
      <w:r w:rsidR="00AA128D" w:rsidRPr="00C16F4F">
        <w:t xml:space="preserve">recurrence </w:t>
      </w:r>
      <w:r w:rsidRPr="00C16F4F">
        <w:t xml:space="preserve">formulas </w:t>
      </w:r>
      <w:hyperlink w:anchor="_Formula_IV.4.1.2._Recurrence" w:tooltip="Formula I.1.2. Recurrence property of forward variable" w:history="1">
        <w:r w:rsidR="001A5A1B">
          <w:rPr>
            <w:rStyle w:val="Hyperlink"/>
            <w:u w:val="none"/>
          </w:rPr>
          <w:t>I</w:t>
        </w:r>
        <w:r w:rsidR="007914D9" w:rsidRPr="00C16F4F">
          <w:rPr>
            <w:rStyle w:val="Hyperlink"/>
            <w:u w:val="none"/>
          </w:rPr>
          <w:t>.1.2</w:t>
        </w:r>
      </w:hyperlink>
      <w:r w:rsidR="007914D9" w:rsidRPr="00C16F4F">
        <w:t xml:space="preserve"> and </w:t>
      </w:r>
      <w:hyperlink w:anchor="_Formula_IV.4.1.5._Recurrence" w:tooltip="Formula I.1.5. Recurrence property of backward variable" w:history="1">
        <w:r w:rsidR="001A5A1B">
          <w:rPr>
            <w:rStyle w:val="Hyperlink"/>
            <w:u w:val="none"/>
          </w:rPr>
          <w:t>I</w:t>
        </w:r>
        <w:r w:rsidR="007914D9" w:rsidRPr="00C16F4F">
          <w:rPr>
            <w:rStyle w:val="Hyperlink"/>
            <w:u w:val="none"/>
          </w:rPr>
          <w:t>.1.5</w:t>
        </w:r>
      </w:hyperlink>
      <w:r w:rsidRPr="00C16F4F">
        <w:t>, respectively</w:t>
      </w:r>
      <w:r w:rsidR="007914D9" w:rsidRPr="00C16F4F">
        <w:t>.</w:t>
      </w:r>
    </w:p>
    <w:p w:rsidR="003D5A32" w:rsidRPr="00C16F4F" w:rsidRDefault="003D5A32" w:rsidP="003D5A32">
      <w:r w:rsidRPr="00C16F4F">
        <w:lastRenderedPageBreak/>
        <w:t xml:space="preserve">Because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r>
              <w:rPr>
                <w:rFonts w:ascii="Cambria Math" w:hAnsi="Cambria Math"/>
              </w:rPr>
              <m:t>∆</m:t>
            </m:r>
          </m:e>
        </m:d>
      </m:oMath>
      <w:r w:rsidRPr="00C16F4F">
        <w:t xml:space="preserve"> is not relevant to state sequence </w:t>
      </w:r>
      <w:r w:rsidRPr="00C16F4F">
        <w:rPr>
          <w:i/>
        </w:rPr>
        <w:t>X</w:t>
      </w:r>
      <w:r w:rsidRPr="00C16F4F">
        <w:t xml:space="preserve">, it is possible to </w:t>
      </w:r>
      <w:r w:rsidR="00C9710E" w:rsidRPr="00C16F4F">
        <w:t>remove it from the optimization criterion. Thus, formula</w:t>
      </w:r>
      <w:r w:rsidR="00EA4341" w:rsidRPr="00C16F4F">
        <w:t xml:space="preserve"> </w:t>
      </w:r>
      <w:hyperlink w:anchor="_Formula_III.2.7._Optimal" w:tooltip="Formula I.2.2. Optimal state at time point t" w:history="1">
        <w:r w:rsidR="001A5A1B">
          <w:rPr>
            <w:rStyle w:val="Hyperlink"/>
            <w:u w:val="none"/>
          </w:rPr>
          <w:t>I</w:t>
        </w:r>
        <w:r w:rsidR="00EA4341" w:rsidRPr="00C16F4F">
          <w:rPr>
            <w:rStyle w:val="Hyperlink"/>
            <w:u w:val="none"/>
          </w:rPr>
          <w:t>.2.2</w:t>
        </w:r>
      </w:hyperlink>
      <w:r w:rsidR="00C9710E" w:rsidRPr="00C16F4F">
        <w:t xml:space="preserve"> specifies how to find out the optimal state </w:t>
      </w:r>
      <w:proofErr w:type="spellStart"/>
      <w:r w:rsidR="00C9710E" w:rsidRPr="00C16F4F">
        <w:rPr>
          <w:i/>
        </w:rPr>
        <w:t>x</w:t>
      </w:r>
      <w:r w:rsidR="00C9710E" w:rsidRPr="00C16F4F">
        <w:rPr>
          <w:i/>
          <w:vertAlign w:val="subscript"/>
        </w:rPr>
        <w:t>t</w:t>
      </w:r>
      <w:proofErr w:type="spellEnd"/>
      <w:r w:rsidR="00C9710E" w:rsidRPr="00C16F4F">
        <w:t xml:space="preserve"> of </w:t>
      </w:r>
      <w:r w:rsidR="00C9710E" w:rsidRPr="00C16F4F">
        <w:rPr>
          <w:i/>
        </w:rPr>
        <w:t>X</w:t>
      </w:r>
      <w:r w:rsidR="00C9710E" w:rsidRPr="00C16F4F">
        <w:t xml:space="preserve"> at time point </w:t>
      </w:r>
      <w:r w:rsidR="00C9710E" w:rsidRPr="00C16F4F">
        <w:rPr>
          <w:i/>
        </w:rPr>
        <w:t>t</w:t>
      </w:r>
      <w:r w:rsidR="00C9710E" w:rsidRPr="00C16F4F">
        <w:t>.</w:t>
      </w:r>
    </w:p>
    <w:p w:rsidR="00C9710E" w:rsidRPr="00C16F4F" w:rsidRDefault="00C9710E" w:rsidP="003D5A32"/>
    <w:p w:rsidR="003D5A32" w:rsidRPr="00C16F4F" w:rsidRDefault="00FE3715" w:rsidP="00C9710E">
      <w:pPr>
        <w:spacing w:after="6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e>
          </m:func>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rsidR="003D5A32" w:rsidRPr="00C16F4F" w:rsidRDefault="003D5A32" w:rsidP="003D5A32">
      <w:pPr>
        <w:pStyle w:val="Heading8"/>
        <w:ind w:left="360"/>
      </w:pPr>
      <w:bookmarkStart w:id="75" w:name="_Formula_III.2.7._Probability"/>
      <w:bookmarkStart w:id="76" w:name="_Formula_III.2.7._Optimal"/>
      <w:bookmarkStart w:id="77" w:name="_Toc425526252"/>
      <w:bookmarkStart w:id="78" w:name="_Toc451437826"/>
      <w:bookmarkEnd w:id="75"/>
      <w:bookmarkEnd w:id="76"/>
      <w:r w:rsidRPr="00C16F4F">
        <w:rPr>
          <w:b/>
        </w:rPr>
        <w:t xml:space="preserve">Formula </w:t>
      </w:r>
      <w:r w:rsidR="001A5A1B">
        <w:rPr>
          <w:b/>
        </w:rPr>
        <w:t>I</w:t>
      </w:r>
      <w:r w:rsidR="00C9710E" w:rsidRPr="00C16F4F">
        <w:rPr>
          <w:b/>
        </w:rPr>
        <w:t>.2.2</w:t>
      </w:r>
      <w:r w:rsidRPr="00C16F4F">
        <w:rPr>
          <w:b/>
        </w:rPr>
        <w:t>.</w:t>
      </w:r>
      <w:r w:rsidRPr="00C16F4F">
        <w:t xml:space="preserve"> Optimal state at time point </w:t>
      </w:r>
      <w:r w:rsidRPr="00C16F4F">
        <w:rPr>
          <w:i/>
        </w:rPr>
        <w:t>t</w:t>
      </w:r>
      <w:bookmarkEnd w:id="77"/>
      <w:bookmarkEnd w:id="78"/>
    </w:p>
    <w:p w:rsidR="003D5A32" w:rsidRPr="00C16F4F" w:rsidRDefault="00EA4341" w:rsidP="003D5A32">
      <w:r w:rsidRPr="00C16F4F">
        <w:t xml:space="preserve">Note that index </w:t>
      </w:r>
      <w:proofErr w:type="spellStart"/>
      <w:r w:rsidRPr="00C16F4F">
        <w:rPr>
          <w:i/>
        </w:rPr>
        <w:t>i</w:t>
      </w:r>
      <w:proofErr w:type="spellEnd"/>
      <w:r w:rsidRPr="00C16F4F">
        <w:t xml:space="preserve"> </w:t>
      </w:r>
      <w:proofErr w:type="gramStart"/>
      <w:r w:rsidRPr="00C16F4F">
        <w:t>is identified</w:t>
      </w:r>
      <w:proofErr w:type="gramEnd"/>
      <w:r w:rsidRPr="00C16F4F">
        <w:t xml:space="preserve"> with state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Pr="00C16F4F">
        <w:t xml:space="preserve"> according to formula </w:t>
      </w:r>
      <w:hyperlink w:anchor="_Formula_III.2.7._Optimal" w:tooltip="Formula I.2.2. Optimal state at time point t" w:history="1">
        <w:r w:rsidR="001A5A1B">
          <w:rPr>
            <w:rStyle w:val="Hyperlink"/>
            <w:u w:val="none"/>
          </w:rPr>
          <w:t>I</w:t>
        </w:r>
        <w:r w:rsidRPr="00C16F4F">
          <w:rPr>
            <w:rStyle w:val="Hyperlink"/>
            <w:u w:val="none"/>
          </w:rPr>
          <w:t>.2.2</w:t>
        </w:r>
      </w:hyperlink>
      <w:r w:rsidRPr="00C16F4F">
        <w:t xml:space="preserve">. </w:t>
      </w:r>
      <w:r w:rsidR="00C9710E" w:rsidRPr="00C16F4F">
        <w:t>T</w:t>
      </w:r>
      <w:r w:rsidR="00A06F36" w:rsidRPr="00C16F4F">
        <w:t xml:space="preserve">he optimal state </w:t>
      </w:r>
      <w:proofErr w:type="spellStart"/>
      <w:r w:rsidR="00A06F36" w:rsidRPr="00C16F4F">
        <w:rPr>
          <w:i/>
        </w:rPr>
        <w:t>x</w:t>
      </w:r>
      <w:r w:rsidR="00A06F36" w:rsidRPr="00C16F4F">
        <w:rPr>
          <w:i/>
          <w:vertAlign w:val="subscript"/>
        </w:rPr>
        <w:t>t</w:t>
      </w:r>
      <w:proofErr w:type="spellEnd"/>
      <w:r w:rsidR="00A06F36" w:rsidRPr="00C16F4F">
        <w:t xml:space="preserve"> of </w:t>
      </w:r>
      <w:r w:rsidR="00A06F36" w:rsidRPr="00C16F4F">
        <w:rPr>
          <w:i/>
        </w:rPr>
        <w:t>X</w:t>
      </w:r>
      <w:r w:rsidR="00A06F36" w:rsidRPr="00C16F4F">
        <w:t xml:space="preserve"> at time point </w:t>
      </w:r>
      <w:r w:rsidR="00A06F36" w:rsidRPr="00C16F4F">
        <w:rPr>
          <w:i/>
        </w:rPr>
        <w:t>t</w:t>
      </w:r>
      <w:r w:rsidR="00A06F36" w:rsidRPr="00C16F4F">
        <w:t xml:space="preserve"> is the one that maximize</w:t>
      </w:r>
      <w:r w:rsidR="002A60E0" w:rsidRPr="00C16F4F">
        <w:t>s</w:t>
      </w:r>
      <w:r w:rsidR="00A06F36" w:rsidRPr="00C16F4F">
        <w:t xml:space="preserve"> </w:t>
      </w:r>
      <w:r w:rsidR="000125E8" w:rsidRPr="00C16F4F">
        <w:t xml:space="preserve">product </w:t>
      </w:r>
      <w:proofErr w:type="gramStart"/>
      <w:r w:rsidR="000125E8" w:rsidRPr="00C16F4F">
        <w:rPr>
          <w:i/>
        </w:rPr>
        <w:t>α</w:t>
      </w:r>
      <w:r w:rsidR="00A06F36" w:rsidRPr="00C16F4F">
        <w:rPr>
          <w:i/>
          <w:vertAlign w:val="subscript"/>
        </w:rPr>
        <w:t>t</w:t>
      </w:r>
      <w:r w:rsidR="00A06F36" w:rsidRPr="00C16F4F">
        <w:t>(</w:t>
      </w:r>
      <w:proofErr w:type="spellStart"/>
      <w:proofErr w:type="gramEnd"/>
      <w:r w:rsidR="00A06F36" w:rsidRPr="00C16F4F">
        <w:rPr>
          <w:i/>
        </w:rPr>
        <w:t>i</w:t>
      </w:r>
      <w:proofErr w:type="spellEnd"/>
      <w:r w:rsidR="00A06F36" w:rsidRPr="00C16F4F">
        <w:t>)</w:t>
      </w:r>
      <w:r w:rsidR="000125E8" w:rsidRPr="00C16F4F">
        <w:rPr>
          <w:i/>
        </w:rPr>
        <w:t xml:space="preserve"> β</w:t>
      </w:r>
      <w:r w:rsidR="000125E8" w:rsidRPr="00C16F4F">
        <w:rPr>
          <w:i/>
          <w:vertAlign w:val="subscript"/>
        </w:rPr>
        <w:t>t</w:t>
      </w:r>
      <w:r w:rsidR="000125E8" w:rsidRPr="00C16F4F">
        <w:t>(</w:t>
      </w:r>
      <w:proofErr w:type="spellStart"/>
      <w:r w:rsidR="000125E8" w:rsidRPr="00C16F4F">
        <w:rPr>
          <w:i/>
        </w:rPr>
        <w:t>i</w:t>
      </w:r>
      <w:proofErr w:type="spellEnd"/>
      <w:r w:rsidR="000125E8" w:rsidRPr="00C16F4F">
        <w:t>)</w:t>
      </w:r>
      <w:r w:rsidR="00A06F36" w:rsidRPr="00C16F4F">
        <w:t xml:space="preserve"> over all values </w:t>
      </w:r>
      <w:proofErr w:type="spellStart"/>
      <w:r w:rsidR="00A06F36" w:rsidRPr="00C16F4F">
        <w:rPr>
          <w:i/>
        </w:rPr>
        <w:t>s</w:t>
      </w:r>
      <w:r w:rsidR="00A06F36" w:rsidRPr="00C16F4F">
        <w:rPr>
          <w:i/>
          <w:vertAlign w:val="subscript"/>
        </w:rPr>
        <w:t>i</w:t>
      </w:r>
      <w:proofErr w:type="spellEnd"/>
      <w:r w:rsidR="00A06F36" w:rsidRPr="00C16F4F">
        <w:t xml:space="preserve">. The procedure to find out state sequence </w:t>
      </w:r>
      <w:r w:rsidR="00A06F36" w:rsidRPr="00C16F4F">
        <w:rPr>
          <w:i/>
        </w:rPr>
        <w:t>X</w:t>
      </w:r>
      <w:r w:rsidR="00A06F36" w:rsidRPr="00C16F4F">
        <w:t xml:space="preserve"> = {</w:t>
      </w:r>
      <w:r w:rsidR="00A06F36" w:rsidRPr="00C16F4F">
        <w:rPr>
          <w:i/>
        </w:rPr>
        <w:t>x</w:t>
      </w:r>
      <w:r w:rsidR="00A06F36" w:rsidRPr="00C16F4F">
        <w:rPr>
          <w:vertAlign w:val="subscript"/>
        </w:rPr>
        <w:t>1</w:t>
      </w:r>
      <w:r w:rsidR="00A06F36" w:rsidRPr="00C16F4F">
        <w:t xml:space="preserve">, </w:t>
      </w:r>
      <w:r w:rsidR="00A06F36" w:rsidRPr="00C16F4F">
        <w:rPr>
          <w:i/>
        </w:rPr>
        <w:t>x</w:t>
      </w:r>
      <w:r w:rsidR="00A06F36" w:rsidRPr="00C16F4F">
        <w:rPr>
          <w:vertAlign w:val="subscript"/>
        </w:rPr>
        <w:t>2</w:t>
      </w:r>
      <w:proofErr w:type="gramStart"/>
      <w:r w:rsidR="00A06F36" w:rsidRPr="00C16F4F">
        <w:t>,…,</w:t>
      </w:r>
      <w:proofErr w:type="gramEnd"/>
      <w:r w:rsidR="00A06F36" w:rsidRPr="00C16F4F">
        <w:t xml:space="preserve"> </w:t>
      </w:r>
      <w:proofErr w:type="spellStart"/>
      <w:r w:rsidR="00A06F36" w:rsidRPr="00C16F4F">
        <w:rPr>
          <w:i/>
        </w:rPr>
        <w:t>x</w:t>
      </w:r>
      <w:r w:rsidR="00A06F36" w:rsidRPr="00C16F4F">
        <w:rPr>
          <w:i/>
          <w:vertAlign w:val="subscript"/>
        </w:rPr>
        <w:t>T</w:t>
      </w:r>
      <w:proofErr w:type="spellEnd"/>
      <w:r w:rsidR="00A06F36" w:rsidRPr="00C16F4F">
        <w:t xml:space="preserve">} based on individually optimal criterion is called </w:t>
      </w:r>
      <w:r w:rsidR="00A06F36" w:rsidRPr="00C16F4F">
        <w:rPr>
          <w:i/>
        </w:rPr>
        <w:t>individually optimal procedure</w:t>
      </w:r>
      <w:r w:rsidR="00A06F36" w:rsidRPr="00C16F4F">
        <w:t xml:space="preserve"> that includes three steps, shown in table </w:t>
      </w:r>
      <w:hyperlink w:anchor="_Table_III.2.6._Individually" w:tooltip="Table I.2.1. Individually optimal procedure to solve uncovering problem" w:history="1">
        <w:r w:rsidR="001A5A1B">
          <w:rPr>
            <w:rStyle w:val="Hyperlink"/>
            <w:u w:val="none"/>
          </w:rPr>
          <w:t>I</w:t>
        </w:r>
        <w:r w:rsidR="007914D9" w:rsidRPr="00C16F4F">
          <w:rPr>
            <w:rStyle w:val="Hyperlink"/>
            <w:u w:val="none"/>
          </w:rPr>
          <w:t>.2</w:t>
        </w:r>
        <w:r w:rsidR="00A06F36" w:rsidRPr="00C16F4F">
          <w:rPr>
            <w:rStyle w:val="Hyperlink"/>
            <w:u w:val="none"/>
          </w:rPr>
          <w:t>.</w:t>
        </w:r>
        <w:r w:rsidR="007914D9" w:rsidRPr="00C16F4F">
          <w:rPr>
            <w:rStyle w:val="Hyperlink"/>
            <w:u w:val="none"/>
          </w:rPr>
          <w:t>1</w:t>
        </w:r>
      </w:hyperlink>
      <w:r w:rsidR="00A06F36" w:rsidRPr="00C16F4F">
        <w:t>.</w:t>
      </w:r>
    </w:p>
    <w:p w:rsidR="00A06F36" w:rsidRPr="00C16F4F" w:rsidRDefault="00A06F36" w:rsidP="00A06F36"/>
    <w:tbl>
      <w:tblPr>
        <w:tblStyle w:val="TableGrid"/>
        <w:tblW w:w="0" w:type="auto"/>
        <w:tblLook w:val="04A0" w:firstRow="1" w:lastRow="0" w:firstColumn="1" w:lastColumn="0" w:noHBand="0" w:noVBand="1"/>
      </w:tblPr>
      <w:tblGrid>
        <w:gridCol w:w="8155"/>
      </w:tblGrid>
      <w:tr w:rsidR="00A06F36" w:rsidRPr="00C16F4F" w:rsidTr="0083596D">
        <w:tc>
          <w:tcPr>
            <w:tcW w:w="0" w:type="auto"/>
          </w:tcPr>
          <w:p w:rsidR="00A06F36" w:rsidRPr="00C16F4F" w:rsidRDefault="00A06F36" w:rsidP="00087B7B">
            <w:pPr>
              <w:pStyle w:val="ListParagraph"/>
              <w:numPr>
                <w:ilvl w:val="0"/>
                <w:numId w:val="117"/>
              </w:numPr>
              <w:rPr>
                <w:szCs w:val="24"/>
              </w:rPr>
            </w:pPr>
            <w:r w:rsidRPr="00C16F4F">
              <w:rPr>
                <w:szCs w:val="24"/>
              </w:rPr>
              <w:t xml:space="preserve">Initialization step: </w:t>
            </w:r>
          </w:p>
          <w:p w:rsidR="00A06F36" w:rsidRPr="00C16F4F" w:rsidRDefault="00A06F36" w:rsidP="00A06F36">
            <w:pPr>
              <w:pStyle w:val="ListParagraph"/>
              <w:numPr>
                <w:ilvl w:val="0"/>
                <w:numId w:val="13"/>
              </w:numPr>
              <w:ind w:left="1440"/>
              <w:rPr>
                <w:szCs w:val="24"/>
              </w:rPr>
            </w:pPr>
            <w:r w:rsidRPr="00C16F4F">
              <w:rPr>
                <w:szCs w:val="24"/>
              </w:rPr>
              <w:t xml:space="preserve">Initializing </w:t>
            </w:r>
            <w:r w:rsidRPr="00C16F4F">
              <w:rPr>
                <w:i/>
                <w:szCs w:val="24"/>
              </w:rPr>
              <w:t>α</w:t>
            </w:r>
            <w:r w:rsidRPr="00C16F4F">
              <w:rPr>
                <w:szCs w:val="24"/>
                <w:vertAlign w:val="subscript"/>
              </w:rPr>
              <w:t>1</w:t>
            </w:r>
            <w:r w:rsidRPr="00C16F4F">
              <w:rPr>
                <w:szCs w:val="24"/>
              </w:rPr>
              <w:t>(</w:t>
            </w:r>
            <w:proofErr w:type="spellStart"/>
            <w:r w:rsidRPr="00C16F4F">
              <w:rPr>
                <w:i/>
                <w:szCs w:val="24"/>
              </w:rPr>
              <w:t>i</w:t>
            </w:r>
            <w:proofErr w:type="spellEnd"/>
            <w:r w:rsidRPr="00C16F4F">
              <w:rPr>
                <w:szCs w:val="24"/>
              </w:rPr>
              <w:t xml:space="preserve">) = </w:t>
            </w:r>
            <w:r w:rsidRPr="00C16F4F">
              <w:rPr>
                <w:i/>
                <w:szCs w:val="24"/>
              </w:rPr>
              <w:t>b</w:t>
            </w:r>
            <w:r w:rsidRPr="00C16F4F">
              <w:rPr>
                <w:i/>
                <w:szCs w:val="24"/>
                <w:vertAlign w:val="subscript"/>
              </w:rPr>
              <w:t>i</w:t>
            </w:r>
            <w:r w:rsidRPr="00C16F4F">
              <w:rPr>
                <w:szCs w:val="24"/>
              </w:rPr>
              <w:t>(</w:t>
            </w:r>
            <w:r w:rsidRPr="00C16F4F">
              <w:rPr>
                <w:i/>
                <w:szCs w:val="24"/>
              </w:rPr>
              <w:t>o</w:t>
            </w:r>
            <w:r w:rsidRPr="00C16F4F">
              <w:rPr>
                <w:szCs w:val="24"/>
                <w:vertAlign w:val="subscript"/>
              </w:rPr>
              <w:t>1</w:t>
            </w:r>
            <w:r w:rsidRPr="00C16F4F">
              <w:rPr>
                <w:szCs w:val="24"/>
              </w:rPr>
              <w:t>)</w:t>
            </w:r>
            <w:r w:rsidRPr="00C16F4F">
              <w:rPr>
                <w:i/>
                <w:szCs w:val="24"/>
              </w:rPr>
              <w:t>π</w:t>
            </w:r>
            <w:proofErr w:type="spellStart"/>
            <w:r w:rsidRPr="00C16F4F">
              <w:rPr>
                <w:i/>
                <w:szCs w:val="24"/>
                <w:vertAlign w:val="subscript"/>
              </w:rPr>
              <w:t>i</w:t>
            </w:r>
            <w:proofErr w:type="spellEnd"/>
            <w:r w:rsidRPr="00C16F4F">
              <w:rPr>
                <w:szCs w:val="24"/>
              </w:rPr>
              <w:t xml:space="preserve"> for all </w:t>
            </w:r>
            <m:oMath>
              <m:r>
                <w:rPr>
                  <w:rFonts w:ascii="Cambria Math" w:hAnsi="Cambria Math"/>
                  <w:szCs w:val="24"/>
                </w:rPr>
                <m:t>1≤i≤n</m:t>
              </m:r>
            </m:oMath>
          </w:p>
          <w:p w:rsidR="00A06F36" w:rsidRPr="00C16F4F" w:rsidRDefault="00A06F36" w:rsidP="00A06F36">
            <w:pPr>
              <w:pStyle w:val="ListParagraph"/>
              <w:numPr>
                <w:ilvl w:val="0"/>
                <w:numId w:val="13"/>
              </w:numPr>
              <w:ind w:left="1440"/>
              <w:rPr>
                <w:szCs w:val="24"/>
              </w:rPr>
            </w:pPr>
            <w:r w:rsidRPr="00C16F4F">
              <w:rPr>
                <w:szCs w:val="24"/>
              </w:rPr>
              <w:t xml:space="preserve">Initializing </w:t>
            </w:r>
            <w:r w:rsidRPr="00C16F4F">
              <w:rPr>
                <w:i/>
                <w:szCs w:val="24"/>
              </w:rPr>
              <w:t>β</w:t>
            </w:r>
            <w:r w:rsidRPr="00C16F4F">
              <w:rPr>
                <w:i/>
                <w:szCs w:val="24"/>
                <w:vertAlign w:val="subscript"/>
              </w:rPr>
              <w:t>T</w:t>
            </w:r>
            <w:r w:rsidRPr="00C16F4F">
              <w:rPr>
                <w:szCs w:val="24"/>
              </w:rPr>
              <w:t>(</w:t>
            </w:r>
            <w:proofErr w:type="spellStart"/>
            <w:r w:rsidRPr="00C16F4F">
              <w:rPr>
                <w:i/>
                <w:szCs w:val="24"/>
              </w:rPr>
              <w:t>i</w:t>
            </w:r>
            <w:proofErr w:type="spellEnd"/>
            <w:r w:rsidRPr="00C16F4F">
              <w:rPr>
                <w:szCs w:val="24"/>
              </w:rPr>
              <w:t>) = 1</w:t>
            </w:r>
            <w:r w:rsidRPr="00C16F4F">
              <w:rPr>
                <w:i/>
                <w:szCs w:val="24"/>
              </w:rPr>
              <w:t xml:space="preserve"> </w:t>
            </w:r>
            <w:r w:rsidRPr="00C16F4F">
              <w:rPr>
                <w:szCs w:val="24"/>
              </w:rPr>
              <w:t xml:space="preserve">for all </w:t>
            </w:r>
            <m:oMath>
              <m:r>
                <w:rPr>
                  <w:rFonts w:ascii="Cambria Math" w:hAnsi="Cambria Math"/>
                  <w:szCs w:val="24"/>
                </w:rPr>
                <m:t>1≤i≤n</m:t>
              </m:r>
            </m:oMath>
          </w:p>
          <w:p w:rsidR="00A06F36" w:rsidRPr="00C16F4F" w:rsidRDefault="00A06F36" w:rsidP="00087B7B">
            <w:pPr>
              <w:pStyle w:val="ListParagraph"/>
              <w:numPr>
                <w:ilvl w:val="0"/>
                <w:numId w:val="117"/>
              </w:numPr>
              <w:rPr>
                <w:szCs w:val="24"/>
              </w:rPr>
            </w:pPr>
            <w:r w:rsidRPr="00C16F4F">
              <w:rPr>
                <w:szCs w:val="24"/>
              </w:rPr>
              <w:t>Recurrence step:</w:t>
            </w:r>
          </w:p>
          <w:p w:rsidR="00A06F36" w:rsidRPr="00C16F4F" w:rsidRDefault="00A06F36" w:rsidP="00A06F36">
            <w:pPr>
              <w:pStyle w:val="ListParagraph"/>
              <w:numPr>
                <w:ilvl w:val="0"/>
                <w:numId w:val="13"/>
              </w:numPr>
              <w:ind w:left="1440"/>
              <w:rPr>
                <w:szCs w:val="24"/>
              </w:rPr>
            </w:pPr>
            <w:r w:rsidRPr="00C16F4F">
              <w:rPr>
                <w:szCs w:val="24"/>
              </w:rPr>
              <w:t xml:space="preserve">Calculating all </w:t>
            </w:r>
            <w:r w:rsidRPr="00C16F4F">
              <w:rPr>
                <w:i/>
                <w:szCs w:val="24"/>
              </w:rPr>
              <w:t>α</w:t>
            </w:r>
            <w:r w:rsidRPr="00C16F4F">
              <w:rPr>
                <w:i/>
                <w:szCs w:val="24"/>
                <w:vertAlign w:val="subscript"/>
              </w:rPr>
              <w:t>t+</w:t>
            </w:r>
            <w:r w:rsidRPr="00C16F4F">
              <w:rPr>
                <w:szCs w:val="24"/>
                <w:vertAlign w:val="subscript"/>
              </w:rPr>
              <w:t>1</w:t>
            </w:r>
            <w:r w:rsidRPr="00C16F4F">
              <w:rPr>
                <w:szCs w:val="24"/>
              </w:rPr>
              <w:t>(</w:t>
            </w:r>
            <w:proofErr w:type="spellStart"/>
            <w:r w:rsidRPr="00C16F4F">
              <w:rPr>
                <w:i/>
                <w:szCs w:val="24"/>
              </w:rPr>
              <w:t>i</w:t>
            </w:r>
            <w:proofErr w:type="spellEnd"/>
            <w:r w:rsidRPr="00C16F4F">
              <w:rPr>
                <w:szCs w:val="24"/>
              </w:rPr>
              <w:t xml:space="preserve">) for all </w:t>
            </w:r>
            <m:oMath>
              <m:r>
                <w:rPr>
                  <w:rFonts w:ascii="Cambria Math" w:hAnsi="Cambria Math"/>
                  <w:szCs w:val="24"/>
                </w:rPr>
                <m:t>1≤i≤n</m:t>
              </m:r>
            </m:oMath>
            <w:r w:rsidRPr="00C16F4F">
              <w:rPr>
                <w:szCs w:val="24"/>
              </w:rPr>
              <w:t xml:space="preserve"> and </w:t>
            </w:r>
            <m:oMath>
              <m:r>
                <w:rPr>
                  <w:rFonts w:ascii="Cambria Math" w:hAnsi="Cambria Math"/>
                  <w:szCs w:val="24"/>
                </w:rPr>
                <m:t>1≤t≤T-1</m:t>
              </m:r>
            </m:oMath>
            <w:r w:rsidRPr="00C16F4F">
              <w:rPr>
                <w:szCs w:val="24"/>
              </w:rPr>
              <w:t xml:space="preserve"> according to formula </w:t>
            </w:r>
            <w:hyperlink w:anchor="_Formula_IV.4.1.2._Recurrence" w:tooltip="Formula I.1.2. Recurrence property of forward variable" w:history="1">
              <w:r w:rsidR="001A5A1B">
                <w:rPr>
                  <w:rStyle w:val="Hyperlink"/>
                  <w:szCs w:val="24"/>
                  <w:u w:val="none"/>
                </w:rPr>
                <w:t>I</w:t>
              </w:r>
              <w:r w:rsidR="007914D9" w:rsidRPr="00C16F4F">
                <w:rPr>
                  <w:rStyle w:val="Hyperlink"/>
                  <w:szCs w:val="24"/>
                  <w:u w:val="none"/>
                </w:rPr>
                <w:t>.1.2</w:t>
              </w:r>
            </w:hyperlink>
            <w:r w:rsidRPr="00C16F4F">
              <w:rPr>
                <w:szCs w:val="24"/>
              </w:rPr>
              <w:t>.</w:t>
            </w:r>
          </w:p>
          <w:p w:rsidR="00A06F36" w:rsidRPr="00C16F4F" w:rsidRDefault="00A06F36" w:rsidP="00A06F36">
            <w:pPr>
              <w:pStyle w:val="ListParagraph"/>
              <w:numPr>
                <w:ilvl w:val="0"/>
                <w:numId w:val="13"/>
              </w:numPr>
              <w:ind w:left="1440"/>
              <w:rPr>
                <w:szCs w:val="24"/>
              </w:rPr>
            </w:pPr>
            <w:r w:rsidRPr="00C16F4F">
              <w:rPr>
                <w:szCs w:val="24"/>
              </w:rPr>
              <w:t xml:space="preserve">Calculating all </w:t>
            </w:r>
            <w:proofErr w:type="gramStart"/>
            <w:r w:rsidRPr="00C16F4F">
              <w:rPr>
                <w:i/>
                <w:szCs w:val="24"/>
              </w:rPr>
              <w:t>β</w:t>
            </w:r>
            <w:r w:rsidRPr="00C16F4F">
              <w:rPr>
                <w:i/>
                <w:szCs w:val="24"/>
                <w:vertAlign w:val="subscript"/>
              </w:rPr>
              <w:t>t</w:t>
            </w:r>
            <w:r w:rsidRPr="00C16F4F">
              <w:rPr>
                <w:szCs w:val="24"/>
              </w:rPr>
              <w:t>(</w:t>
            </w:r>
            <w:proofErr w:type="spellStart"/>
            <w:proofErr w:type="gramEnd"/>
            <w:r w:rsidRPr="00C16F4F">
              <w:rPr>
                <w:i/>
                <w:szCs w:val="24"/>
              </w:rPr>
              <w:t>i</w:t>
            </w:r>
            <w:proofErr w:type="spellEnd"/>
            <w:r w:rsidRPr="00C16F4F">
              <w:rPr>
                <w:szCs w:val="24"/>
              </w:rPr>
              <w:t xml:space="preserve">) for all </w:t>
            </w:r>
            <m:oMath>
              <m:r>
                <w:rPr>
                  <w:rFonts w:ascii="Cambria Math" w:hAnsi="Cambria Math"/>
                  <w:szCs w:val="24"/>
                </w:rPr>
                <m:t>1≤i≤n</m:t>
              </m:r>
            </m:oMath>
            <w:r w:rsidRPr="00C16F4F">
              <w:rPr>
                <w:szCs w:val="24"/>
              </w:rPr>
              <w:t xml:space="preserve"> and </w:t>
            </w:r>
            <w:r w:rsidRPr="00C16F4F">
              <w:rPr>
                <w:i/>
                <w:szCs w:val="24"/>
              </w:rPr>
              <w:t>t=T</w:t>
            </w:r>
            <w:r w:rsidRPr="00C16F4F">
              <w:rPr>
                <w:szCs w:val="24"/>
              </w:rPr>
              <w:t xml:space="preserve">–1, </w:t>
            </w:r>
            <w:r w:rsidRPr="00C16F4F">
              <w:rPr>
                <w:i/>
                <w:szCs w:val="24"/>
              </w:rPr>
              <w:t>t=T</w:t>
            </w:r>
            <w:r w:rsidRPr="00C16F4F">
              <w:rPr>
                <w:szCs w:val="24"/>
              </w:rPr>
              <w:t xml:space="preserve">–2,…, </w:t>
            </w:r>
            <w:r w:rsidRPr="00C16F4F">
              <w:rPr>
                <w:i/>
                <w:szCs w:val="24"/>
              </w:rPr>
              <w:t>t=</w:t>
            </w:r>
            <w:r w:rsidRPr="00C16F4F">
              <w:rPr>
                <w:szCs w:val="24"/>
              </w:rPr>
              <w:t xml:space="preserve">1, according to formula </w:t>
            </w:r>
            <w:hyperlink w:anchor="_Formula_IV.4.1.5._Recurrence" w:tooltip="Formula I.1.5. Recurrence property of backward variable" w:history="1">
              <w:r w:rsidR="001A5A1B">
                <w:rPr>
                  <w:rStyle w:val="Hyperlink"/>
                  <w:szCs w:val="24"/>
                  <w:u w:val="none"/>
                </w:rPr>
                <w:t>I</w:t>
              </w:r>
              <w:r w:rsidR="007914D9" w:rsidRPr="00C16F4F">
                <w:rPr>
                  <w:rStyle w:val="Hyperlink"/>
                  <w:szCs w:val="24"/>
                  <w:u w:val="none"/>
                </w:rPr>
                <w:t>.1.5</w:t>
              </w:r>
            </w:hyperlink>
            <w:r w:rsidRPr="00C16F4F">
              <w:rPr>
                <w:szCs w:val="24"/>
              </w:rPr>
              <w:t>.</w:t>
            </w:r>
          </w:p>
          <w:p w:rsidR="00A06F36" w:rsidRPr="00C16F4F" w:rsidRDefault="00A06F36" w:rsidP="00A06F36">
            <w:pPr>
              <w:pStyle w:val="ListParagraph"/>
              <w:numPr>
                <w:ilvl w:val="0"/>
                <w:numId w:val="13"/>
              </w:numPr>
              <w:ind w:left="1440"/>
              <w:rPr>
                <w:szCs w:val="24"/>
              </w:rPr>
            </w:pPr>
            <w:r w:rsidRPr="00C16F4F">
              <w:rPr>
                <w:szCs w:val="24"/>
              </w:rPr>
              <w:t xml:space="preserve">Calculating all </w:t>
            </w:r>
            <w:proofErr w:type="spellStart"/>
            <w:r w:rsidR="00AA128D" w:rsidRPr="00C16F4F">
              <w:rPr>
                <w:i/>
                <w:szCs w:val="24"/>
              </w:rPr>
              <w:t>γ</w:t>
            </w:r>
            <w:r w:rsidR="00AA128D" w:rsidRPr="00C16F4F">
              <w:rPr>
                <w:i/>
                <w:szCs w:val="24"/>
                <w:vertAlign w:val="subscript"/>
              </w:rPr>
              <w:t>t</w:t>
            </w:r>
            <w:proofErr w:type="spellEnd"/>
            <w:r w:rsidR="00AA128D" w:rsidRPr="00C16F4F">
              <w:rPr>
                <w:szCs w:val="24"/>
              </w:rPr>
              <w:t>(</w:t>
            </w:r>
            <w:proofErr w:type="spellStart"/>
            <w:r w:rsidR="00AA128D" w:rsidRPr="00C16F4F">
              <w:rPr>
                <w:i/>
                <w:szCs w:val="24"/>
              </w:rPr>
              <w:t>i</w:t>
            </w:r>
            <w:proofErr w:type="spellEnd"/>
            <w:r w:rsidR="00AA128D" w:rsidRPr="00C16F4F">
              <w:rPr>
                <w:szCs w:val="24"/>
              </w:rPr>
              <w:t>)=</w:t>
            </w:r>
            <w:r w:rsidRPr="00C16F4F">
              <w:rPr>
                <w:i/>
                <w:szCs w:val="24"/>
              </w:rPr>
              <w:t>α</w:t>
            </w:r>
            <w:r w:rsidRPr="00C16F4F">
              <w:rPr>
                <w:i/>
                <w:szCs w:val="24"/>
                <w:vertAlign w:val="subscript"/>
              </w:rPr>
              <w:t>t</w:t>
            </w:r>
            <w:r w:rsidRPr="00C16F4F">
              <w:rPr>
                <w:szCs w:val="24"/>
              </w:rPr>
              <w:t>(</w:t>
            </w:r>
            <w:proofErr w:type="spellStart"/>
            <w:r w:rsidRPr="00C16F4F">
              <w:rPr>
                <w:i/>
                <w:szCs w:val="24"/>
              </w:rPr>
              <w:t>i</w:t>
            </w:r>
            <w:proofErr w:type="spellEnd"/>
            <w:r w:rsidRPr="00C16F4F">
              <w:rPr>
                <w:szCs w:val="24"/>
              </w:rPr>
              <w:t>)</w:t>
            </w:r>
            <w:r w:rsidRPr="00C16F4F">
              <w:rPr>
                <w:i/>
                <w:szCs w:val="24"/>
              </w:rPr>
              <w:t>β</w:t>
            </w:r>
            <w:r w:rsidRPr="00C16F4F">
              <w:rPr>
                <w:i/>
                <w:szCs w:val="24"/>
                <w:vertAlign w:val="subscript"/>
              </w:rPr>
              <w:t>t</w:t>
            </w:r>
            <w:r w:rsidRPr="00C16F4F">
              <w:rPr>
                <w:szCs w:val="24"/>
              </w:rPr>
              <w:t>(</w:t>
            </w:r>
            <w:proofErr w:type="spellStart"/>
            <w:r w:rsidRPr="00C16F4F">
              <w:rPr>
                <w:i/>
                <w:szCs w:val="24"/>
              </w:rPr>
              <w:t>i</w:t>
            </w:r>
            <w:proofErr w:type="spellEnd"/>
            <w:r w:rsidRPr="00C16F4F">
              <w:rPr>
                <w:szCs w:val="24"/>
              </w:rPr>
              <w:t xml:space="preserve">) for all </w:t>
            </w:r>
            <m:oMath>
              <m:r>
                <w:rPr>
                  <w:rFonts w:ascii="Cambria Math" w:hAnsi="Cambria Math"/>
                  <w:szCs w:val="24"/>
                </w:rPr>
                <m:t>1≤i≤n</m:t>
              </m:r>
            </m:oMath>
            <w:r w:rsidRPr="00C16F4F">
              <w:rPr>
                <w:szCs w:val="24"/>
              </w:rPr>
              <w:t xml:space="preserve"> and </w:t>
            </w:r>
            <m:oMath>
              <m:r>
                <w:rPr>
                  <w:rFonts w:ascii="Cambria Math" w:hAnsi="Cambria Math"/>
                  <w:szCs w:val="24"/>
                </w:rPr>
                <m:t>1≤t≤T</m:t>
              </m:r>
            </m:oMath>
            <w:r w:rsidR="00581FE1" w:rsidRPr="00C16F4F">
              <w:rPr>
                <w:szCs w:val="24"/>
              </w:rPr>
              <w:t xml:space="preserve"> according to formula </w:t>
            </w:r>
            <w:hyperlink w:anchor="_Formula_IV.4.2.1._Probability" w:tooltip="Formula I.2.1. Joint probability of being in state si at time point t with observation sequence O" w:history="1">
              <w:r w:rsidR="001A5A1B">
                <w:rPr>
                  <w:rStyle w:val="Hyperlink"/>
                  <w:szCs w:val="24"/>
                  <w:u w:val="none"/>
                </w:rPr>
                <w:t>I</w:t>
              </w:r>
              <w:r w:rsidR="00581FE1" w:rsidRPr="00C16F4F">
                <w:rPr>
                  <w:rStyle w:val="Hyperlink"/>
                  <w:szCs w:val="24"/>
                  <w:u w:val="none"/>
                </w:rPr>
                <w:t>.2.1</w:t>
              </w:r>
            </w:hyperlink>
            <w:r w:rsidR="00581FE1" w:rsidRPr="00C16F4F">
              <w:rPr>
                <w:szCs w:val="24"/>
              </w:rPr>
              <w:t>.</w:t>
            </w:r>
          </w:p>
          <w:p w:rsidR="00A06F36" w:rsidRPr="00C16F4F" w:rsidRDefault="00A06F36" w:rsidP="00A06F36">
            <w:pPr>
              <w:pStyle w:val="ListParagraph"/>
              <w:numPr>
                <w:ilvl w:val="0"/>
                <w:numId w:val="13"/>
              </w:numPr>
              <w:ind w:left="1440"/>
              <w:rPr>
                <w:szCs w:val="24"/>
              </w:rPr>
            </w:pPr>
            <w:r w:rsidRPr="00C16F4F">
              <w:rPr>
                <w:szCs w:val="24"/>
              </w:rPr>
              <w:t xml:space="preserve">Determining optimal state </w:t>
            </w:r>
            <w:proofErr w:type="spellStart"/>
            <w:r w:rsidRPr="00C16F4F">
              <w:rPr>
                <w:i/>
                <w:szCs w:val="24"/>
              </w:rPr>
              <w:t>x</w:t>
            </w:r>
            <w:r w:rsidRPr="00C16F4F">
              <w:rPr>
                <w:i/>
                <w:szCs w:val="24"/>
                <w:vertAlign w:val="subscript"/>
              </w:rPr>
              <w:t>t</w:t>
            </w:r>
            <w:proofErr w:type="spellEnd"/>
            <w:r w:rsidRPr="00C16F4F">
              <w:rPr>
                <w:szCs w:val="24"/>
              </w:rPr>
              <w:t xml:space="preserve"> of </w:t>
            </w:r>
            <w:r w:rsidRPr="00C16F4F">
              <w:rPr>
                <w:i/>
                <w:szCs w:val="24"/>
              </w:rPr>
              <w:t>X</w:t>
            </w:r>
            <w:r w:rsidRPr="00C16F4F">
              <w:rPr>
                <w:szCs w:val="24"/>
              </w:rPr>
              <w:t xml:space="preserve"> at time point </w:t>
            </w:r>
            <w:r w:rsidRPr="00C16F4F">
              <w:rPr>
                <w:i/>
                <w:szCs w:val="24"/>
              </w:rPr>
              <w:t>t</w:t>
            </w:r>
            <w:r w:rsidRPr="00C16F4F">
              <w:rPr>
                <w:szCs w:val="24"/>
              </w:rPr>
              <w:t xml:space="preserve"> is the one that maximize</w:t>
            </w:r>
            <w:r w:rsidR="002A60E0" w:rsidRPr="00C16F4F">
              <w:rPr>
                <w:szCs w:val="24"/>
              </w:rPr>
              <w:t>s</w:t>
            </w:r>
            <w:r w:rsidRPr="00C16F4F">
              <w:rPr>
                <w:szCs w:val="24"/>
              </w:rPr>
              <w:t xml:space="preserve"> </w:t>
            </w:r>
            <w:proofErr w:type="spellStart"/>
            <w:proofErr w:type="gramStart"/>
            <w:r w:rsidR="00AA128D" w:rsidRPr="00C16F4F">
              <w:rPr>
                <w:i/>
                <w:szCs w:val="24"/>
              </w:rPr>
              <w:t>γ</w:t>
            </w:r>
            <w:r w:rsidR="00AA128D" w:rsidRPr="00C16F4F">
              <w:rPr>
                <w:i/>
                <w:szCs w:val="24"/>
                <w:vertAlign w:val="subscript"/>
              </w:rPr>
              <w:t>t</w:t>
            </w:r>
            <w:proofErr w:type="spellEnd"/>
            <w:r w:rsidR="00AA128D" w:rsidRPr="00C16F4F">
              <w:rPr>
                <w:szCs w:val="24"/>
              </w:rPr>
              <w:t>(</w:t>
            </w:r>
            <w:proofErr w:type="spellStart"/>
            <w:proofErr w:type="gramEnd"/>
            <w:r w:rsidR="00AA128D" w:rsidRPr="00C16F4F">
              <w:rPr>
                <w:i/>
                <w:szCs w:val="24"/>
              </w:rPr>
              <w:t>i</w:t>
            </w:r>
            <w:proofErr w:type="spellEnd"/>
            <w:r w:rsidR="00AA128D" w:rsidRPr="00C16F4F">
              <w:rPr>
                <w:szCs w:val="24"/>
              </w:rPr>
              <w:t xml:space="preserve">) </w:t>
            </w:r>
            <w:r w:rsidRPr="00C16F4F">
              <w:rPr>
                <w:szCs w:val="24"/>
              </w:rPr>
              <w:t xml:space="preserve">over all values </w:t>
            </w:r>
            <w:proofErr w:type="spellStart"/>
            <w:r w:rsidRPr="00C16F4F">
              <w:rPr>
                <w:i/>
                <w:szCs w:val="24"/>
              </w:rPr>
              <w:t>s</w:t>
            </w:r>
            <w:r w:rsidRPr="00C16F4F">
              <w:rPr>
                <w:i/>
                <w:szCs w:val="24"/>
                <w:vertAlign w:val="subscript"/>
              </w:rPr>
              <w:t>i</w:t>
            </w:r>
            <w:proofErr w:type="spellEnd"/>
            <w:r w:rsidRPr="00C16F4F">
              <w:rPr>
                <w:szCs w:val="24"/>
              </w:rPr>
              <w:t>.</w:t>
            </w:r>
          </w:p>
          <w:p w:rsidR="00A06F36" w:rsidRPr="00C16F4F" w:rsidRDefault="00FE3715" w:rsidP="00777BF6">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rsidR="00A06F36" w:rsidRPr="00C16F4F" w:rsidRDefault="00A06F36" w:rsidP="002A60E0">
            <w:pPr>
              <w:pStyle w:val="ListParagraph"/>
              <w:numPr>
                <w:ilvl w:val="0"/>
                <w:numId w:val="117"/>
              </w:numPr>
              <w:rPr>
                <w:szCs w:val="24"/>
              </w:rPr>
            </w:pPr>
            <w:r w:rsidRPr="00C16F4F">
              <w:rPr>
                <w:szCs w:val="24"/>
              </w:rPr>
              <w:t xml:space="preserve">Final step: The state sequence </w:t>
            </w:r>
            <w:r w:rsidRPr="00C16F4F">
              <w:rPr>
                <w:i/>
                <w:szCs w:val="24"/>
              </w:rPr>
              <w:t>X</w:t>
            </w:r>
            <w:r w:rsidRPr="00C16F4F">
              <w:rPr>
                <w:szCs w:val="24"/>
              </w:rPr>
              <w:t xml:space="preserve"> = {</w:t>
            </w:r>
            <w:r w:rsidRPr="00C16F4F">
              <w:rPr>
                <w:i/>
                <w:szCs w:val="24"/>
              </w:rPr>
              <w:t>x</w:t>
            </w:r>
            <w:r w:rsidRPr="00C16F4F">
              <w:rPr>
                <w:szCs w:val="24"/>
                <w:vertAlign w:val="subscript"/>
              </w:rPr>
              <w:t>1</w:t>
            </w:r>
            <w:r w:rsidRPr="00C16F4F">
              <w:rPr>
                <w:szCs w:val="24"/>
              </w:rPr>
              <w:t xml:space="preserve">, </w:t>
            </w:r>
            <w:r w:rsidRPr="00C16F4F">
              <w:rPr>
                <w:i/>
                <w:szCs w:val="24"/>
              </w:rPr>
              <w:t>x</w:t>
            </w:r>
            <w:r w:rsidRPr="00C16F4F">
              <w:rPr>
                <w:szCs w:val="24"/>
                <w:vertAlign w:val="subscript"/>
              </w:rPr>
              <w:t>2</w:t>
            </w:r>
            <w:proofErr w:type="gramStart"/>
            <w:r w:rsidRPr="00C16F4F">
              <w:rPr>
                <w:szCs w:val="24"/>
              </w:rPr>
              <w:t>,…,</w:t>
            </w:r>
            <w:proofErr w:type="gramEnd"/>
            <w:r w:rsidRPr="00C16F4F">
              <w:rPr>
                <w:szCs w:val="24"/>
              </w:rPr>
              <w:t xml:space="preserve"> </w:t>
            </w:r>
            <w:proofErr w:type="spellStart"/>
            <w:r w:rsidRPr="00C16F4F">
              <w:rPr>
                <w:i/>
                <w:szCs w:val="24"/>
              </w:rPr>
              <w:t>x</w:t>
            </w:r>
            <w:r w:rsidRPr="00C16F4F">
              <w:rPr>
                <w:i/>
                <w:szCs w:val="24"/>
                <w:vertAlign w:val="subscript"/>
              </w:rPr>
              <w:t>T</w:t>
            </w:r>
            <w:proofErr w:type="spellEnd"/>
            <w:r w:rsidRPr="00C16F4F">
              <w:rPr>
                <w:szCs w:val="24"/>
              </w:rPr>
              <w:t xml:space="preserve">} is totally determined when its partial states </w:t>
            </w:r>
            <w:proofErr w:type="spellStart"/>
            <w:r w:rsidRPr="00C16F4F">
              <w:rPr>
                <w:i/>
                <w:szCs w:val="24"/>
              </w:rPr>
              <w:t>x</w:t>
            </w:r>
            <w:r w:rsidRPr="00C16F4F">
              <w:rPr>
                <w:i/>
                <w:szCs w:val="24"/>
                <w:vertAlign w:val="subscript"/>
              </w:rPr>
              <w:t>t</w:t>
            </w:r>
            <w:proofErr w:type="spellEnd"/>
            <w:r w:rsidRPr="00C16F4F">
              <w:rPr>
                <w:szCs w:val="24"/>
              </w:rPr>
              <w:t xml:space="preserve"> (s) where </w:t>
            </w:r>
            <m:oMath>
              <m:r>
                <w:rPr>
                  <w:rFonts w:ascii="Cambria Math" w:hAnsi="Cambria Math"/>
                  <w:szCs w:val="24"/>
                </w:rPr>
                <m:t>1≤t≤T</m:t>
              </m:r>
            </m:oMath>
            <w:r w:rsidRPr="00C16F4F">
              <w:rPr>
                <w:szCs w:val="24"/>
              </w:rPr>
              <w:t xml:space="preserve"> are found in recurrence step.</w:t>
            </w:r>
          </w:p>
        </w:tc>
      </w:tr>
    </w:tbl>
    <w:p w:rsidR="00A06F36" w:rsidRPr="00C16F4F" w:rsidRDefault="00A06F36" w:rsidP="00A06F36">
      <w:pPr>
        <w:pStyle w:val="Heading6"/>
        <w:ind w:left="360"/>
        <w:rPr>
          <w:szCs w:val="24"/>
        </w:rPr>
      </w:pPr>
      <w:bookmarkStart w:id="79" w:name="_Table_III.2.6._Individual"/>
      <w:bookmarkStart w:id="80" w:name="_Table_III.2.6._Individually"/>
      <w:bookmarkStart w:id="81" w:name="_Toc448952672"/>
      <w:bookmarkEnd w:id="79"/>
      <w:bookmarkEnd w:id="80"/>
      <w:r w:rsidRPr="00C16F4F">
        <w:rPr>
          <w:b/>
          <w:szCs w:val="24"/>
        </w:rPr>
        <w:t xml:space="preserve">Table </w:t>
      </w:r>
      <w:r w:rsidR="001A5A1B">
        <w:rPr>
          <w:b/>
          <w:szCs w:val="24"/>
        </w:rPr>
        <w:t>I</w:t>
      </w:r>
      <w:r w:rsidR="007914D9" w:rsidRPr="00C16F4F">
        <w:rPr>
          <w:b/>
          <w:szCs w:val="24"/>
        </w:rPr>
        <w:t>.2</w:t>
      </w:r>
      <w:r w:rsidRPr="00C16F4F">
        <w:rPr>
          <w:b/>
          <w:szCs w:val="24"/>
        </w:rPr>
        <w:t>.</w:t>
      </w:r>
      <w:r w:rsidR="007914D9" w:rsidRPr="00C16F4F">
        <w:rPr>
          <w:b/>
          <w:szCs w:val="24"/>
        </w:rPr>
        <w:t>1</w:t>
      </w:r>
      <w:r w:rsidRPr="00C16F4F">
        <w:rPr>
          <w:b/>
          <w:szCs w:val="24"/>
        </w:rPr>
        <w:t>.</w:t>
      </w:r>
      <w:r w:rsidRPr="00C16F4F">
        <w:rPr>
          <w:szCs w:val="24"/>
        </w:rPr>
        <w:t xml:space="preserve"> Individual</w:t>
      </w:r>
      <w:r w:rsidR="002E7EA0" w:rsidRPr="00C16F4F">
        <w:rPr>
          <w:szCs w:val="24"/>
        </w:rPr>
        <w:t>ly</w:t>
      </w:r>
      <w:r w:rsidRPr="00C16F4F">
        <w:rPr>
          <w:szCs w:val="24"/>
        </w:rPr>
        <w:t xml:space="preserve"> optimal procedure to solve uncovering problem</w:t>
      </w:r>
      <w:bookmarkEnd w:id="81"/>
    </w:p>
    <w:p w:rsidR="0083596D" w:rsidRPr="00C16F4F" w:rsidRDefault="00CD1132" w:rsidP="0089204F">
      <w:r w:rsidRPr="00C16F4F">
        <w:t xml:space="preserve">The individually optimal criterion </w:t>
      </w:r>
      <w:proofErr w:type="spellStart"/>
      <w:proofErr w:type="gramStart"/>
      <w:r w:rsidRPr="00C16F4F">
        <w:rPr>
          <w:i/>
        </w:rPr>
        <w:t>γ</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does not reflect the whole probability of </w:t>
      </w:r>
      <w:r w:rsidR="0015774B" w:rsidRPr="00C16F4F">
        <w:t xml:space="preserve">state </w:t>
      </w:r>
      <w:r w:rsidRPr="00C16F4F">
        <w:t xml:space="preserve">sequence </w:t>
      </w:r>
      <w:r w:rsidRPr="00C16F4F">
        <w:rPr>
          <w:i/>
        </w:rPr>
        <w:t>X</w:t>
      </w:r>
      <w:r w:rsidRPr="00C16F4F">
        <w:t xml:space="preserve"> given </w:t>
      </w:r>
      <w:r w:rsidR="0015774B" w:rsidRPr="00C16F4F">
        <w:t xml:space="preserve">observation </w:t>
      </w:r>
      <w:r w:rsidRPr="00C16F4F">
        <w:t xml:space="preserve">sequence </w:t>
      </w:r>
      <w:r w:rsidRPr="00C16F4F">
        <w:rPr>
          <w:i/>
        </w:rPr>
        <w:t>O</w:t>
      </w:r>
      <w:r w:rsidR="007767B6" w:rsidRPr="00C16F4F">
        <w:t xml:space="preserve"> because it focuses only on how to find out each partially optimal state </w:t>
      </w:r>
      <w:proofErr w:type="spellStart"/>
      <w:r w:rsidR="007767B6" w:rsidRPr="00C16F4F">
        <w:rPr>
          <w:i/>
        </w:rPr>
        <w:t>x</w:t>
      </w:r>
      <w:r w:rsidR="007767B6" w:rsidRPr="00C16F4F">
        <w:rPr>
          <w:i/>
          <w:vertAlign w:val="subscript"/>
        </w:rPr>
        <w:t>t</w:t>
      </w:r>
      <w:proofErr w:type="spellEnd"/>
      <w:r w:rsidR="007767B6" w:rsidRPr="00C16F4F">
        <w:t xml:space="preserve"> at each time point </w:t>
      </w:r>
      <w:r w:rsidR="007767B6" w:rsidRPr="00C16F4F">
        <w:rPr>
          <w:i/>
        </w:rPr>
        <w:t>t</w:t>
      </w:r>
      <w:r w:rsidRPr="00C16F4F">
        <w:t xml:space="preserve">. </w:t>
      </w:r>
      <w:r w:rsidR="007767B6" w:rsidRPr="00C16F4F">
        <w:t xml:space="preserve">Thus, the individually optimal procedure is heuristic method. Viterbi algorithm </w:t>
      </w:r>
      <w:sdt>
        <w:sdtPr>
          <w:id w:val="39826610"/>
          <w:citation/>
        </w:sdtPr>
        <w:sdtEndPr/>
        <w:sdtContent>
          <w:r w:rsidR="00CD02C3" w:rsidRPr="00C16F4F">
            <w:fldChar w:fldCharType="begin"/>
          </w:r>
          <w:r w:rsidR="0015774B" w:rsidRPr="00C16F4F">
            <w:instrText xml:space="preserve"> CITATION Rabiner1989 \p 264 \l 1033  </w:instrText>
          </w:r>
          <w:r w:rsidR="00CD02C3" w:rsidRPr="00C16F4F">
            <w:fldChar w:fldCharType="separate"/>
          </w:r>
          <w:r w:rsidR="0015774B" w:rsidRPr="00C16F4F">
            <w:rPr>
              <w:noProof/>
            </w:rPr>
            <w:t>(Rabiner, 1989, p. 264)</w:t>
          </w:r>
          <w:r w:rsidR="00CD02C3" w:rsidRPr="00C16F4F">
            <w:fldChar w:fldCharType="end"/>
          </w:r>
        </w:sdtContent>
      </w:sdt>
      <w:r w:rsidR="0015774B" w:rsidRPr="00C16F4F">
        <w:t xml:space="preserve"> </w:t>
      </w:r>
      <w:r w:rsidR="007767B6" w:rsidRPr="00C16F4F">
        <w:t>is alternative method that takes</w:t>
      </w:r>
      <w:r w:rsidRPr="00C16F4F">
        <w:t xml:space="preserve"> </w:t>
      </w:r>
      <w:r w:rsidR="007767B6" w:rsidRPr="00C16F4F">
        <w:t xml:space="preserve">interest in the whole state sequence </w:t>
      </w:r>
      <w:r w:rsidR="007767B6" w:rsidRPr="00C16F4F">
        <w:rPr>
          <w:i/>
        </w:rPr>
        <w:t>X</w:t>
      </w:r>
      <w:r w:rsidR="007767B6" w:rsidRPr="00C16F4F">
        <w:t xml:space="preserve"> by </w:t>
      </w:r>
      <w:r w:rsidR="0015774B" w:rsidRPr="00C16F4F">
        <w:t>using</w:t>
      </w:r>
      <w:r w:rsidR="007767B6" w:rsidRPr="00C16F4F">
        <w:t xml:space="preserve"> </w:t>
      </w:r>
      <w:r w:rsidR="0015774B" w:rsidRPr="00C16F4F">
        <w:t xml:space="preserve">joint probability </w:t>
      </w:r>
      <w:r w:rsidR="0015774B" w:rsidRPr="00C16F4F">
        <w:rPr>
          <w:i/>
        </w:rPr>
        <w:t>P</w:t>
      </w:r>
      <w:r w:rsidR="0015774B" w:rsidRPr="00C16F4F">
        <w:t>(</w:t>
      </w:r>
      <w:r w:rsidR="0015774B" w:rsidRPr="00C16F4F">
        <w:rPr>
          <w:i/>
        </w:rPr>
        <w:t>X</w:t>
      </w:r>
      <w:r w:rsidR="0015774B" w:rsidRPr="00C16F4F">
        <w:t>,</w:t>
      </w:r>
      <w:r w:rsidR="0015774B" w:rsidRPr="00C16F4F">
        <w:rPr>
          <w:i/>
        </w:rPr>
        <w:t>O|</w:t>
      </w:r>
      <w:r w:rsidR="0015774B" w:rsidRPr="00C16F4F">
        <w:t xml:space="preserve">Δ) of state sequence and observation sequence as optimal criterion for determining state sequence </w:t>
      </w:r>
      <w:r w:rsidR="0015774B" w:rsidRPr="00C16F4F">
        <w:rPr>
          <w:i/>
        </w:rPr>
        <w:t>X</w:t>
      </w:r>
      <w:r w:rsidR="0015774B" w:rsidRPr="00C16F4F">
        <w:t xml:space="preserve">. Let </w:t>
      </w:r>
      <w:proofErr w:type="spellStart"/>
      <w:proofErr w:type="gramStart"/>
      <w:r w:rsidR="0015774B" w:rsidRPr="00C16F4F">
        <w:rPr>
          <w:i/>
        </w:rPr>
        <w:t>δ</w:t>
      </w:r>
      <w:r w:rsidR="0015774B" w:rsidRPr="00C16F4F">
        <w:rPr>
          <w:i/>
          <w:vertAlign w:val="subscript"/>
        </w:rPr>
        <w:t>t</w:t>
      </w:r>
      <w:proofErr w:type="spellEnd"/>
      <w:r w:rsidR="0015774B" w:rsidRPr="00C16F4F">
        <w:t>(</w:t>
      </w:r>
      <w:proofErr w:type="spellStart"/>
      <w:proofErr w:type="gramEnd"/>
      <w:r w:rsidR="0015774B" w:rsidRPr="00C16F4F">
        <w:rPr>
          <w:i/>
        </w:rPr>
        <w:t>i</w:t>
      </w:r>
      <w:proofErr w:type="spellEnd"/>
      <w:r w:rsidR="0015774B" w:rsidRPr="00C16F4F">
        <w:t xml:space="preserve">) be the maximum joint probability of observation sequence </w:t>
      </w:r>
      <w:r w:rsidR="0015774B" w:rsidRPr="00C16F4F">
        <w:rPr>
          <w:i/>
        </w:rPr>
        <w:t>O</w:t>
      </w:r>
      <w:r w:rsidR="0015774B" w:rsidRPr="00C16F4F">
        <w:t xml:space="preserve"> and state </w:t>
      </w:r>
      <w:proofErr w:type="spellStart"/>
      <w:r w:rsidR="0015774B" w:rsidRPr="00C16F4F">
        <w:rPr>
          <w:i/>
        </w:rPr>
        <w:t>x</w:t>
      </w:r>
      <w:r w:rsidR="0015774B" w:rsidRPr="00C16F4F">
        <w:rPr>
          <w:i/>
          <w:vertAlign w:val="subscript"/>
        </w:rPr>
        <w:t>t</w:t>
      </w:r>
      <w:proofErr w:type="spellEnd"/>
      <w:r w:rsidR="0015774B" w:rsidRPr="00C16F4F">
        <w:t>=</w:t>
      </w:r>
      <w:proofErr w:type="spellStart"/>
      <w:r w:rsidR="0015774B" w:rsidRPr="00C16F4F">
        <w:rPr>
          <w:i/>
        </w:rPr>
        <w:t>s</w:t>
      </w:r>
      <w:r w:rsidR="0015774B" w:rsidRPr="00C16F4F">
        <w:rPr>
          <w:i/>
          <w:vertAlign w:val="subscript"/>
        </w:rPr>
        <w:t>i</w:t>
      </w:r>
      <w:proofErr w:type="spellEnd"/>
      <w:r w:rsidR="0015774B" w:rsidRPr="00C16F4F">
        <w:t xml:space="preserve"> over </w:t>
      </w:r>
      <w:r w:rsidR="0015774B" w:rsidRPr="00C16F4F">
        <w:rPr>
          <w:i/>
        </w:rPr>
        <w:t>t</w:t>
      </w:r>
      <w:r w:rsidR="0015774B" w:rsidRPr="00C16F4F">
        <w:t xml:space="preserve">–1 previous states. The quantity </w:t>
      </w:r>
      <w:proofErr w:type="spellStart"/>
      <w:proofErr w:type="gramStart"/>
      <w:r w:rsidR="0015774B" w:rsidRPr="00C16F4F">
        <w:rPr>
          <w:i/>
        </w:rPr>
        <w:t>δ</w:t>
      </w:r>
      <w:r w:rsidR="0015774B" w:rsidRPr="00C16F4F">
        <w:rPr>
          <w:i/>
          <w:vertAlign w:val="subscript"/>
        </w:rPr>
        <w:t>t</w:t>
      </w:r>
      <w:proofErr w:type="spellEnd"/>
      <w:r w:rsidR="0015774B" w:rsidRPr="00C16F4F">
        <w:t>(</w:t>
      </w:r>
      <w:proofErr w:type="spellStart"/>
      <w:proofErr w:type="gramEnd"/>
      <w:r w:rsidR="0015774B" w:rsidRPr="00C16F4F">
        <w:rPr>
          <w:i/>
        </w:rPr>
        <w:t>i</w:t>
      </w:r>
      <w:proofErr w:type="spellEnd"/>
      <w:r w:rsidR="0015774B" w:rsidRPr="00C16F4F">
        <w:t xml:space="preserve">) is called </w:t>
      </w:r>
      <w:r w:rsidR="0015774B" w:rsidRPr="00C16F4F">
        <w:rPr>
          <w:i/>
        </w:rPr>
        <w:t>joint optimal criterion</w:t>
      </w:r>
      <w:r w:rsidR="0015774B" w:rsidRPr="00C16F4F">
        <w:t xml:space="preserve"> at time point </w:t>
      </w:r>
      <w:r w:rsidR="0015774B" w:rsidRPr="00C16F4F">
        <w:rPr>
          <w:i/>
        </w:rPr>
        <w:t>t</w:t>
      </w:r>
      <w:r w:rsidR="0015774B" w:rsidRPr="00C16F4F">
        <w:t xml:space="preserve">, which is specified by formula </w:t>
      </w:r>
      <w:hyperlink w:anchor="_Formula_III.2.8._Joint" w:tooltip="Formula I.2.3. Joint optimal criterion at time point t" w:history="1">
        <w:r w:rsidR="00906A29" w:rsidRPr="00C16F4F">
          <w:t xml:space="preserve"> </w:t>
        </w:r>
        <w:r w:rsidR="001A5A1B">
          <w:rPr>
            <w:rStyle w:val="Hyperlink"/>
            <w:u w:val="none"/>
          </w:rPr>
          <w:t>I</w:t>
        </w:r>
        <w:r w:rsidR="00906A29" w:rsidRPr="00C16F4F">
          <w:rPr>
            <w:rStyle w:val="Hyperlink"/>
            <w:u w:val="none"/>
          </w:rPr>
          <w:t>.2</w:t>
        </w:r>
        <w:r w:rsidR="0015774B" w:rsidRPr="00C16F4F">
          <w:rPr>
            <w:rStyle w:val="Hyperlink"/>
            <w:u w:val="none"/>
          </w:rPr>
          <w:t>.</w:t>
        </w:r>
        <w:r w:rsidR="00906A29" w:rsidRPr="00C16F4F">
          <w:rPr>
            <w:rStyle w:val="Hyperlink"/>
            <w:u w:val="none"/>
          </w:rPr>
          <w:t>3</w:t>
        </w:r>
      </w:hyperlink>
      <w:r w:rsidR="0015774B" w:rsidRPr="00C16F4F">
        <w:t>.</w:t>
      </w:r>
    </w:p>
    <w:p w:rsidR="0015774B" w:rsidRPr="00C16F4F" w:rsidRDefault="0015774B" w:rsidP="0015774B"/>
    <w:p w:rsidR="0015774B" w:rsidRPr="00C16F4F" w:rsidRDefault="00FE3715" w:rsidP="0015774B">
      <w:pPr>
        <w:spacing w:after="60"/>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e>
              </m:d>
            </m:e>
          </m:func>
        </m:oMath>
      </m:oMathPara>
    </w:p>
    <w:p w:rsidR="0015774B" w:rsidRPr="00C16F4F" w:rsidRDefault="0015774B" w:rsidP="0015774B">
      <w:pPr>
        <w:pStyle w:val="Heading8"/>
        <w:ind w:left="360"/>
      </w:pPr>
      <w:bookmarkStart w:id="82" w:name="_Formula_III.2.8._Joint"/>
      <w:bookmarkStart w:id="83" w:name="_Toc425526253"/>
      <w:bookmarkStart w:id="84" w:name="_Toc451437827"/>
      <w:bookmarkEnd w:id="82"/>
      <w:r w:rsidRPr="00C16F4F">
        <w:rPr>
          <w:b/>
        </w:rPr>
        <w:t xml:space="preserve">Formula </w:t>
      </w:r>
      <w:r w:rsidR="001A5A1B">
        <w:rPr>
          <w:b/>
        </w:rPr>
        <w:t>I</w:t>
      </w:r>
      <w:r w:rsidR="00906A29" w:rsidRPr="00C16F4F">
        <w:rPr>
          <w:b/>
        </w:rPr>
        <w:t>.2.3</w:t>
      </w:r>
      <w:r w:rsidRPr="00C16F4F">
        <w:rPr>
          <w:b/>
        </w:rPr>
        <w:t>.</w:t>
      </w:r>
      <w:r w:rsidRPr="00C16F4F">
        <w:t xml:space="preserve"> Joint optimal criterion at time point </w:t>
      </w:r>
      <w:r w:rsidRPr="00C16F4F">
        <w:rPr>
          <w:i/>
        </w:rPr>
        <w:t>t</w:t>
      </w:r>
      <w:bookmarkEnd w:id="83"/>
      <w:bookmarkEnd w:id="84"/>
    </w:p>
    <w:p w:rsidR="0015774B" w:rsidRPr="00C16F4F" w:rsidRDefault="0015774B" w:rsidP="0015774B">
      <w:r w:rsidRPr="00C16F4F">
        <w:lastRenderedPageBreak/>
        <w:t xml:space="preserve">The recurrence property of </w:t>
      </w:r>
      <w:r w:rsidRPr="00C16F4F">
        <w:rPr>
          <w:i/>
        </w:rPr>
        <w:t>joint optimal criterion</w:t>
      </w:r>
      <w:r w:rsidRPr="00C16F4F">
        <w:t xml:space="preserve"> </w:t>
      </w:r>
      <w:proofErr w:type="gramStart"/>
      <w:r w:rsidRPr="00C16F4F">
        <w:t>is specified</w:t>
      </w:r>
      <w:proofErr w:type="gramEnd"/>
      <w:r w:rsidRPr="00C16F4F">
        <w:t xml:space="preserve"> by formula </w:t>
      </w:r>
      <w:hyperlink w:anchor="_Formula_III.2.9._Recurrence" w:tooltip="Formula I.2.4. Recurrence property of joint optimal criterion" w:history="1">
        <w:r w:rsidR="00906A29" w:rsidRPr="00C16F4F">
          <w:rPr>
            <w:rStyle w:val="Hyperlink"/>
            <w:u w:val="none"/>
          </w:rPr>
          <w:t xml:space="preserve"> </w:t>
        </w:r>
        <w:r w:rsidR="001A5A1B">
          <w:rPr>
            <w:rStyle w:val="Hyperlink"/>
            <w:u w:val="none"/>
          </w:rPr>
          <w:t>I</w:t>
        </w:r>
        <w:r w:rsidR="00906A29" w:rsidRPr="00C16F4F">
          <w:rPr>
            <w:rStyle w:val="Hyperlink"/>
            <w:u w:val="none"/>
          </w:rPr>
          <w:t>.2.4</w:t>
        </w:r>
      </w:hyperlink>
      <w:r w:rsidR="00C225B7">
        <w:t xml:space="preserve"> </w:t>
      </w:r>
      <w:sdt>
        <w:sdtPr>
          <w:id w:val="1889611474"/>
          <w:citation/>
        </w:sdtPr>
        <w:sdtEndPr/>
        <w:sdtContent>
          <w:r w:rsidR="00C225B7">
            <w:fldChar w:fldCharType="begin"/>
          </w:r>
          <w:r w:rsidR="00C225B7">
            <w:instrText xml:space="preserve">CITATION Rabiner1989 \p 264 \l 1033 </w:instrText>
          </w:r>
          <w:r w:rsidR="00C225B7">
            <w:fldChar w:fldCharType="separate"/>
          </w:r>
          <w:r w:rsidR="00C225B7">
            <w:rPr>
              <w:noProof/>
            </w:rPr>
            <w:t>(Rabiner, 1989, p. 264)</w:t>
          </w:r>
          <w:r w:rsidR="00C225B7">
            <w:fldChar w:fldCharType="end"/>
          </w:r>
        </w:sdtContent>
      </w:sdt>
      <w:r w:rsidR="00C225B7">
        <w:t>.</w:t>
      </w:r>
    </w:p>
    <w:p w:rsidR="001D1DB9" w:rsidRPr="00C16F4F" w:rsidRDefault="001D1DB9" w:rsidP="0015774B"/>
    <w:p w:rsidR="001D1DB9" w:rsidRPr="00C16F4F" w:rsidRDefault="00FE3715" w:rsidP="00777BF6">
      <w:pPr>
        <w:spacing w:after="60"/>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15774B" w:rsidRPr="00C16F4F" w:rsidRDefault="0015774B" w:rsidP="0015774B">
      <w:pPr>
        <w:pStyle w:val="Heading8"/>
        <w:ind w:left="360"/>
      </w:pPr>
      <w:bookmarkStart w:id="85" w:name="_Formula_III.2.9._Recurrence"/>
      <w:bookmarkStart w:id="86" w:name="_Toc425526254"/>
      <w:bookmarkStart w:id="87" w:name="_Toc451437828"/>
      <w:bookmarkEnd w:id="85"/>
      <w:r w:rsidRPr="00C16F4F">
        <w:rPr>
          <w:b/>
        </w:rPr>
        <w:t xml:space="preserve">Formula </w:t>
      </w:r>
      <w:r w:rsidR="001A5A1B">
        <w:rPr>
          <w:b/>
        </w:rPr>
        <w:t>I</w:t>
      </w:r>
      <w:r w:rsidR="00906A29" w:rsidRPr="00C16F4F">
        <w:rPr>
          <w:b/>
        </w:rPr>
        <w:t>.2</w:t>
      </w:r>
      <w:r w:rsidRPr="00C16F4F">
        <w:rPr>
          <w:b/>
        </w:rPr>
        <w:t>.</w:t>
      </w:r>
      <w:r w:rsidR="00906A29" w:rsidRPr="00C16F4F">
        <w:rPr>
          <w:b/>
        </w:rPr>
        <w:t>4</w:t>
      </w:r>
      <w:r w:rsidRPr="00C16F4F">
        <w:rPr>
          <w:b/>
        </w:rPr>
        <w:t>.</w:t>
      </w:r>
      <w:r w:rsidRPr="00C16F4F">
        <w:t xml:space="preserve"> Recurrence property of joint optimal criterion</w:t>
      </w:r>
      <w:bookmarkEnd w:id="86"/>
      <w:bookmarkEnd w:id="87"/>
    </w:p>
    <w:p w:rsidR="0015774B" w:rsidRPr="00C16F4F" w:rsidRDefault="0015774B" w:rsidP="0015774B">
      <w:r w:rsidRPr="00C16F4F">
        <w:t xml:space="preserve">The semantic content </w:t>
      </w:r>
      <w:r w:rsidR="002A60E0" w:rsidRPr="00C16F4F">
        <w:t xml:space="preserve">of </w:t>
      </w:r>
      <w:r w:rsidRPr="00C16F4F">
        <w:t xml:space="preserve">joint optimal criterion </w:t>
      </w:r>
      <w:proofErr w:type="spellStart"/>
      <w:proofErr w:type="gramStart"/>
      <w:r w:rsidRPr="00C16F4F">
        <w:rPr>
          <w:i/>
        </w:rPr>
        <w:t>δ</w:t>
      </w:r>
      <w:r w:rsidRPr="00C16F4F">
        <w:rPr>
          <w:i/>
          <w:vertAlign w:val="subscript"/>
        </w:rPr>
        <w:t>t</w:t>
      </w:r>
      <w:proofErr w:type="spellEnd"/>
      <w:proofErr w:type="gramEnd"/>
      <w:r w:rsidRPr="00C16F4F">
        <w:t xml:space="preserve"> is similar to the forward variable </w:t>
      </w:r>
      <w:r w:rsidRPr="00C16F4F">
        <w:rPr>
          <w:i/>
        </w:rPr>
        <w:t>α</w:t>
      </w:r>
      <w:r w:rsidRPr="00C16F4F">
        <w:rPr>
          <w:i/>
          <w:vertAlign w:val="subscript"/>
        </w:rPr>
        <w:t>t</w:t>
      </w:r>
      <w:r w:rsidR="00A74F12" w:rsidRPr="00C16F4F">
        <w:t>.</w:t>
      </w:r>
      <w:r w:rsidR="0089204F" w:rsidRPr="00C16F4F">
        <w:t xml:space="preserve"> </w:t>
      </w:r>
      <w:r w:rsidR="00386A15" w:rsidRPr="00C16F4F">
        <w:t xml:space="preserve">Given criterion </w:t>
      </w:r>
      <w:proofErr w:type="gramStart"/>
      <w:r w:rsidR="00386A15" w:rsidRPr="00C16F4F">
        <w:rPr>
          <w:i/>
        </w:rPr>
        <w:t>δ</w:t>
      </w:r>
      <w:r w:rsidR="00386A15" w:rsidRPr="00C16F4F">
        <w:rPr>
          <w:i/>
          <w:vertAlign w:val="subscript"/>
        </w:rPr>
        <w:t>t+</w:t>
      </w:r>
      <w:proofErr w:type="gramEnd"/>
      <w:r w:rsidR="00386A15" w:rsidRPr="00C16F4F">
        <w:rPr>
          <w:vertAlign w:val="subscript"/>
        </w:rPr>
        <w:t>1</w:t>
      </w:r>
      <w:r w:rsidR="00386A15" w:rsidRPr="00C16F4F">
        <w:t>(</w:t>
      </w:r>
      <w:r w:rsidR="00386A15" w:rsidRPr="00C16F4F">
        <w:rPr>
          <w:i/>
        </w:rPr>
        <w:t>j</w:t>
      </w:r>
      <w:r w:rsidR="00386A15" w:rsidRPr="00C16F4F">
        <w:t xml:space="preserve">), the state </w:t>
      </w:r>
      <w:r w:rsidR="00386A15" w:rsidRPr="00C16F4F">
        <w:rPr>
          <w:i/>
        </w:rPr>
        <w:t>x</w:t>
      </w:r>
      <w:r w:rsidR="00386A15" w:rsidRPr="00C16F4F">
        <w:rPr>
          <w:i/>
          <w:vertAlign w:val="subscript"/>
        </w:rPr>
        <w:t>t+</w:t>
      </w:r>
      <w:r w:rsidR="00386A15" w:rsidRPr="00C16F4F">
        <w:rPr>
          <w:vertAlign w:val="subscript"/>
        </w:rPr>
        <w:t>1</w:t>
      </w:r>
      <w:r w:rsidR="00386A15" w:rsidRPr="00C16F4F">
        <w:t>=</w:t>
      </w:r>
      <w:proofErr w:type="spellStart"/>
      <w:r w:rsidR="00386A15" w:rsidRPr="00C16F4F">
        <w:rPr>
          <w:i/>
        </w:rPr>
        <w:t>s</w:t>
      </w:r>
      <w:r w:rsidR="00386A15" w:rsidRPr="00C16F4F">
        <w:rPr>
          <w:i/>
          <w:vertAlign w:val="subscript"/>
        </w:rPr>
        <w:t>j</w:t>
      </w:r>
      <w:proofErr w:type="spellEnd"/>
      <w:r w:rsidR="00386A15" w:rsidRPr="00C16F4F">
        <w:t xml:space="preserve"> that maximizes </w:t>
      </w:r>
      <w:r w:rsidR="00386A15" w:rsidRPr="00C16F4F">
        <w:rPr>
          <w:i/>
        </w:rPr>
        <w:t>δ</w:t>
      </w:r>
      <w:r w:rsidR="00386A15" w:rsidRPr="00C16F4F">
        <w:rPr>
          <w:i/>
          <w:vertAlign w:val="subscript"/>
        </w:rPr>
        <w:t>t+</w:t>
      </w:r>
      <w:r w:rsidR="00386A15" w:rsidRPr="00C16F4F">
        <w:rPr>
          <w:vertAlign w:val="subscript"/>
        </w:rPr>
        <w:t>1</w:t>
      </w:r>
      <w:r w:rsidR="00386A15" w:rsidRPr="00C16F4F">
        <w:t>(</w:t>
      </w:r>
      <w:r w:rsidR="00386A15" w:rsidRPr="00C16F4F">
        <w:rPr>
          <w:i/>
        </w:rPr>
        <w:t>j</w:t>
      </w:r>
      <w:r w:rsidR="00386A15" w:rsidRPr="00C16F4F">
        <w:t xml:space="preserve">) is stored in the backtracking </w:t>
      </w:r>
      <w:r w:rsidR="00074F8E" w:rsidRPr="00C16F4F">
        <w:t>state</w:t>
      </w:r>
      <w:r w:rsidR="00386A15" w:rsidRPr="00C16F4F">
        <w:t xml:space="preserve"> </w:t>
      </w:r>
      <w:r w:rsidR="00386A15" w:rsidRPr="00C16F4F">
        <w:rPr>
          <w:i/>
        </w:rPr>
        <w:t>q</w:t>
      </w:r>
      <w:r w:rsidR="00386A15" w:rsidRPr="00C16F4F">
        <w:rPr>
          <w:i/>
          <w:vertAlign w:val="subscript"/>
        </w:rPr>
        <w:t>t+</w:t>
      </w:r>
      <w:r w:rsidR="00386A15" w:rsidRPr="00C16F4F">
        <w:rPr>
          <w:vertAlign w:val="subscript"/>
        </w:rPr>
        <w:t>1</w:t>
      </w:r>
      <w:r w:rsidR="00386A15" w:rsidRPr="00C16F4F">
        <w:t>(</w:t>
      </w:r>
      <w:r w:rsidR="00386A15" w:rsidRPr="00C16F4F">
        <w:rPr>
          <w:i/>
        </w:rPr>
        <w:t>j</w:t>
      </w:r>
      <w:r w:rsidR="00386A15" w:rsidRPr="00C16F4F">
        <w:t xml:space="preserve">) that is specified by formula </w:t>
      </w:r>
      <w:hyperlink w:anchor="_Formula_III.2.10._Backtracking" w:tooltip="Formula I.2.5. Backtracking state" w:history="1">
        <w:r w:rsidR="001A5A1B">
          <w:rPr>
            <w:rStyle w:val="Hyperlink"/>
            <w:u w:val="none"/>
          </w:rPr>
          <w:t>I</w:t>
        </w:r>
        <w:r w:rsidR="00906A29" w:rsidRPr="00C16F4F">
          <w:rPr>
            <w:rStyle w:val="Hyperlink"/>
            <w:u w:val="none"/>
          </w:rPr>
          <w:t>.2</w:t>
        </w:r>
        <w:r w:rsidR="00386A15" w:rsidRPr="00C16F4F">
          <w:rPr>
            <w:rStyle w:val="Hyperlink"/>
            <w:u w:val="none"/>
          </w:rPr>
          <w:t>.</w:t>
        </w:r>
        <w:r w:rsidR="00906A29" w:rsidRPr="00C16F4F">
          <w:rPr>
            <w:rStyle w:val="Hyperlink"/>
            <w:u w:val="none"/>
          </w:rPr>
          <w:t>5</w:t>
        </w:r>
      </w:hyperlink>
      <w:r w:rsidR="00386A15" w:rsidRPr="00C16F4F">
        <w:t>.</w:t>
      </w:r>
    </w:p>
    <w:p w:rsidR="00BE1C74" w:rsidRPr="00C16F4F" w:rsidRDefault="00BE1C74" w:rsidP="0015774B"/>
    <w:p w:rsidR="00386A15" w:rsidRPr="00C16F4F" w:rsidRDefault="00FE3715" w:rsidP="00BE1C74">
      <w:pPr>
        <w:spacing w:after="60"/>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m:oMathPara>
    </w:p>
    <w:p w:rsidR="00386A15" w:rsidRPr="00C16F4F" w:rsidRDefault="00386A15" w:rsidP="00386A15">
      <w:pPr>
        <w:pStyle w:val="Heading8"/>
        <w:ind w:left="360"/>
      </w:pPr>
      <w:bookmarkStart w:id="88" w:name="_Formula_III.2.10._Backtracking"/>
      <w:bookmarkStart w:id="89" w:name="_Toc425526255"/>
      <w:bookmarkStart w:id="90" w:name="_Toc451437829"/>
      <w:bookmarkEnd w:id="88"/>
      <w:r w:rsidRPr="00C16F4F">
        <w:rPr>
          <w:b/>
        </w:rPr>
        <w:t xml:space="preserve">Formula </w:t>
      </w:r>
      <w:r w:rsidR="001A5A1B">
        <w:rPr>
          <w:b/>
        </w:rPr>
        <w:t>I</w:t>
      </w:r>
      <w:r w:rsidR="00906A29" w:rsidRPr="00C16F4F">
        <w:rPr>
          <w:b/>
        </w:rPr>
        <w:t>.2</w:t>
      </w:r>
      <w:r w:rsidRPr="00C16F4F">
        <w:rPr>
          <w:b/>
        </w:rPr>
        <w:t>.</w:t>
      </w:r>
      <w:r w:rsidR="00906A29" w:rsidRPr="00C16F4F">
        <w:rPr>
          <w:b/>
        </w:rPr>
        <w:t>5</w:t>
      </w:r>
      <w:r w:rsidRPr="00C16F4F">
        <w:rPr>
          <w:b/>
        </w:rPr>
        <w:t>.</w:t>
      </w:r>
      <w:r w:rsidRPr="00C16F4F">
        <w:t xml:space="preserve"> Backtracking </w:t>
      </w:r>
      <w:r w:rsidR="00074F8E" w:rsidRPr="00C16F4F">
        <w:t>state</w:t>
      </w:r>
      <w:bookmarkEnd w:id="89"/>
      <w:bookmarkEnd w:id="90"/>
      <w:r w:rsidRPr="00C16F4F">
        <w:t xml:space="preserve"> </w:t>
      </w:r>
    </w:p>
    <w:p w:rsidR="00906A29" w:rsidRPr="00C16F4F" w:rsidRDefault="00EA4341" w:rsidP="00906A29">
      <w:r w:rsidRPr="00C16F4F">
        <w:t xml:space="preserve">Note that index </w:t>
      </w:r>
      <w:proofErr w:type="spellStart"/>
      <w:r w:rsidRPr="00C16F4F">
        <w:rPr>
          <w:i/>
        </w:rPr>
        <w:t>i</w:t>
      </w:r>
      <w:proofErr w:type="spellEnd"/>
      <w:r w:rsidRPr="00C16F4F">
        <w:t xml:space="preserve"> </w:t>
      </w:r>
      <w:proofErr w:type="gramStart"/>
      <w:r w:rsidRPr="00C16F4F">
        <w:t>is identified</w:t>
      </w:r>
      <w:proofErr w:type="gramEnd"/>
      <w:r w:rsidRPr="00C16F4F">
        <w:t xml:space="preserve"> with state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Pr="00C16F4F">
        <w:t xml:space="preserve"> according to formula </w:t>
      </w:r>
      <w:hyperlink w:anchor="_Formula_III.2.10._Backtracking" w:tooltip="Formula I.2.5. Backtracking state" w:history="1">
        <w:r w:rsidR="001A5A1B">
          <w:rPr>
            <w:rStyle w:val="Hyperlink"/>
            <w:u w:val="none"/>
          </w:rPr>
          <w:t>I</w:t>
        </w:r>
        <w:r w:rsidRPr="00C16F4F">
          <w:rPr>
            <w:rStyle w:val="Hyperlink"/>
            <w:u w:val="none"/>
          </w:rPr>
          <w:t>.2.5</w:t>
        </w:r>
      </w:hyperlink>
      <w:r w:rsidRPr="00C16F4F">
        <w:t xml:space="preserve">. </w:t>
      </w:r>
      <w:r w:rsidR="00674AD2" w:rsidRPr="00C16F4F">
        <w:t xml:space="preserve">The Viterbi algorithm based on joint optimal criterion </w:t>
      </w:r>
      <w:proofErr w:type="spellStart"/>
      <w:proofErr w:type="gramStart"/>
      <w:r w:rsidR="00674AD2" w:rsidRPr="00C16F4F">
        <w:rPr>
          <w:i/>
        </w:rPr>
        <w:t>δ</w:t>
      </w:r>
      <w:r w:rsidR="00674AD2" w:rsidRPr="00C16F4F">
        <w:rPr>
          <w:i/>
          <w:vertAlign w:val="subscript"/>
        </w:rPr>
        <w:t>t</w:t>
      </w:r>
      <w:proofErr w:type="spellEnd"/>
      <w:r w:rsidR="00674AD2" w:rsidRPr="00C16F4F">
        <w:t>(</w:t>
      </w:r>
      <w:proofErr w:type="spellStart"/>
      <w:proofErr w:type="gramEnd"/>
      <w:r w:rsidR="00674AD2" w:rsidRPr="00C16F4F">
        <w:rPr>
          <w:i/>
        </w:rPr>
        <w:t>i</w:t>
      </w:r>
      <w:proofErr w:type="spellEnd"/>
      <w:r w:rsidR="00674AD2" w:rsidRPr="00C16F4F">
        <w:t xml:space="preserve">) includes three steps described in table </w:t>
      </w:r>
      <w:hyperlink w:anchor="_Table_III.2.7._Viterbi" w:tooltip="Table I.2.2. Viterbi algorithm to solve uncovering problem" w:history="1">
        <w:r w:rsidR="001A5A1B">
          <w:rPr>
            <w:rStyle w:val="Hyperlink"/>
            <w:u w:val="none"/>
          </w:rPr>
          <w:t>I</w:t>
        </w:r>
        <w:r w:rsidR="002876F9" w:rsidRPr="00C16F4F">
          <w:rPr>
            <w:rStyle w:val="Hyperlink"/>
            <w:u w:val="none"/>
          </w:rPr>
          <w:t>.</w:t>
        </w:r>
        <w:r w:rsidR="00674AD2" w:rsidRPr="00C16F4F">
          <w:rPr>
            <w:rStyle w:val="Hyperlink"/>
            <w:u w:val="none"/>
          </w:rPr>
          <w:t>2.</w:t>
        </w:r>
        <w:r w:rsidR="002876F9" w:rsidRPr="00C16F4F">
          <w:rPr>
            <w:rStyle w:val="Hyperlink"/>
            <w:u w:val="none"/>
          </w:rPr>
          <w:t>2</w:t>
        </w:r>
      </w:hyperlink>
      <w:r w:rsidR="00C225B7">
        <w:t xml:space="preserve"> </w:t>
      </w:r>
      <w:sdt>
        <w:sdtPr>
          <w:id w:val="1876271153"/>
          <w:citation/>
        </w:sdtPr>
        <w:sdtEndPr/>
        <w:sdtContent>
          <w:r w:rsidR="00C225B7">
            <w:fldChar w:fldCharType="begin"/>
          </w:r>
          <w:r w:rsidR="00C225B7">
            <w:instrText xml:space="preserve">CITATION Rabiner1989 \p 264 \l 1033 </w:instrText>
          </w:r>
          <w:r w:rsidR="00C225B7">
            <w:fldChar w:fldCharType="separate"/>
          </w:r>
          <w:r w:rsidR="00C225B7">
            <w:rPr>
              <w:noProof/>
            </w:rPr>
            <w:t>(Rabiner, 1989, p. 264)</w:t>
          </w:r>
          <w:r w:rsidR="00C225B7">
            <w:fldChar w:fldCharType="end"/>
          </w:r>
        </w:sdtContent>
      </w:sdt>
      <w:r w:rsidR="00C225B7">
        <w:t>.</w:t>
      </w:r>
    </w:p>
    <w:p w:rsidR="00674AD2" w:rsidRPr="00C16F4F" w:rsidRDefault="00674AD2" w:rsidP="00674AD2"/>
    <w:tbl>
      <w:tblPr>
        <w:tblStyle w:val="TableGrid"/>
        <w:tblW w:w="0" w:type="auto"/>
        <w:tblLook w:val="04A0" w:firstRow="1" w:lastRow="0" w:firstColumn="1" w:lastColumn="0" w:noHBand="0" w:noVBand="1"/>
      </w:tblPr>
      <w:tblGrid>
        <w:gridCol w:w="8155"/>
      </w:tblGrid>
      <w:tr w:rsidR="00130079" w:rsidRPr="00C16F4F" w:rsidTr="00130079">
        <w:tc>
          <w:tcPr>
            <w:tcW w:w="8525" w:type="dxa"/>
          </w:tcPr>
          <w:p w:rsidR="00130079" w:rsidRPr="00C16F4F" w:rsidRDefault="00130079" w:rsidP="00087B7B">
            <w:pPr>
              <w:pStyle w:val="ListParagraph"/>
              <w:numPr>
                <w:ilvl w:val="0"/>
                <w:numId w:val="118"/>
              </w:numPr>
              <w:rPr>
                <w:szCs w:val="24"/>
              </w:rPr>
            </w:pPr>
            <w:r w:rsidRPr="00C16F4F">
              <w:rPr>
                <w:szCs w:val="24"/>
              </w:rPr>
              <w:t>Initialization step:</w:t>
            </w:r>
          </w:p>
          <w:p w:rsidR="00130079" w:rsidRPr="00C16F4F" w:rsidRDefault="00130079" w:rsidP="00130079">
            <w:pPr>
              <w:pStyle w:val="ListParagraph"/>
              <w:numPr>
                <w:ilvl w:val="0"/>
                <w:numId w:val="13"/>
              </w:numPr>
              <w:ind w:left="1440"/>
              <w:rPr>
                <w:szCs w:val="24"/>
              </w:rPr>
            </w:pPr>
            <w:r w:rsidRPr="00C16F4F">
              <w:rPr>
                <w:szCs w:val="24"/>
              </w:rPr>
              <w:t xml:space="preserve">Initializing </w:t>
            </w:r>
            <w:r w:rsidR="00AA1EE6" w:rsidRPr="00C16F4F">
              <w:rPr>
                <w:i/>
                <w:szCs w:val="24"/>
              </w:rPr>
              <w:t>δ</w:t>
            </w:r>
            <w:r w:rsidRPr="00C16F4F">
              <w:rPr>
                <w:szCs w:val="24"/>
                <w:vertAlign w:val="subscript"/>
              </w:rPr>
              <w:t>1</w:t>
            </w:r>
            <w:r w:rsidRPr="00C16F4F">
              <w:rPr>
                <w:szCs w:val="24"/>
              </w:rPr>
              <w:t>(</w:t>
            </w:r>
            <w:proofErr w:type="spellStart"/>
            <w:r w:rsidRPr="00C16F4F">
              <w:rPr>
                <w:i/>
                <w:szCs w:val="24"/>
              </w:rPr>
              <w:t>i</w:t>
            </w:r>
            <w:proofErr w:type="spellEnd"/>
            <w:r w:rsidRPr="00C16F4F">
              <w:rPr>
                <w:szCs w:val="24"/>
              </w:rPr>
              <w:t xml:space="preserve">) = </w:t>
            </w:r>
            <w:r w:rsidRPr="00C16F4F">
              <w:rPr>
                <w:i/>
                <w:szCs w:val="24"/>
              </w:rPr>
              <w:t>b</w:t>
            </w:r>
            <w:r w:rsidRPr="00C16F4F">
              <w:rPr>
                <w:i/>
                <w:szCs w:val="24"/>
                <w:vertAlign w:val="subscript"/>
              </w:rPr>
              <w:t>i</w:t>
            </w:r>
            <w:r w:rsidRPr="00C16F4F">
              <w:rPr>
                <w:szCs w:val="24"/>
              </w:rPr>
              <w:t>(</w:t>
            </w:r>
            <w:r w:rsidRPr="00C16F4F">
              <w:rPr>
                <w:i/>
                <w:szCs w:val="24"/>
              </w:rPr>
              <w:t>o</w:t>
            </w:r>
            <w:r w:rsidRPr="00C16F4F">
              <w:rPr>
                <w:szCs w:val="24"/>
                <w:vertAlign w:val="subscript"/>
              </w:rPr>
              <w:t>1</w:t>
            </w:r>
            <w:r w:rsidRPr="00C16F4F">
              <w:rPr>
                <w:szCs w:val="24"/>
              </w:rPr>
              <w:t>)</w:t>
            </w:r>
            <w:r w:rsidRPr="00C16F4F">
              <w:rPr>
                <w:i/>
                <w:szCs w:val="24"/>
              </w:rPr>
              <w:t>π</w:t>
            </w:r>
            <w:proofErr w:type="spellStart"/>
            <w:r w:rsidRPr="00C16F4F">
              <w:rPr>
                <w:i/>
                <w:szCs w:val="24"/>
                <w:vertAlign w:val="subscript"/>
              </w:rPr>
              <w:t>i</w:t>
            </w:r>
            <w:proofErr w:type="spellEnd"/>
            <w:r w:rsidRPr="00C16F4F">
              <w:rPr>
                <w:szCs w:val="24"/>
              </w:rPr>
              <w:t xml:space="preserve"> for all </w:t>
            </w:r>
            <m:oMath>
              <m:r>
                <w:rPr>
                  <w:rFonts w:ascii="Cambria Math" w:hAnsi="Cambria Math"/>
                  <w:szCs w:val="24"/>
                </w:rPr>
                <m:t>1≤i≤n</m:t>
              </m:r>
            </m:oMath>
          </w:p>
          <w:p w:rsidR="00130079" w:rsidRPr="00C16F4F" w:rsidRDefault="00130079" w:rsidP="00130079">
            <w:pPr>
              <w:pStyle w:val="ListParagraph"/>
              <w:numPr>
                <w:ilvl w:val="0"/>
                <w:numId w:val="13"/>
              </w:numPr>
              <w:ind w:left="1440"/>
              <w:rPr>
                <w:szCs w:val="24"/>
              </w:rPr>
            </w:pPr>
            <w:r w:rsidRPr="00C16F4F">
              <w:rPr>
                <w:szCs w:val="24"/>
              </w:rPr>
              <w:t xml:space="preserve">Initializing </w:t>
            </w:r>
            <w:r w:rsidRPr="00C16F4F">
              <w:rPr>
                <w:i/>
                <w:szCs w:val="24"/>
              </w:rPr>
              <w:t>q</w:t>
            </w:r>
            <w:r w:rsidRPr="00C16F4F">
              <w:rPr>
                <w:szCs w:val="24"/>
                <w:vertAlign w:val="subscript"/>
              </w:rPr>
              <w:t>1</w:t>
            </w:r>
            <w:r w:rsidRPr="00C16F4F">
              <w:rPr>
                <w:szCs w:val="24"/>
              </w:rPr>
              <w:t>(</w:t>
            </w:r>
            <w:proofErr w:type="spellStart"/>
            <w:r w:rsidRPr="00C16F4F">
              <w:rPr>
                <w:i/>
                <w:szCs w:val="24"/>
              </w:rPr>
              <w:t>i</w:t>
            </w:r>
            <w:proofErr w:type="spellEnd"/>
            <w:r w:rsidRPr="00C16F4F">
              <w:rPr>
                <w:szCs w:val="24"/>
              </w:rPr>
              <w:t xml:space="preserve">) = 0 for all </w:t>
            </w:r>
            <m:oMath>
              <m:r>
                <w:rPr>
                  <w:rFonts w:ascii="Cambria Math" w:hAnsi="Cambria Math"/>
                  <w:szCs w:val="24"/>
                </w:rPr>
                <m:t>1≤i≤n</m:t>
              </m:r>
            </m:oMath>
          </w:p>
          <w:p w:rsidR="00130079" w:rsidRPr="00C16F4F" w:rsidRDefault="00130079" w:rsidP="00087B7B">
            <w:pPr>
              <w:pStyle w:val="ListParagraph"/>
              <w:numPr>
                <w:ilvl w:val="0"/>
                <w:numId w:val="118"/>
              </w:numPr>
              <w:rPr>
                <w:szCs w:val="24"/>
              </w:rPr>
            </w:pPr>
            <w:r w:rsidRPr="00C16F4F">
              <w:rPr>
                <w:szCs w:val="24"/>
              </w:rPr>
              <w:t>Recurrence step:</w:t>
            </w:r>
          </w:p>
          <w:p w:rsidR="00130079" w:rsidRPr="00C16F4F" w:rsidRDefault="00130079" w:rsidP="00130079">
            <w:pPr>
              <w:pStyle w:val="ListParagraph"/>
              <w:numPr>
                <w:ilvl w:val="0"/>
                <w:numId w:val="13"/>
              </w:numPr>
              <w:ind w:left="1440"/>
              <w:rPr>
                <w:szCs w:val="24"/>
              </w:rPr>
            </w:pPr>
            <w:r w:rsidRPr="00C16F4F">
              <w:rPr>
                <w:szCs w:val="24"/>
              </w:rPr>
              <w:t xml:space="preserve">Calculating all </w:t>
            </w:r>
            <m:oMath>
              <m:sSub>
                <m:sSubPr>
                  <m:ctrlPr>
                    <w:rPr>
                      <w:rFonts w:ascii="Cambria Math" w:hAnsi="Cambria Math"/>
                      <w:i/>
                      <w:szCs w:val="24"/>
                    </w:rPr>
                  </m:ctrlPr>
                </m:sSubPr>
                <m:e>
                  <m:r>
                    <w:rPr>
                      <w:rFonts w:ascii="Cambria Math" w:hAnsi="Cambria Math"/>
                      <w:szCs w:val="24"/>
                    </w:rPr>
                    <m:t>δ</m:t>
                  </m:r>
                </m:e>
                <m:sub>
                  <m:r>
                    <w:rPr>
                      <w:rFonts w:ascii="Cambria Math" w:hAnsi="Cambria Math"/>
                      <w:szCs w:val="24"/>
                    </w:rPr>
                    <m:t>t+1</m:t>
                  </m:r>
                </m:sub>
              </m:sSub>
              <m:d>
                <m:dPr>
                  <m:ctrlPr>
                    <w:rPr>
                      <w:rFonts w:ascii="Cambria Math" w:hAnsi="Cambria Math"/>
                      <w:i/>
                      <w:szCs w:val="24"/>
                    </w:rPr>
                  </m:ctrlPr>
                </m:dPr>
                <m:e>
                  <m:r>
                    <w:rPr>
                      <w:rFonts w:ascii="Cambria Math" w:hAnsi="Cambria Math"/>
                      <w:szCs w:val="24"/>
                    </w:rPr>
                    <m:t>j</m:t>
                  </m:r>
                </m:e>
              </m:d>
              <m:r>
                <w:rPr>
                  <w:rFonts w:ascii="Cambria Math" w:hAnsi="Cambria Math"/>
                  <w:szCs w:val="24"/>
                </w:rPr>
                <m:t>=</m:t>
              </m:r>
              <m:d>
                <m:dPr>
                  <m:ctrlPr>
                    <w:rPr>
                      <w:rFonts w:ascii="Cambria Math" w:hAnsi="Cambria Math"/>
                      <w:i/>
                      <w:szCs w:val="24"/>
                    </w:rPr>
                  </m:ctrlPr>
                </m:dPr>
                <m:e>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i</m:t>
                          </m:r>
                        </m:lim>
                      </m:limLow>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i</m:t>
                              </m:r>
                            </m:e>
                          </m:d>
                          <m:sSub>
                            <m:sSubPr>
                              <m:ctrlPr>
                                <w:rPr>
                                  <w:rFonts w:ascii="Cambria Math" w:hAnsi="Cambria Math"/>
                                  <w:i/>
                                  <w:szCs w:val="24"/>
                                </w:rPr>
                              </m:ctrlPr>
                            </m:sSubPr>
                            <m:e>
                              <m:r>
                                <w:rPr>
                                  <w:rFonts w:ascii="Cambria Math" w:hAnsi="Cambria Math"/>
                                  <w:szCs w:val="24"/>
                                </w:rPr>
                                <m:t>a</m:t>
                              </m:r>
                            </m:e>
                            <m:sub>
                              <m:r>
                                <w:rPr>
                                  <w:rFonts w:ascii="Cambria Math" w:hAnsi="Cambria Math"/>
                                  <w:szCs w:val="24"/>
                                </w:rPr>
                                <m:t>ij</m:t>
                              </m:r>
                            </m:sub>
                          </m:sSub>
                        </m:e>
                      </m:d>
                    </m:e>
                  </m:func>
                </m:e>
              </m:d>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t+1</m:t>
                      </m:r>
                    </m:sub>
                  </m:sSub>
                </m:e>
              </m:d>
            </m:oMath>
            <w:r w:rsidRPr="00C16F4F">
              <w:rPr>
                <w:szCs w:val="24"/>
              </w:rPr>
              <w:t xml:space="preserve"> for all </w:t>
            </w:r>
            <m:oMath>
              <m:r>
                <w:rPr>
                  <w:rFonts w:ascii="Cambria Math" w:hAnsi="Cambria Math"/>
                  <w:szCs w:val="24"/>
                </w:rPr>
                <m:t>1≤i,j≤n</m:t>
              </m:r>
            </m:oMath>
            <w:r w:rsidRPr="00C16F4F">
              <w:rPr>
                <w:szCs w:val="24"/>
              </w:rPr>
              <w:t xml:space="preserve"> and </w:t>
            </w:r>
            <m:oMath>
              <m:r>
                <w:rPr>
                  <w:rFonts w:ascii="Cambria Math" w:hAnsi="Cambria Math"/>
                  <w:szCs w:val="24"/>
                </w:rPr>
                <m:t>1≤t≤T-1</m:t>
              </m:r>
            </m:oMath>
            <w:r w:rsidRPr="00C16F4F">
              <w:rPr>
                <w:szCs w:val="24"/>
              </w:rPr>
              <w:t xml:space="preserve"> according to </w:t>
            </w:r>
            <w:r w:rsidR="00906A29" w:rsidRPr="00C16F4F">
              <w:rPr>
                <w:szCs w:val="24"/>
              </w:rPr>
              <w:t>formula</w:t>
            </w:r>
            <w:hyperlink w:anchor="_Formula_III.2.9._Recurrence" w:tooltip="Formula I.2.4. Recurrence property of joint optimal criterion" w:history="1">
              <w:r w:rsidR="00906A29" w:rsidRPr="00C16F4F">
                <w:rPr>
                  <w:rStyle w:val="Hyperlink"/>
                  <w:szCs w:val="24"/>
                  <w:u w:val="none"/>
                </w:rPr>
                <w:t xml:space="preserve"> </w:t>
              </w:r>
              <w:r w:rsidR="001A5A1B">
                <w:rPr>
                  <w:rStyle w:val="Hyperlink"/>
                  <w:szCs w:val="24"/>
                  <w:u w:val="none"/>
                </w:rPr>
                <w:t>I</w:t>
              </w:r>
              <w:r w:rsidR="00906A29" w:rsidRPr="00C16F4F">
                <w:rPr>
                  <w:rStyle w:val="Hyperlink"/>
                  <w:szCs w:val="24"/>
                  <w:u w:val="none"/>
                </w:rPr>
                <w:t>.2.4</w:t>
              </w:r>
            </w:hyperlink>
            <w:r w:rsidRPr="00C16F4F">
              <w:rPr>
                <w:szCs w:val="24"/>
              </w:rPr>
              <w:t>.</w:t>
            </w:r>
          </w:p>
          <w:p w:rsidR="00130079" w:rsidRPr="00C16F4F" w:rsidRDefault="00130079" w:rsidP="00130079">
            <w:pPr>
              <w:pStyle w:val="ListParagraph"/>
              <w:numPr>
                <w:ilvl w:val="0"/>
                <w:numId w:val="13"/>
              </w:numPr>
              <w:ind w:left="1440"/>
              <w:rPr>
                <w:szCs w:val="24"/>
              </w:rPr>
            </w:pPr>
            <w:r w:rsidRPr="00C16F4F">
              <w:rPr>
                <w:szCs w:val="24"/>
              </w:rPr>
              <w:t xml:space="preserve">Keeping tracking optimal states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t+1</m:t>
                  </m:r>
                </m:sub>
              </m:sSub>
              <m:d>
                <m:dPr>
                  <m:ctrlPr>
                    <w:rPr>
                      <w:rFonts w:ascii="Cambria Math" w:hAnsi="Cambria Math"/>
                      <w:i/>
                      <w:szCs w:val="24"/>
                    </w:rPr>
                  </m:ctrlPr>
                </m:dPr>
                <m:e>
                  <m:r>
                    <w:rPr>
                      <w:rFonts w:ascii="Cambria Math" w:hAnsi="Cambria Math"/>
                      <w:szCs w:val="24"/>
                    </w:rPr>
                    <m:t>j</m:t>
                  </m:r>
                </m:e>
              </m:d>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i</m:t>
                      </m:r>
                    </m:lim>
                  </m:limLow>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i</m:t>
                          </m:r>
                        </m:e>
                      </m:d>
                      <m:sSub>
                        <m:sSubPr>
                          <m:ctrlPr>
                            <w:rPr>
                              <w:rFonts w:ascii="Cambria Math" w:hAnsi="Cambria Math"/>
                              <w:i/>
                              <w:szCs w:val="24"/>
                            </w:rPr>
                          </m:ctrlPr>
                        </m:sSubPr>
                        <m:e>
                          <m:r>
                            <w:rPr>
                              <w:rFonts w:ascii="Cambria Math" w:hAnsi="Cambria Math"/>
                              <w:szCs w:val="24"/>
                            </w:rPr>
                            <m:t>a</m:t>
                          </m:r>
                        </m:e>
                        <m:sub>
                          <m:r>
                            <w:rPr>
                              <w:rFonts w:ascii="Cambria Math" w:hAnsi="Cambria Math"/>
                              <w:szCs w:val="24"/>
                            </w:rPr>
                            <m:t>ij</m:t>
                          </m:r>
                        </m:sub>
                      </m:sSub>
                    </m:e>
                  </m:d>
                </m:e>
              </m:func>
            </m:oMath>
            <w:r w:rsidRPr="00C16F4F">
              <w:rPr>
                <w:szCs w:val="24"/>
              </w:rPr>
              <w:t xml:space="preserve"> for all </w:t>
            </w:r>
            <m:oMath>
              <m:r>
                <w:rPr>
                  <w:rFonts w:ascii="Cambria Math" w:hAnsi="Cambria Math"/>
                  <w:szCs w:val="24"/>
                </w:rPr>
                <m:t>1≤j≤n</m:t>
              </m:r>
            </m:oMath>
            <w:r w:rsidRPr="00C16F4F">
              <w:rPr>
                <w:szCs w:val="24"/>
              </w:rPr>
              <w:t xml:space="preserve"> and </w:t>
            </w:r>
            <m:oMath>
              <m:r>
                <w:rPr>
                  <w:rFonts w:ascii="Cambria Math" w:hAnsi="Cambria Math"/>
                  <w:szCs w:val="24"/>
                </w:rPr>
                <m:t>1≤t≤T-1</m:t>
              </m:r>
            </m:oMath>
            <w:r w:rsidRPr="00C16F4F">
              <w:rPr>
                <w:szCs w:val="24"/>
              </w:rPr>
              <w:t xml:space="preserve"> according to </w:t>
            </w:r>
            <w:r w:rsidR="00906A29" w:rsidRPr="00C16F4F">
              <w:rPr>
                <w:szCs w:val="24"/>
              </w:rPr>
              <w:t xml:space="preserve">formula </w:t>
            </w:r>
            <w:hyperlink w:anchor="_Formula_III.2.10._Backtracking" w:tooltip="Formula I.2.5. Backtracking state" w:history="1">
              <w:r w:rsidR="001A5A1B">
                <w:rPr>
                  <w:rStyle w:val="Hyperlink"/>
                  <w:szCs w:val="24"/>
                  <w:u w:val="none"/>
                </w:rPr>
                <w:t>I</w:t>
              </w:r>
              <w:r w:rsidR="00906A29" w:rsidRPr="00C16F4F">
                <w:rPr>
                  <w:rStyle w:val="Hyperlink"/>
                  <w:szCs w:val="24"/>
                  <w:u w:val="none"/>
                </w:rPr>
                <w:t>.2.5</w:t>
              </w:r>
            </w:hyperlink>
            <w:r w:rsidRPr="00C16F4F">
              <w:rPr>
                <w:szCs w:val="24"/>
              </w:rPr>
              <w:t>.</w:t>
            </w:r>
          </w:p>
          <w:p w:rsidR="00130079" w:rsidRPr="00C16F4F" w:rsidRDefault="00130079" w:rsidP="00087B7B">
            <w:pPr>
              <w:pStyle w:val="ListParagraph"/>
              <w:numPr>
                <w:ilvl w:val="0"/>
                <w:numId w:val="118"/>
              </w:numPr>
              <w:rPr>
                <w:szCs w:val="24"/>
              </w:rPr>
            </w:pPr>
            <w:r w:rsidRPr="00C16F4F">
              <w:rPr>
                <w:szCs w:val="24"/>
              </w:rPr>
              <w:t xml:space="preserve">State sequence backtracking step: The resulted state sequence </w:t>
            </w:r>
            <w:r w:rsidRPr="00C16F4F">
              <w:rPr>
                <w:i/>
                <w:szCs w:val="24"/>
              </w:rPr>
              <w:t>X</w:t>
            </w:r>
            <w:r w:rsidRPr="00C16F4F">
              <w:rPr>
                <w:szCs w:val="24"/>
              </w:rPr>
              <w:t xml:space="preserve"> = {</w:t>
            </w:r>
            <w:r w:rsidRPr="00C16F4F">
              <w:rPr>
                <w:i/>
                <w:szCs w:val="24"/>
              </w:rPr>
              <w:t>x</w:t>
            </w:r>
            <w:r w:rsidRPr="00C16F4F">
              <w:rPr>
                <w:szCs w:val="24"/>
                <w:vertAlign w:val="subscript"/>
              </w:rPr>
              <w:t>1</w:t>
            </w:r>
            <w:r w:rsidRPr="00C16F4F">
              <w:rPr>
                <w:szCs w:val="24"/>
              </w:rPr>
              <w:t xml:space="preserve">, </w:t>
            </w:r>
            <w:r w:rsidRPr="00C16F4F">
              <w:rPr>
                <w:i/>
                <w:szCs w:val="24"/>
              </w:rPr>
              <w:t>x</w:t>
            </w:r>
            <w:r w:rsidRPr="00C16F4F">
              <w:rPr>
                <w:szCs w:val="24"/>
                <w:vertAlign w:val="subscript"/>
              </w:rPr>
              <w:t>2</w:t>
            </w:r>
            <w:r w:rsidRPr="00C16F4F">
              <w:rPr>
                <w:szCs w:val="24"/>
              </w:rPr>
              <w:t xml:space="preserve">,…, </w:t>
            </w:r>
            <w:proofErr w:type="spellStart"/>
            <w:r w:rsidRPr="00C16F4F">
              <w:rPr>
                <w:i/>
                <w:szCs w:val="24"/>
              </w:rPr>
              <w:t>x</w:t>
            </w:r>
            <w:r w:rsidRPr="00C16F4F">
              <w:rPr>
                <w:i/>
                <w:szCs w:val="24"/>
                <w:vertAlign w:val="subscript"/>
              </w:rPr>
              <w:t>T</w:t>
            </w:r>
            <w:proofErr w:type="spellEnd"/>
            <w:r w:rsidRPr="00C16F4F">
              <w:rPr>
                <w:szCs w:val="24"/>
              </w:rPr>
              <w:t>} is determined as follows:</w:t>
            </w:r>
          </w:p>
          <w:p w:rsidR="00130079" w:rsidRPr="00C16F4F" w:rsidRDefault="00130079" w:rsidP="00130079">
            <w:pPr>
              <w:pStyle w:val="ListParagraph"/>
              <w:numPr>
                <w:ilvl w:val="0"/>
                <w:numId w:val="13"/>
              </w:numPr>
              <w:ind w:left="1440"/>
              <w:rPr>
                <w:szCs w:val="24"/>
              </w:rPr>
            </w:pPr>
            <w:r w:rsidRPr="00C16F4F">
              <w:rPr>
                <w:szCs w:val="24"/>
              </w:rPr>
              <w:t xml:space="preserve">The last state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j</m:t>
                      </m:r>
                    </m:lim>
                  </m:limLow>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j</m:t>
                          </m:r>
                        </m:e>
                      </m:d>
                    </m:e>
                  </m:d>
                </m:e>
              </m:func>
            </m:oMath>
          </w:p>
          <w:p w:rsidR="00130079" w:rsidRPr="00C16F4F" w:rsidRDefault="00130079" w:rsidP="00280A24">
            <w:pPr>
              <w:pStyle w:val="ListParagraph"/>
              <w:numPr>
                <w:ilvl w:val="0"/>
                <w:numId w:val="13"/>
              </w:numPr>
              <w:ind w:left="1440"/>
              <w:rPr>
                <w:szCs w:val="24"/>
              </w:rPr>
            </w:pPr>
            <w:r w:rsidRPr="00C16F4F">
              <w:rPr>
                <w:szCs w:val="24"/>
              </w:rPr>
              <w:t xml:space="preserve">Previous states are determined by backtracking: </w:t>
            </w:r>
            <w:proofErr w:type="spellStart"/>
            <w:r w:rsidRPr="00C16F4F">
              <w:rPr>
                <w:i/>
                <w:szCs w:val="24"/>
              </w:rPr>
              <w:t>x</w:t>
            </w:r>
            <w:r w:rsidRPr="00C16F4F">
              <w:rPr>
                <w:i/>
                <w:szCs w:val="24"/>
                <w:vertAlign w:val="subscript"/>
              </w:rPr>
              <w:t>t</w:t>
            </w:r>
            <w:proofErr w:type="spellEnd"/>
            <w:r w:rsidRPr="00C16F4F">
              <w:rPr>
                <w:szCs w:val="24"/>
              </w:rPr>
              <w:t xml:space="preserve"> = </w:t>
            </w:r>
            <w:r w:rsidRPr="00C16F4F">
              <w:rPr>
                <w:i/>
                <w:szCs w:val="24"/>
              </w:rPr>
              <w:t>q</w:t>
            </w:r>
            <w:r w:rsidRPr="00C16F4F">
              <w:rPr>
                <w:i/>
                <w:szCs w:val="24"/>
                <w:vertAlign w:val="subscript"/>
              </w:rPr>
              <w:t>t+</w:t>
            </w:r>
            <w:r w:rsidRPr="00C16F4F">
              <w:rPr>
                <w:szCs w:val="24"/>
                <w:vertAlign w:val="subscript"/>
              </w:rPr>
              <w:t>1</w:t>
            </w:r>
            <w:r w:rsidRPr="00C16F4F">
              <w:rPr>
                <w:szCs w:val="24"/>
              </w:rPr>
              <w:t>(</w:t>
            </w:r>
            <w:r w:rsidRPr="00C16F4F">
              <w:rPr>
                <w:i/>
                <w:szCs w:val="24"/>
              </w:rPr>
              <w:t>x</w:t>
            </w:r>
            <w:r w:rsidRPr="00C16F4F">
              <w:rPr>
                <w:i/>
                <w:szCs w:val="24"/>
                <w:vertAlign w:val="subscript"/>
              </w:rPr>
              <w:t>t+</w:t>
            </w:r>
            <w:r w:rsidRPr="00C16F4F">
              <w:rPr>
                <w:szCs w:val="24"/>
                <w:vertAlign w:val="subscript"/>
              </w:rPr>
              <w:t>1</w:t>
            </w:r>
            <w:r w:rsidRPr="00C16F4F">
              <w:rPr>
                <w:szCs w:val="24"/>
              </w:rPr>
              <w:t xml:space="preserve">) for </w:t>
            </w:r>
            <w:r w:rsidRPr="00C16F4F">
              <w:rPr>
                <w:i/>
                <w:szCs w:val="24"/>
              </w:rPr>
              <w:t>t=T</w:t>
            </w:r>
            <w:r w:rsidRPr="00C16F4F">
              <w:rPr>
                <w:szCs w:val="24"/>
              </w:rPr>
              <w:t xml:space="preserve">–1, </w:t>
            </w:r>
            <w:r w:rsidRPr="00C16F4F">
              <w:rPr>
                <w:i/>
                <w:szCs w:val="24"/>
              </w:rPr>
              <w:t>t=T</w:t>
            </w:r>
            <w:r w:rsidRPr="00C16F4F">
              <w:rPr>
                <w:szCs w:val="24"/>
              </w:rPr>
              <w:t>–</w:t>
            </w:r>
            <w:r w:rsidR="00280A24" w:rsidRPr="00C16F4F">
              <w:rPr>
                <w:szCs w:val="24"/>
              </w:rPr>
              <w:t>2</w:t>
            </w:r>
            <w:proofErr w:type="gramStart"/>
            <w:r w:rsidRPr="00C16F4F">
              <w:rPr>
                <w:szCs w:val="24"/>
              </w:rPr>
              <w:t>,…,</w:t>
            </w:r>
            <w:proofErr w:type="gramEnd"/>
            <w:r w:rsidRPr="00C16F4F">
              <w:rPr>
                <w:szCs w:val="24"/>
              </w:rPr>
              <w:t xml:space="preserve"> </w:t>
            </w:r>
            <w:r w:rsidRPr="00C16F4F">
              <w:rPr>
                <w:i/>
                <w:szCs w:val="24"/>
              </w:rPr>
              <w:t>t=</w:t>
            </w:r>
            <w:r w:rsidRPr="00C16F4F">
              <w:rPr>
                <w:szCs w:val="24"/>
              </w:rPr>
              <w:t>1.</w:t>
            </w:r>
          </w:p>
        </w:tc>
      </w:tr>
    </w:tbl>
    <w:p w:rsidR="00674AD2" w:rsidRPr="00C16F4F" w:rsidRDefault="00674AD2" w:rsidP="00674AD2">
      <w:pPr>
        <w:pStyle w:val="Heading6"/>
        <w:ind w:left="360"/>
        <w:rPr>
          <w:szCs w:val="24"/>
        </w:rPr>
      </w:pPr>
      <w:bookmarkStart w:id="91" w:name="_Table_III.2.7._Viterbi"/>
      <w:bookmarkStart w:id="92" w:name="_Table_IV.4.2.2._Viterbi"/>
      <w:bookmarkStart w:id="93" w:name="_Toc448952673"/>
      <w:bookmarkEnd w:id="91"/>
      <w:bookmarkEnd w:id="92"/>
      <w:r w:rsidRPr="00C16F4F">
        <w:rPr>
          <w:b/>
          <w:szCs w:val="24"/>
        </w:rPr>
        <w:t xml:space="preserve">Table </w:t>
      </w:r>
      <w:r w:rsidR="001A5A1B">
        <w:rPr>
          <w:b/>
          <w:szCs w:val="24"/>
        </w:rPr>
        <w:t>I</w:t>
      </w:r>
      <w:r w:rsidR="002876F9" w:rsidRPr="00C16F4F">
        <w:rPr>
          <w:b/>
          <w:szCs w:val="24"/>
        </w:rPr>
        <w:t>.2.2</w:t>
      </w:r>
      <w:r w:rsidRPr="00C16F4F">
        <w:rPr>
          <w:b/>
          <w:szCs w:val="24"/>
        </w:rPr>
        <w:t>.</w:t>
      </w:r>
      <w:r w:rsidRPr="00C16F4F">
        <w:rPr>
          <w:szCs w:val="24"/>
        </w:rPr>
        <w:t xml:space="preserve"> Viterbi algorithm to solve uncovering problem</w:t>
      </w:r>
      <w:bookmarkEnd w:id="93"/>
    </w:p>
    <w:p w:rsidR="00CD430B" w:rsidRPr="00C16F4F" w:rsidRDefault="0089204F" w:rsidP="00B12C19">
      <w:r w:rsidRPr="00C16F4F">
        <w:t>Now t</w:t>
      </w:r>
      <w:r w:rsidR="005E1463" w:rsidRPr="00C16F4F">
        <w:t xml:space="preserve">he uncovering problem </w:t>
      </w:r>
      <w:proofErr w:type="gramStart"/>
      <w:r w:rsidR="005E1463" w:rsidRPr="00C16F4F">
        <w:t>is described</w:t>
      </w:r>
      <w:proofErr w:type="gramEnd"/>
      <w:r w:rsidR="005E1463" w:rsidRPr="00C16F4F">
        <w:t xml:space="preserve"> thoroughly in this sub-section </w:t>
      </w:r>
      <w:hyperlink w:anchor="_IV.4.2._HMM_uncovering" w:tooltip="I.2. HMM uncovering problem" w:history="1">
        <w:r w:rsidR="001A5A1B">
          <w:rPr>
            <w:rStyle w:val="Hyperlink"/>
            <w:u w:val="none"/>
          </w:rPr>
          <w:t>I</w:t>
        </w:r>
        <w:r w:rsidR="005E1463" w:rsidRPr="00C16F4F">
          <w:rPr>
            <w:rStyle w:val="Hyperlink"/>
            <w:u w:val="none"/>
          </w:rPr>
          <w:t>.2</w:t>
        </w:r>
      </w:hyperlink>
      <w:r w:rsidR="00EF07A8" w:rsidRPr="00C16F4F">
        <w:t xml:space="preserve">. </w:t>
      </w:r>
      <w:r w:rsidR="00CD430B" w:rsidRPr="00C16F4F">
        <w:t xml:space="preserve">Successive </w:t>
      </w:r>
      <w:r w:rsidR="0005553D" w:rsidRPr="00C16F4F">
        <w:t>sub-section</w:t>
      </w:r>
      <w:r w:rsidR="00CD430B" w:rsidRPr="00C16F4F">
        <w:t xml:space="preserve"> </w:t>
      </w:r>
      <w:hyperlink w:anchor="_IV.4.3._HMM_learning" w:tooltip="I.3. HMM learning problem" w:history="1">
        <w:r w:rsidR="001A5A1B">
          <w:rPr>
            <w:rStyle w:val="Hyperlink"/>
            <w:u w:val="none"/>
          </w:rPr>
          <w:t>I</w:t>
        </w:r>
        <w:r w:rsidR="0005553D" w:rsidRPr="00C16F4F">
          <w:rPr>
            <w:rStyle w:val="Hyperlink"/>
            <w:u w:val="none"/>
          </w:rPr>
          <w:t>.3</w:t>
        </w:r>
      </w:hyperlink>
      <w:r w:rsidR="0005553D" w:rsidRPr="00C16F4F">
        <w:t xml:space="preserve"> </w:t>
      </w:r>
      <w:r w:rsidR="00CD430B" w:rsidRPr="00C16F4F">
        <w:t>will mention the last problem of HMM that is the learning problem.</w:t>
      </w:r>
    </w:p>
    <w:p w:rsidR="00EF4E13" w:rsidRPr="00C16F4F" w:rsidRDefault="00EF4E13" w:rsidP="00CD430B"/>
    <w:p w:rsidR="00922172" w:rsidRPr="00CD1DE7" w:rsidRDefault="001A5A1B" w:rsidP="00127F10">
      <w:pPr>
        <w:pStyle w:val="Heading3"/>
      </w:pPr>
      <w:bookmarkStart w:id="94" w:name="_IV.4.3._HMM_learning"/>
      <w:bookmarkStart w:id="95" w:name="_Toc448952505"/>
      <w:bookmarkEnd w:id="94"/>
      <w:r>
        <w:t>I</w:t>
      </w:r>
      <w:r w:rsidR="00922172" w:rsidRPr="00CD1DE7">
        <w:t>.3. HMM learning problem</w:t>
      </w:r>
      <w:bookmarkEnd w:id="95"/>
    </w:p>
    <w:p w:rsidR="00E0094D" w:rsidRPr="00C16F4F" w:rsidRDefault="00E0094D" w:rsidP="00E0094D">
      <w:r w:rsidRPr="00C16F4F">
        <w:t xml:space="preserve">The learning problem is to adjust parameters such as initial state distribution ∏, transition probability matrix </w:t>
      </w:r>
      <w:r w:rsidRPr="00C16F4F">
        <w:rPr>
          <w:i/>
        </w:rPr>
        <w:t>A</w:t>
      </w:r>
      <w:r w:rsidRPr="00C16F4F">
        <w:t xml:space="preserve">, and observation probability matrix </w:t>
      </w:r>
      <w:r w:rsidRPr="00C16F4F">
        <w:rPr>
          <w:i/>
        </w:rPr>
        <w:t>B</w:t>
      </w:r>
      <w:r w:rsidRPr="00C16F4F">
        <w:t xml:space="preserve"> so that given HMM ∆ gets more appropriate to an observation sequence</w:t>
      </w:r>
      <w:r w:rsidRPr="00C16F4F">
        <w:rPr>
          <w:i/>
        </w:rPr>
        <w:t xml:space="preserve"> O</w:t>
      </w:r>
      <w:r w:rsidRPr="00C16F4F">
        <w:t xml:space="preserve"> = {</w:t>
      </w:r>
      <w:r w:rsidRPr="00C16F4F">
        <w:rPr>
          <w:i/>
        </w:rPr>
        <w:t>o</w:t>
      </w:r>
      <w:r w:rsidRPr="00C16F4F">
        <w:rPr>
          <w:vertAlign w:val="subscript"/>
        </w:rPr>
        <w:t>1</w:t>
      </w:r>
      <w:r w:rsidRPr="00C16F4F">
        <w:t xml:space="preserve">, </w:t>
      </w:r>
      <w:r w:rsidRPr="00C16F4F">
        <w:rPr>
          <w:i/>
        </w:rPr>
        <w:t>o</w:t>
      </w:r>
      <w:r w:rsidRPr="00C16F4F">
        <w:rPr>
          <w:vertAlign w:val="subscript"/>
        </w:rPr>
        <w:t>2</w:t>
      </w:r>
      <w:r w:rsidRPr="00C16F4F">
        <w:t xml:space="preserve">,…, </w:t>
      </w:r>
      <w:proofErr w:type="spellStart"/>
      <w:r w:rsidRPr="00C16F4F">
        <w:rPr>
          <w:i/>
        </w:rPr>
        <w:t>o</w:t>
      </w:r>
      <w:r w:rsidRPr="00C16F4F">
        <w:rPr>
          <w:i/>
          <w:vertAlign w:val="subscript"/>
        </w:rPr>
        <w:t>T</w:t>
      </w:r>
      <w:proofErr w:type="spellEnd"/>
      <w:r w:rsidRPr="00C16F4F">
        <w:t>}</w:t>
      </w:r>
      <w:r w:rsidR="000303AE" w:rsidRPr="00C16F4F">
        <w:t xml:space="preserve"> with note that ∆ is represented by these parameters</w:t>
      </w:r>
      <w:r w:rsidRPr="00C16F4F">
        <w:t xml:space="preserve">. In other words, the learning </w:t>
      </w:r>
      <w:r w:rsidRPr="00C16F4F">
        <w:lastRenderedPageBreak/>
        <w:t>problem is to adjust parameters</w:t>
      </w:r>
      <w:r w:rsidR="000303AE" w:rsidRPr="00C16F4F">
        <w:t xml:space="preserve"> by </w:t>
      </w:r>
      <w:r w:rsidRPr="00C16F4F">
        <w:t>maximizing probability of observation sequence</w:t>
      </w:r>
      <w:r w:rsidRPr="00C16F4F">
        <w:rPr>
          <w:i/>
        </w:rPr>
        <w:t xml:space="preserve"> O</w:t>
      </w:r>
      <w:r w:rsidR="00F21D17" w:rsidRPr="00C16F4F">
        <w:t>, as follows:</w:t>
      </w:r>
    </w:p>
    <w:p w:rsidR="00E0094D" w:rsidRPr="00C16F4F" w:rsidRDefault="00FE3715" w:rsidP="00F21D17">
      <m:oMathPara>
        <m:oMath>
          <m:d>
            <m:dPr>
              <m:ctrlPr>
                <w:rPr>
                  <w:rFonts w:ascii="Cambria Math" w:hAnsi="Cambria Math"/>
                  <w:i/>
                </w:rPr>
              </m:ctrlPr>
            </m:dPr>
            <m:e>
              <m:r>
                <w:rPr>
                  <w:rFonts w:ascii="Cambria Math" w:hAnsi="Cambria Math"/>
                </w:rPr>
                <m:t>A,B,</m:t>
              </m:r>
              <m:r>
                <m:rPr>
                  <m:sty m:val="p"/>
                </m:rPr>
                <w:rPr>
                  <w:rFonts w:ascii="Cambria Math" w:hAnsi="Cambria Math"/>
                </w:rPr>
                <m:t>Π</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A,B,</m:t>
                  </m:r>
                  <m:r>
                    <m:rPr>
                      <m:sty m:val="p"/>
                    </m:rPr>
                    <w:rPr>
                      <w:rFonts w:ascii="Cambria Math" w:hAnsi="Cambria Math"/>
                    </w:rPr>
                    <m:t>Π</m:t>
                  </m:r>
                </m:lim>
              </m:limLow>
            </m:fName>
            <m:e>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Δ</m:t>
                  </m:r>
                </m:e>
              </m:d>
            </m:e>
          </m:func>
        </m:oMath>
      </m:oMathPara>
    </w:p>
    <w:p w:rsidR="00F21D17" w:rsidRPr="00C16F4F" w:rsidRDefault="009F4E48" w:rsidP="00F21D17">
      <w:r w:rsidRPr="00C16F4F">
        <w:t xml:space="preserve">The Expectation Maximization (EM) algorithm </w:t>
      </w:r>
      <w:proofErr w:type="gramStart"/>
      <w:r w:rsidRPr="00C16F4F">
        <w:t>is applied</w:t>
      </w:r>
      <w:proofErr w:type="gramEnd"/>
      <w:r w:rsidRPr="00C16F4F">
        <w:t xml:space="preserve"> successfully into solving HMM learning problem, which is </w:t>
      </w:r>
      <w:r w:rsidR="001D6528" w:rsidRPr="00C16F4F">
        <w:t xml:space="preserve">equivalently </w:t>
      </w:r>
      <w:r w:rsidRPr="00C16F4F">
        <w:t xml:space="preserve">well-known </w:t>
      </w:r>
      <w:r w:rsidR="001D6528" w:rsidRPr="00C16F4F">
        <w:t xml:space="preserve">Baum-Welch algorithm </w:t>
      </w:r>
      <w:r w:rsidR="00F870E2" w:rsidRPr="00F870E2">
        <w:t>by authors Leonard E. Baum and Lloyd R. Welch</w:t>
      </w:r>
      <w:r w:rsidR="00F870E2">
        <w:t xml:space="preserve"> </w:t>
      </w:r>
      <w:sdt>
        <w:sdtPr>
          <w:id w:val="9496954"/>
          <w:citation/>
        </w:sdtPr>
        <w:sdtEndPr/>
        <w:sdtContent>
          <w:r w:rsidR="00CD02C3" w:rsidRPr="00C16F4F">
            <w:fldChar w:fldCharType="begin"/>
          </w:r>
          <w:r w:rsidR="001D6528" w:rsidRPr="00C16F4F">
            <w:instrText xml:space="preserve"> CITATION Rabiner1989 \l 1033 </w:instrText>
          </w:r>
          <w:r w:rsidR="00CD02C3" w:rsidRPr="00C16F4F">
            <w:fldChar w:fldCharType="separate"/>
          </w:r>
          <w:r w:rsidR="001D6528" w:rsidRPr="00C16F4F">
            <w:rPr>
              <w:noProof/>
            </w:rPr>
            <w:t>(Rabiner, 1989)</w:t>
          </w:r>
          <w:r w:rsidR="00CD02C3" w:rsidRPr="00C16F4F">
            <w:fldChar w:fldCharType="end"/>
          </w:r>
        </w:sdtContent>
      </w:sdt>
      <w:r w:rsidR="001D6528" w:rsidRPr="00C16F4F">
        <w:t xml:space="preserve">. </w:t>
      </w:r>
      <w:r w:rsidR="00EA69FD">
        <w:t xml:space="preserve">The </w:t>
      </w:r>
      <w:r w:rsidR="00CA6563" w:rsidRPr="00C16F4F">
        <w:t>successive</w:t>
      </w:r>
      <w:r w:rsidR="001D6528" w:rsidRPr="00C16F4F">
        <w:t xml:space="preserve"> </w:t>
      </w:r>
      <w:r w:rsidR="00CA6563" w:rsidRPr="00C16F4F">
        <w:t xml:space="preserve">sub-section </w:t>
      </w:r>
      <w:hyperlink w:anchor="_IV.4.3.1._EM_algorithm" w:tooltip="I.3.1. EM algorithm" w:history="1">
        <w:r w:rsidR="001A5A1B">
          <w:rPr>
            <w:rStyle w:val="Hyperlink"/>
            <w:u w:val="none"/>
          </w:rPr>
          <w:t>I</w:t>
        </w:r>
        <w:r w:rsidR="00CA6563" w:rsidRPr="00C16F4F">
          <w:rPr>
            <w:rStyle w:val="Hyperlink"/>
            <w:u w:val="none"/>
          </w:rPr>
          <w:t>.3.1</w:t>
        </w:r>
      </w:hyperlink>
      <w:r w:rsidR="00CA6563" w:rsidRPr="00C16F4F">
        <w:t xml:space="preserve"> </w:t>
      </w:r>
      <w:r w:rsidR="001D6528" w:rsidRPr="00C16F4F">
        <w:t xml:space="preserve">describes </w:t>
      </w:r>
      <w:r w:rsidR="00EA69FD">
        <w:t xml:space="preserve">shortly </w:t>
      </w:r>
      <w:r w:rsidR="001D6528" w:rsidRPr="00C16F4F">
        <w:t xml:space="preserve">EM algorithm </w:t>
      </w:r>
      <w:r w:rsidR="005E1F05" w:rsidRPr="00C16F4F">
        <w:t>before going into Baum-Welch algorithm</w:t>
      </w:r>
      <w:r w:rsidR="001D6528" w:rsidRPr="00C16F4F">
        <w:t>.</w:t>
      </w:r>
    </w:p>
    <w:p w:rsidR="00CA6563" w:rsidRPr="00C16F4F" w:rsidRDefault="00CA6563" w:rsidP="00F21D17"/>
    <w:p w:rsidR="00CA6563" w:rsidRPr="00DD79E2" w:rsidRDefault="001A5A1B" w:rsidP="002E038F">
      <w:pPr>
        <w:pStyle w:val="Heading4"/>
      </w:pPr>
      <w:bookmarkStart w:id="96" w:name="_IV.4.3.1._EM_algorithm"/>
      <w:bookmarkStart w:id="97" w:name="_Toc448952506"/>
      <w:bookmarkEnd w:id="96"/>
      <w:r>
        <w:t>I</w:t>
      </w:r>
      <w:r w:rsidR="00CA6563" w:rsidRPr="00DD79E2">
        <w:t>.3.1. EM algorithm</w:t>
      </w:r>
      <w:bookmarkEnd w:id="97"/>
    </w:p>
    <w:p w:rsidR="005E1F05" w:rsidRPr="00C16F4F" w:rsidRDefault="005E1F05" w:rsidP="00CA6563">
      <w:r w:rsidRPr="00C16F4F">
        <w:t xml:space="preserve">Expectation Maximization (EM) is effective parameter estimator in case that incomplete data </w:t>
      </w:r>
      <w:r w:rsidR="00B07499" w:rsidRPr="00C16F4F">
        <w:t>is</w:t>
      </w:r>
      <w:r w:rsidRPr="00C16F4F">
        <w:t xml:space="preserve"> composed of two parts: observed part and </w:t>
      </w:r>
      <w:r w:rsidR="008976CF" w:rsidRPr="00C16F4F">
        <w:t xml:space="preserve">hidden </w:t>
      </w:r>
      <w:r w:rsidR="008976CF">
        <w:t xml:space="preserve">part </w:t>
      </w:r>
      <w:r w:rsidRPr="00C16F4F">
        <w:t>(</w:t>
      </w:r>
      <w:r w:rsidR="008976CF" w:rsidRPr="00C16F4F">
        <w:t>missing</w:t>
      </w:r>
      <w:r w:rsidR="008976CF" w:rsidRPr="008976CF">
        <w:t xml:space="preserve"> </w:t>
      </w:r>
      <w:r w:rsidR="008976CF" w:rsidRPr="00C16F4F">
        <w:t>part</w:t>
      </w:r>
      <w:r w:rsidRPr="00C16F4F">
        <w:t xml:space="preserve">). EM is iterative algorithm that improves parameters after iterations until reaching optimal parameters. Each iteration includes two steps: </w:t>
      </w:r>
      <w:proofErr w:type="gramStart"/>
      <w:r w:rsidRPr="00C16F4F">
        <w:t>E(</w:t>
      </w:r>
      <w:proofErr w:type="spellStart"/>
      <w:proofErr w:type="gramEnd"/>
      <w:r w:rsidRPr="00C16F4F">
        <w:t>xpectation</w:t>
      </w:r>
      <w:proofErr w:type="spellEnd"/>
      <w:r w:rsidRPr="00C16F4F">
        <w:t>) step and M(</w:t>
      </w:r>
      <w:proofErr w:type="spellStart"/>
      <w:r w:rsidRPr="00C16F4F">
        <w:t>aximization</w:t>
      </w:r>
      <w:proofErr w:type="spellEnd"/>
      <w:r w:rsidRPr="00C16F4F">
        <w:t xml:space="preserve">) step. In </w:t>
      </w:r>
      <w:proofErr w:type="gramStart"/>
      <w:r w:rsidRPr="00C16F4F">
        <w:t>E-step</w:t>
      </w:r>
      <w:proofErr w:type="gramEnd"/>
      <w:r w:rsidRPr="00C16F4F">
        <w:t xml:space="preserve"> the </w:t>
      </w:r>
      <w:r w:rsidR="008976CF" w:rsidRPr="00C16F4F">
        <w:t xml:space="preserve">hidden </w:t>
      </w:r>
      <w:r w:rsidRPr="00C16F4F">
        <w:t xml:space="preserve">data </w:t>
      </w:r>
      <w:r w:rsidR="00B07499" w:rsidRPr="00C16F4F">
        <w:t>is</w:t>
      </w:r>
      <w:r w:rsidRPr="00C16F4F">
        <w:t xml:space="preserve"> estimated based on observed data and current estimate of parameters; so the lower-bound of likelihood function is computed by the expectation of complete data. In </w:t>
      </w:r>
      <w:proofErr w:type="gramStart"/>
      <w:r w:rsidRPr="00C16F4F">
        <w:t>M-step</w:t>
      </w:r>
      <w:proofErr w:type="gramEnd"/>
      <w:r w:rsidRPr="00C16F4F">
        <w:t xml:space="preserve"> new estimate</w:t>
      </w:r>
      <w:r w:rsidR="00B07499" w:rsidRPr="00C16F4F">
        <w:t>s</w:t>
      </w:r>
      <w:r w:rsidRPr="00C16F4F">
        <w:t xml:space="preserve"> of parameters are determined by maximizing the lower-bound. Please see document </w:t>
      </w:r>
      <w:sdt>
        <w:sdtPr>
          <w:id w:val="9496955"/>
          <w:citation/>
        </w:sdtPr>
        <w:sdtEndPr/>
        <w:sdtContent>
          <w:r w:rsidR="00CD02C3" w:rsidRPr="00C16F4F">
            <w:fldChar w:fldCharType="begin"/>
          </w:r>
          <w:r w:rsidRPr="00C16F4F">
            <w:instrText xml:space="preserve"> CITATION Sean2009 \l 1033 </w:instrText>
          </w:r>
          <w:r w:rsidR="00CD02C3" w:rsidRPr="00C16F4F">
            <w:fldChar w:fldCharType="separate"/>
          </w:r>
          <w:r w:rsidRPr="00C16F4F">
            <w:rPr>
              <w:noProof/>
            </w:rPr>
            <w:t>(Sean, 2009)</w:t>
          </w:r>
          <w:r w:rsidR="00CD02C3" w:rsidRPr="00C16F4F">
            <w:fldChar w:fldCharType="end"/>
          </w:r>
        </w:sdtContent>
      </w:sdt>
      <w:r w:rsidRPr="00C16F4F">
        <w:t xml:space="preserve"> for </w:t>
      </w:r>
      <w:r w:rsidR="001E0A7B" w:rsidRPr="00C16F4F">
        <w:t>short</w:t>
      </w:r>
      <w:r w:rsidRPr="00C16F4F">
        <w:t xml:space="preserve"> </w:t>
      </w:r>
      <w:r w:rsidR="001E0A7B" w:rsidRPr="00C16F4F">
        <w:t xml:space="preserve">tutorial of </w:t>
      </w:r>
      <w:r w:rsidRPr="00C16F4F">
        <w:t>EM.</w:t>
      </w:r>
      <w:r w:rsidR="001E0A7B" w:rsidRPr="00C16F4F">
        <w:t xml:space="preserve"> This sub-section </w:t>
      </w:r>
      <w:hyperlink w:anchor="_IV.4.3.1._EM_algorithm" w:tooltip="I.3.1. EM algorithm" w:history="1">
        <w:r w:rsidR="001A5A1B">
          <w:rPr>
            <w:rStyle w:val="Hyperlink"/>
            <w:u w:val="none"/>
          </w:rPr>
          <w:t>I</w:t>
        </w:r>
        <w:r w:rsidR="001E0A7B" w:rsidRPr="00C16F4F">
          <w:rPr>
            <w:rStyle w:val="Hyperlink"/>
            <w:u w:val="none"/>
          </w:rPr>
          <w:t>.3.1</w:t>
        </w:r>
      </w:hyperlink>
      <w:r w:rsidR="001E0A7B" w:rsidRPr="00C16F4F">
        <w:t xml:space="preserve"> focuses </w:t>
      </w:r>
      <w:r w:rsidR="00B07499" w:rsidRPr="00C16F4F">
        <w:t xml:space="preserve">on </w:t>
      </w:r>
      <w:r w:rsidR="001E0A7B" w:rsidRPr="00C16F4F">
        <w:t xml:space="preserve">practice general EM algorithm; the theory of EM algorithm is described comprehensively in article “Maximum Likelihood from Incomplete Data via the EM algorithm” by authors </w:t>
      </w:r>
      <w:sdt>
        <w:sdtPr>
          <w:id w:val="18657485"/>
          <w:citation/>
        </w:sdtPr>
        <w:sdtEndPr/>
        <w:sdtContent>
          <w:r w:rsidR="00CD02C3" w:rsidRPr="00C16F4F">
            <w:fldChar w:fldCharType="begin"/>
          </w:r>
          <w:r w:rsidR="001E0A7B" w:rsidRPr="00C16F4F">
            <w:instrText xml:space="preserve"> CITATION Dempster1977 \l 1033 </w:instrText>
          </w:r>
          <w:r w:rsidR="00CD02C3" w:rsidRPr="00C16F4F">
            <w:fldChar w:fldCharType="separate"/>
          </w:r>
          <w:r w:rsidR="001E0A7B" w:rsidRPr="00C16F4F">
            <w:rPr>
              <w:noProof/>
            </w:rPr>
            <w:t>(Dempster, Laird, &amp; Rubin, 1977)</w:t>
          </w:r>
          <w:r w:rsidR="00CD02C3" w:rsidRPr="00C16F4F">
            <w:fldChar w:fldCharType="end"/>
          </w:r>
        </w:sdtContent>
      </w:sdt>
      <w:r w:rsidR="001E0A7B" w:rsidRPr="00C16F4F">
        <w:t>.</w:t>
      </w:r>
    </w:p>
    <w:p w:rsidR="005E1F05" w:rsidRPr="00C16F4F" w:rsidRDefault="005E1F05" w:rsidP="005E1F05">
      <w:pPr>
        <w:ind w:firstLine="360"/>
      </w:pPr>
      <w:r w:rsidRPr="00C16F4F">
        <w:t xml:space="preserve">Suppose </w:t>
      </w:r>
      <w:r w:rsidRPr="00C16F4F">
        <w:rPr>
          <w:i/>
        </w:rPr>
        <w:t>O</w:t>
      </w:r>
      <w:r w:rsidRPr="00C16F4F">
        <w:t xml:space="preserve"> and </w:t>
      </w:r>
      <w:r w:rsidRPr="00C16F4F">
        <w:rPr>
          <w:i/>
        </w:rPr>
        <w:t>X</w:t>
      </w:r>
      <w:r w:rsidRPr="00C16F4F">
        <w:t xml:space="preserve"> are observed data and </w:t>
      </w:r>
      <w:r w:rsidR="00AD61CC" w:rsidRPr="00C16F4F">
        <w:t xml:space="preserve">hidden </w:t>
      </w:r>
      <w:r w:rsidRPr="00C16F4F">
        <w:t xml:space="preserve">data, respectively. </w:t>
      </w:r>
      <w:r w:rsidR="00B94007" w:rsidRPr="00C16F4F">
        <w:t xml:space="preserve">Note </w:t>
      </w:r>
      <w:r w:rsidR="00B94007" w:rsidRPr="00C16F4F">
        <w:rPr>
          <w:i/>
        </w:rPr>
        <w:t>O</w:t>
      </w:r>
      <w:r w:rsidR="00B94007" w:rsidRPr="00C16F4F">
        <w:t xml:space="preserve"> and </w:t>
      </w:r>
      <w:r w:rsidR="00B94007" w:rsidRPr="00C16F4F">
        <w:rPr>
          <w:i/>
        </w:rPr>
        <w:t>X</w:t>
      </w:r>
      <w:r w:rsidR="00B94007" w:rsidRPr="00C16F4F">
        <w:t xml:space="preserve"> can be represented in any form such as </w:t>
      </w:r>
      <w:r w:rsidR="007B2348" w:rsidRPr="00C16F4F">
        <w:t xml:space="preserve">discrete values, </w:t>
      </w:r>
      <w:r w:rsidR="00B94007" w:rsidRPr="00C16F4F">
        <w:t xml:space="preserve">scalar, integer number, real number, vector, list, sequence, </w:t>
      </w:r>
      <w:r w:rsidR="007B2348" w:rsidRPr="00C16F4F">
        <w:t xml:space="preserve">sample, </w:t>
      </w:r>
      <w:r w:rsidR="00B94007" w:rsidRPr="00C16F4F">
        <w:t xml:space="preserve">and matrix. </w:t>
      </w:r>
      <w:r w:rsidRPr="00C16F4F">
        <w:t xml:space="preserve">Let </w:t>
      </w:r>
      <m:oMath>
        <m:r>
          <m:rPr>
            <m:sty m:val="p"/>
          </m:rPr>
          <w:rPr>
            <w:rFonts w:ascii="Cambria Math" w:hAnsi="Cambria Math"/>
          </w:rPr>
          <m:t>Θ</m:t>
        </m:r>
      </m:oMath>
      <w:r w:rsidRPr="00C16F4F">
        <w:t xml:space="preserve"> represent parameters of probability distribution. </w:t>
      </w:r>
      <w:r w:rsidR="00F03314" w:rsidRPr="00C16F4F">
        <w:t xml:space="preserve">Concretely, </w:t>
      </w:r>
      <m:oMath>
        <m:r>
          <m:rPr>
            <m:sty m:val="p"/>
          </m:rPr>
          <w:rPr>
            <w:rFonts w:ascii="Cambria Math" w:hAnsi="Cambria Math"/>
          </w:rPr>
          <m:t>Θ</m:t>
        </m:r>
      </m:oMath>
      <w:r w:rsidR="00F03314" w:rsidRPr="00C16F4F">
        <w:t xml:space="preserve"> includes initial state distribution ∏, transition probability matrix </w:t>
      </w:r>
      <w:r w:rsidR="00F03314" w:rsidRPr="00C16F4F">
        <w:rPr>
          <w:i/>
        </w:rPr>
        <w:t>A</w:t>
      </w:r>
      <w:r w:rsidR="00F03314" w:rsidRPr="00C16F4F">
        <w:t xml:space="preserve">, and observation probability matrix </w:t>
      </w:r>
      <w:r w:rsidR="00F03314" w:rsidRPr="00C16F4F">
        <w:rPr>
          <w:i/>
        </w:rPr>
        <w:t xml:space="preserve">B </w:t>
      </w:r>
      <w:r w:rsidR="00F03314" w:rsidRPr="00C16F4F">
        <w:t>inside HMM</w:t>
      </w:r>
      <w:r w:rsidR="00F03314" w:rsidRPr="00C16F4F">
        <w:rPr>
          <w:i/>
        </w:rPr>
        <w:t>.</w:t>
      </w:r>
      <w:r w:rsidR="00F03314" w:rsidRPr="00C16F4F">
        <w:t xml:space="preserve"> In other words,</w:t>
      </w:r>
      <w:r w:rsidR="00F03314" w:rsidRPr="00C16F4F">
        <w:rPr>
          <w:i/>
        </w:rPr>
        <w:t xml:space="preserve"> </w:t>
      </w:r>
      <m:oMath>
        <m:r>
          <m:rPr>
            <m:sty m:val="p"/>
          </m:rPr>
          <w:rPr>
            <w:rFonts w:ascii="Cambria Math" w:hAnsi="Cambria Math"/>
          </w:rPr>
          <m:t>Θ</m:t>
        </m:r>
      </m:oMath>
      <w:r w:rsidR="00F03314" w:rsidRPr="00C16F4F">
        <w:t xml:space="preserve"> represents HMM Δ itself. </w:t>
      </w:r>
      <w:r w:rsidRPr="00C16F4F">
        <w:t xml:space="preserve">EM algorithm aims to estimate </w:t>
      </w:r>
      <m:oMath>
        <m:r>
          <m:rPr>
            <m:sty m:val="p"/>
          </m:rPr>
          <w:rPr>
            <w:rFonts w:ascii="Cambria Math" w:hAnsi="Cambria Math"/>
          </w:rPr>
          <m:t>Θ</m:t>
        </m:r>
      </m:oMath>
      <w:r w:rsidRPr="00C16F4F">
        <w:t xml:space="preserve"> by finding out which </w:t>
      </w:r>
      <m:oMath>
        <m:acc>
          <m:accPr>
            <m:ctrlPr>
              <w:rPr>
                <w:rFonts w:ascii="Cambria Math" w:hAnsi="Cambria Math"/>
              </w:rPr>
            </m:ctrlPr>
          </m:accPr>
          <m:e>
            <m:r>
              <m:rPr>
                <m:sty m:val="p"/>
              </m:rPr>
              <w:rPr>
                <w:rFonts w:ascii="Cambria Math" w:hAnsi="Cambria Math"/>
              </w:rPr>
              <m:t>Θ</m:t>
            </m:r>
          </m:e>
        </m:acc>
      </m:oMath>
      <w:r w:rsidRPr="00C16F4F">
        <w:t xml:space="preserve"> maximize</w:t>
      </w:r>
      <w:r w:rsidR="008E1BA3" w:rsidRPr="00C16F4F">
        <w:t>s</w:t>
      </w:r>
      <w:r w:rsidRPr="00C16F4F">
        <w:t xml:space="preserve"> the likelihood function </w:t>
      </w:r>
      <m:oMath>
        <m:r>
          <w:rPr>
            <w:rFonts w:ascii="Cambria Math" w:hAnsi="Cambria Math"/>
          </w:rPr>
          <m:t>L</m:t>
        </m:r>
        <m:d>
          <m:dPr>
            <m:ctrlPr>
              <w:rPr>
                <w:rFonts w:ascii="Cambria Math" w:hAnsi="Cambria Math"/>
              </w:rPr>
            </m:ctrlPr>
          </m:dPr>
          <m:e>
            <m:r>
              <m:rPr>
                <m:sty m:val="p"/>
              </m:rPr>
              <w:rPr>
                <w:rFonts w:ascii="Cambria Math" w:hAnsi="Cambria Math"/>
              </w:rPr>
              <m:t>Θ</m:t>
            </m:r>
          </m:e>
        </m:d>
      </m:oMath>
      <w:r w:rsidR="0098114E" w:rsidRPr="00C16F4F">
        <w:t xml:space="preserve"> </w:t>
      </w:r>
      <w:proofErr w:type="gramStart"/>
      <w:r w:rsidR="0098114E" w:rsidRPr="00C16F4F">
        <w:t>=</w:t>
      </w:r>
      <w:r w:rsidR="00880D5B" w:rsidRPr="00C16F4F">
        <w:t xml:space="preserve"> </w:t>
      </w:r>
      <w:proofErr w:type="gramEnd"/>
      <m:oMath>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Θ</m:t>
            </m:r>
          </m:e>
        </m:d>
      </m:oMath>
      <w:r w:rsidRPr="00C16F4F">
        <w:t>.</w:t>
      </w:r>
    </w:p>
    <w:p w:rsidR="005E1F05" w:rsidRPr="00C16F4F" w:rsidRDefault="00FE3715" w:rsidP="005E1F05">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nary>
            </m:e>
          </m:func>
        </m:oMath>
      </m:oMathPara>
    </w:p>
    <w:p w:rsidR="00F94D82" w:rsidRDefault="005E1F05" w:rsidP="00591180">
      <w:r w:rsidRPr="00C16F4F">
        <w:t xml:space="preserve">Where </w:t>
      </w:r>
      <m:oMath>
        <m:acc>
          <m:accPr>
            <m:ctrlPr>
              <w:rPr>
                <w:rFonts w:ascii="Cambria Math" w:hAnsi="Cambria Math"/>
              </w:rPr>
            </m:ctrlPr>
          </m:accPr>
          <m:e>
            <m:r>
              <m:rPr>
                <m:sty m:val="p"/>
              </m:rPr>
              <w:rPr>
                <w:rFonts w:ascii="Cambria Math" w:hAnsi="Cambria Math"/>
              </w:rPr>
              <m:t>Θ</m:t>
            </m:r>
          </m:e>
        </m:acc>
      </m:oMath>
      <w:r w:rsidRPr="00C16F4F">
        <w:t xml:space="preserve"> is the optimal estimate of </w:t>
      </w:r>
      <w:proofErr w:type="gramStart"/>
      <w:r w:rsidRPr="00C16F4F">
        <w:t>parameters which</w:t>
      </w:r>
      <w:proofErr w:type="gramEnd"/>
      <w:r w:rsidRPr="00C16F4F">
        <w:t xml:space="preserve"> is called usually </w:t>
      </w:r>
      <w:r w:rsidRPr="00C16F4F">
        <w:rPr>
          <w:i/>
        </w:rPr>
        <w:t>parameter estimate</w:t>
      </w:r>
      <w:r w:rsidR="00F94D82">
        <w:t>. Note that notation “</w:t>
      </w:r>
      <w:proofErr w:type="spellStart"/>
      <w:r w:rsidR="00F94D82" w:rsidRPr="00F94D82">
        <w:rPr>
          <w:i/>
        </w:rPr>
        <w:t>ln</w:t>
      </w:r>
      <w:proofErr w:type="spellEnd"/>
      <w:r w:rsidR="00F94D82">
        <w:t>” denotes natural logarithm function.</w:t>
      </w:r>
    </w:p>
    <w:p w:rsidR="00F5445F" w:rsidRPr="00C16F4F" w:rsidRDefault="00F5445F" w:rsidP="00F94D82">
      <w:pPr>
        <w:ind w:firstLine="360"/>
      </w:pPr>
      <w:r w:rsidRPr="00C16F4F">
        <w:t xml:space="preserve">The expression </w:t>
      </w:r>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nary>
      </m:oMath>
      <w:r w:rsidRPr="00C16F4F">
        <w:t xml:space="preserve"> is essentially expectation of </w:t>
      </w:r>
      <m:oMath>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oMath>
      <w:r w:rsidRPr="00C16F4F">
        <w:t xml:space="preserve"> given conditional probability distribution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C16F4F">
        <w:t xml:space="preserve"> when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C16F4F">
        <w:t xml:space="preserve"> is totally determined. Let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16F4F">
        <w:t xml:space="preserve"> denote this conditional expectation, </w:t>
      </w:r>
      <w:r w:rsidR="00F03314" w:rsidRPr="00C16F4F">
        <w:t xml:space="preserve">formula </w:t>
      </w:r>
      <w:hyperlink w:anchor="_Formula_III.2.14._EM" w:tooltip="Formula I.3.1.1. EM optimization criterion based on conditional expectation" w:history="1">
        <w:r w:rsidR="001A5A1B">
          <w:rPr>
            <w:rStyle w:val="Hyperlink"/>
            <w:u w:val="none"/>
          </w:rPr>
          <w:t>I</w:t>
        </w:r>
        <w:r w:rsidR="00F03314" w:rsidRPr="00C16F4F">
          <w:rPr>
            <w:rStyle w:val="Hyperlink"/>
            <w:u w:val="none"/>
          </w:rPr>
          <w:t>.</w:t>
        </w:r>
        <w:r w:rsidR="00C0062B" w:rsidRPr="00C16F4F">
          <w:rPr>
            <w:rStyle w:val="Hyperlink"/>
            <w:u w:val="none"/>
          </w:rPr>
          <w:t>3.</w:t>
        </w:r>
        <w:r w:rsidR="00CA6563" w:rsidRPr="00C16F4F">
          <w:rPr>
            <w:rStyle w:val="Hyperlink"/>
            <w:u w:val="none"/>
          </w:rPr>
          <w:t>1.</w:t>
        </w:r>
        <w:r w:rsidR="00C0062B" w:rsidRPr="00C16F4F">
          <w:rPr>
            <w:rStyle w:val="Hyperlink"/>
            <w:u w:val="none"/>
          </w:rPr>
          <w:t>1</w:t>
        </w:r>
      </w:hyperlink>
      <w:r w:rsidR="00F03314" w:rsidRPr="00C16F4F">
        <w:t xml:space="preserve"> specifies EM optimization criterion for determining the parameter</w:t>
      </w:r>
      <w:r w:rsidR="00CF7FEE" w:rsidRPr="00C16F4F">
        <w:t xml:space="preserve"> estimate, which is the most important aspect of EM algorithm</w:t>
      </w:r>
      <w:r w:rsidR="00C225B7">
        <w:t xml:space="preserve"> </w:t>
      </w:r>
      <w:sdt>
        <w:sdtPr>
          <w:id w:val="1351913379"/>
          <w:citation/>
        </w:sdtPr>
        <w:sdtEndPr/>
        <w:sdtContent>
          <w:r w:rsidR="00C225B7">
            <w:fldChar w:fldCharType="begin"/>
          </w:r>
          <w:r w:rsidR="00C225B7">
            <w:instrText xml:space="preserve">CITATION Sean2009 \p 8 \l 1033 </w:instrText>
          </w:r>
          <w:r w:rsidR="00C225B7">
            <w:fldChar w:fldCharType="separate"/>
          </w:r>
          <w:r w:rsidR="00C225B7">
            <w:rPr>
              <w:noProof/>
            </w:rPr>
            <w:t>(Sean, 2009, p. 8)</w:t>
          </w:r>
          <w:r w:rsidR="00C225B7">
            <w:fldChar w:fldCharType="end"/>
          </w:r>
        </w:sdtContent>
      </w:sdt>
      <w:r w:rsidR="00CF7FEE" w:rsidRPr="00C16F4F">
        <w:t>.</w:t>
      </w:r>
    </w:p>
    <w:p w:rsidR="00CF7FEE" w:rsidRPr="00C16F4F" w:rsidRDefault="00CF7FEE" w:rsidP="00591180"/>
    <w:p w:rsidR="00CF7FEE" w:rsidRPr="00C16F4F" w:rsidRDefault="00FE3715" w:rsidP="00591180">
      <m:oMathPara>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e>
          </m:func>
        </m:oMath>
      </m:oMathPara>
    </w:p>
    <w:p w:rsidR="00CF7FEE" w:rsidRPr="00C16F4F" w:rsidRDefault="00CF7FEE" w:rsidP="008F7DF0">
      <w:pPr>
        <w:ind w:left="360"/>
      </w:pPr>
      <w:r w:rsidRPr="00C16F4F">
        <w:t>Where,</w:t>
      </w:r>
    </w:p>
    <w:p w:rsidR="00CF7FEE" w:rsidRPr="00C16F4F" w:rsidRDefault="00FE3715" w:rsidP="00CF7FEE">
      <w:pPr>
        <w:spacing w:after="60"/>
      </w:pPr>
      <m:oMathPara>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nary>
        </m:oMath>
      </m:oMathPara>
    </w:p>
    <w:p w:rsidR="00F5445F" w:rsidRPr="00C16F4F" w:rsidRDefault="00F5445F" w:rsidP="00F5445F">
      <w:pPr>
        <w:pStyle w:val="Heading8"/>
        <w:ind w:left="360"/>
      </w:pPr>
      <w:bookmarkStart w:id="98" w:name="_Formula_III.2.14._EM"/>
      <w:bookmarkStart w:id="99" w:name="_Toc425526259"/>
      <w:bookmarkStart w:id="100" w:name="_Toc451437830"/>
      <w:bookmarkEnd w:id="98"/>
      <w:r w:rsidRPr="00C16F4F">
        <w:rPr>
          <w:b/>
        </w:rPr>
        <w:t xml:space="preserve">Formula </w:t>
      </w:r>
      <w:r w:rsidR="001A5A1B">
        <w:rPr>
          <w:b/>
        </w:rPr>
        <w:t>I</w:t>
      </w:r>
      <w:r w:rsidRPr="00C16F4F">
        <w:rPr>
          <w:b/>
        </w:rPr>
        <w:t>.</w:t>
      </w:r>
      <w:r w:rsidR="00C0062B" w:rsidRPr="00C16F4F">
        <w:rPr>
          <w:b/>
        </w:rPr>
        <w:t>3.</w:t>
      </w:r>
      <w:r w:rsidR="00CA6563" w:rsidRPr="00C16F4F">
        <w:rPr>
          <w:b/>
        </w:rPr>
        <w:t>1.</w:t>
      </w:r>
      <w:r w:rsidR="00C0062B" w:rsidRPr="00C16F4F">
        <w:rPr>
          <w:b/>
        </w:rPr>
        <w:t>1</w:t>
      </w:r>
      <w:r w:rsidRPr="00C16F4F">
        <w:rPr>
          <w:b/>
        </w:rPr>
        <w:t>.</w:t>
      </w:r>
      <w:r w:rsidRPr="00C16F4F">
        <w:t xml:space="preserve"> </w:t>
      </w:r>
      <w:r w:rsidR="00F03314" w:rsidRPr="00C16F4F">
        <w:t>EM optimization criterion based on conditional expectation</w:t>
      </w:r>
      <w:bookmarkEnd w:id="99"/>
      <w:bookmarkEnd w:id="100"/>
    </w:p>
    <w:p w:rsidR="00EF4CC2" w:rsidRPr="00C16F4F" w:rsidRDefault="00EF4CC2" w:rsidP="005324DD">
      <w:r w:rsidRPr="00C16F4F">
        <w:t xml:space="preserve">If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C16F4F">
        <w:t xml:space="preserve"> is continuous density function, the continuous version of this conditional expectation is:</w:t>
      </w:r>
    </w:p>
    <w:p w:rsidR="00EF4CC2" w:rsidRPr="00C16F4F" w:rsidRDefault="00FE3715" w:rsidP="005324DD">
      <m:oMathPara>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nary>
        </m:oMath>
      </m:oMathPara>
    </w:p>
    <w:p w:rsidR="00B72736" w:rsidRPr="00C16F4F" w:rsidRDefault="005324DD" w:rsidP="005324DD">
      <w:r w:rsidRPr="00C16F4F">
        <w:t xml:space="preserve">Finally, </w:t>
      </w:r>
      <w:r w:rsidR="00B72736" w:rsidRPr="00C16F4F">
        <w:t xml:space="preserve">the EM algorithm </w:t>
      </w:r>
      <w:proofErr w:type="gramStart"/>
      <w:r w:rsidR="00B72736" w:rsidRPr="00C16F4F">
        <w:t>is described</w:t>
      </w:r>
      <w:proofErr w:type="gramEnd"/>
      <w:r w:rsidR="00B72736" w:rsidRPr="00C16F4F">
        <w:t xml:space="preserve"> in table </w:t>
      </w:r>
      <w:hyperlink w:anchor="_Table_III.2.9._General" w:tooltip="Table I.3.1.1. General EM algorithm" w:history="1">
        <w:r w:rsidR="001A5A1B">
          <w:rPr>
            <w:rStyle w:val="Hyperlink"/>
            <w:u w:val="none"/>
          </w:rPr>
          <w:t>I</w:t>
        </w:r>
        <w:r w:rsidR="00C0062B" w:rsidRPr="00C16F4F">
          <w:rPr>
            <w:rStyle w:val="Hyperlink"/>
            <w:u w:val="none"/>
          </w:rPr>
          <w:t>.3</w:t>
        </w:r>
        <w:r w:rsidR="00B72736" w:rsidRPr="00C16F4F">
          <w:rPr>
            <w:rStyle w:val="Hyperlink"/>
            <w:u w:val="none"/>
          </w:rPr>
          <w:t>.</w:t>
        </w:r>
        <w:r w:rsidR="00CA6563" w:rsidRPr="00C16F4F">
          <w:rPr>
            <w:rStyle w:val="Hyperlink"/>
            <w:u w:val="none"/>
          </w:rPr>
          <w:t>1.</w:t>
        </w:r>
        <w:r w:rsidR="00C0062B" w:rsidRPr="00C16F4F">
          <w:rPr>
            <w:rStyle w:val="Hyperlink"/>
            <w:u w:val="none"/>
          </w:rPr>
          <w:t>1</w:t>
        </w:r>
      </w:hyperlink>
      <w:r w:rsidR="00B72736" w:rsidRPr="00C16F4F">
        <w:t>.</w:t>
      </w:r>
    </w:p>
    <w:p w:rsidR="00B72736" w:rsidRPr="00C16F4F" w:rsidRDefault="00B72736" w:rsidP="005324DD"/>
    <w:tbl>
      <w:tblPr>
        <w:tblStyle w:val="TableGrid"/>
        <w:tblW w:w="0" w:type="auto"/>
        <w:tblLook w:val="04A0" w:firstRow="1" w:lastRow="0" w:firstColumn="1" w:lastColumn="0" w:noHBand="0" w:noVBand="1"/>
      </w:tblPr>
      <w:tblGrid>
        <w:gridCol w:w="8155"/>
      </w:tblGrid>
      <w:tr w:rsidR="00B72736" w:rsidRPr="00C16F4F" w:rsidTr="00B72736">
        <w:tc>
          <w:tcPr>
            <w:tcW w:w="8525" w:type="dxa"/>
          </w:tcPr>
          <w:p w:rsidR="00B72736" w:rsidRPr="00C16F4F" w:rsidRDefault="00B72736" w:rsidP="00B72736">
            <w:r w:rsidRPr="00C16F4F">
              <w:t xml:space="preserve">Starting with initial </w:t>
            </w:r>
            <w:r w:rsidR="00DD4245" w:rsidRPr="00C16F4F">
              <w:t>parameter</w:t>
            </w:r>
            <w:r w:rsidRPr="00C16F4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Pr="00C16F4F">
              <w:t>, each iteration in EM algorithm has two steps:</w:t>
            </w:r>
          </w:p>
          <w:p w:rsidR="00B72736" w:rsidRPr="00C16F4F" w:rsidRDefault="00B72736" w:rsidP="00087B7B">
            <w:pPr>
              <w:pStyle w:val="ListParagraph"/>
              <w:numPr>
                <w:ilvl w:val="0"/>
                <w:numId w:val="119"/>
              </w:numPr>
              <w:rPr>
                <w:szCs w:val="24"/>
              </w:rPr>
            </w:pPr>
            <w:r w:rsidRPr="00C16F4F">
              <w:rPr>
                <w:i/>
                <w:szCs w:val="24"/>
              </w:rPr>
              <w:t>E-step</w:t>
            </w:r>
            <w:r w:rsidRPr="00C16F4F">
              <w:rPr>
                <w:szCs w:val="24"/>
              </w:rPr>
              <w:t xml:space="preserve">: computing the conditional expectation </w:t>
            </w:r>
            <m:oMath>
              <m:sSub>
                <m:sSubPr>
                  <m:ctrlPr>
                    <w:rPr>
                      <w:rFonts w:ascii="Cambria Math" w:hAnsi="Cambria Math"/>
                      <w:i/>
                      <w:szCs w:val="24"/>
                    </w:rPr>
                  </m:ctrlPr>
                </m:sSubPr>
                <m:e>
                  <m:r>
                    <w:rPr>
                      <w:rFonts w:ascii="Cambria Math" w:hAnsi="Cambria Math"/>
                      <w:szCs w:val="24"/>
                    </w:rPr>
                    <m:t>E</m:t>
                  </m:r>
                </m:e>
                <m:sub>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O,</m:t>
                  </m:r>
                  <m:sSub>
                    <m:sSubPr>
                      <m:ctrlPr>
                        <w:rPr>
                          <w:rFonts w:ascii="Cambria Math" w:hAnsi="Cambria Math"/>
                          <w:szCs w:val="24"/>
                        </w:rPr>
                      </m:ctrlPr>
                    </m:sSubPr>
                    <m:e>
                      <m:r>
                        <m:rPr>
                          <m:sty m:val="p"/>
                        </m:rPr>
                        <w:rPr>
                          <w:rFonts w:ascii="Cambria Math" w:hAnsi="Cambria Math"/>
                          <w:szCs w:val="24"/>
                        </w:rPr>
                        <m:t>Θ</m:t>
                      </m:r>
                    </m:e>
                    <m:sub>
                      <m:r>
                        <w:rPr>
                          <w:rFonts w:ascii="Cambria Math" w:hAnsi="Cambria Math"/>
                          <w:szCs w:val="24"/>
                        </w:rPr>
                        <m:t>t</m:t>
                      </m:r>
                    </m:sub>
                  </m:sSub>
                </m:sub>
              </m:sSub>
              <m:d>
                <m:dPr>
                  <m:begChr m:val="{"/>
                  <m:endChr m:val="}"/>
                  <m:ctrlPr>
                    <w:rPr>
                      <w:rFonts w:ascii="Cambria Math" w:hAnsi="Cambria Math"/>
                      <w:i/>
                      <w:szCs w:val="24"/>
                    </w:rPr>
                  </m:ctrlPr>
                </m:dPr>
                <m:e>
                  <m:r>
                    <w:rPr>
                      <w:rFonts w:ascii="Cambria Math" w:hAnsi="Cambria Math"/>
                      <w:szCs w:val="24"/>
                    </w:rPr>
                    <m:t>ln</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O,X</m:t>
                          </m:r>
                        </m:e>
                        <m:e>
                          <m:r>
                            <m:rPr>
                              <m:sty m:val="p"/>
                            </m:rPr>
                            <w:rPr>
                              <w:rFonts w:ascii="Cambria Math" w:hAnsi="Cambria Math"/>
                              <w:szCs w:val="24"/>
                            </w:rPr>
                            <m:t>Θ</m:t>
                          </m:r>
                        </m:e>
                      </m:d>
                    </m:e>
                  </m:d>
                </m:e>
              </m:d>
            </m:oMath>
            <w:r w:rsidRPr="00C16F4F">
              <w:rPr>
                <w:szCs w:val="24"/>
              </w:rPr>
              <w:t xml:space="preserve"> based on the current </w:t>
            </w:r>
            <w:r w:rsidR="00DD4245" w:rsidRPr="00C16F4F">
              <w:rPr>
                <w:szCs w:val="24"/>
              </w:rPr>
              <w:t>parameter</w:t>
            </w:r>
            <w:r w:rsidRPr="00C16F4F">
              <w:rPr>
                <w:szCs w:val="24"/>
              </w:rPr>
              <w:t xml:space="preserve"> </w:t>
            </w:r>
            <m:oMath>
              <m:sSub>
                <m:sSubPr>
                  <m:ctrlPr>
                    <w:rPr>
                      <w:rFonts w:ascii="Cambria Math" w:hAnsi="Cambria Math"/>
                      <w:szCs w:val="24"/>
                    </w:rPr>
                  </m:ctrlPr>
                </m:sSubPr>
                <m:e>
                  <m:r>
                    <m:rPr>
                      <m:sty m:val="p"/>
                    </m:rPr>
                    <w:rPr>
                      <w:rFonts w:ascii="Cambria Math" w:hAnsi="Cambria Math"/>
                      <w:szCs w:val="24"/>
                    </w:rPr>
                    <m:t>Θ</m:t>
                  </m:r>
                </m:e>
                <m:sub>
                  <m:r>
                    <w:rPr>
                      <w:rFonts w:ascii="Cambria Math" w:hAnsi="Cambria Math"/>
                      <w:szCs w:val="24"/>
                    </w:rPr>
                    <m:t>t</m:t>
                  </m:r>
                </m:sub>
              </m:sSub>
            </m:oMath>
            <w:r w:rsidRPr="00C16F4F">
              <w:rPr>
                <w:szCs w:val="24"/>
              </w:rPr>
              <w:t xml:space="preserve"> according to formula </w:t>
            </w:r>
            <w:hyperlink w:anchor="_Formula_III.2.14._EM" w:tooltip="Formula I.3.1.1. EM optimization criterion based on conditional expectation" w:history="1">
              <w:r w:rsidR="001A5A1B">
                <w:rPr>
                  <w:rStyle w:val="Hyperlink"/>
                  <w:szCs w:val="24"/>
                  <w:u w:val="none"/>
                </w:rPr>
                <w:t>I</w:t>
              </w:r>
              <w:r w:rsidR="00C0062B" w:rsidRPr="00C16F4F">
                <w:rPr>
                  <w:rStyle w:val="Hyperlink"/>
                  <w:szCs w:val="24"/>
                  <w:u w:val="none"/>
                </w:rPr>
                <w:t>.3.</w:t>
              </w:r>
              <w:r w:rsidR="00CA6563" w:rsidRPr="00C16F4F">
                <w:rPr>
                  <w:rStyle w:val="Hyperlink"/>
                  <w:szCs w:val="24"/>
                  <w:u w:val="none"/>
                </w:rPr>
                <w:t>1.</w:t>
              </w:r>
              <w:r w:rsidR="00C0062B" w:rsidRPr="00C16F4F">
                <w:rPr>
                  <w:rStyle w:val="Hyperlink"/>
                  <w:szCs w:val="24"/>
                  <w:u w:val="none"/>
                </w:rPr>
                <w:t>1</w:t>
              </w:r>
            </w:hyperlink>
            <w:r w:rsidRPr="00C16F4F">
              <w:rPr>
                <w:szCs w:val="24"/>
              </w:rPr>
              <w:t>.</w:t>
            </w:r>
          </w:p>
          <w:p w:rsidR="00DD4245" w:rsidRPr="00C16F4F" w:rsidRDefault="00B72736" w:rsidP="00087B7B">
            <w:pPr>
              <w:pStyle w:val="ListParagraph"/>
              <w:numPr>
                <w:ilvl w:val="0"/>
                <w:numId w:val="119"/>
              </w:numPr>
              <w:rPr>
                <w:szCs w:val="24"/>
              </w:rPr>
            </w:pPr>
            <w:r w:rsidRPr="00C16F4F">
              <w:rPr>
                <w:i/>
                <w:szCs w:val="24"/>
              </w:rPr>
              <w:t>M-step</w:t>
            </w:r>
            <w:r w:rsidRPr="00C16F4F">
              <w:rPr>
                <w:szCs w:val="24"/>
              </w:rPr>
              <w:t xml:space="preserve">: finding out </w:t>
            </w:r>
            <w:r w:rsidR="00DD4245" w:rsidRPr="00C16F4F">
              <w:rPr>
                <w:szCs w:val="24"/>
              </w:rPr>
              <w:t>the</w:t>
            </w:r>
            <w:r w:rsidRPr="00C16F4F">
              <w:rPr>
                <w:szCs w:val="24"/>
              </w:rPr>
              <w:t xml:space="preserve"> estimate </w:t>
            </w:r>
            <m:oMath>
              <m:acc>
                <m:accPr>
                  <m:ctrlPr>
                    <w:rPr>
                      <w:rFonts w:ascii="Cambria Math" w:hAnsi="Cambria Math"/>
                      <w:szCs w:val="24"/>
                    </w:rPr>
                  </m:ctrlPr>
                </m:accPr>
                <m:e>
                  <m:r>
                    <m:rPr>
                      <m:sty m:val="p"/>
                    </m:rPr>
                    <w:rPr>
                      <w:rFonts w:ascii="Cambria Math" w:hAnsi="Cambria Math"/>
                      <w:szCs w:val="24"/>
                    </w:rPr>
                    <m:t>Θ</m:t>
                  </m:r>
                </m:e>
              </m:acc>
            </m:oMath>
            <w:r w:rsidRPr="00C16F4F">
              <w:rPr>
                <w:szCs w:val="24"/>
              </w:rPr>
              <w:t xml:space="preserve"> that maximizes such conditional expectation. </w:t>
            </w:r>
            <w:r w:rsidR="00EB4597" w:rsidRPr="00C16F4F">
              <w:rPr>
                <w:szCs w:val="24"/>
              </w:rPr>
              <w:t xml:space="preserve">The next parameter </w:t>
            </w:r>
            <m:oMath>
              <m:sSub>
                <m:sSubPr>
                  <m:ctrlPr>
                    <w:rPr>
                      <w:rFonts w:ascii="Cambria Math" w:hAnsi="Cambria Math"/>
                      <w:szCs w:val="24"/>
                    </w:rPr>
                  </m:ctrlPr>
                </m:sSubPr>
                <m:e>
                  <m:r>
                    <m:rPr>
                      <m:sty m:val="p"/>
                    </m:rPr>
                    <w:rPr>
                      <w:rFonts w:ascii="Cambria Math" w:hAnsi="Cambria Math"/>
                      <w:szCs w:val="24"/>
                    </w:rPr>
                    <m:t>Θ</m:t>
                  </m:r>
                </m:e>
                <m:sub>
                  <m:r>
                    <w:rPr>
                      <w:rFonts w:ascii="Cambria Math" w:hAnsi="Cambria Math"/>
                      <w:szCs w:val="24"/>
                    </w:rPr>
                    <m:t>t+1</m:t>
                  </m:r>
                </m:sub>
              </m:sSub>
            </m:oMath>
            <w:r w:rsidRPr="00C16F4F">
              <w:rPr>
                <w:szCs w:val="24"/>
              </w:rPr>
              <w:t xml:space="preserve"> </w:t>
            </w:r>
            <w:r w:rsidR="00EB4597" w:rsidRPr="00C16F4F">
              <w:rPr>
                <w:szCs w:val="24"/>
              </w:rPr>
              <w:t>is</w:t>
            </w:r>
            <w:r w:rsidR="00DD4245" w:rsidRPr="00C16F4F">
              <w:rPr>
                <w:szCs w:val="24"/>
              </w:rPr>
              <w:t xml:space="preserve"> </w:t>
            </w:r>
            <w:r w:rsidR="00EB4597" w:rsidRPr="00C16F4F">
              <w:rPr>
                <w:szCs w:val="24"/>
              </w:rPr>
              <w:t xml:space="preserve">assigned by </w:t>
            </w:r>
            <w:r w:rsidR="00DD4245" w:rsidRPr="00C16F4F">
              <w:rPr>
                <w:szCs w:val="24"/>
              </w:rPr>
              <w:t xml:space="preserve">the estimate </w:t>
            </w:r>
            <m:oMath>
              <m:acc>
                <m:accPr>
                  <m:ctrlPr>
                    <w:rPr>
                      <w:rFonts w:ascii="Cambria Math" w:hAnsi="Cambria Math"/>
                      <w:szCs w:val="24"/>
                    </w:rPr>
                  </m:ctrlPr>
                </m:accPr>
                <m:e>
                  <m:r>
                    <m:rPr>
                      <m:sty m:val="p"/>
                    </m:rPr>
                    <w:rPr>
                      <w:rFonts w:ascii="Cambria Math" w:hAnsi="Cambria Math"/>
                      <w:szCs w:val="24"/>
                    </w:rPr>
                    <m:t>Θ</m:t>
                  </m:r>
                </m:e>
              </m:acc>
            </m:oMath>
            <w:r w:rsidR="00DD4245" w:rsidRPr="00C16F4F">
              <w:rPr>
                <w:szCs w:val="24"/>
              </w:rPr>
              <w:t>, we have:</w:t>
            </w:r>
          </w:p>
          <w:p w:rsidR="00DD4245" w:rsidRPr="00C16F4F" w:rsidRDefault="00FE3715" w:rsidP="00DD4245">
            <w:pPr>
              <w:pStyle w:val="ListParagraph"/>
              <w:rPr>
                <w:szCs w:val="24"/>
              </w:rPr>
            </w:pPr>
            <m:oMathPara>
              <m:oMath>
                <m:sSub>
                  <m:sSubPr>
                    <m:ctrlPr>
                      <w:rPr>
                        <w:rFonts w:ascii="Cambria Math" w:hAnsi="Cambria Math"/>
                        <w:szCs w:val="24"/>
                      </w:rPr>
                    </m:ctrlPr>
                  </m:sSubPr>
                  <m:e>
                    <m:r>
                      <m:rPr>
                        <m:sty m:val="p"/>
                      </m:rPr>
                      <w:rPr>
                        <w:rFonts w:ascii="Cambria Math" w:hAnsi="Cambria Math"/>
                        <w:szCs w:val="24"/>
                      </w:rPr>
                      <m:t>Θ</m:t>
                    </m:r>
                  </m:e>
                  <m:sub>
                    <m:r>
                      <w:rPr>
                        <w:rFonts w:ascii="Cambria Math" w:hAnsi="Cambria Math"/>
                        <w:szCs w:val="24"/>
                      </w:rPr>
                      <m:t>t+1</m:t>
                    </m:r>
                  </m:sub>
                </m:sSub>
                <m:r>
                  <m:rPr>
                    <m:sty m:val="p"/>
                  </m:rPr>
                  <w:rPr>
                    <w:rFonts w:ascii="Cambria Math" w:hAnsi="Cambria Math"/>
                    <w:szCs w:val="24"/>
                  </w:rPr>
                  <m:t>=</m:t>
                </m:r>
                <m:acc>
                  <m:accPr>
                    <m:ctrlPr>
                      <w:rPr>
                        <w:rFonts w:ascii="Cambria Math" w:hAnsi="Cambria Math"/>
                        <w:szCs w:val="24"/>
                      </w:rPr>
                    </m:ctrlPr>
                  </m:accPr>
                  <m:e>
                    <m:r>
                      <m:rPr>
                        <m:sty m:val="p"/>
                      </m:rPr>
                      <w:rPr>
                        <w:rFonts w:ascii="Cambria Math" w:hAnsi="Cambria Math"/>
                        <w:szCs w:val="24"/>
                      </w:rPr>
                      <m:t>Θ</m:t>
                    </m:r>
                  </m:e>
                </m:acc>
              </m:oMath>
            </m:oMathPara>
          </w:p>
          <w:p w:rsidR="00B72736" w:rsidRPr="00C16F4F" w:rsidRDefault="00EB4597" w:rsidP="00DD4245">
            <w:pPr>
              <w:pStyle w:val="ListParagraph"/>
              <w:rPr>
                <w:szCs w:val="24"/>
              </w:rPr>
            </w:pPr>
            <w:r w:rsidRPr="00C16F4F">
              <w:rPr>
                <w:szCs w:val="24"/>
              </w:rPr>
              <w:t>Of course</w:t>
            </w:r>
            <w:r w:rsidR="00DD4245" w:rsidRPr="00C16F4F">
              <w:rPr>
                <w:szCs w:val="24"/>
              </w:rPr>
              <w:t xml:space="preserve"> </w:t>
            </w:r>
            <m:oMath>
              <m:sSub>
                <m:sSubPr>
                  <m:ctrlPr>
                    <w:rPr>
                      <w:rFonts w:ascii="Cambria Math" w:hAnsi="Cambria Math"/>
                      <w:szCs w:val="24"/>
                    </w:rPr>
                  </m:ctrlPr>
                </m:sSubPr>
                <m:e>
                  <m:r>
                    <m:rPr>
                      <m:sty m:val="p"/>
                    </m:rPr>
                    <w:rPr>
                      <w:rFonts w:ascii="Cambria Math" w:hAnsi="Cambria Math"/>
                      <w:szCs w:val="24"/>
                    </w:rPr>
                    <m:t>Θ</m:t>
                  </m:r>
                </m:e>
                <m:sub>
                  <m:r>
                    <w:rPr>
                      <w:rFonts w:ascii="Cambria Math" w:hAnsi="Cambria Math"/>
                      <w:szCs w:val="24"/>
                    </w:rPr>
                    <m:t>t+1</m:t>
                  </m:r>
                </m:sub>
              </m:sSub>
            </m:oMath>
            <w:r w:rsidR="00DD4245" w:rsidRPr="00C16F4F">
              <w:rPr>
                <w:szCs w:val="24"/>
              </w:rPr>
              <w:t xml:space="preserve"> </w:t>
            </w:r>
            <w:r w:rsidRPr="00C16F4F">
              <w:rPr>
                <w:szCs w:val="24"/>
              </w:rPr>
              <w:t>becomes</w:t>
            </w:r>
            <w:r w:rsidR="00B72736" w:rsidRPr="00C16F4F">
              <w:rPr>
                <w:szCs w:val="24"/>
              </w:rPr>
              <w:t xml:space="preserve"> </w:t>
            </w:r>
            <w:r w:rsidRPr="00C16F4F">
              <w:rPr>
                <w:szCs w:val="24"/>
              </w:rPr>
              <w:t xml:space="preserve">current parameter </w:t>
            </w:r>
            <w:r w:rsidR="00B72736" w:rsidRPr="00C16F4F">
              <w:rPr>
                <w:szCs w:val="24"/>
              </w:rPr>
              <w:t xml:space="preserve">for next iteration. How to maximize the conditional expectation is optimization </w:t>
            </w:r>
            <w:proofErr w:type="gramStart"/>
            <w:r w:rsidR="00B72736" w:rsidRPr="00C16F4F">
              <w:rPr>
                <w:szCs w:val="24"/>
              </w:rPr>
              <w:t>problem which</w:t>
            </w:r>
            <w:proofErr w:type="gramEnd"/>
            <w:r w:rsidR="00B72736" w:rsidRPr="00C16F4F">
              <w:rPr>
                <w:szCs w:val="24"/>
              </w:rPr>
              <w:t xml:space="preserve"> is dependent on applications. For example, the popular method to solve optimization problem is </w:t>
            </w:r>
            <w:proofErr w:type="spellStart"/>
            <w:r w:rsidR="00B72736" w:rsidRPr="00C16F4F">
              <w:rPr>
                <w:szCs w:val="24"/>
              </w:rPr>
              <w:t>Lagrangian</w:t>
            </w:r>
            <w:proofErr w:type="spellEnd"/>
            <w:r w:rsidR="00B72736" w:rsidRPr="00C16F4F">
              <w:rPr>
                <w:szCs w:val="24"/>
              </w:rPr>
              <w:t xml:space="preserve"> duality </w:t>
            </w:r>
            <w:sdt>
              <w:sdtPr>
                <w:rPr>
                  <w:szCs w:val="24"/>
                </w:rPr>
                <w:id w:val="9496972"/>
                <w:citation/>
              </w:sdtPr>
              <w:sdtEndPr/>
              <w:sdtContent>
                <w:r w:rsidR="005F73C8" w:rsidRPr="00C16F4F">
                  <w:rPr>
                    <w:szCs w:val="24"/>
                  </w:rPr>
                  <w:fldChar w:fldCharType="begin"/>
                </w:r>
                <w:r w:rsidR="005F73C8" w:rsidRPr="00C16F4F">
                  <w:rPr>
                    <w:szCs w:val="24"/>
                  </w:rPr>
                  <w:instrText xml:space="preserve"> CITATION Jia2013 \p 8 \l 1033  </w:instrText>
                </w:r>
                <w:r w:rsidR="005F73C8" w:rsidRPr="00C16F4F">
                  <w:rPr>
                    <w:szCs w:val="24"/>
                  </w:rPr>
                  <w:fldChar w:fldCharType="separate"/>
                </w:r>
                <w:r w:rsidR="00B72736" w:rsidRPr="00C16F4F">
                  <w:rPr>
                    <w:noProof/>
                    <w:szCs w:val="24"/>
                  </w:rPr>
                  <w:t>(Jia, 2013, p. 8)</w:t>
                </w:r>
                <w:r w:rsidR="005F73C8" w:rsidRPr="00C16F4F">
                  <w:rPr>
                    <w:noProof/>
                    <w:szCs w:val="24"/>
                  </w:rPr>
                  <w:fldChar w:fldCharType="end"/>
                </w:r>
              </w:sdtContent>
            </w:sdt>
            <w:r w:rsidR="00B72736" w:rsidRPr="00C16F4F">
              <w:rPr>
                <w:szCs w:val="24"/>
              </w:rPr>
              <w:t>.</w:t>
            </w:r>
          </w:p>
          <w:p w:rsidR="00B72736" w:rsidRPr="00C16F4F" w:rsidRDefault="00B72736" w:rsidP="00B72736">
            <w:r w:rsidRPr="00C16F4F">
              <w:t xml:space="preserve">EM algorithm stops when it meets the terminating condition, for example, the difference of current </w:t>
            </w:r>
            <w:r w:rsidR="00DD4245" w:rsidRPr="00C16F4F">
              <w:t>parameter</w:t>
            </w:r>
            <w:r w:rsidRPr="00C16F4F">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C16F4F">
              <w:t xml:space="preserve"> and next </w:t>
            </w:r>
            <w:r w:rsidR="00DD4245" w:rsidRPr="00C16F4F">
              <w:t>parameter</w:t>
            </w:r>
            <w:r w:rsidRPr="00C16F4F">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C16F4F">
              <w:t xml:space="preserve"> is smaller than some pre-defined threshold </w:t>
            </w:r>
            <w:r w:rsidRPr="00C16F4F">
              <w:rPr>
                <w:i/>
              </w:rPr>
              <w:t>ε</w:t>
            </w:r>
            <w:r w:rsidRPr="00C16F4F">
              <w:t>.</w:t>
            </w:r>
          </w:p>
          <w:p w:rsidR="00B72736" w:rsidRPr="00C16F4F" w:rsidRDefault="00FE3715" w:rsidP="00B72736">
            <m:oMathPara>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e>
                </m:d>
                <m:r>
                  <w:rPr>
                    <w:rFonts w:ascii="Cambria Math" w:hAnsi="Cambria Math"/>
                  </w:rPr>
                  <m:t>&lt;ε</m:t>
                </m:r>
              </m:oMath>
            </m:oMathPara>
          </w:p>
          <w:p w:rsidR="008C1081" w:rsidRPr="00C16F4F" w:rsidRDefault="008C1081" w:rsidP="008C1081">
            <w:r w:rsidRPr="00C16F4F">
              <w:t>In addition, it is possible to define a custom terminating condition.</w:t>
            </w:r>
          </w:p>
        </w:tc>
      </w:tr>
    </w:tbl>
    <w:p w:rsidR="00B72736" w:rsidRPr="00C16F4F" w:rsidRDefault="00B72736" w:rsidP="00B72736">
      <w:pPr>
        <w:pStyle w:val="Heading6"/>
        <w:ind w:left="360"/>
        <w:rPr>
          <w:szCs w:val="24"/>
        </w:rPr>
      </w:pPr>
      <w:bookmarkStart w:id="101" w:name="_Table_III.2.9._General"/>
      <w:bookmarkStart w:id="102" w:name="_Toc448952676"/>
      <w:bookmarkEnd w:id="101"/>
      <w:r w:rsidRPr="00C16F4F">
        <w:rPr>
          <w:b/>
          <w:szCs w:val="24"/>
        </w:rPr>
        <w:t xml:space="preserve">Table </w:t>
      </w:r>
      <w:r w:rsidR="001A5A1B">
        <w:rPr>
          <w:b/>
          <w:szCs w:val="24"/>
        </w:rPr>
        <w:t>I</w:t>
      </w:r>
      <w:r w:rsidRPr="00C16F4F">
        <w:rPr>
          <w:b/>
          <w:szCs w:val="24"/>
        </w:rPr>
        <w:t>.</w:t>
      </w:r>
      <w:r w:rsidR="00C0062B" w:rsidRPr="00C16F4F">
        <w:rPr>
          <w:b/>
          <w:szCs w:val="24"/>
        </w:rPr>
        <w:t>3.</w:t>
      </w:r>
      <w:r w:rsidR="00CA6563" w:rsidRPr="00C16F4F">
        <w:rPr>
          <w:b/>
          <w:szCs w:val="24"/>
        </w:rPr>
        <w:t>1.</w:t>
      </w:r>
      <w:r w:rsidR="00C0062B" w:rsidRPr="00C16F4F">
        <w:rPr>
          <w:b/>
          <w:szCs w:val="24"/>
        </w:rPr>
        <w:t>1</w:t>
      </w:r>
      <w:r w:rsidRPr="00C16F4F">
        <w:rPr>
          <w:b/>
          <w:szCs w:val="24"/>
        </w:rPr>
        <w:t>.</w:t>
      </w:r>
      <w:r w:rsidRPr="00C16F4F">
        <w:rPr>
          <w:szCs w:val="24"/>
        </w:rPr>
        <w:t xml:space="preserve"> General EM algorithm</w:t>
      </w:r>
      <w:bookmarkEnd w:id="102"/>
    </w:p>
    <w:p w:rsidR="008F7FD4" w:rsidRPr="00C16F4F" w:rsidRDefault="000C50EC" w:rsidP="00CC3209">
      <w:r w:rsidRPr="00C16F4F">
        <w:t xml:space="preserve">In general, it is easy to calculate the EM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16F4F">
        <w:t xml:space="preserve"> but finding out the estimate </w:t>
      </w:r>
      <m:oMath>
        <m:acc>
          <m:accPr>
            <m:ctrlPr>
              <w:rPr>
                <w:rFonts w:ascii="Cambria Math" w:hAnsi="Cambria Math"/>
              </w:rPr>
            </m:ctrlPr>
          </m:accPr>
          <m:e>
            <m:r>
              <m:rPr>
                <m:sty m:val="p"/>
              </m:rPr>
              <w:rPr>
                <w:rFonts w:ascii="Cambria Math" w:hAnsi="Cambria Math"/>
              </w:rPr>
              <m:t>Θ</m:t>
            </m:r>
          </m:e>
        </m:acc>
      </m:oMath>
      <w:r w:rsidRPr="00C16F4F">
        <w:t xml:space="preserve"> based on maximizing such expectation is complicated optimization problem. It is possible to state that the essence of EM algorithm is to determine the </w:t>
      </w:r>
      <w:proofErr w:type="gramStart"/>
      <w:r w:rsidRPr="00C16F4F">
        <w:t xml:space="preserve">estimate </w:t>
      </w:r>
      <w:proofErr w:type="gramEnd"/>
      <m:oMath>
        <m:acc>
          <m:accPr>
            <m:ctrlPr>
              <w:rPr>
                <w:rFonts w:ascii="Cambria Math" w:hAnsi="Cambria Math"/>
              </w:rPr>
            </m:ctrlPr>
          </m:accPr>
          <m:e>
            <m:r>
              <m:rPr>
                <m:sty m:val="p"/>
              </m:rPr>
              <w:rPr>
                <w:rFonts w:ascii="Cambria Math" w:hAnsi="Cambria Math"/>
              </w:rPr>
              <m:t>Θ</m:t>
            </m:r>
          </m:e>
        </m:acc>
      </m:oMath>
      <w:r w:rsidRPr="00C16F4F">
        <w:t>. Now t</w:t>
      </w:r>
      <w:r w:rsidR="008F7FD4" w:rsidRPr="00C16F4F">
        <w:t xml:space="preserve">he EM algorithm </w:t>
      </w:r>
      <w:proofErr w:type="gramStart"/>
      <w:r w:rsidR="008F7FD4" w:rsidRPr="00C16F4F">
        <w:t>is introduced</w:t>
      </w:r>
      <w:proofErr w:type="gramEnd"/>
      <w:r w:rsidR="008F7FD4" w:rsidRPr="00C16F4F">
        <w:t xml:space="preserve"> </w:t>
      </w:r>
      <w:r w:rsidR="00083224" w:rsidRPr="00C16F4F">
        <w:t>to you</w:t>
      </w:r>
      <w:r w:rsidR="008F7FD4" w:rsidRPr="00C16F4F">
        <w:t xml:space="preserve">. How to apply it into solving HMM learning problem </w:t>
      </w:r>
      <w:proofErr w:type="gramStart"/>
      <w:r w:rsidR="008F7FD4" w:rsidRPr="00C16F4F">
        <w:t>is described</w:t>
      </w:r>
      <w:proofErr w:type="gramEnd"/>
      <w:r w:rsidR="008F7FD4" w:rsidRPr="00C16F4F">
        <w:t xml:space="preserve"> in successive sub-section </w:t>
      </w:r>
      <w:hyperlink w:anchor="_IV.4.3.2._Applying_EM" w:tooltip="I.3.2. Applying EM algorithm into solving learning problem" w:history="1">
        <w:r w:rsidR="001A5A1B">
          <w:rPr>
            <w:rStyle w:val="Hyperlink"/>
            <w:u w:val="none"/>
          </w:rPr>
          <w:t>I</w:t>
        </w:r>
        <w:r w:rsidR="008F7FD4" w:rsidRPr="00C16F4F">
          <w:rPr>
            <w:rStyle w:val="Hyperlink"/>
            <w:u w:val="none"/>
          </w:rPr>
          <w:t>.3.2</w:t>
        </w:r>
      </w:hyperlink>
      <w:r w:rsidR="008F7FD4" w:rsidRPr="00C16F4F">
        <w:t>.</w:t>
      </w:r>
    </w:p>
    <w:p w:rsidR="008F7FD4" w:rsidRPr="00CD1DE7" w:rsidRDefault="008F7FD4" w:rsidP="00CC3209">
      <w:pPr>
        <w:rPr>
          <w:szCs w:val="26"/>
        </w:rPr>
      </w:pPr>
    </w:p>
    <w:p w:rsidR="008F7FD4" w:rsidRPr="00CD1DE7" w:rsidRDefault="001A5A1B" w:rsidP="002E038F">
      <w:pPr>
        <w:pStyle w:val="Heading4"/>
      </w:pPr>
      <w:bookmarkStart w:id="103" w:name="_IV.4.3.2._Applying_EM"/>
      <w:bookmarkStart w:id="104" w:name="_Toc448952507"/>
      <w:bookmarkEnd w:id="103"/>
      <w:r>
        <w:t>I</w:t>
      </w:r>
      <w:r w:rsidR="008F7FD4" w:rsidRPr="00CD1DE7">
        <w:t>.3.2. Applying EM algorithm into solving learning problem</w:t>
      </w:r>
      <w:bookmarkEnd w:id="104"/>
    </w:p>
    <w:p w:rsidR="00CC3209" w:rsidRPr="00C16F4F" w:rsidRDefault="0087098D" w:rsidP="00CC3209">
      <w:r w:rsidRPr="00C16F4F">
        <w:t>Now going back the HMM learning problem</w:t>
      </w:r>
      <w:r w:rsidR="00DF1096" w:rsidRPr="00C16F4F">
        <w:t>, t</w:t>
      </w:r>
      <w:r w:rsidRPr="00C16F4F">
        <w:t xml:space="preserve">he EM algorithm </w:t>
      </w:r>
      <w:proofErr w:type="gramStart"/>
      <w:r w:rsidRPr="00C16F4F">
        <w:t>is applied</w:t>
      </w:r>
      <w:proofErr w:type="gramEnd"/>
      <w:r w:rsidRPr="00C16F4F">
        <w:t xml:space="preserve"> into solving this problem, which is equivalently well-known Baum-Welch algorithm </w:t>
      </w:r>
      <w:r w:rsidR="00F870E2" w:rsidRPr="00F870E2">
        <w:t>by authors Leonard E. Baum and Lloyd R. Welch</w:t>
      </w:r>
      <w:r w:rsidR="00F870E2">
        <w:t xml:space="preserve"> </w:t>
      </w:r>
      <w:sdt>
        <w:sdtPr>
          <w:id w:val="9496970"/>
          <w:citation/>
        </w:sdtPr>
        <w:sdtEndPr/>
        <w:sdtContent>
          <w:r w:rsidR="00CD02C3" w:rsidRPr="00C16F4F">
            <w:fldChar w:fldCharType="begin"/>
          </w:r>
          <w:r w:rsidRPr="00C16F4F">
            <w:instrText xml:space="preserve"> CITATION Rabiner1989 \l 1033 </w:instrText>
          </w:r>
          <w:r w:rsidR="00CD02C3" w:rsidRPr="00C16F4F">
            <w:fldChar w:fldCharType="separate"/>
          </w:r>
          <w:r w:rsidRPr="00C16F4F">
            <w:rPr>
              <w:noProof/>
            </w:rPr>
            <w:t>(Rabiner, 1989)</w:t>
          </w:r>
          <w:r w:rsidR="00CD02C3" w:rsidRPr="00C16F4F">
            <w:fldChar w:fldCharType="end"/>
          </w:r>
        </w:sdtContent>
      </w:sdt>
      <w:r w:rsidRPr="00C16F4F">
        <w:t xml:space="preserve">. The parameter </w:t>
      </w:r>
      <m:oMath>
        <m:r>
          <m:rPr>
            <m:sty m:val="p"/>
          </m:rPr>
          <w:rPr>
            <w:rFonts w:ascii="Cambria Math" w:hAnsi="Cambria Math"/>
          </w:rPr>
          <m:t>Θ</m:t>
        </m:r>
      </m:oMath>
      <w:r w:rsidRPr="00C16F4F">
        <w:t xml:space="preserve"> becomes the HMM model Δ</w:t>
      </w:r>
      <w:r w:rsidR="00CC3209" w:rsidRPr="00C16F4F">
        <w:t xml:space="preserve"> = (</w:t>
      </w:r>
      <w:r w:rsidR="00CC3209" w:rsidRPr="00C16F4F">
        <w:rPr>
          <w:i/>
        </w:rPr>
        <w:t>A</w:t>
      </w:r>
      <w:r w:rsidR="00CC3209" w:rsidRPr="00C16F4F">
        <w:t xml:space="preserve">, </w:t>
      </w:r>
      <w:r w:rsidR="00CC3209" w:rsidRPr="00C16F4F">
        <w:rPr>
          <w:i/>
        </w:rPr>
        <w:t>B</w:t>
      </w:r>
      <w:r w:rsidR="00CC3209" w:rsidRPr="00C16F4F">
        <w:t>, ∏)</w:t>
      </w:r>
      <w:r w:rsidRPr="00C16F4F">
        <w:t>.</w:t>
      </w:r>
      <w:r w:rsidR="00CC3209" w:rsidRPr="00C16F4F">
        <w:t xml:space="preserve"> Recall that the learning problem is to adjust parameters by maximizing probability of observation sequence</w:t>
      </w:r>
      <w:r w:rsidR="00CC3209" w:rsidRPr="00C16F4F">
        <w:rPr>
          <w:i/>
        </w:rPr>
        <w:t xml:space="preserve"> O</w:t>
      </w:r>
      <w:r w:rsidR="00CC3209" w:rsidRPr="00C16F4F">
        <w:t>, as follows:</w:t>
      </w:r>
    </w:p>
    <w:p w:rsidR="00CC3209" w:rsidRPr="00C16F4F" w:rsidRDefault="00FE3715" w:rsidP="00CC3209">
      <m:oMathPara>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rPr>
                  </m:ctrlPr>
                </m:accPr>
                <m:e>
                  <m:r>
                    <m:rPr>
                      <m:sty m:val="p"/>
                    </m:rPr>
                    <w:rPr>
                      <w:rFonts w:ascii="Cambria Math" w:hAnsi="Cambria Math"/>
                    </w:rPr>
                    <m:t>Π</m:t>
                  </m:r>
                </m:e>
              </m:acc>
            </m:e>
          </m:d>
          <m: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Δ</m:t>
                  </m:r>
                </m:lim>
              </m:limLow>
            </m:fName>
            <m:e>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Δ</m:t>
                  </m:r>
                </m:e>
              </m:d>
            </m:e>
          </m:func>
        </m:oMath>
      </m:oMathPara>
    </w:p>
    <w:p w:rsidR="000807D9" w:rsidRPr="00C16F4F" w:rsidRDefault="000807D9" w:rsidP="000807D9">
      <w:pPr>
        <w:ind w:left="360"/>
      </w:pPr>
      <w:proofErr w:type="gramStart"/>
      <w:r w:rsidRPr="00C16F4F">
        <w:rPr>
          <w:i/>
        </w:rPr>
        <w:lastRenderedPageBreak/>
        <w:t>Where</w:t>
      </w:r>
      <w:r w:rsidRPr="00C16F4F">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16F4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16F4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00202A46" w:rsidRPr="00C16F4F">
        <w:t xml:space="preserve"> </w:t>
      </w:r>
      <w:r w:rsidR="00202A46" w:rsidRPr="00C16F4F">
        <w:rPr>
          <w:i/>
        </w:rPr>
        <w:t>are parameter estimates and so, the purpose of HMM learning problem is to determine them</w:t>
      </w:r>
      <w:r w:rsidR="00202A46" w:rsidRPr="00C16F4F">
        <w:t>.</w:t>
      </w:r>
    </w:p>
    <w:p w:rsidR="009F5AD6" w:rsidRPr="00C16F4F" w:rsidRDefault="009F5AD6" w:rsidP="009F5AD6">
      <w:r w:rsidRPr="00C16F4F">
        <w:t xml:space="preserve">The observation sequence </w:t>
      </w:r>
      <w:r w:rsidRPr="00C16F4F">
        <w:rPr>
          <w:i/>
        </w:rPr>
        <w:t>O</w:t>
      </w:r>
      <w:r w:rsidR="00FF579A" w:rsidRPr="00C16F4F">
        <w:t xml:space="preserve"> = {</w:t>
      </w:r>
      <w:r w:rsidR="00FF579A" w:rsidRPr="00C16F4F">
        <w:rPr>
          <w:i/>
        </w:rPr>
        <w:t>o</w:t>
      </w:r>
      <w:r w:rsidR="00FF579A" w:rsidRPr="00C16F4F">
        <w:rPr>
          <w:vertAlign w:val="subscript"/>
        </w:rPr>
        <w:t>1</w:t>
      </w:r>
      <w:r w:rsidR="00FF579A" w:rsidRPr="00C16F4F">
        <w:t xml:space="preserve">, </w:t>
      </w:r>
      <w:r w:rsidR="00FF579A" w:rsidRPr="00C16F4F">
        <w:rPr>
          <w:i/>
        </w:rPr>
        <w:t>o</w:t>
      </w:r>
      <w:r w:rsidR="00FF579A" w:rsidRPr="00C16F4F">
        <w:rPr>
          <w:vertAlign w:val="subscript"/>
        </w:rPr>
        <w:t>2</w:t>
      </w:r>
      <w:proofErr w:type="gramStart"/>
      <w:r w:rsidR="00FF579A" w:rsidRPr="00C16F4F">
        <w:t>,…,</w:t>
      </w:r>
      <w:proofErr w:type="gramEnd"/>
      <w:r w:rsidR="00FF579A" w:rsidRPr="00C16F4F">
        <w:t xml:space="preserve"> </w:t>
      </w:r>
      <w:proofErr w:type="spellStart"/>
      <w:r w:rsidR="00FF579A" w:rsidRPr="00C16F4F">
        <w:rPr>
          <w:i/>
        </w:rPr>
        <w:t>o</w:t>
      </w:r>
      <w:r w:rsidR="00FF579A" w:rsidRPr="00C16F4F">
        <w:rPr>
          <w:i/>
          <w:vertAlign w:val="subscript"/>
        </w:rPr>
        <w:t>T</w:t>
      </w:r>
      <w:proofErr w:type="spellEnd"/>
      <w:r w:rsidR="00FF579A" w:rsidRPr="00C16F4F">
        <w:t xml:space="preserve">} </w:t>
      </w:r>
      <w:r w:rsidRPr="00C16F4F">
        <w:t xml:space="preserve">and state sequence </w:t>
      </w:r>
      <w:r w:rsidRPr="00C16F4F">
        <w:rPr>
          <w:i/>
        </w:rPr>
        <w:t>X</w:t>
      </w:r>
      <w:r w:rsidR="00FF579A" w:rsidRPr="00C16F4F">
        <w:t xml:space="preserve"> = {</w:t>
      </w:r>
      <w:r w:rsidR="00FF579A" w:rsidRPr="00C16F4F">
        <w:rPr>
          <w:i/>
        </w:rPr>
        <w:t>x</w:t>
      </w:r>
      <w:r w:rsidR="00FF579A" w:rsidRPr="00C16F4F">
        <w:rPr>
          <w:vertAlign w:val="subscript"/>
        </w:rPr>
        <w:t>1</w:t>
      </w:r>
      <w:r w:rsidR="00FF579A" w:rsidRPr="00C16F4F">
        <w:t xml:space="preserve">, </w:t>
      </w:r>
      <w:r w:rsidR="00FF579A" w:rsidRPr="00C16F4F">
        <w:rPr>
          <w:i/>
        </w:rPr>
        <w:t>x</w:t>
      </w:r>
      <w:r w:rsidR="00FF579A" w:rsidRPr="00C16F4F">
        <w:rPr>
          <w:vertAlign w:val="subscript"/>
        </w:rPr>
        <w:t>2</w:t>
      </w:r>
      <w:r w:rsidR="00FF579A" w:rsidRPr="00C16F4F">
        <w:t xml:space="preserve">,…, </w:t>
      </w:r>
      <w:proofErr w:type="spellStart"/>
      <w:r w:rsidR="00FF579A" w:rsidRPr="00C16F4F">
        <w:rPr>
          <w:i/>
        </w:rPr>
        <w:t>x</w:t>
      </w:r>
      <w:r w:rsidR="00FF579A" w:rsidRPr="00C16F4F">
        <w:rPr>
          <w:i/>
          <w:vertAlign w:val="subscript"/>
        </w:rPr>
        <w:t>T</w:t>
      </w:r>
      <w:proofErr w:type="spellEnd"/>
      <w:r w:rsidR="00FF579A" w:rsidRPr="00C16F4F">
        <w:t>}</w:t>
      </w:r>
      <w:r w:rsidRPr="00C16F4F">
        <w:t xml:space="preserve"> are observed data and </w:t>
      </w:r>
      <w:r w:rsidR="00AD61CC" w:rsidRPr="00C16F4F">
        <w:t xml:space="preserve">hidden </w:t>
      </w:r>
      <w:r w:rsidRPr="00C16F4F">
        <w:t xml:space="preserve">data within context of EM algorithm, respectively. </w:t>
      </w:r>
      <w:r w:rsidR="007B2348" w:rsidRPr="00C16F4F">
        <w:t xml:space="preserve">Note </w:t>
      </w:r>
      <w:r w:rsidR="007B2348" w:rsidRPr="00C16F4F">
        <w:rPr>
          <w:i/>
        </w:rPr>
        <w:t>O</w:t>
      </w:r>
      <w:r w:rsidR="007B2348" w:rsidRPr="00C16F4F">
        <w:t xml:space="preserve"> and </w:t>
      </w:r>
      <w:r w:rsidR="007B2348" w:rsidRPr="00C16F4F">
        <w:rPr>
          <w:i/>
        </w:rPr>
        <w:t>X</w:t>
      </w:r>
      <w:r w:rsidR="007B2348" w:rsidRPr="00C16F4F">
        <w:t xml:space="preserve"> is now represented in sequence. </w:t>
      </w:r>
      <w:r w:rsidRPr="00C16F4F">
        <w:t xml:space="preserve">According to EM algorithm, the parameter estimate </w:t>
      </w:r>
      <m:oMath>
        <m:acc>
          <m:accPr>
            <m:ctrlPr>
              <w:rPr>
                <w:rFonts w:ascii="Cambria Math" w:hAnsi="Cambria Math"/>
              </w:rPr>
            </m:ctrlPr>
          </m:accPr>
          <m:e>
            <m:r>
              <m:rPr>
                <m:sty m:val="p"/>
              </m:rPr>
              <w:rPr>
                <w:rFonts w:ascii="Cambria Math" w:hAnsi="Cambria Math"/>
              </w:rPr>
              <m:t>Δ</m:t>
            </m:r>
          </m:e>
        </m:acc>
      </m:oMath>
      <w:r w:rsidRPr="00C16F4F">
        <w:t xml:space="preserve"> is determined as follows:</w:t>
      </w:r>
    </w:p>
    <w:p w:rsidR="009F5AD6" w:rsidRPr="00C16F4F" w:rsidRDefault="00FE3715" w:rsidP="009F5AD6">
      <m:oMathPara>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Δ</m:t>
                  </m:r>
                </m:lim>
              </m:limLow>
            </m:fName>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Δ</m:t>
                          </m:r>
                        </m:e>
                      </m:d>
                    </m:e>
                  </m:d>
                </m:e>
              </m:d>
            </m:e>
          </m:func>
        </m:oMath>
      </m:oMathPara>
    </w:p>
    <w:p w:rsidR="00160181" w:rsidRDefault="009F5AD6" w:rsidP="0087098D">
      <w:r w:rsidRPr="00C16F4F">
        <w:t xml:space="preserve">Where </w:t>
      </w:r>
      <w:proofErr w:type="spellStart"/>
      <w:r w:rsidRPr="00C16F4F">
        <w:t>Δ</w:t>
      </w:r>
      <w:r w:rsidR="00686156" w:rsidRPr="00C16F4F">
        <w:rPr>
          <w:i/>
          <w:vertAlign w:val="subscript"/>
        </w:rPr>
        <w:t>r</w:t>
      </w:r>
      <w:proofErr w:type="spellEnd"/>
      <w:r w:rsidRPr="00C16F4F">
        <w:t xml:space="preserve"> = (</w:t>
      </w:r>
      <w:proofErr w:type="spellStart"/>
      <w:r w:rsidRPr="00C16F4F">
        <w:rPr>
          <w:i/>
        </w:rPr>
        <w:t>A</w:t>
      </w:r>
      <w:r w:rsidR="00686156" w:rsidRPr="00C16F4F">
        <w:rPr>
          <w:i/>
          <w:vertAlign w:val="subscript"/>
        </w:rPr>
        <w:t>r</w:t>
      </w:r>
      <w:proofErr w:type="spellEnd"/>
      <w:r w:rsidRPr="00C16F4F">
        <w:t xml:space="preserve">, </w:t>
      </w:r>
      <w:r w:rsidRPr="00C16F4F">
        <w:rPr>
          <w:i/>
        </w:rPr>
        <w:t>B</w:t>
      </w:r>
      <w:r w:rsidR="00686156" w:rsidRPr="00C16F4F">
        <w:rPr>
          <w:i/>
          <w:vertAlign w:val="subscript"/>
        </w:rPr>
        <w:t>r</w:t>
      </w:r>
      <w:r w:rsidRPr="00C16F4F">
        <w:t>, ∏</w:t>
      </w:r>
      <w:r w:rsidR="00686156" w:rsidRPr="00C16F4F">
        <w:rPr>
          <w:i/>
          <w:vertAlign w:val="subscript"/>
        </w:rPr>
        <w:t>r</w:t>
      </w:r>
      <w:r w:rsidRPr="00C16F4F">
        <w:t xml:space="preserve">) is the </w:t>
      </w:r>
      <w:r w:rsidR="00942348" w:rsidRPr="00C16F4F">
        <w:t>known</w:t>
      </w:r>
      <w:r w:rsidRPr="00C16F4F">
        <w:t xml:space="preserve"> parameter at </w:t>
      </w:r>
      <w:r w:rsidR="00686156" w:rsidRPr="00C16F4F">
        <w:t xml:space="preserve">the </w:t>
      </w:r>
      <w:r w:rsidR="009F6556" w:rsidRPr="00C16F4F">
        <w:t>current</w:t>
      </w:r>
      <w:r w:rsidRPr="00C16F4F">
        <w:t xml:space="preserve"> </w:t>
      </w:r>
      <w:r w:rsidR="009F6556" w:rsidRPr="00C16F4F">
        <w:t>iteration</w:t>
      </w:r>
      <w:r w:rsidRPr="00C16F4F">
        <w:t>.</w:t>
      </w:r>
      <w:r w:rsidR="008812E0" w:rsidRPr="00C16F4F">
        <w:t xml:space="preserve"> Note that we use notation </w:t>
      </w:r>
      <w:proofErr w:type="spellStart"/>
      <w:r w:rsidR="008812E0" w:rsidRPr="00C16F4F">
        <w:t>Δ</w:t>
      </w:r>
      <w:r w:rsidR="00686156" w:rsidRPr="00C16F4F">
        <w:rPr>
          <w:i/>
          <w:vertAlign w:val="subscript"/>
        </w:rPr>
        <w:t>r</w:t>
      </w:r>
      <w:proofErr w:type="spellEnd"/>
      <w:r w:rsidR="008812E0" w:rsidRPr="00C16F4F">
        <w:t xml:space="preserve"> instead of popular notation </w:t>
      </w:r>
      <w:proofErr w:type="spellStart"/>
      <w:proofErr w:type="gramStart"/>
      <w:r w:rsidR="008812E0" w:rsidRPr="00C16F4F">
        <w:t>Δ</w:t>
      </w:r>
      <w:r w:rsidR="008812E0" w:rsidRPr="00C16F4F">
        <w:rPr>
          <w:i/>
          <w:vertAlign w:val="subscript"/>
        </w:rPr>
        <w:t>t</w:t>
      </w:r>
      <w:proofErr w:type="spellEnd"/>
      <w:proofErr w:type="gramEnd"/>
      <w:r w:rsidR="008812E0" w:rsidRPr="00C16F4F">
        <w:t xml:space="preserve"> in order to distinguish iteration indices of EM algorithm from time points inside observation sequence </w:t>
      </w:r>
      <w:r w:rsidR="008812E0" w:rsidRPr="00C16F4F">
        <w:rPr>
          <w:i/>
        </w:rPr>
        <w:t>O</w:t>
      </w:r>
      <w:r w:rsidR="008812E0" w:rsidRPr="00C16F4F">
        <w:t xml:space="preserve"> and state sequence </w:t>
      </w:r>
      <w:r w:rsidR="008812E0" w:rsidRPr="00C16F4F">
        <w:rPr>
          <w:i/>
        </w:rPr>
        <w:t>X</w:t>
      </w:r>
      <w:r w:rsidR="008812E0" w:rsidRPr="00C16F4F">
        <w:t>.</w:t>
      </w:r>
    </w:p>
    <w:p w:rsidR="0087098D" w:rsidRDefault="00160181" w:rsidP="00160181">
      <w:pPr>
        <w:ind w:firstLine="360"/>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formula </w:t>
      </w:r>
      <w:hyperlink w:anchor="_Formula_IV.4.3.2.1._General" w:tooltip="Formula I.3.2.1. General EM conditional expectation for HMM" w:history="1">
        <w:r>
          <w:rPr>
            <w:rStyle w:val="Hyperlink"/>
            <w:szCs w:val="26"/>
            <w:u w:val="none"/>
          </w:rPr>
          <w:t>I</w:t>
        </w:r>
        <w:r w:rsidRPr="00CD1DE7">
          <w:rPr>
            <w:rStyle w:val="Hyperlink"/>
            <w:szCs w:val="26"/>
            <w:u w:val="none"/>
          </w:rPr>
          <w:t>.3.2.1</w:t>
        </w:r>
      </w:hyperlink>
      <w:r w:rsidRPr="00CD1DE7">
        <w:rPr>
          <w:szCs w:val="26"/>
        </w:rPr>
        <w:t xml:space="preserve"> specifies general EM conditional expectation for HMM:</w:t>
      </w:r>
    </w:p>
    <w:p w:rsidR="00160181" w:rsidRPr="00CD1DE7" w:rsidRDefault="00FE3715" w:rsidP="00160181">
      <w:pPr>
        <w:spacing w:after="60"/>
        <w:rPr>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p w:rsidR="00160181" w:rsidRPr="00CD1DE7" w:rsidRDefault="00160181" w:rsidP="00160181">
      <w:pPr>
        <w:pStyle w:val="Heading8"/>
        <w:ind w:left="360"/>
      </w:pPr>
      <w:bookmarkStart w:id="105" w:name="_Formula_IV.4.3.2.1._General"/>
      <w:bookmarkStart w:id="106" w:name="_Toc425526261"/>
      <w:bookmarkStart w:id="107" w:name="_Toc451437831"/>
      <w:bookmarkEnd w:id="105"/>
      <w:r w:rsidRPr="00A372EB">
        <w:rPr>
          <w:b/>
        </w:rPr>
        <w:t xml:space="preserve">Formula </w:t>
      </w:r>
      <w:r>
        <w:rPr>
          <w:b/>
        </w:rPr>
        <w:t>I</w:t>
      </w:r>
      <w:r w:rsidRPr="00A372EB">
        <w:rPr>
          <w:b/>
        </w:rPr>
        <w:t>.3.2.1.</w:t>
      </w:r>
      <w:r w:rsidRPr="00CD1DE7">
        <w:t xml:space="preserve"> General EM conditional expectation for HMM</w:t>
      </w:r>
      <w:bookmarkEnd w:id="106"/>
      <w:bookmarkEnd w:id="107"/>
    </w:p>
    <w:p w:rsidR="00F94D82" w:rsidRDefault="00F94D82" w:rsidP="00F94D82">
      <w:pPr>
        <w:ind w:left="360"/>
        <w:rPr>
          <w:szCs w:val="26"/>
        </w:rPr>
      </w:pPr>
      <w:r>
        <w:t>Note that notation “</w:t>
      </w:r>
      <w:proofErr w:type="spellStart"/>
      <w:r w:rsidRPr="00F94D82">
        <w:rPr>
          <w:i/>
        </w:rPr>
        <w:t>ln</w:t>
      </w:r>
      <w:proofErr w:type="spellEnd"/>
      <w:r>
        <w:t>” denotes natural logarithm function.</w:t>
      </w:r>
    </w:p>
    <w:p w:rsidR="00F4663A" w:rsidRDefault="00160181" w:rsidP="00F4663A">
      <w:pPr>
        <w:rPr>
          <w:szCs w:val="26"/>
        </w:rPr>
      </w:pPr>
      <w:r w:rsidRPr="00CD1DE7">
        <w:rPr>
          <w:szCs w:val="26"/>
        </w:rPr>
        <w:t xml:space="preserve">Because of the </w:t>
      </w:r>
      <w:proofErr w:type="gramStart"/>
      <w:r w:rsidRPr="00CD1DE7">
        <w:rPr>
          <w:szCs w:val="26"/>
        </w:rPr>
        <w:t xml:space="preserve">convention </w:t>
      </w:r>
      <w:proofErr w:type="gramEnd"/>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t>
      </w:r>
      <w:r w:rsidR="00F4663A" w:rsidRPr="00CD1DE7">
        <w:rPr>
          <w:szCs w:val="26"/>
        </w:rPr>
        <w:t xml:space="preserve">matrix ∏ is degradation case of matrix </w:t>
      </w:r>
      <w:r w:rsidR="00F4663A" w:rsidRPr="00CD1DE7">
        <w:rPr>
          <w:i/>
          <w:szCs w:val="26"/>
        </w:rPr>
        <w:t>A</w:t>
      </w:r>
      <w:r w:rsidR="00F4663A">
        <w:rPr>
          <w:szCs w:val="26"/>
        </w:rPr>
        <w:t xml:space="preserve"> at time point </w:t>
      </w:r>
      <w:r w:rsidR="00F4663A" w:rsidRPr="00C0743C">
        <w:rPr>
          <w:i/>
          <w:szCs w:val="26"/>
        </w:rPr>
        <w:t>t=</w:t>
      </w:r>
      <w:r w:rsidR="00F4663A">
        <w:rPr>
          <w:szCs w:val="26"/>
        </w:rPr>
        <w:t>1</w:t>
      </w:r>
      <w:r w:rsidR="00F4663A" w:rsidRPr="00CD1DE7">
        <w:rPr>
          <w:szCs w:val="26"/>
        </w:rPr>
        <w:t xml:space="preserve">. </w:t>
      </w:r>
      <w:r w:rsidR="00F4663A">
        <w:rPr>
          <w:szCs w:val="26"/>
        </w:rPr>
        <w:t xml:space="preserve">In other words, the initial probability </w:t>
      </w:r>
      <w:r w:rsidR="00F4663A" w:rsidRPr="00C0743C">
        <w:rPr>
          <w:i/>
          <w:szCs w:val="26"/>
        </w:rPr>
        <w:t>π</w:t>
      </w:r>
      <w:r w:rsidR="00F4663A" w:rsidRPr="00C0743C">
        <w:rPr>
          <w:i/>
          <w:szCs w:val="26"/>
          <w:vertAlign w:val="subscript"/>
        </w:rPr>
        <w:t>j</w:t>
      </w:r>
      <w:r w:rsidR="00F4663A">
        <w:rPr>
          <w:szCs w:val="26"/>
        </w:rPr>
        <w:t xml:space="preserve"> is equal to the transition probability </w:t>
      </w:r>
      <w:proofErr w:type="spellStart"/>
      <w:r w:rsidR="00F4663A" w:rsidRPr="00C0743C">
        <w:rPr>
          <w:i/>
          <w:szCs w:val="26"/>
        </w:rPr>
        <w:t>a</w:t>
      </w:r>
      <w:r w:rsidR="00F4663A" w:rsidRPr="00C0743C">
        <w:rPr>
          <w:i/>
          <w:szCs w:val="26"/>
          <w:vertAlign w:val="subscript"/>
        </w:rPr>
        <w:t>ij</w:t>
      </w:r>
      <w:proofErr w:type="spellEnd"/>
      <w:r w:rsidR="00F4663A">
        <w:rPr>
          <w:szCs w:val="26"/>
        </w:rPr>
        <w:t xml:space="preserve"> from pseudo-state </w:t>
      </w:r>
      <w:r w:rsidR="00F4663A" w:rsidRPr="00C0743C">
        <w:rPr>
          <w:i/>
          <w:szCs w:val="26"/>
        </w:rPr>
        <w:t>x</w:t>
      </w:r>
      <w:r w:rsidR="00F4663A" w:rsidRPr="00C0743C">
        <w:rPr>
          <w:szCs w:val="26"/>
          <w:vertAlign w:val="subscript"/>
        </w:rPr>
        <w:t>0</w:t>
      </w:r>
      <w:r w:rsidR="00F4663A">
        <w:rPr>
          <w:szCs w:val="26"/>
        </w:rPr>
        <w:t xml:space="preserve"> to state </w:t>
      </w:r>
      <w:r w:rsidR="00F4663A" w:rsidRPr="00C0743C">
        <w:rPr>
          <w:i/>
          <w:szCs w:val="26"/>
        </w:rPr>
        <w:t>x</w:t>
      </w:r>
      <w:r w:rsidR="00F4663A" w:rsidRPr="00C0743C">
        <w:rPr>
          <w:szCs w:val="26"/>
          <w:vertAlign w:val="subscript"/>
        </w:rPr>
        <w:t>1</w:t>
      </w:r>
      <w:r w:rsidR="00F4663A">
        <w:rPr>
          <w:szCs w:val="26"/>
        </w:rPr>
        <w:t>=</w:t>
      </w:r>
      <w:proofErr w:type="spellStart"/>
      <w:r w:rsidR="00F4663A" w:rsidRPr="00C0743C">
        <w:rPr>
          <w:i/>
          <w:szCs w:val="26"/>
        </w:rPr>
        <w:t>s</w:t>
      </w:r>
      <w:r w:rsidR="00F4663A" w:rsidRPr="00C0743C">
        <w:rPr>
          <w:i/>
          <w:szCs w:val="26"/>
          <w:vertAlign w:val="subscript"/>
        </w:rPr>
        <w:t>j</w:t>
      </w:r>
      <w:proofErr w:type="spellEnd"/>
      <w:r w:rsidR="00F4663A">
        <w:rPr>
          <w:szCs w:val="26"/>
        </w:rPr>
        <w:t>.</w:t>
      </w:r>
    </w:p>
    <w:p w:rsidR="00F4663A" w:rsidRDefault="00F4663A" w:rsidP="00F4663A">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rsidR="00F4663A" w:rsidRPr="00CD1DE7" w:rsidRDefault="00F4663A" w:rsidP="00F4663A">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r w:rsidRPr="00F4663A">
        <w:rPr>
          <w:szCs w:val="26"/>
        </w:rPr>
        <w:t xml:space="preserve"> </w:t>
      </w: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p>
    <w:p w:rsidR="00F4663A" w:rsidRPr="00CD1DE7" w:rsidRDefault="00F4663A" w:rsidP="00F4663A">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rsidR="00F4663A" w:rsidRDefault="00F4663A" w:rsidP="00F4663A">
      <w:pPr>
        <w:rPr>
          <w:szCs w:val="26"/>
        </w:rPr>
      </w:pPr>
      <w:r>
        <w:rPr>
          <w:szCs w:val="26"/>
        </w:rPr>
        <w:t>T</w:t>
      </w:r>
      <w:r w:rsidRPr="00CD1DE7">
        <w:rPr>
          <w:szCs w:val="26"/>
        </w:rPr>
        <w:t xml:space="preserve">he EM conditional expectation for HMM is specified by formula </w:t>
      </w:r>
      <w:hyperlink w:anchor="_Formula_III.2.16._EM" w:tooltip="Formula I.3.2.2. EM conditional expectation for HMM" w:history="1">
        <w:r w:rsidR="001A5A1B">
          <w:rPr>
            <w:rStyle w:val="Hyperlink"/>
            <w:szCs w:val="26"/>
            <w:u w:val="none"/>
          </w:rPr>
          <w:t>I</w:t>
        </w:r>
        <w:r w:rsidRPr="00CD1DE7">
          <w:rPr>
            <w:rStyle w:val="Hyperlink"/>
            <w:szCs w:val="26"/>
            <w:u w:val="none"/>
          </w:rPr>
          <w:t>.3.2.2</w:t>
        </w:r>
      </w:hyperlink>
      <w:r w:rsidRPr="00CD1DE7">
        <w:rPr>
          <w:szCs w:val="26"/>
        </w:rPr>
        <w:t>.</w:t>
      </w:r>
    </w:p>
    <w:p w:rsidR="00F4663A" w:rsidRPr="00CD1DE7" w:rsidRDefault="00F4663A" w:rsidP="00F4663A">
      <w:pPr>
        <w:rPr>
          <w:szCs w:val="26"/>
        </w:rPr>
      </w:pPr>
    </w:p>
    <w:p w:rsidR="00F4663A" w:rsidRPr="00CD1DE7" w:rsidRDefault="00FE3715" w:rsidP="00F4663A">
      <w:pPr>
        <w:spacing w:after="60"/>
        <w:rPr>
          <w:szCs w:val="26"/>
        </w:rPr>
      </w:pPr>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rsidR="00F4663A" w:rsidRPr="00CD1DE7" w:rsidRDefault="00F4663A" w:rsidP="00F4663A">
      <w:pPr>
        <w:pStyle w:val="Heading8"/>
        <w:ind w:left="360"/>
      </w:pPr>
      <w:bookmarkStart w:id="108" w:name="_Formula_III.2.16._EM"/>
      <w:bookmarkStart w:id="109" w:name="_Toc425526262"/>
      <w:bookmarkStart w:id="110" w:name="_Toc451437832"/>
      <w:bookmarkEnd w:id="108"/>
      <w:r w:rsidRPr="00A372EB">
        <w:rPr>
          <w:b/>
        </w:rPr>
        <w:t xml:space="preserve">Formula </w:t>
      </w:r>
      <w:r w:rsidR="001A5A1B">
        <w:rPr>
          <w:b/>
        </w:rPr>
        <w:t>I</w:t>
      </w:r>
      <w:r w:rsidRPr="00A372EB">
        <w:rPr>
          <w:b/>
        </w:rPr>
        <w:t>.3.2.2.</w:t>
      </w:r>
      <w:r w:rsidRPr="001647CB">
        <w:t xml:space="preserve"> </w:t>
      </w:r>
      <w:r w:rsidRPr="00CD1DE7">
        <w:t>EM conditional expectation for HMM</w:t>
      </w:r>
      <w:bookmarkEnd w:id="109"/>
      <w:bookmarkEnd w:id="110"/>
    </w:p>
    <w:p w:rsidR="00F4663A" w:rsidRPr="00CD1DE7" w:rsidRDefault="00F4663A" w:rsidP="00F4663A">
      <w:pPr>
        <w:rPr>
          <w:szCs w:val="26"/>
        </w:rPr>
      </w:pPr>
      <w:r w:rsidRPr="00CD1DE7">
        <w:rPr>
          <w:szCs w:val="26"/>
        </w:rPr>
        <w:lastRenderedPageBreak/>
        <w:t>Where,</w:t>
      </w:r>
    </w:p>
    <w:p w:rsidR="00F4663A" w:rsidRPr="00CD1DE7" w:rsidRDefault="00F4663A" w:rsidP="00F4663A">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rsidR="00F4663A" w:rsidRPr="00CD1DE7" w:rsidRDefault="00F4663A" w:rsidP="00F4663A">
      <w:pPr>
        <w:rPr>
          <w:szCs w:val="26"/>
        </w:rPr>
      </w:pPr>
      <w:r w:rsidRPr="00CD1DE7">
        <w:rPr>
          <w:szCs w:val="26"/>
        </w:rPr>
        <w:t xml:space="preserve">Note that the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function of Δ. There are two constraints for HMM as follows:</w:t>
      </w:r>
    </w:p>
    <w:p w:rsidR="00F4663A" w:rsidRPr="00CD1DE7" w:rsidRDefault="00FE3715" w:rsidP="00F4663A">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rsidR="00F4663A" w:rsidRPr="00CD1DE7" w:rsidRDefault="00F4663A" w:rsidP="00F4663A">
      <w:pPr>
        <w:rPr>
          <w:szCs w:val="26"/>
        </w:rPr>
      </w:pPr>
      <w:r w:rsidRPr="00CD1DE7">
        <w:rPr>
          <w:szCs w:val="26"/>
        </w:rPr>
        <w:t xml:space="preserve">Maximizing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with subject to these constraints is optimization problem that </w:t>
      </w:r>
      <w:proofErr w:type="gramStart"/>
      <w:r w:rsidRPr="00CD1DE7">
        <w:rPr>
          <w:szCs w:val="26"/>
        </w:rPr>
        <w:t>is solved</w:t>
      </w:r>
      <w:proofErr w:type="gramEnd"/>
      <w:r w:rsidRPr="00CD1DE7">
        <w:rPr>
          <w:szCs w:val="26"/>
        </w:rPr>
        <w:t xml:space="preserve"> by </w:t>
      </w:r>
      <w:proofErr w:type="spellStart"/>
      <w:r w:rsidRPr="00CD1DE7">
        <w:rPr>
          <w:szCs w:val="26"/>
        </w:rPr>
        <w:t>Lagrangian</w:t>
      </w:r>
      <w:proofErr w:type="spellEnd"/>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be </w:t>
      </w:r>
      <w:proofErr w:type="spellStart"/>
      <w:r w:rsidRPr="00CD1DE7">
        <w:rPr>
          <w:szCs w:val="26"/>
        </w:rPr>
        <w:t>Lagrangian</w:t>
      </w:r>
      <w:proofErr w:type="spellEnd"/>
      <w:r w:rsidRPr="00CD1DE7">
        <w:rPr>
          <w:szCs w:val="26"/>
        </w:rPr>
        <w:t xml:space="preserve"> function constructed from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formula </w:t>
      </w:r>
      <w:hyperlink w:anchor="_Formula_IV.4.3.4._Lagrangian" w:tooltip="Formula I.3.2.3. Lagrangian function for HMM" w:history="1">
        <w:r w:rsidR="001A5A1B">
          <w:rPr>
            <w:rStyle w:val="Hyperlink"/>
            <w:szCs w:val="26"/>
            <w:u w:val="none"/>
          </w:rPr>
          <w:t>I</w:t>
        </w:r>
        <w:r w:rsidRPr="00CD1DE7">
          <w:rPr>
            <w:rStyle w:val="Hyperlink"/>
            <w:szCs w:val="26"/>
            <w:u w:val="none"/>
          </w:rPr>
          <w:t>.3.2.3</w:t>
        </w:r>
      </w:hyperlink>
      <w:r w:rsidRPr="00CD1DE7">
        <w:rPr>
          <w:szCs w:val="26"/>
        </w:rPr>
        <w:t xml:space="preserve"> for specifying HMM </w:t>
      </w:r>
      <w:proofErr w:type="spellStart"/>
      <w:r w:rsidRPr="00CD1DE7">
        <w:rPr>
          <w:szCs w:val="26"/>
        </w:rPr>
        <w:t>Lagrangian</w:t>
      </w:r>
      <w:proofErr w:type="spellEnd"/>
      <w:r w:rsidRPr="00CD1DE7">
        <w:rPr>
          <w:szCs w:val="26"/>
        </w:rPr>
        <w:t xml:space="preserve"> function as follows:</w:t>
      </w:r>
    </w:p>
    <w:p w:rsidR="00F4663A" w:rsidRPr="00CD1DE7" w:rsidRDefault="00F4663A" w:rsidP="00F4663A">
      <w:pPr>
        <w:rPr>
          <w:szCs w:val="26"/>
        </w:rPr>
      </w:pPr>
    </w:p>
    <w:p w:rsidR="00F4663A" w:rsidRPr="00CD1DE7" w:rsidRDefault="00F4663A" w:rsidP="00F4663A">
      <w:pPr>
        <w:spacing w:after="60"/>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p w:rsidR="00F4663A" w:rsidRPr="00CD1DE7" w:rsidRDefault="00F4663A" w:rsidP="00F4663A">
      <w:pPr>
        <w:pStyle w:val="Heading8"/>
        <w:ind w:left="360"/>
      </w:pPr>
      <w:bookmarkStart w:id="111" w:name="_Formula_IV.4.3.4._Lagrangian"/>
      <w:bookmarkStart w:id="112" w:name="_Formula_IV.4.3.2.3._Lagrangian"/>
      <w:bookmarkStart w:id="113" w:name="_Toc425526263"/>
      <w:bookmarkStart w:id="114" w:name="_Toc451437833"/>
      <w:bookmarkEnd w:id="111"/>
      <w:bookmarkEnd w:id="112"/>
      <w:r w:rsidRPr="00A372EB">
        <w:rPr>
          <w:b/>
        </w:rPr>
        <w:t xml:space="preserve">Formula </w:t>
      </w:r>
      <w:r w:rsidR="001A5A1B">
        <w:rPr>
          <w:b/>
        </w:rPr>
        <w:t>I</w:t>
      </w:r>
      <w:r w:rsidRPr="00A372EB">
        <w:rPr>
          <w:b/>
        </w:rPr>
        <w:t>.3.2.3.</w:t>
      </w:r>
      <w:r w:rsidRPr="00CD1DE7">
        <w:t xml:space="preserve"> </w:t>
      </w:r>
      <w:proofErr w:type="spellStart"/>
      <w:r w:rsidRPr="00CD1DE7">
        <w:t>Lagrangian</w:t>
      </w:r>
      <w:proofErr w:type="spellEnd"/>
      <w:r w:rsidRPr="00CD1DE7">
        <w:t xml:space="preserve"> function for HMM</w:t>
      </w:r>
      <w:bookmarkEnd w:id="113"/>
      <w:bookmarkEnd w:id="114"/>
    </w:p>
    <w:p w:rsidR="00F4663A" w:rsidRPr="00CD1DE7" w:rsidRDefault="00F4663A" w:rsidP="00F4663A">
      <w:pPr>
        <w:ind w:left="360"/>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proofErr w:type="spellStart"/>
      <w:r w:rsidRPr="00CD1DE7">
        <w:rPr>
          <w:i/>
          <w:szCs w:val="26"/>
        </w:rPr>
        <w:t>μ</w:t>
      </w:r>
      <w:r w:rsidRPr="00CD1DE7">
        <w:rPr>
          <w:i/>
          <w:szCs w:val="26"/>
          <w:vertAlign w:val="subscript"/>
        </w:rPr>
        <w:t>m</w:t>
      </w:r>
      <w:proofErr w:type="spellEnd"/>
      <w:r w:rsidRPr="00CD1DE7">
        <w:rPr>
          <w:szCs w:val="26"/>
        </w:rPr>
        <w:t xml:space="preserve">). Factors </w:t>
      </w:r>
      <w:proofErr w:type="spellStart"/>
      <w:r w:rsidRPr="00CD1DE7">
        <w:rPr>
          <w:i/>
          <w:szCs w:val="26"/>
        </w:rPr>
        <w:t>λ</w:t>
      </w:r>
      <w:r w:rsidRPr="00CD1DE7">
        <w:rPr>
          <w:i/>
          <w:szCs w:val="26"/>
          <w:vertAlign w:val="subscript"/>
        </w:rPr>
        <w:t>i</w:t>
      </w:r>
      <w:proofErr w:type="spellEnd"/>
      <w:r w:rsidRPr="00CD1DE7">
        <w:rPr>
          <w:szCs w:val="26"/>
        </w:rPr>
        <w:t xml:space="preserve"> ≥ 0 and </w:t>
      </w:r>
      <w:proofErr w:type="spellStart"/>
      <w:r w:rsidRPr="00CD1DE7">
        <w:rPr>
          <w:i/>
          <w:szCs w:val="26"/>
        </w:rPr>
        <w:t>μ</w:t>
      </w:r>
      <w:r w:rsidRPr="00CD1DE7">
        <w:rPr>
          <w:i/>
          <w:szCs w:val="26"/>
          <w:vertAlign w:val="subscript"/>
        </w:rPr>
        <w:t>j</w:t>
      </w:r>
      <w:proofErr w:type="spellEnd"/>
      <w:r w:rsidRPr="00CD1DE7">
        <w:rPr>
          <w:szCs w:val="26"/>
        </w:rPr>
        <w:t xml:space="preserve"> ≥ 0 </w:t>
      </w:r>
      <w:proofErr w:type="gramStart"/>
      <w:r w:rsidRPr="00CD1DE7">
        <w:rPr>
          <w:szCs w:val="26"/>
        </w:rPr>
        <w:t>are called</w:t>
      </w:r>
      <w:proofErr w:type="gramEnd"/>
      <w:r w:rsidRPr="00CD1DE7">
        <w:rPr>
          <w:szCs w:val="26"/>
        </w:rPr>
        <w:t xml:space="preserve"> Lagrange</w:t>
      </w:r>
      <w:r>
        <w:rPr>
          <w:szCs w:val="26"/>
        </w:rPr>
        <w:t xml:space="preserve"> </w:t>
      </w:r>
      <w:r w:rsidRPr="00CD1DE7">
        <w:rPr>
          <w:szCs w:val="26"/>
        </w:rPr>
        <w:t xml:space="preserve">multipliers or </w:t>
      </w:r>
      <w:proofErr w:type="spellStart"/>
      <w:r w:rsidRPr="00CD1DE7">
        <w:rPr>
          <w:szCs w:val="26"/>
        </w:rPr>
        <w:t>Karush</w:t>
      </w:r>
      <w:proofErr w:type="spellEnd"/>
      <w:r w:rsidRPr="00CD1DE7">
        <w:rPr>
          <w:szCs w:val="26"/>
        </w:rPr>
        <w:t xml:space="preserve">-Kuhn-Tucker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w:t>
      </w:r>
      <w:proofErr w:type="gramStart"/>
      <w:r w:rsidRPr="00CD1DE7">
        <w:rPr>
          <w:szCs w:val="26"/>
        </w:rPr>
        <w:t>is specified</w:t>
      </w:r>
      <w:proofErr w:type="gramEnd"/>
      <w:r w:rsidRPr="00CD1DE7">
        <w:rPr>
          <w:szCs w:val="26"/>
        </w:rPr>
        <w:t xml:space="preserve"> by formula </w:t>
      </w:r>
      <w:hyperlink w:anchor="_Formula_III.2.16._EM" w:tooltip="Formula I.3.2.2. EM conditional expectation for HMM" w:history="1">
        <w:r w:rsidR="001A5A1B">
          <w:rPr>
            <w:rStyle w:val="Hyperlink"/>
            <w:szCs w:val="26"/>
            <w:u w:val="none"/>
          </w:rPr>
          <w:t>I</w:t>
        </w:r>
        <w:r w:rsidRPr="00CD1DE7">
          <w:rPr>
            <w:rStyle w:val="Hyperlink"/>
            <w:szCs w:val="26"/>
            <w:u w:val="none"/>
          </w:rPr>
          <w:t>.3.2.2</w:t>
        </w:r>
      </w:hyperlink>
      <w:r w:rsidRPr="00CD1DE7">
        <w:rPr>
          <w:szCs w:val="26"/>
        </w:rPr>
        <w:t>.</w:t>
      </w:r>
    </w:p>
    <w:p w:rsidR="007B7C54" w:rsidRPr="00CD1DE7" w:rsidRDefault="00F4663A" w:rsidP="007B7C5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Lagrangian function.</w:t>
      </w:r>
      <w:r>
        <w:rPr>
          <w:szCs w:val="26"/>
        </w:rPr>
        <w:t xml:space="preserve"> </w:t>
      </w:r>
      <w:r w:rsidR="007B7C54" w:rsidRPr="00CD1DE7">
        <w:rPr>
          <w:szCs w:val="26"/>
        </w:rPr>
        <w:t xml:space="preserve">According to </w:t>
      </w:r>
      <w:proofErr w:type="spellStart"/>
      <w:r w:rsidR="007B7C54" w:rsidRPr="00CD1DE7">
        <w:rPr>
          <w:szCs w:val="26"/>
        </w:rPr>
        <w:t>Lagrangian</w:t>
      </w:r>
      <w:proofErr w:type="spellEnd"/>
      <w:r w:rsidR="007B7C54" w:rsidRPr="00CD1DE7">
        <w:rPr>
          <w:szCs w:val="26"/>
        </w:rPr>
        <w:t xml:space="preserve"> duality theorem </w:t>
      </w:r>
      <w:sdt>
        <w:sdtPr>
          <w:rPr>
            <w:szCs w:val="26"/>
          </w:rPr>
          <w:id w:val="1253396"/>
          <w:citation/>
        </w:sdtPr>
        <w:sdtEndPr/>
        <w:sdtContent>
          <w:r w:rsidR="007B7C54" w:rsidRPr="00CD1DE7">
            <w:rPr>
              <w:szCs w:val="26"/>
            </w:rPr>
            <w:fldChar w:fldCharType="begin"/>
          </w:r>
          <w:r w:rsidR="007B7C54" w:rsidRPr="00CD1DE7">
            <w:rPr>
              <w:szCs w:val="26"/>
            </w:rPr>
            <w:instrText xml:space="preserve"> CITATION Boyd2009 \p 216 \l 1033  </w:instrText>
          </w:r>
          <w:r w:rsidR="007B7C54" w:rsidRPr="00CD1DE7">
            <w:rPr>
              <w:szCs w:val="26"/>
            </w:rPr>
            <w:fldChar w:fldCharType="separate"/>
          </w:r>
          <w:r w:rsidR="007B7C54" w:rsidRPr="00CD1DE7">
            <w:rPr>
              <w:noProof/>
              <w:szCs w:val="26"/>
            </w:rPr>
            <w:t>(Boyd &amp; Vandenberghe, 2009, p. 216)</w:t>
          </w:r>
          <w:r w:rsidR="007B7C54" w:rsidRPr="00CD1DE7">
            <w:rPr>
              <w:szCs w:val="26"/>
            </w:rPr>
            <w:fldChar w:fldCharType="end"/>
          </w:r>
        </w:sdtContent>
      </w:sdt>
      <w:r w:rsidR="007B7C54" w:rsidRPr="00CD1DE7">
        <w:rPr>
          <w:szCs w:val="26"/>
        </w:rPr>
        <w:t xml:space="preserve"> </w:t>
      </w:r>
      <w:sdt>
        <w:sdtPr>
          <w:rPr>
            <w:szCs w:val="26"/>
          </w:rPr>
          <w:id w:val="1253397"/>
          <w:citation/>
        </w:sdtPr>
        <w:sdtEndPr/>
        <w:sdtContent>
          <w:r w:rsidR="007B7C54" w:rsidRPr="00CD1DE7">
            <w:rPr>
              <w:szCs w:val="26"/>
            </w:rPr>
            <w:fldChar w:fldCharType="begin"/>
          </w:r>
          <w:r w:rsidR="007B7C54" w:rsidRPr="00CD1DE7">
            <w:rPr>
              <w:szCs w:val="26"/>
            </w:rPr>
            <w:instrText xml:space="preserve"> CITATION Jia2013 \p 8 \l 1033  </w:instrText>
          </w:r>
          <w:r w:rsidR="007B7C54" w:rsidRPr="00CD1DE7">
            <w:rPr>
              <w:szCs w:val="26"/>
            </w:rPr>
            <w:fldChar w:fldCharType="separate"/>
          </w:r>
          <w:r w:rsidR="007B7C54" w:rsidRPr="00CD1DE7">
            <w:rPr>
              <w:noProof/>
              <w:szCs w:val="26"/>
            </w:rPr>
            <w:t>(Jia, 2013, p. 8)</w:t>
          </w:r>
          <w:r w:rsidR="007B7C54" w:rsidRPr="00CD1DE7">
            <w:rPr>
              <w:szCs w:val="26"/>
            </w:rPr>
            <w:fldChar w:fldCharType="end"/>
          </w:r>
        </w:sdtContent>
      </w:sdt>
      <w:r w:rsidR="007B7C54" w:rsidRPr="00CD1DE7">
        <w:rPr>
          <w:szCs w:val="26"/>
        </w:rPr>
        <w:t>, we have:</w:t>
      </w:r>
    </w:p>
    <w:p w:rsidR="007B7C54" w:rsidRPr="00CD1DE7" w:rsidRDefault="00FE3715" w:rsidP="007B7C5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rsidR="007B7C54" w:rsidRPr="00CD1DE7" w:rsidRDefault="00FE3715" w:rsidP="007B7C5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rsidR="007B7C54" w:rsidRDefault="007B7C54" w:rsidP="007B7C5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to be zero.</w:t>
      </w:r>
    </w:p>
    <w:p w:rsidR="007B7C54" w:rsidRPr="007B7C54" w:rsidRDefault="00FE3715" w:rsidP="007B7C54">
      <w:pPr>
        <w:rPr>
          <w:szCs w:val="26"/>
        </w:rPr>
      </w:pPr>
      <m:oMathPara>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m:oMathPara>
    </w:p>
    <w:p w:rsidR="007B7C54" w:rsidRDefault="00FE3715" w:rsidP="007B7C54">
      <w:pPr>
        <w:rPr>
          <w:szCs w:val="26"/>
        </w:rPr>
      </w:pPr>
      <m:oMathPara>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m:oMathPara>
    </w:p>
    <w:p w:rsidR="00B57EA2" w:rsidRPr="00C16F4F" w:rsidRDefault="007B7C54" w:rsidP="007B7C54">
      <w:r>
        <w:t>By solving these equations</w:t>
      </w:r>
      <w:r w:rsidR="00673BE5" w:rsidRPr="00C16F4F">
        <w:t>, w</w:t>
      </w:r>
      <w:r w:rsidR="00B57EA2" w:rsidRPr="00C16F4F">
        <w:t>e have</w:t>
      </w:r>
      <w:r w:rsidR="00880739" w:rsidRPr="00C16F4F">
        <w:t xml:space="preserve"> formula </w:t>
      </w:r>
      <w:hyperlink w:anchor="_Formula_IV.4.3.5._HMM" w:tooltip="Formula I.3.2.4. HMM parameter estimate" w:history="1">
        <w:r w:rsidR="001A5A1B">
          <w:rPr>
            <w:rStyle w:val="Hyperlink"/>
            <w:u w:val="none"/>
          </w:rPr>
          <w:t>I</w:t>
        </w:r>
        <w:r w:rsidR="00880739" w:rsidRPr="00C16F4F">
          <w:rPr>
            <w:rStyle w:val="Hyperlink"/>
            <w:u w:val="none"/>
          </w:rPr>
          <w:t>.3.</w:t>
        </w:r>
        <w:r w:rsidR="00CF6C08" w:rsidRPr="00C16F4F">
          <w:rPr>
            <w:rStyle w:val="Hyperlink"/>
            <w:u w:val="none"/>
          </w:rPr>
          <w:t>2.</w:t>
        </w:r>
        <w:r w:rsidR="00EB797B" w:rsidRPr="00C16F4F">
          <w:rPr>
            <w:rStyle w:val="Hyperlink"/>
            <w:u w:val="none"/>
          </w:rPr>
          <w:t>4</w:t>
        </w:r>
      </w:hyperlink>
      <w:r w:rsidR="00880739" w:rsidRPr="00C16F4F">
        <w:t xml:space="preserve"> for specifying HMM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880739" w:rsidRPr="00C16F4F">
        <w:t xml:space="preserve"> given current parameter Δ = (</w:t>
      </w:r>
      <w:proofErr w:type="spellStart"/>
      <w:r w:rsidR="00880739" w:rsidRPr="00C16F4F">
        <w:rPr>
          <w:i/>
        </w:rPr>
        <w:t>a</w:t>
      </w:r>
      <w:r w:rsidR="00880739" w:rsidRPr="00C16F4F">
        <w:rPr>
          <w:i/>
          <w:vertAlign w:val="subscript"/>
        </w:rPr>
        <w:t>ij</w:t>
      </w:r>
      <w:proofErr w:type="spellEnd"/>
      <w:r w:rsidR="00880739" w:rsidRPr="00C16F4F">
        <w:t xml:space="preserve">, </w:t>
      </w:r>
      <w:proofErr w:type="spellStart"/>
      <w:proofErr w:type="gramStart"/>
      <w:r w:rsidR="00880739" w:rsidRPr="00C16F4F">
        <w:rPr>
          <w:i/>
        </w:rPr>
        <w:t>b</w:t>
      </w:r>
      <w:r w:rsidR="00012DAA" w:rsidRPr="00C16F4F">
        <w:rPr>
          <w:i/>
          <w:vertAlign w:val="subscript"/>
        </w:rPr>
        <w:t>j</w:t>
      </w:r>
      <w:proofErr w:type="spellEnd"/>
      <w:r w:rsidR="00880739" w:rsidRPr="00C16F4F">
        <w:t>(</w:t>
      </w:r>
      <w:proofErr w:type="gramEnd"/>
      <w:r w:rsidR="00880739" w:rsidRPr="00C16F4F">
        <w:rPr>
          <w:i/>
        </w:rPr>
        <w:t>k</w:t>
      </w:r>
      <w:r w:rsidR="00880739" w:rsidRPr="00C16F4F">
        <w:t xml:space="preserve">), </w:t>
      </w:r>
      <w:r w:rsidR="00880739" w:rsidRPr="00C16F4F">
        <w:rPr>
          <w:i/>
        </w:rPr>
        <w:t>π</w:t>
      </w:r>
      <w:r w:rsidR="00012DAA" w:rsidRPr="00C16F4F">
        <w:rPr>
          <w:i/>
          <w:vertAlign w:val="subscript"/>
        </w:rPr>
        <w:t>j</w:t>
      </w:r>
      <w:r w:rsidR="00880739" w:rsidRPr="00C16F4F">
        <w:t>) as follows:</w:t>
      </w:r>
    </w:p>
    <w:p w:rsidR="000E4541" w:rsidRPr="00C16F4F" w:rsidRDefault="000E4541" w:rsidP="00B57EA2"/>
    <w:bookmarkStart w:id="115" w:name="_Formula_IV.4.3.5._HMM"/>
    <w:bookmarkEnd w:id="115"/>
    <w:p w:rsidR="00D90A2D" w:rsidRPr="00C16F4F" w:rsidRDefault="00FE3715" w:rsidP="00D90A2D">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e>
              </m:nary>
            </m:den>
          </m:f>
        </m:oMath>
      </m:oMathPara>
    </w:p>
    <w:p w:rsidR="00D90A2D" w:rsidRPr="00C16F4F" w:rsidRDefault="00FE3715" w:rsidP="00D90A2D">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den>
          </m:f>
        </m:oMath>
      </m:oMathPara>
    </w:p>
    <w:p w:rsidR="00012DAA" w:rsidRPr="00C16F4F" w:rsidRDefault="00FE3715" w:rsidP="00D90A2D">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e>
              </m:nary>
            </m:den>
          </m:f>
        </m:oMath>
      </m:oMathPara>
    </w:p>
    <w:p w:rsidR="00DE60CE" w:rsidRPr="00C16F4F" w:rsidRDefault="00DE60CE" w:rsidP="00DE60CE">
      <w:pPr>
        <w:pStyle w:val="Heading8"/>
        <w:ind w:left="360"/>
      </w:pPr>
      <w:bookmarkStart w:id="116" w:name="_Toc425526264"/>
      <w:bookmarkStart w:id="117" w:name="_Toc451437834"/>
      <w:r w:rsidRPr="00C16F4F">
        <w:rPr>
          <w:b/>
        </w:rPr>
        <w:t xml:space="preserve">Formula </w:t>
      </w:r>
      <w:r w:rsidR="001A5A1B">
        <w:rPr>
          <w:b/>
        </w:rPr>
        <w:t>I</w:t>
      </w:r>
      <w:r w:rsidRPr="00C16F4F">
        <w:rPr>
          <w:b/>
        </w:rPr>
        <w:t>.3.</w:t>
      </w:r>
      <w:r w:rsidR="00CF6C08" w:rsidRPr="00C16F4F">
        <w:rPr>
          <w:b/>
        </w:rPr>
        <w:t>2.</w:t>
      </w:r>
      <w:r w:rsidR="00EB797B" w:rsidRPr="00C16F4F">
        <w:rPr>
          <w:b/>
        </w:rPr>
        <w:t>4</w:t>
      </w:r>
      <w:r w:rsidRPr="00C16F4F">
        <w:rPr>
          <w:b/>
        </w:rPr>
        <w:t>.</w:t>
      </w:r>
      <w:r w:rsidRPr="00C16F4F">
        <w:t xml:space="preserve"> HMM</w:t>
      </w:r>
      <w:r w:rsidR="00880739" w:rsidRPr="00C16F4F">
        <w:t xml:space="preserve"> parameter estimate</w:t>
      </w:r>
      <w:bookmarkEnd w:id="116"/>
      <w:bookmarkEnd w:id="117"/>
    </w:p>
    <w:p w:rsidR="00D40D9D" w:rsidRPr="00C16F4F" w:rsidRDefault="000E4541" w:rsidP="00E378FB">
      <w:r w:rsidRPr="00C16F4F">
        <w:t xml:space="preserve">The parameter </w:t>
      </w:r>
      <w:r w:rsidR="008E5C6E" w:rsidRPr="00C16F4F">
        <w:t xml:space="preserve">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C16F4F">
        <w:t xml:space="preserve"> is the ultimate solution of the learning problem. </w:t>
      </w:r>
      <w:r w:rsidR="00F96103" w:rsidRPr="00C16F4F">
        <w:t xml:space="preserve">As seen in formula </w:t>
      </w:r>
      <w:hyperlink w:anchor="_Formula_IV.4.3.5._HMM" w:tooltip="Formula I.3.2.4. HMM parameter estimate" w:history="1">
        <w:r w:rsidR="001A5A1B">
          <w:rPr>
            <w:rStyle w:val="Hyperlink"/>
            <w:u w:val="none"/>
          </w:rPr>
          <w:t>I</w:t>
        </w:r>
        <w:r w:rsidR="00F96103" w:rsidRPr="00C16F4F">
          <w:rPr>
            <w:rStyle w:val="Hyperlink"/>
            <w:u w:val="none"/>
          </w:rPr>
          <w:t>.3.</w:t>
        </w:r>
        <w:r w:rsidR="00CF6C08" w:rsidRPr="00C16F4F">
          <w:rPr>
            <w:rStyle w:val="Hyperlink"/>
            <w:u w:val="none"/>
          </w:rPr>
          <w:t>2.</w:t>
        </w:r>
        <w:r w:rsidR="00EB797B" w:rsidRPr="00C16F4F">
          <w:rPr>
            <w:rStyle w:val="Hyperlink"/>
            <w:u w:val="none"/>
          </w:rPr>
          <w:t>4</w:t>
        </w:r>
      </w:hyperlink>
      <w:r w:rsidR="00F96103" w:rsidRPr="00C16F4F">
        <w:t>, i</w:t>
      </w:r>
      <w:r w:rsidR="00880739" w:rsidRPr="00C16F4F">
        <w:t>t is necessary to calculate probabilit</w:t>
      </w:r>
      <w:r w:rsidR="001760F0" w:rsidRPr="00C16F4F">
        <w:t>ies</w:t>
      </w:r>
      <w:r w:rsidR="00880739" w:rsidRPr="00C16F4F">
        <w:t xml:space="preserve"> </w:t>
      </w:r>
      <w:proofErr w:type="gramStart"/>
      <w:r w:rsidR="00880739" w:rsidRPr="00C16F4F">
        <w:rPr>
          <w:i/>
        </w:rPr>
        <w:t>P</w:t>
      </w:r>
      <w:r w:rsidR="00880739" w:rsidRPr="00C16F4F">
        <w:t>(</w:t>
      </w:r>
      <w:proofErr w:type="gramEnd"/>
      <w:r w:rsidR="00880739" w:rsidRPr="00C16F4F">
        <w:rPr>
          <w:i/>
        </w:rPr>
        <w:t>O</w:t>
      </w:r>
      <w:r w:rsidR="00880739" w:rsidRPr="00C16F4F">
        <w:t xml:space="preserve">, </w:t>
      </w:r>
      <w:proofErr w:type="spellStart"/>
      <w:r w:rsidR="00880739" w:rsidRPr="00C16F4F">
        <w:rPr>
          <w:i/>
        </w:rPr>
        <w:t>x</w:t>
      </w:r>
      <w:r w:rsidR="00880739" w:rsidRPr="00C16F4F">
        <w:rPr>
          <w:i/>
          <w:vertAlign w:val="subscript"/>
        </w:rPr>
        <w:t>t</w:t>
      </w:r>
      <w:proofErr w:type="spellEnd"/>
      <w:r w:rsidR="00012DAA" w:rsidRPr="00C16F4F">
        <w:rPr>
          <w:i/>
          <w:vertAlign w:val="subscript"/>
        </w:rPr>
        <w:t>–</w:t>
      </w:r>
      <w:r w:rsidR="00012DAA" w:rsidRPr="00C16F4F">
        <w:rPr>
          <w:vertAlign w:val="subscript"/>
        </w:rPr>
        <w:t>1</w:t>
      </w:r>
      <w:r w:rsidR="00880739" w:rsidRPr="00C16F4F">
        <w:t>=</w:t>
      </w:r>
      <w:proofErr w:type="spellStart"/>
      <w:r w:rsidR="00880739" w:rsidRPr="00C16F4F">
        <w:rPr>
          <w:i/>
        </w:rPr>
        <w:t>s</w:t>
      </w:r>
      <w:r w:rsidR="00880739" w:rsidRPr="00C16F4F">
        <w:rPr>
          <w:i/>
          <w:vertAlign w:val="subscript"/>
        </w:rPr>
        <w:t>i</w:t>
      </w:r>
      <w:proofErr w:type="spellEnd"/>
      <w:r w:rsidR="00880739" w:rsidRPr="00C16F4F">
        <w:t xml:space="preserve">, </w:t>
      </w:r>
      <w:proofErr w:type="spellStart"/>
      <w:r w:rsidR="00880739" w:rsidRPr="00C16F4F">
        <w:rPr>
          <w:i/>
        </w:rPr>
        <w:t>x</w:t>
      </w:r>
      <w:r w:rsidR="00880739" w:rsidRPr="00C16F4F">
        <w:rPr>
          <w:i/>
          <w:vertAlign w:val="subscript"/>
        </w:rPr>
        <w:t>t</w:t>
      </w:r>
      <w:proofErr w:type="spellEnd"/>
      <w:r w:rsidR="00880739" w:rsidRPr="00C16F4F">
        <w:t>=</w:t>
      </w:r>
      <w:proofErr w:type="spellStart"/>
      <w:r w:rsidR="00880739" w:rsidRPr="00C16F4F">
        <w:rPr>
          <w:i/>
        </w:rPr>
        <w:t>s</w:t>
      </w:r>
      <w:r w:rsidR="00880739" w:rsidRPr="00C16F4F">
        <w:rPr>
          <w:i/>
          <w:vertAlign w:val="subscript"/>
        </w:rPr>
        <w:t>j</w:t>
      </w:r>
      <w:proofErr w:type="spellEnd"/>
      <w:r w:rsidR="001760F0" w:rsidRPr="00C16F4F">
        <w:t xml:space="preserve">) and </w:t>
      </w:r>
      <w:r w:rsidR="001760F0" w:rsidRPr="00C16F4F">
        <w:rPr>
          <w:i/>
        </w:rPr>
        <w:t>P</w:t>
      </w:r>
      <w:r w:rsidR="001760F0" w:rsidRPr="00C16F4F">
        <w:t>(</w:t>
      </w:r>
      <w:r w:rsidR="001760F0" w:rsidRPr="00C16F4F">
        <w:rPr>
          <w:i/>
        </w:rPr>
        <w:t>O</w:t>
      </w:r>
      <w:r w:rsidR="001760F0" w:rsidRPr="00C16F4F">
        <w:t xml:space="preserve">, </w:t>
      </w:r>
      <w:proofErr w:type="spellStart"/>
      <w:r w:rsidR="001760F0" w:rsidRPr="00C16F4F">
        <w:rPr>
          <w:i/>
        </w:rPr>
        <w:t>x</w:t>
      </w:r>
      <w:r w:rsidR="001760F0" w:rsidRPr="00C16F4F">
        <w:rPr>
          <w:i/>
          <w:vertAlign w:val="subscript"/>
        </w:rPr>
        <w:t>t</w:t>
      </w:r>
      <w:proofErr w:type="spellEnd"/>
      <w:r w:rsidR="001760F0" w:rsidRPr="00C16F4F">
        <w:rPr>
          <w:i/>
          <w:vertAlign w:val="subscript"/>
        </w:rPr>
        <w:t>–</w:t>
      </w:r>
      <w:r w:rsidR="001760F0" w:rsidRPr="00C16F4F">
        <w:rPr>
          <w:vertAlign w:val="subscript"/>
        </w:rPr>
        <w:t>1</w:t>
      </w:r>
      <w:r w:rsidR="001760F0" w:rsidRPr="00C16F4F">
        <w:rPr>
          <w:i/>
        </w:rPr>
        <w:t>=</w:t>
      </w:r>
      <w:proofErr w:type="spellStart"/>
      <w:r w:rsidR="001760F0" w:rsidRPr="00C16F4F">
        <w:rPr>
          <w:i/>
        </w:rPr>
        <w:t>s</w:t>
      </w:r>
      <w:r w:rsidR="001760F0" w:rsidRPr="00C16F4F">
        <w:rPr>
          <w:i/>
          <w:vertAlign w:val="subscript"/>
        </w:rPr>
        <w:t>i</w:t>
      </w:r>
      <w:proofErr w:type="spellEnd"/>
      <w:r w:rsidR="001760F0" w:rsidRPr="00C16F4F">
        <w:t xml:space="preserve">) when other probabilities </w:t>
      </w:r>
      <w:r w:rsidRPr="00C16F4F">
        <w:rPr>
          <w:i/>
        </w:rPr>
        <w:t>P</w:t>
      </w:r>
      <w:r w:rsidRPr="00C16F4F">
        <w:t>(</w:t>
      </w:r>
      <w:r w:rsidRPr="00C16F4F">
        <w:rPr>
          <w:i/>
        </w:rPr>
        <w:t>O</w:t>
      </w:r>
      <w:r w:rsidRPr="00C16F4F">
        <w:t xml:space="preserve">, </w:t>
      </w:r>
      <w:proofErr w:type="spellStart"/>
      <w:r w:rsidRPr="00C16F4F">
        <w:rPr>
          <w:i/>
        </w:rPr>
        <w:t>x</w:t>
      </w:r>
      <w:r w:rsidRPr="00C16F4F">
        <w:rPr>
          <w:i/>
          <w:vertAlign w:val="subscript"/>
        </w:rPr>
        <w:t>t</w:t>
      </w:r>
      <w:proofErr w:type="spellEnd"/>
      <w:r w:rsidRPr="00C16F4F">
        <w:t>=</w:t>
      </w:r>
      <w:proofErr w:type="spellStart"/>
      <w:r w:rsidRPr="00C16F4F">
        <w:rPr>
          <w:i/>
        </w:rPr>
        <w:t>s</w:t>
      </w:r>
      <w:r w:rsidR="00012DAA" w:rsidRPr="00C16F4F">
        <w:rPr>
          <w:i/>
          <w:vertAlign w:val="subscript"/>
        </w:rPr>
        <w:t>j</w:t>
      </w:r>
      <w:proofErr w:type="spellEnd"/>
      <w:r w:rsidRPr="00C16F4F">
        <w:t>)</w:t>
      </w:r>
      <w:r w:rsidR="00880739" w:rsidRPr="00C16F4F">
        <w:t xml:space="preserve">, </w:t>
      </w:r>
      <w:r w:rsidR="00431344" w:rsidRPr="00C16F4F">
        <w:rPr>
          <w:i/>
        </w:rPr>
        <w:t>P</w:t>
      </w:r>
      <w:r w:rsidR="00431344" w:rsidRPr="00C16F4F">
        <w:t>(</w:t>
      </w:r>
      <w:r w:rsidR="00431344" w:rsidRPr="00C16F4F">
        <w:rPr>
          <w:i/>
        </w:rPr>
        <w:t>O</w:t>
      </w:r>
      <w:r w:rsidR="00431344" w:rsidRPr="00C16F4F">
        <w:t xml:space="preserve">, </w:t>
      </w:r>
      <w:r w:rsidR="00431344" w:rsidRPr="00C16F4F">
        <w:rPr>
          <w:i/>
        </w:rPr>
        <w:t>x</w:t>
      </w:r>
      <w:r w:rsidR="00431344" w:rsidRPr="00C16F4F">
        <w:rPr>
          <w:vertAlign w:val="subscript"/>
        </w:rPr>
        <w:t>1</w:t>
      </w:r>
      <w:r w:rsidR="00431344" w:rsidRPr="00C16F4F">
        <w:t>=</w:t>
      </w:r>
      <w:proofErr w:type="spellStart"/>
      <w:r w:rsidR="00431344" w:rsidRPr="00C16F4F">
        <w:rPr>
          <w:i/>
        </w:rPr>
        <w:t>s</w:t>
      </w:r>
      <w:r w:rsidR="00431344" w:rsidRPr="00C16F4F">
        <w:rPr>
          <w:i/>
          <w:vertAlign w:val="subscript"/>
        </w:rPr>
        <w:t>i</w:t>
      </w:r>
      <w:proofErr w:type="spellEnd"/>
      <w:r w:rsidR="00431344" w:rsidRPr="00C16F4F">
        <w:t xml:space="preserve">), </w:t>
      </w:r>
      <w:r w:rsidR="00880739" w:rsidRPr="00C16F4F">
        <w:t xml:space="preserve">and </w:t>
      </w:r>
      <w:r w:rsidR="00880739" w:rsidRPr="00C16F4F">
        <w:rPr>
          <w:i/>
        </w:rPr>
        <w:t>P</w:t>
      </w:r>
      <w:r w:rsidR="00880739" w:rsidRPr="00C16F4F">
        <w:t>(</w:t>
      </w:r>
      <w:r w:rsidR="00880739" w:rsidRPr="00C16F4F">
        <w:rPr>
          <w:i/>
        </w:rPr>
        <w:t>O</w:t>
      </w:r>
      <w:r w:rsidR="00880739" w:rsidRPr="00C16F4F">
        <w:t xml:space="preserve">, </w:t>
      </w:r>
      <w:r w:rsidR="00880739" w:rsidRPr="00C16F4F">
        <w:rPr>
          <w:i/>
        </w:rPr>
        <w:t>x</w:t>
      </w:r>
      <w:r w:rsidRPr="00C16F4F">
        <w:rPr>
          <w:vertAlign w:val="subscript"/>
        </w:rPr>
        <w:t>1</w:t>
      </w:r>
      <w:r w:rsidR="00880739" w:rsidRPr="00C16F4F">
        <w:t>=</w:t>
      </w:r>
      <w:proofErr w:type="spellStart"/>
      <w:r w:rsidR="00880739" w:rsidRPr="00C16F4F">
        <w:rPr>
          <w:i/>
        </w:rPr>
        <w:t>s</w:t>
      </w:r>
      <w:r w:rsidR="00012DAA" w:rsidRPr="00C16F4F">
        <w:rPr>
          <w:i/>
          <w:vertAlign w:val="subscript"/>
        </w:rPr>
        <w:t>j</w:t>
      </w:r>
      <w:proofErr w:type="spellEnd"/>
      <w:r w:rsidR="00880739" w:rsidRPr="00C16F4F">
        <w:t>)</w:t>
      </w:r>
      <w:r w:rsidR="001760F0" w:rsidRPr="00C16F4F">
        <w:t xml:space="preserve"> are represented by the joint probability </w:t>
      </w:r>
      <w:proofErr w:type="spellStart"/>
      <w:r w:rsidR="001760F0" w:rsidRPr="00C16F4F">
        <w:rPr>
          <w:i/>
        </w:rPr>
        <w:t>γ</w:t>
      </w:r>
      <w:r w:rsidR="001760F0" w:rsidRPr="00C16F4F">
        <w:rPr>
          <w:i/>
          <w:vertAlign w:val="subscript"/>
        </w:rPr>
        <w:t>t</w:t>
      </w:r>
      <w:proofErr w:type="spellEnd"/>
      <w:r w:rsidR="00D40D9D" w:rsidRPr="00C16F4F">
        <w:t xml:space="preserve"> </w:t>
      </w:r>
      <w:r w:rsidR="001760F0" w:rsidRPr="00C16F4F">
        <w:t xml:space="preserve">specified by formula </w:t>
      </w:r>
      <w:hyperlink w:anchor="_Formula_IV.4.2.1._Probability" w:tooltip="Formula I.2.1. Joint probability of being in state si at time point t with observation sequence O" w:history="1">
        <w:r w:rsidR="001A5A1B">
          <w:rPr>
            <w:rStyle w:val="Hyperlink"/>
            <w:u w:val="none"/>
          </w:rPr>
          <w:t>I</w:t>
        </w:r>
        <w:r w:rsidR="001760F0" w:rsidRPr="00C16F4F">
          <w:rPr>
            <w:rStyle w:val="Hyperlink"/>
            <w:u w:val="none"/>
          </w:rPr>
          <w:t>.2.1</w:t>
        </w:r>
      </w:hyperlink>
      <w:r w:rsidR="00D40D9D" w:rsidRPr="00C16F4F">
        <w:t>.</w:t>
      </w:r>
    </w:p>
    <w:p w:rsidR="00D40D9D" w:rsidRPr="00C16F4F" w:rsidRDefault="00D40D9D" w:rsidP="00D40D9D">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431344" w:rsidRPr="00C16F4F" w:rsidRDefault="00431344" w:rsidP="00431344">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oMath>
      </m:oMathPara>
    </w:p>
    <w:p w:rsidR="00D40D9D" w:rsidRPr="00C16F4F" w:rsidRDefault="00D40D9D" w:rsidP="00D40D9D">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j</m:t>
              </m:r>
            </m:e>
          </m:d>
        </m:oMath>
      </m:oMathPara>
    </w:p>
    <w:p w:rsidR="00E378FB" w:rsidRPr="00C16F4F" w:rsidRDefault="004879A4" w:rsidP="00E378FB">
      <w:r w:rsidRPr="00C16F4F">
        <w:t>L</w:t>
      </w:r>
      <w:r w:rsidR="00E378FB" w:rsidRPr="00C16F4F">
        <w:t xml:space="preserve">et </w:t>
      </w:r>
      <w:proofErr w:type="spellStart"/>
      <w:r w:rsidR="00E378FB" w:rsidRPr="00C16F4F">
        <w:rPr>
          <w:i/>
        </w:rPr>
        <w:t>ξ</w:t>
      </w:r>
      <w:r w:rsidR="00E378FB" w:rsidRPr="00C16F4F">
        <w:rPr>
          <w:i/>
          <w:vertAlign w:val="subscript"/>
        </w:rPr>
        <w:t>t</w:t>
      </w:r>
      <w:proofErr w:type="spellEnd"/>
      <w:r w:rsidR="00E378FB" w:rsidRPr="00C16F4F">
        <w:t>(</w:t>
      </w:r>
      <w:proofErr w:type="spellStart"/>
      <w:r w:rsidR="00E378FB" w:rsidRPr="00C16F4F">
        <w:rPr>
          <w:i/>
        </w:rPr>
        <w:t>i</w:t>
      </w:r>
      <w:proofErr w:type="spellEnd"/>
      <w:r w:rsidR="00E378FB" w:rsidRPr="00C16F4F">
        <w:t xml:space="preserve">, </w:t>
      </w:r>
      <w:r w:rsidR="00E378FB" w:rsidRPr="00C16F4F">
        <w:rPr>
          <w:i/>
        </w:rPr>
        <w:t>j</w:t>
      </w:r>
      <w:r w:rsidR="00E378FB" w:rsidRPr="00C16F4F">
        <w:t xml:space="preserve">) is the joint probability that the stochastic process receives state </w:t>
      </w:r>
      <w:proofErr w:type="spellStart"/>
      <w:r w:rsidR="00E378FB" w:rsidRPr="00C16F4F">
        <w:rPr>
          <w:i/>
        </w:rPr>
        <w:t>s</w:t>
      </w:r>
      <w:r w:rsidR="00E378FB" w:rsidRPr="00C16F4F">
        <w:rPr>
          <w:i/>
          <w:vertAlign w:val="subscript"/>
        </w:rPr>
        <w:t>i</w:t>
      </w:r>
      <w:proofErr w:type="spellEnd"/>
      <w:r w:rsidR="00E378FB" w:rsidRPr="00C16F4F">
        <w:t xml:space="preserve"> at time point </w:t>
      </w:r>
      <w:r w:rsidR="00E378FB" w:rsidRPr="00C16F4F">
        <w:rPr>
          <w:i/>
        </w:rPr>
        <w:t>t</w:t>
      </w:r>
      <w:r w:rsidR="007C07C7" w:rsidRPr="00C16F4F">
        <w:t xml:space="preserve">–1 </w:t>
      </w:r>
      <w:r w:rsidR="00E378FB" w:rsidRPr="00C16F4F">
        <w:t xml:space="preserve">and state </w:t>
      </w:r>
      <w:proofErr w:type="spellStart"/>
      <w:r w:rsidR="00E378FB" w:rsidRPr="00C16F4F">
        <w:rPr>
          <w:i/>
        </w:rPr>
        <w:t>s</w:t>
      </w:r>
      <w:r w:rsidR="00E378FB" w:rsidRPr="00C16F4F">
        <w:rPr>
          <w:i/>
          <w:vertAlign w:val="subscript"/>
        </w:rPr>
        <w:t>j</w:t>
      </w:r>
      <w:proofErr w:type="spellEnd"/>
      <w:r w:rsidR="00E378FB" w:rsidRPr="00C16F4F">
        <w:t xml:space="preserve"> at time point </w:t>
      </w:r>
      <w:r w:rsidR="00E378FB" w:rsidRPr="00C16F4F">
        <w:rPr>
          <w:i/>
        </w:rPr>
        <w:t>t</w:t>
      </w:r>
      <w:r w:rsidR="00E378FB" w:rsidRPr="00C16F4F">
        <w:t xml:space="preserve"> given observation sequence </w:t>
      </w:r>
      <w:r w:rsidR="00E378FB" w:rsidRPr="00C16F4F">
        <w:rPr>
          <w:i/>
        </w:rPr>
        <w:t>O</w:t>
      </w:r>
      <w:r w:rsidR="00E378FB" w:rsidRPr="00C16F4F">
        <w:t xml:space="preserve"> </w:t>
      </w:r>
      <w:sdt>
        <w:sdtPr>
          <w:id w:val="14731536"/>
          <w:citation/>
        </w:sdtPr>
        <w:sdtEndPr/>
        <w:sdtContent>
          <w:r w:rsidR="00CD02C3" w:rsidRPr="00C16F4F">
            <w:fldChar w:fldCharType="begin"/>
          </w:r>
          <w:r w:rsidR="00E378FB" w:rsidRPr="00C16F4F">
            <w:instrText xml:space="preserve"> CITATION Rabiner1989 \p 264 \l 1033  </w:instrText>
          </w:r>
          <w:r w:rsidR="00CD02C3" w:rsidRPr="00C16F4F">
            <w:fldChar w:fldCharType="separate"/>
          </w:r>
          <w:r w:rsidR="00E378FB" w:rsidRPr="00C16F4F">
            <w:rPr>
              <w:noProof/>
            </w:rPr>
            <w:t>(Rabiner, 1989, p. 264)</w:t>
          </w:r>
          <w:r w:rsidR="00CD02C3" w:rsidRPr="00C16F4F">
            <w:fldChar w:fldCharType="end"/>
          </w:r>
        </w:sdtContent>
      </w:sdt>
      <w:r w:rsidRPr="00C16F4F">
        <w:t>.</w:t>
      </w:r>
    </w:p>
    <w:p w:rsidR="004879A4" w:rsidRPr="00C16F4F" w:rsidRDefault="00FE3715" w:rsidP="00E378FB">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m:t>
              </m:r>
            </m:e>
          </m:d>
        </m:oMath>
      </m:oMathPara>
    </w:p>
    <w:p w:rsidR="00DE684A" w:rsidRPr="00C16F4F" w:rsidRDefault="00673BE5" w:rsidP="00DE684A">
      <w:r w:rsidRPr="00C16F4F">
        <w:t>F</w:t>
      </w:r>
      <w:r w:rsidR="00DE684A" w:rsidRPr="00C16F4F">
        <w:t xml:space="preserve">ormula </w:t>
      </w:r>
      <w:hyperlink w:anchor="_Formula_IV.4.3.6._Joint" w:tooltip="Formula I.3.2.5. Joint probability ξt(i, j)" w:history="1">
        <w:r w:rsidR="001A5A1B">
          <w:rPr>
            <w:rStyle w:val="Hyperlink"/>
            <w:u w:val="none"/>
          </w:rPr>
          <w:t>I</w:t>
        </w:r>
        <w:r w:rsidR="00DE684A" w:rsidRPr="00C16F4F">
          <w:rPr>
            <w:rStyle w:val="Hyperlink"/>
            <w:u w:val="none"/>
          </w:rPr>
          <w:t>.3.2.</w:t>
        </w:r>
        <w:r w:rsidR="00EB797B" w:rsidRPr="00C16F4F">
          <w:rPr>
            <w:rStyle w:val="Hyperlink"/>
            <w:u w:val="none"/>
          </w:rPr>
          <w:t>5</w:t>
        </w:r>
      </w:hyperlink>
      <w:r w:rsidR="00DE684A" w:rsidRPr="00C16F4F">
        <w:t xml:space="preserve"> determine</w:t>
      </w:r>
      <w:r w:rsidR="00DF64D7" w:rsidRPr="00C16F4F">
        <w:t>s</w:t>
      </w:r>
      <w:r w:rsidR="00DE684A" w:rsidRPr="00C16F4F">
        <w:t xml:space="preserve"> the joint probability </w:t>
      </w:r>
      <w:proofErr w:type="spellStart"/>
      <w:proofErr w:type="gramStart"/>
      <w:r w:rsidR="00DE684A" w:rsidRPr="00C16F4F">
        <w:rPr>
          <w:i/>
        </w:rPr>
        <w:t>ξ</w:t>
      </w:r>
      <w:r w:rsidR="00DE684A" w:rsidRPr="00C16F4F">
        <w:rPr>
          <w:i/>
          <w:vertAlign w:val="subscript"/>
        </w:rPr>
        <w:t>t</w:t>
      </w:r>
      <w:proofErr w:type="spellEnd"/>
      <w:r w:rsidR="00DE684A" w:rsidRPr="00C16F4F">
        <w:t>(</w:t>
      </w:r>
      <w:proofErr w:type="spellStart"/>
      <w:proofErr w:type="gramEnd"/>
      <w:r w:rsidR="00DE684A" w:rsidRPr="00C16F4F">
        <w:rPr>
          <w:i/>
        </w:rPr>
        <w:t>i</w:t>
      </w:r>
      <w:proofErr w:type="spellEnd"/>
      <w:r w:rsidR="00DE684A" w:rsidRPr="00C16F4F">
        <w:t xml:space="preserve">, </w:t>
      </w:r>
      <w:r w:rsidR="00DE684A" w:rsidRPr="00C16F4F">
        <w:rPr>
          <w:i/>
        </w:rPr>
        <w:t>j</w:t>
      </w:r>
      <w:r w:rsidR="00DE684A" w:rsidRPr="00C16F4F">
        <w:t>) based on forward variable</w:t>
      </w:r>
      <w:r w:rsidR="00D40D9D" w:rsidRPr="00C16F4F">
        <w:t xml:space="preserve"> </w:t>
      </w:r>
      <w:r w:rsidR="00D40D9D" w:rsidRPr="00C16F4F">
        <w:rPr>
          <w:i/>
        </w:rPr>
        <w:t>α</w:t>
      </w:r>
      <w:r w:rsidR="00D40D9D" w:rsidRPr="00C16F4F">
        <w:rPr>
          <w:i/>
          <w:vertAlign w:val="subscript"/>
        </w:rPr>
        <w:t>t</w:t>
      </w:r>
      <w:r w:rsidR="00DE684A" w:rsidRPr="00C16F4F">
        <w:t xml:space="preserve"> and backward variable </w:t>
      </w:r>
      <w:r w:rsidR="00D40D9D" w:rsidRPr="00C16F4F">
        <w:rPr>
          <w:i/>
        </w:rPr>
        <w:t>β</w:t>
      </w:r>
      <w:r w:rsidR="00D40D9D" w:rsidRPr="00C16F4F">
        <w:rPr>
          <w:i/>
          <w:vertAlign w:val="subscript"/>
        </w:rPr>
        <w:t>t</w:t>
      </w:r>
      <w:r w:rsidR="00D40D9D" w:rsidRPr="00C16F4F">
        <w:t>.</w:t>
      </w:r>
    </w:p>
    <w:p w:rsidR="00DE684A" w:rsidRPr="00C16F4F" w:rsidRDefault="00DE684A" w:rsidP="00DE684A"/>
    <w:p w:rsidR="00DE684A" w:rsidRPr="00C16F4F" w:rsidRDefault="00FE3715" w:rsidP="00DE684A">
      <w:pPr>
        <w:spacing w:after="60"/>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rsidR="00DE684A" w:rsidRPr="00C16F4F" w:rsidRDefault="00DE684A" w:rsidP="00DE684A">
      <w:pPr>
        <w:pStyle w:val="Heading8"/>
        <w:ind w:left="360"/>
      </w:pPr>
      <w:bookmarkStart w:id="118" w:name="_Formula_IV.4.3.6._Joint"/>
      <w:bookmarkStart w:id="119" w:name="_Formula_IV.4.3.2.5._Joint"/>
      <w:bookmarkStart w:id="120" w:name="_Toc425526265"/>
      <w:bookmarkStart w:id="121" w:name="_Toc451437835"/>
      <w:bookmarkEnd w:id="118"/>
      <w:bookmarkEnd w:id="119"/>
      <w:r w:rsidRPr="00C16F4F">
        <w:rPr>
          <w:b/>
        </w:rPr>
        <w:t xml:space="preserve">Formula </w:t>
      </w:r>
      <w:r w:rsidR="001A5A1B">
        <w:rPr>
          <w:b/>
        </w:rPr>
        <w:t>I</w:t>
      </w:r>
      <w:r w:rsidRPr="00C16F4F">
        <w:rPr>
          <w:b/>
        </w:rPr>
        <w:t>.3.2.</w:t>
      </w:r>
      <w:r w:rsidR="00EB797B" w:rsidRPr="00C16F4F">
        <w:rPr>
          <w:b/>
        </w:rPr>
        <w:t>5</w:t>
      </w:r>
      <w:r w:rsidRPr="00C16F4F">
        <w:rPr>
          <w:b/>
        </w:rPr>
        <w:t>.</w:t>
      </w:r>
      <w:r w:rsidRPr="00C16F4F">
        <w:t xml:space="preserve"> Joint probability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w:t>
      </w:r>
      <w:bookmarkEnd w:id="120"/>
      <w:bookmarkEnd w:id="121"/>
    </w:p>
    <w:p w:rsidR="00DE684A" w:rsidRPr="00C16F4F" w:rsidRDefault="00DE684A" w:rsidP="00DE684A">
      <w:pPr>
        <w:ind w:left="360"/>
      </w:pPr>
      <w:r w:rsidRPr="00C16F4F">
        <w:t>Where forward variable</w:t>
      </w:r>
      <w:r w:rsidRPr="00C16F4F">
        <w:rPr>
          <w:i/>
        </w:rPr>
        <w:t xml:space="preserve"> α</w:t>
      </w:r>
      <w:r w:rsidRPr="00C16F4F">
        <w:rPr>
          <w:i/>
          <w:vertAlign w:val="subscript"/>
        </w:rPr>
        <w:t>t</w:t>
      </w:r>
      <w:r w:rsidRPr="00C16F4F">
        <w:t xml:space="preserve"> and backward variable</w:t>
      </w:r>
      <w:r w:rsidRPr="00C16F4F">
        <w:rPr>
          <w:i/>
        </w:rPr>
        <w:t xml:space="preserve"> β</w:t>
      </w:r>
      <w:r w:rsidRPr="00C16F4F">
        <w:rPr>
          <w:i/>
          <w:vertAlign w:val="subscript"/>
        </w:rPr>
        <w:t>t</w:t>
      </w:r>
      <w:r w:rsidR="00D40D9D" w:rsidRPr="00C16F4F">
        <w:t xml:space="preserve"> </w:t>
      </w:r>
      <w:proofErr w:type="gramStart"/>
      <w:r w:rsidR="00D40D9D" w:rsidRPr="00C16F4F">
        <w:t xml:space="preserve">are </w:t>
      </w:r>
      <w:r w:rsidRPr="00C16F4F">
        <w:t>calculated</w:t>
      </w:r>
      <w:proofErr w:type="gramEnd"/>
      <w:r w:rsidRPr="00C16F4F">
        <w:t xml:space="preserve"> by previous recurrence formulas </w:t>
      </w:r>
      <w:hyperlink w:anchor="_Formula_III.2.2._Recurrence" w:tooltip="Formula I.1.2. Recurrence property of forward variable" w:history="1">
        <w:r w:rsidR="001A5A1B">
          <w:rPr>
            <w:rStyle w:val="Hyperlink"/>
            <w:u w:val="none"/>
          </w:rPr>
          <w:t>I</w:t>
        </w:r>
        <w:r w:rsidRPr="00C16F4F">
          <w:rPr>
            <w:rStyle w:val="Hyperlink"/>
            <w:u w:val="none"/>
          </w:rPr>
          <w:t>.1.2</w:t>
        </w:r>
      </w:hyperlink>
      <w:r w:rsidRPr="00C16F4F">
        <w:t xml:space="preserve"> and </w:t>
      </w:r>
      <w:hyperlink w:anchor="_Formula_III.2.5._Recurrence" w:tooltip="Formula I.1.5. Recurrence property of backward variable" w:history="1">
        <w:r w:rsidR="001A5A1B">
          <w:rPr>
            <w:rStyle w:val="Hyperlink"/>
            <w:u w:val="none"/>
          </w:rPr>
          <w:t>I</w:t>
        </w:r>
        <w:r w:rsidRPr="00C16F4F">
          <w:rPr>
            <w:rStyle w:val="Hyperlink"/>
            <w:u w:val="none"/>
          </w:rPr>
          <w:t>.1.5</w:t>
        </w:r>
      </w:hyperlink>
      <w:r w:rsidRPr="00C16F4F">
        <w:t>.</w:t>
      </w:r>
    </w:p>
    <w:p w:rsidR="00DE684A" w:rsidRPr="00C16F4F" w:rsidRDefault="00FE3715" w:rsidP="00DE684A">
      <w:pPr>
        <w:ind w:left="360"/>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DE684A" w:rsidRPr="00C16F4F" w:rsidRDefault="00FE3715" w:rsidP="00DE684A">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rsidR="00200ACA" w:rsidRPr="00C16F4F" w:rsidRDefault="00D40D9D" w:rsidP="00200ACA">
      <w:r w:rsidRPr="00C16F4F">
        <w:lastRenderedPageBreak/>
        <w:t xml:space="preserve">Recall that </w:t>
      </w:r>
      <w:proofErr w:type="spellStart"/>
      <w:proofErr w:type="gramStart"/>
      <w:r w:rsidR="00200ACA" w:rsidRPr="00C16F4F">
        <w:rPr>
          <w:i/>
        </w:rPr>
        <w:t>γ</w:t>
      </w:r>
      <w:r w:rsidR="00200ACA" w:rsidRPr="00C16F4F">
        <w:rPr>
          <w:i/>
          <w:vertAlign w:val="subscript"/>
        </w:rPr>
        <w:t>t</w:t>
      </w:r>
      <w:proofErr w:type="spellEnd"/>
      <w:r w:rsidR="00200ACA" w:rsidRPr="00C16F4F">
        <w:t>(</w:t>
      </w:r>
      <w:proofErr w:type="gramEnd"/>
      <w:r w:rsidRPr="00C16F4F">
        <w:rPr>
          <w:i/>
        </w:rPr>
        <w:t>j</w:t>
      </w:r>
      <w:r w:rsidR="00200ACA" w:rsidRPr="00C16F4F">
        <w:t xml:space="preserve">) is </w:t>
      </w:r>
      <w:r w:rsidRPr="00C16F4F">
        <w:t xml:space="preserve">the </w:t>
      </w:r>
      <w:r w:rsidR="00200ACA" w:rsidRPr="00C16F4F">
        <w:t xml:space="preserve">joint probability that the stochastic process is in state </w:t>
      </w:r>
      <w:proofErr w:type="spellStart"/>
      <w:r w:rsidR="00200ACA" w:rsidRPr="00C16F4F">
        <w:rPr>
          <w:i/>
        </w:rPr>
        <w:t>s</w:t>
      </w:r>
      <w:r w:rsidRPr="00C16F4F">
        <w:rPr>
          <w:i/>
          <w:vertAlign w:val="subscript"/>
        </w:rPr>
        <w:t>j</w:t>
      </w:r>
      <w:proofErr w:type="spellEnd"/>
      <w:r w:rsidR="00200ACA" w:rsidRPr="00C16F4F">
        <w:t xml:space="preserve"> at time point </w:t>
      </w:r>
      <w:r w:rsidR="00200ACA" w:rsidRPr="00C16F4F">
        <w:rPr>
          <w:i/>
        </w:rPr>
        <w:t>t</w:t>
      </w:r>
      <w:r w:rsidR="00200ACA" w:rsidRPr="00C16F4F">
        <w:t xml:space="preserve"> with observation sequence </w:t>
      </w:r>
      <w:r w:rsidR="00200ACA" w:rsidRPr="00C16F4F">
        <w:rPr>
          <w:i/>
        </w:rPr>
        <w:t>O</w:t>
      </w:r>
      <w:r w:rsidR="00200ACA" w:rsidRPr="00C16F4F">
        <w:t xml:space="preserve"> = {</w:t>
      </w:r>
      <w:r w:rsidR="00200ACA" w:rsidRPr="00C16F4F">
        <w:rPr>
          <w:i/>
        </w:rPr>
        <w:t>o</w:t>
      </w:r>
      <w:r w:rsidR="00200ACA" w:rsidRPr="00C16F4F">
        <w:rPr>
          <w:vertAlign w:val="subscript"/>
        </w:rPr>
        <w:t>1</w:t>
      </w:r>
      <w:r w:rsidR="00200ACA" w:rsidRPr="00C16F4F">
        <w:t xml:space="preserve">, </w:t>
      </w:r>
      <w:r w:rsidR="00200ACA" w:rsidRPr="00C16F4F">
        <w:rPr>
          <w:i/>
        </w:rPr>
        <w:t>o</w:t>
      </w:r>
      <w:r w:rsidR="00200ACA" w:rsidRPr="00C16F4F">
        <w:rPr>
          <w:vertAlign w:val="subscript"/>
        </w:rPr>
        <w:t>2</w:t>
      </w:r>
      <w:r w:rsidR="00200ACA" w:rsidRPr="00C16F4F">
        <w:t xml:space="preserve">,…, </w:t>
      </w:r>
      <w:proofErr w:type="spellStart"/>
      <w:r w:rsidR="00200ACA" w:rsidRPr="00C16F4F">
        <w:rPr>
          <w:i/>
        </w:rPr>
        <w:t>o</w:t>
      </w:r>
      <w:r w:rsidR="00200ACA" w:rsidRPr="00C16F4F">
        <w:rPr>
          <w:i/>
          <w:vertAlign w:val="subscript"/>
        </w:rPr>
        <w:t>T</w:t>
      </w:r>
      <w:proofErr w:type="spellEnd"/>
      <w:r w:rsidR="00200ACA" w:rsidRPr="00C16F4F">
        <w:t xml:space="preserve">}, specified by </w:t>
      </w:r>
      <w:r w:rsidR="00DA26ED" w:rsidRPr="00C16F4F">
        <w:t xml:space="preserve">previous </w:t>
      </w:r>
      <w:r w:rsidR="00200ACA" w:rsidRPr="00C16F4F">
        <w:t xml:space="preserve">formula </w:t>
      </w:r>
      <w:hyperlink w:anchor="_Formula_IV.4.2.1._Probability" w:tooltip="Formula I.2.1. Joint probability of being in state si at time point t with observation sequence O" w:history="1">
        <w:r w:rsidR="001A5A1B">
          <w:rPr>
            <w:rStyle w:val="Hyperlink"/>
            <w:u w:val="none"/>
          </w:rPr>
          <w:t>I</w:t>
        </w:r>
        <w:r w:rsidR="00200ACA" w:rsidRPr="00C16F4F">
          <w:rPr>
            <w:rStyle w:val="Hyperlink"/>
            <w:u w:val="none"/>
          </w:rPr>
          <w:t>.2.1</w:t>
        </w:r>
      </w:hyperlink>
      <w:r w:rsidR="00200ACA" w:rsidRPr="00C16F4F">
        <w:t>.</w:t>
      </w:r>
    </w:p>
    <w:p w:rsidR="00200ACA" w:rsidRPr="00C16F4F" w:rsidRDefault="00FE3715" w:rsidP="00200ACA">
      <w:pPr>
        <w:spacing w:after="60"/>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200ACA" w:rsidRPr="00C16F4F" w:rsidRDefault="00DC06C6" w:rsidP="00F21D17">
      <w:r w:rsidRPr="00C16F4F">
        <w:t xml:space="preserve">According to total probability rule, it is easy to </w:t>
      </w:r>
      <w:r w:rsidR="000F5905" w:rsidRPr="00C16F4F">
        <w:t xml:space="preserve">infer that </w:t>
      </w:r>
      <w:proofErr w:type="spellStart"/>
      <w:r w:rsidRPr="00C16F4F">
        <w:rPr>
          <w:i/>
        </w:rPr>
        <w:t>γ</w:t>
      </w:r>
      <w:r w:rsidRPr="00C16F4F">
        <w:rPr>
          <w:i/>
          <w:vertAlign w:val="subscript"/>
        </w:rPr>
        <w:t>t</w:t>
      </w:r>
      <w:proofErr w:type="spellEnd"/>
      <w:r w:rsidRPr="00C16F4F">
        <w:t xml:space="preserve"> </w:t>
      </w:r>
      <w:r w:rsidR="000F5905" w:rsidRPr="00C16F4F">
        <w:t>is</w:t>
      </w:r>
      <w:r w:rsidRPr="00C16F4F">
        <w:t xml:space="preserve"> </w:t>
      </w:r>
      <w:r w:rsidR="000F5905" w:rsidRPr="00C16F4F">
        <w:t xml:space="preserve">sum of </w:t>
      </w:r>
      <w:proofErr w:type="spellStart"/>
      <w:r w:rsidRPr="00C16F4F">
        <w:rPr>
          <w:i/>
        </w:rPr>
        <w:t>ξ</w:t>
      </w:r>
      <w:r w:rsidRPr="00C16F4F">
        <w:rPr>
          <w:i/>
          <w:vertAlign w:val="subscript"/>
        </w:rPr>
        <w:t>t</w:t>
      </w:r>
      <w:proofErr w:type="spellEnd"/>
      <w:r w:rsidR="000F5905" w:rsidRPr="00C16F4F">
        <w:t xml:space="preserve"> </w:t>
      </w:r>
      <w:r w:rsidR="00D40D9D" w:rsidRPr="00C16F4F">
        <w:t xml:space="preserve">over all states </w:t>
      </w:r>
      <w:proofErr w:type="gramStart"/>
      <w:r w:rsidR="00FA64BA" w:rsidRPr="00C16F4F">
        <w:t xml:space="preserve">with </w:t>
      </w:r>
      <w:proofErr w:type="gramEnd"/>
      <m:oMath>
        <m:r>
          <w:rPr>
            <w:rFonts w:ascii="Cambria Math" w:hAnsi="Cambria Math"/>
          </w:rPr>
          <m:t>t≥2</m:t>
        </m:r>
      </m:oMath>
      <w:r w:rsidR="000F5905" w:rsidRPr="00C16F4F">
        <w:t>,</w:t>
      </w:r>
      <w:r w:rsidRPr="00C16F4F">
        <w:t xml:space="preserve"> as seen in following formula </w:t>
      </w:r>
      <w:hyperlink w:anchor="_Formula_IV.4.3.2.5._Relationship" w:tooltip="Formula I.3.2.6. The γt is sum of ξt over all states" w:history="1">
        <w:r w:rsidR="001A5A1B">
          <w:rPr>
            <w:rStyle w:val="Hyperlink"/>
            <w:u w:val="none"/>
          </w:rPr>
          <w:t>I</w:t>
        </w:r>
        <w:r w:rsidRPr="00C16F4F">
          <w:rPr>
            <w:rStyle w:val="Hyperlink"/>
            <w:u w:val="none"/>
          </w:rPr>
          <w:t>.3.2.</w:t>
        </w:r>
        <w:r w:rsidR="00EB797B" w:rsidRPr="00C16F4F">
          <w:rPr>
            <w:rStyle w:val="Hyperlink"/>
            <w:u w:val="none"/>
          </w:rPr>
          <w:t>6</w:t>
        </w:r>
      </w:hyperlink>
      <w:r w:rsidRPr="00C16F4F">
        <w:t>.</w:t>
      </w:r>
    </w:p>
    <w:p w:rsidR="00DC06C6" w:rsidRPr="00C16F4F" w:rsidRDefault="00DC06C6" w:rsidP="00F21D17"/>
    <w:p w:rsidR="00DC06C6" w:rsidRPr="00C16F4F" w:rsidRDefault="000D6DF9" w:rsidP="00DC06C6">
      <w:pPr>
        <w:spacing w:after="60"/>
      </w:pPr>
      <m:oMathPara>
        <m:oMath>
          <m:r>
            <w:rPr>
              <w:rFonts w:ascii="Cambria Math" w:hAnsi="Cambria Math"/>
            </w:rPr>
            <m:t>∀t≥2,</m:t>
          </m:r>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m:oMathPara>
    </w:p>
    <w:p w:rsidR="00DC06C6" w:rsidRPr="00C16F4F" w:rsidRDefault="00DC06C6" w:rsidP="00DC06C6">
      <w:pPr>
        <w:pStyle w:val="Heading8"/>
        <w:ind w:left="360"/>
      </w:pPr>
      <w:bookmarkStart w:id="122" w:name="_Formula_IV.4.3.2.5._Relationship"/>
      <w:bookmarkStart w:id="123" w:name="_Formula_IV.4.3.2.6._The"/>
      <w:bookmarkStart w:id="124" w:name="_Toc425526266"/>
      <w:bookmarkStart w:id="125" w:name="_Toc451437836"/>
      <w:bookmarkEnd w:id="122"/>
      <w:bookmarkEnd w:id="123"/>
      <w:r w:rsidRPr="00C16F4F">
        <w:rPr>
          <w:b/>
        </w:rPr>
        <w:t xml:space="preserve">Formula </w:t>
      </w:r>
      <w:r w:rsidR="001A5A1B">
        <w:rPr>
          <w:b/>
        </w:rPr>
        <w:t>I</w:t>
      </w:r>
      <w:r w:rsidRPr="00C16F4F">
        <w:rPr>
          <w:b/>
        </w:rPr>
        <w:t>.3.2.</w:t>
      </w:r>
      <w:r w:rsidR="00EB797B" w:rsidRPr="00C16F4F">
        <w:rPr>
          <w:b/>
        </w:rPr>
        <w:t>6</w:t>
      </w:r>
      <w:r w:rsidRPr="00C16F4F">
        <w:rPr>
          <w:b/>
        </w:rPr>
        <w:t>.</w:t>
      </w:r>
      <w:r w:rsidRPr="00C16F4F">
        <w:t xml:space="preserve"> </w:t>
      </w:r>
      <w:r w:rsidR="000F5905" w:rsidRPr="00C16F4F">
        <w:t>The</w:t>
      </w:r>
      <w:r w:rsidRPr="00C16F4F">
        <w:t xml:space="preserve"> </w:t>
      </w:r>
      <w:proofErr w:type="spellStart"/>
      <w:r w:rsidRPr="00C16F4F">
        <w:rPr>
          <w:i/>
        </w:rPr>
        <w:t>γ</w:t>
      </w:r>
      <w:r w:rsidRPr="00C16F4F">
        <w:rPr>
          <w:i/>
          <w:vertAlign w:val="subscript"/>
        </w:rPr>
        <w:t>t</w:t>
      </w:r>
      <w:proofErr w:type="spellEnd"/>
      <w:r w:rsidRPr="00C16F4F">
        <w:t xml:space="preserve"> </w:t>
      </w:r>
      <w:r w:rsidR="000F5905" w:rsidRPr="00C16F4F">
        <w:t>is</w:t>
      </w:r>
      <w:r w:rsidRPr="00C16F4F">
        <w:t xml:space="preserve"> </w:t>
      </w:r>
      <w:r w:rsidR="000F5905" w:rsidRPr="00C16F4F">
        <w:t xml:space="preserve">sum of </w:t>
      </w:r>
      <w:proofErr w:type="spellStart"/>
      <w:r w:rsidRPr="00C16F4F">
        <w:rPr>
          <w:i/>
        </w:rPr>
        <w:t>ξ</w:t>
      </w:r>
      <w:r w:rsidRPr="00C16F4F">
        <w:rPr>
          <w:i/>
          <w:vertAlign w:val="subscript"/>
        </w:rPr>
        <w:t>t</w:t>
      </w:r>
      <w:proofErr w:type="spellEnd"/>
      <w:r w:rsidR="000F5905" w:rsidRPr="00C16F4F">
        <w:t xml:space="preserve"> over all </w:t>
      </w:r>
      <w:r w:rsidR="001D3FB5" w:rsidRPr="00C16F4F">
        <w:t>states</w:t>
      </w:r>
      <w:bookmarkEnd w:id="124"/>
      <w:bookmarkEnd w:id="125"/>
    </w:p>
    <w:p w:rsidR="00EC05EB" w:rsidRPr="00C16F4F" w:rsidRDefault="004879A4" w:rsidP="00F21D17">
      <w:r w:rsidRPr="00C16F4F">
        <w:t>Deriving from formula</w:t>
      </w:r>
      <w:r w:rsidR="009135CF" w:rsidRPr="00C16F4F">
        <w:t>s</w:t>
      </w:r>
      <w:r w:rsidRPr="00C16F4F">
        <w:t xml:space="preserve"> </w:t>
      </w:r>
      <w:hyperlink w:anchor="_Formula_IV.4.3.6._Joint" w:tooltip="Formula I.3.2.5. Joint probability ξt(i, j)" w:history="1">
        <w:r w:rsidR="001A5A1B">
          <w:rPr>
            <w:rStyle w:val="Hyperlink"/>
            <w:u w:val="none"/>
          </w:rPr>
          <w:t>I</w:t>
        </w:r>
        <w:r w:rsidRPr="00C16F4F">
          <w:rPr>
            <w:rStyle w:val="Hyperlink"/>
            <w:u w:val="none"/>
          </w:rPr>
          <w:t>.3.</w:t>
        </w:r>
        <w:r w:rsidR="00CF6C08" w:rsidRPr="00C16F4F">
          <w:rPr>
            <w:rStyle w:val="Hyperlink"/>
            <w:u w:val="none"/>
          </w:rPr>
          <w:t>2.</w:t>
        </w:r>
        <w:r w:rsidR="00EB797B" w:rsidRPr="00C16F4F">
          <w:rPr>
            <w:rStyle w:val="Hyperlink"/>
            <w:u w:val="none"/>
          </w:rPr>
          <w:t>5</w:t>
        </w:r>
      </w:hyperlink>
      <w:r w:rsidR="009135CF" w:rsidRPr="00C16F4F">
        <w:t xml:space="preserve"> and </w:t>
      </w:r>
      <w:hyperlink w:anchor="_Formula_IV.4.3.2.5._Relationship" w:tooltip="Formula I.3.2.6. The γt is sum of ξt over all states" w:history="1">
        <w:r w:rsidR="001A5A1B">
          <w:rPr>
            <w:rStyle w:val="Hyperlink"/>
            <w:u w:val="none"/>
          </w:rPr>
          <w:t>I</w:t>
        </w:r>
        <w:r w:rsidR="001D3FB5" w:rsidRPr="00C16F4F">
          <w:rPr>
            <w:rStyle w:val="Hyperlink"/>
            <w:u w:val="none"/>
          </w:rPr>
          <w:t>.3.2.6</w:t>
        </w:r>
      </w:hyperlink>
      <w:r w:rsidRPr="00C16F4F">
        <w:t>, we have:</w:t>
      </w:r>
    </w:p>
    <w:p w:rsidR="00880739" w:rsidRPr="00C16F4F" w:rsidRDefault="00EC05EB" w:rsidP="00F21D17">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oMath>
      </m:oMathPara>
    </w:p>
    <w:p w:rsidR="00EC05EB" w:rsidRPr="00C16F4F" w:rsidRDefault="00EC05EB" w:rsidP="00F21D17">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r>
            <w:rPr>
              <w:rFonts w:ascii="Cambria Math" w:hAnsi="Cambria Math"/>
            </w:rPr>
            <m:t>,∀t≥2</m:t>
          </m:r>
        </m:oMath>
      </m:oMathPara>
    </w:p>
    <w:p w:rsidR="00EC05EB" w:rsidRPr="00C16F4F" w:rsidRDefault="00EC05EB" w:rsidP="00F21D17">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EC05EB" w:rsidRPr="00C16F4F" w:rsidRDefault="00EC05EB" w:rsidP="00F21D17">
      <m:oMathPara>
        <m:oMath>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oMath>
      </m:oMathPara>
    </w:p>
    <w:p w:rsidR="004E165E" w:rsidRPr="00C16F4F" w:rsidRDefault="004E165E" w:rsidP="004E165E">
      <w:r w:rsidRPr="00C16F4F">
        <w:t xml:space="preserve">By extending formula </w:t>
      </w:r>
      <w:hyperlink w:anchor="_Formula_IV.4.3.5._HMM" w:tooltip="Formula I.3.2.4. HMM parameter estimate" w:history="1">
        <w:r w:rsidR="001A5A1B">
          <w:rPr>
            <w:rStyle w:val="Hyperlink"/>
            <w:u w:val="none"/>
          </w:rPr>
          <w:t>I</w:t>
        </w:r>
        <w:r w:rsidRPr="00C16F4F">
          <w:rPr>
            <w:rStyle w:val="Hyperlink"/>
            <w:u w:val="none"/>
          </w:rPr>
          <w:t>.3.</w:t>
        </w:r>
        <w:r w:rsidR="00CF6C08" w:rsidRPr="00C16F4F">
          <w:rPr>
            <w:rStyle w:val="Hyperlink"/>
            <w:u w:val="none"/>
          </w:rPr>
          <w:t>2.</w:t>
        </w:r>
        <w:r w:rsidR="00EB797B" w:rsidRPr="00C16F4F">
          <w:rPr>
            <w:rStyle w:val="Hyperlink"/>
            <w:u w:val="none"/>
          </w:rPr>
          <w:t>4</w:t>
        </w:r>
      </w:hyperlink>
      <w:r w:rsidRPr="00C16F4F">
        <w:t xml:space="preserve">, we receive formula </w:t>
      </w:r>
      <w:hyperlink w:anchor="_Formula_IV.4.3.7._HMM" w:tooltip="Formula I.3.2.7. HMM parameter estimate in detailed" w:history="1">
        <w:r w:rsidR="001A5A1B">
          <w:rPr>
            <w:rStyle w:val="Hyperlink"/>
            <w:u w:val="none"/>
          </w:rPr>
          <w:t>I</w:t>
        </w:r>
        <w:r w:rsidR="00B56A80" w:rsidRPr="00C16F4F">
          <w:rPr>
            <w:rStyle w:val="Hyperlink"/>
            <w:u w:val="none"/>
          </w:rPr>
          <w:t>.3.</w:t>
        </w:r>
        <w:r w:rsidR="00CF6C08" w:rsidRPr="00C16F4F">
          <w:rPr>
            <w:rStyle w:val="Hyperlink"/>
            <w:u w:val="none"/>
          </w:rPr>
          <w:t>2.</w:t>
        </w:r>
        <w:r w:rsidR="00EB797B" w:rsidRPr="00C16F4F">
          <w:rPr>
            <w:rStyle w:val="Hyperlink"/>
            <w:u w:val="none"/>
          </w:rPr>
          <w:t>7</w:t>
        </w:r>
      </w:hyperlink>
      <w:r w:rsidR="00B56A80" w:rsidRPr="00C16F4F">
        <w:t xml:space="preserve"> </w:t>
      </w:r>
      <w:r w:rsidRPr="00C16F4F">
        <w:t xml:space="preserve">for specifying HMM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e>
        </m:d>
      </m:oMath>
      <w:r w:rsidRPr="00C16F4F">
        <w:t xml:space="preserve"> given current parameter Δ = (</w:t>
      </w:r>
      <w:proofErr w:type="spellStart"/>
      <w:r w:rsidRPr="00C16F4F">
        <w:rPr>
          <w:i/>
        </w:rPr>
        <w:t>a</w:t>
      </w:r>
      <w:r w:rsidRPr="00C16F4F">
        <w:rPr>
          <w:i/>
          <w:vertAlign w:val="subscript"/>
        </w:rPr>
        <w:t>ij</w:t>
      </w:r>
      <w:proofErr w:type="spellEnd"/>
      <w:r w:rsidRPr="00C16F4F">
        <w:t xml:space="preserve">, </w:t>
      </w:r>
      <w:proofErr w:type="gramStart"/>
      <w:r w:rsidRPr="00C16F4F">
        <w:rPr>
          <w:i/>
        </w:rPr>
        <w:t>b</w:t>
      </w:r>
      <w:r w:rsidRPr="00C16F4F">
        <w:rPr>
          <w:i/>
          <w:vertAlign w:val="subscript"/>
        </w:rPr>
        <w:t>i</w:t>
      </w:r>
      <w:r w:rsidRPr="00C16F4F">
        <w:t>(</w:t>
      </w:r>
      <w:proofErr w:type="gramEnd"/>
      <w:r w:rsidRPr="00C16F4F">
        <w:rPr>
          <w:i/>
        </w:rPr>
        <w:t>k</w:t>
      </w:r>
      <w:r w:rsidRPr="00C16F4F">
        <w:t xml:space="preserve">), </w:t>
      </w:r>
      <w:r w:rsidRPr="00C16F4F">
        <w:rPr>
          <w:i/>
        </w:rPr>
        <w:t>π</w:t>
      </w:r>
      <w:proofErr w:type="spellStart"/>
      <w:r w:rsidRPr="00C16F4F">
        <w:rPr>
          <w:i/>
          <w:vertAlign w:val="subscript"/>
        </w:rPr>
        <w:t>i</w:t>
      </w:r>
      <w:proofErr w:type="spellEnd"/>
      <w:r w:rsidRPr="00C16F4F">
        <w:t>) in detailed.</w:t>
      </w:r>
    </w:p>
    <w:p w:rsidR="00D90A2D" w:rsidRPr="00C16F4F" w:rsidRDefault="00FE3715" w:rsidP="001B52BB">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4E165E" w:rsidRPr="00C16F4F" w:rsidRDefault="004E165E" w:rsidP="004E165E">
      <w:pPr>
        <w:pStyle w:val="Heading8"/>
        <w:ind w:left="360"/>
      </w:pPr>
      <w:bookmarkStart w:id="126" w:name="_Formula_IV.4.3.7._HMM"/>
      <w:bookmarkStart w:id="127" w:name="_Toc425526267"/>
      <w:bookmarkStart w:id="128" w:name="_Toc451437837"/>
      <w:bookmarkEnd w:id="126"/>
      <w:r w:rsidRPr="00C16F4F">
        <w:rPr>
          <w:b/>
        </w:rPr>
        <w:t xml:space="preserve">Formula </w:t>
      </w:r>
      <w:r w:rsidR="001A5A1B">
        <w:rPr>
          <w:b/>
        </w:rPr>
        <w:t>I</w:t>
      </w:r>
      <w:r w:rsidRPr="00C16F4F">
        <w:rPr>
          <w:b/>
        </w:rPr>
        <w:t>.3.</w:t>
      </w:r>
      <w:r w:rsidR="00CF6C08" w:rsidRPr="00C16F4F">
        <w:rPr>
          <w:b/>
        </w:rPr>
        <w:t>2.</w:t>
      </w:r>
      <w:r w:rsidR="00EB797B" w:rsidRPr="00C16F4F">
        <w:rPr>
          <w:b/>
        </w:rPr>
        <w:t>7</w:t>
      </w:r>
      <w:r w:rsidRPr="00C16F4F">
        <w:rPr>
          <w:b/>
        </w:rPr>
        <w:t>.</w:t>
      </w:r>
      <w:r w:rsidRPr="00C16F4F">
        <w:t xml:space="preserve"> HMM parameter estimate in detailed</w:t>
      </w:r>
      <w:bookmarkEnd w:id="127"/>
      <w:bookmarkEnd w:id="128"/>
    </w:p>
    <w:p w:rsidR="004E165E" w:rsidRPr="00C16F4F" w:rsidRDefault="005814BF" w:rsidP="004E165E">
      <w:r>
        <w:t xml:space="preserve">The formula </w:t>
      </w:r>
      <w:hyperlink w:anchor="_Formula_IV.4.3.7._HMM" w:tooltip="Formula I.3.2.7. HMM parameter estimate in detailed" w:history="1">
        <w:r>
          <w:rPr>
            <w:rStyle w:val="Hyperlink"/>
            <w:u w:val="none"/>
          </w:rPr>
          <w:t>I</w:t>
        </w:r>
        <w:r w:rsidRPr="00C16F4F">
          <w:rPr>
            <w:rStyle w:val="Hyperlink"/>
            <w:u w:val="none"/>
          </w:rPr>
          <w:t>.3.2.7</w:t>
        </w:r>
      </w:hyperlink>
      <w:r>
        <w:rPr>
          <w:rStyle w:val="Hyperlink"/>
          <w:u w:val="none"/>
        </w:rPr>
        <w:t xml:space="preserve"> </w:t>
      </w:r>
      <w:r>
        <w:t xml:space="preserve">and its proof </w:t>
      </w:r>
      <w:proofErr w:type="gramStart"/>
      <w:r>
        <w:t>are found</w:t>
      </w:r>
      <w:proofErr w:type="gramEnd"/>
      <w:r>
        <w:t xml:space="preserve">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004E165E" w:rsidRPr="00C16F4F">
        <w:t xml:space="preserve">It is easy to infer that the </w:t>
      </w:r>
      <w:r w:rsidR="00B56A80" w:rsidRPr="00C16F4F">
        <w:t xml:space="preserve">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B56A80" w:rsidRPr="00C16F4F">
        <w:t xml:space="preserve"> is based on joint probabilit</w:t>
      </w:r>
      <w:r w:rsidR="009135CF" w:rsidRPr="00C16F4F">
        <w:t>ies</w:t>
      </w:r>
      <w:r w:rsidR="00B56A80" w:rsidRPr="00C16F4F">
        <w:t xml:space="preserve"> </w:t>
      </w:r>
      <w:proofErr w:type="spellStart"/>
      <w:proofErr w:type="gramStart"/>
      <w:r w:rsidR="00B56A80" w:rsidRPr="00C16F4F">
        <w:rPr>
          <w:i/>
        </w:rPr>
        <w:t>ξ</w:t>
      </w:r>
      <w:r w:rsidR="00B56A80" w:rsidRPr="00C16F4F">
        <w:rPr>
          <w:i/>
          <w:vertAlign w:val="subscript"/>
        </w:rPr>
        <w:t>t</w:t>
      </w:r>
      <w:proofErr w:type="spellEnd"/>
      <w:r w:rsidR="00B56A80" w:rsidRPr="00C16F4F">
        <w:t>(</w:t>
      </w:r>
      <w:proofErr w:type="spellStart"/>
      <w:proofErr w:type="gramEnd"/>
      <w:r w:rsidR="00B56A80" w:rsidRPr="00C16F4F">
        <w:rPr>
          <w:i/>
        </w:rPr>
        <w:t>i</w:t>
      </w:r>
      <w:proofErr w:type="spellEnd"/>
      <w:r w:rsidR="00B56A80" w:rsidRPr="00C16F4F">
        <w:t xml:space="preserve">, </w:t>
      </w:r>
      <w:r w:rsidR="00B56A80" w:rsidRPr="00C16F4F">
        <w:rPr>
          <w:i/>
        </w:rPr>
        <w:t>j</w:t>
      </w:r>
      <w:r w:rsidR="00B56A80" w:rsidRPr="00C16F4F">
        <w:t xml:space="preserve">) </w:t>
      </w:r>
      <w:r w:rsidR="009135CF" w:rsidRPr="00C16F4F">
        <w:t xml:space="preserve">and </w:t>
      </w:r>
      <w:proofErr w:type="spellStart"/>
      <w:r w:rsidR="009135CF" w:rsidRPr="00C16F4F">
        <w:rPr>
          <w:i/>
        </w:rPr>
        <w:t>γ</w:t>
      </w:r>
      <w:r w:rsidR="009135CF" w:rsidRPr="00C16F4F">
        <w:rPr>
          <w:i/>
          <w:vertAlign w:val="subscript"/>
        </w:rPr>
        <w:t>t</w:t>
      </w:r>
      <w:proofErr w:type="spellEnd"/>
      <w:r w:rsidR="009135CF" w:rsidRPr="00C16F4F">
        <w:t>(</w:t>
      </w:r>
      <w:r w:rsidR="009135CF" w:rsidRPr="00C16F4F">
        <w:rPr>
          <w:i/>
        </w:rPr>
        <w:t>j</w:t>
      </w:r>
      <w:r w:rsidR="009135CF" w:rsidRPr="00C16F4F">
        <w:t xml:space="preserve">) </w:t>
      </w:r>
      <w:r w:rsidR="00B56A80" w:rsidRPr="00C16F4F">
        <w:t xml:space="preserve">which, in turn, </w:t>
      </w:r>
      <w:r w:rsidR="001D3FB5" w:rsidRPr="00C16F4F">
        <w:t>are</w:t>
      </w:r>
      <w:r w:rsidR="00B56A80" w:rsidRPr="00C16F4F">
        <w:t xml:space="preserve"> based on current parameter Δ = (</w:t>
      </w:r>
      <w:proofErr w:type="spellStart"/>
      <w:r w:rsidR="00B56A80" w:rsidRPr="00C16F4F">
        <w:rPr>
          <w:i/>
        </w:rPr>
        <w:t>a</w:t>
      </w:r>
      <w:r w:rsidR="00B56A80" w:rsidRPr="00C16F4F">
        <w:rPr>
          <w:i/>
          <w:vertAlign w:val="subscript"/>
        </w:rPr>
        <w:t>ij</w:t>
      </w:r>
      <w:proofErr w:type="spellEnd"/>
      <w:r w:rsidR="00B56A80" w:rsidRPr="00C16F4F">
        <w:t xml:space="preserve">, </w:t>
      </w:r>
      <w:proofErr w:type="spellStart"/>
      <w:r w:rsidR="00B56A80" w:rsidRPr="00C16F4F">
        <w:rPr>
          <w:i/>
        </w:rPr>
        <w:t>b</w:t>
      </w:r>
      <w:r w:rsidR="00D90A2D" w:rsidRPr="00C16F4F">
        <w:rPr>
          <w:i/>
          <w:vertAlign w:val="subscript"/>
        </w:rPr>
        <w:t>j</w:t>
      </w:r>
      <w:proofErr w:type="spellEnd"/>
      <w:r w:rsidR="00B56A80" w:rsidRPr="00C16F4F">
        <w:t>(</w:t>
      </w:r>
      <w:r w:rsidR="00B56A80" w:rsidRPr="00C16F4F">
        <w:rPr>
          <w:i/>
        </w:rPr>
        <w:t>k</w:t>
      </w:r>
      <w:r w:rsidR="00B56A80" w:rsidRPr="00C16F4F">
        <w:t xml:space="preserve">), </w:t>
      </w:r>
      <w:r w:rsidR="00B56A80" w:rsidRPr="00C16F4F">
        <w:rPr>
          <w:i/>
        </w:rPr>
        <w:t>π</w:t>
      </w:r>
      <w:r w:rsidR="00D90A2D" w:rsidRPr="00C16F4F">
        <w:rPr>
          <w:i/>
          <w:vertAlign w:val="subscript"/>
        </w:rPr>
        <w:t>j</w:t>
      </w:r>
      <w:r w:rsidR="00B56A80" w:rsidRPr="00C16F4F">
        <w:t xml:space="preserv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00B56A80" w:rsidRPr="00C16F4F">
        <w:t xml:space="preserve"> is determined by joint probabilit</w:t>
      </w:r>
      <w:r w:rsidR="00586A82" w:rsidRPr="00C16F4F">
        <w:t>ies</w:t>
      </w:r>
      <w:r w:rsidR="00B56A80" w:rsidRPr="00C16F4F">
        <w:t xml:space="preserve"> </w:t>
      </w:r>
      <w:proofErr w:type="spellStart"/>
      <w:r w:rsidR="00B56A80" w:rsidRPr="00C16F4F">
        <w:rPr>
          <w:i/>
        </w:rPr>
        <w:t>ξ</w:t>
      </w:r>
      <w:r w:rsidR="00B56A80" w:rsidRPr="00C16F4F">
        <w:rPr>
          <w:i/>
          <w:vertAlign w:val="subscript"/>
        </w:rPr>
        <w:t>t</w:t>
      </w:r>
      <w:proofErr w:type="spellEnd"/>
      <w:r w:rsidR="00B56A80" w:rsidRPr="00C16F4F">
        <w:t>(</w:t>
      </w:r>
      <w:proofErr w:type="spellStart"/>
      <w:r w:rsidR="00B56A80" w:rsidRPr="00C16F4F">
        <w:rPr>
          <w:i/>
        </w:rPr>
        <w:t>i</w:t>
      </w:r>
      <w:proofErr w:type="spellEnd"/>
      <w:r w:rsidR="00B56A80" w:rsidRPr="00C16F4F">
        <w:t xml:space="preserve">, </w:t>
      </w:r>
      <w:r w:rsidR="00B56A80" w:rsidRPr="00C16F4F">
        <w:rPr>
          <w:i/>
        </w:rPr>
        <w:t>j</w:t>
      </w:r>
      <w:r w:rsidR="00B56A80" w:rsidRPr="00C16F4F">
        <w:t>)</w:t>
      </w:r>
      <w:r w:rsidR="00586A82" w:rsidRPr="00C16F4F">
        <w:t xml:space="preserve"> and </w:t>
      </w:r>
      <w:proofErr w:type="spellStart"/>
      <w:r w:rsidR="00586A82" w:rsidRPr="00C16F4F">
        <w:rPr>
          <w:i/>
        </w:rPr>
        <w:t>γ</w:t>
      </w:r>
      <w:r w:rsidR="00586A82" w:rsidRPr="00C16F4F">
        <w:rPr>
          <w:i/>
          <w:vertAlign w:val="subscript"/>
        </w:rPr>
        <w:t>t</w:t>
      </w:r>
      <w:proofErr w:type="spellEnd"/>
      <w:r w:rsidR="00586A82" w:rsidRPr="00C16F4F">
        <w:t>(</w:t>
      </w:r>
      <w:r w:rsidR="00586A82" w:rsidRPr="00C16F4F">
        <w:rPr>
          <w:i/>
        </w:rPr>
        <w:t>j</w:t>
      </w:r>
      <w:r w:rsidR="00586A82" w:rsidRPr="00C16F4F">
        <w:t xml:space="preserve">); </w:t>
      </w:r>
      <w:r w:rsidR="00B56A80" w:rsidRPr="00C16F4F">
        <w:t>so, the main task of E-step in EM algorithm is essentially to calculate the joint probabilit</w:t>
      </w:r>
      <w:r w:rsidR="00586A82" w:rsidRPr="00C16F4F">
        <w:t>ies</w:t>
      </w:r>
      <w:r w:rsidR="00B56A80" w:rsidRPr="00C16F4F">
        <w:t xml:space="preserve"> </w:t>
      </w:r>
      <w:proofErr w:type="spellStart"/>
      <w:r w:rsidR="00B56A80" w:rsidRPr="00C16F4F">
        <w:rPr>
          <w:i/>
        </w:rPr>
        <w:t>ξ</w:t>
      </w:r>
      <w:r w:rsidR="00B56A80" w:rsidRPr="00C16F4F">
        <w:rPr>
          <w:i/>
          <w:vertAlign w:val="subscript"/>
        </w:rPr>
        <w:t>t</w:t>
      </w:r>
      <w:proofErr w:type="spellEnd"/>
      <w:r w:rsidR="00B56A80" w:rsidRPr="00C16F4F">
        <w:t>(</w:t>
      </w:r>
      <w:proofErr w:type="spellStart"/>
      <w:r w:rsidR="00B56A80" w:rsidRPr="00C16F4F">
        <w:rPr>
          <w:i/>
        </w:rPr>
        <w:t>i</w:t>
      </w:r>
      <w:proofErr w:type="spellEnd"/>
      <w:r w:rsidR="00B56A80" w:rsidRPr="00C16F4F">
        <w:t xml:space="preserve">, </w:t>
      </w:r>
      <w:r w:rsidR="00B56A80" w:rsidRPr="00C16F4F">
        <w:rPr>
          <w:i/>
        </w:rPr>
        <w:t>j</w:t>
      </w:r>
      <w:r w:rsidR="00B56A80" w:rsidRPr="00C16F4F">
        <w:t xml:space="preserve">) </w:t>
      </w:r>
      <w:r w:rsidR="00586A82" w:rsidRPr="00C16F4F">
        <w:t xml:space="preserve">and </w:t>
      </w:r>
      <w:proofErr w:type="spellStart"/>
      <w:r w:rsidR="00586A82" w:rsidRPr="00C16F4F">
        <w:rPr>
          <w:i/>
        </w:rPr>
        <w:t>γ</w:t>
      </w:r>
      <w:r w:rsidR="00586A82" w:rsidRPr="00C16F4F">
        <w:rPr>
          <w:i/>
          <w:vertAlign w:val="subscript"/>
        </w:rPr>
        <w:t>t</w:t>
      </w:r>
      <w:proofErr w:type="spellEnd"/>
      <w:r w:rsidR="00586A82" w:rsidRPr="00C16F4F">
        <w:t>(</w:t>
      </w:r>
      <w:r w:rsidR="00586A82" w:rsidRPr="00C16F4F">
        <w:rPr>
          <w:i/>
        </w:rPr>
        <w:t>j</w:t>
      </w:r>
      <w:r w:rsidR="00586A82" w:rsidRPr="00C16F4F">
        <w:t xml:space="preserve">) </w:t>
      </w:r>
      <w:r w:rsidR="00B56A80" w:rsidRPr="00C16F4F">
        <w:t>according to formula</w:t>
      </w:r>
      <w:r w:rsidR="00586A82" w:rsidRPr="00C16F4F">
        <w:t>s</w:t>
      </w:r>
      <w:r w:rsidR="00B56A80" w:rsidRPr="00C16F4F">
        <w:t xml:space="preserve"> </w:t>
      </w:r>
      <w:hyperlink w:anchor="_Formula_IV.4.3.6._Joint" w:tooltip="Formula I.3.2.5. Joint probability ξt(i, j)" w:history="1">
        <w:r w:rsidR="001A5A1B">
          <w:rPr>
            <w:rStyle w:val="Hyperlink"/>
            <w:u w:val="none"/>
          </w:rPr>
          <w:t>I</w:t>
        </w:r>
        <w:r w:rsidR="00EB797B" w:rsidRPr="00C16F4F">
          <w:rPr>
            <w:rStyle w:val="Hyperlink"/>
            <w:u w:val="none"/>
          </w:rPr>
          <w:t>.3.2.5</w:t>
        </w:r>
      </w:hyperlink>
      <w:r w:rsidR="00586A82" w:rsidRPr="00C16F4F">
        <w:t xml:space="preserve"> and </w:t>
      </w:r>
      <w:hyperlink w:anchor="_Formula_IV.4.2.1._Probability" w:tooltip="Formula I.2.1. Joint probability of being in state si at time point t with observation sequence O" w:history="1">
        <w:r w:rsidR="001A5A1B">
          <w:rPr>
            <w:rStyle w:val="Hyperlink"/>
            <w:u w:val="none"/>
          </w:rPr>
          <w:t>I</w:t>
        </w:r>
        <w:r w:rsidR="00586A82" w:rsidRPr="00C16F4F">
          <w:rPr>
            <w:rStyle w:val="Hyperlink"/>
            <w:u w:val="none"/>
          </w:rPr>
          <w:t>.2.1</w:t>
        </w:r>
      </w:hyperlink>
      <w:r w:rsidR="00B56A80" w:rsidRPr="00C16F4F">
        <w:t xml:space="preserv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00B56A80" w:rsidRPr="00C16F4F">
        <w:t xml:space="preserve"> gets maximal at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B56A80" w:rsidRPr="00C16F4F">
        <w:t xml:space="preserve"> and so, the main task of M-step in EM algorithm is essentially to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00B56A80" w:rsidRPr="00C16F4F">
        <w:t xml:space="preserve"> according to formula </w:t>
      </w:r>
      <w:hyperlink w:anchor="_Formula_IV.4.3.7._HMM" w:tooltip="Formula I.3.2.7. HMM parameter estimate in detailed" w:history="1">
        <w:r w:rsidR="001A5A1B">
          <w:rPr>
            <w:rStyle w:val="Hyperlink"/>
            <w:u w:val="none"/>
          </w:rPr>
          <w:t>I</w:t>
        </w:r>
        <w:r w:rsidR="00DC06C6" w:rsidRPr="00C16F4F">
          <w:rPr>
            <w:rStyle w:val="Hyperlink"/>
            <w:u w:val="none"/>
          </w:rPr>
          <w:t>.3.2.</w:t>
        </w:r>
        <w:r w:rsidR="00EB797B" w:rsidRPr="00C16F4F">
          <w:rPr>
            <w:rStyle w:val="Hyperlink"/>
            <w:u w:val="none"/>
          </w:rPr>
          <w:t>7</w:t>
        </w:r>
      </w:hyperlink>
      <w:r w:rsidR="00B56A80" w:rsidRPr="00C16F4F">
        <w:t>.</w:t>
      </w:r>
      <w:r w:rsidR="00CA7D57" w:rsidRPr="00C16F4F">
        <w:t xml:space="preserve"> The EM algorithm </w:t>
      </w:r>
      <w:proofErr w:type="gramStart"/>
      <w:r w:rsidR="00CA7D57" w:rsidRPr="00C16F4F">
        <w:t>is interpreted</w:t>
      </w:r>
      <w:proofErr w:type="gramEnd"/>
      <w:r w:rsidR="00CA7D57" w:rsidRPr="00C16F4F">
        <w:t xml:space="preserve"> in HMM learning problem, as </w:t>
      </w:r>
      <w:r w:rsidR="00E14BBD" w:rsidRPr="00C16F4F">
        <w:t xml:space="preserve">shown in table </w:t>
      </w:r>
      <w:hyperlink w:anchor="_Table_IV.4.3.2._EM" w:tooltip="Table I.3.2.1. EM algorithm for HMM learning problem" w:history="1">
        <w:r w:rsidR="001A5A1B">
          <w:rPr>
            <w:rStyle w:val="Hyperlink"/>
            <w:u w:val="none"/>
          </w:rPr>
          <w:t>I</w:t>
        </w:r>
        <w:r w:rsidR="00E14BBD" w:rsidRPr="00C16F4F">
          <w:rPr>
            <w:rStyle w:val="Hyperlink"/>
            <w:u w:val="none"/>
          </w:rPr>
          <w:t>.3.</w:t>
        </w:r>
        <w:r w:rsidR="00CF6C08" w:rsidRPr="00C16F4F">
          <w:rPr>
            <w:rStyle w:val="Hyperlink"/>
            <w:u w:val="none"/>
          </w:rPr>
          <w:t>2.1</w:t>
        </w:r>
      </w:hyperlink>
      <w:r w:rsidR="00E14BBD" w:rsidRPr="00C16F4F">
        <w:t>.</w:t>
      </w:r>
    </w:p>
    <w:p w:rsidR="008A5B39" w:rsidRPr="00C16F4F" w:rsidRDefault="008A5B39" w:rsidP="004E165E"/>
    <w:tbl>
      <w:tblPr>
        <w:tblStyle w:val="TableGrid"/>
        <w:tblW w:w="0" w:type="auto"/>
        <w:tblLook w:val="04A0" w:firstRow="1" w:lastRow="0" w:firstColumn="1" w:lastColumn="0" w:noHBand="0" w:noVBand="1"/>
      </w:tblPr>
      <w:tblGrid>
        <w:gridCol w:w="8155"/>
      </w:tblGrid>
      <w:tr w:rsidR="00E14BBD" w:rsidRPr="00C16F4F" w:rsidTr="00E14BBD">
        <w:tc>
          <w:tcPr>
            <w:tcW w:w="8525" w:type="dxa"/>
          </w:tcPr>
          <w:p w:rsidR="00E14BBD" w:rsidRPr="00C16F4F" w:rsidRDefault="00E14BBD" w:rsidP="00E14BBD">
            <w:r w:rsidRPr="00C16F4F">
              <w:t xml:space="preserve">Starting with initial </w:t>
            </w:r>
            <w:r w:rsidR="00801740" w:rsidRPr="00C16F4F">
              <w:t>value</w:t>
            </w:r>
            <w:r w:rsidRPr="00C16F4F">
              <w:t xml:space="preserve"> for Δ, each iteration in EM algorithm has two steps:</w:t>
            </w:r>
          </w:p>
          <w:p w:rsidR="00E14BBD" w:rsidRPr="00C16F4F" w:rsidRDefault="00E14BBD" w:rsidP="00087B7B">
            <w:pPr>
              <w:pStyle w:val="ListParagraph"/>
              <w:numPr>
                <w:ilvl w:val="0"/>
                <w:numId w:val="121"/>
              </w:numPr>
              <w:rPr>
                <w:szCs w:val="24"/>
              </w:rPr>
            </w:pPr>
            <w:r w:rsidRPr="00C16F4F">
              <w:rPr>
                <w:i/>
                <w:szCs w:val="24"/>
              </w:rPr>
              <w:lastRenderedPageBreak/>
              <w:t>E-step</w:t>
            </w:r>
            <w:r w:rsidRPr="00C16F4F">
              <w:rPr>
                <w:szCs w:val="24"/>
              </w:rPr>
              <w:t>: Calculating the joint probabilit</w:t>
            </w:r>
            <w:r w:rsidR="008A5B39" w:rsidRPr="00C16F4F">
              <w:rPr>
                <w:szCs w:val="24"/>
              </w:rPr>
              <w:t>ies</w:t>
            </w:r>
            <w:r w:rsidRPr="00C16F4F">
              <w:rPr>
                <w:szCs w:val="24"/>
              </w:rPr>
              <w:t xml:space="preserve"> </w:t>
            </w:r>
            <w:proofErr w:type="spellStart"/>
            <w:proofErr w:type="gramStart"/>
            <w:r w:rsidRPr="00C16F4F">
              <w:rPr>
                <w:i/>
                <w:szCs w:val="24"/>
              </w:rPr>
              <w:t>ξ</w:t>
            </w:r>
            <w:r w:rsidRPr="00C16F4F">
              <w:rPr>
                <w:i/>
                <w:szCs w:val="24"/>
                <w:vertAlign w:val="subscript"/>
              </w:rPr>
              <w:t>t</w:t>
            </w:r>
            <w:proofErr w:type="spellEnd"/>
            <w:r w:rsidRPr="00C16F4F">
              <w:rPr>
                <w:szCs w:val="24"/>
              </w:rPr>
              <w:t>(</w:t>
            </w:r>
            <w:proofErr w:type="spellStart"/>
            <w:proofErr w:type="gramEnd"/>
            <w:r w:rsidRPr="00C16F4F">
              <w:rPr>
                <w:i/>
                <w:szCs w:val="24"/>
              </w:rPr>
              <w:t>i</w:t>
            </w:r>
            <w:proofErr w:type="spellEnd"/>
            <w:r w:rsidRPr="00C16F4F">
              <w:rPr>
                <w:szCs w:val="24"/>
              </w:rPr>
              <w:t xml:space="preserve">, </w:t>
            </w:r>
            <w:r w:rsidRPr="00C16F4F">
              <w:rPr>
                <w:i/>
                <w:szCs w:val="24"/>
              </w:rPr>
              <w:t>j</w:t>
            </w:r>
            <w:r w:rsidRPr="00C16F4F">
              <w:rPr>
                <w:szCs w:val="24"/>
              </w:rPr>
              <w:t xml:space="preserve">) </w:t>
            </w:r>
            <w:r w:rsidR="008A5B39" w:rsidRPr="00C16F4F">
              <w:rPr>
                <w:szCs w:val="24"/>
              </w:rPr>
              <w:t xml:space="preserve">and </w:t>
            </w:r>
            <w:proofErr w:type="spellStart"/>
            <w:r w:rsidR="008A5B39" w:rsidRPr="00C16F4F">
              <w:rPr>
                <w:i/>
                <w:szCs w:val="24"/>
              </w:rPr>
              <w:t>γ</w:t>
            </w:r>
            <w:r w:rsidR="008A5B39" w:rsidRPr="00C16F4F">
              <w:rPr>
                <w:i/>
                <w:szCs w:val="24"/>
                <w:vertAlign w:val="subscript"/>
              </w:rPr>
              <w:t>t</w:t>
            </w:r>
            <w:proofErr w:type="spellEnd"/>
            <w:r w:rsidR="008A5B39" w:rsidRPr="00C16F4F">
              <w:rPr>
                <w:szCs w:val="24"/>
              </w:rPr>
              <w:t>(</w:t>
            </w:r>
            <w:r w:rsidR="008A5B39" w:rsidRPr="00C16F4F">
              <w:rPr>
                <w:i/>
                <w:szCs w:val="24"/>
              </w:rPr>
              <w:t>j</w:t>
            </w:r>
            <w:r w:rsidR="008A5B39" w:rsidRPr="00C16F4F">
              <w:rPr>
                <w:szCs w:val="24"/>
              </w:rPr>
              <w:t xml:space="preserve">) </w:t>
            </w:r>
            <w:r w:rsidRPr="00C16F4F">
              <w:rPr>
                <w:szCs w:val="24"/>
              </w:rPr>
              <w:t>according to formula</w:t>
            </w:r>
            <w:r w:rsidR="008A5B39" w:rsidRPr="00C16F4F">
              <w:rPr>
                <w:szCs w:val="24"/>
              </w:rPr>
              <w:t>s</w:t>
            </w:r>
            <w:r w:rsidRPr="00C16F4F">
              <w:rPr>
                <w:szCs w:val="24"/>
              </w:rPr>
              <w:t xml:space="preserve"> </w:t>
            </w:r>
            <w:hyperlink w:anchor="_Formula_IV.4.3.6._Joint" w:tooltip="Formula I.3.2.5. Joint probability ξt(i, j)" w:history="1">
              <w:r w:rsidR="001A5A1B">
                <w:rPr>
                  <w:rStyle w:val="Hyperlink"/>
                  <w:szCs w:val="24"/>
                  <w:u w:val="none"/>
                </w:rPr>
                <w:t>I</w:t>
              </w:r>
              <w:r w:rsidRPr="00C16F4F">
                <w:rPr>
                  <w:rStyle w:val="Hyperlink"/>
                  <w:szCs w:val="24"/>
                  <w:u w:val="none"/>
                </w:rPr>
                <w:t>.3.</w:t>
              </w:r>
              <w:r w:rsidR="00CF6C08" w:rsidRPr="00C16F4F">
                <w:rPr>
                  <w:rStyle w:val="Hyperlink"/>
                  <w:szCs w:val="24"/>
                  <w:u w:val="none"/>
                </w:rPr>
                <w:t>2.</w:t>
              </w:r>
              <w:r w:rsidR="00EB797B" w:rsidRPr="00C16F4F">
                <w:rPr>
                  <w:rStyle w:val="Hyperlink"/>
                  <w:szCs w:val="24"/>
                  <w:u w:val="none"/>
                </w:rPr>
                <w:t>5</w:t>
              </w:r>
            </w:hyperlink>
            <w:r w:rsidRPr="00C16F4F">
              <w:rPr>
                <w:szCs w:val="24"/>
              </w:rPr>
              <w:t xml:space="preserve"> </w:t>
            </w:r>
            <w:r w:rsidR="008A5B39" w:rsidRPr="00C16F4F">
              <w:rPr>
                <w:szCs w:val="24"/>
              </w:rPr>
              <w:t xml:space="preserve">and </w:t>
            </w:r>
            <w:hyperlink w:anchor="_Formula_IV.4.2.1._Probability" w:tooltip="Formula I.2.1. Joint probability of being in state si at time point t with observation sequence O" w:history="1">
              <w:r w:rsidR="001A5A1B">
                <w:rPr>
                  <w:rStyle w:val="Hyperlink"/>
                  <w:szCs w:val="24"/>
                  <w:u w:val="none"/>
                </w:rPr>
                <w:t>I</w:t>
              </w:r>
              <w:r w:rsidR="008A5B39" w:rsidRPr="00C16F4F">
                <w:rPr>
                  <w:rStyle w:val="Hyperlink"/>
                  <w:szCs w:val="24"/>
                  <w:u w:val="none"/>
                </w:rPr>
                <w:t>.2.1</w:t>
              </w:r>
            </w:hyperlink>
            <w:r w:rsidR="008A5B39" w:rsidRPr="00C16F4F">
              <w:rPr>
                <w:szCs w:val="24"/>
              </w:rPr>
              <w:t xml:space="preserve"> </w:t>
            </w:r>
            <w:r w:rsidRPr="00C16F4F">
              <w:rPr>
                <w:szCs w:val="24"/>
              </w:rPr>
              <w:t>given current parameter Δ = (</w:t>
            </w:r>
            <w:proofErr w:type="spellStart"/>
            <w:r w:rsidRPr="00C16F4F">
              <w:rPr>
                <w:i/>
                <w:szCs w:val="24"/>
              </w:rPr>
              <w:t>a</w:t>
            </w:r>
            <w:r w:rsidRPr="00C16F4F">
              <w:rPr>
                <w:i/>
                <w:szCs w:val="24"/>
                <w:vertAlign w:val="subscript"/>
              </w:rPr>
              <w:t>ij</w:t>
            </w:r>
            <w:proofErr w:type="spellEnd"/>
            <w:r w:rsidRPr="00C16F4F">
              <w:rPr>
                <w:szCs w:val="24"/>
              </w:rPr>
              <w:t xml:space="preserve">, </w:t>
            </w:r>
            <w:proofErr w:type="spellStart"/>
            <w:r w:rsidRPr="00C16F4F">
              <w:rPr>
                <w:i/>
                <w:szCs w:val="24"/>
              </w:rPr>
              <w:t>b</w:t>
            </w:r>
            <w:r w:rsidR="00D90A2D" w:rsidRPr="00C16F4F">
              <w:rPr>
                <w:i/>
                <w:szCs w:val="24"/>
                <w:vertAlign w:val="subscript"/>
              </w:rPr>
              <w:t>j</w:t>
            </w:r>
            <w:proofErr w:type="spellEnd"/>
            <w:r w:rsidRPr="00C16F4F">
              <w:rPr>
                <w:szCs w:val="24"/>
              </w:rPr>
              <w:t>(</w:t>
            </w:r>
            <w:r w:rsidRPr="00C16F4F">
              <w:rPr>
                <w:i/>
                <w:szCs w:val="24"/>
              </w:rPr>
              <w:t>k</w:t>
            </w:r>
            <w:r w:rsidRPr="00C16F4F">
              <w:rPr>
                <w:szCs w:val="24"/>
              </w:rPr>
              <w:t xml:space="preserve">), </w:t>
            </w:r>
            <w:r w:rsidRPr="00C16F4F">
              <w:rPr>
                <w:i/>
                <w:szCs w:val="24"/>
              </w:rPr>
              <w:t>π</w:t>
            </w:r>
            <w:r w:rsidR="00D90A2D" w:rsidRPr="00C16F4F">
              <w:rPr>
                <w:i/>
                <w:szCs w:val="24"/>
                <w:vertAlign w:val="subscript"/>
              </w:rPr>
              <w:t>j</w:t>
            </w:r>
            <w:r w:rsidRPr="00C16F4F">
              <w:rPr>
                <w:szCs w:val="24"/>
              </w:rPr>
              <w:t>).</w:t>
            </w:r>
          </w:p>
          <w:p w:rsidR="008A5B39" w:rsidRPr="00E47321" w:rsidRDefault="00FE3715" w:rsidP="008A5B39">
            <w:pPr>
              <w:ind w:left="720"/>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rsidR="00553D7B" w:rsidRPr="00C16F4F" w:rsidRDefault="00FE3715" w:rsidP="008A5B39">
            <w:pPr>
              <w:ind w:left="720"/>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m:rPr>
                    <m:sty m:val="p"/>
                  </m:rPr>
                  <w:rPr>
                    <w:shd w:val="pct15" w:color="auto" w:fill="FFFFFF"/>
                  </w:rPr>
                  <w:br/>
                </m:r>
              </m:oMath>
            </m:oMathPara>
            <w:r w:rsidR="00553D7B" w:rsidRPr="00C16F4F">
              <w:t>Where forward variable</w:t>
            </w:r>
            <w:r w:rsidR="00553D7B" w:rsidRPr="00C16F4F">
              <w:rPr>
                <w:i/>
              </w:rPr>
              <w:t xml:space="preserve"> α</w:t>
            </w:r>
            <w:r w:rsidR="00553D7B" w:rsidRPr="00C16F4F">
              <w:rPr>
                <w:i/>
                <w:vertAlign w:val="subscript"/>
              </w:rPr>
              <w:t>t</w:t>
            </w:r>
            <w:r w:rsidR="009135CF" w:rsidRPr="00C16F4F">
              <w:t xml:space="preserve"> a</w:t>
            </w:r>
            <w:r w:rsidR="00553D7B" w:rsidRPr="00C16F4F">
              <w:t>nd backward variable</w:t>
            </w:r>
            <w:r w:rsidR="00553D7B" w:rsidRPr="00C16F4F">
              <w:rPr>
                <w:i/>
              </w:rPr>
              <w:t xml:space="preserve"> β</w:t>
            </w:r>
            <w:r w:rsidR="00553D7B" w:rsidRPr="00C16F4F">
              <w:rPr>
                <w:i/>
                <w:vertAlign w:val="subscript"/>
              </w:rPr>
              <w:t>t</w:t>
            </w:r>
            <w:r w:rsidR="009135CF" w:rsidRPr="00C16F4F">
              <w:t xml:space="preserve"> </w:t>
            </w:r>
            <w:proofErr w:type="gramStart"/>
            <w:r w:rsidR="00553D7B" w:rsidRPr="00C16F4F">
              <w:t>are calculated</w:t>
            </w:r>
            <w:proofErr w:type="gramEnd"/>
            <w:r w:rsidR="00553D7B" w:rsidRPr="00C16F4F">
              <w:t xml:space="preserve"> by previous recurrence formulas </w:t>
            </w:r>
            <w:hyperlink w:anchor="_Formula_III.2.2._Recurrence" w:tooltip="Formula I.1.2. Recurrence property of forward variable" w:history="1">
              <w:r w:rsidR="001A5A1B">
                <w:rPr>
                  <w:rStyle w:val="Hyperlink"/>
                  <w:u w:val="none"/>
                </w:rPr>
                <w:t>I</w:t>
              </w:r>
              <w:r w:rsidR="00553D7B" w:rsidRPr="00C16F4F">
                <w:rPr>
                  <w:rStyle w:val="Hyperlink"/>
                  <w:u w:val="none"/>
                </w:rPr>
                <w:t>.1.2</w:t>
              </w:r>
            </w:hyperlink>
            <w:r w:rsidR="00553D7B" w:rsidRPr="00C16F4F">
              <w:t xml:space="preserve"> and </w:t>
            </w:r>
            <w:hyperlink w:anchor="_Formula_III.2.5._Recurrence" w:tooltip="Formula I.1.5. Recurrence property of backward variable" w:history="1">
              <w:r w:rsidR="001A5A1B">
                <w:rPr>
                  <w:rStyle w:val="Hyperlink"/>
                  <w:u w:val="none"/>
                </w:rPr>
                <w:t>I</w:t>
              </w:r>
              <w:r w:rsidR="00553D7B" w:rsidRPr="00C16F4F">
                <w:rPr>
                  <w:rStyle w:val="Hyperlink"/>
                  <w:u w:val="none"/>
                </w:rPr>
                <w:t>.1.5</w:t>
              </w:r>
            </w:hyperlink>
            <w:r w:rsidR="00553D7B" w:rsidRPr="00C16F4F">
              <w:t>.</w:t>
            </w:r>
          </w:p>
          <w:p w:rsidR="00553D7B" w:rsidRPr="00C16F4F" w:rsidRDefault="00FE3715" w:rsidP="00553D7B">
            <w:pPr>
              <w:ind w:left="720"/>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553D7B" w:rsidRPr="00C16F4F" w:rsidRDefault="00FE3715" w:rsidP="00553D7B">
            <w:pPr>
              <w:ind w:left="720"/>
            </w:pPr>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rsidR="00E14BBD" w:rsidRPr="00C16F4F" w:rsidRDefault="00E14BBD" w:rsidP="00087B7B">
            <w:pPr>
              <w:pStyle w:val="ListParagraph"/>
              <w:numPr>
                <w:ilvl w:val="0"/>
                <w:numId w:val="121"/>
              </w:numPr>
              <w:rPr>
                <w:szCs w:val="24"/>
              </w:rPr>
            </w:pPr>
            <w:r w:rsidRPr="00C16F4F">
              <w:rPr>
                <w:i/>
                <w:szCs w:val="24"/>
              </w:rPr>
              <w:t>M-step</w:t>
            </w:r>
            <w:r w:rsidRPr="00C16F4F">
              <w:rPr>
                <w:szCs w:val="24"/>
              </w:rPr>
              <w:t xml:space="preserve">: Calculating the estimate </w:t>
            </w:r>
            <m:oMath>
              <m:acc>
                <m:accPr>
                  <m:ctrlPr>
                    <w:rPr>
                      <w:rFonts w:ascii="Cambria Math" w:hAnsi="Cambria Math"/>
                      <w:szCs w:val="24"/>
                    </w:rPr>
                  </m:ctrlPr>
                </m:accPr>
                <m:e>
                  <m:r>
                    <m:rPr>
                      <m:sty m:val="p"/>
                    </m:rPr>
                    <w:rPr>
                      <w:rFonts w:ascii="Cambria Math" w:hAnsi="Cambria Math"/>
                      <w:szCs w:val="24"/>
                    </w:rPr>
                    <m:t>Δ</m:t>
                  </m:r>
                </m:e>
              </m:acc>
              <m:r>
                <m:rPr>
                  <m:sty m:val="p"/>
                </m:rP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b</m:t>
                          </m:r>
                        </m:e>
                      </m:acc>
                    </m:e>
                    <m:sub>
                      <m:r>
                        <w:rPr>
                          <w:rFonts w:ascii="Cambria Math" w:hAnsi="Cambria Math"/>
                          <w:szCs w:val="24"/>
                        </w:rPr>
                        <m:t>j</m:t>
                      </m:r>
                    </m:sub>
                  </m:sSub>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π</m:t>
                          </m:r>
                        </m:e>
                      </m:acc>
                    </m:e>
                    <m:sub>
                      <m:r>
                        <w:rPr>
                          <w:rFonts w:ascii="Cambria Math" w:hAnsi="Cambria Math"/>
                          <w:szCs w:val="24"/>
                        </w:rPr>
                        <m:t>j</m:t>
                      </m:r>
                    </m:sub>
                  </m:sSub>
                </m:e>
              </m:d>
              <m:r>
                <m:rPr>
                  <m:sty m:val="p"/>
                </m:rPr>
                <w:rPr>
                  <w:rFonts w:ascii="Cambria Math" w:hAnsi="Cambria Math"/>
                  <w:szCs w:val="24"/>
                </w:rPr>
                <m:t xml:space="preserve"> </m:t>
              </m:r>
            </m:oMath>
            <w:r w:rsidRPr="00C16F4F">
              <w:rPr>
                <w:szCs w:val="24"/>
              </w:rPr>
              <w:t>based on the joint probabilit</w:t>
            </w:r>
            <w:r w:rsidR="009135CF" w:rsidRPr="00C16F4F">
              <w:rPr>
                <w:szCs w:val="24"/>
              </w:rPr>
              <w:t>ies</w:t>
            </w:r>
            <w:r w:rsidRPr="00C16F4F">
              <w:rPr>
                <w:szCs w:val="24"/>
              </w:rPr>
              <w:t xml:space="preserve"> </w:t>
            </w:r>
            <w:proofErr w:type="spellStart"/>
            <w:proofErr w:type="gramStart"/>
            <w:r w:rsidRPr="00C16F4F">
              <w:rPr>
                <w:i/>
                <w:szCs w:val="24"/>
              </w:rPr>
              <w:t>ξ</w:t>
            </w:r>
            <w:r w:rsidRPr="00C16F4F">
              <w:rPr>
                <w:i/>
                <w:szCs w:val="24"/>
                <w:vertAlign w:val="subscript"/>
              </w:rPr>
              <w:t>t</w:t>
            </w:r>
            <w:proofErr w:type="spellEnd"/>
            <w:r w:rsidRPr="00C16F4F">
              <w:rPr>
                <w:szCs w:val="24"/>
              </w:rPr>
              <w:t>(</w:t>
            </w:r>
            <w:proofErr w:type="spellStart"/>
            <w:proofErr w:type="gramEnd"/>
            <w:r w:rsidRPr="00C16F4F">
              <w:rPr>
                <w:i/>
                <w:szCs w:val="24"/>
              </w:rPr>
              <w:t>i</w:t>
            </w:r>
            <w:proofErr w:type="spellEnd"/>
            <w:r w:rsidRPr="00C16F4F">
              <w:rPr>
                <w:szCs w:val="24"/>
              </w:rPr>
              <w:t xml:space="preserve">, </w:t>
            </w:r>
            <w:r w:rsidRPr="00C16F4F">
              <w:rPr>
                <w:i/>
                <w:szCs w:val="24"/>
              </w:rPr>
              <w:t>j</w:t>
            </w:r>
            <w:r w:rsidRPr="00C16F4F">
              <w:rPr>
                <w:szCs w:val="24"/>
              </w:rPr>
              <w:t xml:space="preserve">) </w:t>
            </w:r>
            <w:r w:rsidR="009135CF" w:rsidRPr="00C16F4F">
              <w:rPr>
                <w:szCs w:val="24"/>
              </w:rPr>
              <w:t xml:space="preserve">and </w:t>
            </w:r>
            <w:proofErr w:type="spellStart"/>
            <w:r w:rsidR="009135CF" w:rsidRPr="00C16F4F">
              <w:rPr>
                <w:i/>
                <w:szCs w:val="24"/>
              </w:rPr>
              <w:t>γ</w:t>
            </w:r>
            <w:r w:rsidR="009135CF" w:rsidRPr="00C16F4F">
              <w:rPr>
                <w:i/>
                <w:szCs w:val="24"/>
                <w:vertAlign w:val="subscript"/>
              </w:rPr>
              <w:t>t</w:t>
            </w:r>
            <w:proofErr w:type="spellEnd"/>
            <w:r w:rsidR="009135CF" w:rsidRPr="00C16F4F">
              <w:rPr>
                <w:szCs w:val="24"/>
              </w:rPr>
              <w:t>(</w:t>
            </w:r>
            <w:r w:rsidR="009135CF" w:rsidRPr="00C16F4F">
              <w:rPr>
                <w:i/>
                <w:szCs w:val="24"/>
              </w:rPr>
              <w:t>j</w:t>
            </w:r>
            <w:r w:rsidR="009135CF" w:rsidRPr="00C16F4F">
              <w:rPr>
                <w:szCs w:val="24"/>
              </w:rPr>
              <w:t xml:space="preserve">) </w:t>
            </w:r>
            <w:r w:rsidRPr="00C16F4F">
              <w:rPr>
                <w:szCs w:val="24"/>
              </w:rPr>
              <w:t xml:space="preserve">determined at E-step, according to formula </w:t>
            </w:r>
            <w:hyperlink w:anchor="_Formula_IV.4.3.7._HMM" w:tooltip="Formula I.3.2.7. HMM parameter estimate in detailed" w:history="1">
              <w:r w:rsidR="001A5A1B">
                <w:rPr>
                  <w:rStyle w:val="Hyperlink"/>
                  <w:szCs w:val="24"/>
                  <w:u w:val="none"/>
                </w:rPr>
                <w:t>I</w:t>
              </w:r>
              <w:r w:rsidRPr="00C16F4F">
                <w:rPr>
                  <w:rStyle w:val="Hyperlink"/>
                  <w:szCs w:val="24"/>
                  <w:u w:val="none"/>
                </w:rPr>
                <w:t>.3.</w:t>
              </w:r>
              <w:r w:rsidR="00CF6C08" w:rsidRPr="00C16F4F">
                <w:rPr>
                  <w:rStyle w:val="Hyperlink"/>
                  <w:szCs w:val="24"/>
                  <w:u w:val="none"/>
                </w:rPr>
                <w:t>2.</w:t>
              </w:r>
              <w:r w:rsidR="00EB797B" w:rsidRPr="00C16F4F">
                <w:rPr>
                  <w:rStyle w:val="Hyperlink"/>
                  <w:szCs w:val="24"/>
                  <w:u w:val="none"/>
                </w:rPr>
                <w:t>7</w:t>
              </w:r>
            </w:hyperlink>
            <w:r w:rsidRPr="00C16F4F">
              <w:rPr>
                <w:szCs w:val="24"/>
              </w:rPr>
              <w:t>.</w:t>
            </w:r>
          </w:p>
          <w:p w:rsidR="007C07C7" w:rsidRPr="00E47321" w:rsidRDefault="00FE3715" w:rsidP="00FC77A2">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oMath>
            </m:oMathPara>
          </w:p>
          <w:p w:rsidR="007C07C7" w:rsidRPr="00E47321" w:rsidRDefault="00FE3715" w:rsidP="00FC77A2">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oMath>
            </m:oMathPara>
          </w:p>
          <w:p w:rsidR="007C07C7" w:rsidRPr="00C16F4F" w:rsidRDefault="00FE3715" w:rsidP="00FC77A2">
            <w:pPr>
              <w:rPr>
                <w:shd w:val="pct15" w:color="auto" w:fill="FFFFFF"/>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E14BBD" w:rsidRPr="00C16F4F" w:rsidRDefault="00E14BBD" w:rsidP="00E14BBD">
            <w:pPr>
              <w:pStyle w:val="ListParagraph"/>
              <w:rPr>
                <w:szCs w:val="24"/>
              </w:rPr>
            </w:pPr>
            <w:r w:rsidRPr="00C16F4F">
              <w:rPr>
                <w:szCs w:val="24"/>
              </w:rPr>
              <w:t xml:space="preserve">The estimate </w:t>
            </w:r>
            <m:oMath>
              <m:acc>
                <m:accPr>
                  <m:ctrlPr>
                    <w:rPr>
                      <w:rFonts w:ascii="Cambria Math" w:hAnsi="Cambria Math"/>
                      <w:szCs w:val="24"/>
                    </w:rPr>
                  </m:ctrlPr>
                </m:accPr>
                <m:e>
                  <m:r>
                    <m:rPr>
                      <m:sty m:val="p"/>
                    </m:rPr>
                    <w:rPr>
                      <w:rFonts w:ascii="Cambria Math" w:hAnsi="Cambria Math"/>
                      <w:szCs w:val="24"/>
                    </w:rPr>
                    <m:t>Δ</m:t>
                  </m:r>
                </m:e>
              </m:acc>
            </m:oMath>
            <w:r w:rsidRPr="00C16F4F">
              <w:rPr>
                <w:szCs w:val="24"/>
              </w:rPr>
              <w:t xml:space="preserve"> becomes the current parameter for next iteration.</w:t>
            </w:r>
          </w:p>
          <w:p w:rsidR="00E14BBD" w:rsidRPr="00C16F4F" w:rsidRDefault="00E14BBD" w:rsidP="00E14BBD"/>
          <w:p w:rsidR="00E14BBD" w:rsidRPr="00C16F4F" w:rsidRDefault="00A041C7" w:rsidP="00A041C7">
            <w:r w:rsidRPr="00C16F4F">
              <w:t xml:space="preserve">EM algorithm stops when it meets the terminating condition, for example, the difference of current parameter Δ and next parameter </w:t>
            </w:r>
            <m:oMath>
              <m:acc>
                <m:accPr>
                  <m:ctrlPr>
                    <w:rPr>
                      <w:rFonts w:ascii="Cambria Math" w:hAnsi="Cambria Math"/>
                    </w:rPr>
                  </m:ctrlPr>
                </m:accPr>
                <m:e>
                  <m:r>
                    <m:rPr>
                      <m:sty m:val="p"/>
                    </m:rPr>
                    <w:rPr>
                      <w:rFonts w:ascii="Cambria Math" w:hAnsi="Cambria Math"/>
                    </w:rPr>
                    <m:t>Δ</m:t>
                  </m:r>
                </m:e>
              </m:acc>
            </m:oMath>
            <w:r w:rsidRPr="00C16F4F">
              <w:t xml:space="preserve"> is insignificant. It is possible to define a custom terminating condition.</w:t>
            </w:r>
          </w:p>
        </w:tc>
      </w:tr>
    </w:tbl>
    <w:p w:rsidR="00E14BBD" w:rsidRPr="00C16F4F" w:rsidRDefault="00E14BBD" w:rsidP="00E14BBD">
      <w:pPr>
        <w:pStyle w:val="Heading6"/>
        <w:ind w:left="360"/>
        <w:rPr>
          <w:szCs w:val="24"/>
        </w:rPr>
      </w:pPr>
      <w:bookmarkStart w:id="129" w:name="_Table_IV.4.3.2._EM"/>
      <w:bookmarkStart w:id="130" w:name="_Toc448952677"/>
      <w:bookmarkEnd w:id="129"/>
      <w:r w:rsidRPr="00C16F4F">
        <w:rPr>
          <w:b/>
          <w:szCs w:val="24"/>
        </w:rPr>
        <w:lastRenderedPageBreak/>
        <w:t xml:space="preserve">Table </w:t>
      </w:r>
      <w:r w:rsidR="001A5A1B">
        <w:rPr>
          <w:b/>
          <w:szCs w:val="24"/>
        </w:rPr>
        <w:t>I</w:t>
      </w:r>
      <w:r w:rsidRPr="00C16F4F">
        <w:rPr>
          <w:b/>
          <w:szCs w:val="24"/>
        </w:rPr>
        <w:t>.3.</w:t>
      </w:r>
      <w:r w:rsidR="00CF6C08" w:rsidRPr="00C16F4F">
        <w:rPr>
          <w:b/>
          <w:szCs w:val="24"/>
        </w:rPr>
        <w:t>2.1</w:t>
      </w:r>
      <w:r w:rsidRPr="00C16F4F">
        <w:rPr>
          <w:b/>
          <w:szCs w:val="24"/>
        </w:rPr>
        <w:t>.</w:t>
      </w:r>
      <w:r w:rsidRPr="00C16F4F">
        <w:rPr>
          <w:szCs w:val="24"/>
        </w:rPr>
        <w:t xml:space="preserve"> EM algorithm for HMM learning problem</w:t>
      </w:r>
      <w:bookmarkEnd w:id="130"/>
    </w:p>
    <w:p w:rsidR="00942348" w:rsidRPr="00C16F4F" w:rsidRDefault="00EB4597" w:rsidP="00EB4597">
      <w:r w:rsidRPr="00C16F4F">
        <w:t xml:space="preserve">The algorithm to solve HMM learning problem shown in table </w:t>
      </w:r>
      <w:hyperlink w:anchor="_Table_IV.4.3.2._EM" w:tooltip="Table I.3.2.1. EM algorithm for HMM learning problem" w:history="1">
        <w:r w:rsidR="001A5A1B">
          <w:rPr>
            <w:rStyle w:val="Hyperlink"/>
            <w:u w:val="none"/>
          </w:rPr>
          <w:t>I</w:t>
        </w:r>
        <w:r w:rsidRPr="00C16F4F">
          <w:rPr>
            <w:rStyle w:val="Hyperlink"/>
            <w:u w:val="none"/>
          </w:rPr>
          <w:t>.3.</w:t>
        </w:r>
        <w:r w:rsidR="00CF6C08" w:rsidRPr="00C16F4F">
          <w:rPr>
            <w:rStyle w:val="Hyperlink"/>
            <w:u w:val="none"/>
          </w:rPr>
          <w:t>2.1</w:t>
        </w:r>
      </w:hyperlink>
      <w:r w:rsidR="00CF6C08" w:rsidRPr="00C16F4F">
        <w:t xml:space="preserve"> </w:t>
      </w:r>
      <w:proofErr w:type="gramStart"/>
      <w:r w:rsidRPr="00C16F4F">
        <w:t>is known</w:t>
      </w:r>
      <w:proofErr w:type="gramEnd"/>
      <w:r w:rsidRPr="00C16F4F">
        <w:t xml:space="preserve"> as Baum-Welch algorithm </w:t>
      </w:r>
      <w:r w:rsidR="00F870E2" w:rsidRPr="00F870E2">
        <w:t>by authors Leonard E. Baum and Lloyd R. Welch</w:t>
      </w:r>
      <w:r w:rsidR="00F870E2">
        <w:t xml:space="preserve"> </w:t>
      </w:r>
      <w:sdt>
        <w:sdtPr>
          <w:id w:val="1425889"/>
          <w:citation/>
        </w:sdtPr>
        <w:sdtEndPr/>
        <w:sdtContent>
          <w:r w:rsidR="00CD02C3" w:rsidRPr="00C16F4F">
            <w:fldChar w:fldCharType="begin"/>
          </w:r>
          <w:r w:rsidRPr="00C16F4F">
            <w:instrText xml:space="preserve"> CITATION Rabiner1989 \l 1033 </w:instrText>
          </w:r>
          <w:r w:rsidR="00CD02C3" w:rsidRPr="00C16F4F">
            <w:fldChar w:fldCharType="separate"/>
          </w:r>
          <w:r w:rsidRPr="00C16F4F">
            <w:rPr>
              <w:noProof/>
            </w:rPr>
            <w:t>(Rabiner, 1989)</w:t>
          </w:r>
          <w:r w:rsidR="00CD02C3" w:rsidRPr="00C16F4F">
            <w:fldChar w:fldCharType="end"/>
          </w:r>
        </w:sdtContent>
      </w:sdt>
      <w:r w:rsidRPr="00C16F4F">
        <w:t xml:space="preserve">. </w:t>
      </w:r>
      <w:r w:rsidR="000807D9" w:rsidRPr="00C16F4F">
        <w:t xml:space="preserve">Please see document “Hidden Markov Models Fundamentals” by </w:t>
      </w:r>
      <w:sdt>
        <w:sdtPr>
          <w:id w:val="1463400"/>
          <w:citation/>
        </w:sdtPr>
        <w:sdtEndPr/>
        <w:sdtContent>
          <w:r w:rsidR="00CD02C3" w:rsidRPr="00C16F4F">
            <w:fldChar w:fldCharType="begin"/>
          </w:r>
          <w:r w:rsidR="000807D9" w:rsidRPr="00C16F4F">
            <w:instrText xml:space="preserve"> CITATION Ramage2007 \p 8-13 \l 1033  </w:instrText>
          </w:r>
          <w:r w:rsidR="00CD02C3" w:rsidRPr="00C16F4F">
            <w:fldChar w:fldCharType="separate"/>
          </w:r>
          <w:r w:rsidR="000807D9" w:rsidRPr="00C16F4F">
            <w:rPr>
              <w:noProof/>
            </w:rPr>
            <w:t>(Ramage, 2007, pp. 8-13)</w:t>
          </w:r>
          <w:r w:rsidR="00CD02C3" w:rsidRPr="00C16F4F">
            <w:fldChar w:fldCharType="end"/>
          </w:r>
        </w:sdtContent>
      </w:sdt>
      <w:r w:rsidR="000807D9" w:rsidRPr="00C16F4F">
        <w:t xml:space="preserve"> for more details about HMM learning problem.</w:t>
      </w:r>
      <w:r w:rsidR="00801ECF" w:rsidRPr="00C16F4F">
        <w:t xml:space="preserve"> As aforementioned in previous sub-section </w:t>
      </w:r>
      <w:hyperlink w:anchor="_IV.4.3.1._EM_algorithm" w:tooltip="I.3.1. EM algorithm" w:history="1">
        <w:r w:rsidR="001A5A1B">
          <w:rPr>
            <w:rStyle w:val="Hyperlink"/>
            <w:u w:val="none"/>
          </w:rPr>
          <w:t>I</w:t>
        </w:r>
        <w:r w:rsidR="00801ECF" w:rsidRPr="00C16F4F">
          <w:rPr>
            <w:rStyle w:val="Hyperlink"/>
            <w:u w:val="none"/>
          </w:rPr>
          <w:t>.3.1</w:t>
        </w:r>
      </w:hyperlink>
      <w:r w:rsidR="00801ECF" w:rsidRPr="00C16F4F">
        <w:t xml:space="preserve">, the essence of EM algorithm applied into HMM learning problem is to determine the </w:t>
      </w:r>
      <w:proofErr w:type="gramStart"/>
      <w:r w:rsidR="00801ECF" w:rsidRPr="00C16F4F">
        <w:t xml:space="preserve">estimate </w:t>
      </w:r>
      <w:proofErr w:type="gramEnd"/>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801ECF" w:rsidRPr="00C16F4F">
        <w:t>.</w:t>
      </w:r>
    </w:p>
    <w:p w:rsidR="00FD631F" w:rsidRDefault="00E4568A" w:rsidP="00FD631F">
      <w:pPr>
        <w:ind w:firstLine="360"/>
      </w:pPr>
      <w:r w:rsidRPr="00C16F4F">
        <w:t xml:space="preserve">As seen in table </w:t>
      </w:r>
      <w:hyperlink w:anchor="_Table_IV.4.3.2._EM" w:tooltip="Table I.3.2.1. EM algorithm for HMM learning problem" w:history="1">
        <w:r w:rsidR="001A5A1B">
          <w:rPr>
            <w:rStyle w:val="Hyperlink"/>
            <w:u w:val="none"/>
          </w:rPr>
          <w:t>I</w:t>
        </w:r>
        <w:r w:rsidRPr="00C16F4F">
          <w:rPr>
            <w:rStyle w:val="Hyperlink"/>
            <w:u w:val="none"/>
          </w:rPr>
          <w:t>.3.2.1</w:t>
        </w:r>
      </w:hyperlink>
      <w:r w:rsidRPr="00C16F4F">
        <w:t xml:space="preserve">, it is not difficult to run E-step and M-step of </w:t>
      </w:r>
      <w:proofErr w:type="gramStart"/>
      <w:r w:rsidRPr="00C16F4F">
        <w:t>EM algorithm but how to determine the terminating condition</w:t>
      </w:r>
      <w:proofErr w:type="gramEnd"/>
      <w:r w:rsidRPr="00C16F4F">
        <w:t xml:space="preserve"> is considerable problem. It is better to establish a computational terminating criterion instead of applying the general statement “</w:t>
      </w:r>
      <w:r w:rsidR="00A041C7" w:rsidRPr="00C16F4F">
        <w:t xml:space="preserve">EM algorithm stops when it meets the terminating condition, for example, the difference of current parameter Δ and next parameter </w:t>
      </w:r>
      <m:oMath>
        <m:acc>
          <m:accPr>
            <m:ctrlPr>
              <w:rPr>
                <w:rFonts w:ascii="Cambria Math" w:hAnsi="Cambria Math"/>
              </w:rPr>
            </m:ctrlPr>
          </m:accPr>
          <m:e>
            <m:r>
              <m:rPr>
                <m:sty m:val="p"/>
              </m:rPr>
              <w:rPr>
                <w:rFonts w:ascii="Cambria Math" w:hAnsi="Cambria Math"/>
              </w:rPr>
              <m:t>Δ</m:t>
            </m:r>
          </m:e>
        </m:acc>
      </m:oMath>
      <w:r w:rsidR="00A041C7" w:rsidRPr="00C16F4F">
        <w:t xml:space="preserve"> is insignificant</w:t>
      </w:r>
      <w:r w:rsidRPr="00C16F4F">
        <w:t xml:space="preserve">”. </w:t>
      </w:r>
      <w:r w:rsidR="00B17623" w:rsidRPr="00C16F4F">
        <w:t>Therefore</w:t>
      </w:r>
      <w:r w:rsidRPr="00C16F4F">
        <w:t xml:space="preserve">, </w:t>
      </w:r>
      <w:r w:rsidR="00B17623" w:rsidRPr="00C16F4F">
        <w:t xml:space="preserve">author </w:t>
      </w:r>
      <w:sdt>
        <w:sdtPr>
          <w:id w:val="-1631395347"/>
          <w:citation/>
        </w:sdtPr>
        <w:sdtEndPr/>
        <w:sdtContent>
          <w:r w:rsidR="00B17623" w:rsidRPr="00C16F4F">
            <w:fldChar w:fldCharType="begin"/>
          </w:r>
          <w:r w:rsidR="00B17623" w:rsidRPr="00C16F4F">
            <w:instrText xml:space="preserve"> CITATION Nguyen2016TutorialHMM \l 1033 </w:instrText>
          </w:r>
          <w:r w:rsidR="00B17623" w:rsidRPr="00C16F4F">
            <w:fldChar w:fldCharType="separate"/>
          </w:r>
          <w:r w:rsidR="00B17623" w:rsidRPr="00C16F4F">
            <w:rPr>
              <w:noProof/>
            </w:rPr>
            <w:t>(Nguyen L. , Tutorial on Hidden Markov Model, 2016)</w:t>
          </w:r>
          <w:r w:rsidR="00B17623" w:rsidRPr="00C16F4F">
            <w:fldChar w:fldCharType="end"/>
          </w:r>
        </w:sdtContent>
      </w:sdt>
      <w:r w:rsidR="00B17623" w:rsidRPr="00C16F4F">
        <w:t xml:space="preserve"> proposes </w:t>
      </w:r>
      <w:r w:rsidRPr="00C16F4F">
        <w:t xml:space="preserve">the probability </w:t>
      </w:r>
      <w:proofErr w:type="gramStart"/>
      <w:r w:rsidRPr="00C16F4F">
        <w:rPr>
          <w:i/>
        </w:rPr>
        <w:t>P</w:t>
      </w:r>
      <w:r w:rsidRPr="00C16F4F">
        <w:t>(</w:t>
      </w:r>
      <w:proofErr w:type="gramEnd"/>
      <w:r w:rsidRPr="00C16F4F">
        <w:rPr>
          <w:i/>
        </w:rPr>
        <w:t>O|</w:t>
      </w:r>
      <w:r w:rsidRPr="00C16F4F">
        <w:t xml:space="preserve">Δ) </w:t>
      </w:r>
      <w:r w:rsidR="00B17623" w:rsidRPr="00C16F4F">
        <w:t>as</w:t>
      </w:r>
      <w:r w:rsidRPr="00C16F4F">
        <w:t xml:space="preserve"> </w:t>
      </w:r>
      <w:r w:rsidR="00B17623" w:rsidRPr="00C16F4F">
        <w:t xml:space="preserve">the </w:t>
      </w:r>
      <w:r w:rsidRPr="00C16F4F">
        <w:t xml:space="preserve">terminating criterion. Calculating criterion </w:t>
      </w:r>
      <w:proofErr w:type="gramStart"/>
      <w:r w:rsidRPr="00C16F4F">
        <w:rPr>
          <w:i/>
        </w:rPr>
        <w:t>P</w:t>
      </w:r>
      <w:r w:rsidRPr="00C16F4F">
        <w:t>(</w:t>
      </w:r>
      <w:proofErr w:type="gramEnd"/>
      <w:r w:rsidRPr="00C16F4F">
        <w:rPr>
          <w:i/>
        </w:rPr>
        <w:t>O|</w:t>
      </w:r>
      <w:r w:rsidRPr="00C16F4F">
        <w:t xml:space="preserve">Δ) is evaluation problem described in sub-section </w:t>
      </w:r>
      <w:hyperlink w:anchor="_IV.4.1._HMM_evaluation" w:tooltip="I.1. HMM evaluation problem" w:history="1">
        <w:r w:rsidR="001A5A1B">
          <w:rPr>
            <w:rStyle w:val="Hyperlink"/>
            <w:u w:val="none"/>
          </w:rPr>
          <w:t>I</w:t>
        </w:r>
        <w:r w:rsidRPr="00C16F4F">
          <w:rPr>
            <w:rStyle w:val="Hyperlink"/>
            <w:u w:val="none"/>
          </w:rPr>
          <w:t>.1</w:t>
        </w:r>
      </w:hyperlink>
      <w:r w:rsidRPr="00C16F4F">
        <w:t xml:space="preserve">. Criterion </w:t>
      </w:r>
      <w:proofErr w:type="gramStart"/>
      <w:r w:rsidRPr="00C16F4F">
        <w:rPr>
          <w:i/>
        </w:rPr>
        <w:t>P</w:t>
      </w:r>
      <w:r w:rsidRPr="00C16F4F">
        <w:t>(</w:t>
      </w:r>
      <w:proofErr w:type="gramEnd"/>
      <w:r w:rsidRPr="00C16F4F">
        <w:rPr>
          <w:i/>
        </w:rPr>
        <w:t>O|</w:t>
      </w:r>
      <w:r w:rsidRPr="00C16F4F">
        <w:t xml:space="preserve">Δ) is determined according to forward-backward procedure; please see tables </w:t>
      </w:r>
      <w:hyperlink w:anchor="_Table_III.2.4._Forward-backward" w:tooltip="Table I.1.1. Forward-backward procedure based on forward variable to calculate the probability P(O|Δ)" w:history="1">
        <w:r w:rsidR="001A5A1B">
          <w:rPr>
            <w:rStyle w:val="Hyperlink"/>
            <w:u w:val="none"/>
          </w:rPr>
          <w:t>I</w:t>
        </w:r>
        <w:r w:rsidRPr="00C16F4F">
          <w:rPr>
            <w:rStyle w:val="Hyperlink"/>
            <w:u w:val="none"/>
          </w:rPr>
          <w:t>.1.1</w:t>
        </w:r>
      </w:hyperlink>
      <w:r w:rsidRPr="00C16F4F">
        <w:t xml:space="preserve"> and </w:t>
      </w:r>
      <w:hyperlink w:anchor="_Table_IV.4.1.2._Forward-backward" w:tooltip="Table I.1.2. Forward-backward procedure based on backward variable to calculate the probability P(O|Δ)" w:history="1">
        <w:r w:rsidR="001A5A1B">
          <w:rPr>
            <w:rStyle w:val="Hyperlink"/>
            <w:u w:val="none"/>
          </w:rPr>
          <w:t>I</w:t>
        </w:r>
        <w:r w:rsidRPr="00C16F4F">
          <w:rPr>
            <w:rStyle w:val="Hyperlink"/>
            <w:u w:val="none"/>
          </w:rPr>
          <w:t>.1.2</w:t>
        </w:r>
      </w:hyperlink>
      <w:r w:rsidRPr="00C16F4F">
        <w:t xml:space="preserve"> for more details about forward-backward procedure.</w:t>
      </w:r>
    </w:p>
    <w:tbl>
      <w:tblPr>
        <w:tblStyle w:val="TableGrid"/>
        <w:tblW w:w="0" w:type="auto"/>
        <w:tblLook w:val="04A0" w:firstRow="1" w:lastRow="0" w:firstColumn="1" w:lastColumn="0" w:noHBand="0" w:noVBand="1"/>
      </w:tblPr>
      <w:tblGrid>
        <w:gridCol w:w="8155"/>
      </w:tblGrid>
      <w:tr w:rsidR="00FD631F" w:rsidTr="00EA69FD">
        <w:tc>
          <w:tcPr>
            <w:tcW w:w="8525" w:type="dxa"/>
          </w:tcPr>
          <w:p w:rsidR="00FD631F" w:rsidRDefault="00FD631F" w:rsidP="00EA69FD">
            <w:pPr>
              <w:pStyle w:val="ListParagraph"/>
              <w:numPr>
                <w:ilvl w:val="0"/>
                <w:numId w:val="133"/>
              </w:numPr>
            </w:pPr>
            <w:r w:rsidRPr="00CD1DE7">
              <w:lastRenderedPageBreak/>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rsidR="00FD631F" w:rsidRDefault="00FD631F" w:rsidP="00EA69FD">
            <w:pPr>
              <w:pStyle w:val="ListParagraph"/>
              <w:numPr>
                <w:ilvl w:val="0"/>
                <w:numId w:val="133"/>
              </w:numPr>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formula </w:t>
            </w:r>
            <w:hyperlink w:anchor="_Formula_III.2.2._Recurrence" w:tooltip="Formula I.1.2. Recurrence property of forward variable" w:history="1">
              <w:r w:rsidR="001A5A1B">
                <w:rPr>
                  <w:rStyle w:val="Hyperlink"/>
                  <w:u w:val="none"/>
                </w:rPr>
                <w:t>I</w:t>
              </w:r>
              <w:r w:rsidRPr="00CD1DE7">
                <w:rPr>
                  <w:rStyle w:val="Hyperlink"/>
                  <w:u w:val="none"/>
                </w:rPr>
                <w:t>.1.2</w:t>
              </w:r>
            </w:hyperlink>
            <w:r w:rsidRPr="00CD1DE7">
              <w:t>.</w:t>
            </w:r>
          </w:p>
          <w:p w:rsidR="00FD631F" w:rsidRDefault="00FE3715" w:rsidP="00EA69FD">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FD631F" w:rsidRDefault="00FD631F" w:rsidP="00EA69FD">
            <w:pPr>
              <w:pStyle w:val="ListParagraph"/>
              <w:numPr>
                <w:ilvl w:val="0"/>
                <w:numId w:val="133"/>
              </w:numPr>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rsidR="00E4568A" w:rsidRPr="00C16F4F" w:rsidRDefault="00FD631F" w:rsidP="00FD631F">
      <w:r>
        <w:t>Concretely</w:t>
      </w:r>
      <w:r w:rsidR="00E4568A" w:rsidRPr="00C16F4F">
        <w:t xml:space="preserve">, when EM algorithm results out forward variables in E-step, the forward-backward procedure takes advantages of such forward variables so as to determine criterion </w:t>
      </w:r>
      <w:r w:rsidR="00E4568A" w:rsidRPr="00C16F4F">
        <w:rPr>
          <w:i/>
        </w:rPr>
        <w:t>P</w:t>
      </w:r>
      <w:r w:rsidR="00E4568A" w:rsidRPr="00C16F4F">
        <w:t>(</w:t>
      </w:r>
      <w:r w:rsidR="00E4568A" w:rsidRPr="00C16F4F">
        <w:rPr>
          <w:i/>
        </w:rPr>
        <w:t>O|</w:t>
      </w:r>
      <w:r w:rsidR="00E4568A" w:rsidRPr="00C16F4F">
        <w:t>Δ) the at the same time. As a result, the speed of EM algorithm does not decrease</w:t>
      </w:r>
      <w:r w:rsidR="0047133B" w:rsidRPr="00C16F4F">
        <w:t xml:space="preserve">. However, there is always a redundant iteration; suppose that the terminating criterion approaches to maximal value at the end of the </w:t>
      </w:r>
      <w:proofErr w:type="spellStart"/>
      <w:r w:rsidR="0047133B" w:rsidRPr="00C16F4F">
        <w:rPr>
          <w:i/>
        </w:rPr>
        <w:t>r</w:t>
      </w:r>
      <w:r w:rsidR="0047133B" w:rsidRPr="00C16F4F">
        <w:rPr>
          <w:i/>
          <w:vertAlign w:val="superscript"/>
        </w:rPr>
        <w:t>th</w:t>
      </w:r>
      <w:proofErr w:type="spellEnd"/>
      <w:r w:rsidR="0047133B" w:rsidRPr="00C16F4F">
        <w:t xml:space="preserve"> iteration but the EM algorithm only stops at the E-step of the (</w:t>
      </w:r>
      <w:r w:rsidR="0047133B" w:rsidRPr="00C16F4F">
        <w:rPr>
          <w:i/>
        </w:rPr>
        <w:t>r</w:t>
      </w:r>
      <w:r w:rsidR="0047133B" w:rsidRPr="00C16F4F">
        <w:t>+1)</w:t>
      </w:r>
      <w:proofErr w:type="spellStart"/>
      <w:r w:rsidR="0047133B" w:rsidRPr="00C16F4F">
        <w:rPr>
          <w:i/>
          <w:vertAlign w:val="superscript"/>
        </w:rPr>
        <w:t>th</w:t>
      </w:r>
      <w:proofErr w:type="spellEnd"/>
      <w:r w:rsidR="0047133B" w:rsidRPr="00C16F4F">
        <w:t xml:space="preserve"> iteration when it really evaluates</w:t>
      </w:r>
      <w:r w:rsidR="00E4568A" w:rsidRPr="00C16F4F">
        <w:t xml:space="preserve"> </w:t>
      </w:r>
      <w:r w:rsidR="0047133B" w:rsidRPr="00C16F4F">
        <w:t xml:space="preserve">the terminating criterion. </w:t>
      </w:r>
      <w:r w:rsidR="00E4568A" w:rsidRPr="00C16F4F">
        <w:t xml:space="preserve">In general, the terminating criterion </w:t>
      </w:r>
      <w:proofErr w:type="gramStart"/>
      <w:r w:rsidR="00E4568A" w:rsidRPr="00C16F4F">
        <w:rPr>
          <w:i/>
        </w:rPr>
        <w:t>P</w:t>
      </w:r>
      <w:r w:rsidR="00E4568A" w:rsidRPr="00C16F4F">
        <w:t>(</w:t>
      </w:r>
      <w:proofErr w:type="gramEnd"/>
      <w:r w:rsidR="00E4568A" w:rsidRPr="00C16F4F">
        <w:rPr>
          <w:i/>
        </w:rPr>
        <w:t>O|</w:t>
      </w:r>
      <w:r w:rsidR="00E4568A" w:rsidRPr="00C16F4F">
        <w:t xml:space="preserve">Δ) is calculated based on the current parameter Δ at E-step instead of the estimate </w:t>
      </w:r>
      <m:oMath>
        <m:acc>
          <m:accPr>
            <m:ctrlPr>
              <w:rPr>
                <w:rFonts w:ascii="Cambria Math" w:hAnsi="Cambria Math"/>
                <w:i/>
              </w:rPr>
            </m:ctrlPr>
          </m:accPr>
          <m:e>
            <m:r>
              <w:rPr>
                <w:rFonts w:ascii="Cambria Math" w:hAnsi="Cambria Math"/>
              </w:rPr>
              <m:t>∆</m:t>
            </m:r>
          </m:e>
        </m:acc>
      </m:oMath>
      <w:r w:rsidR="00E4568A" w:rsidRPr="00C16F4F">
        <w:t xml:space="preserve"> at M-step. Table </w:t>
      </w:r>
      <w:hyperlink w:anchor="_Table_IV.4.3.2.2._Proposed" w:tooltip="Table I.3.2.2. Proposed implementation of EM algorithm for learning HMM with terminating criterion P(O|Δ)" w:history="1">
        <w:r w:rsidR="001A5A1B">
          <w:rPr>
            <w:rStyle w:val="Hyperlink"/>
            <w:u w:val="none"/>
          </w:rPr>
          <w:t>I</w:t>
        </w:r>
        <w:r w:rsidR="00654E53" w:rsidRPr="00C16F4F">
          <w:rPr>
            <w:rStyle w:val="Hyperlink"/>
            <w:u w:val="none"/>
          </w:rPr>
          <w:t>.3.2.2</w:t>
        </w:r>
      </w:hyperlink>
      <w:r w:rsidR="00654E53" w:rsidRPr="00C16F4F">
        <w:t xml:space="preserve"> </w:t>
      </w:r>
      <w:sdt>
        <w:sdtPr>
          <w:id w:val="251558690"/>
          <w:citation/>
        </w:sdtPr>
        <w:sdtEndPr/>
        <w:sdtContent>
          <w:r w:rsidR="003F4497">
            <w:fldChar w:fldCharType="begin"/>
          </w:r>
          <w:r w:rsidR="003F4497">
            <w:instrText xml:space="preserve"> CITATION Nguyen2016TutorialHMM \l 1033 </w:instrText>
          </w:r>
          <w:r w:rsidR="003F4497">
            <w:fldChar w:fldCharType="separate"/>
          </w:r>
          <w:r w:rsidR="003F4497">
            <w:rPr>
              <w:noProof/>
            </w:rPr>
            <w:t>(Nguyen, Tutorial on Hidden Markov Model, 2016)</w:t>
          </w:r>
          <w:r w:rsidR="003F4497">
            <w:fldChar w:fldCharType="end"/>
          </w:r>
        </w:sdtContent>
      </w:sdt>
      <w:r w:rsidR="003F4497">
        <w:t xml:space="preserve"> </w:t>
      </w:r>
      <w:r w:rsidR="00E4568A" w:rsidRPr="00C16F4F">
        <w:t xml:space="preserve">shows the proposed implementation of EM algorithm with terminating criterion </w:t>
      </w:r>
      <w:proofErr w:type="gramStart"/>
      <w:r w:rsidR="00E4568A" w:rsidRPr="00C16F4F">
        <w:rPr>
          <w:i/>
        </w:rPr>
        <w:t>P</w:t>
      </w:r>
      <w:r w:rsidR="00E4568A" w:rsidRPr="00C16F4F">
        <w:t>(</w:t>
      </w:r>
      <w:proofErr w:type="gramEnd"/>
      <w:r w:rsidR="00E4568A" w:rsidRPr="00C16F4F">
        <w:rPr>
          <w:i/>
        </w:rPr>
        <w:t>O|</w:t>
      </w:r>
      <w:r w:rsidR="00E4568A" w:rsidRPr="00C16F4F">
        <w:t>Δ). Pseudo</w:t>
      </w:r>
      <w:r w:rsidR="00BD2578" w:rsidRPr="00C16F4F">
        <w:t>-code</w:t>
      </w:r>
      <w:r w:rsidR="00E4568A" w:rsidRPr="00C16F4F">
        <w:t xml:space="preserve"> like programming language C </w:t>
      </w:r>
      <w:proofErr w:type="gramStart"/>
      <w:r w:rsidR="00E4568A" w:rsidRPr="00C16F4F">
        <w:t>is used</w:t>
      </w:r>
      <w:proofErr w:type="gramEnd"/>
      <w:r w:rsidR="00E4568A" w:rsidRPr="00C16F4F">
        <w:t xml:space="preserve"> to describe the implementation of EM algorithm. Note, variables are marked as </w:t>
      </w:r>
      <w:r w:rsidR="00E4568A" w:rsidRPr="00C16F4F">
        <w:rPr>
          <w:i/>
        </w:rPr>
        <w:t>italic words</w:t>
      </w:r>
      <w:r w:rsidR="00E4568A" w:rsidRPr="00C16F4F">
        <w:t>, programming language keywords (</w:t>
      </w:r>
      <w:r w:rsidR="00E4568A" w:rsidRPr="00C16F4F">
        <w:rPr>
          <w:i/>
        </w:rPr>
        <w:t>while</w:t>
      </w:r>
      <w:r w:rsidR="00E4568A" w:rsidRPr="00C16F4F">
        <w:t xml:space="preserve">, </w:t>
      </w:r>
      <w:r w:rsidR="00E4568A" w:rsidRPr="00C16F4F">
        <w:rPr>
          <w:i/>
        </w:rPr>
        <w:t>for</w:t>
      </w:r>
      <w:r w:rsidR="00E4568A" w:rsidRPr="00C16F4F">
        <w:t xml:space="preserve">, </w:t>
      </w:r>
      <w:r w:rsidR="00E4568A" w:rsidRPr="00C16F4F">
        <w:rPr>
          <w:i/>
        </w:rPr>
        <w:t>if</w:t>
      </w:r>
      <w:r w:rsidR="00E4568A" w:rsidRPr="00C16F4F">
        <w:t xml:space="preserve">, [], </w:t>
      </w:r>
      <w:r w:rsidR="00E4568A" w:rsidRPr="00C16F4F">
        <w:rPr>
          <w:i/>
        </w:rPr>
        <w:t>==</w:t>
      </w:r>
      <w:proofErr w:type="gramStart"/>
      <w:r w:rsidR="00E4568A" w:rsidRPr="00C16F4F">
        <w:t>, !</w:t>
      </w:r>
      <w:proofErr w:type="gramEnd"/>
      <w:r w:rsidR="00E4568A" w:rsidRPr="00C16F4F">
        <w:t>=, &amp;&amp;, //, etc</w:t>
      </w:r>
      <w:r w:rsidR="00B75BA3" w:rsidRPr="00C16F4F">
        <w:t>.</w:t>
      </w:r>
      <w:r w:rsidR="00E4568A" w:rsidRPr="00C16F4F">
        <w:t xml:space="preserve">) are marked </w:t>
      </w:r>
      <w:r w:rsidR="00E4568A" w:rsidRPr="00C16F4F">
        <w:rPr>
          <w:color w:val="0070C0"/>
        </w:rPr>
        <w:t>blue</w:t>
      </w:r>
      <w:r w:rsidR="00E4568A" w:rsidRPr="00C16F4F">
        <w:t xml:space="preserve"> and comments are marked </w:t>
      </w:r>
      <w:r w:rsidR="00E4568A" w:rsidRPr="00C16F4F">
        <w:rPr>
          <w:color w:val="808080" w:themeColor="background1" w:themeShade="80"/>
        </w:rPr>
        <w:t>gray</w:t>
      </w:r>
      <w:r w:rsidR="00E4568A" w:rsidRPr="00C16F4F">
        <w:t>.</w:t>
      </w:r>
      <w:r w:rsidR="005739A5" w:rsidRPr="00C16F4F">
        <w:t xml:space="preserve"> For example, notation </w:t>
      </w:r>
      <w:r w:rsidR="005739A5" w:rsidRPr="00C16F4F">
        <w:rPr>
          <w:color w:val="0070C0"/>
        </w:rPr>
        <w:t>[]</w:t>
      </w:r>
      <w:r w:rsidR="005739A5" w:rsidRPr="00C16F4F">
        <w:t xml:space="preserve"> denotes array index operation; concretely, </w:t>
      </w:r>
      <w:r w:rsidR="005739A5" w:rsidRPr="00C16F4F">
        <w:rPr>
          <w:i/>
        </w:rPr>
        <w:t>α</w:t>
      </w:r>
      <w:r w:rsidR="005739A5" w:rsidRPr="00C16F4F">
        <w:rPr>
          <w:color w:val="0070C0"/>
        </w:rPr>
        <w:t>[</w:t>
      </w:r>
      <w:r w:rsidR="005739A5" w:rsidRPr="00C16F4F">
        <w:rPr>
          <w:i/>
        </w:rPr>
        <w:t>t</w:t>
      </w:r>
      <w:proofErr w:type="gramStart"/>
      <w:r w:rsidR="005739A5" w:rsidRPr="00C16F4F">
        <w:rPr>
          <w:color w:val="0070C0"/>
        </w:rPr>
        <w:t>][</w:t>
      </w:r>
      <w:proofErr w:type="spellStart"/>
      <w:proofErr w:type="gramEnd"/>
      <w:r w:rsidR="005739A5" w:rsidRPr="00C16F4F">
        <w:rPr>
          <w:i/>
        </w:rPr>
        <w:t>i</w:t>
      </w:r>
      <w:proofErr w:type="spellEnd"/>
      <w:r w:rsidR="005739A5" w:rsidRPr="00C16F4F">
        <w:rPr>
          <w:color w:val="0070C0"/>
        </w:rPr>
        <w:t>]</w:t>
      </w:r>
      <w:r w:rsidR="005739A5" w:rsidRPr="00C16F4F">
        <w:t xml:space="preserve"> denotes forward variable </w:t>
      </w:r>
      <w:r w:rsidR="005739A5" w:rsidRPr="00C16F4F">
        <w:rPr>
          <w:i/>
        </w:rPr>
        <w:t>α</w:t>
      </w:r>
      <w:r w:rsidR="005739A5" w:rsidRPr="00C16F4F">
        <w:rPr>
          <w:i/>
          <w:vertAlign w:val="subscript"/>
        </w:rPr>
        <w:t>t</w:t>
      </w:r>
      <w:r w:rsidR="005739A5" w:rsidRPr="00C16F4F">
        <w:t>(</w:t>
      </w:r>
      <w:proofErr w:type="spellStart"/>
      <w:r w:rsidR="005739A5" w:rsidRPr="00C16F4F">
        <w:rPr>
          <w:i/>
        </w:rPr>
        <w:t>i</w:t>
      </w:r>
      <w:proofErr w:type="spellEnd"/>
      <w:r w:rsidR="005739A5" w:rsidRPr="00C16F4F">
        <w:t xml:space="preserve">) at time point </w:t>
      </w:r>
      <w:r w:rsidR="005739A5" w:rsidRPr="00C16F4F">
        <w:rPr>
          <w:i/>
        </w:rPr>
        <w:t>t</w:t>
      </w:r>
      <w:r w:rsidR="005739A5" w:rsidRPr="00C16F4F">
        <w:t xml:space="preserve"> with regard to state </w:t>
      </w:r>
      <w:proofErr w:type="spellStart"/>
      <w:r w:rsidR="005739A5" w:rsidRPr="00C16F4F">
        <w:rPr>
          <w:i/>
        </w:rPr>
        <w:t>s</w:t>
      </w:r>
      <w:r w:rsidR="005739A5" w:rsidRPr="00C16F4F">
        <w:rPr>
          <w:i/>
          <w:vertAlign w:val="subscript"/>
        </w:rPr>
        <w:t>i</w:t>
      </w:r>
      <w:proofErr w:type="spellEnd"/>
      <w:r w:rsidR="005739A5" w:rsidRPr="00C16F4F">
        <w:t>.</w:t>
      </w:r>
    </w:p>
    <w:p w:rsidR="005739A5" w:rsidRPr="00C16F4F" w:rsidRDefault="005739A5" w:rsidP="00E4568A"/>
    <w:tbl>
      <w:tblPr>
        <w:tblStyle w:val="TableGrid"/>
        <w:tblW w:w="0" w:type="auto"/>
        <w:tblLook w:val="04A0" w:firstRow="1" w:lastRow="0" w:firstColumn="1" w:lastColumn="0" w:noHBand="0" w:noVBand="1"/>
      </w:tblPr>
      <w:tblGrid>
        <w:gridCol w:w="8155"/>
      </w:tblGrid>
      <w:tr w:rsidR="00E4568A" w:rsidRPr="00C16F4F" w:rsidTr="00E4568A">
        <w:tc>
          <w:tcPr>
            <w:tcW w:w="8525" w:type="dxa"/>
          </w:tcPr>
          <w:p w:rsidR="00E4568A" w:rsidRPr="00C16F4F" w:rsidRDefault="00E4568A" w:rsidP="00E4568A">
            <w:pPr>
              <w:rPr>
                <w:color w:val="808080" w:themeColor="background1" w:themeShade="80"/>
              </w:rPr>
            </w:pPr>
            <w:r w:rsidRPr="00C16F4F">
              <w:rPr>
                <w:color w:val="808080" w:themeColor="background1" w:themeShade="80"/>
              </w:rPr>
              <w:t>Input:</w:t>
            </w:r>
          </w:p>
          <w:p w:rsidR="00E4568A" w:rsidRPr="00C16F4F" w:rsidRDefault="00E4568A" w:rsidP="00E4568A">
            <w:pPr>
              <w:rPr>
                <w:color w:val="808080" w:themeColor="background1" w:themeShade="80"/>
              </w:rPr>
            </w:pPr>
            <w:r w:rsidRPr="00C16F4F">
              <w:rPr>
                <w:color w:val="808080" w:themeColor="background1" w:themeShade="80"/>
              </w:rPr>
              <w:tab/>
              <w:t>HMM with current parameter Δ = {</w:t>
            </w:r>
            <w:proofErr w:type="spellStart"/>
            <w:r w:rsidRPr="00C16F4F">
              <w:rPr>
                <w:i/>
                <w:color w:val="808080" w:themeColor="background1" w:themeShade="80"/>
              </w:rPr>
              <w:t>a</w:t>
            </w:r>
            <w:r w:rsidRPr="00C16F4F">
              <w:rPr>
                <w:i/>
                <w:color w:val="808080" w:themeColor="background1" w:themeShade="80"/>
                <w:vertAlign w:val="subscript"/>
              </w:rPr>
              <w:t>ij</w:t>
            </w:r>
            <w:proofErr w:type="spellEnd"/>
            <w:r w:rsidRPr="00C16F4F">
              <w:rPr>
                <w:color w:val="808080" w:themeColor="background1" w:themeShade="80"/>
              </w:rPr>
              <w:t xml:space="preserve">, </w:t>
            </w:r>
            <w:r w:rsidRPr="00C16F4F">
              <w:rPr>
                <w:i/>
                <w:color w:val="808080" w:themeColor="background1" w:themeShade="80"/>
              </w:rPr>
              <w:t>π</w:t>
            </w:r>
            <w:r w:rsidRPr="00C16F4F">
              <w:rPr>
                <w:i/>
                <w:color w:val="808080" w:themeColor="background1" w:themeShade="80"/>
                <w:vertAlign w:val="subscript"/>
              </w:rPr>
              <w:t>j</w:t>
            </w:r>
            <w:r w:rsidRPr="00C16F4F">
              <w:rPr>
                <w:color w:val="808080" w:themeColor="background1" w:themeShade="80"/>
              </w:rPr>
              <w:t xml:space="preserve">, </w:t>
            </w:r>
            <w:proofErr w:type="spellStart"/>
            <w:r w:rsidRPr="00C16F4F">
              <w:rPr>
                <w:i/>
                <w:color w:val="808080" w:themeColor="background1" w:themeShade="80"/>
              </w:rPr>
              <w:t>b</w:t>
            </w:r>
            <w:r w:rsidRPr="00C16F4F">
              <w:rPr>
                <w:i/>
                <w:color w:val="808080" w:themeColor="background1" w:themeShade="80"/>
                <w:vertAlign w:val="subscript"/>
              </w:rPr>
              <w:t>jk</w:t>
            </w:r>
            <w:proofErr w:type="spellEnd"/>
            <w:r w:rsidRPr="00C16F4F">
              <w:rPr>
                <w:color w:val="808080" w:themeColor="background1" w:themeShade="80"/>
              </w:rPr>
              <w:t>}</w:t>
            </w:r>
          </w:p>
          <w:p w:rsidR="00E4568A" w:rsidRPr="00C16F4F" w:rsidRDefault="00E4568A" w:rsidP="00E4568A">
            <w:pPr>
              <w:rPr>
                <w:color w:val="808080" w:themeColor="background1" w:themeShade="80"/>
              </w:rPr>
            </w:pPr>
            <w:r w:rsidRPr="00C16F4F">
              <w:rPr>
                <w:color w:val="808080" w:themeColor="background1" w:themeShade="80"/>
              </w:rPr>
              <w:tab/>
              <w:t xml:space="preserve">Observation sequence </w:t>
            </w:r>
            <w:r w:rsidRPr="00C16F4F">
              <w:rPr>
                <w:i/>
                <w:color w:val="808080" w:themeColor="background1" w:themeShade="80"/>
              </w:rPr>
              <w:t>O</w:t>
            </w:r>
            <w:r w:rsidRPr="00C16F4F">
              <w:rPr>
                <w:color w:val="808080" w:themeColor="background1" w:themeShade="80"/>
              </w:rPr>
              <w:t xml:space="preserve"> = {</w:t>
            </w:r>
            <w:r w:rsidRPr="00C16F4F">
              <w:rPr>
                <w:i/>
                <w:color w:val="808080" w:themeColor="background1" w:themeShade="80"/>
              </w:rPr>
              <w:t>o</w:t>
            </w:r>
            <w:r w:rsidRPr="00C16F4F">
              <w:rPr>
                <w:color w:val="808080" w:themeColor="background1" w:themeShade="80"/>
                <w:vertAlign w:val="subscript"/>
              </w:rPr>
              <w:t>1</w:t>
            </w:r>
            <w:r w:rsidRPr="00C16F4F">
              <w:rPr>
                <w:color w:val="808080" w:themeColor="background1" w:themeShade="80"/>
              </w:rPr>
              <w:t xml:space="preserve">, </w:t>
            </w:r>
            <w:r w:rsidRPr="00C16F4F">
              <w:rPr>
                <w:i/>
                <w:color w:val="808080" w:themeColor="background1" w:themeShade="80"/>
              </w:rPr>
              <w:t>o</w:t>
            </w:r>
            <w:r w:rsidRPr="00C16F4F">
              <w:rPr>
                <w:color w:val="808080" w:themeColor="background1" w:themeShade="80"/>
                <w:vertAlign w:val="subscript"/>
              </w:rPr>
              <w:t>2</w:t>
            </w:r>
            <w:r w:rsidRPr="00C16F4F">
              <w:rPr>
                <w:color w:val="808080" w:themeColor="background1" w:themeShade="80"/>
              </w:rPr>
              <w:t xml:space="preserve">,…, </w:t>
            </w:r>
            <w:proofErr w:type="spellStart"/>
            <w:r w:rsidRPr="00C16F4F">
              <w:rPr>
                <w:i/>
                <w:color w:val="808080" w:themeColor="background1" w:themeShade="80"/>
              </w:rPr>
              <w:t>o</w:t>
            </w:r>
            <w:r w:rsidRPr="00C16F4F">
              <w:rPr>
                <w:i/>
                <w:color w:val="808080" w:themeColor="background1" w:themeShade="80"/>
                <w:vertAlign w:val="subscript"/>
              </w:rPr>
              <w:t>T</w:t>
            </w:r>
            <w:proofErr w:type="spellEnd"/>
            <w:r w:rsidRPr="00C16F4F">
              <w:rPr>
                <w:color w:val="808080" w:themeColor="background1" w:themeShade="80"/>
              </w:rPr>
              <w:t>}</w:t>
            </w:r>
          </w:p>
          <w:p w:rsidR="00E4568A" w:rsidRPr="00C16F4F" w:rsidRDefault="00E4568A" w:rsidP="00E4568A">
            <w:pPr>
              <w:rPr>
                <w:color w:val="808080" w:themeColor="background1" w:themeShade="80"/>
              </w:rPr>
            </w:pPr>
            <w:r w:rsidRPr="00C16F4F">
              <w:rPr>
                <w:color w:val="808080" w:themeColor="background1" w:themeShade="80"/>
              </w:rPr>
              <w:t>Output:</w:t>
            </w:r>
          </w:p>
          <w:p w:rsidR="00E4568A" w:rsidRPr="00C16F4F" w:rsidRDefault="00E4568A" w:rsidP="00E4568A">
            <w:pPr>
              <w:rPr>
                <w:color w:val="808080" w:themeColor="background1" w:themeShade="80"/>
              </w:rPr>
            </w:pPr>
            <w:r w:rsidRPr="00C16F4F">
              <w:rPr>
                <w:color w:val="808080" w:themeColor="background1" w:themeShade="80"/>
              </w:rPr>
              <w:tab/>
              <w:t>HMM with optimized parameter Δ = {</w:t>
            </w:r>
            <w:proofErr w:type="spellStart"/>
            <w:r w:rsidRPr="00C16F4F">
              <w:rPr>
                <w:i/>
                <w:color w:val="808080" w:themeColor="background1" w:themeShade="80"/>
              </w:rPr>
              <w:t>a</w:t>
            </w:r>
            <w:r w:rsidRPr="00C16F4F">
              <w:rPr>
                <w:i/>
                <w:color w:val="808080" w:themeColor="background1" w:themeShade="80"/>
                <w:vertAlign w:val="subscript"/>
              </w:rPr>
              <w:t>ij</w:t>
            </w:r>
            <w:proofErr w:type="spellEnd"/>
            <w:r w:rsidRPr="00C16F4F">
              <w:rPr>
                <w:color w:val="808080" w:themeColor="background1" w:themeShade="80"/>
              </w:rPr>
              <w:t xml:space="preserve">, </w:t>
            </w:r>
            <w:r w:rsidRPr="00C16F4F">
              <w:rPr>
                <w:i/>
                <w:color w:val="808080" w:themeColor="background1" w:themeShade="80"/>
              </w:rPr>
              <w:t>π</w:t>
            </w:r>
            <w:r w:rsidRPr="00C16F4F">
              <w:rPr>
                <w:i/>
                <w:color w:val="808080" w:themeColor="background1" w:themeShade="80"/>
                <w:vertAlign w:val="subscript"/>
              </w:rPr>
              <w:t>j</w:t>
            </w:r>
            <w:r w:rsidRPr="00C16F4F">
              <w:rPr>
                <w:color w:val="808080" w:themeColor="background1" w:themeShade="80"/>
              </w:rPr>
              <w:t xml:space="preserve">, </w:t>
            </w:r>
            <w:proofErr w:type="spellStart"/>
            <w:r w:rsidRPr="00C16F4F">
              <w:rPr>
                <w:i/>
                <w:color w:val="808080" w:themeColor="background1" w:themeShade="80"/>
              </w:rPr>
              <w:t>b</w:t>
            </w:r>
            <w:r w:rsidRPr="00C16F4F">
              <w:rPr>
                <w:i/>
                <w:color w:val="808080" w:themeColor="background1" w:themeShade="80"/>
                <w:vertAlign w:val="subscript"/>
              </w:rPr>
              <w:t>jk</w:t>
            </w:r>
            <w:proofErr w:type="spellEnd"/>
            <w:r w:rsidRPr="00C16F4F">
              <w:rPr>
                <w:color w:val="808080" w:themeColor="background1" w:themeShade="80"/>
              </w:rPr>
              <w:t>}</w:t>
            </w:r>
          </w:p>
          <w:p w:rsidR="00E4568A" w:rsidRPr="00C16F4F" w:rsidRDefault="00E4568A" w:rsidP="00E4568A"/>
          <w:p w:rsidR="00E4568A" w:rsidRPr="00C16F4F" w:rsidRDefault="00E4568A" w:rsidP="00E4568A">
            <w:r w:rsidRPr="00C16F4F">
              <w:t xml:space="preserve">Allocating memory for two </w:t>
            </w:r>
            <w:r w:rsidR="005739A5" w:rsidRPr="00C16F4F">
              <w:t>matrices</w:t>
            </w:r>
            <w:r w:rsidRPr="00C16F4F">
              <w:t xml:space="preserve"> </w:t>
            </w:r>
            <w:r w:rsidRPr="00C16F4F">
              <w:rPr>
                <w:i/>
              </w:rPr>
              <w:t>α</w:t>
            </w:r>
            <w:r w:rsidRPr="00C16F4F">
              <w:t xml:space="preserve"> and </w:t>
            </w:r>
            <w:r w:rsidRPr="00C16F4F">
              <w:rPr>
                <w:i/>
              </w:rPr>
              <w:t>β</w:t>
            </w:r>
            <w:r w:rsidRPr="00C16F4F">
              <w:t xml:space="preserve"> representing forward variables and backward variables.</w:t>
            </w:r>
          </w:p>
          <w:p w:rsidR="00E4568A" w:rsidRPr="00C16F4F" w:rsidRDefault="00E4568A" w:rsidP="00E4568A">
            <w:proofErr w:type="spellStart"/>
            <w:r w:rsidRPr="00C16F4F">
              <w:rPr>
                <w:i/>
              </w:rPr>
              <w:t>previous_criterion</w:t>
            </w:r>
            <w:proofErr w:type="spellEnd"/>
            <w:r w:rsidRPr="00C16F4F">
              <w:t xml:space="preserve"> = –1</w:t>
            </w:r>
          </w:p>
          <w:p w:rsidR="00E4568A" w:rsidRPr="00C16F4F" w:rsidRDefault="00E4568A" w:rsidP="00E4568A">
            <w:proofErr w:type="spellStart"/>
            <w:r w:rsidRPr="00C16F4F">
              <w:rPr>
                <w:i/>
              </w:rPr>
              <w:t>current_criterion</w:t>
            </w:r>
            <w:proofErr w:type="spellEnd"/>
            <w:r w:rsidRPr="00C16F4F">
              <w:t xml:space="preserve"> = –1</w:t>
            </w:r>
          </w:p>
          <w:p w:rsidR="00E4568A" w:rsidRPr="00C16F4F" w:rsidRDefault="00E4568A" w:rsidP="00E4568A">
            <w:r w:rsidRPr="00C16F4F">
              <w:rPr>
                <w:i/>
              </w:rPr>
              <w:t>iteration</w:t>
            </w:r>
            <w:r w:rsidRPr="00C16F4F">
              <w:t xml:space="preserve"> = 0</w:t>
            </w:r>
          </w:p>
          <w:p w:rsidR="00E4568A" w:rsidRPr="00C16F4F" w:rsidRDefault="00E4568A" w:rsidP="00E4568A">
            <w:pPr>
              <w:rPr>
                <w:color w:val="808080" w:themeColor="background1" w:themeShade="80"/>
              </w:rPr>
            </w:pPr>
            <w:r w:rsidRPr="00C16F4F">
              <w:rPr>
                <w:color w:val="0070C0"/>
              </w:rPr>
              <w:t>//</w:t>
            </w:r>
            <w:r w:rsidR="00440055" w:rsidRPr="00C16F4F">
              <w:rPr>
                <w:color w:val="808080" w:themeColor="background1" w:themeShade="80"/>
              </w:rPr>
              <w:t>P</w:t>
            </w:r>
            <w:r w:rsidRPr="00C16F4F">
              <w:rPr>
                <w:color w:val="808080" w:themeColor="background1" w:themeShade="80"/>
              </w:rPr>
              <w:t xml:space="preserve">re-defined number </w:t>
            </w:r>
            <w:r w:rsidRPr="00C16F4F">
              <w:rPr>
                <w:i/>
                <w:color w:val="808080" w:themeColor="background1" w:themeShade="80"/>
              </w:rPr>
              <w:t>MAX_ITERATION</w:t>
            </w:r>
            <w:r w:rsidRPr="00C16F4F">
              <w:rPr>
                <w:color w:val="808080" w:themeColor="background1" w:themeShade="80"/>
              </w:rPr>
              <w:t xml:space="preserve"> </w:t>
            </w:r>
            <w:proofErr w:type="gramStart"/>
            <w:r w:rsidRPr="00C16F4F">
              <w:rPr>
                <w:color w:val="808080" w:themeColor="background1" w:themeShade="80"/>
              </w:rPr>
              <w:t>is used</w:t>
            </w:r>
            <w:proofErr w:type="gramEnd"/>
            <w:r w:rsidRPr="00C16F4F">
              <w:rPr>
                <w:color w:val="808080" w:themeColor="background1" w:themeShade="80"/>
              </w:rPr>
              <w:t xml:space="preserve"> to prevent from infinite loop</w:t>
            </w:r>
            <w:r w:rsidR="005739A5" w:rsidRPr="00C16F4F">
              <w:rPr>
                <w:color w:val="808080" w:themeColor="background1" w:themeShade="80"/>
              </w:rPr>
              <w:t>.</w:t>
            </w:r>
          </w:p>
          <w:p w:rsidR="00E4568A" w:rsidRPr="00C16F4F" w:rsidRDefault="00E4568A" w:rsidP="00E4568A">
            <w:r w:rsidRPr="00C16F4F">
              <w:rPr>
                <w:i/>
              </w:rPr>
              <w:t>MAX_ITERATION</w:t>
            </w:r>
            <w:r w:rsidRPr="00C16F4F">
              <w:t xml:space="preserve"> = 10000</w:t>
            </w:r>
          </w:p>
          <w:p w:rsidR="00E4568A" w:rsidRPr="00C16F4F" w:rsidRDefault="00E4568A" w:rsidP="00E4568A">
            <w:r w:rsidRPr="00C16F4F">
              <w:rPr>
                <w:color w:val="0070C0"/>
              </w:rPr>
              <w:t>While</w:t>
            </w:r>
            <w:r w:rsidRPr="00C16F4F">
              <w:t xml:space="preserve"> (</w:t>
            </w:r>
            <w:r w:rsidRPr="00C16F4F">
              <w:rPr>
                <w:i/>
              </w:rPr>
              <w:t>iteration</w:t>
            </w:r>
            <w:r w:rsidRPr="00C16F4F">
              <w:t xml:space="preserve"> &lt; </w:t>
            </w:r>
            <w:r w:rsidRPr="00C16F4F">
              <w:rPr>
                <w:i/>
              </w:rPr>
              <w:t>MAX_ITERATION</w:t>
            </w:r>
            <w:r w:rsidRPr="00C16F4F">
              <w:t>)</w:t>
            </w:r>
          </w:p>
          <w:p w:rsidR="00E4568A" w:rsidRPr="00C16F4F" w:rsidRDefault="00E4568A" w:rsidP="00E4568A">
            <w:r w:rsidRPr="00C16F4F">
              <w:tab/>
            </w:r>
          </w:p>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Calculating forward variables and backward variables</w:t>
            </w:r>
          </w:p>
          <w:p w:rsidR="00E4568A" w:rsidRPr="00C16F4F" w:rsidRDefault="00E4568A" w:rsidP="00E4568A">
            <w:pPr>
              <w:ind w:left="360"/>
            </w:pPr>
            <w:r w:rsidRPr="00C16F4F">
              <w:rPr>
                <w:color w:val="0070C0"/>
              </w:rPr>
              <w:t xml:space="preserve">For </w:t>
            </w:r>
            <w:r w:rsidRPr="00C16F4F">
              <w:rPr>
                <w:i/>
              </w:rPr>
              <w:t>t</w:t>
            </w:r>
            <w:r w:rsidRPr="00C16F4F">
              <w:t xml:space="preserve"> = 1 </w:t>
            </w:r>
            <w:r w:rsidRPr="00C16F4F">
              <w:rPr>
                <w:color w:val="0070C0"/>
              </w:rPr>
              <w:t>to</w:t>
            </w:r>
            <w:r w:rsidRPr="00C16F4F">
              <w:t xml:space="preserve"> </w:t>
            </w:r>
            <w:r w:rsidRPr="00C16F4F">
              <w:rPr>
                <w:i/>
              </w:rPr>
              <w:t>T</w:t>
            </w:r>
          </w:p>
          <w:p w:rsidR="00E4568A" w:rsidRPr="00C16F4F" w:rsidRDefault="00E4568A" w:rsidP="00E4568A">
            <w:pPr>
              <w:ind w:left="720"/>
            </w:pPr>
            <w:r w:rsidRPr="00C16F4F">
              <w:rPr>
                <w:color w:val="0070C0"/>
              </w:rPr>
              <w:t>For</w:t>
            </w:r>
            <w:r w:rsidRPr="00C16F4F">
              <w:t xml:space="preserve"> </w:t>
            </w:r>
            <w:proofErr w:type="spellStart"/>
            <w:r w:rsidRPr="00C16F4F">
              <w:rPr>
                <w:i/>
              </w:rPr>
              <w:t>i</w:t>
            </w:r>
            <w:proofErr w:type="spellEnd"/>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1080"/>
            </w:pPr>
            <w:r w:rsidRPr="00C16F4F">
              <w:t xml:space="preserve">Calculating forward variables </w:t>
            </w:r>
            <w:r w:rsidRPr="00C16F4F">
              <w:rPr>
                <w:i/>
              </w:rPr>
              <w:t>α</w:t>
            </w:r>
            <w:r w:rsidRPr="00C16F4F">
              <w:rPr>
                <w:color w:val="0070C0"/>
              </w:rPr>
              <w:t>[</w:t>
            </w:r>
            <w:r w:rsidRPr="00C16F4F">
              <w:rPr>
                <w:i/>
              </w:rPr>
              <w:t>t</w:t>
            </w:r>
            <w:proofErr w:type="gramStart"/>
            <w:r w:rsidRPr="00C16F4F">
              <w:rPr>
                <w:color w:val="0070C0"/>
              </w:rPr>
              <w:t>][</w:t>
            </w:r>
            <w:proofErr w:type="spellStart"/>
            <w:proofErr w:type="gramEnd"/>
            <w:r w:rsidRPr="00C16F4F">
              <w:rPr>
                <w:i/>
              </w:rPr>
              <w:t>i</w:t>
            </w:r>
            <w:proofErr w:type="spellEnd"/>
            <w:r w:rsidRPr="00C16F4F">
              <w:rPr>
                <w:color w:val="0070C0"/>
              </w:rPr>
              <w:t>]</w:t>
            </w:r>
            <w:r w:rsidRPr="00C16F4F">
              <w:t xml:space="preserve"> and backward variables </w:t>
            </w:r>
            <w:r w:rsidRPr="00C16F4F">
              <w:rPr>
                <w:i/>
              </w:rPr>
              <w:t>β</w:t>
            </w:r>
            <w:r w:rsidRPr="00C16F4F">
              <w:rPr>
                <w:color w:val="0070C0"/>
              </w:rPr>
              <w:t>[</w:t>
            </w:r>
            <w:r w:rsidRPr="00C16F4F">
              <w:rPr>
                <w:i/>
              </w:rPr>
              <w:t>T</w:t>
            </w:r>
            <w:r w:rsidRPr="00C16F4F">
              <w:t>–</w:t>
            </w:r>
            <w:r w:rsidRPr="00C16F4F">
              <w:rPr>
                <w:i/>
              </w:rPr>
              <w:t>t</w:t>
            </w:r>
            <w:r w:rsidRPr="00C16F4F">
              <w:t>+1</w:t>
            </w:r>
            <w:r w:rsidRPr="00C16F4F">
              <w:rPr>
                <w:color w:val="0070C0"/>
              </w:rPr>
              <w:t>][</w:t>
            </w:r>
            <w:proofErr w:type="spellStart"/>
            <w:r w:rsidRPr="00C16F4F">
              <w:rPr>
                <w:i/>
              </w:rPr>
              <w:t>i</w:t>
            </w:r>
            <w:proofErr w:type="spellEnd"/>
            <w:r w:rsidRPr="00C16F4F">
              <w:rPr>
                <w:color w:val="0070C0"/>
              </w:rPr>
              <w:t>]</w:t>
            </w:r>
            <w:r w:rsidRPr="00C16F4F">
              <w:t xml:space="preserve"> based on observation sequence </w:t>
            </w:r>
            <w:r w:rsidRPr="00C16F4F">
              <w:rPr>
                <w:i/>
              </w:rPr>
              <w:t>O</w:t>
            </w:r>
            <w:r w:rsidRPr="00C16F4F">
              <w:t xml:space="preserve"> according to formulas</w:t>
            </w:r>
            <w:r w:rsidR="0047133B" w:rsidRPr="00C16F4F">
              <w:t xml:space="preserve"> </w:t>
            </w:r>
            <w:hyperlink w:anchor="_Formula_III.2.2._Recurrence" w:tooltip="Formula I.1.2. Recurrence property of forward variable" w:history="1">
              <w:r w:rsidR="001A5A1B">
                <w:rPr>
                  <w:rStyle w:val="Hyperlink"/>
                  <w:u w:val="none"/>
                </w:rPr>
                <w:t>I</w:t>
              </w:r>
              <w:r w:rsidR="0047133B" w:rsidRPr="00C16F4F">
                <w:rPr>
                  <w:rStyle w:val="Hyperlink"/>
                  <w:u w:val="none"/>
                </w:rPr>
                <w:t>.1.2</w:t>
              </w:r>
            </w:hyperlink>
            <w:r w:rsidR="0047133B" w:rsidRPr="00C16F4F">
              <w:t xml:space="preserve"> and </w:t>
            </w:r>
            <w:hyperlink w:anchor="_Formula_III.2.5._Recurrence" w:tooltip="Formula I.1.5. Recurrence property of backward variable" w:history="1">
              <w:r w:rsidR="001A5A1B">
                <w:rPr>
                  <w:rStyle w:val="Hyperlink"/>
                  <w:u w:val="none"/>
                </w:rPr>
                <w:t>I</w:t>
              </w:r>
              <w:r w:rsidR="0047133B" w:rsidRPr="00C16F4F">
                <w:rPr>
                  <w:rStyle w:val="Hyperlink"/>
                  <w:u w:val="none"/>
                </w:rPr>
                <w:t>.1.5</w:t>
              </w:r>
            </w:hyperlink>
            <w:r w:rsidRPr="00C16F4F">
              <w:t>.</w:t>
            </w:r>
          </w:p>
          <w:p w:rsidR="00E4568A" w:rsidRPr="00C16F4F" w:rsidRDefault="00E4568A" w:rsidP="00E4568A">
            <w:pPr>
              <w:ind w:left="720"/>
            </w:pPr>
            <w:r w:rsidRPr="00C16F4F">
              <w:rPr>
                <w:color w:val="0070C0"/>
              </w:rPr>
              <w:t>End for</w:t>
            </w:r>
            <w:r w:rsidRPr="00C16F4F">
              <w:t xml:space="preserve"> </w:t>
            </w:r>
            <w:proofErr w:type="spellStart"/>
            <w:r w:rsidRPr="00C16F4F">
              <w:rPr>
                <w:i/>
              </w:rPr>
              <w:t>i</w:t>
            </w:r>
            <w:proofErr w:type="spellEnd"/>
          </w:p>
          <w:p w:rsidR="00E4568A" w:rsidRPr="00C16F4F" w:rsidRDefault="00E4568A" w:rsidP="00E4568A">
            <w:pPr>
              <w:ind w:left="360"/>
            </w:pPr>
            <w:r w:rsidRPr="00C16F4F">
              <w:rPr>
                <w:color w:val="0070C0"/>
              </w:rPr>
              <w:lastRenderedPageBreak/>
              <w:t>End for</w:t>
            </w:r>
            <w:r w:rsidRPr="00C16F4F">
              <w:t xml:space="preserve"> </w:t>
            </w:r>
            <w:r w:rsidRPr="00C16F4F">
              <w:rPr>
                <w:i/>
              </w:rPr>
              <w:t>t</w:t>
            </w:r>
          </w:p>
          <w:p w:rsidR="00E4568A" w:rsidRPr="00C16F4F" w:rsidRDefault="00E4568A" w:rsidP="00E4568A">
            <w:r w:rsidRPr="00C16F4F">
              <w:tab/>
            </w:r>
          </w:p>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 xml:space="preserve">Calculating terminating criterion </w:t>
            </w:r>
            <w:proofErr w:type="spellStart"/>
            <w:r w:rsidRPr="00C16F4F">
              <w:rPr>
                <w:i/>
                <w:color w:val="808080" w:themeColor="background1" w:themeShade="80"/>
              </w:rPr>
              <w:t>current_criterion</w:t>
            </w:r>
            <w:proofErr w:type="spellEnd"/>
            <w:r w:rsidRPr="00C16F4F">
              <w:rPr>
                <w:color w:val="808080" w:themeColor="background1" w:themeShade="80"/>
              </w:rPr>
              <w:t xml:space="preserve"> = </w:t>
            </w:r>
            <w:r w:rsidRPr="00C16F4F">
              <w:rPr>
                <w:i/>
                <w:color w:val="808080" w:themeColor="background1" w:themeShade="80"/>
              </w:rPr>
              <w:t>P</w:t>
            </w:r>
            <w:r w:rsidRPr="00C16F4F">
              <w:rPr>
                <w:color w:val="808080" w:themeColor="background1" w:themeShade="80"/>
              </w:rPr>
              <w:t>(</w:t>
            </w:r>
            <w:r w:rsidRPr="00C16F4F">
              <w:rPr>
                <w:i/>
                <w:color w:val="808080" w:themeColor="background1" w:themeShade="80"/>
              </w:rPr>
              <w:t>O|</w:t>
            </w:r>
            <w:r w:rsidRPr="00C16F4F">
              <w:rPr>
                <w:color w:val="808080" w:themeColor="background1" w:themeShade="80"/>
              </w:rPr>
              <w:t>Δ)</w:t>
            </w:r>
          </w:p>
          <w:p w:rsidR="00E4568A" w:rsidRPr="00C16F4F" w:rsidRDefault="00E4568A" w:rsidP="00E4568A">
            <w:pPr>
              <w:ind w:left="360"/>
            </w:pPr>
            <w:proofErr w:type="spellStart"/>
            <w:r w:rsidRPr="00C16F4F">
              <w:rPr>
                <w:i/>
              </w:rPr>
              <w:t>current_criterion</w:t>
            </w:r>
            <w:proofErr w:type="spellEnd"/>
            <w:r w:rsidRPr="00C16F4F">
              <w:t xml:space="preserve"> = 0</w:t>
            </w:r>
          </w:p>
          <w:p w:rsidR="00E4568A" w:rsidRPr="00C16F4F" w:rsidRDefault="00E4568A" w:rsidP="00E4568A">
            <w:pPr>
              <w:ind w:left="360"/>
            </w:pPr>
            <w:r w:rsidRPr="00C16F4F">
              <w:rPr>
                <w:color w:val="0070C0"/>
              </w:rPr>
              <w:t xml:space="preserve">For </w:t>
            </w:r>
            <w:proofErr w:type="spellStart"/>
            <w:r w:rsidRPr="00C16F4F">
              <w:rPr>
                <w:i/>
              </w:rPr>
              <w:t>i</w:t>
            </w:r>
            <w:proofErr w:type="spellEnd"/>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720"/>
            </w:pPr>
            <w:proofErr w:type="spellStart"/>
            <w:r w:rsidRPr="00C16F4F">
              <w:rPr>
                <w:i/>
              </w:rPr>
              <w:t>current_criterion</w:t>
            </w:r>
            <w:proofErr w:type="spellEnd"/>
            <w:r w:rsidRPr="00C16F4F">
              <w:t xml:space="preserve"> = </w:t>
            </w:r>
            <w:proofErr w:type="spellStart"/>
            <w:r w:rsidRPr="00C16F4F">
              <w:rPr>
                <w:i/>
              </w:rPr>
              <w:t>current_criterion</w:t>
            </w:r>
            <w:proofErr w:type="spellEnd"/>
            <w:r w:rsidRPr="00C16F4F">
              <w:t xml:space="preserve"> + </w:t>
            </w:r>
            <w:r w:rsidRPr="00C16F4F">
              <w:rPr>
                <w:i/>
              </w:rPr>
              <w:t>α</w:t>
            </w:r>
            <w:r w:rsidRPr="00C16F4F">
              <w:rPr>
                <w:color w:val="0070C0"/>
              </w:rPr>
              <w:t>[</w:t>
            </w:r>
            <w:r w:rsidRPr="00C16F4F">
              <w:rPr>
                <w:i/>
              </w:rPr>
              <w:t>T</w:t>
            </w:r>
            <w:r w:rsidRPr="00C16F4F">
              <w:rPr>
                <w:color w:val="0070C0"/>
              </w:rPr>
              <w:t>][</w:t>
            </w:r>
            <w:proofErr w:type="spellStart"/>
            <w:r w:rsidRPr="00C16F4F">
              <w:rPr>
                <w:i/>
              </w:rPr>
              <w:t>i</w:t>
            </w:r>
            <w:proofErr w:type="spellEnd"/>
            <w:r w:rsidRPr="00C16F4F">
              <w:rPr>
                <w:color w:val="0070C0"/>
              </w:rPr>
              <w:t>]</w:t>
            </w:r>
          </w:p>
          <w:p w:rsidR="00E4568A" w:rsidRPr="00C16F4F" w:rsidRDefault="00E4568A" w:rsidP="00E4568A">
            <w:pPr>
              <w:ind w:left="360"/>
            </w:pPr>
            <w:r w:rsidRPr="00C16F4F">
              <w:rPr>
                <w:color w:val="0070C0"/>
              </w:rPr>
              <w:t>End for</w:t>
            </w:r>
            <w:r w:rsidRPr="00C16F4F">
              <w:t xml:space="preserve"> </w:t>
            </w:r>
            <w:proofErr w:type="spellStart"/>
            <w:r w:rsidRPr="00C16F4F">
              <w:t>i</w:t>
            </w:r>
            <w:proofErr w:type="spellEnd"/>
          </w:p>
          <w:p w:rsidR="00E4568A" w:rsidRPr="00C16F4F" w:rsidRDefault="00E4568A" w:rsidP="00E4568A"/>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Terminating condition</w:t>
            </w:r>
          </w:p>
          <w:p w:rsidR="00E4568A" w:rsidRPr="00C16F4F" w:rsidRDefault="00E4568A" w:rsidP="00E4568A">
            <w:pPr>
              <w:ind w:left="360"/>
            </w:pPr>
            <w:r w:rsidRPr="00C16F4F">
              <w:rPr>
                <w:color w:val="0070C0"/>
              </w:rPr>
              <w:t>If</w:t>
            </w:r>
            <w:r w:rsidRPr="00C16F4F">
              <w:t xml:space="preserve"> </w:t>
            </w:r>
            <w:proofErr w:type="spellStart"/>
            <w:r w:rsidRPr="00C16F4F">
              <w:rPr>
                <w:i/>
              </w:rPr>
              <w:t>previous_criterion</w:t>
            </w:r>
            <w:proofErr w:type="spellEnd"/>
            <w:r w:rsidRPr="00C16F4F">
              <w:t xml:space="preserve"> </w:t>
            </w:r>
            <w:r w:rsidRPr="00C16F4F">
              <w:rPr>
                <w:color w:val="0070C0"/>
              </w:rPr>
              <w:t>&gt;=</w:t>
            </w:r>
            <w:r w:rsidRPr="00C16F4F">
              <w:t xml:space="preserve"> 0 </w:t>
            </w:r>
            <w:r w:rsidRPr="00C16F4F">
              <w:rPr>
                <w:color w:val="0070C0"/>
              </w:rPr>
              <w:t>&amp;&amp;</w:t>
            </w:r>
            <w:r w:rsidRPr="00C16F4F">
              <w:t xml:space="preserve"> </w:t>
            </w:r>
            <w:proofErr w:type="spellStart"/>
            <w:r w:rsidRPr="00C16F4F">
              <w:rPr>
                <w:i/>
              </w:rPr>
              <w:t>previous_criterion</w:t>
            </w:r>
            <w:proofErr w:type="spellEnd"/>
            <w:r w:rsidRPr="00C16F4F">
              <w:t xml:space="preserve"> </w:t>
            </w:r>
            <w:r w:rsidRPr="00C16F4F">
              <w:rPr>
                <w:color w:val="0070C0"/>
              </w:rPr>
              <w:t>==</w:t>
            </w:r>
            <w:r w:rsidRPr="00C16F4F">
              <w:t xml:space="preserve"> </w:t>
            </w:r>
            <w:proofErr w:type="spellStart"/>
            <w:r w:rsidRPr="00C16F4F">
              <w:rPr>
                <w:i/>
              </w:rPr>
              <w:t>current_criterion</w:t>
            </w:r>
            <w:proofErr w:type="spellEnd"/>
            <w:r w:rsidRPr="00C16F4F">
              <w:t xml:space="preserve"> </w:t>
            </w:r>
            <w:r w:rsidRPr="00C16F4F">
              <w:rPr>
                <w:color w:val="0070C0"/>
              </w:rPr>
              <w:t>then</w:t>
            </w:r>
          </w:p>
          <w:p w:rsidR="00E4568A" w:rsidRPr="00C16F4F" w:rsidRDefault="00E4568A" w:rsidP="00E4568A">
            <w:pPr>
              <w:ind w:left="720"/>
              <w:rPr>
                <w:color w:val="0070C0"/>
              </w:rPr>
            </w:pPr>
            <w:r w:rsidRPr="00C16F4F">
              <w:rPr>
                <w:color w:val="0070C0"/>
              </w:rPr>
              <w:t xml:space="preserve">break </w:t>
            </w:r>
            <w:r w:rsidRPr="00C16F4F">
              <w:rPr>
                <w:color w:val="808080" w:themeColor="background1" w:themeShade="80"/>
              </w:rPr>
              <w:t>//breaking out the loop, the algorithm stops</w:t>
            </w:r>
          </w:p>
          <w:p w:rsidR="00E4568A" w:rsidRPr="00C16F4F" w:rsidRDefault="00E4568A" w:rsidP="00E4568A">
            <w:pPr>
              <w:ind w:left="360"/>
              <w:rPr>
                <w:color w:val="0070C0"/>
              </w:rPr>
            </w:pPr>
            <w:r w:rsidRPr="00C16F4F">
              <w:rPr>
                <w:color w:val="0070C0"/>
              </w:rPr>
              <w:t>Else</w:t>
            </w:r>
          </w:p>
          <w:p w:rsidR="00E4568A" w:rsidRPr="00C16F4F" w:rsidRDefault="00E4568A" w:rsidP="00E4568A">
            <w:pPr>
              <w:ind w:left="720"/>
            </w:pPr>
            <w:proofErr w:type="spellStart"/>
            <w:r w:rsidRPr="00C16F4F">
              <w:rPr>
                <w:i/>
              </w:rPr>
              <w:t>previous_criterion</w:t>
            </w:r>
            <w:proofErr w:type="spellEnd"/>
            <w:r w:rsidRPr="00C16F4F">
              <w:t xml:space="preserve"> = </w:t>
            </w:r>
            <w:proofErr w:type="spellStart"/>
            <w:r w:rsidRPr="00C16F4F">
              <w:rPr>
                <w:i/>
              </w:rPr>
              <w:t>current_criterion</w:t>
            </w:r>
            <w:proofErr w:type="spellEnd"/>
          </w:p>
          <w:p w:rsidR="00E4568A" w:rsidRPr="00C16F4F" w:rsidRDefault="00E4568A" w:rsidP="00E4568A">
            <w:pPr>
              <w:ind w:left="360"/>
              <w:rPr>
                <w:color w:val="0070C0"/>
              </w:rPr>
            </w:pPr>
            <w:r w:rsidRPr="00C16F4F">
              <w:rPr>
                <w:color w:val="0070C0"/>
              </w:rPr>
              <w:t>End if</w:t>
            </w:r>
          </w:p>
          <w:p w:rsidR="00E4568A" w:rsidRPr="00C16F4F" w:rsidRDefault="00E4568A" w:rsidP="00E4568A">
            <w:r w:rsidRPr="00C16F4F">
              <w:tab/>
            </w:r>
          </w:p>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Updating transition probability matrix</w:t>
            </w:r>
          </w:p>
          <w:p w:rsidR="00E4568A" w:rsidRPr="00C16F4F" w:rsidRDefault="00E4568A" w:rsidP="00E4568A">
            <w:pPr>
              <w:ind w:left="360"/>
            </w:pPr>
            <w:r w:rsidRPr="00C16F4F">
              <w:rPr>
                <w:color w:val="0070C0"/>
              </w:rPr>
              <w:t>For</w:t>
            </w:r>
            <w:r w:rsidRPr="00C16F4F">
              <w:t xml:space="preserve"> </w:t>
            </w:r>
            <w:proofErr w:type="spellStart"/>
            <w:r w:rsidRPr="00C16F4F">
              <w:rPr>
                <w:i/>
              </w:rPr>
              <w:t>i</w:t>
            </w:r>
            <w:proofErr w:type="spellEnd"/>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720"/>
            </w:pPr>
            <w:r w:rsidRPr="00C16F4F">
              <w:rPr>
                <w:i/>
              </w:rPr>
              <w:t>denominator</w:t>
            </w:r>
            <w:r w:rsidRPr="00C16F4F">
              <w:t xml:space="preserve"> = 0</w:t>
            </w:r>
          </w:p>
          <w:p w:rsidR="00E4568A" w:rsidRPr="00C16F4F" w:rsidRDefault="00E4568A" w:rsidP="00E4568A">
            <w:pPr>
              <w:ind w:left="720"/>
            </w:pPr>
            <w:r w:rsidRPr="00C16F4F">
              <w:t xml:space="preserve">Allocating </w:t>
            </w:r>
            <w:r w:rsidRPr="00C16F4F">
              <w:rPr>
                <w:i/>
              </w:rPr>
              <w:t>numerators</w:t>
            </w:r>
            <w:r w:rsidRPr="00C16F4F">
              <w:t xml:space="preserve"> as a 1-dimension array including </w:t>
            </w:r>
            <w:r w:rsidRPr="00C16F4F">
              <w:rPr>
                <w:i/>
              </w:rPr>
              <w:t>n</w:t>
            </w:r>
            <w:r w:rsidRPr="00C16F4F">
              <w:t xml:space="preserve"> zero elements.</w:t>
            </w:r>
          </w:p>
          <w:p w:rsidR="00E4568A" w:rsidRPr="00C16F4F" w:rsidRDefault="00E4568A" w:rsidP="00E4568A">
            <w:pPr>
              <w:ind w:left="720"/>
            </w:pPr>
            <w:r w:rsidRPr="00C16F4F">
              <w:rPr>
                <w:color w:val="0070C0"/>
              </w:rPr>
              <w:t>For</w:t>
            </w:r>
            <w:r w:rsidRPr="00C16F4F">
              <w:t xml:space="preserve"> </w:t>
            </w:r>
            <w:r w:rsidRPr="00C16F4F">
              <w:rPr>
                <w:i/>
              </w:rPr>
              <w:t>t</w:t>
            </w:r>
            <w:r w:rsidRPr="00C16F4F">
              <w:t xml:space="preserve"> = 2 </w:t>
            </w:r>
            <w:r w:rsidRPr="00C16F4F">
              <w:rPr>
                <w:color w:val="0070C0"/>
              </w:rPr>
              <w:t>to</w:t>
            </w:r>
            <w:r w:rsidRPr="00C16F4F">
              <w:t xml:space="preserve"> </w:t>
            </w:r>
            <w:r w:rsidRPr="00C16F4F">
              <w:rPr>
                <w:i/>
              </w:rPr>
              <w:t>T</w:t>
            </w:r>
          </w:p>
          <w:p w:rsidR="00E4568A" w:rsidRPr="00C16F4F" w:rsidRDefault="00E4568A" w:rsidP="00E4568A">
            <w:pPr>
              <w:ind w:left="1080"/>
            </w:pPr>
            <w:r w:rsidRPr="00C16F4F">
              <w:rPr>
                <w:color w:val="0070C0"/>
              </w:rPr>
              <w:t>For</w:t>
            </w:r>
            <w:r w:rsidRPr="00C16F4F">
              <w:t xml:space="preserve"> </w:t>
            </w:r>
            <w:r w:rsidRPr="00C16F4F">
              <w:rPr>
                <w:i/>
              </w:rPr>
              <w:t>k</w:t>
            </w:r>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1440"/>
            </w:pPr>
            <w:r w:rsidRPr="00C16F4F">
              <w:rPr>
                <w:i/>
              </w:rPr>
              <w:t>ξ</w:t>
            </w:r>
            <w:r w:rsidRPr="00C16F4F">
              <w:t xml:space="preserve"> = </w:t>
            </w:r>
            <w:r w:rsidRPr="00C16F4F">
              <w:rPr>
                <w:i/>
              </w:rPr>
              <w:t>α</w:t>
            </w:r>
            <w:r w:rsidRPr="00C16F4F">
              <w:rPr>
                <w:color w:val="0070C0"/>
              </w:rPr>
              <w:t>[</w:t>
            </w:r>
            <w:r w:rsidRPr="00C16F4F">
              <w:rPr>
                <w:i/>
              </w:rPr>
              <w:t>t</w:t>
            </w:r>
            <w:r w:rsidRPr="00C16F4F">
              <w:t>–1</w:t>
            </w:r>
            <w:r w:rsidRPr="00C16F4F">
              <w:rPr>
                <w:color w:val="0070C0"/>
              </w:rPr>
              <w:t>][</w:t>
            </w:r>
            <w:proofErr w:type="spellStart"/>
            <w:r w:rsidRPr="00C16F4F">
              <w:rPr>
                <w:i/>
              </w:rPr>
              <w:t>i</w:t>
            </w:r>
            <w:proofErr w:type="spellEnd"/>
            <w:r w:rsidRPr="00C16F4F">
              <w:rPr>
                <w:color w:val="0070C0"/>
              </w:rPr>
              <w:t>]</w:t>
            </w:r>
            <w:r w:rsidRPr="00C16F4F">
              <w:t xml:space="preserve"> * </w:t>
            </w:r>
            <w:proofErr w:type="spellStart"/>
            <w:r w:rsidRPr="00C16F4F">
              <w:rPr>
                <w:i/>
              </w:rPr>
              <w:t>a</w:t>
            </w:r>
            <w:r w:rsidRPr="00C16F4F">
              <w:rPr>
                <w:i/>
                <w:vertAlign w:val="subscript"/>
              </w:rPr>
              <w:t>ik</w:t>
            </w:r>
            <w:proofErr w:type="spellEnd"/>
            <w:r w:rsidRPr="00C16F4F">
              <w:t xml:space="preserve"> * </w:t>
            </w:r>
            <w:proofErr w:type="spellStart"/>
            <w:r w:rsidRPr="00C16F4F">
              <w:rPr>
                <w:i/>
              </w:rPr>
              <w:t>b</w:t>
            </w:r>
            <w:r w:rsidRPr="00C16F4F">
              <w:rPr>
                <w:i/>
                <w:vertAlign w:val="subscript"/>
              </w:rPr>
              <w:t>k</w:t>
            </w:r>
            <w:proofErr w:type="spellEnd"/>
            <w:r w:rsidRPr="00C16F4F">
              <w:t>(</w:t>
            </w:r>
            <w:proofErr w:type="spellStart"/>
            <w:r w:rsidRPr="00C16F4F">
              <w:rPr>
                <w:i/>
              </w:rPr>
              <w:t>o</w:t>
            </w:r>
            <w:r w:rsidRPr="00C16F4F">
              <w:rPr>
                <w:i/>
                <w:vertAlign w:val="subscript"/>
              </w:rPr>
              <w:t>t</w:t>
            </w:r>
            <w:proofErr w:type="spellEnd"/>
            <w:r w:rsidRPr="00C16F4F">
              <w:t xml:space="preserve">) * </w:t>
            </w:r>
            <w:r w:rsidRPr="00C16F4F">
              <w:rPr>
                <w:i/>
              </w:rPr>
              <w:t>β</w:t>
            </w:r>
            <w:r w:rsidRPr="00C16F4F">
              <w:rPr>
                <w:color w:val="0070C0"/>
              </w:rPr>
              <w:t>[</w:t>
            </w:r>
            <w:r w:rsidRPr="00C16F4F">
              <w:rPr>
                <w:i/>
              </w:rPr>
              <w:t>t</w:t>
            </w:r>
            <w:r w:rsidRPr="00C16F4F">
              <w:rPr>
                <w:color w:val="0070C0"/>
              </w:rPr>
              <w:t>][</w:t>
            </w:r>
            <w:r w:rsidRPr="00C16F4F">
              <w:rPr>
                <w:i/>
              </w:rPr>
              <w:t>k</w:t>
            </w:r>
            <w:r w:rsidRPr="00C16F4F">
              <w:rPr>
                <w:color w:val="0070C0"/>
              </w:rPr>
              <w:t>]</w:t>
            </w:r>
          </w:p>
          <w:p w:rsidR="00E4568A" w:rsidRPr="00C16F4F" w:rsidRDefault="00E4568A" w:rsidP="00E4568A">
            <w:pPr>
              <w:ind w:left="1440"/>
            </w:pPr>
            <w:r w:rsidRPr="00C16F4F">
              <w:rPr>
                <w:i/>
              </w:rPr>
              <w:t>numerators</w:t>
            </w:r>
            <w:r w:rsidRPr="00C16F4F">
              <w:rPr>
                <w:color w:val="0070C0"/>
              </w:rPr>
              <w:t>[</w:t>
            </w:r>
            <w:r w:rsidRPr="00C16F4F">
              <w:rPr>
                <w:i/>
              </w:rPr>
              <w:t>k</w:t>
            </w:r>
            <w:r w:rsidRPr="00C16F4F">
              <w:rPr>
                <w:color w:val="0070C0"/>
              </w:rPr>
              <w:t>]</w:t>
            </w:r>
            <w:r w:rsidRPr="00C16F4F">
              <w:t xml:space="preserve"> = </w:t>
            </w:r>
            <w:r w:rsidRPr="00C16F4F">
              <w:rPr>
                <w:i/>
              </w:rPr>
              <w:t>numerators</w:t>
            </w:r>
            <w:r w:rsidRPr="00C16F4F">
              <w:rPr>
                <w:color w:val="0070C0"/>
              </w:rPr>
              <w:t>[</w:t>
            </w:r>
            <w:r w:rsidRPr="00C16F4F">
              <w:rPr>
                <w:i/>
              </w:rPr>
              <w:t>k</w:t>
            </w:r>
            <w:r w:rsidRPr="00C16F4F">
              <w:rPr>
                <w:color w:val="0070C0"/>
              </w:rPr>
              <w:t>]</w:t>
            </w:r>
            <w:r w:rsidRPr="00C16F4F">
              <w:t xml:space="preserve"> + </w:t>
            </w:r>
            <w:r w:rsidRPr="00C16F4F">
              <w:rPr>
                <w:i/>
              </w:rPr>
              <w:t>ξ</w:t>
            </w:r>
          </w:p>
          <w:p w:rsidR="00E4568A" w:rsidRPr="00C16F4F" w:rsidRDefault="00E4568A" w:rsidP="00E4568A">
            <w:pPr>
              <w:ind w:left="1440"/>
            </w:pPr>
            <w:r w:rsidRPr="00C16F4F">
              <w:rPr>
                <w:i/>
              </w:rPr>
              <w:t>denominator</w:t>
            </w:r>
            <w:r w:rsidRPr="00C16F4F">
              <w:t xml:space="preserve"> = </w:t>
            </w:r>
            <w:r w:rsidRPr="00C16F4F">
              <w:rPr>
                <w:i/>
              </w:rPr>
              <w:t>denominator</w:t>
            </w:r>
            <w:r w:rsidRPr="00C16F4F">
              <w:t xml:space="preserve"> + </w:t>
            </w:r>
            <w:r w:rsidRPr="00C16F4F">
              <w:rPr>
                <w:i/>
              </w:rPr>
              <w:t>ξ</w:t>
            </w:r>
          </w:p>
          <w:p w:rsidR="00E4568A" w:rsidRPr="00C16F4F" w:rsidRDefault="00E4568A" w:rsidP="00E4568A">
            <w:pPr>
              <w:ind w:left="1080"/>
            </w:pPr>
            <w:r w:rsidRPr="00C16F4F">
              <w:rPr>
                <w:color w:val="0070C0"/>
              </w:rPr>
              <w:t>End for</w:t>
            </w:r>
            <w:r w:rsidRPr="00C16F4F">
              <w:t xml:space="preserve"> </w:t>
            </w:r>
            <w:r w:rsidRPr="00C16F4F">
              <w:rPr>
                <w:i/>
              </w:rPr>
              <w:t>k</w:t>
            </w:r>
          </w:p>
          <w:p w:rsidR="00E4568A" w:rsidRPr="00C16F4F" w:rsidRDefault="00E4568A" w:rsidP="00E4568A">
            <w:pPr>
              <w:ind w:left="720"/>
            </w:pPr>
            <w:r w:rsidRPr="00C16F4F">
              <w:rPr>
                <w:color w:val="0070C0"/>
              </w:rPr>
              <w:t>End for</w:t>
            </w:r>
            <w:r w:rsidRPr="00C16F4F">
              <w:t xml:space="preserve"> </w:t>
            </w:r>
            <w:r w:rsidRPr="00C16F4F">
              <w:rPr>
                <w:i/>
              </w:rPr>
              <w:t>t</w:t>
            </w:r>
          </w:p>
          <w:p w:rsidR="00E4568A" w:rsidRPr="00C16F4F" w:rsidRDefault="00E4568A" w:rsidP="00E4568A">
            <w:r w:rsidRPr="00C16F4F">
              <w:tab/>
            </w:r>
            <w:r w:rsidRPr="00C16F4F">
              <w:tab/>
            </w:r>
          </w:p>
          <w:p w:rsidR="00E4568A" w:rsidRPr="00C16F4F" w:rsidRDefault="00E4568A" w:rsidP="00A272DE">
            <w:pPr>
              <w:ind w:left="720"/>
            </w:pPr>
            <w:r w:rsidRPr="00C16F4F">
              <w:rPr>
                <w:color w:val="0070C0"/>
              </w:rPr>
              <w:t>If</w:t>
            </w:r>
            <w:r w:rsidRPr="00C16F4F">
              <w:t xml:space="preserve"> </w:t>
            </w:r>
            <w:r w:rsidRPr="00C16F4F">
              <w:rPr>
                <w:i/>
              </w:rPr>
              <w:t>denominator</w:t>
            </w:r>
            <w:r w:rsidRPr="00C16F4F">
              <w:t xml:space="preserve"> </w:t>
            </w:r>
            <w:r w:rsidRPr="00C16F4F">
              <w:rPr>
                <w:color w:val="0070C0"/>
              </w:rPr>
              <w:t>!=</w:t>
            </w:r>
            <w:r w:rsidRPr="00C16F4F">
              <w:t xml:space="preserve"> 0 </w:t>
            </w:r>
            <w:r w:rsidRPr="00C16F4F">
              <w:rPr>
                <w:color w:val="0070C0"/>
              </w:rPr>
              <w:t>then</w:t>
            </w:r>
          </w:p>
          <w:p w:rsidR="00E4568A" w:rsidRPr="00C16F4F" w:rsidRDefault="00E4568A" w:rsidP="00E4568A">
            <w:pPr>
              <w:ind w:left="1080"/>
            </w:pPr>
            <w:r w:rsidRPr="00C16F4F">
              <w:rPr>
                <w:color w:val="0070C0"/>
              </w:rPr>
              <w:t>For</w:t>
            </w:r>
            <w:r w:rsidRPr="00C16F4F">
              <w:t xml:space="preserve"> </w:t>
            </w:r>
            <w:r w:rsidRPr="00C16F4F">
              <w:rPr>
                <w:i/>
              </w:rPr>
              <w:t>j</w:t>
            </w:r>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1440"/>
            </w:pPr>
            <w:proofErr w:type="spellStart"/>
            <w:r w:rsidRPr="00C16F4F">
              <w:rPr>
                <w:i/>
              </w:rPr>
              <w:t>a</w:t>
            </w:r>
            <w:r w:rsidRPr="00C16F4F">
              <w:rPr>
                <w:i/>
                <w:vertAlign w:val="subscript"/>
              </w:rPr>
              <w:t>ij</w:t>
            </w:r>
            <w:proofErr w:type="spellEnd"/>
            <w:r w:rsidRPr="00C16F4F">
              <w:t xml:space="preserve"> = </w:t>
            </w:r>
            <w:r w:rsidRPr="00C16F4F">
              <w:rPr>
                <w:i/>
              </w:rPr>
              <w:t>numerators</w:t>
            </w:r>
            <w:r w:rsidRPr="00C16F4F">
              <w:rPr>
                <w:color w:val="0070C0"/>
              </w:rPr>
              <w:t>[</w:t>
            </w:r>
            <w:r w:rsidRPr="00C16F4F">
              <w:rPr>
                <w:i/>
              </w:rPr>
              <w:t>j</w:t>
            </w:r>
            <w:r w:rsidRPr="00C16F4F">
              <w:rPr>
                <w:color w:val="0070C0"/>
              </w:rPr>
              <w:t>]</w:t>
            </w:r>
            <w:r w:rsidRPr="00C16F4F">
              <w:t xml:space="preserve"> / </w:t>
            </w:r>
            <w:r w:rsidRPr="00C16F4F">
              <w:rPr>
                <w:i/>
              </w:rPr>
              <w:t>denominator</w:t>
            </w:r>
          </w:p>
          <w:p w:rsidR="00E4568A" w:rsidRPr="00C16F4F" w:rsidRDefault="00E4568A" w:rsidP="00E4568A">
            <w:pPr>
              <w:ind w:left="1080"/>
            </w:pPr>
            <w:r w:rsidRPr="00C16F4F">
              <w:rPr>
                <w:color w:val="0070C0"/>
              </w:rPr>
              <w:t>End for</w:t>
            </w:r>
            <w:r w:rsidRPr="00C16F4F">
              <w:t xml:space="preserve"> </w:t>
            </w:r>
            <w:r w:rsidRPr="00C16F4F">
              <w:rPr>
                <w:i/>
              </w:rPr>
              <w:t>j</w:t>
            </w:r>
          </w:p>
          <w:p w:rsidR="00E4568A" w:rsidRPr="00C16F4F" w:rsidRDefault="00E4568A" w:rsidP="00E4568A">
            <w:pPr>
              <w:ind w:left="720"/>
              <w:rPr>
                <w:color w:val="0070C0"/>
              </w:rPr>
            </w:pPr>
            <w:r w:rsidRPr="00C16F4F">
              <w:rPr>
                <w:color w:val="0070C0"/>
              </w:rPr>
              <w:t>End if</w:t>
            </w:r>
          </w:p>
          <w:p w:rsidR="00E4568A" w:rsidRPr="00C16F4F" w:rsidRDefault="00E4568A" w:rsidP="00E4568A">
            <w:r w:rsidRPr="00C16F4F">
              <w:tab/>
            </w:r>
            <w:r w:rsidRPr="00C16F4F">
              <w:tab/>
            </w:r>
          </w:p>
          <w:p w:rsidR="00E4568A" w:rsidRPr="00C16F4F" w:rsidRDefault="00E4568A" w:rsidP="00E4568A">
            <w:pPr>
              <w:ind w:left="360"/>
            </w:pPr>
            <w:r w:rsidRPr="00C16F4F">
              <w:rPr>
                <w:color w:val="0070C0"/>
              </w:rPr>
              <w:t>End for</w:t>
            </w:r>
            <w:r w:rsidRPr="00C16F4F">
              <w:t xml:space="preserve"> </w:t>
            </w:r>
            <w:proofErr w:type="spellStart"/>
            <w:r w:rsidRPr="00C16F4F">
              <w:rPr>
                <w:i/>
              </w:rPr>
              <w:t>i</w:t>
            </w:r>
            <w:proofErr w:type="spellEnd"/>
          </w:p>
          <w:p w:rsidR="00E4568A" w:rsidRPr="00C16F4F" w:rsidRDefault="00E4568A" w:rsidP="00E4568A">
            <w:r w:rsidRPr="00C16F4F">
              <w:tab/>
            </w:r>
          </w:p>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Updating initial probability matrix</w:t>
            </w:r>
          </w:p>
          <w:p w:rsidR="00E4568A" w:rsidRPr="00C16F4F" w:rsidRDefault="00E4568A" w:rsidP="00E4568A">
            <w:pPr>
              <w:ind w:left="360"/>
            </w:pPr>
            <w:r w:rsidRPr="00C16F4F">
              <w:t xml:space="preserve">Allocating </w:t>
            </w:r>
            <w:r w:rsidRPr="00C16F4F">
              <w:rPr>
                <w:i/>
              </w:rPr>
              <w:t>g</w:t>
            </w:r>
            <w:r w:rsidRPr="00C16F4F">
              <w:t xml:space="preserve"> as a 1-dimension array including </w:t>
            </w:r>
            <w:r w:rsidRPr="00C16F4F">
              <w:rPr>
                <w:i/>
              </w:rPr>
              <w:t>n</w:t>
            </w:r>
            <w:r w:rsidRPr="00C16F4F">
              <w:t xml:space="preserve"> elements.</w:t>
            </w:r>
          </w:p>
          <w:p w:rsidR="00E4568A" w:rsidRPr="00C16F4F" w:rsidRDefault="00E4568A" w:rsidP="00E4568A">
            <w:pPr>
              <w:ind w:left="360"/>
            </w:pPr>
            <w:r w:rsidRPr="00C16F4F">
              <w:rPr>
                <w:i/>
              </w:rPr>
              <w:t>sum</w:t>
            </w:r>
            <w:r w:rsidRPr="00C16F4F">
              <w:t xml:space="preserve"> = 0</w:t>
            </w:r>
          </w:p>
          <w:p w:rsidR="00E4568A" w:rsidRPr="00C16F4F" w:rsidRDefault="00E4568A" w:rsidP="00E4568A">
            <w:pPr>
              <w:ind w:left="360"/>
            </w:pPr>
            <w:r w:rsidRPr="00C16F4F">
              <w:rPr>
                <w:color w:val="0070C0"/>
              </w:rPr>
              <w:t>For</w:t>
            </w:r>
            <w:r w:rsidRPr="00C16F4F">
              <w:t xml:space="preserve"> </w:t>
            </w:r>
            <w:r w:rsidRPr="00C16F4F">
              <w:rPr>
                <w:i/>
              </w:rPr>
              <w:t>j</w:t>
            </w:r>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720"/>
            </w:pPr>
            <w:r w:rsidRPr="00C16F4F">
              <w:rPr>
                <w:i/>
              </w:rPr>
              <w:t>g</w:t>
            </w:r>
            <w:r w:rsidRPr="00C16F4F">
              <w:t>[</w:t>
            </w:r>
            <w:r w:rsidRPr="00C16F4F">
              <w:rPr>
                <w:i/>
              </w:rPr>
              <w:t>j</w:t>
            </w:r>
            <w:r w:rsidRPr="00C16F4F">
              <w:t xml:space="preserve">] = </w:t>
            </w:r>
            <w:r w:rsidRPr="00C16F4F">
              <w:rPr>
                <w:i/>
              </w:rPr>
              <w:t>α</w:t>
            </w:r>
            <w:r w:rsidRPr="00C16F4F">
              <w:rPr>
                <w:color w:val="0070C0"/>
              </w:rPr>
              <w:t>[</w:t>
            </w:r>
            <w:r w:rsidRPr="00C16F4F">
              <w:t>1</w:t>
            </w:r>
            <w:r w:rsidRPr="00C16F4F">
              <w:rPr>
                <w:color w:val="0070C0"/>
              </w:rPr>
              <w:t>][</w:t>
            </w:r>
            <w:r w:rsidRPr="00C16F4F">
              <w:rPr>
                <w:i/>
              </w:rPr>
              <w:t>j</w:t>
            </w:r>
            <w:r w:rsidRPr="00C16F4F">
              <w:rPr>
                <w:color w:val="0070C0"/>
              </w:rPr>
              <w:t>]</w:t>
            </w:r>
            <w:r w:rsidRPr="00C16F4F">
              <w:t xml:space="preserve"> * </w:t>
            </w:r>
            <w:r w:rsidRPr="00C16F4F">
              <w:rPr>
                <w:i/>
              </w:rPr>
              <w:t>β</w:t>
            </w:r>
            <w:r w:rsidRPr="00C16F4F">
              <w:rPr>
                <w:color w:val="0070C0"/>
              </w:rPr>
              <w:t>[</w:t>
            </w:r>
            <w:r w:rsidRPr="00C16F4F">
              <w:t>1</w:t>
            </w:r>
            <w:r w:rsidRPr="00C16F4F">
              <w:rPr>
                <w:color w:val="0070C0"/>
              </w:rPr>
              <w:t>][</w:t>
            </w:r>
            <w:r w:rsidRPr="00C16F4F">
              <w:rPr>
                <w:i/>
              </w:rPr>
              <w:t>j</w:t>
            </w:r>
            <w:r w:rsidRPr="00C16F4F">
              <w:rPr>
                <w:color w:val="0070C0"/>
              </w:rPr>
              <w:t>]</w:t>
            </w:r>
          </w:p>
          <w:p w:rsidR="00E4568A" w:rsidRPr="00C16F4F" w:rsidRDefault="00E4568A" w:rsidP="00E4568A">
            <w:pPr>
              <w:ind w:left="720"/>
            </w:pPr>
            <w:r w:rsidRPr="00C16F4F">
              <w:rPr>
                <w:i/>
              </w:rPr>
              <w:t>sum</w:t>
            </w:r>
            <w:r w:rsidRPr="00C16F4F">
              <w:t xml:space="preserve"> = </w:t>
            </w:r>
            <w:r w:rsidRPr="00C16F4F">
              <w:rPr>
                <w:i/>
              </w:rPr>
              <w:t>sum</w:t>
            </w:r>
            <w:r w:rsidRPr="00C16F4F">
              <w:t xml:space="preserve"> + </w:t>
            </w:r>
            <w:r w:rsidRPr="00C16F4F">
              <w:rPr>
                <w:i/>
              </w:rPr>
              <w:t>g</w:t>
            </w:r>
            <w:r w:rsidRPr="00C16F4F">
              <w:rPr>
                <w:color w:val="0070C0"/>
              </w:rPr>
              <w:t>[</w:t>
            </w:r>
            <w:r w:rsidRPr="00C16F4F">
              <w:t>j</w:t>
            </w:r>
            <w:r w:rsidRPr="00C16F4F">
              <w:rPr>
                <w:color w:val="0070C0"/>
              </w:rPr>
              <w:t>]</w:t>
            </w:r>
          </w:p>
          <w:p w:rsidR="00E4568A" w:rsidRPr="00C16F4F" w:rsidRDefault="00E4568A" w:rsidP="00E4568A">
            <w:pPr>
              <w:ind w:left="360"/>
            </w:pPr>
            <w:r w:rsidRPr="00C16F4F">
              <w:rPr>
                <w:color w:val="0070C0"/>
              </w:rPr>
              <w:t>End for</w:t>
            </w:r>
            <w:r w:rsidRPr="00C16F4F">
              <w:t xml:space="preserve"> </w:t>
            </w:r>
            <w:r w:rsidRPr="00C16F4F">
              <w:rPr>
                <w:i/>
              </w:rPr>
              <w:t>j</w:t>
            </w:r>
          </w:p>
          <w:p w:rsidR="00E4568A" w:rsidRPr="00C16F4F" w:rsidRDefault="00E4568A" w:rsidP="00E4568A">
            <w:r w:rsidRPr="00C16F4F">
              <w:tab/>
            </w:r>
          </w:p>
          <w:p w:rsidR="00E4568A" w:rsidRPr="00C16F4F" w:rsidRDefault="00E4568A" w:rsidP="00E4568A">
            <w:pPr>
              <w:ind w:left="360"/>
            </w:pPr>
            <w:r w:rsidRPr="00C16F4F">
              <w:rPr>
                <w:color w:val="0070C0"/>
              </w:rPr>
              <w:t>If</w:t>
            </w:r>
            <w:r w:rsidRPr="00C16F4F">
              <w:t xml:space="preserve"> </w:t>
            </w:r>
            <w:r w:rsidRPr="00C16F4F">
              <w:rPr>
                <w:i/>
              </w:rPr>
              <w:t>sum</w:t>
            </w:r>
            <w:r w:rsidRPr="00C16F4F">
              <w:t xml:space="preserve"> </w:t>
            </w:r>
            <w:r w:rsidRPr="00C16F4F">
              <w:rPr>
                <w:color w:val="0070C0"/>
              </w:rPr>
              <w:t>!=</w:t>
            </w:r>
            <w:r w:rsidRPr="00C16F4F">
              <w:t xml:space="preserve"> 0 </w:t>
            </w:r>
            <w:r w:rsidRPr="00C16F4F">
              <w:rPr>
                <w:color w:val="0070C0"/>
              </w:rPr>
              <w:t>then</w:t>
            </w:r>
          </w:p>
          <w:p w:rsidR="00E4568A" w:rsidRPr="00C16F4F" w:rsidRDefault="00E4568A" w:rsidP="00E4568A">
            <w:pPr>
              <w:ind w:left="720"/>
            </w:pPr>
            <w:r w:rsidRPr="00C16F4F">
              <w:rPr>
                <w:color w:val="0070C0"/>
              </w:rPr>
              <w:t>For</w:t>
            </w:r>
            <w:r w:rsidRPr="00C16F4F">
              <w:t xml:space="preserve"> </w:t>
            </w:r>
            <w:r w:rsidRPr="00C16F4F">
              <w:rPr>
                <w:i/>
              </w:rPr>
              <w:t>j</w:t>
            </w:r>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1080"/>
            </w:pPr>
            <w:r w:rsidRPr="00C16F4F">
              <w:rPr>
                <w:i/>
              </w:rPr>
              <w:t>π</w:t>
            </w:r>
            <w:r w:rsidRPr="00C16F4F">
              <w:rPr>
                <w:i/>
                <w:vertAlign w:val="subscript"/>
              </w:rPr>
              <w:t>j</w:t>
            </w:r>
            <w:r w:rsidRPr="00C16F4F">
              <w:t xml:space="preserve"> = </w:t>
            </w:r>
            <w:r w:rsidRPr="00C16F4F">
              <w:rPr>
                <w:i/>
              </w:rPr>
              <w:t>g</w:t>
            </w:r>
            <w:r w:rsidRPr="00C16F4F">
              <w:rPr>
                <w:color w:val="0070C0"/>
              </w:rPr>
              <w:t>[</w:t>
            </w:r>
            <w:r w:rsidRPr="00C16F4F">
              <w:rPr>
                <w:i/>
              </w:rPr>
              <w:t>j</w:t>
            </w:r>
            <w:r w:rsidRPr="00C16F4F">
              <w:rPr>
                <w:color w:val="0070C0"/>
              </w:rPr>
              <w:t>]</w:t>
            </w:r>
            <w:r w:rsidRPr="00C16F4F">
              <w:t xml:space="preserve"> / </w:t>
            </w:r>
            <w:r w:rsidRPr="00C16F4F">
              <w:rPr>
                <w:i/>
              </w:rPr>
              <w:t>sum</w:t>
            </w:r>
          </w:p>
          <w:p w:rsidR="00E4568A" w:rsidRPr="00C16F4F" w:rsidRDefault="00E4568A" w:rsidP="00E4568A">
            <w:pPr>
              <w:ind w:left="720"/>
            </w:pPr>
            <w:r w:rsidRPr="00C16F4F">
              <w:rPr>
                <w:color w:val="0070C0"/>
              </w:rPr>
              <w:lastRenderedPageBreak/>
              <w:t>End for</w:t>
            </w:r>
            <w:r w:rsidRPr="00C16F4F">
              <w:t xml:space="preserve"> </w:t>
            </w:r>
            <w:r w:rsidRPr="00C16F4F">
              <w:rPr>
                <w:i/>
              </w:rPr>
              <w:t>j</w:t>
            </w:r>
          </w:p>
          <w:p w:rsidR="00E4568A" w:rsidRPr="00C16F4F" w:rsidRDefault="00E4568A" w:rsidP="00E4568A">
            <w:pPr>
              <w:ind w:left="360"/>
              <w:rPr>
                <w:color w:val="0070C0"/>
              </w:rPr>
            </w:pPr>
            <w:r w:rsidRPr="00C16F4F">
              <w:rPr>
                <w:color w:val="0070C0"/>
              </w:rPr>
              <w:t>End if</w:t>
            </w:r>
          </w:p>
          <w:p w:rsidR="00E4568A" w:rsidRPr="00C16F4F" w:rsidRDefault="00E4568A" w:rsidP="00E4568A"/>
          <w:p w:rsidR="00E4568A" w:rsidRPr="00C16F4F" w:rsidRDefault="00E4568A" w:rsidP="00E4568A">
            <w:pPr>
              <w:ind w:left="360"/>
              <w:rPr>
                <w:color w:val="808080" w:themeColor="background1" w:themeShade="80"/>
              </w:rPr>
            </w:pPr>
            <w:r w:rsidRPr="00C16F4F">
              <w:rPr>
                <w:color w:val="0070C0"/>
              </w:rPr>
              <w:t>//</w:t>
            </w:r>
            <w:r w:rsidRPr="00C16F4F">
              <w:rPr>
                <w:color w:val="808080" w:themeColor="background1" w:themeShade="80"/>
              </w:rPr>
              <w:t>Updating observation probability distribution</w:t>
            </w:r>
          </w:p>
          <w:p w:rsidR="00E4568A" w:rsidRPr="00C16F4F" w:rsidRDefault="00E4568A" w:rsidP="00E4568A">
            <w:pPr>
              <w:ind w:left="360"/>
            </w:pPr>
            <w:r w:rsidRPr="00C16F4F">
              <w:rPr>
                <w:color w:val="0070C0"/>
              </w:rPr>
              <w:t>For</w:t>
            </w:r>
            <w:r w:rsidRPr="00C16F4F">
              <w:t xml:space="preserve"> </w:t>
            </w:r>
            <w:r w:rsidRPr="00C16F4F">
              <w:rPr>
                <w:i/>
              </w:rPr>
              <w:t>j</w:t>
            </w:r>
            <w:r w:rsidRPr="00C16F4F">
              <w:t xml:space="preserve"> = 1 </w:t>
            </w:r>
            <w:r w:rsidRPr="00C16F4F">
              <w:rPr>
                <w:color w:val="0070C0"/>
              </w:rPr>
              <w:t>to</w:t>
            </w:r>
            <w:r w:rsidRPr="00C16F4F">
              <w:t xml:space="preserve"> </w:t>
            </w:r>
            <w:r w:rsidRPr="00C16F4F">
              <w:rPr>
                <w:i/>
              </w:rPr>
              <w:t>n</w:t>
            </w:r>
          </w:p>
          <w:p w:rsidR="00E4568A" w:rsidRPr="00C16F4F" w:rsidRDefault="00E4568A" w:rsidP="00E4568A">
            <w:pPr>
              <w:ind w:left="720"/>
            </w:pPr>
            <w:r w:rsidRPr="00C16F4F">
              <w:t xml:space="preserve">Allocating </w:t>
            </w:r>
            <w:r w:rsidRPr="00C16F4F">
              <w:rPr>
                <w:i/>
              </w:rPr>
              <w:t>γ</w:t>
            </w:r>
            <w:r w:rsidRPr="00C16F4F">
              <w:t xml:space="preserve"> as a 1-dimension array including </w:t>
            </w:r>
            <w:r w:rsidRPr="00C16F4F">
              <w:rPr>
                <w:i/>
              </w:rPr>
              <w:t>T</w:t>
            </w:r>
            <w:r w:rsidRPr="00C16F4F">
              <w:t xml:space="preserve"> elements.</w:t>
            </w:r>
          </w:p>
          <w:p w:rsidR="00E4568A" w:rsidRPr="00C16F4F" w:rsidRDefault="00E4568A" w:rsidP="00E4568A">
            <w:pPr>
              <w:ind w:left="720"/>
            </w:pPr>
            <w:r w:rsidRPr="00C16F4F">
              <w:rPr>
                <w:i/>
              </w:rPr>
              <w:t>denominator</w:t>
            </w:r>
            <w:r w:rsidRPr="00C16F4F">
              <w:t xml:space="preserve"> = 0</w:t>
            </w:r>
          </w:p>
          <w:p w:rsidR="00E4568A" w:rsidRPr="00C16F4F" w:rsidRDefault="00E4568A" w:rsidP="00E4568A">
            <w:pPr>
              <w:ind w:left="720"/>
            </w:pPr>
            <w:r w:rsidRPr="00C16F4F">
              <w:rPr>
                <w:color w:val="0070C0"/>
              </w:rPr>
              <w:t>For</w:t>
            </w:r>
            <w:r w:rsidRPr="00C16F4F">
              <w:t xml:space="preserve"> </w:t>
            </w:r>
            <w:r w:rsidRPr="00C16F4F">
              <w:rPr>
                <w:i/>
              </w:rPr>
              <w:t>t</w:t>
            </w:r>
            <w:r w:rsidRPr="00C16F4F">
              <w:t xml:space="preserve"> = 1 </w:t>
            </w:r>
            <w:r w:rsidRPr="00C16F4F">
              <w:rPr>
                <w:color w:val="0070C0"/>
              </w:rPr>
              <w:t>to</w:t>
            </w:r>
            <w:r w:rsidRPr="00C16F4F">
              <w:t xml:space="preserve"> </w:t>
            </w:r>
            <w:r w:rsidRPr="00C16F4F">
              <w:rPr>
                <w:i/>
              </w:rPr>
              <w:t>T</w:t>
            </w:r>
          </w:p>
          <w:p w:rsidR="00E4568A" w:rsidRPr="00C16F4F" w:rsidRDefault="00E4568A" w:rsidP="00E4568A">
            <w:pPr>
              <w:ind w:left="1080"/>
            </w:pPr>
            <w:r w:rsidRPr="00C16F4F">
              <w:rPr>
                <w:i/>
              </w:rPr>
              <w:t>γ</w:t>
            </w:r>
            <w:r w:rsidRPr="00C16F4F">
              <w:t>[</w:t>
            </w:r>
            <w:r w:rsidRPr="00C16F4F">
              <w:rPr>
                <w:i/>
              </w:rPr>
              <w:t>t</w:t>
            </w:r>
            <w:r w:rsidRPr="00C16F4F">
              <w:t xml:space="preserve">] = </w:t>
            </w:r>
            <w:r w:rsidRPr="00C16F4F">
              <w:rPr>
                <w:i/>
              </w:rPr>
              <w:t>α</w:t>
            </w:r>
            <w:r w:rsidRPr="00C16F4F">
              <w:rPr>
                <w:color w:val="0070C0"/>
              </w:rPr>
              <w:t>[</w:t>
            </w:r>
            <w:r w:rsidRPr="00C16F4F">
              <w:rPr>
                <w:i/>
              </w:rPr>
              <w:t>t</w:t>
            </w:r>
            <w:r w:rsidRPr="00C16F4F">
              <w:rPr>
                <w:color w:val="0070C0"/>
              </w:rPr>
              <w:t>][</w:t>
            </w:r>
            <w:r w:rsidRPr="00C16F4F">
              <w:rPr>
                <w:i/>
              </w:rPr>
              <w:t>j</w:t>
            </w:r>
            <w:r w:rsidRPr="00C16F4F">
              <w:rPr>
                <w:color w:val="0070C0"/>
              </w:rPr>
              <w:t>]</w:t>
            </w:r>
            <w:r w:rsidRPr="00C16F4F">
              <w:t xml:space="preserve"> * </w:t>
            </w:r>
            <w:r w:rsidRPr="00C16F4F">
              <w:rPr>
                <w:i/>
              </w:rPr>
              <w:t>β</w:t>
            </w:r>
            <w:r w:rsidRPr="00C16F4F">
              <w:rPr>
                <w:color w:val="0070C0"/>
              </w:rPr>
              <w:t>[</w:t>
            </w:r>
            <w:r w:rsidRPr="00C16F4F">
              <w:rPr>
                <w:i/>
              </w:rPr>
              <w:t>t</w:t>
            </w:r>
            <w:r w:rsidRPr="00C16F4F">
              <w:rPr>
                <w:color w:val="0070C0"/>
              </w:rPr>
              <w:t>][</w:t>
            </w:r>
            <w:r w:rsidRPr="00C16F4F">
              <w:rPr>
                <w:i/>
              </w:rPr>
              <w:t>j</w:t>
            </w:r>
            <w:r w:rsidRPr="00C16F4F">
              <w:rPr>
                <w:color w:val="0070C0"/>
              </w:rPr>
              <w:t>]</w:t>
            </w:r>
          </w:p>
          <w:p w:rsidR="00E4568A" w:rsidRPr="00C16F4F" w:rsidRDefault="00E4568A" w:rsidP="00E4568A">
            <w:pPr>
              <w:ind w:left="1080"/>
            </w:pPr>
            <w:r w:rsidRPr="00C16F4F">
              <w:rPr>
                <w:i/>
              </w:rPr>
              <w:t>denominator</w:t>
            </w:r>
            <w:r w:rsidRPr="00C16F4F">
              <w:t xml:space="preserve"> = </w:t>
            </w:r>
            <w:r w:rsidRPr="00C16F4F">
              <w:rPr>
                <w:i/>
              </w:rPr>
              <w:t>denominator</w:t>
            </w:r>
            <w:r w:rsidRPr="00C16F4F">
              <w:t xml:space="preserve"> + </w:t>
            </w:r>
            <w:r w:rsidRPr="00C16F4F">
              <w:rPr>
                <w:i/>
              </w:rPr>
              <w:t>γ</w:t>
            </w:r>
            <w:r w:rsidRPr="00C16F4F">
              <w:rPr>
                <w:color w:val="0070C0"/>
              </w:rPr>
              <w:t>[</w:t>
            </w:r>
            <w:r w:rsidRPr="00C16F4F">
              <w:rPr>
                <w:i/>
              </w:rPr>
              <w:t>t</w:t>
            </w:r>
            <w:r w:rsidRPr="00C16F4F">
              <w:rPr>
                <w:color w:val="0070C0"/>
              </w:rPr>
              <w:t>]</w:t>
            </w:r>
          </w:p>
          <w:p w:rsidR="00E4568A" w:rsidRPr="00C16F4F" w:rsidRDefault="00E4568A" w:rsidP="00E4568A">
            <w:pPr>
              <w:ind w:left="720"/>
            </w:pPr>
            <w:r w:rsidRPr="00C16F4F">
              <w:rPr>
                <w:color w:val="0070C0"/>
              </w:rPr>
              <w:t>End for</w:t>
            </w:r>
            <w:r w:rsidRPr="00C16F4F">
              <w:t xml:space="preserve"> </w:t>
            </w:r>
            <w:r w:rsidRPr="00C16F4F">
              <w:rPr>
                <w:i/>
              </w:rPr>
              <w:t>t</w:t>
            </w:r>
          </w:p>
          <w:p w:rsidR="00E4568A" w:rsidRPr="00C16F4F" w:rsidRDefault="00E4568A" w:rsidP="00E4568A">
            <w:r w:rsidRPr="00C16F4F">
              <w:tab/>
            </w:r>
            <w:r w:rsidRPr="00C16F4F">
              <w:tab/>
            </w:r>
          </w:p>
          <w:p w:rsidR="00E4568A" w:rsidRPr="00C16F4F" w:rsidRDefault="00E4568A" w:rsidP="00E4568A">
            <w:pPr>
              <w:ind w:left="720"/>
            </w:pPr>
            <w:r w:rsidRPr="00C16F4F">
              <w:t xml:space="preserve">Let </w:t>
            </w:r>
            <w:r w:rsidRPr="00C16F4F">
              <w:rPr>
                <w:i/>
              </w:rPr>
              <w:t>m</w:t>
            </w:r>
            <w:r w:rsidRPr="00C16F4F">
              <w:t xml:space="preserve"> be the columns of observation distribution matrix </w:t>
            </w:r>
            <w:r w:rsidRPr="00C16F4F">
              <w:rPr>
                <w:i/>
              </w:rPr>
              <w:t>B</w:t>
            </w:r>
            <w:r w:rsidRPr="00C16F4F">
              <w:t>.</w:t>
            </w:r>
          </w:p>
          <w:p w:rsidR="00E4568A" w:rsidRPr="00C16F4F" w:rsidRDefault="00E4568A" w:rsidP="00E4568A">
            <w:pPr>
              <w:ind w:left="720"/>
            </w:pPr>
            <w:r w:rsidRPr="00C16F4F">
              <w:rPr>
                <w:color w:val="0070C0"/>
              </w:rPr>
              <w:t>For</w:t>
            </w:r>
            <w:r w:rsidRPr="00C16F4F">
              <w:t xml:space="preserve"> </w:t>
            </w:r>
            <w:r w:rsidRPr="00C16F4F">
              <w:rPr>
                <w:i/>
              </w:rPr>
              <w:t>k</w:t>
            </w:r>
            <w:r w:rsidRPr="00C16F4F">
              <w:t xml:space="preserve"> = 1 </w:t>
            </w:r>
            <w:r w:rsidRPr="00C16F4F">
              <w:rPr>
                <w:color w:val="0070C0"/>
              </w:rPr>
              <w:t>to</w:t>
            </w:r>
            <w:r w:rsidRPr="00C16F4F">
              <w:t xml:space="preserve"> </w:t>
            </w:r>
            <w:r w:rsidRPr="00C16F4F">
              <w:rPr>
                <w:i/>
              </w:rPr>
              <w:t>m</w:t>
            </w:r>
          </w:p>
          <w:p w:rsidR="00E4568A" w:rsidRPr="00C16F4F" w:rsidRDefault="00E4568A" w:rsidP="00E4568A">
            <w:pPr>
              <w:ind w:left="1080"/>
            </w:pPr>
            <w:r w:rsidRPr="00C16F4F">
              <w:rPr>
                <w:i/>
              </w:rPr>
              <w:t>numerator</w:t>
            </w:r>
            <w:r w:rsidRPr="00C16F4F">
              <w:t xml:space="preserve"> = 0</w:t>
            </w:r>
          </w:p>
          <w:p w:rsidR="00E4568A" w:rsidRPr="00C16F4F" w:rsidRDefault="00E4568A" w:rsidP="00E4568A">
            <w:pPr>
              <w:ind w:left="1080"/>
            </w:pPr>
            <w:r w:rsidRPr="00C16F4F">
              <w:rPr>
                <w:color w:val="0070C0"/>
              </w:rPr>
              <w:t>For</w:t>
            </w:r>
            <w:r w:rsidRPr="00C16F4F">
              <w:t xml:space="preserve"> </w:t>
            </w:r>
            <w:r w:rsidRPr="00C16F4F">
              <w:rPr>
                <w:i/>
              </w:rPr>
              <w:t>t</w:t>
            </w:r>
            <w:r w:rsidRPr="00C16F4F">
              <w:t xml:space="preserve"> = 1 </w:t>
            </w:r>
            <w:r w:rsidRPr="00C16F4F">
              <w:rPr>
                <w:color w:val="0070C0"/>
              </w:rPr>
              <w:t>to</w:t>
            </w:r>
            <w:r w:rsidRPr="00C16F4F">
              <w:t xml:space="preserve"> </w:t>
            </w:r>
            <w:r w:rsidRPr="00C16F4F">
              <w:rPr>
                <w:i/>
              </w:rPr>
              <w:t>T</w:t>
            </w:r>
          </w:p>
          <w:p w:rsidR="00E4568A" w:rsidRPr="00C16F4F" w:rsidRDefault="00E4568A" w:rsidP="00E4568A">
            <w:pPr>
              <w:ind w:left="1440"/>
            </w:pPr>
            <w:r w:rsidRPr="00C16F4F">
              <w:rPr>
                <w:color w:val="0070C0"/>
              </w:rPr>
              <w:t>If</w:t>
            </w:r>
            <w:r w:rsidRPr="00C16F4F">
              <w:t xml:space="preserve"> </w:t>
            </w:r>
            <w:proofErr w:type="spellStart"/>
            <w:r w:rsidRPr="00C16F4F">
              <w:rPr>
                <w:i/>
              </w:rPr>
              <w:t>o</w:t>
            </w:r>
            <w:r w:rsidRPr="00C16F4F">
              <w:rPr>
                <w:i/>
                <w:vertAlign w:val="subscript"/>
              </w:rPr>
              <w:t>t</w:t>
            </w:r>
            <w:proofErr w:type="spellEnd"/>
            <w:r w:rsidRPr="00C16F4F">
              <w:t xml:space="preserve"> </w:t>
            </w:r>
            <w:r w:rsidRPr="00C16F4F">
              <w:rPr>
                <w:color w:val="0070C0"/>
              </w:rPr>
              <w:t>==</w:t>
            </w:r>
            <w:r w:rsidRPr="00C16F4F">
              <w:t xml:space="preserve"> </w:t>
            </w:r>
            <w:r w:rsidRPr="00C16F4F">
              <w:rPr>
                <w:i/>
              </w:rPr>
              <w:t>k</w:t>
            </w:r>
            <w:r w:rsidRPr="00C16F4F">
              <w:t xml:space="preserve"> </w:t>
            </w:r>
            <w:r w:rsidRPr="00C16F4F">
              <w:rPr>
                <w:color w:val="0070C0"/>
              </w:rPr>
              <w:t>then</w:t>
            </w:r>
          </w:p>
          <w:p w:rsidR="00E4568A" w:rsidRPr="00C16F4F" w:rsidRDefault="00E4568A" w:rsidP="00E4568A">
            <w:pPr>
              <w:ind w:left="1800"/>
            </w:pPr>
            <w:r w:rsidRPr="00C16F4F">
              <w:rPr>
                <w:i/>
              </w:rPr>
              <w:t>numerator</w:t>
            </w:r>
            <w:r w:rsidRPr="00C16F4F">
              <w:t xml:space="preserve"> = </w:t>
            </w:r>
            <w:r w:rsidRPr="00C16F4F">
              <w:rPr>
                <w:i/>
              </w:rPr>
              <w:t>numerator</w:t>
            </w:r>
            <w:r w:rsidRPr="00C16F4F">
              <w:t xml:space="preserve"> + </w:t>
            </w:r>
            <w:r w:rsidRPr="00C16F4F">
              <w:rPr>
                <w:i/>
              </w:rPr>
              <w:t>γ</w:t>
            </w:r>
            <w:r w:rsidRPr="00C16F4F">
              <w:rPr>
                <w:color w:val="0070C0"/>
              </w:rPr>
              <w:t>[</w:t>
            </w:r>
            <w:r w:rsidRPr="00C16F4F">
              <w:rPr>
                <w:i/>
              </w:rPr>
              <w:t>t</w:t>
            </w:r>
            <w:r w:rsidRPr="00C16F4F">
              <w:rPr>
                <w:color w:val="0070C0"/>
              </w:rPr>
              <w:t>]</w:t>
            </w:r>
          </w:p>
          <w:p w:rsidR="00E4568A" w:rsidRPr="00C16F4F" w:rsidRDefault="00E4568A" w:rsidP="00E4568A">
            <w:pPr>
              <w:ind w:left="1440"/>
              <w:rPr>
                <w:color w:val="0070C0"/>
              </w:rPr>
            </w:pPr>
            <w:r w:rsidRPr="00C16F4F">
              <w:rPr>
                <w:color w:val="0070C0"/>
              </w:rPr>
              <w:t>End if</w:t>
            </w:r>
          </w:p>
          <w:p w:rsidR="00E4568A" w:rsidRPr="00C16F4F" w:rsidRDefault="00E4568A" w:rsidP="00E4568A">
            <w:pPr>
              <w:ind w:left="1080"/>
            </w:pPr>
            <w:r w:rsidRPr="00C16F4F">
              <w:rPr>
                <w:color w:val="0070C0"/>
              </w:rPr>
              <w:t>End for</w:t>
            </w:r>
            <w:r w:rsidRPr="00C16F4F">
              <w:t xml:space="preserve"> </w:t>
            </w:r>
            <w:r w:rsidRPr="00C16F4F">
              <w:rPr>
                <w:i/>
              </w:rPr>
              <w:t>t</w:t>
            </w:r>
          </w:p>
          <w:p w:rsidR="00E4568A" w:rsidRPr="00C16F4F" w:rsidRDefault="00E4568A" w:rsidP="00E4568A">
            <w:r w:rsidRPr="00C16F4F">
              <w:tab/>
            </w:r>
            <w:r w:rsidRPr="00C16F4F">
              <w:tab/>
            </w:r>
            <w:r w:rsidRPr="00C16F4F">
              <w:tab/>
            </w:r>
          </w:p>
          <w:p w:rsidR="00E4568A" w:rsidRPr="00C16F4F" w:rsidRDefault="00E4568A" w:rsidP="00E4568A">
            <w:pPr>
              <w:ind w:firstLine="1080"/>
            </w:pPr>
            <w:proofErr w:type="spellStart"/>
            <w:r w:rsidRPr="00C16F4F">
              <w:rPr>
                <w:i/>
              </w:rPr>
              <w:t>b</w:t>
            </w:r>
            <w:r w:rsidRPr="00C16F4F">
              <w:rPr>
                <w:i/>
                <w:vertAlign w:val="subscript"/>
              </w:rPr>
              <w:t>jk</w:t>
            </w:r>
            <w:proofErr w:type="spellEnd"/>
            <w:r w:rsidRPr="00C16F4F">
              <w:t xml:space="preserve"> = </w:t>
            </w:r>
            <w:r w:rsidRPr="00C16F4F">
              <w:rPr>
                <w:i/>
              </w:rPr>
              <w:t>numerator</w:t>
            </w:r>
            <w:r w:rsidRPr="00C16F4F">
              <w:t xml:space="preserve"> / </w:t>
            </w:r>
            <w:r w:rsidRPr="00C16F4F">
              <w:rPr>
                <w:i/>
              </w:rPr>
              <w:t>denominator</w:t>
            </w:r>
          </w:p>
          <w:p w:rsidR="00E4568A" w:rsidRPr="00C16F4F" w:rsidRDefault="00E4568A" w:rsidP="00E4568A">
            <w:pPr>
              <w:ind w:left="720"/>
            </w:pPr>
            <w:r w:rsidRPr="00C16F4F">
              <w:rPr>
                <w:color w:val="0070C0"/>
              </w:rPr>
              <w:t>End for</w:t>
            </w:r>
            <w:r w:rsidRPr="00C16F4F">
              <w:t xml:space="preserve"> </w:t>
            </w:r>
            <w:r w:rsidRPr="00C16F4F">
              <w:rPr>
                <w:i/>
              </w:rPr>
              <w:t>k</w:t>
            </w:r>
          </w:p>
          <w:p w:rsidR="00E4568A" w:rsidRPr="00C16F4F" w:rsidRDefault="00E4568A" w:rsidP="00E4568A">
            <w:pPr>
              <w:ind w:left="360"/>
            </w:pPr>
            <w:r w:rsidRPr="00C16F4F">
              <w:rPr>
                <w:color w:val="0070C0"/>
              </w:rPr>
              <w:t>End for</w:t>
            </w:r>
            <w:r w:rsidRPr="00C16F4F">
              <w:t xml:space="preserve"> </w:t>
            </w:r>
            <w:r w:rsidRPr="00C16F4F">
              <w:rPr>
                <w:i/>
              </w:rPr>
              <w:t>j</w:t>
            </w:r>
          </w:p>
          <w:p w:rsidR="00E4568A" w:rsidRPr="00C16F4F" w:rsidRDefault="00E4568A" w:rsidP="00E4568A"/>
          <w:p w:rsidR="00E4568A" w:rsidRPr="00C16F4F" w:rsidRDefault="00E4568A" w:rsidP="00E4568A">
            <w:pPr>
              <w:ind w:left="360"/>
            </w:pPr>
            <w:r w:rsidRPr="00C16F4F">
              <w:rPr>
                <w:i/>
              </w:rPr>
              <w:t>iteration</w:t>
            </w:r>
            <w:r w:rsidRPr="00C16F4F">
              <w:t xml:space="preserve"> = </w:t>
            </w:r>
            <w:r w:rsidRPr="00C16F4F">
              <w:rPr>
                <w:i/>
              </w:rPr>
              <w:t>iteration</w:t>
            </w:r>
            <w:r w:rsidRPr="00C16F4F">
              <w:t xml:space="preserve"> + 1</w:t>
            </w:r>
          </w:p>
          <w:p w:rsidR="00E4568A" w:rsidRPr="00C16F4F" w:rsidRDefault="00E4568A" w:rsidP="00E4568A">
            <w:r w:rsidRPr="00C16F4F">
              <w:rPr>
                <w:color w:val="0070C0"/>
              </w:rPr>
              <w:t>End while</w:t>
            </w:r>
          </w:p>
        </w:tc>
      </w:tr>
    </w:tbl>
    <w:p w:rsidR="00E4568A" w:rsidRPr="00C16F4F" w:rsidRDefault="00E4568A" w:rsidP="00E4568A">
      <w:pPr>
        <w:pStyle w:val="Heading6"/>
        <w:ind w:left="360"/>
        <w:rPr>
          <w:szCs w:val="24"/>
        </w:rPr>
      </w:pPr>
      <w:bookmarkStart w:id="131" w:name="_Table_IV.4.3.2.2._Proposed"/>
      <w:bookmarkStart w:id="132" w:name="_Toc448952678"/>
      <w:bookmarkEnd w:id="131"/>
      <w:r w:rsidRPr="00C16F4F">
        <w:rPr>
          <w:b/>
          <w:szCs w:val="24"/>
        </w:rPr>
        <w:lastRenderedPageBreak/>
        <w:t xml:space="preserve">Table </w:t>
      </w:r>
      <w:r w:rsidR="001A5A1B">
        <w:rPr>
          <w:b/>
          <w:szCs w:val="24"/>
        </w:rPr>
        <w:t>I</w:t>
      </w:r>
      <w:r w:rsidRPr="00C16F4F">
        <w:rPr>
          <w:b/>
          <w:szCs w:val="24"/>
        </w:rPr>
        <w:t>.3.2.2.</w:t>
      </w:r>
      <w:r w:rsidRPr="00C16F4F">
        <w:rPr>
          <w:szCs w:val="24"/>
        </w:rPr>
        <w:t xml:space="preserve"> Proposed implementation of EM algorithm for </w:t>
      </w:r>
      <w:r w:rsidR="00654E53" w:rsidRPr="00C16F4F">
        <w:rPr>
          <w:szCs w:val="24"/>
        </w:rPr>
        <w:t xml:space="preserve">learning </w:t>
      </w:r>
      <w:r w:rsidRPr="00C16F4F">
        <w:rPr>
          <w:szCs w:val="24"/>
        </w:rPr>
        <w:t xml:space="preserve">HMM </w:t>
      </w:r>
      <w:r w:rsidR="00654E53" w:rsidRPr="00C16F4F">
        <w:rPr>
          <w:szCs w:val="24"/>
        </w:rPr>
        <w:t xml:space="preserve">with terminating criterion </w:t>
      </w:r>
      <w:proofErr w:type="gramStart"/>
      <w:r w:rsidR="00654E53" w:rsidRPr="00C16F4F">
        <w:rPr>
          <w:i/>
          <w:szCs w:val="24"/>
        </w:rPr>
        <w:t>P</w:t>
      </w:r>
      <w:r w:rsidR="00654E53" w:rsidRPr="00C16F4F">
        <w:rPr>
          <w:szCs w:val="24"/>
        </w:rPr>
        <w:t>(</w:t>
      </w:r>
      <w:proofErr w:type="gramEnd"/>
      <w:r w:rsidR="00654E53" w:rsidRPr="00C16F4F">
        <w:rPr>
          <w:i/>
          <w:szCs w:val="24"/>
        </w:rPr>
        <w:t>O|</w:t>
      </w:r>
      <w:r w:rsidR="00654E53" w:rsidRPr="00C16F4F">
        <w:rPr>
          <w:szCs w:val="24"/>
        </w:rPr>
        <w:t>Δ)</w:t>
      </w:r>
      <w:bookmarkEnd w:id="132"/>
    </w:p>
    <w:p w:rsidR="00E4568A" w:rsidRPr="00C16F4F" w:rsidRDefault="00E4568A" w:rsidP="00E4568A">
      <w:r w:rsidRPr="00C16F4F">
        <w:t xml:space="preserve">According to table </w:t>
      </w:r>
      <w:hyperlink w:anchor="_Table_IV.4.3.2.2._Proposed" w:tooltip="Table I.3.2.2. Proposed implementation of EM algorithm for learning HMM with terminating criterion P(O|Δ)" w:history="1">
        <w:r w:rsidR="001A5A1B">
          <w:rPr>
            <w:rStyle w:val="Hyperlink"/>
            <w:u w:val="none"/>
          </w:rPr>
          <w:t>I</w:t>
        </w:r>
        <w:r w:rsidR="00654E53" w:rsidRPr="00C16F4F">
          <w:rPr>
            <w:rStyle w:val="Hyperlink"/>
            <w:u w:val="none"/>
          </w:rPr>
          <w:t>.3.2.2</w:t>
        </w:r>
      </w:hyperlink>
      <w:r w:rsidRPr="00C16F4F">
        <w:t xml:space="preserve">, the number of iterations </w:t>
      </w:r>
      <w:proofErr w:type="gramStart"/>
      <w:r w:rsidRPr="00C16F4F">
        <w:t>is limited</w:t>
      </w:r>
      <w:proofErr w:type="gramEnd"/>
      <w:r w:rsidRPr="00C16F4F">
        <w:t xml:space="preserve"> by a pre-defined maximum number, which aims to solve a so-called infinite loop optimization. Although it is proved that EM algorithm always converges, maybe there are two different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C16F4F">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C16F4F">
        <w:t xml:space="preserve"> at the final convergence. This situation causes EM algorithm to alternate between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C16F4F">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C16F4F">
        <w:t xml:space="preserve"> in infinite loop. Therefore, the final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C16F4F">
        <w:t xml:space="preserve"> or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C16F4F">
        <w:t xml:space="preserve"> is totally determined but the EM algorithm does not stop. This is the reason that </w:t>
      </w:r>
      <w:proofErr w:type="gramStart"/>
      <w:r w:rsidRPr="00C16F4F">
        <w:t>the number of iterations is limited by a pre-defined maximum number</w:t>
      </w:r>
      <w:proofErr w:type="gramEnd"/>
      <w:r w:rsidRPr="00C16F4F">
        <w:t>.</w:t>
      </w:r>
    </w:p>
    <w:p w:rsidR="002D0C44" w:rsidRPr="00C16F4F" w:rsidRDefault="00C26403" w:rsidP="0039750B">
      <w:pPr>
        <w:ind w:firstLine="360"/>
      </w:pPr>
      <w:r w:rsidRPr="00C16F4F">
        <w:t xml:space="preserve">Now three main problems of HMM are described; please see an excellent document “A tutorial on hidden Markov models and selected applications in speech recognition” written by author </w:t>
      </w:r>
      <w:sdt>
        <w:sdtPr>
          <w:id w:val="94596568"/>
          <w:citation/>
        </w:sdtPr>
        <w:sdtEndPr/>
        <w:sdtContent>
          <w:r w:rsidR="00CD02C3" w:rsidRPr="00C16F4F">
            <w:fldChar w:fldCharType="begin"/>
          </w:r>
          <w:r w:rsidRPr="00C16F4F">
            <w:instrText xml:space="preserve"> CITATION Rabiner1989 \l 1033 </w:instrText>
          </w:r>
          <w:r w:rsidR="00CD02C3" w:rsidRPr="00C16F4F">
            <w:fldChar w:fldCharType="separate"/>
          </w:r>
          <w:r w:rsidRPr="00C16F4F">
            <w:rPr>
              <w:noProof/>
            </w:rPr>
            <w:t>(Rabiner, 1989)</w:t>
          </w:r>
          <w:r w:rsidR="00CD02C3" w:rsidRPr="00C16F4F">
            <w:fldChar w:fldCharType="end"/>
          </w:r>
        </w:sdtContent>
      </w:sdt>
      <w:r w:rsidRPr="00C16F4F">
        <w:t xml:space="preserve"> </w:t>
      </w:r>
      <w:r w:rsidR="008C14F1" w:rsidRPr="00C16F4F">
        <w:t xml:space="preserve">for advanced details about HMM. The next section </w:t>
      </w:r>
      <w:hyperlink w:anchor="_IV.5._Continuously_observational" w:tooltip="IV.5. Continuously observational hidden Markov model" w:history="1">
        <w:r w:rsidR="00EA69FD">
          <w:rPr>
            <w:rStyle w:val="Hyperlink"/>
            <w:u w:val="none"/>
          </w:rPr>
          <w:t>II</w:t>
        </w:r>
      </w:hyperlink>
      <w:r w:rsidR="008C14F1" w:rsidRPr="00C16F4F">
        <w:t xml:space="preserve"> described a HMM who</w:t>
      </w:r>
      <w:r w:rsidR="003E21F5" w:rsidRPr="00C16F4F">
        <w:t>se observations are continuous.</w:t>
      </w:r>
    </w:p>
    <w:p w:rsidR="008C14F1" w:rsidRPr="00C16F4F" w:rsidRDefault="008C14F1" w:rsidP="00FC006F"/>
    <w:p w:rsidR="008C14F1" w:rsidRPr="00CD1DE7" w:rsidRDefault="00EA69FD" w:rsidP="00127F10">
      <w:pPr>
        <w:pStyle w:val="Heading2"/>
      </w:pPr>
      <w:bookmarkStart w:id="133" w:name="_IV.5._Continuously_observational"/>
      <w:bookmarkStart w:id="134" w:name="_Toc448952508"/>
      <w:bookmarkEnd w:id="133"/>
      <w:r>
        <w:lastRenderedPageBreak/>
        <w:t>II</w:t>
      </w:r>
      <w:r w:rsidR="008C14F1" w:rsidRPr="00CD1DE7">
        <w:t>. Continuous observation hidden Markov model</w:t>
      </w:r>
      <w:bookmarkEnd w:id="134"/>
    </w:p>
    <w:p w:rsidR="00E40CF9" w:rsidRPr="00C16F4F" w:rsidRDefault="008C14F1" w:rsidP="007F0A90">
      <w:r w:rsidRPr="00C16F4F">
        <w:t xml:space="preserve">Observations </w:t>
      </w:r>
      <w:r w:rsidR="00BB7D3B" w:rsidRPr="00C16F4F">
        <w:t>of</w:t>
      </w:r>
      <w:r w:rsidRPr="00C16F4F">
        <w:t xml:space="preserve"> normal HMM mentioned in previous sub-section </w:t>
      </w:r>
      <w:hyperlink w:anchor="_III.2.4._Hidden_Markov" w:tooltip="IV.4. Hidden Markov model" w:history="1">
        <w:r w:rsidR="001A5A1B">
          <w:rPr>
            <w:rStyle w:val="Hyperlink"/>
            <w:u w:val="none"/>
          </w:rPr>
          <w:t>I</w:t>
        </w:r>
      </w:hyperlink>
      <w:r w:rsidRPr="00C16F4F">
        <w:t xml:space="preserve"> </w:t>
      </w:r>
      <w:proofErr w:type="gramStart"/>
      <w:r w:rsidRPr="00C16F4F">
        <w:t>are quantified</w:t>
      </w:r>
      <w:proofErr w:type="gramEnd"/>
      <w:r w:rsidRPr="00C16F4F">
        <w:t xml:space="preserve"> by discrete probability distribution that is concretely observation probability matrix </w:t>
      </w:r>
      <w:r w:rsidRPr="00C16F4F">
        <w:rPr>
          <w:i/>
        </w:rPr>
        <w:t>B</w:t>
      </w:r>
      <w:r w:rsidRPr="00C16F4F">
        <w:t xml:space="preserve">. In the general situation, </w:t>
      </w:r>
      <w:r w:rsidR="00737DF5" w:rsidRPr="00C16F4F">
        <w:t xml:space="preserve">observation </w:t>
      </w:r>
      <w:proofErr w:type="spellStart"/>
      <w:proofErr w:type="gramStart"/>
      <w:r w:rsidR="00737DF5" w:rsidRPr="00C16F4F">
        <w:rPr>
          <w:i/>
        </w:rPr>
        <w:t>o</w:t>
      </w:r>
      <w:r w:rsidR="00737DF5" w:rsidRPr="00C16F4F">
        <w:rPr>
          <w:i/>
          <w:vertAlign w:val="subscript"/>
        </w:rPr>
        <w:t>t</w:t>
      </w:r>
      <w:proofErr w:type="spellEnd"/>
      <w:proofErr w:type="gramEnd"/>
      <w:r w:rsidR="00737DF5" w:rsidRPr="00C16F4F">
        <w:t xml:space="preserve"> is continuous variable and </w:t>
      </w:r>
      <w:r w:rsidRPr="00C16F4F">
        <w:t xml:space="preserve">matrix </w:t>
      </w:r>
      <w:r w:rsidRPr="00C16F4F">
        <w:rPr>
          <w:i/>
        </w:rPr>
        <w:t>B</w:t>
      </w:r>
      <w:r w:rsidRPr="00C16F4F">
        <w:t xml:space="preserve"> is replaced by probability density function (PDF).</w:t>
      </w:r>
      <w:r w:rsidR="00E40CF9" w:rsidRPr="00C16F4F">
        <w:t xml:space="preserve"> Formula </w:t>
      </w:r>
      <w:hyperlink w:anchor="_Formula_IV.5.1._Probability_1" w:tooltip="Formula II.1. Probability density function (PDF) of observation" w:history="1">
        <w:r w:rsidR="00EA69FD">
          <w:rPr>
            <w:rStyle w:val="Hyperlink"/>
            <w:u w:val="none"/>
          </w:rPr>
          <w:t>II</w:t>
        </w:r>
        <w:r w:rsidR="00E40CF9" w:rsidRPr="00C16F4F">
          <w:rPr>
            <w:rStyle w:val="Hyperlink"/>
            <w:u w:val="none"/>
          </w:rPr>
          <w:t>.1</w:t>
        </w:r>
      </w:hyperlink>
      <w:r w:rsidR="00E40CF9" w:rsidRPr="00C16F4F">
        <w:t xml:space="preserve"> specifies the PDF of </w:t>
      </w:r>
      <w:r w:rsidR="00737DF5" w:rsidRPr="00C16F4F">
        <w:t xml:space="preserve">continuous </w:t>
      </w:r>
      <w:r w:rsidR="00E40CF9" w:rsidRPr="00C16F4F">
        <w:t xml:space="preserve">observation </w:t>
      </w:r>
      <w:proofErr w:type="spellStart"/>
      <w:proofErr w:type="gramStart"/>
      <w:r w:rsidR="00E40CF9" w:rsidRPr="00C16F4F">
        <w:rPr>
          <w:i/>
        </w:rPr>
        <w:t>o</w:t>
      </w:r>
      <w:r w:rsidR="00E40CF9" w:rsidRPr="00C16F4F">
        <w:rPr>
          <w:i/>
          <w:vertAlign w:val="subscript"/>
        </w:rPr>
        <w:t>t</w:t>
      </w:r>
      <w:proofErr w:type="spellEnd"/>
      <w:proofErr w:type="gramEnd"/>
      <w:r w:rsidR="00E40CF9" w:rsidRPr="00C16F4F">
        <w:t xml:space="preserve"> given state </w:t>
      </w:r>
      <w:proofErr w:type="spellStart"/>
      <w:r w:rsidR="00E40CF9" w:rsidRPr="00C16F4F">
        <w:rPr>
          <w:i/>
        </w:rPr>
        <w:t>s</w:t>
      </w:r>
      <w:r w:rsidR="00E40CF9" w:rsidRPr="00C16F4F">
        <w:rPr>
          <w:i/>
          <w:vertAlign w:val="subscript"/>
        </w:rPr>
        <w:t>j</w:t>
      </w:r>
      <w:proofErr w:type="spellEnd"/>
      <w:r w:rsidR="00E40CF9" w:rsidRPr="00C16F4F">
        <w:t>.</w:t>
      </w:r>
    </w:p>
    <w:p w:rsidR="00E40CF9" w:rsidRPr="00C16F4F" w:rsidRDefault="00E40CF9" w:rsidP="007F0A90"/>
    <w:p w:rsidR="00E40CF9" w:rsidRPr="00C16F4F" w:rsidRDefault="00FE3715" w:rsidP="00E40CF9">
      <w:pPr>
        <w:spacing w:after="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m:oMathPara>
    </w:p>
    <w:p w:rsidR="00E40CF9" w:rsidRPr="00C16F4F" w:rsidRDefault="00E40CF9" w:rsidP="00E40CF9">
      <w:pPr>
        <w:pStyle w:val="Heading8"/>
        <w:ind w:left="360"/>
      </w:pPr>
      <w:bookmarkStart w:id="135" w:name="_Formula_IV.5.1._Probability_1"/>
      <w:bookmarkStart w:id="136" w:name="_Toc425526268"/>
      <w:bookmarkStart w:id="137" w:name="_Toc451437838"/>
      <w:bookmarkEnd w:id="135"/>
      <w:r w:rsidRPr="00C16F4F">
        <w:rPr>
          <w:b/>
        </w:rPr>
        <w:t xml:space="preserve">Formula </w:t>
      </w:r>
      <w:r w:rsidR="00EA69FD">
        <w:rPr>
          <w:b/>
        </w:rPr>
        <w:t>II</w:t>
      </w:r>
      <w:r w:rsidRPr="00C16F4F">
        <w:rPr>
          <w:b/>
        </w:rPr>
        <w:t>.1.</w:t>
      </w:r>
      <w:r w:rsidRPr="00C16F4F">
        <w:t xml:space="preserve"> Probability density function (PDF) of observation</w:t>
      </w:r>
      <w:bookmarkEnd w:id="136"/>
      <w:bookmarkEnd w:id="137"/>
    </w:p>
    <w:p w:rsidR="00F00D85" w:rsidRPr="00C16F4F" w:rsidRDefault="00E40CF9" w:rsidP="007F0A90">
      <w:r w:rsidRPr="00C16F4F">
        <w:t xml:space="preserve">Where the PDF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w:t>
      </w:r>
      <w:r w:rsidR="00D43572" w:rsidRPr="00C16F4F">
        <w:t xml:space="preserve"> belongs to any probability distribution, for example, normal distribution, </w:t>
      </w:r>
      <w:r w:rsidR="00AF69DB" w:rsidRPr="00C16F4F">
        <w:t>exponential</w:t>
      </w:r>
      <w:r w:rsidR="00D43572" w:rsidRPr="00C16F4F">
        <w:t xml:space="preserve"> distribution, etc. The notation </w:t>
      </w:r>
      <w:proofErr w:type="spellStart"/>
      <w:r w:rsidR="00D43572" w:rsidRPr="00C16F4F">
        <w:rPr>
          <w:i/>
        </w:rPr>
        <w:t>θ</w:t>
      </w:r>
      <w:r w:rsidR="00D43572" w:rsidRPr="00C16F4F">
        <w:rPr>
          <w:i/>
          <w:vertAlign w:val="subscript"/>
        </w:rPr>
        <w:t>j</w:t>
      </w:r>
      <w:proofErr w:type="spellEnd"/>
      <w:r w:rsidR="00D43572" w:rsidRPr="00C16F4F">
        <w:t xml:space="preserve"> denotes probabilistic parameters, for instance, if </w:t>
      </w:r>
      <w:proofErr w:type="spellStart"/>
      <w:proofErr w:type="gramStart"/>
      <w:r w:rsidR="00D43572" w:rsidRPr="00C16F4F">
        <w:rPr>
          <w:i/>
        </w:rPr>
        <w:t>p</w:t>
      </w:r>
      <w:r w:rsidR="00D43572" w:rsidRPr="00C16F4F">
        <w:rPr>
          <w:i/>
          <w:vertAlign w:val="subscript"/>
        </w:rPr>
        <w:t>j</w:t>
      </w:r>
      <w:proofErr w:type="spellEnd"/>
      <w:r w:rsidR="00D43572" w:rsidRPr="00C16F4F">
        <w:t>(</w:t>
      </w:r>
      <w:proofErr w:type="spellStart"/>
      <w:proofErr w:type="gramEnd"/>
      <w:r w:rsidR="00D43572" w:rsidRPr="00C16F4F">
        <w:rPr>
          <w:i/>
        </w:rPr>
        <w:t>o</w:t>
      </w:r>
      <w:r w:rsidR="00D43572" w:rsidRPr="00C16F4F">
        <w:rPr>
          <w:i/>
          <w:vertAlign w:val="subscript"/>
        </w:rPr>
        <w:t>t</w:t>
      </w:r>
      <w:r w:rsidR="00D43572" w:rsidRPr="00C16F4F">
        <w:rPr>
          <w:i/>
        </w:rPr>
        <w:t>|θ</w:t>
      </w:r>
      <w:r w:rsidR="00D43572" w:rsidRPr="00C16F4F">
        <w:rPr>
          <w:i/>
          <w:vertAlign w:val="subscript"/>
        </w:rPr>
        <w:t>j</w:t>
      </w:r>
      <w:proofErr w:type="spellEnd"/>
      <w:r w:rsidR="00D43572" w:rsidRPr="00C16F4F">
        <w:t xml:space="preserve">) is normal distribution PDF, </w:t>
      </w:r>
      <w:proofErr w:type="spellStart"/>
      <w:r w:rsidR="00D43572" w:rsidRPr="00C16F4F">
        <w:rPr>
          <w:i/>
        </w:rPr>
        <w:t>θ</w:t>
      </w:r>
      <w:r w:rsidR="00D43572" w:rsidRPr="00C16F4F">
        <w:rPr>
          <w:i/>
          <w:vertAlign w:val="subscript"/>
        </w:rPr>
        <w:t>j</w:t>
      </w:r>
      <w:proofErr w:type="spellEnd"/>
      <w:r w:rsidR="00D43572" w:rsidRPr="00C16F4F">
        <w:t xml:space="preserve"> includes mean </w:t>
      </w:r>
      <w:proofErr w:type="spellStart"/>
      <w:r w:rsidR="00D43572" w:rsidRPr="00C16F4F">
        <w:rPr>
          <w:i/>
        </w:rPr>
        <w:t>m</w:t>
      </w:r>
      <w:r w:rsidR="00D43572" w:rsidRPr="00C16F4F">
        <w:rPr>
          <w:i/>
          <w:vertAlign w:val="subscript"/>
        </w:rPr>
        <w:t>j</w:t>
      </w:r>
      <w:proofErr w:type="spellEnd"/>
      <w:r w:rsidR="00D43572" w:rsidRPr="00C16F4F">
        <w:t xml:space="preserve"> and variance </w:t>
      </w:r>
      <w:r w:rsidR="00D43572" w:rsidRPr="00C16F4F">
        <w:rPr>
          <w:i/>
        </w:rPr>
        <w:t>σ</w:t>
      </w:r>
      <w:r w:rsidR="00D43572" w:rsidRPr="00C16F4F">
        <w:rPr>
          <w:i/>
          <w:vertAlign w:val="subscript"/>
        </w:rPr>
        <w:t>j</w:t>
      </w:r>
      <w:r w:rsidR="005E47B0" w:rsidRPr="00C16F4F">
        <w:rPr>
          <w:vertAlign w:val="superscript"/>
        </w:rPr>
        <w:t>2</w:t>
      </w:r>
      <w:r w:rsidR="00D43572" w:rsidRPr="00C16F4F">
        <w:t>.</w:t>
      </w:r>
      <w:r w:rsidR="00F00D85" w:rsidRPr="00C16F4F">
        <w:t xml:space="preserve"> The HMM </w:t>
      </w:r>
      <w:r w:rsidR="00DC006B" w:rsidRPr="00C16F4F">
        <w:t xml:space="preserve">now is specified by parameter </w:t>
      </w:r>
      <w:r w:rsidR="00F00D85" w:rsidRPr="00C16F4F">
        <w:t>Δ = (</w:t>
      </w:r>
      <w:proofErr w:type="spellStart"/>
      <w:r w:rsidR="00F00D85" w:rsidRPr="00C16F4F">
        <w:rPr>
          <w:i/>
        </w:rPr>
        <w:t>a</w:t>
      </w:r>
      <w:r w:rsidR="00F00D85" w:rsidRPr="00C16F4F">
        <w:rPr>
          <w:i/>
          <w:vertAlign w:val="subscript"/>
        </w:rPr>
        <w:t>ij</w:t>
      </w:r>
      <w:proofErr w:type="spellEnd"/>
      <w:r w:rsidR="00F00D85" w:rsidRPr="00C16F4F">
        <w:t xml:space="preserve">, </w:t>
      </w:r>
      <w:proofErr w:type="spellStart"/>
      <w:r w:rsidR="00F00D85" w:rsidRPr="00C16F4F">
        <w:rPr>
          <w:i/>
        </w:rPr>
        <w:t>θ</w:t>
      </w:r>
      <w:r w:rsidR="00F00D85" w:rsidRPr="00C16F4F">
        <w:rPr>
          <w:i/>
          <w:vertAlign w:val="subscript"/>
        </w:rPr>
        <w:t>j</w:t>
      </w:r>
      <w:proofErr w:type="spellEnd"/>
      <w:r w:rsidR="00F00D85" w:rsidRPr="00C16F4F">
        <w:t xml:space="preserve">, </w:t>
      </w:r>
      <w:r w:rsidR="00F00D85" w:rsidRPr="00C16F4F">
        <w:rPr>
          <w:i/>
        </w:rPr>
        <w:t>π</w:t>
      </w:r>
      <w:r w:rsidR="00F00D85" w:rsidRPr="00C16F4F">
        <w:rPr>
          <w:i/>
          <w:vertAlign w:val="subscript"/>
        </w:rPr>
        <w:t>j</w:t>
      </w:r>
      <w:r w:rsidR="00F00D85" w:rsidRPr="00C16F4F">
        <w:t>)</w:t>
      </w:r>
      <w:r w:rsidR="00DC006B" w:rsidRPr="00C16F4F">
        <w:t>,</w:t>
      </w:r>
      <w:r w:rsidR="005321BB" w:rsidRPr="00C16F4F">
        <w:t xml:space="preserve"> </w:t>
      </w:r>
      <w:r w:rsidR="00DC006B" w:rsidRPr="00C16F4F">
        <w:t xml:space="preserve">which is </w:t>
      </w:r>
      <w:r w:rsidR="005321BB" w:rsidRPr="00C16F4F">
        <w:t xml:space="preserve">called </w:t>
      </w:r>
      <w:r w:rsidR="005321BB" w:rsidRPr="00C16F4F">
        <w:rPr>
          <w:i/>
        </w:rPr>
        <w:t>continuous observation HMM</w:t>
      </w:r>
      <w:r w:rsidR="002C145F" w:rsidRPr="00C16F4F">
        <w:rPr>
          <w:i/>
        </w:rPr>
        <w:t xml:space="preserve"> </w:t>
      </w:r>
      <w:sdt>
        <w:sdtPr>
          <w:rPr>
            <w:i/>
          </w:rPr>
          <w:id w:val="942063"/>
          <w:citation/>
        </w:sdtPr>
        <w:sdtEndPr/>
        <w:sdtContent>
          <w:r w:rsidR="00CD02C3" w:rsidRPr="00C16F4F">
            <w:rPr>
              <w:i/>
            </w:rPr>
            <w:fldChar w:fldCharType="begin"/>
          </w:r>
          <w:r w:rsidR="002C145F" w:rsidRPr="00C16F4F">
            <w:rPr>
              <w:i/>
            </w:rPr>
            <w:instrText xml:space="preserve"> CITATION Rabiner1989 \p 267 \l 1033  </w:instrText>
          </w:r>
          <w:r w:rsidR="00CD02C3" w:rsidRPr="00C16F4F">
            <w:rPr>
              <w:i/>
            </w:rPr>
            <w:fldChar w:fldCharType="separate"/>
          </w:r>
          <w:r w:rsidR="002C145F" w:rsidRPr="00C16F4F">
            <w:rPr>
              <w:noProof/>
            </w:rPr>
            <w:t>(Rabiner, 1989, p. 267)</w:t>
          </w:r>
          <w:r w:rsidR="00CD02C3" w:rsidRPr="00C16F4F">
            <w:rPr>
              <w:i/>
            </w:rPr>
            <w:fldChar w:fldCharType="end"/>
          </w:r>
        </w:sdtContent>
      </w:sdt>
      <w:r w:rsidR="00F00D85" w:rsidRPr="00C16F4F">
        <w:t>.</w:t>
      </w:r>
      <w:r w:rsidR="001D70A5" w:rsidRPr="00C16F4F">
        <w:t xml:space="preserve"> The PDF </w:t>
      </w:r>
      <w:proofErr w:type="spellStart"/>
      <w:proofErr w:type="gramStart"/>
      <w:r w:rsidR="001D70A5" w:rsidRPr="00C16F4F">
        <w:rPr>
          <w:i/>
        </w:rPr>
        <w:t>p</w:t>
      </w:r>
      <w:r w:rsidR="001D70A5" w:rsidRPr="00C16F4F">
        <w:rPr>
          <w:i/>
          <w:vertAlign w:val="subscript"/>
        </w:rPr>
        <w:t>j</w:t>
      </w:r>
      <w:proofErr w:type="spellEnd"/>
      <w:r w:rsidR="001D70A5" w:rsidRPr="00C16F4F">
        <w:t>(</w:t>
      </w:r>
      <w:proofErr w:type="spellStart"/>
      <w:proofErr w:type="gramEnd"/>
      <w:r w:rsidR="001D70A5" w:rsidRPr="00C16F4F">
        <w:rPr>
          <w:i/>
        </w:rPr>
        <w:t>o</w:t>
      </w:r>
      <w:r w:rsidR="001D70A5" w:rsidRPr="00C16F4F">
        <w:rPr>
          <w:i/>
          <w:vertAlign w:val="subscript"/>
        </w:rPr>
        <w:t>t</w:t>
      </w:r>
      <w:r w:rsidR="001D70A5" w:rsidRPr="00C16F4F">
        <w:rPr>
          <w:i/>
        </w:rPr>
        <w:t>|θ</w:t>
      </w:r>
      <w:r w:rsidR="001D70A5" w:rsidRPr="00C16F4F">
        <w:rPr>
          <w:i/>
          <w:vertAlign w:val="subscript"/>
        </w:rPr>
        <w:t>j</w:t>
      </w:r>
      <w:proofErr w:type="spellEnd"/>
      <w:r w:rsidR="001D70A5" w:rsidRPr="00C16F4F">
        <w:t xml:space="preserve">) is known as </w:t>
      </w:r>
      <w:r w:rsidR="001D70A5" w:rsidRPr="00C16F4F">
        <w:rPr>
          <w:i/>
        </w:rPr>
        <w:t>single PDF</w:t>
      </w:r>
      <w:r w:rsidR="001D70A5" w:rsidRPr="00C16F4F">
        <w:t xml:space="preserve"> because it is atom PDF which is not combined with any other PDF. We will research so-called mixture model PDF that </w:t>
      </w:r>
      <w:proofErr w:type="gramStart"/>
      <w:r w:rsidR="001D70A5" w:rsidRPr="00C16F4F">
        <w:t>is constituted</w:t>
      </w:r>
      <w:proofErr w:type="gramEnd"/>
      <w:r w:rsidR="001D70A5" w:rsidRPr="00C16F4F">
        <w:t xml:space="preserve"> of many partial PDF (s) later.</w:t>
      </w:r>
      <w:r w:rsidR="00787C56">
        <w:t xml:space="preserve"> We still apply EM algorithm </w:t>
      </w:r>
      <w:r w:rsidR="004735CA" w:rsidRPr="00787C56">
        <w:t>known as Baum-Welch algorithm</w:t>
      </w:r>
      <w:r w:rsidR="004735CA">
        <w:t xml:space="preserve"> </w:t>
      </w:r>
      <w:r w:rsidR="00787C56">
        <w:t xml:space="preserve">into learning </w:t>
      </w:r>
      <w:r w:rsidR="00787C56" w:rsidRPr="00787C56">
        <w:t xml:space="preserve">continuous observation HMM. </w:t>
      </w:r>
      <w:r w:rsidR="00EB041A">
        <w:t xml:space="preserve">In the </w:t>
      </w:r>
      <w:r w:rsidR="00020C21" w:rsidRPr="00020C21">
        <w:t>field of continuous-speech recognition</w:t>
      </w:r>
      <w:r w:rsidR="00020C21">
        <w:t xml:space="preserve">, authors </w:t>
      </w:r>
      <w:sdt>
        <w:sdtPr>
          <w:id w:val="177627256"/>
          <w:citation/>
        </w:sdtPr>
        <w:sdtEndPr/>
        <w:sdtContent>
          <w:r w:rsidR="00020C21">
            <w:fldChar w:fldCharType="begin"/>
          </w:r>
          <w:r w:rsidR="00020C21">
            <w:instrText xml:space="preserve"> CITATION Lee1990 \l 1033 </w:instrText>
          </w:r>
          <w:r w:rsidR="00020C21">
            <w:fldChar w:fldCharType="separate"/>
          </w:r>
          <w:r w:rsidR="00020C21">
            <w:rPr>
              <w:noProof/>
            </w:rPr>
            <w:t>(Lee, Rabiner, Pieraccini, &amp; Wilpon, 1990)</w:t>
          </w:r>
          <w:r w:rsidR="00020C21">
            <w:fldChar w:fldCharType="end"/>
          </w:r>
        </w:sdtContent>
      </w:sdt>
      <w:r w:rsidR="00020C21">
        <w:t xml:space="preserve"> proposed Bayesian adaptive learning for estimat</w:t>
      </w:r>
      <w:r w:rsidR="00EB041A">
        <w:t>ing</w:t>
      </w:r>
      <w:r w:rsidR="00020C21">
        <w:t xml:space="preserve"> mean and variance of continuous density HMM. Authors </w:t>
      </w:r>
      <w:sdt>
        <w:sdtPr>
          <w:id w:val="652106960"/>
          <w:citation/>
        </w:sdtPr>
        <w:sdtEndPr/>
        <w:sdtContent>
          <w:r w:rsidR="00020C21">
            <w:fldChar w:fldCharType="begin"/>
          </w:r>
          <w:r w:rsidR="00020C21">
            <w:instrText xml:space="preserve"> CITATION Huo1997 \l 1033 </w:instrText>
          </w:r>
          <w:r w:rsidR="00020C21">
            <w:fldChar w:fldCharType="separate"/>
          </w:r>
          <w:r w:rsidR="00020C21">
            <w:rPr>
              <w:noProof/>
            </w:rPr>
            <w:t>(Huo &amp; Lee, 1997)</w:t>
          </w:r>
          <w:r w:rsidR="00020C21">
            <w:fldChar w:fldCharType="end"/>
          </w:r>
        </w:sdtContent>
      </w:sdt>
      <w:r w:rsidR="00020C21">
        <w:t xml:space="preserve"> proposed a framework of quasi-Bayes (QB) algorithm based on approximate recursive Bayes e</w:t>
      </w:r>
      <w:r w:rsidR="00020C21" w:rsidRPr="00020C21">
        <w:t>stimate</w:t>
      </w:r>
      <w:r w:rsidR="00020C21">
        <w:t xml:space="preserve"> for learning HMM parameters with Gaussian mixture model</w:t>
      </w:r>
      <w:r w:rsidR="00EB041A">
        <w:t>; they described that “</w:t>
      </w:r>
      <w:r w:rsidR="00EB041A" w:rsidRPr="00EB041A">
        <w:t>The QB algorithm is designed to incrementally update the hyper</w:t>
      </w:r>
      <w:r w:rsidR="00EB041A">
        <w:t>-</w:t>
      </w:r>
      <w:r w:rsidR="00EB041A" w:rsidRPr="00EB041A">
        <w:t>parameters of the approximate p</w:t>
      </w:r>
      <w:r w:rsidR="00EB041A">
        <w:t xml:space="preserve">osterior distribution and the continuous density </w:t>
      </w:r>
      <w:r w:rsidR="00EB041A" w:rsidRPr="00EB041A">
        <w:t>HMM parameters simultaneously</w:t>
      </w:r>
      <w:r w:rsidR="00EB041A">
        <w:t xml:space="preserve">” </w:t>
      </w:r>
      <w:sdt>
        <w:sdtPr>
          <w:id w:val="1887918015"/>
          <w:citation/>
        </w:sdtPr>
        <w:sdtEndPr/>
        <w:sdtContent>
          <w:r w:rsidR="00EB041A">
            <w:fldChar w:fldCharType="begin"/>
          </w:r>
          <w:r w:rsidR="00BE26DF">
            <w:instrText xml:space="preserve">CITATION Huo1997 \p 161 \l 1033 </w:instrText>
          </w:r>
          <w:r w:rsidR="00EB041A">
            <w:fldChar w:fldCharType="separate"/>
          </w:r>
          <w:r w:rsidR="00BE26DF">
            <w:rPr>
              <w:noProof/>
            </w:rPr>
            <w:t>(Huo &amp; Lee, 1997, p. 161)</w:t>
          </w:r>
          <w:r w:rsidR="00EB041A">
            <w:fldChar w:fldCharType="end"/>
          </w:r>
        </w:sdtContent>
      </w:sdt>
      <w:r w:rsidR="00020C21">
        <w:t xml:space="preserve">. </w:t>
      </w:r>
      <w:r w:rsidR="00787C56">
        <w:t>A</w:t>
      </w:r>
      <w:r w:rsidR="00787C56" w:rsidRPr="00787C56">
        <w:t xml:space="preserve">uthors </w:t>
      </w:r>
      <w:sdt>
        <w:sdtPr>
          <w:id w:val="700910421"/>
          <w:citation/>
        </w:sdtPr>
        <w:sdtEndPr/>
        <w:sdtContent>
          <w:r w:rsidR="00787C56">
            <w:fldChar w:fldCharType="begin"/>
          </w:r>
          <w:r w:rsidR="00787C56">
            <w:instrText xml:space="preserve"> CITATION Sha09 \l 1033 </w:instrText>
          </w:r>
          <w:r w:rsidR="00787C56">
            <w:fldChar w:fldCharType="separate"/>
          </w:r>
          <w:r w:rsidR="00787C56">
            <w:rPr>
              <w:noProof/>
            </w:rPr>
            <w:t>(Sha &amp; Saul, 2009)</w:t>
          </w:r>
          <w:r w:rsidR="00787C56">
            <w:fldChar w:fldCharType="end"/>
          </w:r>
        </w:sdtContent>
      </w:sdt>
      <w:r w:rsidR="00787C56">
        <w:t xml:space="preserve"> and </w:t>
      </w:r>
      <w:sdt>
        <w:sdtPr>
          <w:id w:val="1890070210"/>
          <w:citation/>
        </w:sdtPr>
        <w:sdtEndPr/>
        <w:sdtContent>
          <w:r w:rsidR="00787C56">
            <w:fldChar w:fldCharType="begin"/>
          </w:r>
          <w:r w:rsidR="00787C56">
            <w:instrText xml:space="preserve"> CITATION Cheng2009 \l 1033 </w:instrText>
          </w:r>
          <w:r w:rsidR="00787C56">
            <w:fldChar w:fldCharType="separate"/>
          </w:r>
          <w:r w:rsidR="00787C56">
            <w:rPr>
              <w:noProof/>
            </w:rPr>
            <w:t>(Cheng, Sha, &amp; Saul, 2009)</w:t>
          </w:r>
          <w:r w:rsidR="00787C56">
            <w:fldChar w:fldCharType="end"/>
          </w:r>
        </w:sdtContent>
      </w:sdt>
      <w:r w:rsidR="00787C56">
        <w:t xml:space="preserve"> </w:t>
      </w:r>
      <w:r w:rsidR="00787C56" w:rsidRPr="00787C56">
        <w:t xml:space="preserve">used the </w:t>
      </w:r>
      <w:r w:rsidR="004735CA">
        <w:t>approach</w:t>
      </w:r>
      <w:r w:rsidR="00787C56" w:rsidRPr="00787C56">
        <w:t xml:space="preserve"> of large </w:t>
      </w:r>
      <w:r w:rsidR="00787C56">
        <w:t>margin training to learn HMM pa</w:t>
      </w:r>
      <w:r w:rsidR="00787C56" w:rsidRPr="00787C56">
        <w:t xml:space="preserve">rameters. Such </w:t>
      </w:r>
      <w:r w:rsidR="004735CA">
        <w:t>approach</w:t>
      </w:r>
      <w:r w:rsidR="004735CA" w:rsidRPr="00787C56">
        <w:t xml:space="preserve"> </w:t>
      </w:r>
      <w:r w:rsidR="00787C56">
        <w:t xml:space="preserve">is different from </w:t>
      </w:r>
      <w:r w:rsidR="00787C56" w:rsidRPr="00787C56">
        <w:t>Baum-Welch algorithm when it first</w:t>
      </w:r>
      <w:r w:rsidR="00787C56">
        <w:t>ly</w:t>
      </w:r>
      <w:r w:rsidR="00787C56" w:rsidRPr="00787C56">
        <w:t xml:space="preserve"> establishes discriminant functions for correct and incorrect label sequences and then, finds parameters satisfying the margin constraint that separates </w:t>
      </w:r>
      <w:r w:rsidR="004735CA">
        <w:t xml:space="preserve">the </w:t>
      </w:r>
      <w:r w:rsidR="00787C56" w:rsidRPr="00787C56">
        <w:t>discriminant functions as much as possible</w:t>
      </w:r>
      <w:r w:rsidR="00787C56">
        <w:t xml:space="preserve"> </w:t>
      </w:r>
      <w:sdt>
        <w:sdtPr>
          <w:id w:val="1427224800"/>
          <w:citation/>
        </w:sdtPr>
        <w:sdtEndPr/>
        <w:sdtContent>
          <w:r w:rsidR="00787C56">
            <w:fldChar w:fldCharType="begin"/>
          </w:r>
          <w:r w:rsidR="00787C56">
            <w:instrText xml:space="preserve">CITATION Sha09 \p 106-108 \l 1033 </w:instrText>
          </w:r>
          <w:r w:rsidR="00787C56">
            <w:fldChar w:fldCharType="separate"/>
          </w:r>
          <w:r w:rsidR="00787C56">
            <w:rPr>
              <w:noProof/>
            </w:rPr>
            <w:t>(Sha &amp; Saul, 2009, pp. 106-108)</w:t>
          </w:r>
          <w:r w:rsidR="00787C56">
            <w:fldChar w:fldCharType="end"/>
          </w:r>
        </w:sdtContent>
      </w:sdt>
      <w:r w:rsidR="00787C56" w:rsidRPr="00787C56">
        <w:t xml:space="preserve">. </w:t>
      </w:r>
      <w:r w:rsidR="004735CA">
        <w:t xml:space="preserve">Authors </w:t>
      </w:r>
      <w:sdt>
        <w:sdtPr>
          <w:id w:val="-1501653501"/>
          <w:citation/>
        </w:sdtPr>
        <w:sdtEndPr/>
        <w:sdtContent>
          <w:r w:rsidR="004735CA">
            <w:fldChar w:fldCharType="begin"/>
          </w:r>
          <w:r w:rsidR="004735CA">
            <w:instrText xml:space="preserve">CITATION Cheng2009 \p 4 \l 1033 </w:instrText>
          </w:r>
          <w:r w:rsidR="004735CA">
            <w:fldChar w:fldCharType="separate"/>
          </w:r>
          <w:r w:rsidR="004735CA">
            <w:rPr>
              <w:noProof/>
            </w:rPr>
            <w:t>(Cheng, Sha, &amp; Saul, 2009, p. 4)</w:t>
          </w:r>
          <w:r w:rsidR="004735CA">
            <w:fldChar w:fldCharType="end"/>
          </w:r>
        </w:sdtContent>
      </w:sdt>
      <w:r w:rsidR="004735CA">
        <w:t xml:space="preserve"> proposed a fast online algorithm for </w:t>
      </w:r>
      <w:r w:rsidR="004735CA" w:rsidRPr="00787C56">
        <w:t xml:space="preserve">large </w:t>
      </w:r>
      <w:r w:rsidR="004735CA">
        <w:t xml:space="preserve">margin training, in which “the parameters for </w:t>
      </w:r>
      <w:r w:rsidR="004735CA" w:rsidRPr="00787C56">
        <w:t>discriminant functions</w:t>
      </w:r>
      <w:r w:rsidR="004735CA">
        <w:t xml:space="preserve"> are updated according to an online learning rule with given learning rate”. </w:t>
      </w:r>
      <w:r w:rsidR="00787C56" w:rsidRPr="00787C56">
        <w:t xml:space="preserve">Large margin training is </w:t>
      </w:r>
      <w:r w:rsidR="004735CA">
        <w:t xml:space="preserve">very </w:t>
      </w:r>
      <w:r w:rsidR="00787C56" w:rsidRPr="00787C56">
        <w:t>appropriate to speech recognition</w:t>
      </w:r>
      <w:r w:rsidR="00BE26DF">
        <w:t xml:space="preserve">, which </w:t>
      </w:r>
      <w:proofErr w:type="gramStart"/>
      <w:r w:rsidR="00BE26DF">
        <w:t>was proposed</w:t>
      </w:r>
      <w:proofErr w:type="gramEnd"/>
      <w:r w:rsidR="00BE26DF">
        <w:t xml:space="preserve"> by authors </w:t>
      </w:r>
      <w:sdt>
        <w:sdtPr>
          <w:id w:val="-545532575"/>
          <w:citation/>
        </w:sdtPr>
        <w:sdtEndPr/>
        <w:sdtContent>
          <w:r w:rsidR="0046482B">
            <w:fldChar w:fldCharType="begin"/>
          </w:r>
          <w:r w:rsidR="0046482B">
            <w:instrText xml:space="preserve">CITATION Sha2006 \t  \l 1033 </w:instrText>
          </w:r>
          <w:r w:rsidR="0046482B">
            <w:fldChar w:fldCharType="separate"/>
          </w:r>
          <w:r w:rsidR="0046482B">
            <w:rPr>
              <w:noProof/>
            </w:rPr>
            <w:t>(Sha &amp; Saul, 2006)</w:t>
          </w:r>
          <w:r w:rsidR="0046482B">
            <w:fldChar w:fldCharType="end"/>
          </w:r>
        </w:sdtContent>
      </w:sdt>
      <w:r w:rsidR="0046482B">
        <w:t xml:space="preserve"> </w:t>
      </w:r>
      <w:r w:rsidR="00BE26DF">
        <w:t>in the article “</w:t>
      </w:r>
      <w:r w:rsidR="00BE26DF" w:rsidRPr="00BE26DF">
        <w:t>Large Margin Hidden Markov Models for Automatic Speech Recognition</w:t>
      </w:r>
      <w:r w:rsidR="00BE26DF">
        <w:t>”</w:t>
      </w:r>
      <w:r w:rsidR="00787C56" w:rsidRPr="00787C56">
        <w:t>.</w:t>
      </w:r>
      <w:r w:rsidR="00787C56">
        <w:t xml:space="preserve"> Some other authors used different learning </w:t>
      </w:r>
      <w:r w:rsidR="004735CA">
        <w:t xml:space="preserve">approaches </w:t>
      </w:r>
      <w:r w:rsidR="00787C56">
        <w:t xml:space="preserve">such as conditional maximum likelihood and minimizing classification error, mentioned in </w:t>
      </w:r>
      <w:sdt>
        <w:sdtPr>
          <w:id w:val="425237266"/>
          <w:citation/>
        </w:sdtPr>
        <w:sdtEndPr/>
        <w:sdtContent>
          <w:r w:rsidR="00787C56">
            <w:fldChar w:fldCharType="begin"/>
          </w:r>
          <w:r w:rsidR="00787C56">
            <w:instrText xml:space="preserve">CITATION Sha09 \p 104-105 \l 1033 </w:instrText>
          </w:r>
          <w:r w:rsidR="00787C56">
            <w:fldChar w:fldCharType="separate"/>
          </w:r>
          <w:r w:rsidR="00787C56">
            <w:rPr>
              <w:noProof/>
            </w:rPr>
            <w:t>(Sha &amp; Saul, 2009, pp. 104-105)</w:t>
          </w:r>
          <w:r w:rsidR="00787C56">
            <w:fldChar w:fldCharType="end"/>
          </w:r>
        </w:sdtContent>
      </w:sdt>
      <w:r w:rsidR="00787C56">
        <w:t>.</w:t>
      </w:r>
    </w:p>
    <w:p w:rsidR="00F00D85" w:rsidRPr="00C16F4F" w:rsidRDefault="00F00D85" w:rsidP="00F00D85">
      <w:pPr>
        <w:ind w:firstLine="360"/>
      </w:pPr>
      <w:r w:rsidRPr="00C16F4F">
        <w:t xml:space="preserve">Methods to solve evaluation problem and uncovering problem mentioned previous sub-sections </w:t>
      </w:r>
      <w:hyperlink w:anchor="_IV.4.1._HMM_evaluation" w:tooltip="I.1. HMM evaluation problem" w:history="1">
        <w:r w:rsidR="001A5A1B">
          <w:rPr>
            <w:rStyle w:val="Hyperlink"/>
            <w:u w:val="none"/>
          </w:rPr>
          <w:t>I</w:t>
        </w:r>
        <w:r w:rsidRPr="00C16F4F">
          <w:rPr>
            <w:rStyle w:val="Hyperlink"/>
            <w:u w:val="none"/>
          </w:rPr>
          <w:t>.1</w:t>
        </w:r>
      </w:hyperlink>
      <w:r w:rsidRPr="00C16F4F">
        <w:t xml:space="preserve">, </w:t>
      </w:r>
      <w:hyperlink w:anchor="_IV.4.2._HMM_uncovering" w:tooltip="I.2. HMM uncovering problem" w:history="1">
        <w:r w:rsidR="001A5A1B">
          <w:rPr>
            <w:rStyle w:val="Hyperlink"/>
            <w:u w:val="none"/>
          </w:rPr>
          <w:t>I</w:t>
        </w:r>
        <w:r w:rsidRPr="00C16F4F">
          <w:rPr>
            <w:rStyle w:val="Hyperlink"/>
            <w:u w:val="none"/>
          </w:rPr>
          <w:t>.2</w:t>
        </w:r>
      </w:hyperlink>
      <w:r w:rsidRPr="00C16F4F">
        <w:t xml:space="preserve">, and </w:t>
      </w:r>
      <w:hyperlink w:anchor="_IV.4.3._HMM_learning" w:tooltip="I.3. HMM learning problem" w:history="1">
        <w:r w:rsidR="001A5A1B">
          <w:rPr>
            <w:rStyle w:val="Hyperlink"/>
            <w:u w:val="none"/>
          </w:rPr>
          <w:t>I</w:t>
        </w:r>
        <w:r w:rsidRPr="00C16F4F">
          <w:rPr>
            <w:rStyle w:val="Hyperlink"/>
            <w:u w:val="none"/>
          </w:rPr>
          <w:t>.3</w:t>
        </w:r>
      </w:hyperlink>
      <w:r w:rsidRPr="00C16F4F">
        <w:t xml:space="preserve"> are kept intact by using the observation PDF specified by formula </w:t>
      </w:r>
      <w:hyperlink w:anchor="_Formula_IV.5.1._Probability_1" w:tooltip="Formula II.1. Probability density function (PDF) of observation" w:history="1">
        <w:r w:rsidR="00EA69FD">
          <w:rPr>
            <w:rStyle w:val="Hyperlink"/>
            <w:u w:val="none"/>
          </w:rPr>
          <w:t>II</w:t>
        </w:r>
        <w:r w:rsidRPr="00C16F4F">
          <w:rPr>
            <w:rStyle w:val="Hyperlink"/>
            <w:u w:val="none"/>
          </w:rPr>
          <w:t>.1</w:t>
        </w:r>
      </w:hyperlink>
      <w:r w:rsidRPr="00C16F4F">
        <w:t xml:space="preserve">. For example, forward-backward procedure (based on forward variable, shown in table </w:t>
      </w:r>
      <w:hyperlink w:anchor="_Table_IV.4.1.1._Forward-backward" w:tooltip="Table I.1.1. Forward-backward procedure based on forward variable to calculate the probability P(O|Δ)" w:history="1">
        <w:r w:rsidR="001A5A1B">
          <w:rPr>
            <w:rStyle w:val="Hyperlink"/>
            <w:u w:val="none"/>
          </w:rPr>
          <w:t>I</w:t>
        </w:r>
        <w:r w:rsidRPr="00C16F4F">
          <w:rPr>
            <w:rStyle w:val="Hyperlink"/>
            <w:u w:val="none"/>
          </w:rPr>
          <w:t>.1.1</w:t>
        </w:r>
      </w:hyperlink>
      <w:r w:rsidRPr="00C16F4F">
        <w:t xml:space="preserve">) that solves evaluation problem </w:t>
      </w:r>
      <w:proofErr w:type="gramStart"/>
      <w:r w:rsidRPr="00C16F4F">
        <w:t>is based</w:t>
      </w:r>
      <w:proofErr w:type="gramEnd"/>
      <w:r w:rsidRPr="00C16F4F">
        <w:t xml:space="preserve"> on the recurrence formula </w:t>
      </w:r>
      <w:hyperlink w:anchor="_Formula_III.2.2._Recurrence" w:tooltip="Formula I.1.2. Recurrence property of forward variable" w:history="1">
        <w:r w:rsidR="001A5A1B">
          <w:rPr>
            <w:rStyle w:val="Hyperlink"/>
            <w:u w:val="none"/>
          </w:rPr>
          <w:t>I</w:t>
        </w:r>
        <w:r w:rsidRPr="00C16F4F">
          <w:rPr>
            <w:rStyle w:val="Hyperlink"/>
            <w:u w:val="none"/>
          </w:rPr>
          <w:t>.1.2</w:t>
        </w:r>
      </w:hyperlink>
      <w:r w:rsidRPr="00C16F4F">
        <w:t xml:space="preserve"> as follows:</w:t>
      </w:r>
    </w:p>
    <w:p w:rsidR="00F00D85" w:rsidRPr="00C16F4F" w:rsidRDefault="00FE3715" w:rsidP="009432E7">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F00D85" w:rsidRPr="00C16F4F" w:rsidRDefault="00F00D85" w:rsidP="00F00D85">
      <w:r w:rsidRPr="00C16F4F">
        <w:t xml:space="preserve">In order to apply forward-backward procedure into continuous observation HMM, it is simple to replace the discrete probability </w:t>
      </w:r>
      <w:proofErr w:type="spellStart"/>
      <w:proofErr w:type="gramStart"/>
      <w:r w:rsidRPr="00C16F4F">
        <w:rPr>
          <w:i/>
        </w:rPr>
        <w:t>b</w:t>
      </w:r>
      <w:r w:rsidRPr="00C16F4F">
        <w:rPr>
          <w:i/>
          <w:vertAlign w:val="subscript"/>
        </w:rPr>
        <w:t>j</w:t>
      </w:r>
      <w:proofErr w:type="spellEnd"/>
      <w:r w:rsidRPr="00C16F4F">
        <w:t>(</w:t>
      </w:r>
      <w:proofErr w:type="gramEnd"/>
      <w:r w:rsidRPr="00C16F4F">
        <w:rPr>
          <w:i/>
        </w:rPr>
        <w:t>o</w:t>
      </w:r>
      <w:r w:rsidRPr="00C16F4F">
        <w:rPr>
          <w:i/>
          <w:vertAlign w:val="subscript"/>
        </w:rPr>
        <w:t>t+</w:t>
      </w:r>
      <w:r w:rsidRPr="00C16F4F">
        <w:rPr>
          <w:vertAlign w:val="subscript"/>
        </w:rPr>
        <w:t>1</w:t>
      </w:r>
      <w:r w:rsidRPr="00C16F4F">
        <w:t xml:space="preserve">) by the </w:t>
      </w:r>
      <w:r w:rsidR="001D70A5" w:rsidRPr="00C16F4F">
        <w:t xml:space="preserve">single </w:t>
      </w:r>
      <w:r w:rsidRPr="00C16F4F">
        <w:t xml:space="preserve">PDF specified by formula </w:t>
      </w:r>
      <w:hyperlink w:anchor="_Formula_IV.5.1._Probability" w:tooltip="Formula II.1. Probability density function (PDF) of observation" w:history="1">
        <w:r w:rsidR="00EA69FD">
          <w:rPr>
            <w:rStyle w:val="Hyperlink"/>
            <w:u w:val="none"/>
          </w:rPr>
          <w:t>II</w:t>
        </w:r>
        <w:r w:rsidRPr="00C16F4F">
          <w:rPr>
            <w:rStyle w:val="Hyperlink"/>
            <w:u w:val="none"/>
          </w:rPr>
          <w:t>.1</w:t>
        </w:r>
      </w:hyperlink>
      <w:r w:rsidRPr="00C16F4F">
        <w:t>.</w:t>
      </w:r>
    </w:p>
    <w:p w:rsidR="00F00D85" w:rsidRPr="00C16F4F" w:rsidRDefault="00FE3715" w:rsidP="009432E7">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m:oMathPara>
    </w:p>
    <w:p w:rsidR="00E40CF9" w:rsidRPr="00C16F4F" w:rsidRDefault="00F00D85" w:rsidP="007F0A90">
      <w:r w:rsidRPr="00C16F4F">
        <w:t xml:space="preserve">However, there is a change in solution of learning problem. Recall that the essence of EM algorithm applied into HMM learning problem is to determine the </w:t>
      </w:r>
      <w:proofErr w:type="gramStart"/>
      <w:r w:rsidRPr="00C16F4F">
        <w:t xml:space="preserve">estimate </w:t>
      </w:r>
      <w:proofErr w:type="gramEnd"/>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C16F4F">
        <w:t xml:space="preserve">. Formulas for calculating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16F4F">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16F4F">
        <w:t xml:space="preserve"> are kept intact, as aforementioned in formula </w:t>
      </w:r>
      <w:hyperlink w:anchor="_Formula_IV.4.3.7._HMM" w:tooltip="Formula I.3.2.7. HMM parameter estimate in detailed" w:history="1">
        <w:r w:rsidR="001A5A1B">
          <w:rPr>
            <w:rStyle w:val="Hyperlink"/>
            <w:u w:val="none"/>
          </w:rPr>
          <w:t>I</w:t>
        </w:r>
        <w:r w:rsidRPr="00C16F4F">
          <w:rPr>
            <w:rStyle w:val="Hyperlink"/>
            <w:u w:val="none"/>
          </w:rPr>
          <w:t>.3.2.7</w:t>
        </w:r>
      </w:hyperlink>
      <w:r w:rsidRPr="00C16F4F">
        <w:t>.</w:t>
      </w:r>
    </w:p>
    <w:p w:rsidR="00F00D85" w:rsidRPr="00C16F4F" w:rsidRDefault="00FE3715" w:rsidP="00F00D85">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oMath>
      </m:oMathPara>
    </w:p>
    <w:p w:rsidR="00F00D85" w:rsidRPr="00C16F4F" w:rsidRDefault="00FE3715" w:rsidP="00F00D85">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527A3F" w:rsidRPr="00C16F4F" w:rsidRDefault="00F00D85" w:rsidP="00527A3F">
      <w:r w:rsidRPr="00C16F4F">
        <w:t xml:space="preserve">Where joint probabilities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 xml:space="preserve">) and </w:t>
      </w:r>
      <w:proofErr w:type="spellStart"/>
      <w:r w:rsidRPr="00C16F4F">
        <w:rPr>
          <w:i/>
        </w:rPr>
        <w:t>γ</w:t>
      </w:r>
      <w:r w:rsidRPr="00C16F4F">
        <w:rPr>
          <w:i/>
          <w:vertAlign w:val="subscript"/>
        </w:rPr>
        <w:t>t</w:t>
      </w:r>
      <w:proofErr w:type="spellEnd"/>
      <w:r w:rsidRPr="00C16F4F">
        <w:t>(</w:t>
      </w:r>
      <w:r w:rsidR="00E016C0" w:rsidRPr="00C16F4F">
        <w:rPr>
          <w:i/>
        </w:rPr>
        <w:t>j</w:t>
      </w:r>
      <w:r w:rsidRPr="00C16F4F">
        <w:t xml:space="preserve">) are </w:t>
      </w:r>
      <w:r w:rsidR="00606F08" w:rsidRPr="00C16F4F">
        <w:t xml:space="preserve">modified based on replacing discrete probability </w:t>
      </w:r>
      <w:proofErr w:type="spellStart"/>
      <w:r w:rsidR="00606F08" w:rsidRPr="00C16F4F">
        <w:rPr>
          <w:i/>
        </w:rPr>
        <w:t>b</w:t>
      </w:r>
      <w:r w:rsidR="00606F08" w:rsidRPr="00C16F4F">
        <w:rPr>
          <w:i/>
          <w:vertAlign w:val="subscript"/>
        </w:rPr>
        <w:t>j</w:t>
      </w:r>
      <w:proofErr w:type="spellEnd"/>
      <w:r w:rsidR="00606F08" w:rsidRPr="00C16F4F">
        <w:t>(</w:t>
      </w:r>
      <w:proofErr w:type="spellStart"/>
      <w:r w:rsidR="00606F08" w:rsidRPr="00C16F4F">
        <w:rPr>
          <w:i/>
        </w:rPr>
        <w:t>o</w:t>
      </w:r>
      <w:r w:rsidR="00606F08" w:rsidRPr="00C16F4F">
        <w:rPr>
          <w:i/>
          <w:vertAlign w:val="subscript"/>
        </w:rPr>
        <w:t>t</w:t>
      </w:r>
      <w:proofErr w:type="spellEnd"/>
      <w:r w:rsidR="00606F08" w:rsidRPr="00C16F4F">
        <w:t xml:space="preserve">) by the </w:t>
      </w:r>
      <w:r w:rsidR="001D70A5" w:rsidRPr="00C16F4F">
        <w:t xml:space="preserve">single </w:t>
      </w:r>
      <w:r w:rsidR="00606F08" w:rsidRPr="00C16F4F">
        <w:t xml:space="preserve">PDF </w:t>
      </w:r>
      <w:proofErr w:type="spellStart"/>
      <w:r w:rsidR="00606F08" w:rsidRPr="00C16F4F">
        <w:rPr>
          <w:i/>
        </w:rPr>
        <w:t>p</w:t>
      </w:r>
      <w:r w:rsidR="00606F08" w:rsidRPr="00C16F4F">
        <w:rPr>
          <w:i/>
          <w:vertAlign w:val="subscript"/>
        </w:rPr>
        <w:t>j</w:t>
      </w:r>
      <w:proofErr w:type="spellEnd"/>
      <w:r w:rsidR="00606F08" w:rsidRPr="00C16F4F">
        <w:t>(</w:t>
      </w:r>
      <w:proofErr w:type="spellStart"/>
      <w:r w:rsidR="00606F08" w:rsidRPr="00C16F4F">
        <w:rPr>
          <w:i/>
        </w:rPr>
        <w:t>o</w:t>
      </w:r>
      <w:r w:rsidR="00606F08" w:rsidRPr="00C16F4F">
        <w:rPr>
          <w:i/>
          <w:vertAlign w:val="subscript"/>
        </w:rPr>
        <w:t>t</w:t>
      </w:r>
      <w:r w:rsidR="00606F08" w:rsidRPr="00C16F4F">
        <w:rPr>
          <w:i/>
        </w:rPr>
        <w:t>|θ</w:t>
      </w:r>
      <w:r w:rsidR="00606F08" w:rsidRPr="00C16F4F">
        <w:rPr>
          <w:i/>
          <w:vertAlign w:val="subscript"/>
        </w:rPr>
        <w:t>j</w:t>
      </w:r>
      <w:proofErr w:type="spellEnd"/>
      <w:r w:rsidR="00606F08" w:rsidRPr="00C16F4F">
        <w:t>)</w:t>
      </w:r>
      <w:r w:rsidRPr="00C16F4F">
        <w:t xml:space="preserve"> given current parameter Δ = (</w:t>
      </w:r>
      <w:proofErr w:type="spellStart"/>
      <w:r w:rsidRPr="00C16F4F">
        <w:rPr>
          <w:i/>
        </w:rPr>
        <w:t>a</w:t>
      </w:r>
      <w:r w:rsidRPr="00C16F4F">
        <w:rPr>
          <w:i/>
          <w:vertAlign w:val="subscript"/>
        </w:rPr>
        <w:t>ij</w:t>
      </w:r>
      <w:proofErr w:type="spellEnd"/>
      <w:r w:rsidRPr="00C16F4F">
        <w:t xml:space="preserve">, </w:t>
      </w:r>
      <w:proofErr w:type="spellStart"/>
      <w:r w:rsidRPr="00C16F4F">
        <w:rPr>
          <w:i/>
        </w:rPr>
        <w:t>b</w:t>
      </w:r>
      <w:r w:rsidRPr="00C16F4F">
        <w:rPr>
          <w:i/>
          <w:vertAlign w:val="subscript"/>
        </w:rPr>
        <w:t>j</w:t>
      </w:r>
      <w:proofErr w:type="spellEnd"/>
      <w:r w:rsidRPr="00C16F4F">
        <w:t>(</w:t>
      </w:r>
      <w:r w:rsidRPr="00C16F4F">
        <w:rPr>
          <w:i/>
        </w:rPr>
        <w:t>k</w:t>
      </w:r>
      <w:r w:rsidRPr="00C16F4F">
        <w:t xml:space="preserve">), </w:t>
      </w:r>
      <w:r w:rsidRPr="00C16F4F">
        <w:rPr>
          <w:i/>
        </w:rPr>
        <w:t>π</w:t>
      </w:r>
      <w:r w:rsidRPr="00C16F4F">
        <w:rPr>
          <w:i/>
          <w:vertAlign w:val="subscript"/>
        </w:rPr>
        <w:t>j</w:t>
      </w:r>
      <w:r w:rsidRPr="00C16F4F">
        <w:t>)</w:t>
      </w:r>
      <w:r w:rsidR="00527A3F" w:rsidRPr="00C16F4F">
        <w:t>.</w:t>
      </w:r>
    </w:p>
    <w:p w:rsidR="00527A3F" w:rsidRPr="00C16F4F" w:rsidRDefault="00FE3715" w:rsidP="009432E7">
      <w:pPr>
        <w:ind w:left="720"/>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527A3F" w:rsidRPr="00C16F4F" w:rsidRDefault="00527A3F" w:rsidP="00EC2878">
      <w:pPr>
        <w:ind w:left="360"/>
      </w:pPr>
      <w:r w:rsidRPr="00C16F4F">
        <w:t>Where forward variable</w:t>
      </w:r>
      <w:r w:rsidRPr="00C16F4F">
        <w:rPr>
          <w:i/>
        </w:rPr>
        <w:t xml:space="preserve"> α</w:t>
      </w:r>
      <w:r w:rsidRPr="00C16F4F">
        <w:rPr>
          <w:i/>
          <w:vertAlign w:val="subscript"/>
        </w:rPr>
        <w:t>t</w:t>
      </w:r>
      <w:r w:rsidRPr="00C16F4F">
        <w:t xml:space="preserve"> and backward variable</w:t>
      </w:r>
      <w:r w:rsidRPr="00C16F4F">
        <w:rPr>
          <w:i/>
        </w:rPr>
        <w:t xml:space="preserve"> β</w:t>
      </w:r>
      <w:r w:rsidRPr="00C16F4F">
        <w:rPr>
          <w:i/>
          <w:vertAlign w:val="subscript"/>
        </w:rPr>
        <w:t>t</w:t>
      </w:r>
      <w:r w:rsidRPr="00C16F4F">
        <w:t xml:space="preserve"> </w:t>
      </w:r>
      <w:proofErr w:type="gramStart"/>
      <w:r w:rsidRPr="00C16F4F">
        <w:t>are calculated</w:t>
      </w:r>
      <w:proofErr w:type="gramEnd"/>
      <w:r w:rsidRPr="00C16F4F">
        <w:t xml:space="preserve"> by recurrence formulas </w:t>
      </w:r>
      <w:hyperlink w:anchor="_Formula_III.2.2._Recurrence" w:tooltip="Formula I.1.2. Recurrence property of forward variable" w:history="1">
        <w:r w:rsidR="001A5A1B">
          <w:rPr>
            <w:rStyle w:val="Hyperlink"/>
            <w:u w:val="none"/>
          </w:rPr>
          <w:t>I</w:t>
        </w:r>
        <w:r w:rsidRPr="00C16F4F">
          <w:rPr>
            <w:rStyle w:val="Hyperlink"/>
            <w:u w:val="none"/>
          </w:rPr>
          <w:t>.1.2</w:t>
        </w:r>
      </w:hyperlink>
      <w:r w:rsidRPr="00C16F4F">
        <w:t xml:space="preserve"> and </w:t>
      </w:r>
      <w:hyperlink w:anchor="_Formula_III.2.5._Recurrence" w:tooltip="Formula I.1.5. Recurrence property of backward variable" w:history="1">
        <w:r w:rsidR="001A5A1B">
          <w:rPr>
            <w:rStyle w:val="Hyperlink"/>
            <w:u w:val="none"/>
          </w:rPr>
          <w:t>I</w:t>
        </w:r>
        <w:r w:rsidRPr="00C16F4F">
          <w:rPr>
            <w:rStyle w:val="Hyperlink"/>
            <w:u w:val="none"/>
          </w:rPr>
          <w:t>.1.5</w:t>
        </w:r>
      </w:hyperlink>
      <w:r w:rsidRPr="00C16F4F">
        <w:t>.</w:t>
      </w:r>
      <w:r w:rsidR="00FF5412" w:rsidRPr="00C16F4F">
        <w:t xml:space="preserve"> Recall that </w:t>
      </w:r>
      <w:proofErr w:type="spellStart"/>
      <w:r w:rsidR="00FF5412" w:rsidRPr="00C16F4F">
        <w:rPr>
          <w:i/>
        </w:rPr>
        <w:t>γ</w:t>
      </w:r>
      <w:r w:rsidR="00FF5412" w:rsidRPr="00C16F4F">
        <w:rPr>
          <w:i/>
          <w:vertAlign w:val="subscript"/>
        </w:rPr>
        <w:t>t</w:t>
      </w:r>
      <w:proofErr w:type="spellEnd"/>
      <w:r w:rsidR="00FF5412" w:rsidRPr="00C16F4F">
        <w:t>(</w:t>
      </w:r>
      <w:r w:rsidR="00FF5412" w:rsidRPr="00C16F4F">
        <w:rPr>
          <w:i/>
        </w:rPr>
        <w:t>j</w:t>
      </w:r>
      <w:r w:rsidR="00FF5412" w:rsidRPr="00C16F4F">
        <w:t xml:space="preserve">) is joint probability that the stochastic process is in state </w:t>
      </w:r>
      <w:proofErr w:type="spellStart"/>
      <w:r w:rsidR="00FF5412" w:rsidRPr="00C16F4F">
        <w:rPr>
          <w:i/>
        </w:rPr>
        <w:t>s</w:t>
      </w:r>
      <w:r w:rsidR="00010D64" w:rsidRPr="00C16F4F">
        <w:rPr>
          <w:i/>
          <w:vertAlign w:val="subscript"/>
        </w:rPr>
        <w:t>j</w:t>
      </w:r>
      <w:proofErr w:type="spellEnd"/>
      <w:r w:rsidR="00FF5412" w:rsidRPr="00C16F4F">
        <w:t xml:space="preserve"> at time point </w:t>
      </w:r>
      <w:r w:rsidR="00FF5412" w:rsidRPr="00C16F4F">
        <w:rPr>
          <w:i/>
        </w:rPr>
        <w:t>t</w:t>
      </w:r>
      <w:r w:rsidR="00FF5412" w:rsidRPr="00C16F4F">
        <w:t xml:space="preserve"> with  observation sequence </w:t>
      </w:r>
      <w:r w:rsidR="00FF5412" w:rsidRPr="00C16F4F">
        <w:rPr>
          <w:i/>
        </w:rPr>
        <w:t>O</w:t>
      </w:r>
      <w:r w:rsidR="00FF5412" w:rsidRPr="00C16F4F">
        <w:t xml:space="preserve"> and </w:t>
      </w:r>
      <w:proofErr w:type="spellStart"/>
      <w:r w:rsidR="00FF5412" w:rsidRPr="00C16F4F">
        <w:rPr>
          <w:i/>
        </w:rPr>
        <w:t>ξ</w:t>
      </w:r>
      <w:r w:rsidR="00FF5412" w:rsidRPr="00C16F4F">
        <w:rPr>
          <w:i/>
          <w:vertAlign w:val="subscript"/>
        </w:rPr>
        <w:t>t</w:t>
      </w:r>
      <w:proofErr w:type="spellEnd"/>
      <w:r w:rsidR="00FF5412" w:rsidRPr="00C16F4F">
        <w:t>(</w:t>
      </w:r>
      <w:proofErr w:type="spellStart"/>
      <w:r w:rsidR="00FF5412" w:rsidRPr="00C16F4F">
        <w:rPr>
          <w:i/>
        </w:rPr>
        <w:t>i</w:t>
      </w:r>
      <w:proofErr w:type="spellEnd"/>
      <w:r w:rsidR="00FF5412" w:rsidRPr="00C16F4F">
        <w:t xml:space="preserve">, </w:t>
      </w:r>
      <w:r w:rsidR="00FF5412" w:rsidRPr="00C16F4F">
        <w:rPr>
          <w:i/>
        </w:rPr>
        <w:t>j</w:t>
      </w:r>
      <w:r w:rsidR="00FF5412" w:rsidRPr="00C16F4F">
        <w:t xml:space="preserve">) is the joint probability that the stochastic process receives state </w:t>
      </w:r>
      <w:proofErr w:type="spellStart"/>
      <w:r w:rsidR="00FF5412" w:rsidRPr="00C16F4F">
        <w:rPr>
          <w:i/>
        </w:rPr>
        <w:t>s</w:t>
      </w:r>
      <w:r w:rsidR="00FF5412" w:rsidRPr="00C16F4F">
        <w:rPr>
          <w:i/>
          <w:vertAlign w:val="subscript"/>
        </w:rPr>
        <w:t>i</w:t>
      </w:r>
      <w:proofErr w:type="spellEnd"/>
      <w:r w:rsidR="00FF5412" w:rsidRPr="00C16F4F">
        <w:t xml:space="preserve"> at time point </w:t>
      </w:r>
      <w:r w:rsidR="00FF5412" w:rsidRPr="00C16F4F">
        <w:rPr>
          <w:i/>
        </w:rPr>
        <w:t>t–</w:t>
      </w:r>
      <w:r w:rsidR="00FF5412" w:rsidRPr="00C16F4F">
        <w:t xml:space="preserve">1 and state </w:t>
      </w:r>
      <w:proofErr w:type="spellStart"/>
      <w:r w:rsidR="00FF5412" w:rsidRPr="00C16F4F">
        <w:rPr>
          <w:i/>
        </w:rPr>
        <w:t>s</w:t>
      </w:r>
      <w:r w:rsidR="00FF5412" w:rsidRPr="00C16F4F">
        <w:rPr>
          <w:i/>
          <w:vertAlign w:val="subscript"/>
        </w:rPr>
        <w:t>j</w:t>
      </w:r>
      <w:proofErr w:type="spellEnd"/>
      <w:r w:rsidR="00FF5412" w:rsidRPr="00C16F4F">
        <w:t xml:space="preserve"> at time point </w:t>
      </w:r>
      <w:r w:rsidR="00FF5412" w:rsidRPr="00C16F4F">
        <w:rPr>
          <w:i/>
        </w:rPr>
        <w:t>t</w:t>
      </w:r>
      <w:r w:rsidR="00FF5412" w:rsidRPr="00C16F4F">
        <w:t xml:space="preserve"> given observation sequence </w:t>
      </w:r>
      <w:r w:rsidR="00FF5412" w:rsidRPr="00C16F4F">
        <w:rPr>
          <w:i/>
        </w:rPr>
        <w:t>O</w:t>
      </w:r>
      <w:r w:rsidR="00FF5412" w:rsidRPr="00C16F4F">
        <w:t>.</w:t>
      </w:r>
    </w:p>
    <w:p w:rsidR="00EC2878" w:rsidRPr="00C16F4F" w:rsidRDefault="00527A3F" w:rsidP="00527A3F">
      <w:r w:rsidRPr="00C16F4F">
        <w:t xml:space="preserve">Your attention please, quantities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 xml:space="preserve">), </w:t>
      </w:r>
      <w:proofErr w:type="spellStart"/>
      <w:r w:rsidRPr="00C16F4F">
        <w:rPr>
          <w:i/>
        </w:rPr>
        <w:t>γ</w:t>
      </w:r>
      <w:r w:rsidRPr="00C16F4F">
        <w:rPr>
          <w:i/>
          <w:vertAlign w:val="subscript"/>
        </w:rPr>
        <w:t>t</w:t>
      </w:r>
      <w:proofErr w:type="spellEnd"/>
      <w:r w:rsidRPr="00C16F4F">
        <w:t>(</w:t>
      </w:r>
      <w:r w:rsidRPr="00C16F4F">
        <w:rPr>
          <w:i/>
        </w:rPr>
        <w:t>j</w:t>
      </w:r>
      <w:r w:rsidRPr="00C16F4F">
        <w:t xml:space="preserve">), </w:t>
      </w:r>
      <w:r w:rsidRPr="00C16F4F">
        <w:rPr>
          <w:i/>
        </w:rPr>
        <w:t>α</w:t>
      </w:r>
      <w:r w:rsidRPr="00C16F4F">
        <w:rPr>
          <w:i/>
          <w:vertAlign w:val="subscript"/>
        </w:rPr>
        <w:t>t</w:t>
      </w:r>
      <w:r w:rsidRPr="00C16F4F">
        <w:t>(</w:t>
      </w:r>
      <w:proofErr w:type="spellStart"/>
      <w:r w:rsidRPr="00C16F4F">
        <w:rPr>
          <w:i/>
        </w:rPr>
        <w:t>i</w:t>
      </w:r>
      <w:proofErr w:type="spellEnd"/>
      <w:r w:rsidRPr="00C16F4F">
        <w:t xml:space="preserve">), and </w:t>
      </w:r>
      <w:r w:rsidRPr="00C16F4F">
        <w:rPr>
          <w:i/>
        </w:rPr>
        <w:t>β</w:t>
      </w:r>
      <w:r w:rsidRPr="00C16F4F">
        <w:rPr>
          <w:i/>
          <w:vertAlign w:val="subscript"/>
        </w:rPr>
        <w:t>t</w:t>
      </w:r>
      <w:r w:rsidRPr="00C16F4F">
        <w:t>(</w:t>
      </w:r>
      <w:r w:rsidRPr="00C16F4F">
        <w:rPr>
          <w:i/>
        </w:rPr>
        <w:t>j</w:t>
      </w:r>
      <w:r w:rsidRPr="00C16F4F">
        <w:t xml:space="preserve">) are essentially continuous functions because they are based on PDF </w:t>
      </w:r>
      <w:proofErr w:type="spellStart"/>
      <w:r w:rsidRPr="00C16F4F">
        <w:rPr>
          <w:i/>
        </w:rPr>
        <w:t>p</w:t>
      </w:r>
      <w:r w:rsidRPr="00C16F4F">
        <w:rPr>
          <w:i/>
          <w:vertAlign w:val="subscript"/>
        </w:rPr>
        <w:t>j</w:t>
      </w:r>
      <w:proofErr w:type="spellEnd"/>
      <w:r w:rsidRPr="00C16F4F">
        <w:t>(</w:t>
      </w:r>
      <w:proofErr w:type="spellStart"/>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Their values on a concrete observation </w:t>
      </w:r>
      <w:proofErr w:type="spellStart"/>
      <w:r w:rsidRPr="00C16F4F">
        <w:rPr>
          <w:i/>
        </w:rPr>
        <w:t>o</w:t>
      </w:r>
      <w:r w:rsidRPr="00C16F4F">
        <w:rPr>
          <w:i/>
          <w:vertAlign w:val="subscript"/>
        </w:rPr>
        <w:t>t</w:t>
      </w:r>
      <w:proofErr w:type="spellEnd"/>
      <w:r w:rsidRPr="00C16F4F">
        <w:t xml:space="preserve"> are zero because the value of PDF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given such concrete observation </w:t>
      </w:r>
      <w:proofErr w:type="spellStart"/>
      <w:r w:rsidRPr="00C16F4F">
        <w:rPr>
          <w:i/>
        </w:rPr>
        <w:t>o</w:t>
      </w:r>
      <w:r w:rsidRPr="00C16F4F">
        <w:rPr>
          <w:i/>
          <w:vertAlign w:val="subscript"/>
        </w:rPr>
        <w:t>t</w:t>
      </w:r>
      <w:proofErr w:type="spellEnd"/>
      <w:r w:rsidRPr="00C16F4F">
        <w:t xml:space="preserve"> is zero. </w:t>
      </w:r>
      <w:r w:rsidR="00EC2878" w:rsidRPr="00C16F4F">
        <w:t>Therefore</w:t>
      </w:r>
      <w:r w:rsidRPr="00C16F4F">
        <w:t xml:space="preserve">, </w:t>
      </w:r>
      <w:r w:rsidR="00EC2878" w:rsidRPr="00C16F4F">
        <w:t xml:space="preserve">in practice, </w:t>
      </w:r>
      <w:r w:rsidRPr="00C16F4F">
        <w:t xml:space="preserve">these quantities are </w:t>
      </w:r>
      <w:r w:rsidR="00EC2878" w:rsidRPr="00C16F4F">
        <w:t xml:space="preserve">calculated </w:t>
      </w:r>
      <w:r w:rsidRPr="00C16F4F">
        <w:t xml:space="preserve">according to </w:t>
      </w:r>
      <w:r w:rsidR="00884B79" w:rsidRPr="00C16F4F">
        <w:t xml:space="preserve">integral of PDF </w:t>
      </w:r>
      <w:proofErr w:type="spellStart"/>
      <w:proofErr w:type="gramStart"/>
      <w:r w:rsidR="00EC2878" w:rsidRPr="00C16F4F">
        <w:rPr>
          <w:i/>
        </w:rPr>
        <w:t>p</w:t>
      </w:r>
      <w:r w:rsidR="00EC2878" w:rsidRPr="00C16F4F">
        <w:rPr>
          <w:i/>
          <w:vertAlign w:val="subscript"/>
        </w:rPr>
        <w:t>j</w:t>
      </w:r>
      <w:proofErr w:type="spellEnd"/>
      <w:r w:rsidR="00EC2878" w:rsidRPr="00C16F4F">
        <w:t>(</w:t>
      </w:r>
      <w:proofErr w:type="spellStart"/>
      <w:proofErr w:type="gramEnd"/>
      <w:r w:rsidR="00EC2878" w:rsidRPr="00C16F4F">
        <w:rPr>
          <w:i/>
        </w:rPr>
        <w:t>o</w:t>
      </w:r>
      <w:r w:rsidR="00EC2878" w:rsidRPr="00C16F4F">
        <w:rPr>
          <w:i/>
          <w:vertAlign w:val="subscript"/>
        </w:rPr>
        <w:t>t</w:t>
      </w:r>
      <w:r w:rsidR="00EC2878" w:rsidRPr="00C16F4F">
        <w:rPr>
          <w:i/>
        </w:rPr>
        <w:t>|θ</w:t>
      </w:r>
      <w:r w:rsidR="00EC2878" w:rsidRPr="00C16F4F">
        <w:rPr>
          <w:i/>
          <w:vertAlign w:val="subscript"/>
        </w:rPr>
        <w:t>j</w:t>
      </w:r>
      <w:proofErr w:type="spellEnd"/>
      <w:r w:rsidR="00EC2878" w:rsidRPr="00C16F4F">
        <w:t>)</w:t>
      </w:r>
      <w:r w:rsidR="00884B79" w:rsidRPr="00C16F4F">
        <w:t xml:space="preserve"> in </w:t>
      </w:r>
      <w:r w:rsidR="00884B79" w:rsidRPr="00C16F4F">
        <w:rPr>
          <w:i/>
        </w:rPr>
        <w:t>ε</w:t>
      </w:r>
      <w:r w:rsidR="00884B79" w:rsidRPr="00C16F4F">
        <w:t xml:space="preserve">-vicinity of </w:t>
      </w:r>
      <w:proofErr w:type="spellStart"/>
      <w:r w:rsidR="00884B79" w:rsidRPr="00C16F4F">
        <w:rPr>
          <w:i/>
        </w:rPr>
        <w:t>o</w:t>
      </w:r>
      <w:r w:rsidR="00884B79" w:rsidRPr="00C16F4F">
        <w:rPr>
          <w:i/>
          <w:vertAlign w:val="subscript"/>
        </w:rPr>
        <w:t>t</w:t>
      </w:r>
      <w:proofErr w:type="spellEnd"/>
      <w:r w:rsidR="00884B79" w:rsidRPr="00C16F4F">
        <w:t xml:space="preserve"> where </w:t>
      </w:r>
      <w:r w:rsidR="00884B79" w:rsidRPr="00C16F4F">
        <w:rPr>
          <w:i/>
        </w:rPr>
        <w:t>ε</w:t>
      </w:r>
      <w:r w:rsidR="00884B79" w:rsidRPr="00C16F4F">
        <w:t xml:space="preserve"> is very small positive number.</w:t>
      </w:r>
      <w:r w:rsidR="006E46C4" w:rsidRPr="00C16F4F">
        <w:t xml:space="preserve"> The number </w:t>
      </w:r>
      <w:r w:rsidR="006E46C4" w:rsidRPr="00C16F4F">
        <w:rPr>
          <w:i/>
        </w:rPr>
        <w:t>ε</w:t>
      </w:r>
      <w:r w:rsidR="006E46C4" w:rsidRPr="00C16F4F">
        <w:t xml:space="preserve"> can reflect inherent attribute of observation data </w:t>
      </w:r>
      <w:r w:rsidR="0073326F" w:rsidRPr="00C16F4F">
        <w:t>with regard</w:t>
      </w:r>
      <w:r w:rsidR="006E46C4" w:rsidRPr="00C16F4F">
        <w:t xml:space="preserve"> </w:t>
      </w:r>
      <w:r w:rsidR="0073326F" w:rsidRPr="00C16F4F">
        <w:t xml:space="preserve">to </w:t>
      </w:r>
      <w:r w:rsidR="006E46C4" w:rsidRPr="00C16F4F">
        <w:t xml:space="preserve">measure bias, for example, if </w:t>
      </w:r>
      <w:r w:rsidR="008942D4" w:rsidRPr="00C16F4F">
        <w:t>atmosphere</w:t>
      </w:r>
      <w:r w:rsidR="006E46C4" w:rsidRPr="00C16F4F">
        <w:t xml:space="preserve"> humidity at time point </w:t>
      </w:r>
      <w:r w:rsidR="006E46C4" w:rsidRPr="00C16F4F">
        <w:rPr>
          <w:i/>
        </w:rPr>
        <w:t>t</w:t>
      </w:r>
      <w:r w:rsidR="006E46C4" w:rsidRPr="00C16F4F">
        <w:t xml:space="preserve"> is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=0.5∓0.01</m:t>
        </m:r>
      </m:oMath>
      <w:r w:rsidR="006E46C4" w:rsidRPr="00C16F4F">
        <w:t xml:space="preserve">, the measure bias is 0.01 and so we have </w:t>
      </w:r>
      <w:r w:rsidR="006E46C4" w:rsidRPr="00C16F4F">
        <w:rPr>
          <w:i/>
        </w:rPr>
        <w:t>ε=</w:t>
      </w:r>
      <w:r w:rsidR="006E46C4" w:rsidRPr="00C16F4F">
        <w:t xml:space="preserve">0.01. In addition, the number </w:t>
      </w:r>
      <w:r w:rsidR="006E46C4" w:rsidRPr="00C16F4F">
        <w:rPr>
          <w:i/>
        </w:rPr>
        <w:t>ε</w:t>
      </w:r>
      <w:r w:rsidR="006E46C4" w:rsidRPr="00C16F4F">
        <w:t xml:space="preserve"> </w:t>
      </w:r>
      <w:proofErr w:type="gramStart"/>
      <w:r w:rsidR="006E46C4" w:rsidRPr="00C16F4F">
        <w:t>can be pre-defined</w:t>
      </w:r>
      <w:proofErr w:type="gramEnd"/>
      <w:r w:rsidR="006E46C4" w:rsidRPr="00C16F4F">
        <w:t xml:space="preserve"> </w:t>
      </w:r>
      <w:r w:rsidR="0073326F" w:rsidRPr="00C16F4F">
        <w:t xml:space="preserve">fixedly </w:t>
      </w:r>
      <w:r w:rsidR="006E46C4" w:rsidRPr="00C16F4F">
        <w:t>by arbitrary very small number.</w:t>
      </w:r>
      <w:r w:rsidR="007C7014" w:rsidRPr="00C16F4F">
        <w:t xml:space="preserve"> For example, given </w:t>
      </w:r>
      <w:r w:rsidR="007C7014" w:rsidRPr="00C16F4F">
        <w:rPr>
          <w:i/>
        </w:rPr>
        <w:t>ε=</w:t>
      </w:r>
      <w:r w:rsidR="007C7014" w:rsidRPr="00C16F4F">
        <w:t>0.01 we have:</w:t>
      </w:r>
    </w:p>
    <w:p w:rsidR="00EC2878" w:rsidRPr="00C16F4F" w:rsidRDefault="00FE3715" w:rsidP="009432E7">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nary>
            <m:naryPr>
              <m:limLoc m:val="undOvr"/>
              <m:ctrlPr>
                <w:rPr>
                  <w:rFonts w:ascii="Cambria Math" w:hAnsi="Cambria Math"/>
                  <w:i/>
                </w:rPr>
              </m:ctrlPr>
            </m:naryPr>
            <m:sub>
              <m:r>
                <w:rPr>
                  <w:rFonts w:ascii="Cambria Math" w:hAnsi="Cambria Math"/>
                </w:rPr>
                <m:t>0.5-0.01</m:t>
              </m:r>
            </m:sub>
            <m:sup>
              <m:r>
                <w:rPr>
                  <w:rFonts w:ascii="Cambria Math" w:hAnsi="Cambria Math"/>
                </w:rPr>
                <m:t>0.5+0.01</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oMath>
      </m:oMathPara>
    </w:p>
    <w:p w:rsidR="00884B79" w:rsidRPr="00C16F4F" w:rsidRDefault="00884B79" w:rsidP="00527A3F">
      <w:r w:rsidRPr="00C16F4F">
        <w:t xml:space="preserve">If </w:t>
      </w:r>
      <w:r w:rsidR="0073326F" w:rsidRPr="00C16F4F">
        <w:t xml:space="preserve">all </w:t>
      </w:r>
      <w:proofErr w:type="spellStart"/>
      <w:r w:rsidRPr="00C16F4F">
        <w:rPr>
          <w:i/>
        </w:rPr>
        <w:t>o</w:t>
      </w:r>
      <w:r w:rsidRPr="00C16F4F">
        <w:rPr>
          <w:i/>
          <w:vertAlign w:val="subscript"/>
        </w:rPr>
        <w:t>t</w:t>
      </w:r>
      <w:proofErr w:type="spellEnd"/>
      <w:r w:rsidRPr="00C16F4F">
        <w:t xml:space="preserve"> </w:t>
      </w:r>
      <w:r w:rsidR="0073326F" w:rsidRPr="00C16F4F">
        <w:t>are</w:t>
      </w:r>
      <w:r w:rsidRPr="00C16F4F">
        <w:t xml:space="preserve"> interval</w:t>
      </w:r>
      <w:r w:rsidR="0073326F" w:rsidRPr="00C16F4F">
        <w:t>s</w:t>
      </w:r>
      <w:r w:rsidRPr="00C16F4F">
        <w:t>, for example</w:t>
      </w:r>
      <w:r w:rsidR="0073326F" w:rsidRPr="00C16F4F">
        <w:t>,</w:t>
      </w:r>
      <w:r w:rsidRPr="00C16F4F">
        <w:t xml:space="preserve"> </w:t>
      </w:r>
      <m:oMath>
        <m:r>
          <w:rPr>
            <w:rFonts w:ascii="Cambria Math" w:hAnsi="Cambria Math"/>
          </w:rPr>
          <m:t>0.1≤</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≤0.2, 0.3≤</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≤0.4,…</m:t>
        </m:r>
      </m:oMath>
      <w:r w:rsidRPr="00C16F4F">
        <w:t xml:space="preserve"> then, the integral of PDF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is calculated directly over such </w:t>
      </w:r>
      <w:proofErr w:type="spellStart"/>
      <w:r w:rsidRPr="00C16F4F">
        <w:rPr>
          <w:i/>
        </w:rPr>
        <w:t>o</w:t>
      </w:r>
      <w:r w:rsidRPr="00C16F4F">
        <w:rPr>
          <w:i/>
          <w:vertAlign w:val="subscript"/>
        </w:rPr>
        <w:t>t</w:t>
      </w:r>
      <w:proofErr w:type="spellEnd"/>
      <w:r w:rsidRPr="00C16F4F">
        <w:t>.</w:t>
      </w:r>
    </w:p>
    <w:p w:rsidR="00884B79" w:rsidRPr="00C16F4F" w:rsidRDefault="00FE3715" w:rsidP="009432E7">
      <m:oMathPara>
        <m:oMath>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sub>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nary>
            <m:naryPr>
              <m:limLoc m:val="undOvr"/>
              <m:ctrlPr>
                <w:rPr>
                  <w:rFonts w:ascii="Cambria Math" w:hAnsi="Cambria Math"/>
                  <w:i/>
                </w:rPr>
              </m:ctrlPr>
            </m:naryPr>
            <m:sub>
              <m:r>
                <w:rPr>
                  <w:rFonts w:ascii="Cambria Math" w:hAnsi="Cambria Math"/>
                </w:rPr>
                <m:t>0.1</m:t>
              </m:r>
            </m:sub>
            <m:sup>
              <m:r>
                <w:rPr>
                  <w:rFonts w:ascii="Cambria Math" w:hAnsi="Cambria Math"/>
                </w:rPr>
                <m:t>0.2</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oMath>
      </m:oMathPara>
    </w:p>
    <w:p w:rsidR="00E9493C" w:rsidRPr="00C16F4F" w:rsidRDefault="009A23E8" w:rsidP="00E9493C">
      <w:r w:rsidRPr="00C16F4F">
        <w:lastRenderedPageBreak/>
        <w:t xml:space="preserve">Given the PDF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conforms normal distribution, it is easy </w:t>
      </w:r>
      <w:r w:rsidR="00E9493C" w:rsidRPr="00C16F4F">
        <w:t xml:space="preserve">to calculate the probability of </w:t>
      </w:r>
      <w:proofErr w:type="spellStart"/>
      <w:r w:rsidR="00E9493C" w:rsidRPr="00C16F4F">
        <w:rPr>
          <w:i/>
        </w:rPr>
        <w:t>o</w:t>
      </w:r>
      <w:r w:rsidR="00E9493C" w:rsidRPr="00C16F4F">
        <w:rPr>
          <w:i/>
          <w:vertAlign w:val="subscript"/>
        </w:rPr>
        <w:t>t</w:t>
      </w:r>
      <w:proofErr w:type="spellEnd"/>
      <w:r w:rsidR="00E9493C" w:rsidRPr="00C16F4F">
        <w:t xml:space="preserve"> in </w:t>
      </w:r>
      <w:r w:rsidR="00E9493C" w:rsidRPr="00C16F4F">
        <w:rPr>
          <w:i/>
        </w:rPr>
        <w:t>ε</w:t>
      </w:r>
      <w:r w:rsidR="00E9493C" w:rsidRPr="00C16F4F">
        <w:t>-vicinity</w:t>
      </w:r>
      <w:r w:rsidRPr="00C16F4F">
        <w:t xml:space="preserve"> as the integral of PDF </w:t>
      </w:r>
      <w:proofErr w:type="spellStart"/>
      <w:r w:rsidRPr="00C16F4F">
        <w:rPr>
          <w:i/>
        </w:rPr>
        <w:t>p</w:t>
      </w:r>
      <w:r w:rsidRPr="00C16F4F">
        <w:rPr>
          <w:i/>
          <w:vertAlign w:val="subscript"/>
        </w:rPr>
        <w:t>j</w:t>
      </w:r>
      <w:proofErr w:type="spellEnd"/>
      <w:r w:rsidRPr="00C16F4F">
        <w:t>(</w:t>
      </w:r>
      <w:proofErr w:type="spellStart"/>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in </w:t>
      </w:r>
      <w:r w:rsidRPr="00C16F4F">
        <w:rPr>
          <w:i/>
        </w:rPr>
        <w:t>ε</w:t>
      </w:r>
      <w:r w:rsidRPr="00C16F4F">
        <w:t xml:space="preserve">-vicinity of </w:t>
      </w:r>
      <w:proofErr w:type="spellStart"/>
      <w:r w:rsidRPr="00C16F4F">
        <w:rPr>
          <w:i/>
        </w:rPr>
        <w:t>o</w:t>
      </w:r>
      <w:r w:rsidRPr="00C16F4F">
        <w:rPr>
          <w:i/>
          <w:vertAlign w:val="subscript"/>
        </w:rPr>
        <w:t>t</w:t>
      </w:r>
      <w:proofErr w:type="spellEnd"/>
      <w:r w:rsidRPr="00C16F4F">
        <w:t xml:space="preserve"> as follows:</w:t>
      </w:r>
    </w:p>
    <w:p w:rsidR="00E9493C" w:rsidRPr="00C16F4F" w:rsidRDefault="00FE3715" w:rsidP="00E9493C">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 xml:space="preserve"> </m:t>
          </m:r>
          <m:r>
            <m:rPr>
              <m:sty m:val="p"/>
            </m:rPr>
            <w:rPr>
              <w:rFonts w:ascii="Cambria Math" w:hAnsi="Cambria Math"/>
            </w:rPr>
            <m:t>is normal PDF</m:t>
          </m:r>
        </m:oMath>
      </m:oMathPara>
    </w:p>
    <w:p w:rsidR="00E9493C" w:rsidRPr="00C16F4F" w:rsidRDefault="00E9493C" w:rsidP="00E9493C">
      <w:r w:rsidRPr="00C16F4F">
        <w:t xml:space="preserve">The best way is to standardize the </w:t>
      </w:r>
      <w:r w:rsidR="009A23E8" w:rsidRPr="00C16F4F">
        <w:t xml:space="preserve">normal </w:t>
      </w:r>
      <w:r w:rsidRPr="00C16F4F">
        <w:t xml:space="preserve">PDF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rsidRPr="00C16F4F">
        <w:t xml:space="preserve"> where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d>
          <m:dPr>
            <m:ctrlPr>
              <w:rPr>
                <w:rFonts w:ascii="Cambria Math" w:eastAsia="PMingLiU" w:hAnsi="Cambria Math" w:cstheme="minorBidi"/>
                <w:i/>
                <w:lang w:eastAsia="zh-TW"/>
              </w:rPr>
            </m:ctrlPr>
          </m:dPr>
          <m:e>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r>
              <w:rPr>
                <w:rFonts w:ascii="Cambria Math" w:hAnsi="Cambria Math"/>
              </w:rPr>
              <m:t>,</m:t>
            </m:r>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d>
      </m:oMath>
      <w:r w:rsidRPr="00C16F4F">
        <w:t xml:space="preserve"> into cumulative standard normal distribution </w:t>
      </w:r>
      <w:sdt>
        <w:sdtPr>
          <w:id w:val="48740098"/>
          <w:citation/>
        </w:sdtPr>
        <w:sdtEndPr/>
        <w:sdtContent>
          <w:r w:rsidR="00CD02C3" w:rsidRPr="00C16F4F">
            <w:fldChar w:fldCharType="begin"/>
          </w:r>
          <w:r w:rsidRPr="00C16F4F">
            <w:instrText xml:space="preserve"> CITATION Montgomery2003 \p 653 \l 1033  </w:instrText>
          </w:r>
          <w:r w:rsidR="00CD02C3" w:rsidRPr="00C16F4F">
            <w:fldChar w:fldCharType="separate"/>
          </w:r>
          <w:r w:rsidRPr="00C16F4F">
            <w:rPr>
              <w:noProof/>
            </w:rPr>
            <w:t>(Montgomery &amp; Runger, 2003, p. 653)</w:t>
          </w:r>
          <w:r w:rsidR="00CD02C3" w:rsidRPr="00C16F4F">
            <w:fldChar w:fldCharType="end"/>
          </w:r>
        </w:sdtContent>
      </w:sdt>
      <w:r w:rsidRPr="00C16F4F">
        <w:t xml:space="preserve">. Let Φ be cumulative standard normal distribution </w:t>
      </w:r>
      <w:sdt>
        <w:sdtPr>
          <w:id w:val="3107721"/>
          <w:citation/>
        </w:sdtPr>
        <w:sdtEndPr/>
        <w:sdtContent>
          <w:r w:rsidR="00CD02C3" w:rsidRPr="00C16F4F">
            <w:fldChar w:fldCharType="begin"/>
          </w:r>
          <w:r w:rsidRPr="00C16F4F">
            <w:instrText xml:space="preserve"> CITATION Montgomery2003 \p 653 \l 1033  </w:instrText>
          </w:r>
          <w:r w:rsidR="00CD02C3" w:rsidRPr="00C16F4F">
            <w:fldChar w:fldCharType="separate"/>
          </w:r>
          <w:r w:rsidRPr="00C16F4F">
            <w:rPr>
              <w:noProof/>
            </w:rPr>
            <w:t>(Montgomery &amp; Runger, 2003, p. 653)</w:t>
          </w:r>
          <w:r w:rsidR="00CD02C3" w:rsidRPr="00C16F4F">
            <w:fldChar w:fldCharType="end"/>
          </w:r>
        </w:sdtContent>
      </w:sdt>
      <w:r w:rsidR="00935B62">
        <w:t>, w</w:t>
      </w:r>
      <w:r w:rsidRPr="00C16F4F">
        <w:t>e have:</w:t>
      </w:r>
    </w:p>
    <w:p w:rsidR="00E9493C" w:rsidRPr="00C16F4F" w:rsidRDefault="00FE3715" w:rsidP="00E9493C">
      <m:oMathPara>
        <m:oMath>
          <m:nary>
            <m:naryPr>
              <m:limLoc m:val="undOvr"/>
              <m:ctrlPr>
                <w:rPr>
                  <w:rFonts w:ascii="Cambria Math" w:hAnsi="Cambria Math"/>
                  <w:i/>
                </w:rPr>
              </m:ctrlPr>
            </m:naryPr>
            <m:sub>
              <m:r>
                <w:rPr>
                  <w:rFonts w:ascii="Cambria Math" w:hAnsi="Cambria Math"/>
                </w:rPr>
                <m:t>-∞</m:t>
              </m:r>
            </m:sub>
            <m:sup>
              <m:r>
                <w:rPr>
                  <w:rFonts w:ascii="Cambria Math" w:hAnsi="Cambria Math"/>
                </w:rPr>
                <m:t>b</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r>
                    <w:rPr>
                      <w:rFonts w:ascii="Cambria Math" w:hAnsi="Cambria Math"/>
                    </w:rPr>
                    <m:t>b</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oMath>
      </m:oMathPara>
    </w:p>
    <w:p w:rsidR="00E9493C" w:rsidRPr="00C16F4F" w:rsidRDefault="00FE3715" w:rsidP="00E9493C">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r>
                    <w:rPr>
                      <w:rFonts w:ascii="Cambria Math" w:hAnsi="Cambria Math"/>
                    </w:rPr>
                    <m:t>b</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r>
                    <w:rPr>
                      <w:rFonts w:ascii="Cambria Math" w:hAnsi="Cambria Math"/>
                    </w:rPr>
                    <m:t>a</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oMath>
      </m:oMathPara>
    </w:p>
    <w:p w:rsidR="00E9493C" w:rsidRPr="00C16F4F" w:rsidRDefault="00E9493C" w:rsidP="00E9493C">
      <w:r w:rsidRPr="00C16F4F">
        <w:t>The quantit</w:t>
      </w:r>
      <w:r w:rsidR="004742F2" w:rsidRPr="00C16F4F">
        <w:t>ies</w:t>
      </w:r>
      <w:r w:rsidRPr="00C16F4F">
        <w:t xml:space="preserve"> </w:t>
      </w:r>
      <m:oMath>
        <m:f>
          <m:fPr>
            <m:ctrlPr>
              <w:rPr>
                <w:rFonts w:ascii="Cambria Math" w:eastAsia="PMingLiU" w:hAnsi="Cambria Math" w:cstheme="minorBidi"/>
                <w:lang w:eastAsia="zh-TW"/>
              </w:rPr>
            </m:ctrlPr>
          </m:fPr>
          <m:num>
            <m:r>
              <w:rPr>
                <w:rFonts w:ascii="Cambria Math" w:hAnsi="Cambria Math"/>
              </w:rPr>
              <m:t>b</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oMath>
      <w:r w:rsidRPr="00C16F4F">
        <w:t xml:space="preserve"> </w:t>
      </w:r>
      <w:r w:rsidR="004742F2" w:rsidRPr="00C16F4F">
        <w:t xml:space="preserve">and </w:t>
      </w:r>
      <m:oMath>
        <m:f>
          <m:fPr>
            <m:ctrlPr>
              <w:rPr>
                <w:rFonts w:ascii="Cambria Math" w:eastAsia="PMingLiU" w:hAnsi="Cambria Math" w:cstheme="minorBidi"/>
                <w:lang w:eastAsia="zh-TW"/>
              </w:rPr>
            </m:ctrlPr>
          </m:fPr>
          <m:num>
            <m:r>
              <w:rPr>
                <w:rFonts w:ascii="Cambria Math" w:hAnsi="Cambria Math"/>
              </w:rPr>
              <m:t>a</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oMath>
      <w:r w:rsidR="004742F2" w:rsidRPr="00C16F4F">
        <w:rPr>
          <w:lang w:eastAsia="zh-TW"/>
        </w:rPr>
        <w:t xml:space="preserve"> </w:t>
      </w:r>
      <w:r w:rsidR="004742F2" w:rsidRPr="00C16F4F">
        <w:t>are</w:t>
      </w:r>
      <w:r w:rsidRPr="00C16F4F">
        <w:t xml:space="preserve"> standardized value</w:t>
      </w:r>
      <w:r w:rsidR="004742F2" w:rsidRPr="00C16F4F">
        <w:t>s</w:t>
      </w:r>
      <w:r w:rsidRPr="00C16F4F">
        <w:t xml:space="preserve"> of </w:t>
      </w:r>
      <w:r w:rsidRPr="00C16F4F">
        <w:rPr>
          <w:i/>
        </w:rPr>
        <w:t>b</w:t>
      </w:r>
      <w:r w:rsidRPr="00C16F4F">
        <w:t xml:space="preserve"> </w:t>
      </w:r>
      <w:r w:rsidR="004742F2" w:rsidRPr="00C16F4F">
        <w:t xml:space="preserve">and </w:t>
      </w:r>
      <w:r w:rsidR="004742F2" w:rsidRPr="00C16F4F">
        <w:rPr>
          <w:i/>
        </w:rPr>
        <w:t>a</w:t>
      </w:r>
      <w:r w:rsidR="004742F2" w:rsidRPr="00C16F4F">
        <w:t xml:space="preserve"> </w:t>
      </w:r>
      <w:r w:rsidRPr="00C16F4F">
        <w:t xml:space="preserve">given </w:t>
      </w:r>
      <w:proofErr w:type="gramStart"/>
      <w:r w:rsidRPr="00C16F4F">
        <w:t xml:space="preserve">PDF </w:t>
      </w:r>
      <w:proofErr w:type="gramEnd"/>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rsidR="004742F2" w:rsidRPr="00C16F4F">
        <w:t>, respectively</w:t>
      </w:r>
      <w:r w:rsidRPr="00C16F4F">
        <w:t xml:space="preserve">. The function Φ </w:t>
      </w:r>
      <w:proofErr w:type="gramStart"/>
      <w:r w:rsidRPr="00C16F4F">
        <w:t>is always evaluated</w:t>
      </w:r>
      <w:proofErr w:type="gramEnd"/>
      <w:r w:rsidRPr="00C16F4F">
        <w:t xml:space="preserve"> in popular. For instance, appendix A of the book “Applied Statistics and Probability for Engineers” by authors </w:t>
      </w:r>
      <w:sdt>
        <w:sdtPr>
          <w:id w:val="48740099"/>
          <w:citation/>
        </w:sdtPr>
        <w:sdtEndPr/>
        <w:sdtContent>
          <w:r w:rsidR="00CD02C3" w:rsidRPr="00C16F4F">
            <w:fldChar w:fldCharType="begin"/>
          </w:r>
          <w:r w:rsidRPr="00C16F4F">
            <w:instrText xml:space="preserve"> CITATION Montgomery2003 \p 653 \l 1033  </w:instrText>
          </w:r>
          <w:r w:rsidR="00CD02C3" w:rsidRPr="00C16F4F">
            <w:fldChar w:fldCharType="separate"/>
          </w:r>
          <w:r w:rsidRPr="00C16F4F">
            <w:rPr>
              <w:noProof/>
            </w:rPr>
            <w:t>(Montgomery &amp; Runger, 2003, p. 653)</w:t>
          </w:r>
          <w:r w:rsidR="00CD02C3" w:rsidRPr="00C16F4F">
            <w:fldChar w:fldCharType="end"/>
          </w:r>
        </w:sdtContent>
      </w:sdt>
      <w:r w:rsidRPr="00C16F4F">
        <w:t xml:space="preserve"> is a good reference for looking up some values of Φ.</w:t>
      </w:r>
      <w:r w:rsidR="00A021AA" w:rsidRPr="00C16F4F">
        <w:t xml:space="preserve"> Please distinguish the function Φ from the set of possible discrete observations Φ = {</w:t>
      </w:r>
      <w:r w:rsidR="00A021AA" w:rsidRPr="00C16F4F">
        <w:rPr>
          <w:i/>
        </w:rPr>
        <w:t>φ</w:t>
      </w:r>
      <w:r w:rsidR="00A021AA" w:rsidRPr="00C16F4F">
        <w:rPr>
          <w:vertAlign w:val="subscript"/>
        </w:rPr>
        <w:t>1</w:t>
      </w:r>
      <w:r w:rsidR="00A021AA" w:rsidRPr="00C16F4F">
        <w:t xml:space="preserve">, </w:t>
      </w:r>
      <w:r w:rsidR="00A021AA" w:rsidRPr="00C16F4F">
        <w:rPr>
          <w:i/>
        </w:rPr>
        <w:t>φ</w:t>
      </w:r>
      <w:r w:rsidR="00A021AA" w:rsidRPr="00C16F4F">
        <w:rPr>
          <w:vertAlign w:val="subscript"/>
        </w:rPr>
        <w:t>2</w:t>
      </w:r>
      <w:proofErr w:type="gramStart"/>
      <w:r w:rsidR="00A021AA" w:rsidRPr="00C16F4F">
        <w:t>,…,</w:t>
      </w:r>
      <w:proofErr w:type="gramEnd"/>
      <w:r w:rsidR="00A021AA" w:rsidRPr="00C16F4F">
        <w:t xml:space="preserve"> </w:t>
      </w:r>
      <w:proofErr w:type="spellStart"/>
      <w:r w:rsidR="00A021AA" w:rsidRPr="00C16F4F">
        <w:rPr>
          <w:i/>
        </w:rPr>
        <w:t>φ</w:t>
      </w:r>
      <w:r w:rsidR="00A021AA" w:rsidRPr="00C16F4F">
        <w:rPr>
          <w:i/>
          <w:vertAlign w:val="subscript"/>
        </w:rPr>
        <w:t>m</w:t>
      </w:r>
      <w:proofErr w:type="spellEnd"/>
      <w:r w:rsidR="00A021AA" w:rsidRPr="00C16F4F">
        <w:t xml:space="preserve">} aforementioned at the beginning of section </w:t>
      </w:r>
      <w:hyperlink w:anchor="_III.2.4._Hidden_Markov" w:tooltip="I. Hidden Markov model" w:history="1">
        <w:r w:rsidR="001A5A1B">
          <w:rPr>
            <w:rStyle w:val="Hyperlink"/>
            <w:u w:val="none"/>
          </w:rPr>
          <w:t>I</w:t>
        </w:r>
      </w:hyperlink>
      <w:r w:rsidR="00A021AA" w:rsidRPr="00C16F4F">
        <w:t xml:space="preserve"> when they share the same notation.</w:t>
      </w:r>
    </w:p>
    <w:p w:rsidR="00E9493C" w:rsidRPr="00C16F4F" w:rsidRDefault="00FE3715" w:rsidP="00E9493C">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 xml:space="preserve"> 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 xml:space="preserve"> </m:t>
          </m:r>
          <m:r>
            <m:rPr>
              <m:sty m:val="p"/>
            </m:rPr>
            <w:rPr>
              <w:rFonts w:ascii="Cambria Math" w:hAnsi="Cambria Math"/>
            </w:rPr>
            <m:t>is normal PDF</m:t>
          </m:r>
        </m:oMath>
      </m:oMathPara>
    </w:p>
    <w:p w:rsidR="00527A3F" w:rsidRPr="00C16F4F" w:rsidRDefault="00884B79" w:rsidP="00527A3F">
      <w:r w:rsidRPr="00C16F4F">
        <w:t>F</w:t>
      </w:r>
      <w:r w:rsidR="00EC2878" w:rsidRPr="00C16F4F">
        <w:t xml:space="preserve">ormula </w:t>
      </w:r>
      <w:hyperlink w:anchor="_Formula_IV.5.2._Joint" w:tooltip="Formula II.2. Joint probabilities ξt(i, j) and γt(j) based on single PDF" w:history="1">
        <w:r w:rsidR="00EA69FD">
          <w:rPr>
            <w:rStyle w:val="Hyperlink"/>
            <w:u w:val="none"/>
          </w:rPr>
          <w:t>II</w:t>
        </w:r>
        <w:r w:rsidR="00EC2878" w:rsidRPr="00C16F4F">
          <w:rPr>
            <w:rStyle w:val="Hyperlink"/>
            <w:u w:val="none"/>
          </w:rPr>
          <w:t>.2</w:t>
        </w:r>
      </w:hyperlink>
      <w:r w:rsidRPr="00C16F4F">
        <w:t xml:space="preserve"> specifies quantities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 xml:space="preserve">), </w:t>
      </w:r>
      <w:proofErr w:type="spellStart"/>
      <w:r w:rsidRPr="00C16F4F">
        <w:rPr>
          <w:i/>
        </w:rPr>
        <w:t>γ</w:t>
      </w:r>
      <w:r w:rsidRPr="00C16F4F">
        <w:rPr>
          <w:i/>
          <w:vertAlign w:val="subscript"/>
        </w:rPr>
        <w:t>t</w:t>
      </w:r>
      <w:proofErr w:type="spellEnd"/>
      <w:r w:rsidRPr="00C16F4F">
        <w:t>(</w:t>
      </w:r>
      <w:r w:rsidRPr="00C16F4F">
        <w:rPr>
          <w:i/>
        </w:rPr>
        <w:t>j</w:t>
      </w:r>
      <w:r w:rsidRPr="00C16F4F">
        <w:t xml:space="preserve">) according to integral of PDF </w:t>
      </w:r>
      <w:proofErr w:type="spellStart"/>
      <w:r w:rsidRPr="00C16F4F">
        <w:rPr>
          <w:i/>
        </w:rPr>
        <w:t>p</w:t>
      </w:r>
      <w:r w:rsidRPr="00C16F4F">
        <w:rPr>
          <w:i/>
          <w:vertAlign w:val="subscript"/>
        </w:rPr>
        <w:t>j</w:t>
      </w:r>
      <w:proofErr w:type="spellEnd"/>
      <w:r w:rsidRPr="00C16F4F">
        <w:t>(</w:t>
      </w:r>
      <w:proofErr w:type="spellStart"/>
      <w:r w:rsidRPr="00C16F4F">
        <w:rPr>
          <w:i/>
        </w:rPr>
        <w:t>o</w:t>
      </w:r>
      <w:r w:rsidRPr="00C16F4F">
        <w:rPr>
          <w:i/>
          <w:vertAlign w:val="subscript"/>
        </w:rPr>
        <w:t>t</w:t>
      </w:r>
      <w:r w:rsidRPr="00C16F4F">
        <w:rPr>
          <w:i/>
        </w:rPr>
        <w:t>|θ</w:t>
      </w:r>
      <w:r w:rsidRPr="00C16F4F">
        <w:rPr>
          <w:i/>
          <w:vertAlign w:val="subscript"/>
        </w:rPr>
        <w:t>j</w:t>
      </w:r>
      <w:proofErr w:type="spellEnd"/>
      <w:r w:rsidRPr="00C16F4F">
        <w:t>).</w:t>
      </w:r>
    </w:p>
    <w:p w:rsidR="00202619" w:rsidRPr="00C16F4F" w:rsidRDefault="00202619" w:rsidP="00606F08"/>
    <w:p w:rsidR="00F00D85" w:rsidRPr="00C16F4F" w:rsidRDefault="00FE3715" w:rsidP="002F6D86">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m:rPr>
              <m:aln/>
            </m:rP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m:rPr>
              <m:aln/>
            </m:rP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2F6D86" w:rsidRPr="00C16F4F" w:rsidRDefault="002F6D86" w:rsidP="002F6D86">
      <w:pPr>
        <w:ind w:left="360"/>
      </w:pPr>
      <w:r w:rsidRPr="00C16F4F">
        <w:t>Where forward variable</w:t>
      </w:r>
      <w:r w:rsidRPr="00C16F4F">
        <w:rPr>
          <w:i/>
        </w:rPr>
        <w:t xml:space="preserve"> α</w:t>
      </w:r>
      <w:r w:rsidRPr="00C16F4F">
        <w:rPr>
          <w:i/>
          <w:vertAlign w:val="subscript"/>
        </w:rPr>
        <w:t>t</w:t>
      </w:r>
      <w:r w:rsidRPr="00C16F4F">
        <w:t xml:space="preserve"> and backward variable</w:t>
      </w:r>
      <w:r w:rsidRPr="00C16F4F">
        <w:rPr>
          <w:i/>
        </w:rPr>
        <w:t xml:space="preserve"> β</w:t>
      </w:r>
      <w:r w:rsidRPr="00C16F4F">
        <w:rPr>
          <w:i/>
          <w:vertAlign w:val="subscript"/>
        </w:rPr>
        <w:t>t</w:t>
      </w:r>
      <w:r w:rsidRPr="00C16F4F">
        <w:t xml:space="preserve"> </w:t>
      </w:r>
      <w:proofErr w:type="gramStart"/>
      <w:r w:rsidRPr="00C16F4F">
        <w:t>are calculated</w:t>
      </w:r>
      <w:proofErr w:type="gramEnd"/>
      <w:r w:rsidRPr="00C16F4F">
        <w:t xml:space="preserve"> based on recurrence formulas </w:t>
      </w:r>
      <w:hyperlink w:anchor="_Formula_III.2.2._Recurrence" w:tooltip="Formula I.1.2. Recurrence property of forward variable" w:history="1">
        <w:r w:rsidR="001A5A1B">
          <w:rPr>
            <w:rStyle w:val="Hyperlink"/>
            <w:u w:val="none"/>
          </w:rPr>
          <w:t>I</w:t>
        </w:r>
        <w:r w:rsidRPr="00C16F4F">
          <w:rPr>
            <w:rStyle w:val="Hyperlink"/>
            <w:u w:val="none"/>
          </w:rPr>
          <w:t>.1.2</w:t>
        </w:r>
      </w:hyperlink>
      <w:r w:rsidRPr="00C16F4F">
        <w:t xml:space="preserve"> and </w:t>
      </w:r>
      <w:hyperlink w:anchor="_Formula_III.2.5._Recurrence" w:tooltip="Formula I.1.5. Recurrence property of backward variable" w:history="1">
        <w:r w:rsidR="001A5A1B">
          <w:rPr>
            <w:rStyle w:val="Hyperlink"/>
            <w:u w:val="none"/>
          </w:rPr>
          <w:t>I</w:t>
        </w:r>
        <w:r w:rsidRPr="00C16F4F">
          <w:rPr>
            <w:rStyle w:val="Hyperlink"/>
            <w:u w:val="none"/>
          </w:rPr>
          <w:t>.1.5</w:t>
        </w:r>
      </w:hyperlink>
      <w:r w:rsidRPr="00C16F4F">
        <w:t>.</w:t>
      </w:r>
    </w:p>
    <w:p w:rsidR="00E9493C" w:rsidRPr="00C16F4F" w:rsidRDefault="00FE3715" w:rsidP="00EE52D1">
      <w:pPr>
        <w:spacing w:after="60"/>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m:rPr>
              <m:aln/>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m:rPr>
              <m:sty m:val="p"/>
            </m:rPr>
            <w:br/>
          </m:r>
        </m:oMath>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m:rPr>
              <m:sty m:val="p"/>
            </m:rPr>
            <w:br/>
          </m:r>
        </m:oMath>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m:rPr>
              <m:aln/>
            </m:rPr>
            <w:rPr>
              <w:rFonts w:ascii="Cambria Math" w:hAnsi="Cambria Math"/>
            </w:rPr>
            <m:t>=</m:t>
          </m:r>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eastAsia="PMingLiU" w:hAnsi="Cambria Math" w:cstheme="minorBidi"/>
                          <w:i/>
                          <w:lang w:eastAsia="zh-TW"/>
                        </w:rPr>
                      </m:ctrlPr>
                    </m:sSubPr>
                    <m:e>
                      <m:r>
                        <w:rPr>
                          <w:rFonts w:ascii="Cambria Math" w:hAnsi="Cambria Math"/>
                        </w:rPr>
                        <m:t>m</m:t>
                      </m:r>
                    </m:e>
                    <m:sub>
                      <m:r>
                        <w:rPr>
                          <w:rFonts w:ascii="Cambria Math" w:hAnsi="Cambria Math"/>
                        </w:rPr>
                        <m:t>j</m:t>
                      </m:r>
                    </m:sub>
                  </m:sSub>
                </m:num>
                <m:den>
                  <m:rad>
                    <m:radPr>
                      <m:degHide m:val="1"/>
                      <m:ctrlPr>
                        <w:rPr>
                          <w:rFonts w:ascii="Cambria Math" w:eastAsia="PMingLiU" w:hAnsi="Cambria Math" w:cstheme="minorBidi"/>
                          <w:lang w:eastAsia="zh-TW"/>
                        </w:rPr>
                      </m:ctrlPr>
                    </m:radPr>
                    <m:deg/>
                    <m:e>
                      <m:sSubSup>
                        <m:sSubSupPr>
                          <m:ctrlPr>
                            <w:rPr>
                              <w:rFonts w:ascii="Cambria Math" w:eastAsia="PMingLiU" w:hAnsi="Cambria Math" w:cstheme="minorBidi"/>
                              <w:i/>
                              <w:lang w:eastAsia="zh-TW"/>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 xml:space="preserve"> 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 xml:space="preserve"> </m:t>
          </m:r>
          <m:r>
            <m:rPr>
              <m:sty m:val="p"/>
            </m:rPr>
            <w:rPr>
              <w:rFonts w:ascii="Cambria Math" w:hAnsi="Cambria Math"/>
            </w:rPr>
            <m:t>is normal PDF</m:t>
          </m:r>
        </m:oMath>
      </m:oMathPara>
    </w:p>
    <w:p w:rsidR="00606F08" w:rsidRPr="00C16F4F" w:rsidRDefault="00606F08" w:rsidP="00606F08">
      <w:pPr>
        <w:pStyle w:val="Heading8"/>
        <w:ind w:left="360"/>
      </w:pPr>
      <w:bookmarkStart w:id="138" w:name="_Formula_IV.5.2._Joint"/>
      <w:bookmarkStart w:id="139" w:name="_Toc425526269"/>
      <w:bookmarkStart w:id="140" w:name="_Toc451437839"/>
      <w:bookmarkEnd w:id="138"/>
      <w:r w:rsidRPr="00C16F4F">
        <w:rPr>
          <w:b/>
        </w:rPr>
        <w:t xml:space="preserve">Formula </w:t>
      </w:r>
      <w:r w:rsidR="00EA69FD">
        <w:rPr>
          <w:b/>
        </w:rPr>
        <w:t>II</w:t>
      </w:r>
      <w:r w:rsidRPr="00C16F4F">
        <w:rPr>
          <w:b/>
        </w:rPr>
        <w:t>.2.</w:t>
      </w:r>
      <w:r w:rsidRPr="00C16F4F">
        <w:t xml:space="preserve"> Joint probabilities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 xml:space="preserve">) and </w:t>
      </w:r>
      <w:proofErr w:type="spellStart"/>
      <w:r w:rsidRPr="00C16F4F">
        <w:rPr>
          <w:i/>
        </w:rPr>
        <w:t>γ</w:t>
      </w:r>
      <w:r w:rsidRPr="00C16F4F">
        <w:rPr>
          <w:i/>
          <w:vertAlign w:val="subscript"/>
        </w:rPr>
        <w:t>t</w:t>
      </w:r>
      <w:proofErr w:type="spellEnd"/>
      <w:r w:rsidRPr="00C16F4F">
        <w:t>(</w:t>
      </w:r>
      <w:r w:rsidR="008C7099" w:rsidRPr="00C16F4F">
        <w:rPr>
          <w:i/>
        </w:rPr>
        <w:t>j</w:t>
      </w:r>
      <w:r w:rsidRPr="00C16F4F">
        <w:t>)</w:t>
      </w:r>
      <w:r w:rsidR="000806EE" w:rsidRPr="00C16F4F">
        <w:t xml:space="preserve"> based on single PDF</w:t>
      </w:r>
      <w:bookmarkEnd w:id="139"/>
      <w:bookmarkEnd w:id="140"/>
    </w:p>
    <w:p w:rsidR="004915E2" w:rsidRPr="00C16F4F" w:rsidRDefault="004915E2" w:rsidP="004915E2">
      <w:pPr>
        <w:ind w:left="360"/>
      </w:pPr>
      <w:r w:rsidRPr="00C16F4F">
        <w:t xml:space="preserve">Note that </w:t>
      </w:r>
      <w:proofErr w:type="spellStart"/>
      <w:r w:rsidRPr="00C16F4F">
        <w:rPr>
          <w:i/>
        </w:rPr>
        <w:t>m</w:t>
      </w:r>
      <w:r w:rsidRPr="00C16F4F">
        <w:rPr>
          <w:i/>
          <w:vertAlign w:val="subscript"/>
        </w:rPr>
        <w:t>j</w:t>
      </w:r>
      <w:proofErr w:type="spellEnd"/>
      <w:r w:rsidRPr="00C16F4F">
        <w:t xml:space="preserve"> and </w:t>
      </w:r>
      <w:r w:rsidRPr="00C16F4F">
        <w:rPr>
          <w:i/>
        </w:rPr>
        <w:t>σ</w:t>
      </w:r>
      <w:r w:rsidRPr="00C16F4F">
        <w:rPr>
          <w:i/>
          <w:vertAlign w:val="subscript"/>
        </w:rPr>
        <w:t>j</w:t>
      </w:r>
      <w:r w:rsidRPr="00C16F4F">
        <w:rPr>
          <w:vertAlign w:val="superscript"/>
        </w:rPr>
        <w:t>2</w:t>
      </w:r>
      <w:r w:rsidRPr="00C16F4F">
        <w:t xml:space="preserve"> are mean and variance of the normal PDF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and Φ is cumulative standard normal distribution </w:t>
      </w:r>
      <w:sdt>
        <w:sdtPr>
          <w:id w:val="545532"/>
          <w:citation/>
        </w:sdtPr>
        <w:sdtEndPr/>
        <w:sdtContent>
          <w:r w:rsidR="00CD02C3" w:rsidRPr="00C16F4F">
            <w:fldChar w:fldCharType="begin"/>
          </w:r>
          <w:r w:rsidRPr="00C16F4F">
            <w:instrText xml:space="preserve"> CITATION Montgomery2003 \p 653 \l 1033  </w:instrText>
          </w:r>
          <w:r w:rsidR="00CD02C3" w:rsidRPr="00C16F4F">
            <w:fldChar w:fldCharType="separate"/>
          </w:r>
          <w:r w:rsidRPr="00C16F4F">
            <w:rPr>
              <w:noProof/>
            </w:rPr>
            <w:t>(Montgomery &amp; Runger, 2003, p. 653)</w:t>
          </w:r>
          <w:r w:rsidR="00CD02C3" w:rsidRPr="00C16F4F">
            <w:fldChar w:fldCharType="end"/>
          </w:r>
        </w:sdtContent>
      </w:sdt>
      <w:r w:rsidRPr="00C16F4F">
        <w:t>.</w:t>
      </w:r>
    </w:p>
    <w:p w:rsidR="00E016C0" w:rsidRPr="00C16F4F" w:rsidRDefault="00E016C0" w:rsidP="00840AFC">
      <w:r w:rsidRPr="00C16F4F">
        <w:t xml:space="preserve">As a convention, </w:t>
      </w:r>
      <w:r w:rsidR="00EC2878" w:rsidRPr="00C16F4F">
        <w:t xml:space="preserve">quantities </w:t>
      </w:r>
      <w:proofErr w:type="spellStart"/>
      <w:proofErr w:type="gramStart"/>
      <w:r w:rsidR="00EC2878" w:rsidRPr="00C16F4F">
        <w:rPr>
          <w:i/>
        </w:rPr>
        <w:t>ξ</w:t>
      </w:r>
      <w:r w:rsidR="00EC2878" w:rsidRPr="00C16F4F">
        <w:rPr>
          <w:i/>
          <w:vertAlign w:val="subscript"/>
        </w:rPr>
        <w:t>t</w:t>
      </w:r>
      <w:proofErr w:type="spellEnd"/>
      <w:r w:rsidR="00EC2878" w:rsidRPr="00C16F4F">
        <w:t>(</w:t>
      </w:r>
      <w:proofErr w:type="spellStart"/>
      <w:proofErr w:type="gramEnd"/>
      <w:r w:rsidR="00EC2878" w:rsidRPr="00C16F4F">
        <w:rPr>
          <w:i/>
        </w:rPr>
        <w:t>i</w:t>
      </w:r>
      <w:proofErr w:type="spellEnd"/>
      <w:r w:rsidR="00EC2878" w:rsidRPr="00C16F4F">
        <w:t xml:space="preserve">, </w:t>
      </w:r>
      <w:r w:rsidR="00EC2878" w:rsidRPr="00C16F4F">
        <w:rPr>
          <w:i/>
        </w:rPr>
        <w:t>j</w:t>
      </w:r>
      <w:r w:rsidR="00EC2878" w:rsidRPr="00C16F4F">
        <w:t xml:space="preserve">), </w:t>
      </w:r>
      <w:proofErr w:type="spellStart"/>
      <w:r w:rsidR="00EC2878" w:rsidRPr="00C16F4F">
        <w:rPr>
          <w:i/>
        </w:rPr>
        <w:t>γ</w:t>
      </w:r>
      <w:r w:rsidR="00EC2878" w:rsidRPr="00C16F4F">
        <w:rPr>
          <w:i/>
          <w:vertAlign w:val="subscript"/>
        </w:rPr>
        <w:t>t</w:t>
      </w:r>
      <w:proofErr w:type="spellEnd"/>
      <w:r w:rsidR="00EC2878" w:rsidRPr="00C16F4F">
        <w:t>(</w:t>
      </w:r>
      <w:r w:rsidR="00EC2878" w:rsidRPr="00C16F4F">
        <w:rPr>
          <w:i/>
        </w:rPr>
        <w:t>j</w:t>
      </w:r>
      <w:r w:rsidR="00EC2878" w:rsidRPr="00C16F4F">
        <w:t xml:space="preserve">), </w:t>
      </w:r>
      <w:r w:rsidR="00EC2878" w:rsidRPr="00C16F4F">
        <w:rPr>
          <w:i/>
        </w:rPr>
        <w:t>α</w:t>
      </w:r>
      <w:r w:rsidR="00EC2878" w:rsidRPr="00C16F4F">
        <w:rPr>
          <w:i/>
          <w:vertAlign w:val="subscript"/>
        </w:rPr>
        <w:t>t+</w:t>
      </w:r>
      <w:r w:rsidR="00EC2878" w:rsidRPr="00C16F4F">
        <w:rPr>
          <w:vertAlign w:val="subscript"/>
        </w:rPr>
        <w:t>1</w:t>
      </w:r>
      <w:r w:rsidR="00EC2878" w:rsidRPr="00C16F4F">
        <w:t>(</w:t>
      </w:r>
      <w:r w:rsidR="00EC2878" w:rsidRPr="00C16F4F">
        <w:rPr>
          <w:i/>
        </w:rPr>
        <w:t>j</w:t>
      </w:r>
      <w:r w:rsidR="00EC2878" w:rsidRPr="00C16F4F">
        <w:t xml:space="preserve">), and </w:t>
      </w:r>
      <w:r w:rsidR="00EC2878" w:rsidRPr="00C16F4F">
        <w:rPr>
          <w:i/>
        </w:rPr>
        <w:t>β</w:t>
      </w:r>
      <w:r w:rsidR="00EC2878" w:rsidRPr="00C16F4F">
        <w:rPr>
          <w:i/>
          <w:vertAlign w:val="subscript"/>
        </w:rPr>
        <w:t>t</w:t>
      </w:r>
      <w:r w:rsidR="00EC2878" w:rsidRPr="00C16F4F">
        <w:t>(</w:t>
      </w:r>
      <w:proofErr w:type="spellStart"/>
      <w:r w:rsidR="00EC2878" w:rsidRPr="00C16F4F">
        <w:rPr>
          <w:i/>
        </w:rPr>
        <w:t>i</w:t>
      </w:r>
      <w:proofErr w:type="spellEnd"/>
      <w:r w:rsidR="00EC2878" w:rsidRPr="00C16F4F">
        <w:t>)</w:t>
      </w:r>
      <w:r w:rsidRPr="00C16F4F">
        <w:t xml:space="preserve"> </w:t>
      </w:r>
      <w:r w:rsidR="00EC2878" w:rsidRPr="00C16F4F">
        <w:t xml:space="preserve">are </w:t>
      </w:r>
      <w:r w:rsidRPr="00C16F4F">
        <w:t>still refer</w:t>
      </w:r>
      <w:r w:rsidR="00EC2878" w:rsidRPr="00C16F4F">
        <w:t>red</w:t>
      </w:r>
      <w:r w:rsidRPr="00C16F4F">
        <w:t xml:space="preserve"> as joint probabilities, forward variable,</w:t>
      </w:r>
      <w:r w:rsidRPr="00C16F4F">
        <w:rPr>
          <w:i/>
        </w:rPr>
        <w:t xml:space="preserve"> </w:t>
      </w:r>
      <w:r w:rsidRPr="00C16F4F">
        <w:t xml:space="preserve">and backward variable. This convention help </w:t>
      </w:r>
      <w:proofErr w:type="gramStart"/>
      <w:r w:rsidRPr="00C16F4F">
        <w:t>us to describe traditional HMM and continuous convention</w:t>
      </w:r>
      <w:proofErr w:type="gramEnd"/>
      <w:r w:rsidRPr="00C16F4F">
        <w:t xml:space="preserve"> HMM in coherent way.</w:t>
      </w:r>
    </w:p>
    <w:p w:rsidR="00840AFC" w:rsidRPr="00C16F4F" w:rsidRDefault="00F00D85" w:rsidP="00E016C0">
      <w:pPr>
        <w:ind w:firstLine="360"/>
      </w:pPr>
      <w:r w:rsidRPr="00C16F4F">
        <w:t>Now it is necessary to determine the estimate</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Pr="00C16F4F">
        <w:t>.</w:t>
      </w:r>
      <w:r w:rsidR="00840AFC" w:rsidRPr="00C16F4F">
        <w:t xml:space="preserve"> Derived from formula </w:t>
      </w:r>
      <w:hyperlink w:anchor="_Formula_III.2.16._EM" w:tooltip="Formula I.3.2.2. EM conditional expectation for HMM" w:history="1">
        <w:r w:rsidR="001A5A1B">
          <w:rPr>
            <w:rStyle w:val="Hyperlink"/>
            <w:u w:val="none"/>
          </w:rPr>
          <w:t>I</w:t>
        </w:r>
        <w:r w:rsidR="00840AFC" w:rsidRPr="00C16F4F">
          <w:rPr>
            <w:rStyle w:val="Hyperlink"/>
            <w:u w:val="none"/>
          </w:rPr>
          <w:t>.3.2.2</w:t>
        </w:r>
      </w:hyperlink>
      <w:r w:rsidR="00840AFC" w:rsidRPr="00C16F4F">
        <w:t xml:space="preserve">, the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00840AFC" w:rsidRPr="00C16F4F">
        <w:t xml:space="preserve"> is modified based on replacing discrete probability </w:t>
      </w:r>
      <w:proofErr w:type="spellStart"/>
      <w:proofErr w:type="gramStart"/>
      <w:r w:rsidR="00840AFC" w:rsidRPr="00C16F4F">
        <w:rPr>
          <w:i/>
        </w:rPr>
        <w:t>b</w:t>
      </w:r>
      <w:r w:rsidR="00840AFC" w:rsidRPr="00C16F4F">
        <w:rPr>
          <w:i/>
          <w:vertAlign w:val="subscript"/>
        </w:rPr>
        <w:t>j</w:t>
      </w:r>
      <w:proofErr w:type="spellEnd"/>
      <w:r w:rsidR="00840AFC" w:rsidRPr="00C16F4F">
        <w:t>(</w:t>
      </w:r>
      <w:proofErr w:type="spellStart"/>
      <w:proofErr w:type="gramEnd"/>
      <w:r w:rsidR="00840AFC" w:rsidRPr="00C16F4F">
        <w:rPr>
          <w:i/>
        </w:rPr>
        <w:t>o</w:t>
      </w:r>
      <w:r w:rsidR="00840AFC" w:rsidRPr="00C16F4F">
        <w:rPr>
          <w:i/>
          <w:vertAlign w:val="subscript"/>
        </w:rPr>
        <w:t>t</w:t>
      </w:r>
      <w:proofErr w:type="spellEnd"/>
      <w:r w:rsidR="00840AFC" w:rsidRPr="00C16F4F">
        <w:t xml:space="preserve">) by the </w:t>
      </w:r>
      <w:r w:rsidR="00606F08" w:rsidRPr="00C16F4F">
        <w:t xml:space="preserve">continuous </w:t>
      </w:r>
      <w:r w:rsidR="00840AFC" w:rsidRPr="00C16F4F">
        <w:t>PDF</w:t>
      </w:r>
      <w:r w:rsidR="00606F08" w:rsidRPr="00C16F4F">
        <w:t xml:space="preserve"> </w:t>
      </w:r>
      <w:proofErr w:type="spellStart"/>
      <w:r w:rsidR="00606F08" w:rsidRPr="00C16F4F">
        <w:rPr>
          <w:i/>
        </w:rPr>
        <w:t>p</w:t>
      </w:r>
      <w:r w:rsidR="00606F08" w:rsidRPr="00C16F4F">
        <w:rPr>
          <w:i/>
          <w:vertAlign w:val="subscript"/>
        </w:rPr>
        <w:t>j</w:t>
      </w:r>
      <w:proofErr w:type="spellEnd"/>
      <w:r w:rsidR="00606F08" w:rsidRPr="00C16F4F">
        <w:t>(</w:t>
      </w:r>
      <w:proofErr w:type="spellStart"/>
      <w:r w:rsidR="00606F08" w:rsidRPr="00C16F4F">
        <w:rPr>
          <w:i/>
        </w:rPr>
        <w:t>o</w:t>
      </w:r>
      <w:r w:rsidR="00606F08" w:rsidRPr="00C16F4F">
        <w:rPr>
          <w:i/>
          <w:vertAlign w:val="subscript"/>
        </w:rPr>
        <w:t>t</w:t>
      </w:r>
      <w:r w:rsidR="00606F08" w:rsidRPr="00C16F4F">
        <w:rPr>
          <w:i/>
        </w:rPr>
        <w:t>|θ</w:t>
      </w:r>
      <w:r w:rsidR="00606F08" w:rsidRPr="00C16F4F">
        <w:rPr>
          <w:i/>
          <w:vertAlign w:val="subscript"/>
        </w:rPr>
        <w:t>j</w:t>
      </w:r>
      <w:proofErr w:type="spellEnd"/>
      <w:r w:rsidR="00606F08" w:rsidRPr="00C16F4F">
        <w:t>)</w:t>
      </w:r>
      <w:r w:rsidR="00840AFC" w:rsidRPr="00C16F4F">
        <w:t xml:space="preserve">, as seen in following formula </w:t>
      </w:r>
      <w:hyperlink w:anchor="_Formula_IV.5.2._EM" w:tooltip="Formula II.3. EM conditional expectation for continuously observational HMM with single PDF" w:history="1">
        <w:r w:rsidR="00EA69FD">
          <w:rPr>
            <w:rStyle w:val="Hyperlink"/>
            <w:u w:val="none"/>
          </w:rPr>
          <w:t>II</w:t>
        </w:r>
        <w:r w:rsidR="00840AFC" w:rsidRPr="00C16F4F">
          <w:rPr>
            <w:rStyle w:val="Hyperlink"/>
            <w:u w:val="none"/>
          </w:rPr>
          <w:t>.</w:t>
        </w:r>
        <w:r w:rsidR="00606F08" w:rsidRPr="00C16F4F">
          <w:rPr>
            <w:rStyle w:val="Hyperlink"/>
            <w:u w:val="none"/>
          </w:rPr>
          <w:t>3</w:t>
        </w:r>
      </w:hyperlink>
      <w:r w:rsidR="00840AFC" w:rsidRPr="00C16F4F">
        <w:t xml:space="preserve"> given current parameter</w:t>
      </w:r>
      <w:r w:rsidR="00606F08" w:rsidRPr="00C16F4F">
        <w:t xml:space="preserve"> </w:t>
      </w:r>
      <w:proofErr w:type="spellStart"/>
      <w:r w:rsidR="00606F08" w:rsidRPr="00C16F4F">
        <w:t>Δ</w:t>
      </w:r>
      <w:r w:rsidR="00BB7D3B" w:rsidRPr="00C16F4F">
        <w:rPr>
          <w:i/>
          <w:vertAlign w:val="subscript"/>
        </w:rPr>
        <w:t>r</w:t>
      </w:r>
      <w:proofErr w:type="spellEnd"/>
      <w:r w:rsidR="00840AFC" w:rsidRPr="00C16F4F">
        <w:t>.</w:t>
      </w:r>
    </w:p>
    <w:p w:rsidR="00840AFC" w:rsidRPr="00C16F4F" w:rsidRDefault="00840AFC" w:rsidP="00840AFC"/>
    <w:p w:rsidR="00840AFC" w:rsidRPr="00C16F4F" w:rsidRDefault="00FE3715" w:rsidP="00840AFC">
      <w:pPr>
        <w:spacing w:after="60"/>
      </w:pPr>
      <m:oMathPara>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e>
              </m:d>
              <m:d>
                <m:dPr>
                  <m:ctrlPr>
                    <w:rPr>
                      <w:rFonts w:ascii="Cambria Math" w:eastAsia="PMingLiU" w:hAnsi="Cambria Math"/>
                      <w:i/>
                      <w:lang w:eastAsia="zh-TW"/>
                    </w:rPr>
                  </m:ctrlPr>
                </m:dPr>
                <m:e>
                  <m:nary>
                    <m:naryPr>
                      <m:chr m:val="∑"/>
                      <m:limLoc m:val="undOvr"/>
                      <m:ctrlPr>
                        <w:rPr>
                          <w:rFonts w:ascii="Cambria Math" w:eastAsia="PMingLiU" w:hAnsi="Cambria Math"/>
                          <w:i/>
                          <w:lang w:eastAsia="zh-TW"/>
                        </w:rPr>
                      </m:ctrlPr>
                    </m:naryPr>
                    <m:sub>
                      <m:r>
                        <w:rPr>
                          <w:rFonts w:ascii="Cambria Math" w:hAnsi="Cambria Math"/>
                        </w:rPr>
                        <m:t>i=1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nary>
                        </m:e>
                      </m:nary>
                    </m:e>
                  </m:nary>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e>
                      </m:nary>
                    </m:e>
                  </m:nary>
                </m:e>
              </m:d>
            </m:e>
          </m:nary>
        </m:oMath>
      </m:oMathPara>
    </w:p>
    <w:p w:rsidR="00840AFC" w:rsidRPr="00C16F4F" w:rsidRDefault="00840AFC" w:rsidP="00840AFC">
      <w:pPr>
        <w:pStyle w:val="Heading8"/>
        <w:ind w:left="360"/>
      </w:pPr>
      <w:bookmarkStart w:id="141" w:name="_Formula_IV.5.2._EM"/>
      <w:bookmarkStart w:id="142" w:name="_Toc425526270"/>
      <w:bookmarkStart w:id="143" w:name="_Toc451437840"/>
      <w:bookmarkEnd w:id="141"/>
      <w:r w:rsidRPr="00C16F4F">
        <w:rPr>
          <w:b/>
        </w:rPr>
        <w:t xml:space="preserve">Formula </w:t>
      </w:r>
      <w:r w:rsidR="00EA69FD">
        <w:rPr>
          <w:b/>
        </w:rPr>
        <w:t>II</w:t>
      </w:r>
      <w:r w:rsidRPr="00C16F4F">
        <w:rPr>
          <w:b/>
        </w:rPr>
        <w:t>.</w:t>
      </w:r>
      <w:r w:rsidR="00606F08" w:rsidRPr="00C16F4F">
        <w:rPr>
          <w:b/>
        </w:rPr>
        <w:t>3</w:t>
      </w:r>
      <w:r w:rsidRPr="00C16F4F">
        <w:rPr>
          <w:b/>
        </w:rPr>
        <w:t>.</w:t>
      </w:r>
      <w:r w:rsidRPr="00C16F4F">
        <w:t xml:space="preserve"> EM conditional expectation for continuous observation HMM with single PDF</w:t>
      </w:r>
      <w:bookmarkEnd w:id="142"/>
      <w:bookmarkEnd w:id="143"/>
    </w:p>
    <w:p w:rsidR="00033CE4" w:rsidRPr="00CD1DE7" w:rsidRDefault="00033CE4" w:rsidP="00033CE4">
      <w:pPr>
        <w:ind w:left="360"/>
        <w:rPr>
          <w:szCs w:val="26"/>
        </w:rPr>
      </w:pPr>
      <w:r>
        <w:rPr>
          <w:szCs w:val="26"/>
        </w:rPr>
        <w:lastRenderedPageBreak/>
        <w:t>Where</w:t>
      </w:r>
      <w:r w:rsidRPr="00CD1DE7">
        <w:rPr>
          <w:szCs w:val="26"/>
        </w:rPr>
        <w:t xml:space="preserv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are index functions so that</w:t>
      </w:r>
    </w:p>
    <w:p w:rsidR="00033CE4" w:rsidRPr="00CD1DE7" w:rsidRDefault="00033CE4" w:rsidP="00033CE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rsidR="00E40CF9" w:rsidRPr="00C16F4F" w:rsidRDefault="00F94D82" w:rsidP="007F0A90">
      <w:r>
        <w:t>Note that notation “</w:t>
      </w:r>
      <w:proofErr w:type="spellStart"/>
      <w:r w:rsidRPr="00F94D82">
        <w:rPr>
          <w:i/>
        </w:rPr>
        <w:t>ln</w:t>
      </w:r>
      <w:proofErr w:type="spellEnd"/>
      <w:r>
        <w:t xml:space="preserve">” denotes natural logarithm function. </w:t>
      </w:r>
      <w:r w:rsidR="00840AFC" w:rsidRPr="00C16F4F">
        <w:t xml:space="preserve">Derived from formula </w:t>
      </w:r>
      <w:hyperlink w:anchor="_Formula_IV.4.3.2.3._Lagrangian" w:tooltip="Formula I.3.2.3. Lagrangian function for HMM" w:history="1">
        <w:r w:rsidR="001A5A1B">
          <w:rPr>
            <w:rStyle w:val="Hyperlink"/>
            <w:u w:val="none"/>
          </w:rPr>
          <w:t>I</w:t>
        </w:r>
        <w:r w:rsidR="00840AFC" w:rsidRPr="00C16F4F">
          <w:rPr>
            <w:rStyle w:val="Hyperlink"/>
            <w:u w:val="none"/>
          </w:rPr>
          <w:t>.3.2.3</w:t>
        </w:r>
      </w:hyperlink>
      <w:r w:rsidR="00840AFC" w:rsidRPr="00C16F4F">
        <w:t xml:space="preserve">, the HMM </w:t>
      </w:r>
      <w:proofErr w:type="spellStart"/>
      <w:r w:rsidR="00840AFC" w:rsidRPr="00C16F4F">
        <w:t>Lagrangian</w:t>
      </w:r>
      <w:proofErr w:type="spellEnd"/>
      <w:r w:rsidR="00840AFC" w:rsidRPr="00C16F4F">
        <w:t xml:space="preserve"> function for continuous observation HMM with single PDF is specified by formula </w:t>
      </w:r>
      <w:hyperlink w:anchor="_Formula_IV.5.2._Lagrangian" w:tooltip="Formula II.4. Lagrangian function for continuously observational HMM with single PDF" w:history="1">
        <w:r w:rsidR="00EA69FD">
          <w:rPr>
            <w:rStyle w:val="Hyperlink"/>
            <w:u w:val="none"/>
          </w:rPr>
          <w:t>II</w:t>
        </w:r>
        <w:r w:rsidR="00840AFC" w:rsidRPr="00C16F4F">
          <w:rPr>
            <w:rStyle w:val="Hyperlink"/>
            <w:u w:val="none"/>
          </w:rPr>
          <w:t>.</w:t>
        </w:r>
        <w:r w:rsidR="00606F08" w:rsidRPr="00C16F4F">
          <w:rPr>
            <w:rStyle w:val="Hyperlink"/>
            <w:u w:val="none"/>
          </w:rPr>
          <w:t>4</w:t>
        </w:r>
      </w:hyperlink>
      <w:r w:rsidR="00840AFC" w:rsidRPr="00C16F4F">
        <w:t>.</w:t>
      </w:r>
    </w:p>
    <w:p w:rsidR="00840AFC" w:rsidRPr="00C16F4F" w:rsidRDefault="00840AFC" w:rsidP="007F0A90"/>
    <w:p w:rsidR="00840AFC" w:rsidRPr="00C16F4F" w:rsidRDefault="00840AFC" w:rsidP="00840AFC">
      <w:pPr>
        <w:spacing w:after="60"/>
      </w:pPr>
      <m:oMathPara>
        <m:oMath>
          <m: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e>
          </m:nary>
        </m:oMath>
      </m:oMathPara>
    </w:p>
    <w:p w:rsidR="00840AFC" w:rsidRPr="00C16F4F" w:rsidRDefault="00840AFC" w:rsidP="00840AFC">
      <w:pPr>
        <w:pStyle w:val="Heading8"/>
        <w:ind w:left="360"/>
      </w:pPr>
      <w:bookmarkStart w:id="144" w:name="_Formula_IV.5.2._Lagrangian"/>
      <w:bookmarkStart w:id="145" w:name="_Toc425526271"/>
      <w:bookmarkStart w:id="146" w:name="_Toc451437841"/>
      <w:bookmarkEnd w:id="144"/>
      <w:r w:rsidRPr="00C16F4F">
        <w:rPr>
          <w:b/>
        </w:rPr>
        <w:t xml:space="preserve">Formula </w:t>
      </w:r>
      <w:r w:rsidR="00EA69FD">
        <w:rPr>
          <w:b/>
        </w:rPr>
        <w:t>II</w:t>
      </w:r>
      <w:r w:rsidRPr="00C16F4F">
        <w:rPr>
          <w:b/>
        </w:rPr>
        <w:t>.</w:t>
      </w:r>
      <w:r w:rsidR="00606F08" w:rsidRPr="00C16F4F">
        <w:rPr>
          <w:b/>
        </w:rPr>
        <w:t>4</w:t>
      </w:r>
      <w:r w:rsidRPr="00C16F4F">
        <w:rPr>
          <w:b/>
        </w:rPr>
        <w:t>.</w:t>
      </w:r>
      <w:r w:rsidRPr="00C16F4F">
        <w:t xml:space="preserve"> </w:t>
      </w:r>
      <w:proofErr w:type="spellStart"/>
      <w:r w:rsidRPr="00C16F4F">
        <w:t>Lagrangian</w:t>
      </w:r>
      <w:proofErr w:type="spellEnd"/>
      <w:r w:rsidRPr="00C16F4F">
        <w:t xml:space="preserve"> function for continuous observation HMM with single PDF</w:t>
      </w:r>
      <w:bookmarkEnd w:id="145"/>
      <w:bookmarkEnd w:id="146"/>
    </w:p>
    <w:p w:rsidR="00840AFC" w:rsidRPr="00C16F4F" w:rsidRDefault="00840AFC" w:rsidP="00840AFC">
      <w:pPr>
        <w:ind w:left="360"/>
      </w:pPr>
      <w:r w:rsidRPr="00C16F4F">
        <w:t xml:space="preserve">Where </w:t>
      </w:r>
      <w:r w:rsidRPr="00C16F4F">
        <w:rPr>
          <w:i/>
        </w:rPr>
        <w:t>λ</w:t>
      </w:r>
      <w:r w:rsidRPr="00C16F4F">
        <w:t xml:space="preserve"> is </w:t>
      </w:r>
      <w:r w:rsidRPr="00C16F4F">
        <w:rPr>
          <w:i/>
        </w:rPr>
        <w:t>n</w:t>
      </w:r>
      <w:r w:rsidRPr="00C16F4F">
        <w:t xml:space="preserve">-component vector </w:t>
      </w:r>
      <w:r w:rsidRPr="00C16F4F">
        <w:rPr>
          <w:i/>
        </w:rPr>
        <w:t xml:space="preserve">λ </w:t>
      </w:r>
      <w:r w:rsidRPr="00C16F4F">
        <w:t>= (</w:t>
      </w:r>
      <w:r w:rsidRPr="00C16F4F">
        <w:rPr>
          <w:i/>
        </w:rPr>
        <w:t>λ</w:t>
      </w:r>
      <w:r w:rsidRPr="00C16F4F">
        <w:rPr>
          <w:vertAlign w:val="subscript"/>
        </w:rPr>
        <w:t>1</w:t>
      </w:r>
      <w:r w:rsidRPr="00C16F4F">
        <w:t xml:space="preserve">, </w:t>
      </w:r>
      <w:r w:rsidRPr="00C16F4F">
        <w:rPr>
          <w:i/>
        </w:rPr>
        <w:t>λ</w:t>
      </w:r>
      <w:r w:rsidRPr="00C16F4F">
        <w:rPr>
          <w:vertAlign w:val="subscript"/>
        </w:rPr>
        <w:t>2</w:t>
      </w:r>
      <w:proofErr w:type="gramStart"/>
      <w:r w:rsidRPr="00C16F4F">
        <w:t>,…,</w:t>
      </w:r>
      <w:proofErr w:type="gramEnd"/>
      <w:r w:rsidRPr="00C16F4F">
        <w:t xml:space="preserve"> </w:t>
      </w:r>
      <w:proofErr w:type="spellStart"/>
      <w:r w:rsidRPr="00C16F4F">
        <w:rPr>
          <w:i/>
        </w:rPr>
        <w:t>λ</w:t>
      </w:r>
      <w:r w:rsidRPr="00C16F4F">
        <w:rPr>
          <w:i/>
          <w:vertAlign w:val="subscript"/>
        </w:rPr>
        <w:t>n</w:t>
      </w:r>
      <w:proofErr w:type="spellEnd"/>
      <w:r w:rsidRPr="00C16F4F">
        <w:t xml:space="preserve">). Factors </w:t>
      </w:r>
      <w:proofErr w:type="spellStart"/>
      <w:r w:rsidRPr="00C16F4F">
        <w:rPr>
          <w:i/>
        </w:rPr>
        <w:t>λ</w:t>
      </w:r>
      <w:r w:rsidRPr="00C16F4F">
        <w:rPr>
          <w:i/>
          <w:vertAlign w:val="subscript"/>
        </w:rPr>
        <w:t>i</w:t>
      </w:r>
      <w:proofErr w:type="spellEnd"/>
      <w:r w:rsidRPr="00C16F4F">
        <w:t xml:space="preserve"> ≥ 0 </w:t>
      </w:r>
      <w:proofErr w:type="gramStart"/>
      <w:r w:rsidRPr="00C16F4F">
        <w:t>are called</w:t>
      </w:r>
      <w:proofErr w:type="gramEnd"/>
      <w:r w:rsidRPr="00C16F4F">
        <w:t xml:space="preserve"> Lagrange multipliers or </w:t>
      </w:r>
      <w:proofErr w:type="spellStart"/>
      <w:r w:rsidRPr="00C16F4F">
        <w:t>Karush</w:t>
      </w:r>
      <w:proofErr w:type="spellEnd"/>
      <w:r w:rsidRPr="00C16F4F">
        <w:t xml:space="preserve">-Kuhn-Tucker multipliers </w:t>
      </w:r>
      <w:sdt>
        <w:sdtPr>
          <w:id w:val="8630472"/>
          <w:citation/>
        </w:sdtPr>
        <w:sdtEndPr/>
        <w:sdtContent>
          <w:r w:rsidR="00CD02C3" w:rsidRPr="00C16F4F">
            <w:fldChar w:fldCharType="begin"/>
          </w:r>
          <w:r w:rsidRPr="00C16F4F">
            <w:instrText xml:space="preserve"> CITATION Wikipedia2014KKT \l 1033 </w:instrText>
          </w:r>
          <w:r w:rsidR="00CD02C3" w:rsidRPr="00C16F4F">
            <w:fldChar w:fldCharType="separate"/>
          </w:r>
          <w:r w:rsidRPr="00C16F4F">
            <w:rPr>
              <w:noProof/>
            </w:rPr>
            <w:t>(Wikipedia, Karush–Kuhn–Tucker conditions, 2014)</w:t>
          </w:r>
          <w:r w:rsidR="00CD02C3" w:rsidRPr="00C16F4F">
            <w:fldChar w:fldCharType="end"/>
          </w:r>
        </w:sdtContent>
      </w:sdt>
      <w:r w:rsidR="00A51FD1">
        <w:t xml:space="preserve"> or dual variables.</w:t>
      </w:r>
    </w:p>
    <w:p w:rsidR="00840AFC" w:rsidRPr="00C16F4F" w:rsidRDefault="00840AFC" w:rsidP="00840AFC">
      <w:r w:rsidRPr="00C16F4F">
        <w:t xml:space="preserve">The parameter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Pr="00C16F4F">
        <w:t xml:space="preserve"> </w:t>
      </w:r>
      <w:r w:rsidR="00CE5A9B" w:rsidRPr="00C16F4F">
        <w:t xml:space="preserve">which </w:t>
      </w:r>
      <w:r w:rsidRPr="00C16F4F">
        <w:t xml:space="preserve">is extreme point of the </w:t>
      </w:r>
      <w:proofErr w:type="spellStart"/>
      <w:r w:rsidRPr="00C16F4F">
        <w:t>Lagrangian</w:t>
      </w:r>
      <w:proofErr w:type="spellEnd"/>
      <w:r w:rsidRPr="00C16F4F">
        <w:t xml:space="preserve"> function</w:t>
      </w:r>
      <w:r w:rsidR="00CE5A9B" w:rsidRPr="00C16F4F">
        <w:t xml:space="preserve"> </w:t>
      </w:r>
      <w:proofErr w:type="gramStart"/>
      <w:r w:rsidR="00CE5A9B" w:rsidRPr="00C16F4F">
        <w:rPr>
          <w:i/>
        </w:rPr>
        <w:t>l</w:t>
      </w:r>
      <w:r w:rsidR="00CE5A9B" w:rsidRPr="00C16F4F">
        <w:t>(</w:t>
      </w:r>
      <w:proofErr w:type="gramEnd"/>
      <w:r w:rsidR="00CE5A9B" w:rsidRPr="00C16F4F">
        <w:t xml:space="preserve">Δ, </w:t>
      </w:r>
      <w:r w:rsidR="00CE5A9B" w:rsidRPr="00C16F4F">
        <w:rPr>
          <w:i/>
        </w:rPr>
        <w:t>λ</w:t>
      </w:r>
      <w:r w:rsidR="00CE5A9B" w:rsidRPr="00C16F4F">
        <w:t xml:space="preserve">) is determined by setting partial derivatives of </w:t>
      </w:r>
      <w:r w:rsidR="00CE5A9B" w:rsidRPr="00C16F4F">
        <w:rPr>
          <w:i/>
        </w:rPr>
        <w:t>l</w:t>
      </w:r>
      <w:r w:rsidR="00CE5A9B" w:rsidRPr="00C16F4F">
        <w:t xml:space="preserve">(Δ, </w:t>
      </w:r>
      <w:r w:rsidR="00CE5A9B" w:rsidRPr="00C16F4F">
        <w:rPr>
          <w:i/>
        </w:rPr>
        <w:t>λ</w:t>
      </w:r>
      <w:r w:rsidR="00CE5A9B" w:rsidRPr="00C16F4F">
        <w:t xml:space="preserve">) with respect to </w:t>
      </w:r>
      <w:proofErr w:type="spellStart"/>
      <w:r w:rsidR="00652DD5" w:rsidRPr="00C16F4F">
        <w:rPr>
          <w:i/>
        </w:rPr>
        <w:t>θ</w:t>
      </w:r>
      <w:r w:rsidR="00CE5A9B" w:rsidRPr="00C16F4F">
        <w:rPr>
          <w:i/>
          <w:vertAlign w:val="subscript"/>
        </w:rPr>
        <w:t>j</w:t>
      </w:r>
      <w:proofErr w:type="spellEnd"/>
      <w:r w:rsidR="00CE5A9B" w:rsidRPr="00C16F4F">
        <w:t xml:space="preserve"> to be zero</w:t>
      </w:r>
      <w:r w:rsidRPr="00C16F4F">
        <w:t xml:space="preserve">. The partial derivative of </w:t>
      </w:r>
      <w:proofErr w:type="gramStart"/>
      <w:r w:rsidRPr="00C16F4F">
        <w:rPr>
          <w:i/>
        </w:rPr>
        <w:t>l</w:t>
      </w:r>
      <w:r w:rsidRPr="00C16F4F">
        <w:t>(</w:t>
      </w:r>
      <w:proofErr w:type="gramEnd"/>
      <w:r w:rsidRPr="00C16F4F">
        <w:t xml:space="preserve">Δ, </w:t>
      </w:r>
      <w:r w:rsidRPr="00C16F4F">
        <w:rPr>
          <w:i/>
        </w:rPr>
        <w:t>λ</w:t>
      </w:r>
      <w:r w:rsidRPr="00C16F4F">
        <w:t xml:space="preserve">) with respect to </w:t>
      </w:r>
      <w:proofErr w:type="spellStart"/>
      <w:r w:rsidR="00652DD5" w:rsidRPr="00C16F4F">
        <w:rPr>
          <w:i/>
        </w:rPr>
        <w:t>θ</w:t>
      </w:r>
      <w:r w:rsidR="00652DD5" w:rsidRPr="00C16F4F">
        <w:rPr>
          <w:i/>
          <w:vertAlign w:val="subscript"/>
        </w:rPr>
        <w:t>j</w:t>
      </w:r>
      <w:proofErr w:type="spellEnd"/>
      <w:r w:rsidRPr="00C16F4F">
        <w:t xml:space="preserve"> is:</w:t>
      </w:r>
    </w:p>
    <w:p w:rsidR="00C712DF" w:rsidRPr="00C16F4F" w:rsidRDefault="00FE3715" w:rsidP="00C712DF">
      <m:oMathPara>
        <m:oMathParaPr>
          <m:jc m:val="left"/>
        </m:oMathPara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e>
              </m:nary>
            </m:e>
          </m:d>
        </m:oMath>
      </m:oMathPara>
    </w:p>
    <w:p w:rsidR="00C712DF" w:rsidRPr="00C16F4F" w:rsidRDefault="00C712DF" w:rsidP="00C712DF">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oMath>
      </m:oMathPara>
    </w:p>
    <w:p w:rsidR="00C712DF" w:rsidRPr="00C16F4F" w:rsidRDefault="00C712DF" w:rsidP="00C712DF">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nary>
                            </m:e>
                          </m:nary>
                        </m:e>
                      </m:nary>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e>
                          </m:nary>
                        </m:e>
                      </m:nary>
                    </m:e>
                  </m:d>
                </m:e>
              </m:nary>
            </m:e>
          </m:d>
        </m:oMath>
      </m:oMathPara>
    </w:p>
    <w:p w:rsidR="00C712DF" w:rsidRPr="00C16F4F" w:rsidRDefault="00C712DF" w:rsidP="00C712DF">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e>
                      </m:d>
                    </m:e>
                  </m:nary>
                </m:e>
              </m:nary>
            </m:e>
          </m:nary>
        </m:oMath>
      </m:oMathPara>
    </w:p>
    <w:p w:rsidR="00D079E6" w:rsidRPr="00C16F4F" w:rsidRDefault="00C712DF" w:rsidP="00C712DF">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e>
          </m:nary>
        </m:oMath>
      </m:oMathPara>
    </w:p>
    <w:p w:rsidR="00D079E6" w:rsidRPr="00C16F4F" w:rsidRDefault="00D079E6" w:rsidP="004E366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e>
          </m:nary>
        </m:oMath>
      </m:oMathPara>
    </w:p>
    <w:p w:rsidR="00D079E6" w:rsidRPr="00C16F4F" w:rsidRDefault="00D079E6" w:rsidP="004E366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e>
          </m:nary>
        </m:oMath>
      </m:oMathPara>
    </w:p>
    <w:p w:rsidR="001D3AEA" w:rsidRPr="00C16F4F" w:rsidRDefault="001D3AEA" w:rsidP="001D3AEA">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m:oMathPara>
    </w:p>
    <w:p w:rsidR="001D3AEA" w:rsidRPr="00C16F4F" w:rsidRDefault="001D3AEA" w:rsidP="001D3AEA">
      <w:pPr>
        <w:spacing w:after="60"/>
        <w:jc w:val="center"/>
      </w:pPr>
      <w:r w:rsidRPr="00C16F4F">
        <w:t>(Due to total probability rule)</w:t>
      </w:r>
    </w:p>
    <w:p w:rsidR="001D3AEA" w:rsidRPr="00C16F4F" w:rsidRDefault="001D3AEA" w:rsidP="001D3AE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m:oMathPara>
    </w:p>
    <w:p w:rsidR="001D3AEA" w:rsidRPr="00C16F4F" w:rsidRDefault="001D3AEA" w:rsidP="001D3AEA">
      <w:pPr>
        <w:jc w:val="center"/>
      </w:pPr>
      <w:r w:rsidRPr="00C16F4F">
        <w:t>(Due to multiplication rule)</w:t>
      </w:r>
    </w:p>
    <w:p w:rsidR="00D079E6" w:rsidRPr="00C16F4F" w:rsidRDefault="00D079E6" w:rsidP="004E3666">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m:oMathPara>
    </w:p>
    <w:p w:rsidR="004E3666" w:rsidRPr="00C16F4F" w:rsidRDefault="004E3666" w:rsidP="004E3666">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m:oMathPara>
    </w:p>
    <w:p w:rsidR="00202619" w:rsidRPr="00C16F4F" w:rsidRDefault="00D079E6" w:rsidP="002E7723">
      <w:r w:rsidRPr="00C16F4F">
        <w:t xml:space="preserve">Setting the partial derivative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oMath>
      <w:r w:rsidR="004E3666" w:rsidRPr="00C16F4F">
        <w:t xml:space="preserve"> </w:t>
      </w:r>
      <w:r w:rsidR="00202619" w:rsidRPr="00C16F4F">
        <w:t xml:space="preserve">to be zero, we get the equation whose solution is </w:t>
      </w:r>
      <w:proofErr w:type="gramStart"/>
      <w:r w:rsidR="00202619" w:rsidRPr="00C16F4F">
        <w:t xml:space="preserve">estimate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00202619" w:rsidRPr="00C16F4F">
        <w:t xml:space="preserve">, specified by formula </w:t>
      </w:r>
      <w:hyperlink w:anchor="_Formula_IV.5.5._Equation" w:tooltip="Formula II.5. Equation of single PDF parameter" w:history="1">
        <w:r w:rsidR="00EA69FD">
          <w:rPr>
            <w:rStyle w:val="Hyperlink"/>
            <w:u w:val="none"/>
          </w:rPr>
          <w:t>II</w:t>
        </w:r>
        <w:r w:rsidR="00202619" w:rsidRPr="00C16F4F">
          <w:rPr>
            <w:rStyle w:val="Hyperlink"/>
            <w:u w:val="none"/>
          </w:rPr>
          <w:t>.5</w:t>
        </w:r>
      </w:hyperlink>
      <w:r w:rsidR="00202619" w:rsidRPr="00C16F4F">
        <w:t>.</w:t>
      </w:r>
    </w:p>
    <w:p w:rsidR="002E7723" w:rsidRPr="00C16F4F" w:rsidRDefault="002E7723" w:rsidP="002E7723"/>
    <w:p w:rsidR="004E3666" w:rsidRPr="00C16F4F" w:rsidRDefault="00FE3715" w:rsidP="00202619">
      <w:pPr>
        <w:spacing w:after="6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=0⟺</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=0</m:t>
          </m:r>
        </m:oMath>
      </m:oMathPara>
    </w:p>
    <w:p w:rsidR="00202619" w:rsidRPr="00C16F4F" w:rsidRDefault="00202619" w:rsidP="00202619">
      <w:pPr>
        <w:pStyle w:val="Heading8"/>
        <w:ind w:left="360"/>
      </w:pPr>
      <w:bookmarkStart w:id="147" w:name="_Formula_IV.5.5._Equation"/>
      <w:bookmarkStart w:id="148" w:name="_Toc425526272"/>
      <w:bookmarkStart w:id="149" w:name="_Toc451437842"/>
      <w:bookmarkEnd w:id="147"/>
      <w:r w:rsidRPr="00C16F4F">
        <w:rPr>
          <w:b/>
        </w:rPr>
        <w:t xml:space="preserve">Formula </w:t>
      </w:r>
      <w:r w:rsidR="00EA69FD">
        <w:rPr>
          <w:b/>
        </w:rPr>
        <w:t>II</w:t>
      </w:r>
      <w:r w:rsidRPr="00C16F4F">
        <w:rPr>
          <w:b/>
        </w:rPr>
        <w:t>.5.</w:t>
      </w:r>
      <w:r w:rsidRPr="00C16F4F">
        <w:t xml:space="preserve"> Equation of single PDF parameter</w:t>
      </w:r>
      <w:bookmarkEnd w:id="148"/>
      <w:bookmarkEnd w:id="149"/>
    </w:p>
    <w:p w:rsidR="00F0799C" w:rsidRDefault="00F0799C" w:rsidP="00F0799C">
      <w:pPr>
        <w:ind w:left="360"/>
      </w:pPr>
      <w:r>
        <w:t>Note that notation “</w:t>
      </w:r>
      <w:proofErr w:type="spellStart"/>
      <w:r w:rsidRPr="00F94D82">
        <w:rPr>
          <w:i/>
        </w:rPr>
        <w:t>ln</w:t>
      </w:r>
      <w:proofErr w:type="spellEnd"/>
      <w:r>
        <w:t>” denotes natural logarithm function.</w:t>
      </w:r>
    </w:p>
    <w:p w:rsidR="002E7723" w:rsidRDefault="002E7723" w:rsidP="002E7723">
      <w:r w:rsidRPr="00C16F4F">
        <w:t xml:space="preserve">It is possible to solve the above equation </w:t>
      </w:r>
      <w:r w:rsidR="009D0345" w:rsidRPr="00C16F4F">
        <w:t xml:space="preserve">(formula </w:t>
      </w:r>
      <w:hyperlink w:anchor="_Formula_IV.5.5._Equation" w:tooltip="Formula II.5. Equation of single PDF parameter" w:history="1">
        <w:r w:rsidR="00EA69FD">
          <w:rPr>
            <w:rStyle w:val="Hyperlink"/>
            <w:u w:val="none"/>
          </w:rPr>
          <w:t>II</w:t>
        </w:r>
        <w:r w:rsidR="009D0345" w:rsidRPr="00C16F4F">
          <w:rPr>
            <w:rStyle w:val="Hyperlink"/>
            <w:u w:val="none"/>
          </w:rPr>
          <w:t>.5</w:t>
        </w:r>
      </w:hyperlink>
      <w:r w:rsidR="009D0345" w:rsidRPr="00C16F4F">
        <w:t xml:space="preserve">) </w:t>
      </w:r>
      <w:r w:rsidRPr="00C16F4F">
        <w:t>by Newton-</w:t>
      </w:r>
      <w:proofErr w:type="spellStart"/>
      <w:r w:rsidRPr="00C16F4F">
        <w:t>Raphson</w:t>
      </w:r>
      <w:proofErr w:type="spellEnd"/>
      <w:r w:rsidRPr="00C16F4F">
        <w:t xml:space="preserve"> method </w:t>
      </w:r>
      <w:sdt>
        <w:sdtPr>
          <w:id w:val="7208879"/>
          <w:citation/>
        </w:sdtPr>
        <w:sdtEndPr/>
        <w:sdtContent>
          <w:r w:rsidR="00CD02C3" w:rsidRPr="00C16F4F">
            <w:fldChar w:fldCharType="begin"/>
          </w:r>
          <w:r w:rsidRPr="00C16F4F">
            <w:instrText xml:space="preserve"> CITATION Burden2011 \p 67-69 \l 1033  </w:instrText>
          </w:r>
          <w:r w:rsidR="00CD02C3" w:rsidRPr="00C16F4F">
            <w:fldChar w:fldCharType="separate"/>
          </w:r>
          <w:r w:rsidRPr="00C16F4F">
            <w:rPr>
              <w:noProof/>
            </w:rPr>
            <w:t>(Burden &amp; Faires, 2011, pp. 67-69)</w:t>
          </w:r>
          <w:r w:rsidR="00CD02C3" w:rsidRPr="00C16F4F">
            <w:fldChar w:fldCharType="end"/>
          </w:r>
        </w:sdtContent>
      </w:sdt>
      <w:r w:rsidRPr="00C16F4F">
        <w:t xml:space="preserve"> – a numeric analysis method but it is easier and simpler to find out more precise solution if the PDF </w:t>
      </w:r>
      <w:proofErr w:type="spellStart"/>
      <w:r w:rsidRPr="00C16F4F">
        <w:rPr>
          <w:i/>
        </w:rPr>
        <w:t>p</w:t>
      </w:r>
      <w:r w:rsidRPr="00C16F4F">
        <w:rPr>
          <w:i/>
          <w:vertAlign w:val="subscript"/>
        </w:rPr>
        <w:t>j</w:t>
      </w:r>
      <w:proofErr w:type="spellEnd"/>
      <w:r w:rsidRPr="00C16F4F">
        <w:t>(</w:t>
      </w:r>
      <w:proofErr w:type="spellStart"/>
      <w:r w:rsidRPr="00C16F4F">
        <w:rPr>
          <w:i/>
        </w:rPr>
        <w:t>o</w:t>
      </w:r>
      <w:r w:rsidRPr="00C16F4F">
        <w:rPr>
          <w:i/>
          <w:vertAlign w:val="subscript"/>
        </w:rPr>
        <w:t>t</w:t>
      </w:r>
      <w:r w:rsidRPr="00C16F4F">
        <w:rPr>
          <w:i/>
        </w:rPr>
        <w:t>|θ</w:t>
      </w:r>
      <w:r w:rsidRPr="00C16F4F">
        <w:rPr>
          <w:i/>
          <w:vertAlign w:val="subscript"/>
        </w:rPr>
        <w:t>j</w:t>
      </w:r>
      <w:proofErr w:type="spellEnd"/>
      <w:r w:rsidRPr="00C16F4F">
        <w:t>) belongs to well-known distributions</w:t>
      </w:r>
      <w:r w:rsidR="00A13D0D" w:rsidRPr="00C16F4F">
        <w:t>:</w:t>
      </w:r>
      <w:r w:rsidRPr="00C16F4F">
        <w:t xml:space="preserve"> normal distribution </w:t>
      </w:r>
      <w:sdt>
        <w:sdtPr>
          <w:id w:val="3797643"/>
          <w:citation/>
        </w:sdtPr>
        <w:sdtEndPr/>
        <w:sdtContent>
          <w:r w:rsidR="00CD02C3" w:rsidRPr="00C16F4F">
            <w:fldChar w:fldCharType="begin"/>
          </w:r>
          <w:r w:rsidR="00A13D0D" w:rsidRPr="00C16F4F">
            <w:instrText xml:space="preserve"> CITATION Montgomery2003 \p 109-110 \l 1033  </w:instrText>
          </w:r>
          <w:r w:rsidR="00CD02C3" w:rsidRPr="00C16F4F">
            <w:fldChar w:fldCharType="separate"/>
          </w:r>
          <w:r w:rsidR="00A13D0D" w:rsidRPr="00C16F4F">
            <w:rPr>
              <w:noProof/>
            </w:rPr>
            <w:t>(Montgomery &amp; Runger, 2003, pp. 109-110)</w:t>
          </w:r>
          <w:r w:rsidR="00CD02C3" w:rsidRPr="00C16F4F">
            <w:fldChar w:fldCharType="end"/>
          </w:r>
        </w:sdtContent>
      </w:sdt>
      <w:r w:rsidR="00A13D0D" w:rsidRPr="00C16F4F">
        <w:t xml:space="preserve">, </w:t>
      </w:r>
      <w:r w:rsidR="00AF69DB" w:rsidRPr="00C16F4F">
        <w:t>exponential</w:t>
      </w:r>
      <w:r w:rsidRPr="00C16F4F">
        <w:t xml:space="preserve"> distribution</w:t>
      </w:r>
      <w:r w:rsidR="00A13D0D" w:rsidRPr="00C16F4F">
        <w:t xml:space="preserve"> </w:t>
      </w:r>
      <w:sdt>
        <w:sdtPr>
          <w:id w:val="3797644"/>
          <w:citation/>
        </w:sdtPr>
        <w:sdtEndPr/>
        <w:sdtContent>
          <w:r w:rsidR="00CD02C3" w:rsidRPr="00C16F4F">
            <w:fldChar w:fldCharType="begin"/>
          </w:r>
          <w:r w:rsidR="00A13D0D" w:rsidRPr="00C16F4F">
            <w:instrText xml:space="preserve"> CITATION Montgomery2003 \p 122-123 \l 1033  </w:instrText>
          </w:r>
          <w:r w:rsidR="00CD02C3" w:rsidRPr="00C16F4F">
            <w:fldChar w:fldCharType="separate"/>
          </w:r>
          <w:r w:rsidR="00A13D0D" w:rsidRPr="00C16F4F">
            <w:rPr>
              <w:noProof/>
            </w:rPr>
            <w:t>(Montgomery &amp; Runger, 2003, pp. 122-123)</w:t>
          </w:r>
          <w:r w:rsidR="00CD02C3" w:rsidRPr="00C16F4F">
            <w:fldChar w:fldCharType="end"/>
          </w:r>
        </w:sdtContent>
      </w:sdt>
      <w:r w:rsidR="00A13D0D" w:rsidRPr="00C16F4F">
        <w:t>, etc</w:t>
      </w:r>
      <w:r w:rsidRPr="00C16F4F">
        <w:t>.</w:t>
      </w:r>
      <w:r w:rsidR="006A1D3F">
        <w:t xml:space="preserve"> According to author </w:t>
      </w:r>
      <w:sdt>
        <w:sdtPr>
          <w:id w:val="1483585164"/>
          <w:citation/>
        </w:sdtPr>
        <w:sdtEndPr/>
        <w:sdtContent>
          <w:r w:rsidR="006A1D3F">
            <w:fldChar w:fldCharType="begin"/>
          </w:r>
          <w:r w:rsidR="006A1D3F">
            <w:instrText xml:space="preserve">CITATION Couvreur1996 \p 32 \l 1033 </w:instrText>
          </w:r>
          <w:r w:rsidR="006A1D3F">
            <w:fldChar w:fldCharType="separate"/>
          </w:r>
          <w:r w:rsidR="006A1D3F">
            <w:rPr>
              <w:noProof/>
            </w:rPr>
            <w:t>(Couvreur, 1996, p. 32)</w:t>
          </w:r>
          <w:r w:rsidR="006A1D3F">
            <w:fldChar w:fldCharType="end"/>
          </w:r>
        </w:sdtContent>
      </w:sdt>
      <w:r w:rsidR="006A1D3F">
        <w:t xml:space="preserve">, the </w:t>
      </w:r>
      <w:r w:rsidR="006A1D3F" w:rsidRPr="00C16F4F">
        <w:t xml:space="preserve">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006A1D3F">
        <w:t xml:space="preserve"> </w:t>
      </w:r>
      <w:proofErr w:type="gramStart"/>
      <w:r w:rsidR="006A1D3F">
        <w:t>is determined</w:t>
      </w:r>
      <w:proofErr w:type="gramEnd"/>
      <w:r w:rsidR="006A1D3F">
        <w:t xml:space="preserve"> by </w:t>
      </w:r>
      <w:r w:rsidR="004D158C">
        <w:t>the more general</w:t>
      </w:r>
      <w:r w:rsidR="006A1D3F">
        <w:t xml:space="preserve"> formula</w:t>
      </w:r>
      <w:r w:rsidR="004D158C">
        <w:t xml:space="preserve"> as follows</w:t>
      </w:r>
      <w:r w:rsidR="006A1D3F">
        <w:t>:</w:t>
      </w:r>
    </w:p>
    <w:p w:rsidR="006A1D3F" w:rsidRPr="00C16F4F" w:rsidRDefault="00FE3715" w:rsidP="002E7723">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j</m:t>
                      </m:r>
                    </m:sub>
                  </m:sSub>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e>
              </m:nary>
            </m:e>
          </m:func>
        </m:oMath>
      </m:oMathPara>
    </w:p>
    <w:p w:rsidR="004D158C" w:rsidRDefault="00C53B69" w:rsidP="004D158C">
      <w:r>
        <w:t>T</w:t>
      </w:r>
      <w:r w:rsidR="004D158C">
        <w:t xml:space="preserve">he easy way to find out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004D158C">
        <w:t xml:space="preserve"> is to solve </w:t>
      </w:r>
      <w:r w:rsidR="004D158C" w:rsidRPr="00C16F4F">
        <w:t xml:space="preserve">formula </w:t>
      </w:r>
      <w:hyperlink w:anchor="_Formula_IV.5.5._Equation" w:tooltip="Formula II.5. Equation of single PDF parameter" w:history="1">
        <w:r w:rsidR="004D158C">
          <w:rPr>
            <w:rStyle w:val="Hyperlink"/>
            <w:u w:val="none"/>
          </w:rPr>
          <w:t>II</w:t>
        </w:r>
        <w:r w:rsidR="004D158C" w:rsidRPr="00C16F4F">
          <w:rPr>
            <w:rStyle w:val="Hyperlink"/>
            <w:u w:val="none"/>
          </w:rPr>
          <w:t>.5</w:t>
        </w:r>
      </w:hyperlink>
      <w:r w:rsidR="004D158C">
        <w:rPr>
          <w:rStyle w:val="Hyperlink"/>
          <w:color w:val="auto"/>
          <w:u w:val="none"/>
        </w:rPr>
        <w:t xml:space="preserve"> by taking advantages of derivatives.</w:t>
      </w:r>
    </w:p>
    <w:p w:rsidR="002E7723" w:rsidRPr="00C16F4F" w:rsidRDefault="002E7723" w:rsidP="004D158C">
      <w:pPr>
        <w:ind w:firstLine="360"/>
      </w:pPr>
      <w:r w:rsidRPr="00C16F4F">
        <w:t xml:space="preserve">Suppose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is normal PDF whose parameter is </w:t>
      </w:r>
      <w:proofErr w:type="spellStart"/>
      <w:r w:rsidRPr="00C16F4F">
        <w:rPr>
          <w:i/>
        </w:rPr>
        <w:t>θ</w:t>
      </w:r>
      <w:r w:rsidRPr="00C16F4F">
        <w:rPr>
          <w:i/>
          <w:vertAlign w:val="subscript"/>
        </w:rPr>
        <w:t>j</w:t>
      </w:r>
      <w:proofErr w:type="spellEnd"/>
      <w:r w:rsidRPr="00C16F4F">
        <w:t xml:space="preserve"> = (</w:t>
      </w:r>
      <w:proofErr w:type="spellStart"/>
      <w:r w:rsidRPr="00C16F4F">
        <w:rPr>
          <w:i/>
        </w:rPr>
        <w:t>m</w:t>
      </w:r>
      <w:r w:rsidRPr="00C16F4F">
        <w:rPr>
          <w:i/>
          <w:vertAlign w:val="subscript"/>
        </w:rPr>
        <w:t>j</w:t>
      </w:r>
      <w:proofErr w:type="spellEnd"/>
      <w:r w:rsidRPr="00C16F4F">
        <w:t xml:space="preserve">, </w:t>
      </w:r>
      <w:r w:rsidRPr="00C16F4F">
        <w:rPr>
          <w:i/>
        </w:rPr>
        <w:t>σ</w:t>
      </w:r>
      <w:r w:rsidRPr="00C16F4F">
        <w:rPr>
          <w:i/>
          <w:vertAlign w:val="subscript"/>
        </w:rPr>
        <w:t>j</w:t>
      </w:r>
      <w:r w:rsidRPr="00C16F4F">
        <w:rPr>
          <w:vertAlign w:val="superscript"/>
        </w:rPr>
        <w:t>2</w:t>
      </w:r>
      <w:r w:rsidRPr="00C16F4F">
        <w:t xml:space="preserve">) where </w:t>
      </w:r>
      <w:proofErr w:type="spellStart"/>
      <w:r w:rsidRPr="00C16F4F">
        <w:rPr>
          <w:i/>
        </w:rPr>
        <w:t>m</w:t>
      </w:r>
      <w:r w:rsidRPr="00C16F4F">
        <w:rPr>
          <w:i/>
          <w:vertAlign w:val="subscript"/>
        </w:rPr>
        <w:t>j</w:t>
      </w:r>
      <w:proofErr w:type="spellEnd"/>
      <w:r w:rsidRPr="00C16F4F">
        <w:t xml:space="preserve"> and </w:t>
      </w:r>
      <w:r w:rsidRPr="00C16F4F">
        <w:rPr>
          <w:i/>
        </w:rPr>
        <w:t>σ</w:t>
      </w:r>
      <w:r w:rsidRPr="00C16F4F">
        <w:rPr>
          <w:i/>
          <w:vertAlign w:val="subscript"/>
        </w:rPr>
        <w:t>j</w:t>
      </w:r>
      <w:r w:rsidRPr="00C16F4F">
        <w:rPr>
          <w:vertAlign w:val="superscript"/>
        </w:rPr>
        <w:t>2</w:t>
      </w:r>
      <w:r w:rsidRPr="00C16F4F">
        <w:t xml:space="preserve"> are mean and variance, respectively.</w:t>
      </w:r>
    </w:p>
    <w:p w:rsidR="002E7723" w:rsidRPr="00C16F4F" w:rsidRDefault="00FE3715" w:rsidP="002E7723">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oMath>
      </m:oMathPara>
    </w:p>
    <w:p w:rsidR="002E7723" w:rsidRPr="00C16F4F" w:rsidRDefault="00F0799C" w:rsidP="009D0345">
      <w:r>
        <w:t>Note that notation “</w:t>
      </w:r>
      <w:proofErr w:type="spellStart"/>
      <w:r>
        <w:rPr>
          <w:i/>
        </w:rPr>
        <w:t>exp</w:t>
      </w:r>
      <w:proofErr w:type="spellEnd"/>
      <w:r>
        <w:t xml:space="preserve">” denotes exponential function. </w:t>
      </w:r>
      <w:r w:rsidR="009D0345" w:rsidRPr="00C16F4F">
        <w:t xml:space="preserve">The equation specified by formula </w:t>
      </w:r>
      <w:hyperlink w:anchor="_Formula_IV.5.5._Equation" w:tooltip="Formula II.5. Equation of single PDF parameter" w:history="1">
        <w:r w:rsidR="00EA69FD">
          <w:rPr>
            <w:rStyle w:val="Hyperlink"/>
            <w:u w:val="none"/>
          </w:rPr>
          <w:t>II</w:t>
        </w:r>
        <w:r w:rsidR="009D0345" w:rsidRPr="00C16F4F">
          <w:rPr>
            <w:rStyle w:val="Hyperlink"/>
            <w:u w:val="none"/>
          </w:rPr>
          <w:t>.5</w:t>
        </w:r>
      </w:hyperlink>
      <w:r w:rsidR="009D0345" w:rsidRPr="00C16F4F">
        <w:t xml:space="preserve"> is re-written with regard to parameter </w:t>
      </w:r>
      <w:proofErr w:type="spellStart"/>
      <w:r w:rsidR="009D0345" w:rsidRPr="00C16F4F">
        <w:rPr>
          <w:i/>
        </w:rPr>
        <w:t>m</w:t>
      </w:r>
      <w:r w:rsidR="009D0345" w:rsidRPr="00C16F4F">
        <w:rPr>
          <w:i/>
          <w:vertAlign w:val="subscript"/>
        </w:rPr>
        <w:t>j</w:t>
      </w:r>
      <w:proofErr w:type="spellEnd"/>
      <w:r w:rsidR="009D0345" w:rsidRPr="00C16F4F">
        <w:t xml:space="preserve"> as follows:</w:t>
      </w:r>
    </w:p>
    <w:p w:rsidR="00262C88" w:rsidRPr="00C16F4F" w:rsidRDefault="00FE3715" w:rsidP="00262C88">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d>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den>
              </m:f>
            </m:e>
          </m:nary>
          <m:r>
            <w:rPr>
              <w:rFonts w:ascii="Cambria Math" w:hAnsi="Cambria Math"/>
            </w:rPr>
            <m:t>=0</m:t>
          </m:r>
        </m:oMath>
      </m:oMathPara>
    </w:p>
    <w:p w:rsidR="009D0345" w:rsidRPr="00C16F4F" w:rsidRDefault="00262C88" w:rsidP="009D034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2π</m:t>
                              </m:r>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d>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den>
              </m:f>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nary>
          <m:r>
            <w:rPr>
              <w:rFonts w:ascii="Cambria Math" w:hAnsi="Cambria Math"/>
            </w:rPr>
            <m:t>=0⟹</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oMath>
      </m:oMathPara>
    </w:p>
    <w:p w:rsidR="002E7723" w:rsidRPr="00C16F4F" w:rsidRDefault="00FA7E16" w:rsidP="002E7723">
      <w:r w:rsidRPr="00C16F4F">
        <w:t>Therefore, t</w:t>
      </w:r>
      <w:r w:rsidR="009D0345" w:rsidRPr="00C16F4F">
        <w:t xml:space="preserve">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9D0345" w:rsidRPr="00C16F4F">
        <w:t xml:space="preserve"> is</w:t>
      </w:r>
    </w:p>
    <w:p w:rsidR="009D0345" w:rsidRPr="00C16F4F" w:rsidRDefault="00FE3715" w:rsidP="002E7723">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oMath>
      </m:oMathPara>
    </w:p>
    <w:p w:rsidR="009D0345" w:rsidRPr="00C16F4F" w:rsidRDefault="009D0345" w:rsidP="009D0345">
      <w:r w:rsidRPr="00C16F4F">
        <w:t xml:space="preserve">The equation specified by formula </w:t>
      </w:r>
      <w:hyperlink w:anchor="_Formula_IV.5.5._Equation" w:tooltip="Formula II.5. Equation of single PDF parameter" w:history="1">
        <w:r w:rsidR="00EA69FD">
          <w:rPr>
            <w:rStyle w:val="Hyperlink"/>
            <w:u w:val="none"/>
          </w:rPr>
          <w:t>II</w:t>
        </w:r>
        <w:r w:rsidRPr="00C16F4F">
          <w:rPr>
            <w:rStyle w:val="Hyperlink"/>
            <w:u w:val="none"/>
          </w:rPr>
          <w:t>.5</w:t>
        </w:r>
      </w:hyperlink>
      <w:r w:rsidRPr="00C16F4F">
        <w:t xml:space="preserve"> is re-written with regard to parameter </w:t>
      </w:r>
      <w:r w:rsidRPr="00C16F4F">
        <w:rPr>
          <w:i/>
        </w:rPr>
        <w:t>σ</w:t>
      </w:r>
      <w:r w:rsidRPr="00C16F4F">
        <w:rPr>
          <w:i/>
          <w:vertAlign w:val="subscript"/>
        </w:rPr>
        <w:t>j</w:t>
      </w:r>
      <w:r w:rsidRPr="00C16F4F">
        <w:rPr>
          <w:vertAlign w:val="superscript"/>
        </w:rPr>
        <w:t>2</w:t>
      </w:r>
      <w:r w:rsidRPr="00C16F4F">
        <w:t xml:space="preserve"> as follows:</w:t>
      </w:r>
    </w:p>
    <w:p w:rsidR="00262C88" w:rsidRPr="00C16F4F" w:rsidRDefault="00FE3715" w:rsidP="00262C88">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d>
                </m:num>
                <m:den>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nary>
          <m:r>
            <w:rPr>
              <w:rFonts w:ascii="Cambria Math" w:hAnsi="Cambria Math"/>
            </w:rPr>
            <m:t>=0</m:t>
          </m:r>
        </m:oMath>
      </m:oMathPara>
    </w:p>
    <w:p w:rsidR="009D0345" w:rsidRPr="00C16F4F" w:rsidRDefault="00262C88" w:rsidP="009D034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2π</m:t>
                              </m:r>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d>
                </m:num>
                <m:den>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d>
                        </m:e>
                        <m:sup>
                          <m:r>
                            <w:rPr>
                              <w:rFonts w:ascii="Cambria Math" w:hAnsi="Cambria Math"/>
                            </w:rPr>
                            <m:t>2</m:t>
                          </m:r>
                        </m:sup>
                      </m:sSup>
                    </m:den>
                  </m:f>
                </m:e>
              </m:d>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e>
              </m:d>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e>
          </m:nary>
          <m:r>
            <w:rPr>
              <w:rFonts w:ascii="Cambria Math" w:hAnsi="Cambria Math"/>
            </w:rPr>
            <m:t>=0</m:t>
          </m:r>
        </m:oMath>
      </m:oMathPara>
    </w:p>
    <w:p w:rsidR="009D0345" w:rsidRPr="00C16F4F" w:rsidRDefault="009D0345" w:rsidP="009D0345">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oMath>
      </m:oMathPara>
    </w:p>
    <w:p w:rsidR="009D0345" w:rsidRPr="00C16F4F" w:rsidRDefault="009D0345" w:rsidP="009D0345">
      <w:r w:rsidRPr="00C16F4F">
        <w:t xml:space="preserve">It implies that given the </w:t>
      </w:r>
      <w:proofErr w:type="gramStart"/>
      <w:r w:rsidRPr="00C16F4F">
        <w:t xml:space="preserve">estimate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Pr="00C16F4F">
        <w:t xml:space="preserve">, the estimate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oMath>
      <w:r w:rsidRPr="00C16F4F">
        <w:t xml:space="preserve"> is:</w:t>
      </w:r>
    </w:p>
    <w:p w:rsidR="00D079E6" w:rsidRPr="00C16F4F" w:rsidRDefault="00FE3715" w:rsidP="00D079E6">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oMath>
      </m:oMathPara>
    </w:p>
    <w:p w:rsidR="002E7723" w:rsidRPr="00C16F4F" w:rsidRDefault="00FA7E16" w:rsidP="007F0A90">
      <w:r w:rsidRPr="00C16F4F">
        <w:t>In general, t</w:t>
      </w:r>
      <w:r w:rsidR="009D0345" w:rsidRPr="00C16F4F">
        <w:t xml:space="preserve">he normal parameter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009D0345" w:rsidRPr="00C16F4F">
        <w:t xml:space="preserve"> is:</w:t>
      </w:r>
    </w:p>
    <w:p w:rsidR="009D0345" w:rsidRPr="00C16F4F" w:rsidRDefault="00FE3715" w:rsidP="007F0A90">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e>
          </m:d>
        </m:oMath>
      </m:oMathPara>
    </w:p>
    <w:p w:rsidR="00FA7E16" w:rsidRPr="00C16F4F" w:rsidRDefault="00FA7E16" w:rsidP="00262C88"/>
    <w:p w:rsidR="00262C88" w:rsidRPr="00C16F4F" w:rsidRDefault="00262C88" w:rsidP="00262C88">
      <w:r w:rsidRPr="00C16F4F">
        <w:t xml:space="preserve">Suppose </w:t>
      </w:r>
      <w:proofErr w:type="spellStart"/>
      <w:proofErr w:type="gramStart"/>
      <w:r w:rsidRPr="00C16F4F">
        <w:rPr>
          <w:i/>
        </w:rPr>
        <w:t>p</w:t>
      </w:r>
      <w:r w:rsidRPr="00C16F4F">
        <w:rPr>
          <w:i/>
          <w:vertAlign w:val="subscript"/>
        </w:rPr>
        <w:t>j</w:t>
      </w:r>
      <w:proofErr w:type="spellEnd"/>
      <w:r w:rsidRPr="00C16F4F">
        <w:t>(</w:t>
      </w:r>
      <w:proofErr w:type="spellStart"/>
      <w:proofErr w:type="gramEnd"/>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is </w:t>
      </w:r>
      <w:r w:rsidR="00AF69DB" w:rsidRPr="00C16F4F">
        <w:t>exponential</w:t>
      </w:r>
      <w:r w:rsidRPr="00C16F4F">
        <w:t xml:space="preserve"> PDF whose parameter is </w:t>
      </w:r>
      <w:proofErr w:type="spellStart"/>
      <w:r w:rsidRPr="00C16F4F">
        <w:rPr>
          <w:i/>
        </w:rPr>
        <w:t>θ</w:t>
      </w:r>
      <w:r w:rsidRPr="00C16F4F">
        <w:rPr>
          <w:i/>
          <w:vertAlign w:val="subscript"/>
        </w:rPr>
        <w:t>j</w:t>
      </w:r>
      <w:proofErr w:type="spellEnd"/>
      <w:r w:rsidRPr="00C16F4F">
        <w:t xml:space="preserve"> = </w:t>
      </w:r>
      <w:proofErr w:type="spellStart"/>
      <w:r w:rsidRPr="00C16F4F">
        <w:rPr>
          <w:i/>
        </w:rPr>
        <w:t>κ</w:t>
      </w:r>
      <w:r w:rsidRPr="00C16F4F">
        <w:rPr>
          <w:i/>
          <w:vertAlign w:val="subscript"/>
        </w:rPr>
        <w:t>j</w:t>
      </w:r>
      <w:proofErr w:type="spellEnd"/>
      <w:r w:rsidRPr="00C16F4F">
        <w:t xml:space="preserve"> as follows</w:t>
      </w:r>
      <w:r w:rsidR="000F5545" w:rsidRPr="00C16F4F">
        <w:t>:</w:t>
      </w:r>
    </w:p>
    <w:p w:rsidR="00262C88" w:rsidRPr="00C16F4F" w:rsidRDefault="00FE3715" w:rsidP="00262C88">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t</m:t>
                  </m:r>
                </m:sub>
              </m:sSub>
            </m:sup>
          </m:sSup>
        </m:oMath>
      </m:oMathPara>
    </w:p>
    <w:p w:rsidR="00262C88" w:rsidRPr="00C16F4F" w:rsidRDefault="00F0799C" w:rsidP="00262C88">
      <w:r>
        <w:t>Note that notations “</w:t>
      </w:r>
      <w:proofErr w:type="spellStart"/>
      <w:r w:rsidRPr="00F0799C">
        <w:rPr>
          <w:i/>
        </w:rPr>
        <w:t>exp</w:t>
      </w:r>
      <w:proofErr w:type="spellEnd"/>
      <w:r>
        <w:t>” and “</w:t>
      </w:r>
      <w:proofErr w:type="gramStart"/>
      <w:r>
        <w:rPr>
          <w:i/>
        </w:rPr>
        <w:t>e</w:t>
      </w:r>
      <w:r w:rsidRPr="00F0799C">
        <w:rPr>
          <w:vertAlign w:val="superscript"/>
        </w:rPr>
        <w:t>(</w:t>
      </w:r>
      <w:proofErr w:type="gramEnd"/>
      <w:r w:rsidRPr="00F0799C">
        <w:rPr>
          <w:vertAlign w:val="superscript"/>
        </w:rPr>
        <w:t>.)</w:t>
      </w:r>
      <w:r>
        <w:t xml:space="preserve">” denote exponential function. </w:t>
      </w:r>
      <w:r w:rsidR="00262C88" w:rsidRPr="00C16F4F">
        <w:t xml:space="preserve">The equation specified by formula </w:t>
      </w:r>
      <w:hyperlink w:anchor="_Formula_IV.5.5._Equation" w:tooltip="Formula II.5. Equation of single PDF parameter" w:history="1">
        <w:r w:rsidR="00EA69FD">
          <w:rPr>
            <w:rStyle w:val="Hyperlink"/>
            <w:u w:val="none"/>
          </w:rPr>
          <w:t>II</w:t>
        </w:r>
        <w:r w:rsidR="00262C88" w:rsidRPr="00C16F4F">
          <w:rPr>
            <w:rStyle w:val="Hyperlink"/>
            <w:u w:val="none"/>
          </w:rPr>
          <w:t>.5</w:t>
        </w:r>
      </w:hyperlink>
      <w:r w:rsidR="00262C88" w:rsidRPr="00C16F4F">
        <w:t xml:space="preserve"> is re-written with regard to parameter </w:t>
      </w:r>
      <w:proofErr w:type="spellStart"/>
      <w:r w:rsidR="00262C88" w:rsidRPr="00C16F4F">
        <w:rPr>
          <w:i/>
        </w:rPr>
        <w:t>κ</w:t>
      </w:r>
      <w:r w:rsidR="00262C88" w:rsidRPr="00C16F4F">
        <w:rPr>
          <w:i/>
          <w:vertAlign w:val="subscript"/>
        </w:rPr>
        <w:t>j</w:t>
      </w:r>
      <w:proofErr w:type="spellEnd"/>
      <w:r w:rsidR="00262C88" w:rsidRPr="00C16F4F">
        <w:t xml:space="preserve"> as follows:</w:t>
      </w:r>
    </w:p>
    <w:p w:rsidR="00262C88" w:rsidRPr="00C16F4F" w:rsidRDefault="00FE3715" w:rsidP="00262C88">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t</m:t>
                              </m:r>
                            </m:sub>
                          </m:sSub>
                        </m:sup>
                      </m:sSup>
                    </m:e>
                  </m:d>
                </m:num>
                <m:den>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den>
              </m:f>
            </m:e>
          </m:nary>
          <m:r>
            <w:rPr>
              <w:rFonts w:ascii="Cambria Math" w:hAnsi="Cambria Math"/>
            </w:rPr>
            <m:t>=0</m:t>
          </m:r>
        </m:oMath>
      </m:oMathPara>
    </w:p>
    <w:p w:rsidR="00262C88" w:rsidRPr="00C16F4F" w:rsidRDefault="00262C88" w:rsidP="00262C8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t</m:t>
                          </m:r>
                        </m:sub>
                      </m:sSub>
                    </m:e>
                  </m:d>
                </m:num>
                <m:den>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den>
              </m:f>
            </m:e>
          </m:nary>
          <m:r>
            <w:rPr>
              <w:rFonts w:ascii="Cambria Math" w:hAnsi="Cambria Math"/>
            </w:rPr>
            <m:t>=0</m:t>
          </m:r>
        </m:oMath>
      </m:oMathPara>
    </w:p>
    <w:p w:rsidR="00262C88" w:rsidRPr="00C16F4F" w:rsidRDefault="00262C88" w:rsidP="00262C8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κ</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r>
            <w:rPr>
              <w:rFonts w:ascii="Cambria Math" w:hAnsi="Cambria Math"/>
            </w:rPr>
            <m:t>=0</m:t>
          </m:r>
        </m:oMath>
      </m:oMathPara>
    </w:p>
    <w:p w:rsidR="00262C88" w:rsidRPr="00C16F4F" w:rsidRDefault="00262C88" w:rsidP="00262C88">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κ</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r>
            <w:rPr>
              <w:rFonts w:ascii="Cambria Math" w:hAnsi="Cambria Math"/>
            </w:rPr>
            <m:t>=0</m:t>
          </m:r>
        </m:oMath>
      </m:oMathPara>
    </w:p>
    <w:p w:rsidR="00262C88" w:rsidRPr="00C16F4F" w:rsidRDefault="00262C88" w:rsidP="00262C8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FA7E16" w:rsidRPr="00C16F4F" w:rsidRDefault="00FA7E16" w:rsidP="00FA7E16">
      <w:r w:rsidRPr="00C16F4F">
        <w:t xml:space="preserve">Therefore, the </w:t>
      </w:r>
      <w:r w:rsidR="00AF69DB" w:rsidRPr="00C16F4F">
        <w:t xml:space="preserve">exponential </w:t>
      </w:r>
      <w:r w:rsidRPr="00C16F4F">
        <w:t xml:space="preserve">parameter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oMath>
      <w:r w:rsidRPr="00C16F4F">
        <w:t xml:space="preserve"> is</w:t>
      </w:r>
    </w:p>
    <w:p w:rsidR="00FA7E16" w:rsidRPr="00C16F4F" w:rsidRDefault="00FE3715" w:rsidP="00FA7E16">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κ</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9D0345" w:rsidRPr="00C16F4F" w:rsidRDefault="00FA7E16" w:rsidP="007F0A90">
      <w:r w:rsidRPr="00C16F4F">
        <w:t xml:space="preserve">Shortly, the </w:t>
      </w:r>
      <w:r w:rsidR="00D87B05">
        <w:t>continuous observation</w:t>
      </w:r>
      <w:r w:rsidRPr="00C16F4F">
        <w:t xml:space="preserve"> HMM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e>
        </m:d>
      </m:oMath>
      <w:r w:rsidRPr="00C16F4F">
        <w:t xml:space="preserve"> with single PDF given current parameter Δ = (</w:t>
      </w:r>
      <w:proofErr w:type="spellStart"/>
      <w:r w:rsidRPr="00C16F4F">
        <w:rPr>
          <w:i/>
        </w:rPr>
        <w:t>a</w:t>
      </w:r>
      <w:r w:rsidRPr="00C16F4F">
        <w:rPr>
          <w:i/>
          <w:vertAlign w:val="subscript"/>
        </w:rPr>
        <w:t>ij</w:t>
      </w:r>
      <w:proofErr w:type="spellEnd"/>
      <w:r w:rsidRPr="00C16F4F">
        <w:t xml:space="preserve">, </w:t>
      </w:r>
      <w:proofErr w:type="gramStart"/>
      <w:r w:rsidRPr="00C16F4F">
        <w:rPr>
          <w:i/>
        </w:rPr>
        <w:t>b</w:t>
      </w:r>
      <w:r w:rsidRPr="00C16F4F">
        <w:rPr>
          <w:i/>
          <w:vertAlign w:val="subscript"/>
        </w:rPr>
        <w:t>i</w:t>
      </w:r>
      <w:r w:rsidRPr="00C16F4F">
        <w:t>(</w:t>
      </w:r>
      <w:proofErr w:type="gramEnd"/>
      <w:r w:rsidRPr="00C16F4F">
        <w:rPr>
          <w:i/>
        </w:rPr>
        <w:t>k</w:t>
      </w:r>
      <w:r w:rsidRPr="00C16F4F">
        <w:t xml:space="preserve">), </w:t>
      </w:r>
      <w:r w:rsidRPr="00C16F4F">
        <w:rPr>
          <w:i/>
        </w:rPr>
        <w:t>π</w:t>
      </w:r>
      <w:proofErr w:type="spellStart"/>
      <w:r w:rsidRPr="00C16F4F">
        <w:rPr>
          <w:i/>
          <w:vertAlign w:val="subscript"/>
        </w:rPr>
        <w:t>i</w:t>
      </w:r>
      <w:proofErr w:type="spellEnd"/>
      <w:r w:rsidRPr="00C16F4F">
        <w:t>) is specified by formula</w:t>
      </w:r>
      <w:r w:rsidR="001D70A5" w:rsidRPr="00C16F4F">
        <w:t xml:space="preserve"> </w:t>
      </w:r>
      <w:hyperlink w:anchor="_Formula_IV.5.6._Continuously" w:tooltip="Formula II.6. Continuously observational HMM parameter estimate with single PDF" w:history="1">
        <w:r w:rsidR="00EA69FD">
          <w:rPr>
            <w:rStyle w:val="Hyperlink"/>
            <w:u w:val="none"/>
          </w:rPr>
          <w:t>II</w:t>
        </w:r>
        <w:r w:rsidR="001D70A5" w:rsidRPr="00C16F4F">
          <w:rPr>
            <w:rStyle w:val="Hyperlink"/>
            <w:u w:val="none"/>
          </w:rPr>
          <w:t>.6</w:t>
        </w:r>
      </w:hyperlink>
      <w:r w:rsidR="001D70A5" w:rsidRPr="00C16F4F">
        <w:t>.</w:t>
      </w:r>
    </w:p>
    <w:p w:rsidR="001D70A5" w:rsidRPr="00C16F4F" w:rsidRDefault="00FE3715" w:rsidP="001D70A5">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oMath>
      </m:oMathPara>
    </w:p>
    <w:p w:rsidR="001D70A5" w:rsidRPr="00C16F4F" w:rsidRDefault="00FE3715" w:rsidP="001D70A5">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1D70A5" w:rsidRPr="00C16F4F" w:rsidRDefault="00FE3715" w:rsidP="001D70A5">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 xml:space="preserve"> </m:t>
          </m:r>
          <m:r>
            <m:rPr>
              <m:sty m:val="p"/>
            </m:rPr>
            <w:rPr>
              <w:rFonts w:ascii="Cambria Math" w:hAnsi="Cambria Math"/>
            </w:rPr>
            <m:t>is the solution of</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=0</m:t>
          </m:r>
        </m:oMath>
      </m:oMathPara>
    </w:p>
    <w:p w:rsidR="001D70A5" w:rsidRPr="00C16F4F" w:rsidRDefault="001D70A5" w:rsidP="001D70A5">
      <w:pPr>
        <w:spacing w:after="60"/>
      </w:pPr>
      <m:oMathPara>
        <m:oMath>
          <m:r>
            <m:rPr>
              <m:sty m:val="p"/>
            </m:rPr>
            <w:rPr>
              <w:rFonts w:ascii="Cambria Math" w:hAnsi="Cambria Math"/>
            </w:rPr>
            <m:t>With normal distribution</m:t>
          </m:r>
          <m:r>
            <w:rPr>
              <w:rFonts w:ascii="Cambria Math" w:hAnsi="Cambria Math"/>
            </w:rPr>
            <m:t>:</m:t>
          </m:r>
        </m:oMath>
      </m:oMathPara>
    </w:p>
    <w:p w:rsidR="001D70A5" w:rsidRPr="00C16F4F" w:rsidRDefault="00FE3715" w:rsidP="001D70A5">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e>
          </m:d>
          <m:r>
            <w:rPr>
              <w:rFonts w:ascii="Cambria Math" w:hAnsi="Cambria Math"/>
            </w:rPr>
            <m:t xml:space="preserve"> </m:t>
          </m:r>
        </m:oMath>
      </m:oMathPara>
    </w:p>
    <w:p w:rsidR="001D70A5" w:rsidRPr="00C16F4F" w:rsidRDefault="001D70A5" w:rsidP="001D70A5">
      <w:pPr>
        <w:spacing w:after="60"/>
      </w:pPr>
      <m:oMathPara>
        <m:oMath>
          <m:r>
            <m:rPr>
              <m:sty m:val="p"/>
            </m:rPr>
            <w:rPr>
              <w:rFonts w:ascii="Cambria Math" w:hAnsi="Cambria Math"/>
            </w:rPr>
            <m:t>With exponential distribution</m:t>
          </m:r>
          <m:r>
            <w:rPr>
              <w:rFonts w:ascii="Cambria Math" w:hAnsi="Cambria Math"/>
            </w:rPr>
            <m:t>:</m:t>
          </m:r>
        </m:oMath>
      </m:oMathPara>
    </w:p>
    <w:p w:rsidR="001D70A5" w:rsidRPr="00C16F4F" w:rsidRDefault="00FE3715" w:rsidP="001D70A5">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κ</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FA7E16" w:rsidRPr="00C16F4F" w:rsidRDefault="00FA7E16" w:rsidP="00FA7E16">
      <w:pPr>
        <w:pStyle w:val="Heading8"/>
        <w:ind w:left="360"/>
      </w:pPr>
      <w:bookmarkStart w:id="150" w:name="_Formula_IV.5.6._Continuously"/>
      <w:bookmarkStart w:id="151" w:name="_Toc425526273"/>
      <w:bookmarkStart w:id="152" w:name="_Toc451437843"/>
      <w:bookmarkEnd w:id="150"/>
      <w:r w:rsidRPr="00C16F4F">
        <w:rPr>
          <w:b/>
        </w:rPr>
        <w:t xml:space="preserve">Formula </w:t>
      </w:r>
      <w:r w:rsidR="00EA69FD">
        <w:rPr>
          <w:b/>
        </w:rPr>
        <w:t>II</w:t>
      </w:r>
      <w:r w:rsidRPr="00C16F4F">
        <w:rPr>
          <w:b/>
        </w:rPr>
        <w:t>.</w:t>
      </w:r>
      <w:r w:rsidR="001D70A5" w:rsidRPr="00C16F4F">
        <w:rPr>
          <w:b/>
        </w:rPr>
        <w:t>6</w:t>
      </w:r>
      <w:r w:rsidRPr="00C16F4F">
        <w:rPr>
          <w:b/>
        </w:rPr>
        <w:t>.</w:t>
      </w:r>
      <w:r w:rsidRPr="00C16F4F">
        <w:t xml:space="preserve"> Continuous observation HMM parameter estimate with single PDF</w:t>
      </w:r>
      <w:bookmarkEnd w:id="151"/>
      <w:bookmarkEnd w:id="152"/>
    </w:p>
    <w:p w:rsidR="001D70A5" w:rsidRPr="00C16F4F" w:rsidRDefault="001D70A5" w:rsidP="001D70A5">
      <w:pPr>
        <w:ind w:left="360"/>
      </w:pPr>
      <w:r w:rsidRPr="00C16F4F">
        <w:t xml:space="preserve">Where joint probabilities </w:t>
      </w:r>
      <w:proofErr w:type="spellStart"/>
      <w:proofErr w:type="gramStart"/>
      <w:r w:rsidRPr="00C16F4F">
        <w:rPr>
          <w:i/>
        </w:rPr>
        <w:t>ξ</w:t>
      </w:r>
      <w:r w:rsidRPr="00C16F4F">
        <w:rPr>
          <w:i/>
          <w:vertAlign w:val="subscript"/>
        </w:rPr>
        <w:t>t</w:t>
      </w:r>
      <w:proofErr w:type="spellEnd"/>
      <w:r w:rsidRPr="00C16F4F">
        <w:t>(</w:t>
      </w:r>
      <w:proofErr w:type="spellStart"/>
      <w:proofErr w:type="gramEnd"/>
      <w:r w:rsidRPr="00C16F4F">
        <w:rPr>
          <w:i/>
        </w:rPr>
        <w:t>i</w:t>
      </w:r>
      <w:proofErr w:type="spellEnd"/>
      <w:r w:rsidRPr="00C16F4F">
        <w:t xml:space="preserve">, </w:t>
      </w:r>
      <w:r w:rsidRPr="00C16F4F">
        <w:rPr>
          <w:i/>
        </w:rPr>
        <w:t>j</w:t>
      </w:r>
      <w:r w:rsidRPr="00C16F4F">
        <w:t xml:space="preserve">) and </w:t>
      </w:r>
      <w:proofErr w:type="spellStart"/>
      <w:r w:rsidRPr="00C16F4F">
        <w:rPr>
          <w:i/>
        </w:rPr>
        <w:t>γ</w:t>
      </w:r>
      <w:r w:rsidRPr="00C16F4F">
        <w:rPr>
          <w:i/>
          <w:vertAlign w:val="subscript"/>
        </w:rPr>
        <w:t>t</w:t>
      </w:r>
      <w:proofErr w:type="spellEnd"/>
      <w:r w:rsidRPr="00C16F4F">
        <w:t>(</w:t>
      </w:r>
      <w:r w:rsidR="0027259E" w:rsidRPr="00C16F4F">
        <w:rPr>
          <w:i/>
        </w:rPr>
        <w:t>j</w:t>
      </w:r>
      <w:r w:rsidRPr="00C16F4F">
        <w:t xml:space="preserve">) based on single PDF </w:t>
      </w:r>
      <w:proofErr w:type="spellStart"/>
      <w:r w:rsidRPr="00C16F4F">
        <w:rPr>
          <w:i/>
        </w:rPr>
        <w:t>p</w:t>
      </w:r>
      <w:r w:rsidRPr="00C16F4F">
        <w:rPr>
          <w:i/>
          <w:vertAlign w:val="subscript"/>
        </w:rPr>
        <w:t>j</w:t>
      </w:r>
      <w:proofErr w:type="spellEnd"/>
      <w:r w:rsidRPr="00C16F4F">
        <w:t>(</w:t>
      </w:r>
      <w:proofErr w:type="spellStart"/>
      <w:r w:rsidRPr="00C16F4F">
        <w:rPr>
          <w:i/>
        </w:rPr>
        <w:t>o</w:t>
      </w:r>
      <w:r w:rsidRPr="00C16F4F">
        <w:rPr>
          <w:i/>
          <w:vertAlign w:val="subscript"/>
        </w:rPr>
        <w:t>t</w:t>
      </w:r>
      <w:r w:rsidRPr="00C16F4F">
        <w:rPr>
          <w:i/>
        </w:rPr>
        <w:t>|θ</w:t>
      </w:r>
      <w:r w:rsidRPr="00C16F4F">
        <w:rPr>
          <w:i/>
          <w:vertAlign w:val="subscript"/>
        </w:rPr>
        <w:t>j</w:t>
      </w:r>
      <w:proofErr w:type="spellEnd"/>
      <w:r w:rsidRPr="00C16F4F">
        <w:t xml:space="preserve">) is specified by formula </w:t>
      </w:r>
      <w:hyperlink w:anchor="_Formula_IV.5.2._Joint" w:tooltip="Formula II.2. Joint probabilities ξt(i, j) and γt(j) based on single PDF" w:history="1">
        <w:r w:rsidR="00EA69FD">
          <w:rPr>
            <w:rStyle w:val="Hyperlink"/>
            <w:u w:val="none"/>
          </w:rPr>
          <w:t>II</w:t>
        </w:r>
        <w:r w:rsidR="008C7099" w:rsidRPr="00C16F4F">
          <w:rPr>
            <w:rStyle w:val="Hyperlink"/>
            <w:u w:val="none"/>
          </w:rPr>
          <w:t>.2</w:t>
        </w:r>
      </w:hyperlink>
      <w:r w:rsidRPr="00C16F4F">
        <w:t>.</w:t>
      </w:r>
    </w:p>
    <w:p w:rsidR="001D70A5" w:rsidRPr="00C16F4F" w:rsidRDefault="001D70A5" w:rsidP="001D70A5">
      <w:r w:rsidRPr="00C16F4F">
        <w:t xml:space="preserve">The EM algorithm applied into learning </w:t>
      </w:r>
      <w:r w:rsidR="00D87B05">
        <w:t>continuous observation</w:t>
      </w:r>
      <w:r w:rsidRPr="00C16F4F">
        <w:t xml:space="preserve"> HMM parameter with single PDF </w:t>
      </w:r>
      <w:proofErr w:type="gramStart"/>
      <w:r w:rsidRPr="00C16F4F">
        <w:t>is described</w:t>
      </w:r>
      <w:proofErr w:type="gramEnd"/>
      <w:r w:rsidRPr="00C16F4F">
        <w:t xml:space="preserve"> in table </w:t>
      </w:r>
      <w:hyperlink w:anchor="_Table_IV.5.1._EM" w:tooltip="Table II.1. EM algorithm applied into learning continuously observational HMM parameter with single PDF" w:history="1">
        <w:r w:rsidR="00EA69FD">
          <w:rPr>
            <w:rStyle w:val="Hyperlink"/>
            <w:u w:val="none"/>
          </w:rPr>
          <w:t>II</w:t>
        </w:r>
        <w:r w:rsidRPr="00C16F4F">
          <w:rPr>
            <w:rStyle w:val="Hyperlink"/>
            <w:u w:val="none"/>
          </w:rPr>
          <w:t>.1</w:t>
        </w:r>
      </w:hyperlink>
      <w:r w:rsidRPr="00C16F4F">
        <w:t>.</w:t>
      </w:r>
    </w:p>
    <w:p w:rsidR="001D70A5" w:rsidRPr="00C16F4F" w:rsidRDefault="001D70A5" w:rsidP="001D70A5"/>
    <w:tbl>
      <w:tblPr>
        <w:tblStyle w:val="TableGrid"/>
        <w:tblW w:w="0" w:type="auto"/>
        <w:tblLook w:val="04A0" w:firstRow="1" w:lastRow="0" w:firstColumn="1" w:lastColumn="0" w:noHBand="0" w:noVBand="1"/>
      </w:tblPr>
      <w:tblGrid>
        <w:gridCol w:w="8155"/>
      </w:tblGrid>
      <w:tr w:rsidR="001D70A5" w:rsidRPr="00C16F4F" w:rsidTr="00E016C0">
        <w:tc>
          <w:tcPr>
            <w:tcW w:w="8525" w:type="dxa"/>
          </w:tcPr>
          <w:p w:rsidR="001D70A5" w:rsidRPr="00C16F4F" w:rsidRDefault="001D70A5" w:rsidP="00E016C0">
            <w:r w:rsidRPr="00C16F4F">
              <w:t>Starting with initial value for Δ, each iteration in EM algorithm has two steps:</w:t>
            </w:r>
          </w:p>
          <w:p w:rsidR="001D70A5" w:rsidRPr="00C16F4F" w:rsidRDefault="001D70A5" w:rsidP="00087B7B">
            <w:pPr>
              <w:pStyle w:val="ListParagraph"/>
              <w:numPr>
                <w:ilvl w:val="0"/>
                <w:numId w:val="123"/>
              </w:numPr>
              <w:rPr>
                <w:szCs w:val="24"/>
              </w:rPr>
            </w:pPr>
            <w:r w:rsidRPr="00C16F4F">
              <w:rPr>
                <w:i/>
                <w:szCs w:val="24"/>
              </w:rPr>
              <w:t>E-step</w:t>
            </w:r>
            <w:r w:rsidRPr="00C16F4F">
              <w:rPr>
                <w:szCs w:val="24"/>
              </w:rPr>
              <w:t xml:space="preserve">: Calculating the joint probabilities </w:t>
            </w:r>
            <w:proofErr w:type="spellStart"/>
            <w:proofErr w:type="gramStart"/>
            <w:r w:rsidRPr="00C16F4F">
              <w:rPr>
                <w:i/>
                <w:szCs w:val="24"/>
              </w:rPr>
              <w:t>ξ</w:t>
            </w:r>
            <w:r w:rsidRPr="00C16F4F">
              <w:rPr>
                <w:i/>
                <w:szCs w:val="24"/>
                <w:vertAlign w:val="subscript"/>
              </w:rPr>
              <w:t>t</w:t>
            </w:r>
            <w:proofErr w:type="spellEnd"/>
            <w:r w:rsidRPr="00C16F4F">
              <w:rPr>
                <w:szCs w:val="24"/>
              </w:rPr>
              <w:t>(</w:t>
            </w:r>
            <w:proofErr w:type="spellStart"/>
            <w:proofErr w:type="gramEnd"/>
            <w:r w:rsidRPr="00C16F4F">
              <w:rPr>
                <w:i/>
                <w:szCs w:val="24"/>
              </w:rPr>
              <w:t>i</w:t>
            </w:r>
            <w:proofErr w:type="spellEnd"/>
            <w:r w:rsidRPr="00C16F4F">
              <w:rPr>
                <w:szCs w:val="24"/>
              </w:rPr>
              <w:t xml:space="preserve">, </w:t>
            </w:r>
            <w:r w:rsidRPr="00C16F4F">
              <w:rPr>
                <w:i/>
                <w:szCs w:val="24"/>
              </w:rPr>
              <w:t>j</w:t>
            </w:r>
            <w:r w:rsidRPr="00C16F4F">
              <w:rPr>
                <w:szCs w:val="24"/>
              </w:rPr>
              <w:t xml:space="preserve">) and </w:t>
            </w:r>
            <w:proofErr w:type="spellStart"/>
            <w:r w:rsidRPr="00C16F4F">
              <w:rPr>
                <w:i/>
                <w:szCs w:val="24"/>
              </w:rPr>
              <w:t>γ</w:t>
            </w:r>
            <w:r w:rsidRPr="00C16F4F">
              <w:rPr>
                <w:i/>
                <w:szCs w:val="24"/>
                <w:vertAlign w:val="subscript"/>
              </w:rPr>
              <w:t>t</w:t>
            </w:r>
            <w:proofErr w:type="spellEnd"/>
            <w:r w:rsidRPr="00C16F4F">
              <w:rPr>
                <w:szCs w:val="24"/>
              </w:rPr>
              <w:t>(</w:t>
            </w:r>
            <w:r w:rsidR="0027259E" w:rsidRPr="00C16F4F">
              <w:rPr>
                <w:i/>
                <w:szCs w:val="24"/>
              </w:rPr>
              <w:t>j</w:t>
            </w:r>
            <w:r w:rsidRPr="00C16F4F">
              <w:rPr>
                <w:szCs w:val="24"/>
              </w:rPr>
              <w:t xml:space="preserve">) according to formula </w:t>
            </w:r>
            <w:hyperlink w:anchor="_Formula_IV.5.2._Joint" w:tooltip="Formula II.2. Joint probabilities ξt(i, j) and γt(j) based on single PDF" w:history="1">
              <w:r w:rsidR="00EA69FD">
                <w:rPr>
                  <w:rStyle w:val="Hyperlink"/>
                  <w:szCs w:val="24"/>
                  <w:u w:val="none"/>
                </w:rPr>
                <w:t>II</w:t>
              </w:r>
              <w:r w:rsidR="008C7099" w:rsidRPr="00C16F4F">
                <w:rPr>
                  <w:rStyle w:val="Hyperlink"/>
                  <w:szCs w:val="24"/>
                  <w:u w:val="none"/>
                </w:rPr>
                <w:t>.2</w:t>
              </w:r>
            </w:hyperlink>
            <w:r w:rsidRPr="00C16F4F">
              <w:rPr>
                <w:szCs w:val="24"/>
              </w:rPr>
              <w:t>.</w:t>
            </w:r>
          </w:p>
          <w:p w:rsidR="00E931E1" w:rsidRPr="00C16F4F" w:rsidRDefault="00FE3715" w:rsidP="009432E7">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rsidR="007C7014" w:rsidRPr="00C16F4F" w:rsidRDefault="00FE3715" w:rsidP="009432E7">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1D70A5" w:rsidRPr="00C16F4F" w:rsidRDefault="001D70A5" w:rsidP="00087B7B">
            <w:pPr>
              <w:pStyle w:val="ListParagraph"/>
              <w:numPr>
                <w:ilvl w:val="0"/>
                <w:numId w:val="123"/>
              </w:numPr>
              <w:rPr>
                <w:szCs w:val="24"/>
              </w:rPr>
            </w:pPr>
            <w:r w:rsidRPr="00C16F4F">
              <w:rPr>
                <w:i/>
                <w:szCs w:val="24"/>
              </w:rPr>
              <w:t>M-step</w:t>
            </w:r>
            <w:r w:rsidRPr="00C16F4F">
              <w:rPr>
                <w:szCs w:val="24"/>
              </w:rPr>
              <w:t xml:space="preserve">: Calculating the estimate </w:t>
            </w:r>
            <m:oMath>
              <m:acc>
                <m:accPr>
                  <m:ctrlPr>
                    <w:rPr>
                      <w:rFonts w:ascii="Cambria Math" w:hAnsi="Cambria Math"/>
                      <w:szCs w:val="24"/>
                    </w:rPr>
                  </m:ctrlPr>
                </m:accPr>
                <m:e>
                  <m:r>
                    <m:rPr>
                      <m:sty m:val="p"/>
                    </m:rPr>
                    <w:rPr>
                      <w:rFonts w:ascii="Cambria Math" w:hAnsi="Cambria Math"/>
                      <w:szCs w:val="24"/>
                    </w:rPr>
                    <m:t>Δ</m:t>
                  </m:r>
                </m:e>
              </m:acc>
              <m:r>
                <m:rPr>
                  <m:sty m:val="p"/>
                </m:rP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θ</m:t>
                          </m:r>
                        </m:e>
                      </m:acc>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π</m:t>
                          </m:r>
                        </m:e>
                      </m:acc>
                    </m:e>
                    <m:sub>
                      <m:r>
                        <w:rPr>
                          <w:rFonts w:ascii="Cambria Math" w:hAnsi="Cambria Math"/>
                          <w:szCs w:val="24"/>
                        </w:rPr>
                        <m:t>j</m:t>
                      </m:r>
                    </m:sub>
                  </m:sSub>
                </m:e>
              </m:d>
              <m:r>
                <m:rPr>
                  <m:sty m:val="p"/>
                </m:rPr>
                <w:rPr>
                  <w:rFonts w:ascii="Cambria Math" w:hAnsi="Cambria Math"/>
                  <w:szCs w:val="24"/>
                </w:rPr>
                <m:t xml:space="preserve"> </m:t>
              </m:r>
            </m:oMath>
            <w:r w:rsidRPr="00C16F4F">
              <w:rPr>
                <w:szCs w:val="24"/>
              </w:rPr>
              <w:t xml:space="preserve">based on the joint probabilities </w:t>
            </w:r>
            <w:proofErr w:type="spellStart"/>
            <w:proofErr w:type="gramStart"/>
            <w:r w:rsidRPr="00C16F4F">
              <w:rPr>
                <w:i/>
                <w:szCs w:val="24"/>
              </w:rPr>
              <w:t>ξ</w:t>
            </w:r>
            <w:r w:rsidRPr="00C16F4F">
              <w:rPr>
                <w:i/>
                <w:szCs w:val="24"/>
                <w:vertAlign w:val="subscript"/>
              </w:rPr>
              <w:t>t</w:t>
            </w:r>
            <w:proofErr w:type="spellEnd"/>
            <w:r w:rsidRPr="00C16F4F">
              <w:rPr>
                <w:szCs w:val="24"/>
              </w:rPr>
              <w:t>(</w:t>
            </w:r>
            <w:proofErr w:type="spellStart"/>
            <w:proofErr w:type="gramEnd"/>
            <w:r w:rsidRPr="00C16F4F">
              <w:rPr>
                <w:i/>
                <w:szCs w:val="24"/>
              </w:rPr>
              <w:t>i</w:t>
            </w:r>
            <w:proofErr w:type="spellEnd"/>
            <w:r w:rsidRPr="00C16F4F">
              <w:rPr>
                <w:szCs w:val="24"/>
              </w:rPr>
              <w:t xml:space="preserve">, </w:t>
            </w:r>
            <w:r w:rsidRPr="00C16F4F">
              <w:rPr>
                <w:i/>
                <w:szCs w:val="24"/>
              </w:rPr>
              <w:t>j</w:t>
            </w:r>
            <w:r w:rsidRPr="00C16F4F">
              <w:rPr>
                <w:szCs w:val="24"/>
              </w:rPr>
              <w:t xml:space="preserve">) and </w:t>
            </w:r>
            <w:proofErr w:type="spellStart"/>
            <w:r w:rsidRPr="00C16F4F">
              <w:rPr>
                <w:i/>
                <w:szCs w:val="24"/>
              </w:rPr>
              <w:t>γ</w:t>
            </w:r>
            <w:r w:rsidRPr="00C16F4F">
              <w:rPr>
                <w:i/>
                <w:szCs w:val="24"/>
                <w:vertAlign w:val="subscript"/>
              </w:rPr>
              <w:t>t</w:t>
            </w:r>
            <w:proofErr w:type="spellEnd"/>
            <w:r w:rsidRPr="00C16F4F">
              <w:rPr>
                <w:szCs w:val="24"/>
              </w:rPr>
              <w:t>(</w:t>
            </w:r>
            <w:r w:rsidR="007524A9" w:rsidRPr="00C16F4F">
              <w:rPr>
                <w:i/>
                <w:szCs w:val="24"/>
              </w:rPr>
              <w:t>j</w:t>
            </w:r>
            <w:r w:rsidRPr="00C16F4F">
              <w:rPr>
                <w:szCs w:val="24"/>
              </w:rPr>
              <w:t xml:space="preserve">) determined at E-step, according to formula </w:t>
            </w:r>
            <w:hyperlink w:anchor="_Formula_IV.5.6._Continuously" w:tooltip="Formula II.6. Continuously observational HMM parameter estimate with single PDF" w:history="1">
              <w:r w:rsidR="00EA69FD">
                <w:rPr>
                  <w:rStyle w:val="Hyperlink"/>
                  <w:szCs w:val="24"/>
                  <w:u w:val="none"/>
                </w:rPr>
                <w:t>II</w:t>
              </w:r>
              <w:r w:rsidRPr="00C16F4F">
                <w:rPr>
                  <w:rStyle w:val="Hyperlink"/>
                  <w:szCs w:val="24"/>
                  <w:u w:val="none"/>
                </w:rPr>
                <w:t>.6</w:t>
              </w:r>
            </w:hyperlink>
            <w:r w:rsidRPr="00C16F4F">
              <w:rPr>
                <w:szCs w:val="24"/>
              </w:rPr>
              <w:t xml:space="preserve">.The estimate </w:t>
            </w:r>
            <m:oMath>
              <m:acc>
                <m:accPr>
                  <m:ctrlPr>
                    <w:rPr>
                      <w:rFonts w:ascii="Cambria Math" w:hAnsi="Cambria Math"/>
                      <w:szCs w:val="24"/>
                    </w:rPr>
                  </m:ctrlPr>
                </m:accPr>
                <m:e>
                  <m:r>
                    <m:rPr>
                      <m:sty m:val="p"/>
                    </m:rPr>
                    <w:rPr>
                      <w:rFonts w:ascii="Cambria Math" w:hAnsi="Cambria Math"/>
                      <w:szCs w:val="24"/>
                    </w:rPr>
                    <m:t>Δ</m:t>
                  </m:r>
                </m:e>
              </m:acc>
            </m:oMath>
            <w:r w:rsidRPr="00C16F4F">
              <w:rPr>
                <w:szCs w:val="24"/>
              </w:rPr>
              <w:t xml:space="preserve"> becomes the current parameter for next iteration.</w:t>
            </w:r>
          </w:p>
          <w:p w:rsidR="00E931E1" w:rsidRPr="00C16F4F"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oMath>
            </m:oMathPara>
          </w:p>
          <w:p w:rsidR="00E931E1" w:rsidRPr="00C16F4F"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E931E1" w:rsidRPr="00C16F4F"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 xml:space="preserve"> </m:t>
                </m:r>
                <m:r>
                  <m:rPr>
                    <m:sty m:val="p"/>
                  </m:rPr>
                  <w:rPr>
                    <w:rFonts w:ascii="Cambria Math" w:hAnsi="Cambria Math"/>
                  </w:rPr>
                  <m:t>is the solution of</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=0</m:t>
                </m:r>
              </m:oMath>
            </m:oMathPara>
          </w:p>
          <w:p w:rsidR="00E931E1" w:rsidRPr="00C16F4F" w:rsidRDefault="00E931E1" w:rsidP="009432E7">
            <m:oMathPara>
              <m:oMath>
                <m:r>
                  <m:rPr>
                    <m:sty m:val="p"/>
                  </m:rPr>
                  <w:rPr>
                    <w:rFonts w:ascii="Cambria Math" w:hAnsi="Cambria Math"/>
                  </w:rPr>
                  <m:t>With normal distribution</m:t>
                </m:r>
                <m:r>
                  <w:rPr>
                    <w:rFonts w:ascii="Cambria Math" w:hAnsi="Cambria Math"/>
                  </w:rPr>
                  <m:t>:</m:t>
                </m:r>
              </m:oMath>
            </m:oMathPara>
          </w:p>
          <w:p w:rsidR="00E931E1" w:rsidRPr="00C16F4F"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den>
                    </m:f>
                  </m:e>
                </m:d>
                <m:r>
                  <w:rPr>
                    <w:rFonts w:ascii="Cambria Math" w:hAnsi="Cambria Math"/>
                  </w:rPr>
                  <m:t xml:space="preserve"> </m:t>
                </m:r>
              </m:oMath>
            </m:oMathPara>
          </w:p>
          <w:p w:rsidR="00E931E1" w:rsidRPr="00C16F4F" w:rsidRDefault="00E931E1" w:rsidP="009432E7">
            <m:oMathPara>
              <m:oMath>
                <m:r>
                  <m:rPr>
                    <m:sty m:val="p"/>
                  </m:rPr>
                  <w:rPr>
                    <w:rFonts w:ascii="Cambria Math" w:hAnsi="Cambria Math"/>
                  </w:rPr>
                  <m:t>With exponential distribution</m:t>
                </m:r>
                <m:r>
                  <w:rPr>
                    <w:rFonts w:ascii="Cambria Math" w:hAnsi="Cambria Math"/>
                  </w:rPr>
                  <m:t>:</m:t>
                </m:r>
              </m:oMath>
            </m:oMathPara>
          </w:p>
          <w:p w:rsidR="00E931E1" w:rsidRPr="00C16F4F"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κ</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1D70A5" w:rsidRPr="00C16F4F" w:rsidRDefault="001D70A5" w:rsidP="00A041C7">
            <w:r w:rsidRPr="00C16F4F">
              <w:t xml:space="preserve">EM algorithm stops when it meets the terminating condition, for example, the </w:t>
            </w:r>
            <w:r w:rsidRPr="00C16F4F">
              <w:lastRenderedPageBreak/>
              <w:t xml:space="preserve">difference of current parameter Δ and next parameter </w:t>
            </w:r>
            <m:oMath>
              <m:acc>
                <m:accPr>
                  <m:ctrlPr>
                    <w:rPr>
                      <w:rFonts w:ascii="Cambria Math" w:hAnsi="Cambria Math"/>
                    </w:rPr>
                  </m:ctrlPr>
                </m:accPr>
                <m:e>
                  <m:r>
                    <m:rPr>
                      <m:sty m:val="p"/>
                    </m:rPr>
                    <w:rPr>
                      <w:rFonts w:ascii="Cambria Math" w:hAnsi="Cambria Math"/>
                    </w:rPr>
                    <m:t>Δ</m:t>
                  </m:r>
                </m:e>
              </m:acc>
            </m:oMath>
            <w:r w:rsidRPr="00C16F4F">
              <w:t xml:space="preserve"> is </w:t>
            </w:r>
            <w:r w:rsidR="00A041C7" w:rsidRPr="00C16F4F">
              <w:t>insignificant</w:t>
            </w:r>
            <w:r w:rsidRPr="00C16F4F">
              <w:t>.</w:t>
            </w:r>
            <w:r w:rsidR="008C1081" w:rsidRPr="00C16F4F">
              <w:t xml:space="preserve"> It is possible to define a custom terminating condition.</w:t>
            </w:r>
            <w:r w:rsidR="00820379" w:rsidRPr="00C16F4F">
              <w:t xml:space="preserve"> The terminating </w:t>
            </w:r>
            <w:r w:rsidR="00A041C7" w:rsidRPr="00C16F4F">
              <w:t>criterion</w:t>
            </w:r>
            <w:r w:rsidR="00820379" w:rsidRPr="00C16F4F">
              <w:t xml:space="preserve"> </w:t>
            </w:r>
            <w:proofErr w:type="gramStart"/>
            <w:r w:rsidR="00A041C7" w:rsidRPr="00C16F4F">
              <w:rPr>
                <w:i/>
              </w:rPr>
              <w:t>P</w:t>
            </w:r>
            <w:r w:rsidR="00A041C7" w:rsidRPr="00C16F4F">
              <w:t>(</w:t>
            </w:r>
            <w:proofErr w:type="gramEnd"/>
            <w:r w:rsidR="00A041C7" w:rsidRPr="00C16F4F">
              <w:rPr>
                <w:i/>
              </w:rPr>
              <w:t>O|</w:t>
            </w:r>
            <w:r w:rsidR="00A041C7" w:rsidRPr="00C16F4F">
              <w:t xml:space="preserve">Δ) </w:t>
            </w:r>
            <w:r w:rsidR="00820379" w:rsidRPr="00C16F4F">
              <w:t xml:space="preserve">described in table </w:t>
            </w:r>
            <w:hyperlink w:anchor="_Table_IV.4.3.2.2._Proposed" w:tooltip="Table I.3.2.2. Proposed implementation of EM algorithm for learning HMM with terminating criterion P(O|Δ)" w:history="1">
              <w:r w:rsidR="001A5A1B">
                <w:rPr>
                  <w:rStyle w:val="Hyperlink"/>
                  <w:u w:val="none"/>
                </w:rPr>
                <w:t>I</w:t>
              </w:r>
              <w:r w:rsidR="00A041C7" w:rsidRPr="00C16F4F">
                <w:rPr>
                  <w:rStyle w:val="Hyperlink"/>
                  <w:u w:val="none"/>
                </w:rPr>
                <w:t>.3.2.2</w:t>
              </w:r>
            </w:hyperlink>
            <w:r w:rsidR="00A041C7" w:rsidRPr="00C16F4F">
              <w:t xml:space="preserve"> </w:t>
            </w:r>
            <w:r w:rsidR="00820379" w:rsidRPr="00C16F4F">
              <w:t>is a suggestion.</w:t>
            </w:r>
          </w:p>
        </w:tc>
      </w:tr>
    </w:tbl>
    <w:p w:rsidR="001D70A5" w:rsidRPr="00127F10" w:rsidRDefault="001D70A5" w:rsidP="001D70A5">
      <w:pPr>
        <w:pStyle w:val="Heading6"/>
        <w:ind w:left="360"/>
        <w:rPr>
          <w:szCs w:val="24"/>
        </w:rPr>
      </w:pPr>
      <w:bookmarkStart w:id="153" w:name="_Table_IV.5.1._EM"/>
      <w:bookmarkStart w:id="154" w:name="_Toc448952683"/>
      <w:bookmarkEnd w:id="153"/>
      <w:r w:rsidRPr="00127F10">
        <w:rPr>
          <w:b/>
          <w:szCs w:val="24"/>
        </w:rPr>
        <w:lastRenderedPageBreak/>
        <w:t xml:space="preserve">Table </w:t>
      </w:r>
      <w:r w:rsidR="00EA69FD">
        <w:rPr>
          <w:b/>
          <w:szCs w:val="24"/>
        </w:rPr>
        <w:t>II</w:t>
      </w:r>
      <w:r w:rsidRPr="00127F10">
        <w:rPr>
          <w:b/>
          <w:szCs w:val="24"/>
        </w:rPr>
        <w:t>.1.</w:t>
      </w:r>
      <w:r w:rsidRPr="00127F10">
        <w:rPr>
          <w:szCs w:val="24"/>
        </w:rPr>
        <w:t xml:space="preserve"> EM algorithm applied into learning </w:t>
      </w:r>
      <w:r w:rsidR="00D87B05">
        <w:rPr>
          <w:szCs w:val="24"/>
        </w:rPr>
        <w:t>continuous observation</w:t>
      </w:r>
      <w:r w:rsidRPr="00127F10">
        <w:rPr>
          <w:szCs w:val="24"/>
        </w:rPr>
        <w:t xml:space="preserve"> HMM parameter with single PDF</w:t>
      </w:r>
      <w:bookmarkEnd w:id="154"/>
    </w:p>
    <w:p w:rsidR="00A041C7" w:rsidRPr="00127F10" w:rsidRDefault="00A041C7" w:rsidP="00A041C7">
      <w:r w:rsidRPr="00127F10">
        <w:t xml:space="preserve">Going back the weather example, there are some states of weather: </w:t>
      </w:r>
      <w:r w:rsidRPr="00127F10">
        <w:rPr>
          <w:i/>
        </w:rPr>
        <w:t>sunny</w:t>
      </w:r>
      <w:r w:rsidRPr="00127F10">
        <w:t xml:space="preserve">, </w:t>
      </w:r>
      <w:r w:rsidRPr="00127F10">
        <w:rPr>
          <w:i/>
        </w:rPr>
        <w:t>cloudy</w:t>
      </w:r>
      <w:r w:rsidRPr="00127F10">
        <w:t xml:space="preserve">, and </w:t>
      </w:r>
      <w:r w:rsidRPr="00127F10">
        <w:rPr>
          <w:i/>
        </w:rPr>
        <w:t>rainy</w:t>
      </w:r>
      <w:r w:rsidRPr="00127F10">
        <w:t xml:space="preserve">. Suppose you are in the room and do not know the weather outside but you are notified air humidity measures as observations from someone else. You can forecast weather based on humidity. However, humidity </w:t>
      </w:r>
      <w:proofErr w:type="gramStart"/>
      <w:r w:rsidRPr="00127F10">
        <w:t>is not still categorized</w:t>
      </w:r>
      <w:proofErr w:type="gramEnd"/>
      <w:r w:rsidRPr="00127F10">
        <w:t xml:space="preserve"> into discrete values such as </w:t>
      </w:r>
      <w:r w:rsidRPr="00127F10">
        <w:rPr>
          <w:i/>
        </w:rPr>
        <w:t>dry</w:t>
      </w:r>
      <w:r w:rsidRPr="00127F10">
        <w:t xml:space="preserve">, </w:t>
      </w:r>
      <w:proofErr w:type="spellStart"/>
      <w:r w:rsidRPr="00127F10">
        <w:rPr>
          <w:i/>
        </w:rPr>
        <w:t>dryish</w:t>
      </w:r>
      <w:proofErr w:type="spellEnd"/>
      <w:r w:rsidRPr="00127F10">
        <w:t xml:space="preserve">, </w:t>
      </w:r>
      <w:r w:rsidRPr="00127F10">
        <w:rPr>
          <w:i/>
        </w:rPr>
        <w:t>damp</w:t>
      </w:r>
      <w:r w:rsidRPr="00127F10">
        <w:t xml:space="preserve">, and </w:t>
      </w:r>
      <w:r w:rsidRPr="00127F10">
        <w:rPr>
          <w:i/>
        </w:rPr>
        <w:t>soggy</w:t>
      </w:r>
      <w:r w:rsidRPr="00127F10">
        <w:t xml:space="preserve">. The humidity is now continuous real number, which </w:t>
      </w:r>
      <w:proofErr w:type="gramStart"/>
      <w:r w:rsidRPr="00127F10">
        <w:t>is used</w:t>
      </w:r>
      <w:proofErr w:type="gramEnd"/>
      <w:r w:rsidRPr="00127F10">
        <w:t xml:space="preserve"> to illustrate </w:t>
      </w:r>
      <w:r w:rsidR="00D87B05">
        <w:t>continuous observation</w:t>
      </w:r>
      <w:r w:rsidRPr="00127F10">
        <w:t xml:space="preserve"> HMM. It is required to discuss humidity a little bit.</w:t>
      </w:r>
    </w:p>
    <w:p w:rsidR="00A041C7" w:rsidRPr="00127F10" w:rsidRDefault="00A041C7" w:rsidP="00A041C7">
      <w:pPr>
        <w:ind w:firstLine="360"/>
      </w:pPr>
      <w:r w:rsidRPr="00127F10">
        <w:rPr>
          <w:i/>
        </w:rPr>
        <w:t>Absolute humidity</w:t>
      </w:r>
      <w:r w:rsidRPr="00127F10">
        <w:t xml:space="preserve"> of atmosphere is measured as amount of water vapor (kilogram) in </w:t>
      </w:r>
      <w:proofErr w:type="gramStart"/>
      <w:r w:rsidRPr="00127F10">
        <w:t>1</w:t>
      </w:r>
      <w:proofErr w:type="gramEnd"/>
      <w:r w:rsidRPr="00127F10">
        <w:t xml:space="preserve"> cubic meter (m</w:t>
      </w:r>
      <w:r w:rsidRPr="00127F10">
        <w:rPr>
          <w:vertAlign w:val="superscript"/>
        </w:rPr>
        <w:t>3</w:t>
      </w:r>
      <w:r w:rsidRPr="00127F10">
        <w:t xml:space="preserve">) volume of air </w:t>
      </w:r>
      <w:sdt>
        <w:sdtPr>
          <w:id w:val="17643188"/>
          <w:citation/>
        </w:sdtPr>
        <w:sdtEndPr/>
        <w:sdtContent>
          <w:r w:rsidR="005F73C8" w:rsidRPr="00127F10">
            <w:fldChar w:fldCharType="begin"/>
          </w:r>
          <w:r w:rsidR="005F73C8" w:rsidRPr="00127F10">
            <w:instrText xml:space="preserve"> CITATION Gallová \l 1033 </w:instrText>
          </w:r>
          <w:r w:rsidR="005F73C8" w:rsidRPr="00127F10">
            <w:fldChar w:fldCharType="separate"/>
          </w:r>
          <w:r w:rsidRPr="00127F10">
            <w:rPr>
              <w:noProof/>
            </w:rPr>
            <w:t>(Gallová &amp; Kučerka)</w:t>
          </w:r>
          <w:r w:rsidR="005F73C8" w:rsidRPr="00127F10">
            <w:rPr>
              <w:noProof/>
            </w:rPr>
            <w:fldChar w:fldCharType="end"/>
          </w:r>
        </w:sdtContent>
      </w:sdt>
      <w:r w:rsidRPr="00127F10">
        <w:t>.</w:t>
      </w:r>
    </w:p>
    <w:p w:rsidR="00A041C7" w:rsidRPr="00127F10" w:rsidRDefault="00A041C7" w:rsidP="00A041C7">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num>
            <m:den>
              <m:r>
                <w:rPr>
                  <w:rFonts w:ascii="Cambria Math" w:hAnsi="Cambria Math"/>
                </w:rPr>
                <m:t>V</m:t>
              </m:r>
            </m:den>
          </m:f>
        </m:oMath>
      </m:oMathPara>
    </w:p>
    <w:p w:rsidR="00A041C7" w:rsidRPr="00127F10" w:rsidRDefault="00A041C7" w:rsidP="00A041C7">
      <w:pPr>
        <w:ind w:left="360"/>
      </w:pPr>
      <w:r w:rsidRPr="00127F10">
        <w:t xml:space="preserve">Where </w:t>
      </w:r>
      <w:r w:rsidRPr="00127F10">
        <w:rPr>
          <w:i/>
        </w:rPr>
        <w:t>m</w:t>
      </w:r>
      <w:r w:rsidRPr="00127F10">
        <w:rPr>
          <w:i/>
          <w:vertAlign w:val="subscript"/>
        </w:rPr>
        <w:t>w</w:t>
      </w:r>
      <w:r w:rsidRPr="00127F10">
        <w:t xml:space="preserve"> is the amount of water vapor and </w:t>
      </w:r>
      <w:r w:rsidRPr="00127F10">
        <w:rPr>
          <w:i/>
        </w:rPr>
        <w:t>V</w:t>
      </w:r>
      <w:r w:rsidRPr="00127F10">
        <w:t xml:space="preserve"> is the volume of air. The SI unit </w:t>
      </w:r>
      <w:sdt>
        <w:sdtPr>
          <w:id w:val="15098469"/>
          <w:citation/>
        </w:sdtPr>
        <w:sdtEndPr/>
        <w:sdtContent>
          <w:r w:rsidR="005F73C8" w:rsidRPr="00127F10">
            <w:fldChar w:fldCharType="begin"/>
          </w:r>
          <w:r w:rsidR="005F73C8" w:rsidRPr="00127F10">
            <w:instrText xml:space="preserve"> CITATION NIST2008 \l 1033 </w:instrText>
          </w:r>
          <w:r w:rsidR="005F73C8" w:rsidRPr="00127F10">
            <w:fldChar w:fldCharType="separate"/>
          </w:r>
          <w:r w:rsidR="004820BF" w:rsidRPr="00127F10">
            <w:rPr>
              <w:noProof/>
            </w:rPr>
            <w:t>(NIST, 2008)</w:t>
          </w:r>
          <w:r w:rsidR="005F73C8" w:rsidRPr="00127F10">
            <w:rPr>
              <w:noProof/>
            </w:rPr>
            <w:fldChar w:fldCharType="end"/>
          </w:r>
        </w:sdtContent>
      </w:sdt>
      <w:r w:rsidR="004820BF" w:rsidRPr="00127F10">
        <w:t xml:space="preserve"> </w:t>
      </w:r>
      <w:r w:rsidRPr="00127F10">
        <w:t>of absolute humidity is kg/m</w:t>
      </w:r>
      <w:r w:rsidRPr="00127F10">
        <w:rPr>
          <w:vertAlign w:val="superscript"/>
        </w:rPr>
        <w:t>3</w:t>
      </w:r>
      <w:r w:rsidRPr="00127F10">
        <w:t>.</w:t>
      </w:r>
    </w:p>
    <w:p w:rsidR="00A041C7" w:rsidRPr="00127F10" w:rsidRDefault="00A041C7" w:rsidP="00A041C7">
      <w:r w:rsidRPr="00127F10">
        <w:t xml:space="preserve">The amount of water vapor in the air conforms to environment conditions such as temperature and pressure. Given environment conditions, there is a saturation point at which absolute humidity becomes maximal, </w:t>
      </w:r>
      <w:proofErr w:type="gramStart"/>
      <w:r w:rsidRPr="00127F10">
        <w:t xml:space="preserve">denoted </w:t>
      </w:r>
      <w:proofErr w:type="gramEnd"/>
      <m:oMath>
        <m:sSub>
          <m:sSubPr>
            <m:ctrlPr>
              <w:rPr>
                <w:rFonts w:ascii="Cambria Math" w:hAnsi="Cambria Math"/>
                <w:i/>
              </w:rPr>
            </m:ctrlPr>
          </m:sSubPr>
          <m:e>
            <m:r>
              <w:rPr>
                <w:rFonts w:ascii="Cambria Math" w:hAnsi="Cambria Math"/>
              </w:rPr>
              <m:t>h</m:t>
            </m:r>
          </m:e>
          <m:sub>
            <m:r>
              <w:rPr>
                <w:rFonts w:ascii="Cambria Math" w:hAnsi="Cambria Math"/>
              </w:rPr>
              <m:t>max</m:t>
            </m:r>
          </m:sub>
        </m:sSub>
      </m:oMath>
      <w:r w:rsidRPr="00127F10">
        <w:t xml:space="preserve">. </w:t>
      </w:r>
      <w:r w:rsidRPr="00127F10">
        <w:rPr>
          <w:i/>
        </w:rPr>
        <w:t>Relative humidity</w:t>
      </w:r>
      <w:r w:rsidRPr="00127F10">
        <w:t xml:space="preserve"> is ratio of the absolute humidity </w:t>
      </w:r>
      <w:r w:rsidRPr="00127F10">
        <w:rPr>
          <w:i/>
        </w:rPr>
        <w:t>h</w:t>
      </w:r>
      <w:r w:rsidRPr="00127F10">
        <w:t xml:space="preserve"> to its maximal value </w:t>
      </w:r>
      <m:oMath>
        <m:sSub>
          <m:sSubPr>
            <m:ctrlPr>
              <w:rPr>
                <w:rFonts w:ascii="Cambria Math" w:hAnsi="Cambria Math"/>
                <w:i/>
              </w:rPr>
            </m:ctrlPr>
          </m:sSubPr>
          <m:e>
            <m:r>
              <w:rPr>
                <w:rFonts w:ascii="Cambria Math" w:hAnsi="Cambria Math"/>
              </w:rPr>
              <m:t>h</m:t>
            </m:r>
          </m:e>
          <m:sub>
            <m:r>
              <w:rPr>
                <w:rFonts w:ascii="Cambria Math" w:hAnsi="Cambria Math"/>
              </w:rPr>
              <m:t>max</m:t>
            </m:r>
          </m:sub>
        </m:sSub>
      </m:oMath>
      <w:r w:rsidRPr="00127F10">
        <w:t xml:space="preserve"> </w:t>
      </w:r>
      <w:sdt>
        <w:sdtPr>
          <w:id w:val="17643189"/>
          <w:citation/>
        </w:sdtPr>
        <w:sdtEndPr/>
        <w:sdtContent>
          <w:r w:rsidR="005F73C8" w:rsidRPr="00127F10">
            <w:fldChar w:fldCharType="begin"/>
          </w:r>
          <w:r w:rsidR="005F73C8" w:rsidRPr="00127F10">
            <w:instrText xml:space="preserve"> CITATION Gallová \l 1033 </w:instrText>
          </w:r>
          <w:r w:rsidR="005F73C8" w:rsidRPr="00127F10">
            <w:fldChar w:fldCharType="separate"/>
          </w:r>
          <w:r w:rsidRPr="00127F10">
            <w:rPr>
              <w:noProof/>
            </w:rPr>
            <w:t>(Gallová &amp; Kučerka)</w:t>
          </w:r>
          <w:r w:rsidR="005F73C8" w:rsidRPr="00127F10">
            <w:rPr>
              <w:noProof/>
            </w:rPr>
            <w:fldChar w:fldCharType="end"/>
          </w:r>
        </w:sdtContent>
      </w:sdt>
      <w:r w:rsidRPr="00127F10">
        <w:t>.</w:t>
      </w:r>
    </w:p>
    <w:p w:rsidR="00A041C7" w:rsidRPr="00127F10" w:rsidRDefault="00A041C7" w:rsidP="00A041C7">
      <m:oMathPara>
        <m:oMath>
          <m:r>
            <w:rPr>
              <w:rFonts w:ascii="Cambria Math" w:hAnsi="Cambria Math"/>
            </w:rPr>
            <m:t>rh=</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h</m:t>
                  </m:r>
                </m:e>
                <m:sub>
                  <m:r>
                    <w:rPr>
                      <w:rFonts w:ascii="Cambria Math" w:hAnsi="Cambria Math"/>
                    </w:rPr>
                    <m:t>max</m:t>
                  </m:r>
                </m:sub>
              </m:sSub>
            </m:den>
          </m:f>
        </m:oMath>
      </m:oMathPara>
    </w:p>
    <w:p w:rsidR="00A041C7" w:rsidRPr="00127F10" w:rsidRDefault="00A041C7" w:rsidP="00A041C7">
      <w:r w:rsidRPr="00127F10">
        <w:t xml:space="preserve">The relative humidity </w:t>
      </w:r>
      <w:proofErr w:type="spellStart"/>
      <w:r w:rsidRPr="00127F10">
        <w:rPr>
          <w:i/>
        </w:rPr>
        <w:t>rh</w:t>
      </w:r>
      <w:proofErr w:type="spellEnd"/>
      <w:r w:rsidRPr="00127F10">
        <w:t xml:space="preserve"> is always less than or equal to </w:t>
      </w:r>
      <w:proofErr w:type="gramStart"/>
      <w:r w:rsidRPr="00127F10">
        <w:t>1</w:t>
      </w:r>
      <w:proofErr w:type="gramEnd"/>
      <w:r w:rsidRPr="00127F10">
        <w:t xml:space="preserve">. Relative humidity </w:t>
      </w:r>
      <w:proofErr w:type="spellStart"/>
      <w:r w:rsidRPr="00127F10">
        <w:rPr>
          <w:i/>
        </w:rPr>
        <w:t>rh</w:t>
      </w:r>
      <w:proofErr w:type="spellEnd"/>
      <w:r w:rsidRPr="00127F10">
        <w:t xml:space="preserve"> is near to </w:t>
      </w:r>
      <w:proofErr w:type="gramStart"/>
      <w:r w:rsidRPr="00127F10">
        <w:t>0</w:t>
      </w:r>
      <w:proofErr w:type="gramEnd"/>
      <w:r w:rsidRPr="00127F10">
        <w:t xml:space="preserve"> then, the air is dry. Relative humidity </w:t>
      </w:r>
      <w:proofErr w:type="spellStart"/>
      <w:r w:rsidRPr="00127F10">
        <w:rPr>
          <w:i/>
        </w:rPr>
        <w:t>rh</w:t>
      </w:r>
      <w:proofErr w:type="spellEnd"/>
      <w:r w:rsidRPr="00127F10">
        <w:t xml:space="preserve"> is near to </w:t>
      </w:r>
      <w:proofErr w:type="gramStart"/>
      <w:r w:rsidRPr="00127F10">
        <w:t>1</w:t>
      </w:r>
      <w:proofErr w:type="gramEnd"/>
      <w:r w:rsidRPr="00127F10">
        <w:t xml:space="preserve"> then, the air is soggy. It is comfortable for human if relative humidity is between 0.5 and 0.7. Relative humidity </w:t>
      </w:r>
      <w:proofErr w:type="gramStart"/>
      <w:r w:rsidRPr="00127F10">
        <w:t>is used</w:t>
      </w:r>
      <w:proofErr w:type="gramEnd"/>
      <w:r w:rsidRPr="00127F10">
        <w:t xml:space="preserve"> in our weather example instead of absolute humidity. Suppose continuous observation sequence is</w:t>
      </w:r>
    </w:p>
    <w:p w:rsidR="00A041C7" w:rsidRPr="00127F10" w:rsidRDefault="00A041C7" w:rsidP="00A041C7">
      <w:pPr>
        <w:jc w:val="center"/>
      </w:pP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=0.38}</w:t>
      </w:r>
    </w:p>
    <w:p w:rsidR="00A041C7" w:rsidRPr="00127F10" w:rsidRDefault="00A041C7" w:rsidP="00A041C7">
      <w:r w:rsidRPr="00127F10">
        <w:t xml:space="preserve">These observations are relative humidity measures. The bias for all measures is </w:t>
      </w:r>
      <w:r w:rsidRPr="00127F10">
        <w:rPr>
          <w:i/>
        </w:rPr>
        <w:t>ε=</w:t>
      </w:r>
      <w:r w:rsidRPr="00127F10">
        <w:t xml:space="preserve">0.01, for example, the first observation </w:t>
      </w:r>
      <w:r w:rsidRPr="00127F10">
        <w:rPr>
          <w:i/>
        </w:rPr>
        <w:t>o</w:t>
      </w:r>
      <w:r w:rsidRPr="00127F10">
        <w:rPr>
          <w:vertAlign w:val="subscript"/>
        </w:rPr>
        <w:t>1</w:t>
      </w:r>
      <w:r w:rsidRPr="00127F10">
        <w:t xml:space="preserve">=0.88 ranges in interval [0.88–0.01, 0.88+0.01]. </w:t>
      </w:r>
      <w:r w:rsidR="00CD2530" w:rsidRPr="00127F10">
        <w:t>G</w:t>
      </w:r>
      <w:r w:rsidRPr="00127F10">
        <w:t xml:space="preserve">iven weather HMM ∆ whose parameters </w:t>
      </w:r>
      <w:r w:rsidRPr="00127F10">
        <w:rPr>
          <w:rFonts w:eastAsia="Arial Unicode MS"/>
          <w:i/>
        </w:rPr>
        <w:t xml:space="preserve">A </w:t>
      </w:r>
      <w:r w:rsidRPr="00127F10">
        <w:rPr>
          <w:rFonts w:eastAsia="Arial Unicode MS"/>
        </w:rPr>
        <w:t>and</w:t>
      </w:r>
      <w:r w:rsidRPr="00127F10">
        <w:rPr>
          <w:rFonts w:eastAsia="Arial Unicode MS"/>
          <w:i/>
        </w:rPr>
        <w:t xml:space="preserve"> </w:t>
      </w:r>
      <w:r w:rsidRPr="00127F10">
        <w:t xml:space="preserve">∏ specified in tables </w:t>
      </w:r>
      <w:hyperlink w:anchor="_Table_IV.4.1._Transition" w:tooltip="Table I.1. Transition probability matrix A" w:history="1">
        <w:r w:rsidR="001A5A1B">
          <w:rPr>
            <w:rStyle w:val="Hyperlink"/>
            <w:u w:val="none"/>
          </w:rPr>
          <w:t>I</w:t>
        </w:r>
        <w:r w:rsidR="00DA66F5" w:rsidRPr="00127F10">
          <w:rPr>
            <w:rStyle w:val="Hyperlink"/>
            <w:u w:val="none"/>
          </w:rPr>
          <w:t>.1</w:t>
        </w:r>
      </w:hyperlink>
      <w:r w:rsidRPr="00127F10">
        <w:t xml:space="preserve"> and </w:t>
      </w:r>
      <w:hyperlink w:anchor="_Table_IV.4.2._Uniform" w:tooltip="Table I.2. Uniform initial state distribution ∏" w:history="1">
        <w:r w:rsidR="001A5A1B">
          <w:rPr>
            <w:rStyle w:val="Hyperlink"/>
            <w:u w:val="none"/>
          </w:rPr>
          <w:t>I</w:t>
        </w:r>
        <w:r w:rsidR="00DA66F5" w:rsidRPr="00127F10">
          <w:rPr>
            <w:rStyle w:val="Hyperlink"/>
            <w:u w:val="none"/>
          </w:rPr>
          <w:t>.2</w:t>
        </w:r>
      </w:hyperlink>
      <w:r w:rsidR="00DA66F5" w:rsidRPr="00127F10">
        <w:t xml:space="preserve"> </w:t>
      </w:r>
      <w:proofErr w:type="gramStart"/>
      <w:r w:rsidR="00DA66F5" w:rsidRPr="00127F10">
        <w:t>is shown</w:t>
      </w:r>
      <w:proofErr w:type="gramEnd"/>
      <w:r w:rsidR="00DA66F5" w:rsidRPr="00127F10">
        <w:t xml:space="preserv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A041C7" w:rsidRPr="00127F10" w:rsidTr="00C66B16">
        <w:trPr>
          <w:jc w:val="center"/>
        </w:trPr>
        <w:tc>
          <w:tcPr>
            <w:tcW w:w="0" w:type="auto"/>
            <w:gridSpan w:val="2"/>
            <w:vMerge w:val="restart"/>
            <w:tcBorders>
              <w:top w:val="nil"/>
              <w:left w:val="nil"/>
            </w:tcBorders>
            <w:vAlign w:val="center"/>
          </w:tcPr>
          <w:p w:rsidR="00A041C7" w:rsidRPr="00127F10" w:rsidRDefault="00A041C7" w:rsidP="00C66B16">
            <w:pPr>
              <w:jc w:val="center"/>
            </w:pPr>
          </w:p>
        </w:tc>
        <w:tc>
          <w:tcPr>
            <w:tcW w:w="0" w:type="auto"/>
            <w:gridSpan w:val="3"/>
            <w:vAlign w:val="center"/>
          </w:tcPr>
          <w:p w:rsidR="00A041C7" w:rsidRPr="00127F10" w:rsidRDefault="00A041C7" w:rsidP="00C66B16">
            <w:pPr>
              <w:jc w:val="center"/>
            </w:pPr>
            <w:r w:rsidRPr="00127F10">
              <w:t>Weather current day</w:t>
            </w:r>
          </w:p>
          <w:p w:rsidR="00A041C7" w:rsidRPr="00127F10" w:rsidRDefault="00A041C7" w:rsidP="00C66B16">
            <w:pPr>
              <w:jc w:val="center"/>
            </w:pPr>
            <w:r w:rsidRPr="00127F10">
              <w:t xml:space="preserve">(Time point </w:t>
            </w:r>
            <w:r w:rsidRPr="00127F10">
              <w:rPr>
                <w:i/>
              </w:rPr>
              <w:t>t</w:t>
            </w:r>
            <w:r w:rsidRPr="00127F10">
              <w:t>)</w:t>
            </w:r>
          </w:p>
        </w:tc>
      </w:tr>
      <w:tr w:rsidR="00A041C7" w:rsidRPr="00127F10" w:rsidTr="00C66B16">
        <w:trPr>
          <w:jc w:val="center"/>
        </w:trPr>
        <w:tc>
          <w:tcPr>
            <w:tcW w:w="0" w:type="auto"/>
            <w:gridSpan w:val="2"/>
            <w:vMerge/>
            <w:tcBorders>
              <w:left w:val="nil"/>
            </w:tcBorders>
            <w:vAlign w:val="center"/>
          </w:tcPr>
          <w:p w:rsidR="00A041C7" w:rsidRPr="00127F10" w:rsidRDefault="00A041C7" w:rsidP="00C66B16">
            <w:pPr>
              <w:jc w:val="center"/>
            </w:pPr>
          </w:p>
        </w:tc>
        <w:tc>
          <w:tcPr>
            <w:tcW w:w="0" w:type="auto"/>
            <w:vAlign w:val="center"/>
          </w:tcPr>
          <w:p w:rsidR="00A041C7" w:rsidRPr="00127F10" w:rsidRDefault="00A041C7" w:rsidP="00C66B16">
            <w:pPr>
              <w:jc w:val="center"/>
              <w:rPr>
                <w:i/>
              </w:rPr>
            </w:pPr>
            <w:r w:rsidRPr="00127F10">
              <w:rPr>
                <w:i/>
              </w:rPr>
              <w:t>sunny</w:t>
            </w:r>
          </w:p>
        </w:tc>
        <w:tc>
          <w:tcPr>
            <w:tcW w:w="0" w:type="auto"/>
            <w:vAlign w:val="center"/>
          </w:tcPr>
          <w:p w:rsidR="00A041C7" w:rsidRPr="00127F10" w:rsidRDefault="00A041C7" w:rsidP="00C66B16">
            <w:pPr>
              <w:jc w:val="center"/>
              <w:rPr>
                <w:i/>
              </w:rPr>
            </w:pPr>
            <w:r w:rsidRPr="00127F10">
              <w:rPr>
                <w:i/>
              </w:rPr>
              <w:t>cloudy</w:t>
            </w:r>
          </w:p>
        </w:tc>
        <w:tc>
          <w:tcPr>
            <w:tcW w:w="0" w:type="auto"/>
            <w:vAlign w:val="center"/>
          </w:tcPr>
          <w:p w:rsidR="00A041C7" w:rsidRPr="00127F10" w:rsidRDefault="00A041C7" w:rsidP="00C66B16">
            <w:pPr>
              <w:jc w:val="center"/>
              <w:rPr>
                <w:i/>
              </w:rPr>
            </w:pPr>
            <w:r w:rsidRPr="00127F10">
              <w:rPr>
                <w:i/>
              </w:rPr>
              <w:t>rainy</w:t>
            </w: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Weather previous day</w:t>
            </w:r>
          </w:p>
          <w:p w:rsidR="00A041C7" w:rsidRPr="00127F10" w:rsidRDefault="00A041C7" w:rsidP="00C66B16">
            <w:pPr>
              <w:jc w:val="center"/>
            </w:pPr>
            <w:r w:rsidRPr="00127F10">
              <w:t xml:space="preserve">(Time point </w:t>
            </w:r>
            <w:r w:rsidRPr="00127F10">
              <w:rPr>
                <w:i/>
              </w:rPr>
              <w:t xml:space="preserve">t </w:t>
            </w:r>
            <w:r w:rsidRPr="00127F10">
              <w:t>–1)</w:t>
            </w:r>
          </w:p>
        </w:tc>
        <w:tc>
          <w:tcPr>
            <w:tcW w:w="0" w:type="auto"/>
            <w:vAlign w:val="center"/>
          </w:tcPr>
          <w:p w:rsidR="00A041C7" w:rsidRPr="00127F10" w:rsidRDefault="00A041C7" w:rsidP="00C66B16">
            <w:pPr>
              <w:jc w:val="left"/>
              <w:rPr>
                <w:i/>
              </w:rPr>
            </w:pPr>
            <w:r w:rsidRPr="00127F10">
              <w:rPr>
                <w:i/>
              </w:rPr>
              <w:t>sunny</w:t>
            </w:r>
          </w:p>
        </w:tc>
        <w:tc>
          <w:tcPr>
            <w:tcW w:w="0" w:type="auto"/>
            <w:vAlign w:val="center"/>
          </w:tcPr>
          <w:p w:rsidR="00A041C7" w:rsidRPr="00127F10" w:rsidRDefault="00A041C7" w:rsidP="00C66B16">
            <w:pPr>
              <w:jc w:val="center"/>
            </w:pPr>
            <w:r w:rsidRPr="00127F10">
              <w:rPr>
                <w:i/>
              </w:rPr>
              <w:t>a</w:t>
            </w:r>
            <w:r w:rsidRPr="00127F10">
              <w:rPr>
                <w:vertAlign w:val="subscript"/>
              </w:rPr>
              <w:t>11</w:t>
            </w:r>
            <w:r w:rsidRPr="00127F10">
              <w:t>=0.50</w:t>
            </w:r>
          </w:p>
        </w:tc>
        <w:tc>
          <w:tcPr>
            <w:tcW w:w="0" w:type="auto"/>
            <w:vAlign w:val="center"/>
          </w:tcPr>
          <w:p w:rsidR="00A041C7" w:rsidRPr="00127F10" w:rsidRDefault="00A041C7" w:rsidP="00C66B16">
            <w:pPr>
              <w:jc w:val="center"/>
            </w:pPr>
            <w:r w:rsidRPr="00127F10">
              <w:rPr>
                <w:i/>
              </w:rPr>
              <w:t>a</w:t>
            </w:r>
            <w:r w:rsidRPr="00127F10">
              <w:rPr>
                <w:vertAlign w:val="subscript"/>
              </w:rPr>
              <w:t>12</w:t>
            </w:r>
            <w:r w:rsidRPr="00127F10">
              <w:t>=0.25</w:t>
            </w:r>
          </w:p>
        </w:tc>
        <w:tc>
          <w:tcPr>
            <w:tcW w:w="0" w:type="auto"/>
            <w:vAlign w:val="center"/>
          </w:tcPr>
          <w:p w:rsidR="00A041C7" w:rsidRPr="00127F10" w:rsidRDefault="00A041C7" w:rsidP="00C66B16">
            <w:pPr>
              <w:jc w:val="center"/>
            </w:pPr>
            <w:r w:rsidRPr="00127F10">
              <w:rPr>
                <w:i/>
              </w:rPr>
              <w:t>a</w:t>
            </w:r>
            <w:r w:rsidRPr="00127F10">
              <w:rPr>
                <w:vertAlign w:val="subscript"/>
              </w:rPr>
              <w:t>13</w:t>
            </w:r>
            <w:r w:rsidRPr="00127F10">
              <w:t>=0.25</w:t>
            </w:r>
          </w:p>
        </w:tc>
      </w:tr>
      <w:tr w:rsidR="00A041C7" w:rsidRPr="00127F10" w:rsidTr="00C66B16">
        <w:trPr>
          <w:jc w:val="center"/>
        </w:trPr>
        <w:tc>
          <w:tcPr>
            <w:tcW w:w="0" w:type="auto"/>
            <w:vMerge/>
            <w:vAlign w:val="center"/>
          </w:tcPr>
          <w:p w:rsidR="00A041C7" w:rsidRPr="00127F10" w:rsidRDefault="00A041C7" w:rsidP="00C66B16">
            <w:pPr>
              <w:jc w:val="center"/>
            </w:pPr>
          </w:p>
        </w:tc>
        <w:tc>
          <w:tcPr>
            <w:tcW w:w="0" w:type="auto"/>
            <w:vAlign w:val="center"/>
          </w:tcPr>
          <w:p w:rsidR="00A041C7" w:rsidRPr="00127F10" w:rsidRDefault="00A041C7" w:rsidP="00C66B16">
            <w:pPr>
              <w:jc w:val="left"/>
              <w:rPr>
                <w:i/>
              </w:rPr>
            </w:pPr>
            <w:r w:rsidRPr="00127F10">
              <w:rPr>
                <w:i/>
              </w:rPr>
              <w:t>cloudy</w:t>
            </w:r>
          </w:p>
        </w:tc>
        <w:tc>
          <w:tcPr>
            <w:tcW w:w="0" w:type="auto"/>
            <w:vAlign w:val="center"/>
          </w:tcPr>
          <w:p w:rsidR="00A041C7" w:rsidRPr="00127F10" w:rsidRDefault="00A041C7" w:rsidP="00C66B16">
            <w:pPr>
              <w:jc w:val="center"/>
            </w:pPr>
            <w:r w:rsidRPr="00127F10">
              <w:rPr>
                <w:i/>
              </w:rPr>
              <w:t>a</w:t>
            </w:r>
            <w:r w:rsidRPr="00127F10">
              <w:rPr>
                <w:vertAlign w:val="subscript"/>
              </w:rPr>
              <w:t>21</w:t>
            </w:r>
            <w:r w:rsidRPr="00127F10">
              <w:t>=0.30</w:t>
            </w:r>
          </w:p>
        </w:tc>
        <w:tc>
          <w:tcPr>
            <w:tcW w:w="0" w:type="auto"/>
            <w:vAlign w:val="center"/>
          </w:tcPr>
          <w:p w:rsidR="00A041C7" w:rsidRPr="00127F10" w:rsidRDefault="00A041C7" w:rsidP="00C66B16">
            <w:pPr>
              <w:jc w:val="center"/>
            </w:pPr>
            <w:r w:rsidRPr="00127F10">
              <w:rPr>
                <w:i/>
              </w:rPr>
              <w:t>a</w:t>
            </w:r>
            <w:r w:rsidRPr="00127F10">
              <w:rPr>
                <w:vertAlign w:val="subscript"/>
              </w:rPr>
              <w:t>22</w:t>
            </w:r>
            <w:r w:rsidRPr="00127F10">
              <w:t>=0.40</w:t>
            </w:r>
          </w:p>
        </w:tc>
        <w:tc>
          <w:tcPr>
            <w:tcW w:w="0" w:type="auto"/>
            <w:vAlign w:val="center"/>
          </w:tcPr>
          <w:p w:rsidR="00A041C7" w:rsidRPr="00127F10" w:rsidRDefault="00A041C7" w:rsidP="00C66B16">
            <w:pPr>
              <w:jc w:val="center"/>
            </w:pPr>
            <w:r w:rsidRPr="00127F10">
              <w:rPr>
                <w:i/>
              </w:rPr>
              <w:t>a</w:t>
            </w:r>
            <w:r w:rsidRPr="00127F10">
              <w:rPr>
                <w:vertAlign w:val="subscript"/>
              </w:rPr>
              <w:t>23</w:t>
            </w:r>
            <w:r w:rsidRPr="00127F10">
              <w:t>=0.30</w:t>
            </w:r>
          </w:p>
        </w:tc>
      </w:tr>
      <w:tr w:rsidR="00A041C7" w:rsidRPr="00127F10" w:rsidTr="00C66B16">
        <w:trPr>
          <w:jc w:val="center"/>
        </w:trPr>
        <w:tc>
          <w:tcPr>
            <w:tcW w:w="0" w:type="auto"/>
            <w:vMerge/>
            <w:vAlign w:val="center"/>
          </w:tcPr>
          <w:p w:rsidR="00A041C7" w:rsidRPr="00127F10" w:rsidRDefault="00A041C7" w:rsidP="00C66B16">
            <w:pPr>
              <w:jc w:val="center"/>
            </w:pPr>
          </w:p>
        </w:tc>
        <w:tc>
          <w:tcPr>
            <w:tcW w:w="0" w:type="auto"/>
            <w:vAlign w:val="center"/>
          </w:tcPr>
          <w:p w:rsidR="00A041C7" w:rsidRPr="00127F10" w:rsidRDefault="00A041C7" w:rsidP="00C66B16">
            <w:pPr>
              <w:jc w:val="left"/>
              <w:rPr>
                <w:i/>
              </w:rPr>
            </w:pPr>
            <w:r w:rsidRPr="00127F10">
              <w:rPr>
                <w:i/>
              </w:rPr>
              <w:t>rainy</w:t>
            </w:r>
          </w:p>
        </w:tc>
        <w:tc>
          <w:tcPr>
            <w:tcW w:w="0" w:type="auto"/>
            <w:vAlign w:val="center"/>
          </w:tcPr>
          <w:p w:rsidR="00A041C7" w:rsidRPr="00127F10" w:rsidRDefault="00A041C7" w:rsidP="00C66B16">
            <w:pPr>
              <w:jc w:val="center"/>
            </w:pPr>
            <w:r w:rsidRPr="00127F10">
              <w:rPr>
                <w:i/>
              </w:rPr>
              <w:t>a</w:t>
            </w:r>
            <w:r w:rsidRPr="00127F10">
              <w:rPr>
                <w:vertAlign w:val="subscript"/>
              </w:rPr>
              <w:t>31</w:t>
            </w:r>
            <w:r w:rsidRPr="00127F10">
              <w:t>=0.25</w:t>
            </w:r>
          </w:p>
        </w:tc>
        <w:tc>
          <w:tcPr>
            <w:tcW w:w="0" w:type="auto"/>
            <w:vAlign w:val="center"/>
          </w:tcPr>
          <w:p w:rsidR="00A041C7" w:rsidRPr="00127F10" w:rsidRDefault="00A041C7" w:rsidP="00C66B16">
            <w:pPr>
              <w:jc w:val="center"/>
            </w:pPr>
            <w:r w:rsidRPr="00127F10">
              <w:rPr>
                <w:i/>
              </w:rPr>
              <w:t>a</w:t>
            </w:r>
            <w:r w:rsidRPr="00127F10">
              <w:rPr>
                <w:vertAlign w:val="subscript"/>
              </w:rPr>
              <w:t>32</w:t>
            </w:r>
            <w:r w:rsidRPr="00127F10">
              <w:t>=0.25</w:t>
            </w:r>
          </w:p>
        </w:tc>
        <w:tc>
          <w:tcPr>
            <w:tcW w:w="0" w:type="auto"/>
            <w:vAlign w:val="center"/>
          </w:tcPr>
          <w:p w:rsidR="00A041C7" w:rsidRPr="00127F10" w:rsidRDefault="00A041C7" w:rsidP="00C66B16">
            <w:pPr>
              <w:jc w:val="center"/>
            </w:pPr>
            <w:r w:rsidRPr="00127F10">
              <w:rPr>
                <w:i/>
              </w:rPr>
              <w:t>a</w:t>
            </w:r>
            <w:r w:rsidRPr="00127F10">
              <w:rPr>
                <w:vertAlign w:val="subscript"/>
              </w:rPr>
              <w:t>33</w:t>
            </w:r>
            <w:r w:rsidRPr="00127F10">
              <w:t>=0.50</w:t>
            </w:r>
          </w:p>
        </w:tc>
      </w:tr>
    </w:tbl>
    <w:p w:rsidR="00A041C7" w:rsidRPr="00127F10" w:rsidRDefault="00A041C7" w:rsidP="00A041C7"/>
    <w:tbl>
      <w:tblPr>
        <w:tblStyle w:val="TableGrid"/>
        <w:tblW w:w="0" w:type="auto"/>
        <w:jc w:val="center"/>
        <w:tblLook w:val="04A0" w:firstRow="1" w:lastRow="0" w:firstColumn="1" w:lastColumn="0" w:noHBand="0" w:noVBand="1"/>
      </w:tblPr>
      <w:tblGrid>
        <w:gridCol w:w="972"/>
        <w:gridCol w:w="972"/>
        <w:gridCol w:w="972"/>
      </w:tblGrid>
      <w:tr w:rsidR="00A041C7" w:rsidRPr="00127F10" w:rsidTr="00C66B16">
        <w:trPr>
          <w:jc w:val="center"/>
        </w:trPr>
        <w:tc>
          <w:tcPr>
            <w:tcW w:w="0" w:type="auto"/>
          </w:tcPr>
          <w:p w:rsidR="00A041C7" w:rsidRPr="00127F10" w:rsidRDefault="00A041C7" w:rsidP="00C66B16">
            <w:pPr>
              <w:rPr>
                <w:i/>
              </w:rPr>
            </w:pPr>
            <w:r w:rsidRPr="00127F10">
              <w:rPr>
                <w:i/>
              </w:rPr>
              <w:t>sunny</w:t>
            </w:r>
          </w:p>
        </w:tc>
        <w:tc>
          <w:tcPr>
            <w:tcW w:w="0" w:type="auto"/>
          </w:tcPr>
          <w:p w:rsidR="00A041C7" w:rsidRPr="00127F10" w:rsidRDefault="00A041C7" w:rsidP="00C66B16">
            <w:pPr>
              <w:jc w:val="center"/>
              <w:rPr>
                <w:i/>
              </w:rPr>
            </w:pPr>
            <w:r w:rsidRPr="00127F10">
              <w:rPr>
                <w:i/>
              </w:rPr>
              <w:t>cloudy</w:t>
            </w:r>
          </w:p>
        </w:tc>
        <w:tc>
          <w:tcPr>
            <w:tcW w:w="0" w:type="auto"/>
          </w:tcPr>
          <w:p w:rsidR="00A041C7" w:rsidRPr="00127F10" w:rsidRDefault="00A041C7" w:rsidP="00C66B16">
            <w:pPr>
              <w:jc w:val="center"/>
              <w:rPr>
                <w:i/>
              </w:rPr>
            </w:pPr>
            <w:r w:rsidRPr="00127F10">
              <w:rPr>
                <w:i/>
              </w:rPr>
              <w:t>rainy</w:t>
            </w:r>
          </w:p>
        </w:tc>
      </w:tr>
      <w:tr w:rsidR="00A041C7" w:rsidRPr="00127F10" w:rsidTr="00C66B16">
        <w:trPr>
          <w:jc w:val="center"/>
        </w:trPr>
        <w:tc>
          <w:tcPr>
            <w:tcW w:w="0" w:type="auto"/>
          </w:tcPr>
          <w:p w:rsidR="00A041C7" w:rsidRPr="00127F10" w:rsidRDefault="00A041C7" w:rsidP="00C66B16">
            <w:pPr>
              <w:jc w:val="center"/>
            </w:pPr>
            <w:r w:rsidRPr="00127F10">
              <w:rPr>
                <w:i/>
              </w:rPr>
              <w:t>π</w:t>
            </w:r>
            <w:r w:rsidRPr="00127F10">
              <w:rPr>
                <w:vertAlign w:val="subscript"/>
              </w:rPr>
              <w:t>1</w:t>
            </w:r>
            <w:r w:rsidRPr="00127F10">
              <w:t>=0.33</w:t>
            </w:r>
          </w:p>
        </w:tc>
        <w:tc>
          <w:tcPr>
            <w:tcW w:w="0" w:type="auto"/>
          </w:tcPr>
          <w:p w:rsidR="00A041C7" w:rsidRPr="00127F10" w:rsidRDefault="00A041C7" w:rsidP="00C66B16">
            <w:pPr>
              <w:jc w:val="center"/>
            </w:pPr>
            <w:r w:rsidRPr="00127F10">
              <w:rPr>
                <w:i/>
              </w:rPr>
              <w:t>π</w:t>
            </w:r>
            <w:r w:rsidRPr="00127F10">
              <w:rPr>
                <w:vertAlign w:val="subscript"/>
              </w:rPr>
              <w:t>2</w:t>
            </w:r>
            <w:r w:rsidRPr="00127F10">
              <w:t>=0.33</w:t>
            </w:r>
          </w:p>
        </w:tc>
        <w:tc>
          <w:tcPr>
            <w:tcW w:w="0" w:type="auto"/>
          </w:tcPr>
          <w:p w:rsidR="00A041C7" w:rsidRPr="00127F10" w:rsidRDefault="00A041C7" w:rsidP="00C66B16">
            <w:pPr>
              <w:jc w:val="center"/>
            </w:pPr>
            <w:r w:rsidRPr="00127F10">
              <w:rPr>
                <w:i/>
              </w:rPr>
              <w:t>π</w:t>
            </w:r>
            <w:r w:rsidRPr="00127F10">
              <w:rPr>
                <w:vertAlign w:val="subscript"/>
              </w:rPr>
              <w:t>3</w:t>
            </w:r>
            <w:r w:rsidRPr="00127F10">
              <w:t>=0.33</w:t>
            </w:r>
          </w:p>
        </w:tc>
      </w:tr>
    </w:tbl>
    <w:p w:rsidR="00A041C7" w:rsidRPr="00127F10" w:rsidRDefault="00A041C7" w:rsidP="00A041C7">
      <w:r w:rsidRPr="00127F10">
        <w:lastRenderedPageBreak/>
        <w:t xml:space="preserve">The observation probability distribution </w:t>
      </w:r>
      <w:r w:rsidRPr="00127F10">
        <w:rPr>
          <w:i/>
        </w:rPr>
        <w:t>B</w:t>
      </w:r>
      <w:r w:rsidRPr="00127F10">
        <w:t xml:space="preserve"> now includes three normal PDF (s)</w:t>
      </w:r>
      <w:proofErr w:type="gramStart"/>
      <w:r w:rsidRPr="00127F10">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Pr="00127F1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oMath>
      <w:r w:rsidRPr="00127F10">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oMath>
      <w:r w:rsidRPr="00127F10">
        <w:t xml:space="preserve"> corresponding to three states: </w:t>
      </w:r>
      <w:r w:rsidRPr="00127F10">
        <w:rPr>
          <w:i/>
        </w:rPr>
        <w:t>s</w:t>
      </w:r>
      <w:r w:rsidRPr="00127F10">
        <w:rPr>
          <w:vertAlign w:val="subscript"/>
        </w:rPr>
        <w:t>1</w:t>
      </w:r>
      <w:r w:rsidRPr="00127F10">
        <w:rPr>
          <w:i/>
        </w:rPr>
        <w:t>=sunny</w:t>
      </w:r>
      <w:r w:rsidRPr="00127F10">
        <w:t xml:space="preserve">, </w:t>
      </w:r>
      <w:r w:rsidRPr="00127F10">
        <w:rPr>
          <w:i/>
        </w:rPr>
        <w:t>s</w:t>
      </w:r>
      <w:r w:rsidRPr="00127F10">
        <w:rPr>
          <w:vertAlign w:val="subscript"/>
        </w:rPr>
        <w:t>2</w:t>
      </w:r>
      <w:r w:rsidRPr="00127F10">
        <w:rPr>
          <w:i/>
        </w:rPr>
        <w:t>=cloudy</w:t>
      </w:r>
      <w:r w:rsidRPr="00127F10">
        <w:t xml:space="preserve">, and </w:t>
      </w:r>
      <w:r w:rsidRPr="00127F10">
        <w:rPr>
          <w:i/>
        </w:rPr>
        <w:t>s</w:t>
      </w:r>
      <w:r w:rsidRPr="00127F10">
        <w:rPr>
          <w:vertAlign w:val="subscript"/>
        </w:rPr>
        <w:t>3</w:t>
      </w:r>
      <w:r w:rsidRPr="00127F10">
        <w:t>=</w:t>
      </w:r>
      <w:r w:rsidRPr="00127F10">
        <w:rPr>
          <w:i/>
        </w:rPr>
        <w:t>rainy</w:t>
      </w:r>
      <w:r w:rsidRPr="00127F10">
        <w:t xml:space="preserve">. Following </w:t>
      </w:r>
      <w:r w:rsidR="000F5545" w:rsidRPr="00127F10">
        <w:t>is</w:t>
      </w:r>
      <w:r w:rsidRPr="00127F10">
        <w:t xml:space="preserve"> </w:t>
      </w:r>
      <w:r w:rsidR="000F5545" w:rsidRPr="00127F10">
        <w:t xml:space="preserve">the </w:t>
      </w:r>
      <w:r w:rsidRPr="00127F10">
        <w:t>specification of these normal PDF (s).</w:t>
      </w:r>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e>
          </m:d>
        </m:oMath>
      </m:oMathPara>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e>
          </m:d>
        </m:oMath>
      </m:oMathPara>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den>
              </m:f>
            </m:e>
          </m:d>
        </m:oMath>
      </m:oMathPara>
    </w:p>
    <w:p w:rsidR="00A041C7" w:rsidRPr="00127F10" w:rsidRDefault="00A041C7" w:rsidP="00A041C7">
      <w:pPr>
        <w:ind w:left="360"/>
      </w:pPr>
      <w:proofErr w:type="gramStart"/>
      <w:r w:rsidRPr="00127F10">
        <w:t xml:space="preserve">Where </w:t>
      </w:r>
      <w:proofErr w:type="gramEnd"/>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oMath>
      <w:r w:rsidRPr="00127F10">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oMath>
      <w:r w:rsidRPr="00127F10">
        <w:t xml:space="preserve">, and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d>
      </m:oMath>
      <w:r w:rsidRPr="00127F10">
        <w:t xml:space="preserve"> are means and variances of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Pr="00127F1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oMath>
      <w:r w:rsidRPr="00127F10">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oMath>
      <w:r w:rsidRPr="00127F10">
        <w:t>.</w:t>
      </w:r>
    </w:p>
    <w:p w:rsidR="00A041C7" w:rsidRPr="00127F10" w:rsidRDefault="00A041C7" w:rsidP="00A041C7">
      <w:r w:rsidRPr="00127F10">
        <w:t xml:space="preserve">As a convention, observation PDF (s) such </w:t>
      </w:r>
      <w:proofErr w:type="gramStart"/>
      <w:r w:rsidRPr="00127F10">
        <w:t xml:space="preserve">as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Pr="00127F1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oMath>
      <w:r w:rsidRPr="00127F10">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oMath>
      <w:r w:rsidRPr="00127F10">
        <w:t xml:space="preserve"> are represented by theirs means and variances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oMath>
      <w:r w:rsidRPr="00127F10">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oMath>
      <w:r w:rsidRPr="00127F10">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d>
      </m:oMath>
      <w:r w:rsidRPr="00127F10">
        <w:t xml:space="preserve">. These means and variances </w:t>
      </w:r>
      <w:proofErr w:type="gramStart"/>
      <w:r w:rsidRPr="00127F10">
        <w:t>are also called</w:t>
      </w:r>
      <w:proofErr w:type="gramEnd"/>
      <w:r w:rsidRPr="00127F10">
        <w:t xml:space="preserve"> </w:t>
      </w:r>
      <w:r w:rsidRPr="00127F10">
        <w:rPr>
          <w:i/>
        </w:rPr>
        <w:t>observation probability parameters</w:t>
      </w:r>
      <w:r w:rsidRPr="00127F10">
        <w:t xml:space="preserve"> that substitute for discrete matrix </w:t>
      </w:r>
      <w:r w:rsidRPr="00127F10">
        <w:rPr>
          <w:i/>
        </w:rPr>
        <w:t>B</w:t>
      </w:r>
      <w:r w:rsidRPr="00127F10">
        <w:t xml:space="preserve">. Table </w:t>
      </w:r>
      <w:hyperlink w:anchor="_Table_IV.5.2._Observation" w:tooltip="Table II.2. Observation probability parameters for weather example" w:history="1">
        <w:r w:rsidR="00EA69FD">
          <w:rPr>
            <w:rStyle w:val="Hyperlink"/>
            <w:u w:val="none"/>
          </w:rPr>
          <w:t>II</w:t>
        </w:r>
        <w:r w:rsidR="00CD2530" w:rsidRPr="00127F10">
          <w:rPr>
            <w:rStyle w:val="Hyperlink"/>
            <w:u w:val="none"/>
          </w:rPr>
          <w:t>.2</w:t>
        </w:r>
      </w:hyperlink>
      <w:r w:rsidRPr="00127F10">
        <w:t xml:space="preserve"> shows observation probability parameters for our weather example.</w:t>
      </w:r>
    </w:p>
    <w:p w:rsidR="00A041C7" w:rsidRPr="00127F10" w:rsidRDefault="00A041C7" w:rsidP="00A041C7"/>
    <w:tbl>
      <w:tblPr>
        <w:tblStyle w:val="TableGrid"/>
        <w:tblW w:w="0" w:type="auto"/>
        <w:jc w:val="center"/>
        <w:tblLook w:val="04A0" w:firstRow="1" w:lastRow="0" w:firstColumn="1" w:lastColumn="0" w:noHBand="0" w:noVBand="1"/>
      </w:tblPr>
      <w:tblGrid>
        <w:gridCol w:w="1005"/>
        <w:gridCol w:w="1145"/>
        <w:gridCol w:w="1050"/>
      </w:tblGrid>
      <w:tr w:rsidR="00A041C7" w:rsidRPr="00127F10" w:rsidTr="00C66B16">
        <w:trPr>
          <w:jc w:val="center"/>
        </w:trPr>
        <w:tc>
          <w:tcPr>
            <w:tcW w:w="0" w:type="auto"/>
          </w:tcPr>
          <w:p w:rsidR="00A041C7" w:rsidRPr="00127F10" w:rsidRDefault="00C67F02" w:rsidP="00C66B16">
            <w:r w:rsidRPr="00127F10">
              <w:rPr>
                <w:i/>
              </w:rPr>
              <w:t>p</w:t>
            </w:r>
            <w:r w:rsidR="00A041C7" w:rsidRPr="00127F10">
              <w:rPr>
                <w:vertAlign w:val="subscript"/>
              </w:rPr>
              <w:t>1</w:t>
            </w:r>
            <w:r w:rsidR="00A041C7" w:rsidRPr="00127F10">
              <w:t>(</w:t>
            </w:r>
            <w:r w:rsidR="00A041C7" w:rsidRPr="00127F10">
              <w:rPr>
                <w:i/>
              </w:rPr>
              <w:t>o</w:t>
            </w:r>
            <w:r w:rsidR="00A041C7" w:rsidRPr="00127F10">
              <w:rPr>
                <w:i/>
                <w:vertAlign w:val="subscript"/>
              </w:rPr>
              <w:t>t</w:t>
            </w:r>
            <w:r w:rsidRPr="00127F10">
              <w:rPr>
                <w:i/>
              </w:rPr>
              <w:t>|θ</w:t>
            </w:r>
            <w:r w:rsidRPr="00127F10">
              <w:rPr>
                <w:vertAlign w:val="subscript"/>
              </w:rPr>
              <w:t>1</w:t>
            </w:r>
            <w:r w:rsidRPr="00127F10">
              <w:t>)</w:t>
            </w:r>
          </w:p>
        </w:tc>
        <w:tc>
          <w:tcPr>
            <w:tcW w:w="0" w:type="auto"/>
          </w:tcPr>
          <w:p w:rsidR="00A041C7" w:rsidRPr="00127F10" w:rsidRDefault="00A041C7" w:rsidP="00C66B16">
            <w:r w:rsidRPr="00127F10">
              <w:rPr>
                <w:i/>
              </w:rPr>
              <w:t>m</w:t>
            </w:r>
            <w:r w:rsidRPr="00127F10">
              <w:rPr>
                <w:vertAlign w:val="subscript"/>
              </w:rPr>
              <w:t>1</w:t>
            </w:r>
            <w:r w:rsidRPr="00127F10">
              <w:t xml:space="preserve"> = 0.87</w:t>
            </w:r>
          </w:p>
        </w:tc>
        <w:tc>
          <w:tcPr>
            <w:tcW w:w="0" w:type="auto"/>
          </w:tcPr>
          <w:p w:rsidR="00A041C7" w:rsidRPr="00127F10" w:rsidRDefault="00A041C7" w:rsidP="00C66B16">
            <w:r w:rsidRPr="00127F10">
              <w:rPr>
                <w:i/>
              </w:rPr>
              <w:t>σ</w:t>
            </w:r>
            <w:r w:rsidRPr="00127F10">
              <w:rPr>
                <w:vertAlign w:val="subscript"/>
              </w:rPr>
              <w:t>1</w:t>
            </w:r>
            <w:r w:rsidRPr="00127F10">
              <w:rPr>
                <w:vertAlign w:val="superscript"/>
              </w:rPr>
              <w:t>2</w:t>
            </w:r>
            <w:r w:rsidRPr="00127F10">
              <w:t xml:space="preserve"> = 0.9 </w:t>
            </w:r>
          </w:p>
        </w:tc>
      </w:tr>
      <w:tr w:rsidR="00A041C7" w:rsidRPr="00127F10" w:rsidTr="00C66B16">
        <w:trPr>
          <w:jc w:val="center"/>
        </w:trPr>
        <w:tc>
          <w:tcPr>
            <w:tcW w:w="0" w:type="auto"/>
          </w:tcPr>
          <w:p w:rsidR="00A041C7" w:rsidRPr="00127F10" w:rsidRDefault="00C67F02" w:rsidP="00C67F02">
            <w:r w:rsidRPr="00127F10">
              <w:rPr>
                <w:i/>
              </w:rPr>
              <w:t>p</w:t>
            </w:r>
            <w:r w:rsidRPr="00127F10">
              <w:rPr>
                <w:vertAlign w:val="subscript"/>
              </w:rPr>
              <w:t>2</w:t>
            </w:r>
            <w:r w:rsidRPr="00127F10">
              <w:t>(</w:t>
            </w:r>
            <w:r w:rsidRPr="00127F10">
              <w:rPr>
                <w:i/>
              </w:rPr>
              <w:t>o</w:t>
            </w:r>
            <w:r w:rsidRPr="00127F10">
              <w:rPr>
                <w:i/>
                <w:vertAlign w:val="subscript"/>
              </w:rPr>
              <w:t>t</w:t>
            </w:r>
            <w:r w:rsidRPr="00127F10">
              <w:rPr>
                <w:i/>
              </w:rPr>
              <w:t>|θ</w:t>
            </w:r>
            <w:r w:rsidRPr="00127F10">
              <w:rPr>
                <w:vertAlign w:val="subscript"/>
              </w:rPr>
              <w:t>2</w:t>
            </w:r>
            <w:r w:rsidRPr="00127F10">
              <w:t>)</w:t>
            </w:r>
          </w:p>
        </w:tc>
        <w:tc>
          <w:tcPr>
            <w:tcW w:w="0" w:type="auto"/>
          </w:tcPr>
          <w:p w:rsidR="00A041C7" w:rsidRPr="00127F10" w:rsidRDefault="00A041C7" w:rsidP="00C66B16">
            <w:r w:rsidRPr="00127F10">
              <w:rPr>
                <w:i/>
              </w:rPr>
              <w:t>m</w:t>
            </w:r>
            <w:r w:rsidRPr="00127F10">
              <w:rPr>
                <w:vertAlign w:val="subscript"/>
              </w:rPr>
              <w:t>2</w:t>
            </w:r>
            <w:r w:rsidRPr="00127F10">
              <w:t xml:space="preserve"> = 0.14</w:t>
            </w:r>
          </w:p>
        </w:tc>
        <w:tc>
          <w:tcPr>
            <w:tcW w:w="0" w:type="auto"/>
          </w:tcPr>
          <w:p w:rsidR="00A041C7" w:rsidRPr="00127F10" w:rsidRDefault="00A041C7" w:rsidP="00C66B16">
            <w:r w:rsidRPr="00127F10">
              <w:rPr>
                <w:i/>
              </w:rPr>
              <w:t>σ</w:t>
            </w:r>
            <w:r w:rsidRPr="00127F10">
              <w:rPr>
                <w:vertAlign w:val="subscript"/>
              </w:rPr>
              <w:t>1</w:t>
            </w:r>
            <w:r w:rsidRPr="00127F10">
              <w:rPr>
                <w:vertAlign w:val="superscript"/>
              </w:rPr>
              <w:t>2</w:t>
            </w:r>
            <w:r w:rsidRPr="00127F10">
              <w:t xml:space="preserve"> = 0.9 </w:t>
            </w:r>
          </w:p>
        </w:tc>
      </w:tr>
      <w:tr w:rsidR="00A041C7" w:rsidRPr="00127F10" w:rsidTr="00C66B16">
        <w:trPr>
          <w:jc w:val="center"/>
        </w:trPr>
        <w:tc>
          <w:tcPr>
            <w:tcW w:w="0" w:type="auto"/>
          </w:tcPr>
          <w:p w:rsidR="00A041C7" w:rsidRPr="00127F10" w:rsidRDefault="00C67F02" w:rsidP="00C67F02">
            <w:r w:rsidRPr="00127F10">
              <w:rPr>
                <w:i/>
              </w:rPr>
              <w:t>p</w:t>
            </w:r>
            <w:r w:rsidRPr="00127F10">
              <w:rPr>
                <w:vertAlign w:val="subscript"/>
              </w:rPr>
              <w:t>3</w:t>
            </w:r>
            <w:r w:rsidRPr="00127F10">
              <w:t>(</w:t>
            </w:r>
            <w:r w:rsidRPr="00127F10">
              <w:rPr>
                <w:i/>
              </w:rPr>
              <w:t>o</w:t>
            </w:r>
            <w:r w:rsidRPr="00127F10">
              <w:rPr>
                <w:i/>
                <w:vertAlign w:val="subscript"/>
              </w:rPr>
              <w:t>t</w:t>
            </w:r>
            <w:r w:rsidRPr="00127F10">
              <w:rPr>
                <w:i/>
              </w:rPr>
              <w:t>|θ</w:t>
            </w:r>
            <w:r w:rsidRPr="00127F10">
              <w:rPr>
                <w:vertAlign w:val="subscript"/>
              </w:rPr>
              <w:t>3</w:t>
            </w:r>
            <w:r w:rsidRPr="00127F10">
              <w:t>)</w:t>
            </w:r>
          </w:p>
        </w:tc>
        <w:tc>
          <w:tcPr>
            <w:tcW w:w="0" w:type="auto"/>
          </w:tcPr>
          <w:p w:rsidR="00A041C7" w:rsidRPr="00127F10" w:rsidRDefault="00A041C7" w:rsidP="00C66B16">
            <w:r w:rsidRPr="00127F10">
              <w:rPr>
                <w:i/>
              </w:rPr>
              <w:t>m</w:t>
            </w:r>
            <w:r w:rsidRPr="00127F10">
              <w:rPr>
                <w:vertAlign w:val="subscript"/>
              </w:rPr>
              <w:t>3</w:t>
            </w:r>
            <w:r w:rsidRPr="00127F10">
              <w:t xml:space="preserve"> = 0.39</w:t>
            </w:r>
          </w:p>
        </w:tc>
        <w:tc>
          <w:tcPr>
            <w:tcW w:w="0" w:type="auto"/>
          </w:tcPr>
          <w:p w:rsidR="00A041C7" w:rsidRPr="00127F10" w:rsidRDefault="00A041C7" w:rsidP="00C66B16">
            <w:r w:rsidRPr="00127F10">
              <w:rPr>
                <w:i/>
              </w:rPr>
              <w:t>σ</w:t>
            </w:r>
            <w:r w:rsidRPr="00127F10">
              <w:rPr>
                <w:vertAlign w:val="subscript"/>
              </w:rPr>
              <w:t>1</w:t>
            </w:r>
            <w:r w:rsidRPr="00127F10">
              <w:rPr>
                <w:vertAlign w:val="superscript"/>
              </w:rPr>
              <w:t>2</w:t>
            </w:r>
            <w:r w:rsidRPr="00127F10">
              <w:t xml:space="preserve"> = 0.9 </w:t>
            </w:r>
          </w:p>
        </w:tc>
      </w:tr>
    </w:tbl>
    <w:p w:rsidR="00A041C7" w:rsidRPr="00127F10" w:rsidRDefault="00A041C7" w:rsidP="00A041C7">
      <w:pPr>
        <w:pStyle w:val="Heading6"/>
        <w:ind w:left="360"/>
        <w:rPr>
          <w:szCs w:val="24"/>
        </w:rPr>
      </w:pPr>
      <w:bookmarkStart w:id="155" w:name="_Table_IV.5.2._Observation"/>
      <w:bookmarkStart w:id="156" w:name="_Toc448952684"/>
      <w:bookmarkEnd w:id="155"/>
      <w:r w:rsidRPr="00127F10">
        <w:rPr>
          <w:b/>
          <w:szCs w:val="24"/>
        </w:rPr>
        <w:t xml:space="preserve">Table </w:t>
      </w:r>
      <w:r w:rsidR="00EA69FD">
        <w:rPr>
          <w:b/>
          <w:szCs w:val="24"/>
        </w:rPr>
        <w:t>II</w:t>
      </w:r>
      <w:r w:rsidRPr="00127F10">
        <w:rPr>
          <w:b/>
          <w:szCs w:val="24"/>
        </w:rPr>
        <w:t>.2.</w:t>
      </w:r>
      <w:r w:rsidRPr="00127F10">
        <w:rPr>
          <w:szCs w:val="24"/>
        </w:rPr>
        <w:t xml:space="preserve"> Observation probability parameters for weather example</w:t>
      </w:r>
      <w:bookmarkEnd w:id="156"/>
    </w:p>
    <w:p w:rsidR="00A041C7" w:rsidRPr="00127F10" w:rsidRDefault="00A041C7" w:rsidP="00A041C7">
      <w:r w:rsidRPr="00127F10">
        <w:t>Obviously, we have:</w:t>
      </w:r>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0.9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-0.87</m:t>
                          </m:r>
                        </m:e>
                      </m:d>
                    </m:e>
                    <m:sup>
                      <m:r>
                        <w:rPr>
                          <w:rFonts w:ascii="Cambria Math" w:hAnsi="Cambria Math"/>
                        </w:rPr>
                        <m:t>2</m:t>
                      </m:r>
                    </m:sup>
                  </m:sSup>
                </m:num>
                <m:den>
                  <m:r>
                    <m:rPr>
                      <m:sty m:val="p"/>
                    </m:rPr>
                    <w:rPr>
                      <w:rFonts w:ascii="Cambria Math" w:hAnsi="Cambria Math"/>
                    </w:rPr>
                    <m:t xml:space="preserve">0.9 </m:t>
                  </m:r>
                </m:den>
              </m:f>
            </m:e>
          </m:d>
        </m:oMath>
      </m:oMathPara>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0.9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-0.14</m:t>
                          </m:r>
                        </m:e>
                      </m:d>
                    </m:e>
                    <m:sup>
                      <m:r>
                        <w:rPr>
                          <w:rFonts w:ascii="Cambria Math" w:hAnsi="Cambria Math"/>
                        </w:rPr>
                        <m:t>2</m:t>
                      </m:r>
                    </m:sup>
                  </m:sSup>
                </m:num>
                <m:den>
                  <m:r>
                    <m:rPr>
                      <m:sty m:val="p"/>
                    </m:rPr>
                    <w:rPr>
                      <w:rFonts w:ascii="Cambria Math" w:hAnsi="Cambria Math"/>
                    </w:rPr>
                    <m:t xml:space="preserve">0.9 </m:t>
                  </m:r>
                </m:den>
              </m:f>
            </m:e>
          </m:d>
        </m:oMath>
      </m:oMathPara>
    </w:p>
    <w:p w:rsidR="00A041C7" w:rsidRPr="00127F10" w:rsidRDefault="00FE3715" w:rsidP="00A041C7">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0.9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-0.39</m:t>
                          </m:r>
                        </m:e>
                      </m:d>
                    </m:e>
                    <m:sup>
                      <m:r>
                        <w:rPr>
                          <w:rFonts w:ascii="Cambria Math" w:hAnsi="Cambria Math"/>
                        </w:rPr>
                        <m:t>2</m:t>
                      </m:r>
                    </m:sup>
                  </m:sSup>
                </m:num>
                <m:den>
                  <m:r>
                    <m:rPr>
                      <m:sty m:val="p"/>
                    </m:rPr>
                    <w:rPr>
                      <w:rFonts w:ascii="Cambria Math" w:hAnsi="Cambria Math"/>
                    </w:rPr>
                    <m:t xml:space="preserve">0.9 </m:t>
                  </m:r>
                </m:den>
              </m:f>
            </m:e>
          </m:d>
        </m:oMath>
      </m:oMathPara>
    </w:p>
    <w:p w:rsidR="00B7721F" w:rsidRPr="00127F10" w:rsidRDefault="00A041C7" w:rsidP="00A041C7">
      <w:r w:rsidRPr="00127F10">
        <w:t xml:space="preserve">EM algorithm described in table </w:t>
      </w:r>
      <w:hyperlink w:anchor="_Table_IV.5.1._EM" w:tooltip="Table II.1. EM algorithm applied into learning continuously observational HMM parameter with single PDF" w:history="1">
        <w:r w:rsidR="00EA69FD">
          <w:rPr>
            <w:rStyle w:val="Hyperlink"/>
            <w:u w:val="none"/>
          </w:rPr>
          <w:t>II</w:t>
        </w:r>
        <w:r w:rsidR="00CD2530" w:rsidRPr="00127F10">
          <w:rPr>
            <w:rStyle w:val="Hyperlink"/>
            <w:u w:val="none"/>
          </w:rPr>
          <w:t>.1</w:t>
        </w:r>
      </w:hyperlink>
      <w:r w:rsidRPr="00127F10">
        <w:t xml:space="preserve"> is applied into calculating the parameter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given continuous observation sequence </w:t>
      </w: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 xml:space="preserve">=0.38} and continuous normal PDF (s) whose means and variances shown in table </w:t>
      </w:r>
      <w:hyperlink w:anchor="_Table_IV.5.2._Observation" w:tooltip="Table II.2. Observation probability parameters for weather example" w:history="1">
        <w:r w:rsidR="00EA69FD">
          <w:rPr>
            <w:rStyle w:val="Hyperlink"/>
            <w:u w:val="none"/>
          </w:rPr>
          <w:t>II</w:t>
        </w:r>
        <w:r w:rsidR="00CD2530" w:rsidRPr="00127F10">
          <w:rPr>
            <w:rStyle w:val="Hyperlink"/>
            <w:u w:val="none"/>
          </w:rPr>
          <w:t>.2</w:t>
        </w:r>
      </w:hyperlink>
      <w:r w:rsidRPr="00127F10">
        <w:t xml:space="preserve">. </w:t>
      </w:r>
      <w:r w:rsidR="00B7721F" w:rsidRPr="00127F10">
        <w:t xml:space="preserve">For convenience, all floating-point values </w:t>
      </w:r>
      <w:proofErr w:type="gramStart"/>
      <w:r w:rsidR="00B7721F" w:rsidRPr="00127F10">
        <w:t>are rounded off</w:t>
      </w:r>
      <w:proofErr w:type="gramEnd"/>
      <w:r w:rsidR="00B7721F" w:rsidRPr="00127F10">
        <w:t xml:space="preserve"> until </w:t>
      </w:r>
      <w:r w:rsidR="00280E46" w:rsidRPr="00127F10">
        <w:t>ten</w:t>
      </w:r>
      <w:r w:rsidR="00B7721F" w:rsidRPr="00127F10">
        <w:t xml:space="preserve"> decimal numbers.</w:t>
      </w:r>
    </w:p>
    <w:p w:rsidR="00A041C7" w:rsidRPr="00127F10" w:rsidRDefault="00A041C7" w:rsidP="00B7721F">
      <w:pPr>
        <w:ind w:firstLine="360"/>
      </w:pPr>
      <w:r w:rsidRPr="00127F10">
        <w:t>As a convention, let</w:t>
      </w:r>
    </w:p>
    <w:p w:rsidR="00A041C7" w:rsidRPr="00127F10" w:rsidRDefault="00FE3715" w:rsidP="00A041C7">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num>
                <m:den>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r>
            <m:rPr>
              <m:sty m:val="p"/>
            </m:rP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num>
                <m:den>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d>
        </m:oMath>
      </m:oMathPara>
    </w:p>
    <w:p w:rsidR="00A041C7" w:rsidRPr="00127F10" w:rsidRDefault="00A041C7" w:rsidP="00A041C7">
      <w:r w:rsidRPr="00127F10">
        <w:rPr>
          <w:b/>
        </w:rPr>
        <w:t>At the first iteration</w:t>
      </w:r>
      <w:r w:rsidRPr="00127F10">
        <w:t xml:space="preserve"> (</w:t>
      </w:r>
      <w:r w:rsidRPr="00127F10">
        <w:rPr>
          <w:i/>
        </w:rPr>
        <w:t>r=</w:t>
      </w:r>
      <w:r w:rsidRPr="00127F10">
        <w:t>1) we have:</w:t>
      </w:r>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=0.0084098112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=0.0062043131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0.38-0.01-0.87</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=0.0073600784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=0.0062043061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=0.0084098205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0.38-0.01-0.14</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=0.0081454189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=0.0073600784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=0.0081003029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0.38-0.01-0.39</m:t>
                  </m:r>
                </m:num>
                <m:den>
                  <m:rad>
                    <m:radPr>
                      <m:degHide m:val="1"/>
                      <m:ctrlPr>
                        <w:rPr>
                          <w:rFonts w:ascii="Cambria Math" w:hAnsi="Cambria Math"/>
                          <w:i/>
                        </w:rPr>
                      </m:ctrlPr>
                    </m:radPr>
                    <m:deg/>
                    <m:e>
                      <m:r>
                        <m:rPr>
                          <m:sty m:val="p"/>
                        </m:rPr>
                        <w:rPr>
                          <w:rFonts w:ascii="Cambria Math" w:hAnsi="Cambria Math"/>
                        </w:rPr>
                        <m:t>0.9</m:t>
                      </m:r>
                    </m:e>
                  </m:rad>
                </m:den>
              </m:f>
            </m:e>
          </m:d>
          <m:r>
            <w:rPr>
              <w:rFonts w:ascii="Cambria Math" w:hAnsi="Cambria Math"/>
            </w:rPr>
            <m:t>=0.0084098112</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=0.0027752379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=0.0020474212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=0.0024288259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=0.0000161874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=0.0000178287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=0.0000204326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=0.0000001365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=0.0000001327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=0.0000001649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=0.0078188467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=0.0079891346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=0.0080812799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=0.0000574173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=0.0000610663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=0.0000616548</m:t>
          </m:r>
        </m:oMath>
      </m:oMathPara>
    </w:p>
    <w:p w:rsidR="00A041C7" w:rsidRPr="00127F10" w:rsidRDefault="00A041C7" w:rsidP="00A041C7">
      <w:r w:rsidRPr="00127F10">
        <w:t>Within the E-step of the first iteration (</w:t>
      </w:r>
      <w:r w:rsidRPr="00127F10">
        <w:rPr>
          <w:i/>
        </w:rPr>
        <w:t>r=</w:t>
      </w:r>
      <w:r w:rsidRPr="00127F10">
        <w:t xml:space="preserve">1), the terminating criterion </w:t>
      </w:r>
      <w:proofErr w:type="gramStart"/>
      <w:r w:rsidRPr="00127F10">
        <w:rPr>
          <w:i/>
        </w:rPr>
        <w:t>P</w:t>
      </w:r>
      <w:r w:rsidRPr="00127F10">
        <w:t>(</w:t>
      </w:r>
      <w:proofErr w:type="gramEnd"/>
      <w:r w:rsidRPr="00127F10">
        <w:rPr>
          <w:i/>
        </w:rPr>
        <w:t>O|</w:t>
      </w:r>
      <w:r w:rsidRPr="00127F10">
        <w:t xml:space="preserve">Δ) is calculated according to forward-backward procedure (see table </w:t>
      </w:r>
      <w:hyperlink w:anchor="_Table_III.2.4._Forward-backward" w:tooltip="Table I.1.1. Forward-backward procedure based on forward variable to calculate the probability P(O|Δ)" w:history="1">
        <w:r w:rsidR="001A5A1B">
          <w:rPr>
            <w:rStyle w:val="Hyperlink"/>
            <w:u w:val="none"/>
          </w:rPr>
          <w:t>I</w:t>
        </w:r>
        <w:r w:rsidR="00CD2530" w:rsidRPr="00127F10">
          <w:rPr>
            <w:rStyle w:val="Hyperlink"/>
            <w:u w:val="none"/>
          </w:rPr>
          <w:t>.1.1</w:t>
        </w:r>
      </w:hyperlink>
      <w:r w:rsidRPr="00127F10">
        <w:t>) as follows:</w:t>
      </w:r>
    </w:p>
    <w:p w:rsidR="00A041C7" w:rsidRPr="00127F10" w:rsidRDefault="00A041C7" w:rsidP="00A041C7">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=0.0000004341</m:t>
          </m:r>
        </m:oMath>
      </m:oMathPara>
    </w:p>
    <w:p w:rsidR="00A041C7" w:rsidRPr="00127F10" w:rsidRDefault="00A041C7" w:rsidP="00A041C7">
      <w:r w:rsidRPr="00127F10">
        <w:t>Within the E-step of the first iteration (</w:t>
      </w:r>
      <w:r w:rsidRPr="00127F10">
        <w:rPr>
          <w:i/>
        </w:rPr>
        <w:t>r=</w:t>
      </w:r>
      <w:r w:rsidRPr="00127F10">
        <w:t xml:space="preserve">1), 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xml:space="preserve">) are calculated based on formula </w:t>
      </w:r>
      <w:hyperlink w:anchor="_Formula_IV.5.2._Joint" w:tooltip="Formula II.2. Joint probabilities ξt(i, j) and γt(j) based on single PDF" w:history="1">
        <w:r w:rsidR="00EA69FD">
          <w:rPr>
            <w:rStyle w:val="Hyperlink"/>
            <w:u w:val="none"/>
          </w:rPr>
          <w:t>II</w:t>
        </w:r>
        <w:r w:rsidR="005D6853" w:rsidRPr="00127F10">
          <w:rPr>
            <w:rStyle w:val="Hyperlink"/>
            <w:u w:val="none"/>
          </w:rPr>
          <w:t>.2</w:t>
        </w:r>
      </w:hyperlink>
      <w:r w:rsidRPr="00127F10">
        <w:t xml:space="preserve"> as follows:</w:t>
      </w:r>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=0.0000000673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=0.0000000466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=0.0000000454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=0.0000000298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=0.0000000550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=0.0000000402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=0.0000000295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=0.0000000408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=0.0000000795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=0.0000000596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=0.0000000330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=0.0000000340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=0.0000000394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=0.0000000581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=0.0000000450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=0.0000000376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=0.0000000416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=0.0000000859</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hAnsi="Cambria Math"/>
            </w:rPr>
            <m:t>=0.0000001593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hAnsi="Cambria Math"/>
            </w:rPr>
            <m:t>=0.0000001250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hAnsi="Cambria Math"/>
            </w:rPr>
            <m:t>=0.0000001497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hAnsi="Cambria Math"/>
            </w:rPr>
            <m:t>=0.0000001266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hAnsi="Cambria Math"/>
            </w:rPr>
            <m:t>=0.0000001424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hAnsi="Cambria Math"/>
            </w:rPr>
            <m:t>=0.0000001651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=0.0000001365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=0.0000001327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=0.0000001649</m:t>
          </m:r>
        </m:oMath>
      </m:oMathPara>
    </w:p>
    <w:p w:rsidR="00A041C7" w:rsidRPr="00127F10" w:rsidRDefault="00A041C7" w:rsidP="00A041C7">
      <w:r w:rsidRPr="00127F10">
        <w:t>Within the M-step of the first iteration (</w:t>
      </w:r>
      <w:r w:rsidRPr="00127F10">
        <w:rPr>
          <w:i/>
        </w:rPr>
        <w:t>r=</w:t>
      </w:r>
      <w:r w:rsidRPr="00127F10">
        <w:t xml:space="preserve">1),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is calculated based on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determined at E-step.</w:t>
      </w:r>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=0.443786</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=0.278330</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=0.277883</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=0.258587</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=0.422909</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=0.318504</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=0.212952</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=0.261709</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=0.525339</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e>
              </m:nary>
            </m:den>
          </m:f>
          <m:r>
            <w:rPr>
              <w:rFonts w:ascii="Cambria Math" w:hAnsi="Cambria Math"/>
            </w:rPr>
            <m:t>=0.493699</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e>
              </m:nary>
            </m:den>
          </m:f>
          <m:r>
            <w:rPr>
              <w:rFonts w:ascii="Cambria Math" w:hAnsi="Cambria Math"/>
            </w:rPr>
            <m:t>=0.100098</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e>
              </m:nary>
            </m:den>
          </m:f>
          <m:r>
            <w:rPr>
              <w:rFonts w:ascii="Cambria Math" w:hAnsi="Cambria Math"/>
            </w:rPr>
            <m:t>=0.447242</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e>
              </m:nary>
            </m:den>
          </m:f>
          <m:r>
            <w:rPr>
              <w:rFonts w:ascii="Cambria Math" w:hAnsi="Cambria Math"/>
            </w:rPr>
            <m:t>=0.095846</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e>
              </m:nary>
            </m:den>
          </m:f>
          <m:r>
            <w:rPr>
              <w:rFonts w:ascii="Cambria Math" w:hAnsi="Cambria Math"/>
            </w:rPr>
            <m:t>=0.450017</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e>
              </m:nary>
            </m:den>
          </m:f>
          <m:r>
            <w:rPr>
              <w:rFonts w:ascii="Cambria Math" w:hAnsi="Cambria Math"/>
            </w:rPr>
            <m:t>=0.094633</m:t>
          </m:r>
        </m:oMath>
      </m:oMathPara>
    </w:p>
    <w:p w:rsidR="00A041C7" w:rsidRPr="00127F10" w:rsidRDefault="00A041C7" w:rsidP="00A041C7">
      <w:r w:rsidRPr="00127F10">
        <w:br/>
      </w: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=0.367053</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=0.288002</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=0.344945</m:t>
          </m:r>
        </m:oMath>
      </m:oMathPara>
    </w:p>
    <w:p w:rsidR="00A041C7" w:rsidRPr="00127F10" w:rsidRDefault="00A041C7" w:rsidP="00A041C7"/>
    <w:p w:rsidR="00A041C7" w:rsidRPr="00127F10" w:rsidRDefault="00A041C7" w:rsidP="00A041C7">
      <w:r w:rsidRPr="00127F10">
        <w:rPr>
          <w:b/>
        </w:rPr>
        <w:lastRenderedPageBreak/>
        <w:t>At the second iteration</w:t>
      </w:r>
      <w:r w:rsidRPr="00127F10">
        <w:t xml:space="preserve"> (</w:t>
      </w:r>
      <w:r w:rsidRPr="00127F10">
        <w:rPr>
          <w:i/>
        </w:rPr>
        <w:t>r=</w:t>
      </w:r>
      <w:r w:rsidRPr="00127F10">
        <w:t>2), the current parameter Δ = (</w:t>
      </w:r>
      <w:proofErr w:type="spellStart"/>
      <w:r w:rsidRPr="00127F10">
        <w:rPr>
          <w:i/>
        </w:rPr>
        <w:t>a</w:t>
      </w:r>
      <w:r w:rsidRPr="00127F10">
        <w:rPr>
          <w:i/>
          <w:vertAlign w:val="subscript"/>
        </w:rPr>
        <w:t>ij</w:t>
      </w:r>
      <w:proofErr w:type="spellEnd"/>
      <w:r w:rsidRPr="00127F10">
        <w:t xml:space="preserve">, </w:t>
      </w:r>
      <w:proofErr w:type="spellStart"/>
      <w:r w:rsidRPr="00127F10">
        <w:rPr>
          <w:i/>
        </w:rPr>
        <w:t>θ</w:t>
      </w:r>
      <w:r w:rsidRPr="00127F10">
        <w:rPr>
          <w:i/>
          <w:vertAlign w:val="subscript"/>
        </w:rPr>
        <w:t>j</w:t>
      </w:r>
      <w:proofErr w:type="spellEnd"/>
      <w:r w:rsidRPr="00127F10">
        <w:t xml:space="preserve">, </w:t>
      </w:r>
      <w:r w:rsidRPr="00127F10">
        <w:rPr>
          <w:i/>
        </w:rPr>
        <w:t>π</w:t>
      </w:r>
      <w:r w:rsidRPr="00127F10">
        <w:rPr>
          <w:i/>
          <w:vertAlign w:val="subscript"/>
        </w:rPr>
        <w:t>j</w:t>
      </w:r>
      <w:r w:rsidRPr="00127F10">
        <w:t xml:space="preserve">) is received values from the previous </w:t>
      </w:r>
      <w:proofErr w:type="gramStart"/>
      <w:r w:rsidRPr="00127F10">
        <w:t xml:space="preserve">estimate </w:t>
      </w:r>
      <w:proofErr w:type="gramEnd"/>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as seen in table </w:t>
      </w:r>
      <w:hyperlink w:anchor="_Table_IV.5.3._Continuously" w:tooltip="Table II.3. Continuously observational HMM parameters resulted from the first iteration of EM algorithm" w:history="1">
        <w:r w:rsidR="00EA69FD">
          <w:rPr>
            <w:rStyle w:val="Hyperlink"/>
            <w:u w:val="none"/>
          </w:rPr>
          <w:t>II</w:t>
        </w:r>
        <w:r w:rsidR="00C66B16" w:rsidRPr="00127F10">
          <w:rPr>
            <w:rStyle w:val="Hyperlink"/>
            <w:u w:val="none"/>
          </w:rPr>
          <w:t>.3</w:t>
        </w:r>
      </w:hyperlink>
      <w:r w:rsidRPr="00127F10">
        <w:t>.</w:t>
      </w:r>
    </w:p>
    <w:p w:rsidR="00A041C7" w:rsidRPr="00127F10" w:rsidRDefault="00A041C7" w:rsidP="00A041C7"/>
    <w:tbl>
      <w:tblPr>
        <w:tblStyle w:val="TableGrid"/>
        <w:tblW w:w="0" w:type="auto"/>
        <w:jc w:val="center"/>
        <w:tblLook w:val="04A0" w:firstRow="1" w:lastRow="0" w:firstColumn="1" w:lastColumn="0" w:noHBand="0" w:noVBand="1"/>
      </w:tblPr>
      <w:tblGrid>
        <w:gridCol w:w="2502"/>
        <w:gridCol w:w="2502"/>
        <w:gridCol w:w="2502"/>
      </w:tblGrid>
      <w:tr w:rsidR="00A041C7" w:rsidRPr="00127F10" w:rsidTr="00C66B16">
        <w:trPr>
          <w:jc w:val="center"/>
        </w:trPr>
        <w:tc>
          <w:tcPr>
            <w:tcW w:w="0" w:type="auto"/>
          </w:tcPr>
          <w:p w:rsidR="00A041C7" w:rsidRPr="00127F10" w:rsidRDefault="00FE3715" w:rsidP="00C66B1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=0.443786</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=0.278330</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=0.277883</m:t>
                </m:r>
              </m:oMath>
            </m:oMathPara>
          </w:p>
        </w:tc>
      </w:tr>
      <w:tr w:rsidR="00A041C7" w:rsidRPr="00127F10" w:rsidTr="00C66B16">
        <w:trPr>
          <w:jc w:val="center"/>
        </w:trPr>
        <w:tc>
          <w:tcPr>
            <w:tcW w:w="0" w:type="auto"/>
          </w:tcPr>
          <w:p w:rsidR="00A041C7" w:rsidRPr="00127F10" w:rsidRDefault="00FE3715" w:rsidP="00C66B1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=0.258587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=0.422909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=0.318504</m:t>
                </m:r>
              </m:oMath>
            </m:oMathPara>
          </w:p>
        </w:tc>
      </w:tr>
      <w:tr w:rsidR="00A041C7" w:rsidRPr="00127F10" w:rsidTr="00C66B16">
        <w:trPr>
          <w:jc w:val="center"/>
        </w:trPr>
        <w:tc>
          <w:tcPr>
            <w:tcW w:w="0" w:type="auto"/>
          </w:tcPr>
          <w:p w:rsidR="00A041C7" w:rsidRPr="00127F10" w:rsidRDefault="00FE3715" w:rsidP="00C66B1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=0.212952</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=0.261709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=0.525339</m:t>
                </m:r>
              </m:oMath>
            </m:oMathPara>
          </w:p>
        </w:tc>
      </w:tr>
      <w:tr w:rsidR="00A041C7" w:rsidRPr="00127F10" w:rsidTr="00C66B16">
        <w:trPr>
          <w:jc w:val="center"/>
        </w:trPr>
        <w:tc>
          <w:tcPr>
            <w:tcW w:w="0" w:type="auto"/>
            <w:gridSpan w:val="3"/>
          </w:tcPr>
          <w:p w:rsidR="00A041C7" w:rsidRPr="00127F10" w:rsidRDefault="00A041C7" w:rsidP="00C66B16"/>
        </w:tc>
      </w:tr>
      <w:tr w:rsidR="00A041C7" w:rsidRPr="00127F10" w:rsidTr="00C66B16">
        <w:trPr>
          <w:jc w:val="center"/>
        </w:trPr>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=0.493699</m:t>
                </m:r>
              </m:oMath>
            </m:oMathPara>
          </w:p>
        </w:tc>
        <w:tc>
          <w:tcPr>
            <w:tcW w:w="0" w:type="auto"/>
            <w:gridSpan w:val="2"/>
          </w:tcPr>
          <w:p w:rsidR="00A041C7" w:rsidRPr="00127F10" w:rsidRDefault="00FE3715" w:rsidP="00C66B16">
            <w:pPr>
              <w:spacing w:after="60"/>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=0.100098</m:t>
                </m:r>
              </m:oMath>
            </m:oMathPara>
          </w:p>
        </w:tc>
      </w:tr>
      <w:tr w:rsidR="00A041C7" w:rsidRPr="00127F10" w:rsidTr="00C66B16">
        <w:trPr>
          <w:jc w:val="center"/>
        </w:trPr>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=0.447242</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=0.095846</m:t>
                </m:r>
              </m:oMath>
            </m:oMathPara>
          </w:p>
        </w:tc>
      </w:tr>
      <w:tr w:rsidR="00A041C7" w:rsidRPr="00127F10" w:rsidTr="00C66B16">
        <w:trPr>
          <w:jc w:val="center"/>
        </w:trPr>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=0.450017</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=0.094633</m:t>
                </m:r>
              </m:oMath>
            </m:oMathPara>
          </w:p>
        </w:tc>
      </w:tr>
      <w:tr w:rsidR="00A041C7" w:rsidRPr="00127F10" w:rsidTr="00C66B16">
        <w:trPr>
          <w:jc w:val="center"/>
        </w:trPr>
        <w:tc>
          <w:tcPr>
            <w:tcW w:w="0" w:type="auto"/>
            <w:gridSpan w:val="3"/>
          </w:tcPr>
          <w:p w:rsidR="00A041C7" w:rsidRPr="00127F10" w:rsidRDefault="00A041C7" w:rsidP="00C66B16"/>
        </w:tc>
      </w:tr>
      <w:tr w:rsidR="00A041C7" w:rsidRPr="00127F10" w:rsidTr="00C66B16">
        <w:trPr>
          <w:jc w:val="center"/>
        </w:trPr>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=0.367053</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=0.288002</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=0.344945</m:t>
                </m:r>
              </m:oMath>
            </m:oMathPara>
          </w:p>
        </w:tc>
      </w:tr>
      <w:tr w:rsidR="00440055" w:rsidRPr="00127F10" w:rsidTr="00633021">
        <w:trPr>
          <w:jc w:val="center"/>
        </w:trPr>
        <w:tc>
          <w:tcPr>
            <w:tcW w:w="0" w:type="auto"/>
            <w:gridSpan w:val="3"/>
          </w:tcPr>
          <w:p w:rsidR="00440055" w:rsidRPr="00127F10" w:rsidRDefault="00440055" w:rsidP="00C66B16">
            <w:pPr>
              <w:spacing w:after="60"/>
            </w:pPr>
          </w:p>
        </w:tc>
      </w:tr>
      <w:tr w:rsidR="00A041C7" w:rsidRPr="00127F10" w:rsidTr="00C66B16">
        <w:trPr>
          <w:jc w:val="center"/>
        </w:trPr>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 xml:space="preserve">Δ) = </w:t>
            </w:r>
            <w:r w:rsidR="00280E46" w:rsidRPr="00127F10">
              <w:t>0.0000004341</w:t>
            </w:r>
            <w:r w:rsidRPr="00127F10">
              <w:t xml:space="preserve"> </w:t>
            </w:r>
          </w:p>
        </w:tc>
      </w:tr>
    </w:tbl>
    <w:p w:rsidR="00A041C7" w:rsidRPr="00127F10" w:rsidRDefault="00A041C7" w:rsidP="00A041C7">
      <w:pPr>
        <w:pStyle w:val="Heading6"/>
        <w:ind w:left="360"/>
        <w:rPr>
          <w:szCs w:val="24"/>
        </w:rPr>
      </w:pPr>
      <w:bookmarkStart w:id="157" w:name="_Table_IV.5.3._Continuously"/>
      <w:bookmarkStart w:id="158" w:name="_Toc448952685"/>
      <w:bookmarkEnd w:id="157"/>
      <w:r w:rsidRPr="00127F10">
        <w:rPr>
          <w:b/>
          <w:szCs w:val="24"/>
        </w:rPr>
        <w:t xml:space="preserve">Table </w:t>
      </w:r>
      <w:r w:rsidR="00EA69FD">
        <w:rPr>
          <w:b/>
          <w:szCs w:val="24"/>
        </w:rPr>
        <w:t>II</w:t>
      </w:r>
      <w:r w:rsidRPr="00127F10">
        <w:rPr>
          <w:b/>
          <w:szCs w:val="24"/>
        </w:rPr>
        <w:t>.</w:t>
      </w:r>
      <w:r w:rsidR="00C66B16" w:rsidRPr="00127F10">
        <w:rPr>
          <w:b/>
          <w:szCs w:val="24"/>
        </w:rPr>
        <w:t>3</w:t>
      </w:r>
      <w:r w:rsidRPr="00127F10">
        <w:rPr>
          <w:b/>
          <w:szCs w:val="24"/>
        </w:rPr>
        <w:t>.</w:t>
      </w:r>
      <w:r w:rsidRPr="00127F10">
        <w:rPr>
          <w:szCs w:val="24"/>
        </w:rPr>
        <w:t xml:space="preserve"> Continuous observation HMM parameters resulted from the first iteration of EM algorithm</w:t>
      </w:r>
      <w:bookmarkEnd w:id="158"/>
    </w:p>
    <w:p w:rsidR="00A041C7" w:rsidRPr="00127F10" w:rsidRDefault="00A041C7" w:rsidP="00A041C7">
      <w:r w:rsidRPr="00127F10">
        <w:t>We have:</w:t>
      </w:r>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=0.0119683407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=0.0130255492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0.38-0.01-0.493699</m:t>
                  </m:r>
                </m:num>
                <m:den>
                  <m:rad>
                    <m:radPr>
                      <m:degHide m:val="1"/>
                      <m:ctrlPr>
                        <w:rPr>
                          <w:rFonts w:ascii="Cambria Math" w:hAnsi="Cambria Math"/>
                          <w:i/>
                        </w:rPr>
                      </m:ctrlPr>
                    </m:radPr>
                    <m:deg/>
                    <m:e>
                      <m:r>
                        <w:rPr>
                          <w:rFonts w:ascii="Cambria Math" w:hAnsi="Cambria Math"/>
                        </w:rPr>
                        <m:t>0.100098</m:t>
                      </m:r>
                    </m:e>
                  </m:rad>
                </m:den>
              </m:f>
            </m:e>
          </m:d>
          <m:r>
            <w:rPr>
              <w:rFonts w:ascii="Cambria Math" w:hAnsi="Cambria Math"/>
            </w:rPr>
            <m:t>=0.0236385148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=0.0097034648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=0.0152455261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0.38-0.01-0.447242</m:t>
                  </m:r>
                </m:num>
                <m:den>
                  <m:rad>
                    <m:radPr>
                      <m:degHide m:val="1"/>
                      <m:ctrlPr>
                        <w:rPr>
                          <w:rFonts w:ascii="Cambria Math" w:hAnsi="Cambria Math"/>
                          <w:i/>
                        </w:rPr>
                      </m:ctrlPr>
                    </m:radPr>
                    <m:deg/>
                    <m:e>
                      <m:r>
                        <w:rPr>
                          <w:rFonts w:ascii="Cambria Math" w:hAnsi="Cambria Math"/>
                        </w:rPr>
                        <m:t>0.095846</m:t>
                      </m:r>
                    </m:e>
                  </m:rad>
                </m:den>
              </m:f>
            </m:e>
          </m:d>
          <m:r>
            <w:rPr>
              <w:rFonts w:ascii="Cambria Math" w:hAnsi="Cambria Math"/>
            </w:rPr>
            <m:t>=0.0251673553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m:t>
              </m:r>
            </m:e>
          </m:d>
          <m:r>
            <w:rPr>
              <w:rFonts w:ascii="Cambria Math" w:hAnsi="Cambria Math"/>
            </w:rPr>
            <m:t>=</m:t>
          </m:r>
          <m:nary>
            <m:naryPr>
              <m:limLoc m:val="undOvr"/>
              <m:ctrlPr>
                <w:rPr>
                  <w:rFonts w:ascii="Cambria Math" w:hAnsi="Cambria Math"/>
                  <w:i/>
                </w:rPr>
              </m:ctrlPr>
            </m:naryPr>
            <m:sub>
              <m:r>
                <w:rPr>
                  <w:rFonts w:ascii="Cambria Math" w:hAnsi="Cambria Math"/>
                </w:rPr>
                <m:t>0.88-0.01</m:t>
              </m:r>
            </m:sub>
            <m:sup>
              <m:r>
                <w:rPr>
                  <w:rFonts w:ascii="Cambria Math" w:hAnsi="Cambria Math"/>
                </w:rPr>
                <m:t>0.88+0.01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0.88-0.01-0.450017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=0.0097667109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m:t>
              </m:r>
            </m:e>
          </m:d>
          <m:r>
            <w:rPr>
              <w:rFonts w:ascii="Cambria Math" w:hAnsi="Cambria Math"/>
            </w:rPr>
            <m:t>=</m:t>
          </m:r>
          <m:nary>
            <m:naryPr>
              <m:limLoc m:val="undOvr"/>
              <m:ctrlPr>
                <w:rPr>
                  <w:rFonts w:ascii="Cambria Math" w:hAnsi="Cambria Math"/>
                  <w:i/>
                </w:rPr>
              </m:ctrlPr>
            </m:naryPr>
            <m:sub>
              <m:r>
                <w:rPr>
                  <w:rFonts w:ascii="Cambria Math" w:hAnsi="Cambria Math"/>
                </w:rPr>
                <m:t>0.13-0.01</m:t>
              </m:r>
            </m:sub>
            <m:sup>
              <m:r>
                <w:rPr>
                  <w:rFonts w:ascii="Cambria Math" w:hAnsi="Cambria Math"/>
                </w:rPr>
                <m:t>0.13+0.01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0.13-0.01-0.450017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=0.0150984107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m:t>
              </m:r>
            </m:e>
          </m:d>
          <m:r>
            <w:rPr>
              <w:rFonts w:ascii="Cambria Math" w:hAnsi="Cambria Math"/>
            </w:rPr>
            <m:t>=</m:t>
          </m:r>
          <m:nary>
            <m:naryPr>
              <m:limLoc m:val="undOvr"/>
              <m:ctrlPr>
                <w:rPr>
                  <w:rFonts w:ascii="Cambria Math" w:hAnsi="Cambria Math"/>
                  <w:i/>
                </w:rPr>
              </m:ctrlPr>
            </m:naryPr>
            <m:sub>
              <m:r>
                <w:rPr>
                  <w:rFonts w:ascii="Cambria Math" w:hAnsi="Cambria Math"/>
                </w:rPr>
                <m:t>0.38-0.01</m:t>
              </m:r>
            </m:sub>
            <m:sup>
              <m:r>
                <w:rPr>
                  <w:rFonts w:ascii="Cambria Math" w:hAnsi="Cambria Math"/>
                </w:rPr>
                <m:t>0.38+0.01</m:t>
              </m:r>
            </m:sup>
            <m:e>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3</m:t>
                      </m:r>
                    </m:sub>
                  </m:sSub>
                </m:e>
              </m:d>
              <m:r>
                <m:rPr>
                  <m:sty m:val="p"/>
                </m:rPr>
                <w:rPr>
                  <w:rFonts w:ascii="Cambria Math" w:hAnsi="Cambria Math"/>
                </w:rPr>
                <m:t>d</m:t>
              </m:r>
              <m:r>
                <w:rPr>
                  <w:rFonts w:ascii="Cambria Math" w:hAnsi="Cambria Math"/>
                </w:rPr>
                <m:t>o</m:t>
              </m:r>
            </m:e>
          </m:nary>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0.38-0.01-0.450017</m:t>
                  </m:r>
                </m:num>
                <m:den>
                  <m:rad>
                    <m:radPr>
                      <m:degHide m:val="1"/>
                      <m:ctrlPr>
                        <w:rPr>
                          <w:rFonts w:ascii="Cambria Math" w:hAnsi="Cambria Math"/>
                          <w:i/>
                        </w:rPr>
                      </m:ctrlPr>
                    </m:radPr>
                    <m:deg/>
                    <m:e>
                      <m:r>
                        <w:rPr>
                          <w:rFonts w:ascii="Cambria Math" w:hAnsi="Cambria Math"/>
                        </w:rPr>
                        <m:t>0.094633</m:t>
                      </m:r>
                    </m:e>
                  </m:rad>
                </m:den>
              </m:f>
            </m:e>
          </m:d>
          <m:r>
            <w:rPr>
              <w:rFonts w:ascii="Cambria Math" w:hAnsi="Cambria Math"/>
            </w:rPr>
            <m:t>=0.0252694804</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=0.0043930188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=0.0027946138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=0.0033689782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=0.0000441519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=0.0000501009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=0.0000585924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hAnsi="Cambria Math"/>
            </w:rPr>
            <m:t>=0.0000010644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hAnsi="Cambria Math"/>
            </w:rPr>
            <m:t>=0.0000012284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hAnsi="Cambria Math"/>
            </w:rPr>
            <m:t>=0.0000014911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=0.0245172558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=0.0248045456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=0.0248954357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=0.0003514276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=0.0003622263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=0.0003644390</m:t>
          </m:r>
        </m:oMath>
      </m:oMathPara>
    </w:p>
    <w:p w:rsidR="00A041C7" w:rsidRPr="00127F10" w:rsidRDefault="00A041C7" w:rsidP="00A041C7">
      <w:r w:rsidRPr="00127F10">
        <w:t>Within the E-step of the second iteration (</w:t>
      </w:r>
      <w:r w:rsidRPr="00127F10">
        <w:rPr>
          <w:i/>
        </w:rPr>
        <w:t>r=</w:t>
      </w:r>
      <w:r w:rsidRPr="00127F10">
        <w:t xml:space="preserve">2), the terminating criterion </w:t>
      </w:r>
      <w:proofErr w:type="gramStart"/>
      <w:r w:rsidRPr="00127F10">
        <w:rPr>
          <w:i/>
        </w:rPr>
        <w:t>P</w:t>
      </w:r>
      <w:r w:rsidRPr="00127F10">
        <w:t>(</w:t>
      </w:r>
      <w:proofErr w:type="gramEnd"/>
      <w:r w:rsidRPr="00127F10">
        <w:rPr>
          <w:i/>
        </w:rPr>
        <w:t>O|</w:t>
      </w:r>
      <w:r w:rsidRPr="00127F10">
        <w:t xml:space="preserve">Δ) is calculated according to forward-backward procedure (see table </w:t>
      </w:r>
      <w:hyperlink w:anchor="_Table_III.2.4._Forward-backward" w:tooltip="Table I.1.1. Forward-backward procedure based on forward variable to calculate the probability P(O|Δ)" w:history="1">
        <w:r w:rsidR="001A5A1B">
          <w:rPr>
            <w:rStyle w:val="Hyperlink"/>
            <w:u w:val="none"/>
          </w:rPr>
          <w:t>I</w:t>
        </w:r>
        <w:r w:rsidR="00CD2530" w:rsidRPr="00127F10">
          <w:rPr>
            <w:rStyle w:val="Hyperlink"/>
            <w:u w:val="none"/>
          </w:rPr>
          <w:t>.1.1</w:t>
        </w:r>
      </w:hyperlink>
      <w:r w:rsidRPr="00127F10">
        <w:t>) as follows:</w:t>
      </w:r>
    </w:p>
    <w:p w:rsidR="00A041C7" w:rsidRPr="00127F10" w:rsidRDefault="00A041C7" w:rsidP="00A041C7">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=0.0000037839</m:t>
          </m:r>
        </m:oMath>
      </m:oMathPara>
    </w:p>
    <w:p w:rsidR="00A041C7" w:rsidRPr="00127F10" w:rsidRDefault="00A041C7" w:rsidP="00A041C7">
      <w:r w:rsidRPr="00127F10">
        <w:t>Within the E-step of the second iteration (</w:t>
      </w:r>
      <w:r w:rsidRPr="00127F10">
        <w:rPr>
          <w:i/>
        </w:rPr>
        <w:t>r=</w:t>
      </w:r>
      <w:r w:rsidRPr="00127F10">
        <w:t xml:space="preserve">2), 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xml:space="preserve">) are calculated based on formula </w:t>
      </w:r>
      <w:hyperlink w:anchor="_Formula_IV.5.2._Joint" w:tooltip="Formula II.2. Joint probabilities ξt(i, j) and γt(j) based on single PDF" w:history="1">
        <w:r w:rsidR="00EA69FD">
          <w:rPr>
            <w:rStyle w:val="Hyperlink"/>
            <w:u w:val="none"/>
          </w:rPr>
          <w:t>II</w:t>
        </w:r>
        <w:r w:rsidR="005D6853" w:rsidRPr="00127F10">
          <w:rPr>
            <w:rStyle w:val="Hyperlink"/>
            <w:u w:val="none"/>
          </w:rPr>
          <w:t>.2</w:t>
        </w:r>
      </w:hyperlink>
      <w:r w:rsidRPr="00127F10">
        <w:t xml:space="preserve"> as follows:</w:t>
      </w:r>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=0.0000006226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=0.0000004624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=0.0000004589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=0.0000002308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=0.0000004469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=0.0000003346</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=0.0000002291</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=0.0000003334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=0.0000006653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=0.0000004632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=0.0000003093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=0.0000003100</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=0.0000003062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=0.0000005332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=0.0000004032</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=0.0000002949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=0.0000003859</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=0.0000007778</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hAnsi="Cambria Math"/>
            </w:rPr>
            <m:t>=0.0000015438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hAnsi="Cambria Math"/>
            </w:rPr>
            <m:t>=0.0000010123</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hAnsi="Cambria Math"/>
            </w:rPr>
            <m:t>=0.0000012278</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hAnsi="Cambria Math"/>
            </w:rPr>
            <m:t>=0.0000010825</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hAnsi="Cambria Math"/>
            </w:rPr>
            <m:t>=0.0000012427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hAnsi="Cambria Math"/>
            </w:rPr>
            <m:t>=0.0000014587</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=0.0000010644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=0.0000012284</m:t>
          </m:r>
        </m:oMath>
      </m:oMathPara>
    </w:p>
    <w:p w:rsidR="00A041C7" w:rsidRPr="00127F10" w:rsidRDefault="00FE3715" w:rsidP="00A041C7">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=0.0000014911</m:t>
          </m:r>
        </m:oMath>
      </m:oMathPara>
    </w:p>
    <w:p w:rsidR="00A041C7" w:rsidRPr="00127F10" w:rsidRDefault="00A041C7" w:rsidP="00A041C7">
      <w:r w:rsidRPr="00127F10">
        <w:t>Within the M-step of the second iteration (</w:t>
      </w:r>
      <w:r w:rsidRPr="00127F10">
        <w:rPr>
          <w:i/>
        </w:rPr>
        <w:t>r=</w:t>
      </w:r>
      <w:r w:rsidRPr="00127F10">
        <w:t xml:space="preserve">2),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is calculated based on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determined at E-step.</w:t>
      </w:r>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=0.413419</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=0.293817</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=0.292764</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=0.238147</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=0.434668</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=0.327184</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=0.195073</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=0.267764</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=0.537163</m:t>
          </m:r>
        </m:oMath>
      </m:oMathPara>
    </w:p>
    <w:p w:rsidR="00A041C7" w:rsidRPr="00127F10" w:rsidRDefault="00A041C7" w:rsidP="00A041C7"/>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e>
              </m:nary>
            </m:den>
          </m:f>
          <m:r>
            <w:rPr>
              <w:rFonts w:ascii="Cambria Math" w:hAnsi="Cambria Math"/>
            </w:rPr>
            <m:t>=0.515827</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m:t>
                      </m:r>
                    </m:e>
                  </m:d>
                </m:e>
              </m:nary>
            </m:den>
          </m:f>
          <m:r>
            <w:rPr>
              <w:rFonts w:ascii="Cambria Math" w:hAnsi="Cambria Math"/>
            </w:rPr>
            <m:t>=0.104459</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e>
              </m:nary>
            </m:den>
          </m:f>
          <m:r>
            <w:rPr>
              <w:rFonts w:ascii="Cambria Math" w:hAnsi="Cambria Math"/>
            </w:rPr>
            <m:t>=0.436110</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m:t>
                      </m:r>
                    </m:e>
                  </m:d>
                </m:e>
              </m:nary>
            </m:den>
          </m:f>
          <m:r>
            <w:rPr>
              <w:rFonts w:ascii="Cambria Math" w:hAnsi="Cambria Math"/>
            </w:rPr>
            <m:t>=0.091798</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e>
              </m:nary>
            </m:den>
          </m:f>
          <m:r>
            <w:rPr>
              <w:rFonts w:ascii="Cambria Math" w:hAnsi="Cambria Math"/>
            </w:rPr>
            <m:t>=0.439658</m:t>
          </m:r>
        </m:oMath>
      </m:oMathPara>
    </w:p>
    <w:p w:rsidR="00A041C7" w:rsidRPr="00127F10" w:rsidRDefault="00FE3715" w:rsidP="00A041C7">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m:t>
                      </m:r>
                    </m:e>
                  </m:d>
                </m:e>
              </m:nary>
            </m:den>
          </m:f>
          <m:r>
            <w:rPr>
              <w:rFonts w:ascii="Cambria Math" w:hAnsi="Cambria Math"/>
            </w:rPr>
            <m:t>=0.091739</m:t>
          </m:r>
        </m:oMath>
      </m:oMathPara>
    </w:p>
    <w:p w:rsidR="00A041C7" w:rsidRPr="00127F10" w:rsidRDefault="00A041C7" w:rsidP="00A041C7">
      <w:r w:rsidRPr="00127F10">
        <w:br/>
      </w: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=0.407999</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=0.267524</m:t>
          </m:r>
        </m:oMath>
      </m:oMathPara>
    </w:p>
    <w:p w:rsidR="00A041C7" w:rsidRPr="00127F10" w:rsidRDefault="00FE3715" w:rsidP="00A041C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=0.324477</m:t>
          </m:r>
        </m:oMath>
      </m:oMathPara>
    </w:p>
    <w:p w:rsidR="00A041C7" w:rsidRPr="00127F10" w:rsidRDefault="00A041C7" w:rsidP="00A041C7">
      <w:r w:rsidRPr="00127F10">
        <w:t xml:space="preserve">Table </w:t>
      </w:r>
      <w:hyperlink w:anchor="_Table_IV.5.4._Continuously" w:tooltip="Table II.4. Continuously observational HMM parameters resulted from the first iteration and the second iteration of EM algorithm" w:history="1">
        <w:r w:rsidR="00EA69FD">
          <w:rPr>
            <w:rStyle w:val="Hyperlink"/>
            <w:u w:val="none"/>
          </w:rPr>
          <w:t>II</w:t>
        </w:r>
        <w:r w:rsidR="00C66B16" w:rsidRPr="00127F10">
          <w:rPr>
            <w:rStyle w:val="Hyperlink"/>
            <w:u w:val="none"/>
          </w:rPr>
          <w:t>.4</w:t>
        </w:r>
      </w:hyperlink>
      <w:r w:rsidRPr="00127F10">
        <w:t xml:space="preserve"> summarizes HMM parameters resulted from the first iteration and the second iteration of EM algorithm.</w:t>
      </w:r>
    </w:p>
    <w:p w:rsidR="00A041C7" w:rsidRPr="00127F10" w:rsidRDefault="00A041C7" w:rsidP="00A041C7"/>
    <w:tbl>
      <w:tblPr>
        <w:tblStyle w:val="TableGrid"/>
        <w:tblW w:w="0" w:type="auto"/>
        <w:jc w:val="center"/>
        <w:tblLook w:val="04A0" w:firstRow="1" w:lastRow="0" w:firstColumn="1" w:lastColumn="0" w:noHBand="0" w:noVBand="1"/>
      </w:tblPr>
      <w:tblGrid>
        <w:gridCol w:w="1029"/>
        <w:gridCol w:w="1849"/>
        <w:gridCol w:w="1849"/>
        <w:gridCol w:w="1849"/>
      </w:tblGrid>
      <w:tr w:rsidR="00A041C7" w:rsidRPr="00127F10" w:rsidTr="00C66B16">
        <w:trPr>
          <w:jc w:val="center"/>
        </w:trPr>
        <w:tc>
          <w:tcPr>
            <w:tcW w:w="0" w:type="auto"/>
            <w:vAlign w:val="center"/>
          </w:tcPr>
          <w:p w:rsidR="00A041C7" w:rsidRPr="00127F10" w:rsidRDefault="00A041C7" w:rsidP="00C66B16">
            <w:pPr>
              <w:jc w:val="center"/>
            </w:pPr>
            <w:r w:rsidRPr="00127F10">
              <w:t>Iteration</w:t>
            </w:r>
          </w:p>
        </w:tc>
        <w:tc>
          <w:tcPr>
            <w:tcW w:w="0" w:type="auto"/>
            <w:gridSpan w:val="3"/>
          </w:tcPr>
          <w:p w:rsidR="00A041C7" w:rsidRPr="00127F10" w:rsidRDefault="00A041C7" w:rsidP="00C66B16">
            <w:pPr>
              <w:jc w:val="center"/>
            </w:pPr>
            <w:r w:rsidRPr="00127F10">
              <w:t>HMM parameters</w:t>
            </w: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1</w:t>
            </w:r>
            <w:r w:rsidRPr="00127F10">
              <w:rPr>
                <w:vertAlign w:val="superscript"/>
              </w:rPr>
              <w:t>st</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=0.443786</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=0.278330</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=0.277883</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=0.258587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=0.422909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=0.318504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=0.212952</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=0.261709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=0.525339</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=0.493699</m:t>
                </m:r>
              </m:oMath>
            </m:oMathPara>
          </w:p>
        </w:tc>
        <w:tc>
          <w:tcPr>
            <w:tcW w:w="0" w:type="auto"/>
            <w:gridSpan w:val="2"/>
          </w:tcPr>
          <w:p w:rsidR="00A041C7" w:rsidRPr="00127F10" w:rsidRDefault="00FE3715" w:rsidP="00C66B16">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=0.100098</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=0.447242</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=0.095846</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=0.450017</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=0.094633</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=0.367053</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=0.288002</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=0.344945</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 xml:space="preserve">Δ) = </w:t>
            </w:r>
            <w:r w:rsidR="00280E46" w:rsidRPr="00127F10">
              <w:t>0.0000004341</w:t>
            </w:r>
          </w:p>
        </w:tc>
      </w:tr>
      <w:tr w:rsidR="00A041C7" w:rsidRPr="00127F10" w:rsidTr="00C66B16">
        <w:trPr>
          <w:jc w:val="center"/>
        </w:trPr>
        <w:tc>
          <w:tcPr>
            <w:tcW w:w="0" w:type="auto"/>
            <w:gridSpan w:val="4"/>
          </w:tcPr>
          <w:p w:rsidR="00A041C7" w:rsidRPr="00127F10" w:rsidRDefault="00A041C7" w:rsidP="00C66B16">
            <w:pPr>
              <w:spacing w:after="60"/>
            </w:pP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2</w:t>
            </w:r>
            <w:r w:rsidRPr="00127F10">
              <w:rPr>
                <w:vertAlign w:val="superscript"/>
              </w:rPr>
              <w:t>nd</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=0.413419</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=0.293817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=0.292764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=0.238147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=0.434668</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=0.327184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=0.195073</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=0.267764</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=0.537163</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=0.515827</m:t>
                </m:r>
              </m:oMath>
            </m:oMathPara>
          </w:p>
        </w:tc>
        <w:tc>
          <w:tcPr>
            <w:tcW w:w="0" w:type="auto"/>
            <w:gridSpan w:val="2"/>
          </w:tcPr>
          <w:p w:rsidR="00A041C7" w:rsidRPr="00127F10" w:rsidRDefault="00FE3715" w:rsidP="00C66B16">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=0.104459</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=0.436110</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=0.091798</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=0.439658</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=0.091739</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=0.407999</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=0.267524</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=0.324477</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 xml:space="preserve">Δ) = </w:t>
            </w:r>
            <w:r w:rsidR="00280E46" w:rsidRPr="00127F10">
              <w:t>0.0000037839</w:t>
            </w:r>
          </w:p>
        </w:tc>
      </w:tr>
    </w:tbl>
    <w:p w:rsidR="00A041C7" w:rsidRPr="00127F10" w:rsidRDefault="00A041C7" w:rsidP="00A041C7">
      <w:pPr>
        <w:pStyle w:val="Heading6"/>
        <w:ind w:left="360"/>
        <w:rPr>
          <w:szCs w:val="24"/>
        </w:rPr>
      </w:pPr>
      <w:bookmarkStart w:id="159" w:name="_Table_IV.5.4._Continuously"/>
      <w:bookmarkStart w:id="160" w:name="_Toc448952686"/>
      <w:bookmarkEnd w:id="159"/>
      <w:r w:rsidRPr="00127F10">
        <w:rPr>
          <w:b/>
          <w:szCs w:val="24"/>
        </w:rPr>
        <w:t xml:space="preserve">Table </w:t>
      </w:r>
      <w:r w:rsidR="00EA69FD">
        <w:rPr>
          <w:b/>
          <w:szCs w:val="24"/>
        </w:rPr>
        <w:t>II</w:t>
      </w:r>
      <w:r w:rsidRPr="00127F10">
        <w:rPr>
          <w:b/>
          <w:szCs w:val="24"/>
        </w:rPr>
        <w:t>.</w:t>
      </w:r>
      <w:r w:rsidR="00C66B16" w:rsidRPr="00127F10">
        <w:rPr>
          <w:b/>
          <w:szCs w:val="24"/>
        </w:rPr>
        <w:t>4</w:t>
      </w:r>
      <w:r w:rsidRPr="00127F10">
        <w:rPr>
          <w:b/>
          <w:szCs w:val="24"/>
        </w:rPr>
        <w:t>.</w:t>
      </w:r>
      <w:r w:rsidRPr="00127F10">
        <w:rPr>
          <w:szCs w:val="24"/>
        </w:rPr>
        <w:t xml:space="preserve"> Continuous observation HMM parameters resulted from the first iteration and the second iteration of EM algorithm</w:t>
      </w:r>
      <w:bookmarkEnd w:id="160"/>
    </w:p>
    <w:p w:rsidR="00A041C7" w:rsidRPr="00127F10" w:rsidRDefault="00A041C7" w:rsidP="00A041C7">
      <w:r w:rsidRPr="00127F10">
        <w:t xml:space="preserve">As seen in table </w:t>
      </w:r>
      <w:hyperlink w:anchor="_Table_IV.5.4._Continuously" w:tooltip="Table II.4. Continuously observational HMM parameters resulted from the first iteration and the second iteration of EM algorithm" w:history="1">
        <w:r w:rsidR="00EA69FD">
          <w:rPr>
            <w:rStyle w:val="Hyperlink"/>
            <w:u w:val="none"/>
          </w:rPr>
          <w:t>II</w:t>
        </w:r>
        <w:r w:rsidR="004C40A5" w:rsidRPr="00127F10">
          <w:rPr>
            <w:rStyle w:val="Hyperlink"/>
            <w:u w:val="none"/>
          </w:rPr>
          <w:t>.4</w:t>
        </w:r>
      </w:hyperlink>
      <w:r w:rsidRPr="00127F10">
        <w:t xml:space="preserve">, the EM algorithm does not converge yet when it produces two different terminating </w:t>
      </w:r>
      <w:r w:rsidR="00A5428A" w:rsidRPr="00127F10">
        <w:t>criteria</w:t>
      </w:r>
      <w:r w:rsidRPr="00127F10">
        <w:t xml:space="preserve"> at the first iteration and the second iteration. It is necessary to run more iterations </w:t>
      </w:r>
      <w:proofErr w:type="gramStart"/>
      <w:r w:rsidRPr="00127F10">
        <w:t>so as to</w:t>
      </w:r>
      <w:proofErr w:type="gramEnd"/>
      <w:r w:rsidRPr="00127F10">
        <w:t xml:space="preserve"> gain the most optimal estimate. Within this example, the EM algorithm converges absolutely after 14 iterations when the criterion </w:t>
      </w:r>
      <w:proofErr w:type="gramStart"/>
      <w:r w:rsidRPr="00127F10">
        <w:rPr>
          <w:i/>
        </w:rPr>
        <w:t>P</w:t>
      </w:r>
      <w:r w:rsidRPr="00127F10">
        <w:t>(</w:t>
      </w:r>
      <w:proofErr w:type="gramEnd"/>
      <w:r w:rsidRPr="00127F10">
        <w:rPr>
          <w:i/>
        </w:rPr>
        <w:t>O</w:t>
      </w:r>
      <w:r w:rsidRPr="00127F10">
        <w:t>|Δ) approaches to the same value 1 at the 13</w:t>
      </w:r>
      <w:r w:rsidRPr="00127F10">
        <w:rPr>
          <w:vertAlign w:val="superscript"/>
        </w:rPr>
        <w:t>rd</w:t>
      </w:r>
      <w:r w:rsidRPr="00127F10">
        <w:t xml:space="preserve"> and 14</w:t>
      </w:r>
      <w:r w:rsidRPr="00127F10">
        <w:rPr>
          <w:vertAlign w:val="superscript"/>
        </w:rPr>
        <w:t>th</w:t>
      </w:r>
      <w:r w:rsidRPr="00127F10">
        <w:t xml:space="preserve"> iterations. Table </w:t>
      </w:r>
      <w:hyperlink w:anchor="_Table_IV.5.5._Continuously" w:tooltip="Table II.5. Continuously observational HMM parameters along with terminating criteria after 14 iterations of EM algorithm" w:history="1">
        <w:r w:rsidR="00EA69FD">
          <w:rPr>
            <w:rStyle w:val="Hyperlink"/>
            <w:u w:val="none"/>
          </w:rPr>
          <w:t>II</w:t>
        </w:r>
        <w:r w:rsidR="004C40A5" w:rsidRPr="00127F10">
          <w:rPr>
            <w:rStyle w:val="Hyperlink"/>
            <w:u w:val="none"/>
          </w:rPr>
          <w:t>.5</w:t>
        </w:r>
      </w:hyperlink>
      <w:r w:rsidR="004C40A5" w:rsidRPr="00127F10">
        <w:t xml:space="preserve"> </w:t>
      </w:r>
      <w:r w:rsidRPr="00127F10">
        <w:t xml:space="preserve">shows HMM parameter estimates along with terminating criterion </w:t>
      </w:r>
      <w:proofErr w:type="gramStart"/>
      <w:r w:rsidRPr="00127F10">
        <w:rPr>
          <w:i/>
        </w:rPr>
        <w:t>P</w:t>
      </w:r>
      <w:r w:rsidRPr="00127F10">
        <w:t>(</w:t>
      </w:r>
      <w:proofErr w:type="gramEnd"/>
      <w:r w:rsidRPr="00127F10">
        <w:rPr>
          <w:i/>
        </w:rPr>
        <w:t>O|</w:t>
      </w:r>
      <w:r w:rsidRPr="00127F10">
        <w:t>Δ) at the 1</w:t>
      </w:r>
      <w:r w:rsidRPr="00127F10">
        <w:rPr>
          <w:vertAlign w:val="superscript"/>
        </w:rPr>
        <w:t>st</w:t>
      </w:r>
      <w:r w:rsidRPr="00127F10">
        <w:t>, 2</w:t>
      </w:r>
      <w:r w:rsidRPr="00127F10">
        <w:rPr>
          <w:vertAlign w:val="superscript"/>
        </w:rPr>
        <w:t>nd</w:t>
      </w:r>
      <w:r w:rsidRPr="00127F10">
        <w:t xml:space="preserve">, </w:t>
      </w:r>
      <w:r w:rsidR="004C40A5" w:rsidRPr="00127F10">
        <w:t>13</w:t>
      </w:r>
      <w:r w:rsidR="004C40A5" w:rsidRPr="00127F10">
        <w:rPr>
          <w:vertAlign w:val="superscript"/>
        </w:rPr>
        <w:t>rd</w:t>
      </w:r>
      <w:r w:rsidRPr="00127F10">
        <w:t xml:space="preserve">, and </w:t>
      </w:r>
      <w:r w:rsidR="004C40A5" w:rsidRPr="00127F10">
        <w:t>14</w:t>
      </w:r>
      <w:r w:rsidRPr="00127F10">
        <w:rPr>
          <w:vertAlign w:val="superscript"/>
        </w:rPr>
        <w:t>th</w:t>
      </w:r>
      <w:r w:rsidRPr="00127F10">
        <w:t xml:space="preserve"> iterations of EM algorithm.</w:t>
      </w:r>
    </w:p>
    <w:p w:rsidR="00A041C7" w:rsidRPr="00127F10" w:rsidRDefault="00A041C7" w:rsidP="00A041C7"/>
    <w:tbl>
      <w:tblPr>
        <w:tblStyle w:val="TableGrid"/>
        <w:tblW w:w="0" w:type="auto"/>
        <w:jc w:val="center"/>
        <w:tblLook w:val="04A0" w:firstRow="1" w:lastRow="0" w:firstColumn="1" w:lastColumn="0" w:noHBand="0" w:noVBand="1"/>
      </w:tblPr>
      <w:tblGrid>
        <w:gridCol w:w="1029"/>
        <w:gridCol w:w="1849"/>
        <w:gridCol w:w="1849"/>
        <w:gridCol w:w="1849"/>
      </w:tblGrid>
      <w:tr w:rsidR="00A041C7" w:rsidRPr="00127F10" w:rsidTr="00C66B16">
        <w:trPr>
          <w:jc w:val="center"/>
        </w:trPr>
        <w:tc>
          <w:tcPr>
            <w:tcW w:w="0" w:type="auto"/>
            <w:vAlign w:val="center"/>
          </w:tcPr>
          <w:p w:rsidR="00A041C7" w:rsidRPr="00127F10" w:rsidRDefault="00A041C7" w:rsidP="00C66B16">
            <w:pPr>
              <w:jc w:val="center"/>
            </w:pPr>
            <w:r w:rsidRPr="00127F10">
              <w:t>Iteration</w:t>
            </w:r>
          </w:p>
        </w:tc>
        <w:tc>
          <w:tcPr>
            <w:tcW w:w="0" w:type="auto"/>
            <w:gridSpan w:val="3"/>
          </w:tcPr>
          <w:p w:rsidR="00A041C7" w:rsidRPr="00127F10" w:rsidRDefault="00A041C7" w:rsidP="00C66B16">
            <w:pPr>
              <w:jc w:val="center"/>
            </w:pPr>
            <w:r w:rsidRPr="00127F10">
              <w:t>HMM parameters</w:t>
            </w: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1</w:t>
            </w:r>
            <w:r w:rsidRPr="00127F10">
              <w:rPr>
                <w:vertAlign w:val="superscript"/>
              </w:rPr>
              <w:t>st</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=0.443786</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=0.278330</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=0.277883</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=0.258587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=0.422909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=0.318504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=0.212952</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=0.261709</m:t>
                </m:r>
              </m:oMath>
            </m:oMathPara>
          </w:p>
        </w:tc>
        <w:tc>
          <w:tcPr>
            <w:tcW w:w="0" w:type="auto"/>
          </w:tcPr>
          <w:p w:rsidR="00A041C7" w:rsidRPr="00127F10" w:rsidRDefault="00FE3715" w:rsidP="00C66B16">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=0.525339</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=0.493699</m:t>
                </m:r>
              </m:oMath>
            </m:oMathPara>
          </w:p>
        </w:tc>
        <w:tc>
          <w:tcPr>
            <w:tcW w:w="0" w:type="auto"/>
            <w:gridSpan w:val="2"/>
          </w:tcPr>
          <w:p w:rsidR="00A041C7" w:rsidRPr="00127F10" w:rsidRDefault="00FE3715" w:rsidP="00C66B16">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=0.100098</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=0.447242</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=0.095846</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=0.450017</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=0.094633</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=0.367053</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=0.288002</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=0.344945</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 xml:space="preserve">Δ) = </w:t>
            </w:r>
            <w:r w:rsidR="00280E46" w:rsidRPr="00127F10">
              <w:t>0.0000004341</w:t>
            </w: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2</w:t>
            </w:r>
            <w:r w:rsidRPr="00127F10">
              <w:rPr>
                <w:vertAlign w:val="superscript"/>
              </w:rPr>
              <w:t>nd</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=0.413419</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=0.293817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=0.292764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=0.238147</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=0.434668</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=0.327184</m:t>
                </m:r>
              </m:oMath>
            </m:oMathPara>
          </w:p>
        </w:tc>
      </w:tr>
      <w:tr w:rsidR="00A041C7" w:rsidRPr="00127F10" w:rsidTr="00C66B16">
        <w:trPr>
          <w:jc w:val="center"/>
        </w:trPr>
        <w:tc>
          <w:tcPr>
            <w:tcW w:w="0" w:type="auto"/>
            <w:vMerge/>
          </w:tcPr>
          <w:p w:rsidR="00A041C7" w:rsidRPr="00127F10" w:rsidRDefault="00A041C7" w:rsidP="00C66B16"/>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=0.195073</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=0.267764</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=0.537163</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=0.515827</m:t>
                </m:r>
              </m:oMath>
            </m:oMathPara>
          </w:p>
        </w:tc>
        <w:tc>
          <w:tcPr>
            <w:tcW w:w="0" w:type="auto"/>
            <w:gridSpan w:val="2"/>
          </w:tcPr>
          <w:p w:rsidR="00A041C7" w:rsidRPr="00127F10" w:rsidRDefault="00FE3715" w:rsidP="00C66B16">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=0.104459</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=0.436110</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=0.091798</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=0.439658</m:t>
                </m:r>
              </m:oMath>
            </m:oMathPara>
          </w:p>
        </w:tc>
        <w:tc>
          <w:tcPr>
            <w:tcW w:w="0" w:type="auto"/>
            <w:gridSpan w:val="2"/>
          </w:tcPr>
          <w:p w:rsidR="00A041C7" w:rsidRPr="00127F10" w:rsidRDefault="00FE3715" w:rsidP="00C66B16">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=0.091739</m:t>
                </m:r>
              </m:oMath>
            </m:oMathPara>
          </w:p>
        </w:tc>
      </w:tr>
      <w:tr w:rsidR="00A041C7" w:rsidRPr="00127F10" w:rsidTr="00C66B16">
        <w:trPr>
          <w:jc w:val="center"/>
        </w:trPr>
        <w:tc>
          <w:tcPr>
            <w:tcW w:w="0" w:type="auto"/>
            <w:vMerge/>
          </w:tcPr>
          <w:p w:rsidR="00A041C7" w:rsidRPr="00127F10" w:rsidRDefault="00A041C7" w:rsidP="00C66B16"/>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=0.407999</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=0.267524</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=0.324477</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 xml:space="preserve">Δ) = </w:t>
            </w:r>
            <w:r w:rsidR="00280E46" w:rsidRPr="00127F10">
              <w:t>0.0000037839</w:t>
            </w:r>
          </w:p>
        </w:tc>
      </w:tr>
      <w:tr w:rsidR="00A041C7" w:rsidRPr="00127F10" w:rsidTr="00C66B16">
        <w:trPr>
          <w:jc w:val="center"/>
        </w:trPr>
        <w:tc>
          <w:tcPr>
            <w:tcW w:w="0" w:type="auto"/>
            <w:vMerge w:val="restart"/>
            <w:vAlign w:val="center"/>
          </w:tcPr>
          <w:p w:rsidR="00A041C7" w:rsidRPr="00127F10" w:rsidRDefault="00A041C7" w:rsidP="00C66B16">
            <w:pPr>
              <w:spacing w:after="60"/>
              <w:jc w:val="center"/>
            </w:pPr>
            <w:r w:rsidRPr="00127F10">
              <w:t>13</w:t>
            </w:r>
            <w:r w:rsidRPr="00127F10">
              <w:rPr>
                <w:vertAlign w:val="superscript"/>
              </w:rPr>
              <w:t>rd</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=1</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=0.88</m:t>
                </m:r>
              </m:oMath>
            </m:oMathPara>
          </w:p>
        </w:tc>
        <w:tc>
          <w:tcPr>
            <w:tcW w:w="0" w:type="auto"/>
            <w:gridSpan w:val="2"/>
          </w:tcPr>
          <w:p w:rsidR="00A041C7" w:rsidRPr="00127F10" w:rsidRDefault="00FE3715" w:rsidP="0007555B">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=4.2e-09</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=0.13</m:t>
                </m:r>
              </m:oMath>
            </m:oMathPara>
          </w:p>
        </w:tc>
        <w:tc>
          <w:tcPr>
            <w:tcW w:w="0" w:type="auto"/>
            <w:gridSpan w:val="2"/>
          </w:tcPr>
          <w:p w:rsidR="00A041C7" w:rsidRPr="00127F10" w:rsidRDefault="00FE3715" w:rsidP="0007555B">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=1.4e-14</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=0.38</m:t>
                </m:r>
              </m:oMath>
            </m:oMathPara>
          </w:p>
        </w:tc>
        <w:tc>
          <w:tcPr>
            <w:tcW w:w="0" w:type="auto"/>
            <w:gridSpan w:val="2"/>
          </w:tcPr>
          <w:p w:rsidR="00A041C7" w:rsidRPr="00127F10" w:rsidRDefault="00FE3715" w:rsidP="0007555B">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=1.0e-21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=1</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Δ) = 1</w:t>
            </w:r>
          </w:p>
        </w:tc>
      </w:tr>
      <w:tr w:rsidR="00A041C7" w:rsidRPr="00127F10" w:rsidTr="00C66B16">
        <w:trPr>
          <w:jc w:val="center"/>
        </w:trPr>
        <w:tc>
          <w:tcPr>
            <w:tcW w:w="0" w:type="auto"/>
            <w:vMerge w:val="restart"/>
            <w:vAlign w:val="center"/>
          </w:tcPr>
          <w:p w:rsidR="00A041C7" w:rsidRPr="00127F10" w:rsidRDefault="00A041C7" w:rsidP="00C66B16">
            <w:pPr>
              <w:spacing w:after="60"/>
              <w:jc w:val="center"/>
            </w:pPr>
            <w:r w:rsidRPr="00127F10">
              <w:t>14</w:t>
            </w:r>
            <w:r w:rsidRPr="00127F10">
              <w:rPr>
                <w:vertAlign w:val="superscript"/>
              </w:rPr>
              <w:t>th</w:t>
            </w: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=1</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tcPr>
          <w:p w:rsidR="00A041C7" w:rsidRPr="00127F10" w:rsidRDefault="00FE3715" w:rsidP="00C66B16">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=0.88</m:t>
                </m:r>
              </m:oMath>
            </m:oMathPara>
          </w:p>
        </w:tc>
        <w:tc>
          <w:tcPr>
            <w:tcW w:w="0" w:type="auto"/>
            <w:gridSpan w:val="2"/>
          </w:tcPr>
          <w:p w:rsidR="00A041C7" w:rsidRPr="00127F10" w:rsidRDefault="00FE3715" w:rsidP="0007555B">
            <w:pPr>
              <w:spacing w:after="60"/>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w:rPr>
                        <w:rFonts w:ascii="Cambria Math" w:hAnsi="Cambria Math"/>
                      </w:rPr>
                      <m:t>2</m:t>
                    </m:r>
                  </m:sup>
                </m:sSubSup>
                <m:r>
                  <w:rPr>
                    <w:rFonts w:ascii="Cambria Math" w:hAnsi="Cambria Math"/>
                  </w:rPr>
                  <m:t>=4.2e-09</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=0.13</m:t>
                </m:r>
              </m:oMath>
            </m:oMathPara>
          </w:p>
        </w:tc>
        <w:tc>
          <w:tcPr>
            <w:tcW w:w="0" w:type="auto"/>
            <w:gridSpan w:val="2"/>
          </w:tcPr>
          <w:p w:rsidR="00A041C7" w:rsidRPr="00127F10" w:rsidRDefault="00FE3715" w:rsidP="0007555B">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2</m:t>
                    </m:r>
                  </m:sub>
                  <m:sup>
                    <m:r>
                      <w:rPr>
                        <w:rFonts w:ascii="Cambria Math" w:hAnsi="Cambria Math"/>
                      </w:rPr>
                      <m:t>2</m:t>
                    </m:r>
                  </m:sup>
                </m:sSubSup>
                <m:r>
                  <w:rPr>
                    <w:rFonts w:ascii="Cambria Math" w:hAnsi="Cambria Math"/>
                  </w:rPr>
                  <m:t>=1.4e-14</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=0.38</m:t>
                </m:r>
              </m:oMath>
            </m:oMathPara>
          </w:p>
        </w:tc>
        <w:tc>
          <w:tcPr>
            <w:tcW w:w="0" w:type="auto"/>
            <w:gridSpan w:val="2"/>
          </w:tcPr>
          <w:p w:rsidR="00A041C7" w:rsidRPr="00127F10" w:rsidRDefault="00FE3715" w:rsidP="0007555B">
            <w:pPr>
              <w:spacing w:after="60"/>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3</m:t>
                    </m:r>
                  </m:sub>
                  <m:sup>
                    <m:r>
                      <w:rPr>
                        <w:rFonts w:ascii="Cambria Math" w:hAnsi="Cambria Math"/>
                      </w:rPr>
                      <m:t>2</m:t>
                    </m:r>
                  </m:sup>
                </m:sSubSup>
                <m:r>
                  <w:rPr>
                    <w:rFonts w:ascii="Cambria Math" w:hAnsi="Cambria Math"/>
                  </w:rPr>
                  <m:t>=1.0e-21</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=1</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m:t>
                </m:r>
              </m:oMath>
            </m:oMathPara>
          </w:p>
        </w:tc>
        <w:tc>
          <w:tcPr>
            <w:tcW w:w="0" w:type="auto"/>
          </w:tcPr>
          <w:p w:rsidR="00A041C7" w:rsidRPr="00127F10" w:rsidRDefault="00FE3715" w:rsidP="00C66B16">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m:t>
                </m:r>
              </m:oMath>
            </m:oMathPara>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p>
        </w:tc>
      </w:tr>
      <w:tr w:rsidR="00A041C7" w:rsidRPr="00127F10" w:rsidTr="00C66B16">
        <w:trPr>
          <w:jc w:val="center"/>
        </w:trPr>
        <w:tc>
          <w:tcPr>
            <w:tcW w:w="0" w:type="auto"/>
            <w:vMerge/>
          </w:tcPr>
          <w:p w:rsidR="00A041C7" w:rsidRPr="00127F10" w:rsidRDefault="00A041C7" w:rsidP="00C66B16">
            <w:pPr>
              <w:spacing w:after="60"/>
            </w:pPr>
          </w:p>
        </w:tc>
        <w:tc>
          <w:tcPr>
            <w:tcW w:w="0" w:type="auto"/>
            <w:gridSpan w:val="3"/>
          </w:tcPr>
          <w:p w:rsidR="00A041C7" w:rsidRPr="00127F10" w:rsidRDefault="00A041C7" w:rsidP="00C66B16">
            <w:pPr>
              <w:spacing w:after="60"/>
            </w:pPr>
            <w:r w:rsidRPr="00127F10">
              <w:t xml:space="preserve">Terminating criterion </w:t>
            </w:r>
            <w:r w:rsidRPr="00127F10">
              <w:rPr>
                <w:i/>
              </w:rPr>
              <w:t>P</w:t>
            </w:r>
            <w:r w:rsidRPr="00127F10">
              <w:t>(</w:t>
            </w:r>
            <w:r w:rsidRPr="00127F10">
              <w:rPr>
                <w:i/>
              </w:rPr>
              <w:t>O|</w:t>
            </w:r>
            <w:r w:rsidRPr="00127F10">
              <w:t>Δ) = 1</w:t>
            </w:r>
          </w:p>
        </w:tc>
      </w:tr>
    </w:tbl>
    <w:p w:rsidR="00A041C7" w:rsidRPr="00127F10" w:rsidRDefault="00A041C7" w:rsidP="00A041C7">
      <w:pPr>
        <w:pStyle w:val="Heading6"/>
        <w:ind w:left="360"/>
        <w:rPr>
          <w:szCs w:val="24"/>
        </w:rPr>
      </w:pPr>
      <w:bookmarkStart w:id="161" w:name="_Table_IV.5.5._Continuously"/>
      <w:bookmarkStart w:id="162" w:name="_Toc448952687"/>
      <w:bookmarkEnd w:id="161"/>
      <w:r w:rsidRPr="00127F10">
        <w:rPr>
          <w:b/>
          <w:szCs w:val="24"/>
        </w:rPr>
        <w:t xml:space="preserve">Table </w:t>
      </w:r>
      <w:r w:rsidR="00EA69FD">
        <w:rPr>
          <w:b/>
          <w:szCs w:val="24"/>
        </w:rPr>
        <w:t>II</w:t>
      </w:r>
      <w:r w:rsidRPr="00127F10">
        <w:rPr>
          <w:b/>
          <w:szCs w:val="24"/>
        </w:rPr>
        <w:t>.</w:t>
      </w:r>
      <w:r w:rsidR="004C40A5" w:rsidRPr="00127F10">
        <w:rPr>
          <w:b/>
          <w:szCs w:val="24"/>
        </w:rPr>
        <w:t>5</w:t>
      </w:r>
      <w:r w:rsidRPr="00127F10">
        <w:rPr>
          <w:b/>
          <w:szCs w:val="24"/>
        </w:rPr>
        <w:t>.</w:t>
      </w:r>
      <w:r w:rsidRPr="00127F10">
        <w:rPr>
          <w:szCs w:val="24"/>
        </w:rPr>
        <w:t xml:space="preserve"> Continuous observation HMM parameters along with terminating criteri</w:t>
      </w:r>
      <w:r w:rsidR="00A5428A" w:rsidRPr="00127F10">
        <w:rPr>
          <w:szCs w:val="24"/>
        </w:rPr>
        <w:t>a</w:t>
      </w:r>
      <w:r w:rsidRPr="00127F10">
        <w:rPr>
          <w:szCs w:val="24"/>
        </w:rPr>
        <w:t xml:space="preserve"> after 14 iterations of EM algorithm</w:t>
      </w:r>
      <w:bookmarkEnd w:id="162"/>
    </w:p>
    <w:p w:rsidR="003F3E09" w:rsidRPr="00127F10" w:rsidRDefault="003F3E09" w:rsidP="003F3E09">
      <w:pPr>
        <w:ind w:left="360"/>
      </w:pPr>
      <w:r w:rsidRPr="00127F10">
        <w:t>Note that the format like “4.2</w:t>
      </w:r>
      <w:r w:rsidRPr="00127F10">
        <w:rPr>
          <w:i/>
        </w:rPr>
        <w:t>e</w:t>
      </w:r>
      <w:r w:rsidRPr="00127F10">
        <w:t xml:space="preserve"> – 09” indicates scientific notation for real number, namely, 4.2</w:t>
      </w:r>
      <w:r w:rsidRPr="00127F10">
        <w:rPr>
          <w:i/>
        </w:rPr>
        <w:t>e</w:t>
      </w:r>
      <w:r w:rsidRPr="00127F10">
        <w:t xml:space="preserve"> – 09 = 4.2*10</w:t>
      </w:r>
      <w:r w:rsidRPr="00127F10">
        <w:rPr>
          <w:vertAlign w:val="superscript"/>
        </w:rPr>
        <w:t>–9</w:t>
      </w:r>
      <w:r w:rsidRPr="00127F10">
        <w:t>.</w:t>
      </w:r>
    </w:p>
    <w:p w:rsidR="00A041C7" w:rsidRPr="00127F10" w:rsidRDefault="00A041C7" w:rsidP="00A041C7">
      <w:r w:rsidRPr="00127F10">
        <w:t xml:space="preserve">As a result, the learned parameters </w:t>
      </w:r>
      <w:r w:rsidRPr="00127F10">
        <w:rPr>
          <w:i/>
        </w:rPr>
        <w:t>A</w:t>
      </w:r>
      <w:r w:rsidRPr="00127F10">
        <w:t xml:space="preserve">, </w:t>
      </w:r>
      <w:r w:rsidRPr="00127F10">
        <w:rPr>
          <w:i/>
        </w:rPr>
        <w:t>B</w:t>
      </w:r>
      <w:r w:rsidRPr="00127F10">
        <w:t xml:space="preserve">, and ∏ </w:t>
      </w:r>
      <w:proofErr w:type="gramStart"/>
      <w:r w:rsidRPr="00127F10">
        <w:t>are shown</w:t>
      </w:r>
      <w:proofErr w:type="gramEnd"/>
      <w:r w:rsidRPr="00127F10">
        <w:t xml:space="preserve"> in table </w:t>
      </w:r>
      <w:hyperlink w:anchor="_Table_IV.5.6._Continuously" w:tooltip="Table II.6. Continuously observational HMM parameters of weather example learned from EM algorithm" w:history="1">
        <w:r w:rsidR="00EA69FD">
          <w:rPr>
            <w:rStyle w:val="Hyperlink"/>
            <w:u w:val="none"/>
          </w:rPr>
          <w:t>II</w:t>
        </w:r>
        <w:r w:rsidR="004C40A5" w:rsidRPr="00127F10">
          <w:rPr>
            <w:rStyle w:val="Hyperlink"/>
            <w:u w:val="none"/>
          </w:rPr>
          <w:t>.6</w:t>
        </w:r>
      </w:hyperlink>
      <w:r w:rsidRPr="00127F10">
        <w:t>:</w:t>
      </w:r>
    </w:p>
    <w:p w:rsidR="00A041C7" w:rsidRPr="00127F10" w:rsidRDefault="00A041C7" w:rsidP="00A041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776"/>
        <w:gridCol w:w="856"/>
        <w:gridCol w:w="752"/>
      </w:tblGrid>
      <w:tr w:rsidR="00A041C7" w:rsidRPr="00127F10" w:rsidTr="00C66B16">
        <w:trPr>
          <w:jc w:val="center"/>
        </w:trPr>
        <w:tc>
          <w:tcPr>
            <w:tcW w:w="0" w:type="auto"/>
            <w:gridSpan w:val="2"/>
            <w:vMerge w:val="restart"/>
            <w:tcBorders>
              <w:top w:val="nil"/>
              <w:left w:val="nil"/>
            </w:tcBorders>
            <w:vAlign w:val="center"/>
          </w:tcPr>
          <w:p w:rsidR="00A041C7" w:rsidRPr="00127F10" w:rsidRDefault="00A041C7" w:rsidP="00C66B16">
            <w:pPr>
              <w:jc w:val="center"/>
            </w:pPr>
          </w:p>
        </w:tc>
        <w:tc>
          <w:tcPr>
            <w:tcW w:w="0" w:type="auto"/>
            <w:gridSpan w:val="3"/>
            <w:vAlign w:val="center"/>
          </w:tcPr>
          <w:p w:rsidR="00A041C7" w:rsidRPr="00127F10" w:rsidRDefault="00A041C7" w:rsidP="00C66B16">
            <w:pPr>
              <w:jc w:val="center"/>
            </w:pPr>
            <w:r w:rsidRPr="00127F10">
              <w:t>Weather current day</w:t>
            </w:r>
          </w:p>
          <w:p w:rsidR="00A041C7" w:rsidRPr="00127F10" w:rsidRDefault="00A041C7" w:rsidP="00C66B16">
            <w:pPr>
              <w:jc w:val="center"/>
            </w:pPr>
            <w:r w:rsidRPr="00127F10">
              <w:t xml:space="preserve">(Time point </w:t>
            </w:r>
            <w:r w:rsidRPr="00127F10">
              <w:rPr>
                <w:i/>
              </w:rPr>
              <w:t>t</w:t>
            </w:r>
            <w:r w:rsidRPr="00127F10">
              <w:t>)</w:t>
            </w:r>
          </w:p>
        </w:tc>
      </w:tr>
      <w:tr w:rsidR="00A041C7" w:rsidRPr="00127F10" w:rsidTr="00C66B16">
        <w:trPr>
          <w:jc w:val="center"/>
        </w:trPr>
        <w:tc>
          <w:tcPr>
            <w:tcW w:w="0" w:type="auto"/>
            <w:gridSpan w:val="2"/>
            <w:vMerge/>
            <w:tcBorders>
              <w:left w:val="nil"/>
            </w:tcBorders>
            <w:vAlign w:val="center"/>
          </w:tcPr>
          <w:p w:rsidR="00A041C7" w:rsidRPr="00127F10" w:rsidRDefault="00A041C7" w:rsidP="00C66B16">
            <w:pPr>
              <w:jc w:val="center"/>
            </w:pPr>
          </w:p>
        </w:tc>
        <w:tc>
          <w:tcPr>
            <w:tcW w:w="0" w:type="auto"/>
            <w:vAlign w:val="center"/>
          </w:tcPr>
          <w:p w:rsidR="00A041C7" w:rsidRPr="00127F10" w:rsidRDefault="00A041C7" w:rsidP="00C66B16">
            <w:pPr>
              <w:jc w:val="center"/>
              <w:rPr>
                <w:i/>
              </w:rPr>
            </w:pPr>
            <w:r w:rsidRPr="00127F10">
              <w:rPr>
                <w:i/>
              </w:rPr>
              <w:t>sunny</w:t>
            </w:r>
          </w:p>
        </w:tc>
        <w:tc>
          <w:tcPr>
            <w:tcW w:w="0" w:type="auto"/>
            <w:vAlign w:val="center"/>
          </w:tcPr>
          <w:p w:rsidR="00A041C7" w:rsidRPr="00127F10" w:rsidRDefault="00A041C7" w:rsidP="00C66B16">
            <w:pPr>
              <w:jc w:val="center"/>
              <w:rPr>
                <w:i/>
              </w:rPr>
            </w:pPr>
            <w:r w:rsidRPr="00127F10">
              <w:rPr>
                <w:i/>
              </w:rPr>
              <w:t>cloudy</w:t>
            </w:r>
          </w:p>
        </w:tc>
        <w:tc>
          <w:tcPr>
            <w:tcW w:w="0" w:type="auto"/>
            <w:vAlign w:val="center"/>
          </w:tcPr>
          <w:p w:rsidR="00A041C7" w:rsidRPr="00127F10" w:rsidRDefault="00A041C7" w:rsidP="00C66B16">
            <w:pPr>
              <w:jc w:val="center"/>
              <w:rPr>
                <w:i/>
              </w:rPr>
            </w:pPr>
            <w:r w:rsidRPr="00127F10">
              <w:rPr>
                <w:i/>
              </w:rPr>
              <w:t>rainy</w:t>
            </w:r>
          </w:p>
        </w:tc>
      </w:tr>
      <w:tr w:rsidR="00A041C7" w:rsidRPr="00127F10" w:rsidTr="00C66B16">
        <w:trPr>
          <w:jc w:val="center"/>
        </w:trPr>
        <w:tc>
          <w:tcPr>
            <w:tcW w:w="0" w:type="auto"/>
            <w:vMerge w:val="restart"/>
            <w:vAlign w:val="center"/>
          </w:tcPr>
          <w:p w:rsidR="00A041C7" w:rsidRPr="00127F10" w:rsidRDefault="00A041C7" w:rsidP="00C66B16">
            <w:pPr>
              <w:jc w:val="center"/>
            </w:pPr>
            <w:r w:rsidRPr="00127F10">
              <w:t>Weather previous day</w:t>
            </w:r>
          </w:p>
          <w:p w:rsidR="00A041C7" w:rsidRPr="00127F10" w:rsidRDefault="00A041C7" w:rsidP="00C66B16">
            <w:pPr>
              <w:jc w:val="center"/>
            </w:pPr>
            <w:r w:rsidRPr="00127F10">
              <w:t xml:space="preserve">(Time point </w:t>
            </w:r>
            <w:r w:rsidRPr="00127F10">
              <w:rPr>
                <w:i/>
              </w:rPr>
              <w:t xml:space="preserve">t </w:t>
            </w:r>
            <w:r w:rsidRPr="00127F10">
              <w:t>–1)</w:t>
            </w:r>
          </w:p>
        </w:tc>
        <w:tc>
          <w:tcPr>
            <w:tcW w:w="0" w:type="auto"/>
            <w:vAlign w:val="center"/>
          </w:tcPr>
          <w:p w:rsidR="00A041C7" w:rsidRPr="00127F10" w:rsidRDefault="00A041C7" w:rsidP="00C66B16">
            <w:pPr>
              <w:jc w:val="left"/>
              <w:rPr>
                <w:i/>
              </w:rPr>
            </w:pPr>
            <w:r w:rsidRPr="00127F10">
              <w:rPr>
                <w:i/>
              </w:rPr>
              <w:t>sunny</w:t>
            </w:r>
          </w:p>
        </w:tc>
        <w:tc>
          <w:tcPr>
            <w:tcW w:w="0" w:type="auto"/>
            <w:vAlign w:val="center"/>
          </w:tcPr>
          <w:p w:rsidR="00A041C7" w:rsidRPr="00127F10" w:rsidRDefault="00A041C7" w:rsidP="00C66B16">
            <w:pPr>
              <w:jc w:val="left"/>
            </w:pPr>
            <w:r w:rsidRPr="00127F10">
              <w:rPr>
                <w:i/>
              </w:rPr>
              <w:t>a</w:t>
            </w:r>
            <w:r w:rsidRPr="00127F10">
              <w:rPr>
                <w:vertAlign w:val="subscript"/>
              </w:rPr>
              <w:t>11</w:t>
            </w:r>
            <w:r w:rsidRPr="00127F10">
              <w:t>=0</w:t>
            </w:r>
          </w:p>
        </w:tc>
        <w:tc>
          <w:tcPr>
            <w:tcW w:w="0" w:type="auto"/>
            <w:vAlign w:val="center"/>
          </w:tcPr>
          <w:p w:rsidR="00A041C7" w:rsidRPr="00127F10" w:rsidRDefault="00A041C7" w:rsidP="00C66B16">
            <w:pPr>
              <w:jc w:val="left"/>
            </w:pPr>
            <w:r w:rsidRPr="00127F10">
              <w:rPr>
                <w:i/>
              </w:rPr>
              <w:t>a</w:t>
            </w:r>
            <w:r w:rsidRPr="00127F10">
              <w:rPr>
                <w:vertAlign w:val="subscript"/>
              </w:rPr>
              <w:t>12</w:t>
            </w:r>
            <w:r w:rsidRPr="00127F10">
              <w:t>=1</w:t>
            </w:r>
          </w:p>
        </w:tc>
        <w:tc>
          <w:tcPr>
            <w:tcW w:w="0" w:type="auto"/>
            <w:vAlign w:val="center"/>
          </w:tcPr>
          <w:p w:rsidR="00A041C7" w:rsidRPr="00127F10" w:rsidRDefault="00A041C7" w:rsidP="00C66B16">
            <w:pPr>
              <w:jc w:val="left"/>
            </w:pPr>
            <w:r w:rsidRPr="00127F10">
              <w:rPr>
                <w:i/>
              </w:rPr>
              <w:t>a</w:t>
            </w:r>
            <w:r w:rsidRPr="00127F10">
              <w:rPr>
                <w:vertAlign w:val="subscript"/>
              </w:rPr>
              <w:t>13</w:t>
            </w:r>
            <w:r w:rsidRPr="00127F10">
              <w:t>=0</w:t>
            </w:r>
          </w:p>
        </w:tc>
      </w:tr>
      <w:tr w:rsidR="00A041C7" w:rsidRPr="00127F10" w:rsidTr="00C66B16">
        <w:trPr>
          <w:jc w:val="center"/>
        </w:trPr>
        <w:tc>
          <w:tcPr>
            <w:tcW w:w="0" w:type="auto"/>
            <w:vMerge/>
            <w:vAlign w:val="center"/>
          </w:tcPr>
          <w:p w:rsidR="00A041C7" w:rsidRPr="00127F10" w:rsidRDefault="00A041C7" w:rsidP="00C66B16">
            <w:pPr>
              <w:jc w:val="center"/>
            </w:pPr>
          </w:p>
        </w:tc>
        <w:tc>
          <w:tcPr>
            <w:tcW w:w="0" w:type="auto"/>
            <w:vAlign w:val="center"/>
          </w:tcPr>
          <w:p w:rsidR="00A041C7" w:rsidRPr="00127F10" w:rsidRDefault="00A041C7" w:rsidP="00C66B16">
            <w:pPr>
              <w:jc w:val="left"/>
              <w:rPr>
                <w:i/>
              </w:rPr>
            </w:pPr>
            <w:r w:rsidRPr="00127F10">
              <w:rPr>
                <w:i/>
              </w:rPr>
              <w:t>cloudy</w:t>
            </w:r>
          </w:p>
        </w:tc>
        <w:tc>
          <w:tcPr>
            <w:tcW w:w="0" w:type="auto"/>
            <w:vAlign w:val="center"/>
          </w:tcPr>
          <w:p w:rsidR="00A041C7" w:rsidRPr="00127F10" w:rsidRDefault="00A041C7" w:rsidP="00C66B16">
            <w:pPr>
              <w:jc w:val="left"/>
            </w:pPr>
            <w:r w:rsidRPr="00127F10">
              <w:rPr>
                <w:i/>
              </w:rPr>
              <w:t>a</w:t>
            </w:r>
            <w:r w:rsidRPr="00127F10">
              <w:rPr>
                <w:vertAlign w:val="subscript"/>
              </w:rPr>
              <w:t>21</w:t>
            </w:r>
            <w:r w:rsidRPr="00127F10">
              <w:t>=0</w:t>
            </w:r>
          </w:p>
        </w:tc>
        <w:tc>
          <w:tcPr>
            <w:tcW w:w="0" w:type="auto"/>
            <w:vAlign w:val="center"/>
          </w:tcPr>
          <w:p w:rsidR="00A041C7" w:rsidRPr="00127F10" w:rsidRDefault="00A041C7" w:rsidP="00C66B16">
            <w:pPr>
              <w:jc w:val="left"/>
            </w:pPr>
            <w:r w:rsidRPr="00127F10">
              <w:rPr>
                <w:i/>
              </w:rPr>
              <w:t>a</w:t>
            </w:r>
            <w:r w:rsidRPr="00127F10">
              <w:rPr>
                <w:vertAlign w:val="subscript"/>
              </w:rPr>
              <w:t>22</w:t>
            </w:r>
            <w:r w:rsidRPr="00127F10">
              <w:t>=0</w:t>
            </w:r>
          </w:p>
        </w:tc>
        <w:tc>
          <w:tcPr>
            <w:tcW w:w="0" w:type="auto"/>
            <w:vAlign w:val="center"/>
          </w:tcPr>
          <w:p w:rsidR="00A041C7" w:rsidRPr="00127F10" w:rsidRDefault="00A041C7" w:rsidP="00C66B16">
            <w:pPr>
              <w:jc w:val="left"/>
            </w:pPr>
            <w:r w:rsidRPr="00127F10">
              <w:rPr>
                <w:i/>
              </w:rPr>
              <w:t>a</w:t>
            </w:r>
            <w:r w:rsidRPr="00127F10">
              <w:rPr>
                <w:vertAlign w:val="subscript"/>
              </w:rPr>
              <w:t>23</w:t>
            </w:r>
            <w:r w:rsidRPr="00127F10">
              <w:t>=1</w:t>
            </w:r>
          </w:p>
        </w:tc>
      </w:tr>
      <w:tr w:rsidR="00A041C7" w:rsidRPr="00127F10" w:rsidTr="00C66B16">
        <w:trPr>
          <w:jc w:val="center"/>
        </w:trPr>
        <w:tc>
          <w:tcPr>
            <w:tcW w:w="0" w:type="auto"/>
            <w:vMerge/>
            <w:vAlign w:val="center"/>
          </w:tcPr>
          <w:p w:rsidR="00A041C7" w:rsidRPr="00127F10" w:rsidRDefault="00A041C7" w:rsidP="00C66B16">
            <w:pPr>
              <w:jc w:val="center"/>
            </w:pPr>
          </w:p>
        </w:tc>
        <w:tc>
          <w:tcPr>
            <w:tcW w:w="0" w:type="auto"/>
            <w:vAlign w:val="center"/>
          </w:tcPr>
          <w:p w:rsidR="00A041C7" w:rsidRPr="00127F10" w:rsidRDefault="00A041C7" w:rsidP="00C66B16">
            <w:pPr>
              <w:jc w:val="left"/>
              <w:rPr>
                <w:i/>
              </w:rPr>
            </w:pPr>
            <w:r w:rsidRPr="00127F10">
              <w:rPr>
                <w:i/>
              </w:rPr>
              <w:t>rainy</w:t>
            </w:r>
          </w:p>
        </w:tc>
        <w:tc>
          <w:tcPr>
            <w:tcW w:w="0" w:type="auto"/>
            <w:vAlign w:val="center"/>
          </w:tcPr>
          <w:p w:rsidR="00A041C7" w:rsidRPr="00127F10" w:rsidRDefault="00A041C7" w:rsidP="00C66B16">
            <w:pPr>
              <w:jc w:val="left"/>
            </w:pPr>
            <w:r w:rsidRPr="00127F10">
              <w:rPr>
                <w:i/>
              </w:rPr>
              <w:t>a</w:t>
            </w:r>
            <w:r w:rsidRPr="00127F10">
              <w:rPr>
                <w:vertAlign w:val="subscript"/>
              </w:rPr>
              <w:t>31</w:t>
            </w:r>
            <w:r w:rsidRPr="00127F10">
              <w:t>=0</w:t>
            </w:r>
          </w:p>
        </w:tc>
        <w:tc>
          <w:tcPr>
            <w:tcW w:w="0" w:type="auto"/>
            <w:vAlign w:val="center"/>
          </w:tcPr>
          <w:p w:rsidR="00A041C7" w:rsidRPr="00127F10" w:rsidRDefault="00A041C7" w:rsidP="00C66B16">
            <w:pPr>
              <w:jc w:val="left"/>
            </w:pPr>
            <w:r w:rsidRPr="00127F10">
              <w:rPr>
                <w:i/>
              </w:rPr>
              <w:t>a</w:t>
            </w:r>
            <w:r w:rsidRPr="00127F10">
              <w:rPr>
                <w:vertAlign w:val="subscript"/>
              </w:rPr>
              <w:t>32</w:t>
            </w:r>
            <w:r w:rsidRPr="00127F10">
              <w:t>=0</w:t>
            </w:r>
          </w:p>
        </w:tc>
        <w:tc>
          <w:tcPr>
            <w:tcW w:w="0" w:type="auto"/>
            <w:vAlign w:val="center"/>
          </w:tcPr>
          <w:p w:rsidR="00A041C7" w:rsidRPr="00127F10" w:rsidRDefault="00A041C7" w:rsidP="00C66B16">
            <w:pPr>
              <w:jc w:val="left"/>
            </w:pPr>
            <w:r w:rsidRPr="00127F10">
              <w:rPr>
                <w:i/>
              </w:rPr>
              <w:t>a</w:t>
            </w:r>
            <w:r w:rsidRPr="00127F10">
              <w:rPr>
                <w:vertAlign w:val="subscript"/>
              </w:rPr>
              <w:t>33</w:t>
            </w:r>
            <w:r w:rsidRPr="00127F10">
              <w:t>=1</w:t>
            </w:r>
          </w:p>
        </w:tc>
      </w:tr>
    </w:tbl>
    <w:p w:rsidR="00A041C7" w:rsidRPr="00127F10" w:rsidRDefault="00A041C7" w:rsidP="00A041C7"/>
    <w:tbl>
      <w:tblPr>
        <w:tblStyle w:val="TableGrid"/>
        <w:tblW w:w="0" w:type="auto"/>
        <w:jc w:val="center"/>
        <w:tblLook w:val="04A0" w:firstRow="1" w:lastRow="0" w:firstColumn="1" w:lastColumn="0" w:noHBand="0" w:noVBand="1"/>
      </w:tblPr>
      <w:tblGrid>
        <w:gridCol w:w="776"/>
        <w:gridCol w:w="856"/>
        <w:gridCol w:w="723"/>
      </w:tblGrid>
      <w:tr w:rsidR="00A041C7" w:rsidRPr="00127F10" w:rsidTr="00C66B16">
        <w:trPr>
          <w:jc w:val="center"/>
        </w:trPr>
        <w:tc>
          <w:tcPr>
            <w:tcW w:w="0" w:type="auto"/>
          </w:tcPr>
          <w:p w:rsidR="00A041C7" w:rsidRPr="00127F10" w:rsidRDefault="00A041C7" w:rsidP="00C66B16">
            <w:pPr>
              <w:rPr>
                <w:i/>
              </w:rPr>
            </w:pPr>
            <w:r w:rsidRPr="00127F10">
              <w:rPr>
                <w:i/>
              </w:rPr>
              <w:t>sunny</w:t>
            </w:r>
          </w:p>
        </w:tc>
        <w:tc>
          <w:tcPr>
            <w:tcW w:w="0" w:type="auto"/>
          </w:tcPr>
          <w:p w:rsidR="00A041C7" w:rsidRPr="00127F10" w:rsidRDefault="00A041C7" w:rsidP="00C66B16">
            <w:pPr>
              <w:jc w:val="center"/>
              <w:rPr>
                <w:i/>
              </w:rPr>
            </w:pPr>
            <w:r w:rsidRPr="00127F10">
              <w:rPr>
                <w:i/>
              </w:rPr>
              <w:t>cloudy</w:t>
            </w:r>
          </w:p>
        </w:tc>
        <w:tc>
          <w:tcPr>
            <w:tcW w:w="0" w:type="auto"/>
          </w:tcPr>
          <w:p w:rsidR="00A041C7" w:rsidRPr="00127F10" w:rsidRDefault="00A041C7" w:rsidP="00C66B16">
            <w:pPr>
              <w:jc w:val="center"/>
              <w:rPr>
                <w:i/>
              </w:rPr>
            </w:pPr>
            <w:r w:rsidRPr="00127F10">
              <w:rPr>
                <w:i/>
              </w:rPr>
              <w:t>rainy</w:t>
            </w:r>
          </w:p>
        </w:tc>
      </w:tr>
      <w:tr w:rsidR="00A041C7" w:rsidRPr="00127F10" w:rsidTr="00C66B16">
        <w:trPr>
          <w:jc w:val="center"/>
        </w:trPr>
        <w:tc>
          <w:tcPr>
            <w:tcW w:w="0" w:type="auto"/>
          </w:tcPr>
          <w:p w:rsidR="00A041C7" w:rsidRPr="00127F10" w:rsidRDefault="00A041C7" w:rsidP="00C66B16">
            <w:pPr>
              <w:jc w:val="center"/>
            </w:pPr>
            <w:r w:rsidRPr="00127F10">
              <w:rPr>
                <w:i/>
              </w:rPr>
              <w:t>π</w:t>
            </w:r>
            <w:r w:rsidRPr="00127F10">
              <w:rPr>
                <w:vertAlign w:val="subscript"/>
              </w:rPr>
              <w:t>1</w:t>
            </w:r>
            <w:r w:rsidRPr="00127F10">
              <w:t>=1</w:t>
            </w:r>
          </w:p>
        </w:tc>
        <w:tc>
          <w:tcPr>
            <w:tcW w:w="0" w:type="auto"/>
          </w:tcPr>
          <w:p w:rsidR="00A041C7" w:rsidRPr="00127F10" w:rsidRDefault="00A041C7" w:rsidP="00C66B16">
            <w:pPr>
              <w:jc w:val="center"/>
            </w:pPr>
            <w:r w:rsidRPr="00127F10">
              <w:rPr>
                <w:i/>
              </w:rPr>
              <w:t>π</w:t>
            </w:r>
            <w:r w:rsidRPr="00127F10">
              <w:rPr>
                <w:vertAlign w:val="subscript"/>
              </w:rPr>
              <w:t>2</w:t>
            </w:r>
            <w:r w:rsidRPr="00127F10">
              <w:t>=0</w:t>
            </w:r>
          </w:p>
        </w:tc>
        <w:tc>
          <w:tcPr>
            <w:tcW w:w="0" w:type="auto"/>
          </w:tcPr>
          <w:p w:rsidR="00A041C7" w:rsidRPr="00127F10" w:rsidRDefault="00A041C7" w:rsidP="00C66B16">
            <w:pPr>
              <w:jc w:val="center"/>
            </w:pPr>
            <w:r w:rsidRPr="00127F10">
              <w:rPr>
                <w:i/>
              </w:rPr>
              <w:t>π</w:t>
            </w:r>
            <w:r w:rsidRPr="00127F10">
              <w:rPr>
                <w:vertAlign w:val="subscript"/>
              </w:rPr>
              <w:t>3</w:t>
            </w:r>
            <w:r w:rsidRPr="00127F10">
              <w:t>=0</w:t>
            </w:r>
          </w:p>
        </w:tc>
      </w:tr>
    </w:tbl>
    <w:p w:rsidR="00A041C7" w:rsidRPr="00127F10" w:rsidRDefault="00A041C7" w:rsidP="00A041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05"/>
        <w:gridCol w:w="1145"/>
        <w:gridCol w:w="1637"/>
      </w:tblGrid>
      <w:tr w:rsidR="00A041C7" w:rsidRPr="00127F10" w:rsidTr="00C66B16">
        <w:trPr>
          <w:jc w:val="center"/>
        </w:trPr>
        <w:tc>
          <w:tcPr>
            <w:tcW w:w="0" w:type="auto"/>
            <w:gridSpan w:val="2"/>
            <w:tcBorders>
              <w:top w:val="nil"/>
              <w:left w:val="nil"/>
            </w:tcBorders>
            <w:vAlign w:val="center"/>
          </w:tcPr>
          <w:p w:rsidR="00A041C7" w:rsidRPr="00127F10" w:rsidRDefault="00A041C7" w:rsidP="00C66B16">
            <w:pPr>
              <w:jc w:val="center"/>
            </w:pPr>
          </w:p>
        </w:tc>
        <w:tc>
          <w:tcPr>
            <w:tcW w:w="0" w:type="auto"/>
            <w:gridSpan w:val="3"/>
            <w:vAlign w:val="center"/>
          </w:tcPr>
          <w:p w:rsidR="00A041C7" w:rsidRPr="00127F10" w:rsidRDefault="00A041C7" w:rsidP="00C66B16">
            <w:pPr>
              <w:jc w:val="center"/>
            </w:pPr>
            <w:r w:rsidRPr="00127F10">
              <w:t>Humidity</w:t>
            </w:r>
          </w:p>
        </w:tc>
      </w:tr>
      <w:tr w:rsidR="00173BD3" w:rsidRPr="00127F10" w:rsidTr="00633021">
        <w:trPr>
          <w:jc w:val="center"/>
        </w:trPr>
        <w:tc>
          <w:tcPr>
            <w:tcW w:w="0" w:type="auto"/>
            <w:vMerge w:val="restart"/>
            <w:vAlign w:val="center"/>
          </w:tcPr>
          <w:p w:rsidR="00173BD3" w:rsidRPr="00127F10" w:rsidRDefault="00173BD3" w:rsidP="00C66B16">
            <w:pPr>
              <w:jc w:val="center"/>
            </w:pPr>
            <w:r w:rsidRPr="00127F10">
              <w:t>Weather</w:t>
            </w:r>
          </w:p>
        </w:tc>
        <w:tc>
          <w:tcPr>
            <w:tcW w:w="0" w:type="auto"/>
            <w:vAlign w:val="center"/>
          </w:tcPr>
          <w:p w:rsidR="00173BD3" w:rsidRPr="00127F10" w:rsidRDefault="00173BD3" w:rsidP="00C66B16">
            <w:pPr>
              <w:jc w:val="left"/>
              <w:rPr>
                <w:i/>
              </w:rPr>
            </w:pPr>
            <w:r w:rsidRPr="00127F10">
              <w:rPr>
                <w:i/>
              </w:rPr>
              <w:t>sunny</w:t>
            </w:r>
          </w:p>
        </w:tc>
        <w:tc>
          <w:tcPr>
            <w:tcW w:w="0" w:type="auto"/>
          </w:tcPr>
          <w:p w:rsidR="00173BD3" w:rsidRPr="00127F10" w:rsidRDefault="00173BD3" w:rsidP="00C66B16">
            <w:r w:rsidRPr="00127F10">
              <w:rPr>
                <w:i/>
              </w:rPr>
              <w:t>p</w:t>
            </w:r>
            <w:r w:rsidRPr="00127F10">
              <w:rPr>
                <w:vertAlign w:val="subscript"/>
              </w:rPr>
              <w:t>1</w:t>
            </w:r>
            <w:r w:rsidRPr="00127F10">
              <w:t>(</w:t>
            </w:r>
            <w:r w:rsidRPr="00127F10">
              <w:rPr>
                <w:i/>
              </w:rPr>
              <w:t>o</w:t>
            </w:r>
            <w:r w:rsidRPr="00127F10">
              <w:rPr>
                <w:i/>
                <w:vertAlign w:val="subscript"/>
              </w:rPr>
              <w:t>t</w:t>
            </w:r>
            <w:r w:rsidRPr="00127F10">
              <w:rPr>
                <w:i/>
              </w:rPr>
              <w:t>|θ</w:t>
            </w:r>
            <w:r w:rsidRPr="00127F10">
              <w:rPr>
                <w:vertAlign w:val="subscript"/>
              </w:rPr>
              <w:t>1</w:t>
            </w:r>
            <w:r w:rsidRPr="00127F10">
              <w:t>)</w:t>
            </w:r>
          </w:p>
        </w:tc>
        <w:tc>
          <w:tcPr>
            <w:tcW w:w="0" w:type="auto"/>
          </w:tcPr>
          <w:p w:rsidR="00173BD3" w:rsidRPr="00127F10" w:rsidRDefault="00173BD3" w:rsidP="00C66B16">
            <w:r w:rsidRPr="00127F10">
              <w:rPr>
                <w:i/>
              </w:rPr>
              <w:t>m</w:t>
            </w:r>
            <w:r w:rsidRPr="00127F10">
              <w:rPr>
                <w:vertAlign w:val="subscript"/>
              </w:rPr>
              <w:t>1</w:t>
            </w:r>
            <w:r w:rsidRPr="00127F10">
              <w:t xml:space="preserve"> = 0.88</w:t>
            </w:r>
          </w:p>
        </w:tc>
        <w:tc>
          <w:tcPr>
            <w:tcW w:w="0" w:type="auto"/>
          </w:tcPr>
          <w:p w:rsidR="00173BD3" w:rsidRPr="00127F10" w:rsidRDefault="00173BD3" w:rsidP="003F3E09">
            <w:r w:rsidRPr="00127F10">
              <w:rPr>
                <w:i/>
              </w:rPr>
              <w:t>σ</w:t>
            </w:r>
            <w:r w:rsidRPr="00127F10">
              <w:rPr>
                <w:vertAlign w:val="subscript"/>
              </w:rPr>
              <w:t>1</w:t>
            </w:r>
            <w:r w:rsidRPr="00127F10">
              <w:rPr>
                <w:vertAlign w:val="superscript"/>
              </w:rPr>
              <w:t>2</w:t>
            </w:r>
            <w:r w:rsidRPr="00127F10">
              <w:t xml:space="preserve"> = </w:t>
            </w:r>
            <w:r w:rsidR="0007555B" w:rsidRPr="00127F10">
              <w:t>4</w:t>
            </w:r>
            <w:r w:rsidR="003F3E09" w:rsidRPr="00127F10">
              <w:t>.2</w:t>
            </w:r>
            <w:r w:rsidR="003F3E09" w:rsidRPr="00127F10">
              <w:rPr>
                <w:i/>
              </w:rPr>
              <w:t>e</w:t>
            </w:r>
            <w:r w:rsidR="0007555B" w:rsidRPr="00127F10">
              <w:t xml:space="preserve"> – </w:t>
            </w:r>
            <w:r w:rsidR="003F3E09" w:rsidRPr="00127F10">
              <w:t>0</w:t>
            </w:r>
            <w:r w:rsidR="0007555B" w:rsidRPr="00127F10">
              <w:t>9</w:t>
            </w:r>
          </w:p>
        </w:tc>
      </w:tr>
      <w:tr w:rsidR="00173BD3" w:rsidRPr="00127F10" w:rsidTr="00633021">
        <w:trPr>
          <w:jc w:val="center"/>
        </w:trPr>
        <w:tc>
          <w:tcPr>
            <w:tcW w:w="0" w:type="auto"/>
            <w:vMerge/>
            <w:vAlign w:val="center"/>
          </w:tcPr>
          <w:p w:rsidR="00173BD3" w:rsidRPr="00127F10" w:rsidRDefault="00173BD3" w:rsidP="00C66B16">
            <w:pPr>
              <w:jc w:val="center"/>
            </w:pPr>
          </w:p>
        </w:tc>
        <w:tc>
          <w:tcPr>
            <w:tcW w:w="0" w:type="auto"/>
            <w:vAlign w:val="center"/>
          </w:tcPr>
          <w:p w:rsidR="00173BD3" w:rsidRPr="00127F10" w:rsidRDefault="00173BD3" w:rsidP="00C66B16">
            <w:pPr>
              <w:jc w:val="left"/>
              <w:rPr>
                <w:i/>
              </w:rPr>
            </w:pPr>
            <w:r w:rsidRPr="00127F10">
              <w:rPr>
                <w:i/>
              </w:rPr>
              <w:t>cloudy</w:t>
            </w:r>
          </w:p>
        </w:tc>
        <w:tc>
          <w:tcPr>
            <w:tcW w:w="0" w:type="auto"/>
          </w:tcPr>
          <w:p w:rsidR="00173BD3" w:rsidRPr="00127F10" w:rsidRDefault="00173BD3" w:rsidP="00C66B16">
            <w:r w:rsidRPr="00127F10">
              <w:rPr>
                <w:i/>
              </w:rPr>
              <w:t>p</w:t>
            </w:r>
            <w:r w:rsidRPr="00127F10">
              <w:rPr>
                <w:vertAlign w:val="subscript"/>
              </w:rPr>
              <w:t>2</w:t>
            </w:r>
            <w:r w:rsidRPr="00127F10">
              <w:t>(</w:t>
            </w:r>
            <w:r w:rsidRPr="00127F10">
              <w:rPr>
                <w:i/>
              </w:rPr>
              <w:t>o</w:t>
            </w:r>
            <w:r w:rsidRPr="00127F10">
              <w:rPr>
                <w:i/>
                <w:vertAlign w:val="subscript"/>
              </w:rPr>
              <w:t>t</w:t>
            </w:r>
            <w:r w:rsidRPr="00127F10">
              <w:rPr>
                <w:i/>
              </w:rPr>
              <w:t>|θ</w:t>
            </w:r>
            <w:r w:rsidRPr="00127F10">
              <w:rPr>
                <w:vertAlign w:val="subscript"/>
              </w:rPr>
              <w:t>2</w:t>
            </w:r>
            <w:r w:rsidRPr="00127F10">
              <w:t>)</w:t>
            </w:r>
          </w:p>
        </w:tc>
        <w:tc>
          <w:tcPr>
            <w:tcW w:w="0" w:type="auto"/>
          </w:tcPr>
          <w:p w:rsidR="00173BD3" w:rsidRPr="00127F10" w:rsidRDefault="00173BD3" w:rsidP="00C66B16">
            <w:r w:rsidRPr="00127F10">
              <w:rPr>
                <w:i/>
              </w:rPr>
              <w:t>m</w:t>
            </w:r>
            <w:r w:rsidRPr="00127F10">
              <w:rPr>
                <w:vertAlign w:val="subscript"/>
              </w:rPr>
              <w:t>2</w:t>
            </w:r>
            <w:r w:rsidRPr="00127F10">
              <w:t xml:space="preserve"> = 0.13</w:t>
            </w:r>
          </w:p>
        </w:tc>
        <w:tc>
          <w:tcPr>
            <w:tcW w:w="0" w:type="auto"/>
          </w:tcPr>
          <w:p w:rsidR="00173BD3" w:rsidRPr="00127F10" w:rsidRDefault="00173BD3" w:rsidP="003F3E09">
            <w:r w:rsidRPr="00127F10">
              <w:rPr>
                <w:i/>
              </w:rPr>
              <w:t>σ</w:t>
            </w:r>
            <w:r w:rsidRPr="00127F10">
              <w:rPr>
                <w:vertAlign w:val="subscript"/>
              </w:rPr>
              <w:t>1</w:t>
            </w:r>
            <w:r w:rsidRPr="00127F10">
              <w:rPr>
                <w:vertAlign w:val="superscript"/>
              </w:rPr>
              <w:t>2</w:t>
            </w:r>
            <w:r w:rsidRPr="00127F10">
              <w:t xml:space="preserve"> = </w:t>
            </w:r>
            <w:r w:rsidR="0007555B" w:rsidRPr="00127F10">
              <w:t>1</w:t>
            </w:r>
            <w:r w:rsidR="003F3E09" w:rsidRPr="00127F10">
              <w:t>.4</w:t>
            </w:r>
            <w:r w:rsidR="003F3E09" w:rsidRPr="00127F10">
              <w:rPr>
                <w:i/>
              </w:rPr>
              <w:t>e</w:t>
            </w:r>
            <w:r w:rsidR="0007555B" w:rsidRPr="00127F10">
              <w:t xml:space="preserve"> –14</w:t>
            </w:r>
          </w:p>
        </w:tc>
      </w:tr>
      <w:tr w:rsidR="00173BD3" w:rsidRPr="00127F10" w:rsidTr="00633021">
        <w:trPr>
          <w:jc w:val="center"/>
        </w:trPr>
        <w:tc>
          <w:tcPr>
            <w:tcW w:w="0" w:type="auto"/>
            <w:vMerge/>
            <w:vAlign w:val="center"/>
          </w:tcPr>
          <w:p w:rsidR="00173BD3" w:rsidRPr="00127F10" w:rsidRDefault="00173BD3" w:rsidP="00C66B16">
            <w:pPr>
              <w:jc w:val="center"/>
            </w:pPr>
          </w:p>
        </w:tc>
        <w:tc>
          <w:tcPr>
            <w:tcW w:w="0" w:type="auto"/>
            <w:vAlign w:val="center"/>
          </w:tcPr>
          <w:p w:rsidR="00173BD3" w:rsidRPr="00127F10" w:rsidRDefault="00173BD3" w:rsidP="00C66B16">
            <w:pPr>
              <w:jc w:val="left"/>
              <w:rPr>
                <w:i/>
              </w:rPr>
            </w:pPr>
            <w:r w:rsidRPr="00127F10">
              <w:rPr>
                <w:i/>
              </w:rPr>
              <w:t>rainy</w:t>
            </w:r>
          </w:p>
        </w:tc>
        <w:tc>
          <w:tcPr>
            <w:tcW w:w="0" w:type="auto"/>
          </w:tcPr>
          <w:p w:rsidR="00173BD3" w:rsidRPr="00127F10" w:rsidRDefault="00173BD3" w:rsidP="00C66B16">
            <w:r w:rsidRPr="00127F10">
              <w:rPr>
                <w:i/>
              </w:rPr>
              <w:t>p</w:t>
            </w:r>
            <w:r w:rsidRPr="00127F10">
              <w:rPr>
                <w:vertAlign w:val="subscript"/>
              </w:rPr>
              <w:t>3</w:t>
            </w:r>
            <w:r w:rsidRPr="00127F10">
              <w:t>(</w:t>
            </w:r>
            <w:r w:rsidRPr="00127F10">
              <w:rPr>
                <w:i/>
              </w:rPr>
              <w:t>o</w:t>
            </w:r>
            <w:r w:rsidRPr="00127F10">
              <w:rPr>
                <w:i/>
                <w:vertAlign w:val="subscript"/>
              </w:rPr>
              <w:t>t</w:t>
            </w:r>
            <w:r w:rsidRPr="00127F10">
              <w:rPr>
                <w:i/>
              </w:rPr>
              <w:t>|θ</w:t>
            </w:r>
            <w:r w:rsidRPr="00127F10">
              <w:rPr>
                <w:vertAlign w:val="subscript"/>
              </w:rPr>
              <w:t>3</w:t>
            </w:r>
            <w:r w:rsidRPr="00127F10">
              <w:t>)</w:t>
            </w:r>
          </w:p>
        </w:tc>
        <w:tc>
          <w:tcPr>
            <w:tcW w:w="0" w:type="auto"/>
          </w:tcPr>
          <w:p w:rsidR="00173BD3" w:rsidRPr="00127F10" w:rsidRDefault="00173BD3" w:rsidP="00C66B16">
            <w:r w:rsidRPr="00127F10">
              <w:rPr>
                <w:i/>
              </w:rPr>
              <w:t>m</w:t>
            </w:r>
            <w:r w:rsidRPr="00127F10">
              <w:rPr>
                <w:vertAlign w:val="subscript"/>
              </w:rPr>
              <w:t>3</w:t>
            </w:r>
            <w:r w:rsidRPr="00127F10">
              <w:t xml:space="preserve"> = 0.38</w:t>
            </w:r>
          </w:p>
        </w:tc>
        <w:tc>
          <w:tcPr>
            <w:tcW w:w="0" w:type="auto"/>
          </w:tcPr>
          <w:p w:rsidR="00173BD3" w:rsidRPr="00127F10" w:rsidRDefault="00173BD3" w:rsidP="003F3E09">
            <w:r w:rsidRPr="00127F10">
              <w:rPr>
                <w:i/>
              </w:rPr>
              <w:t>σ</w:t>
            </w:r>
            <w:r w:rsidRPr="00127F10">
              <w:rPr>
                <w:vertAlign w:val="subscript"/>
              </w:rPr>
              <w:t>1</w:t>
            </w:r>
            <w:r w:rsidRPr="00127F10">
              <w:rPr>
                <w:vertAlign w:val="superscript"/>
              </w:rPr>
              <w:t>2</w:t>
            </w:r>
            <w:r w:rsidRPr="00127F10">
              <w:t xml:space="preserve"> = </w:t>
            </w:r>
            <w:r w:rsidR="003F3E09" w:rsidRPr="00127F10">
              <w:t>1.0</w:t>
            </w:r>
            <w:r w:rsidR="003F3E09" w:rsidRPr="00127F10">
              <w:rPr>
                <w:i/>
              </w:rPr>
              <w:t>e</w:t>
            </w:r>
            <w:r w:rsidR="003F3E09" w:rsidRPr="00127F10">
              <w:t xml:space="preserve"> –21</w:t>
            </w:r>
          </w:p>
        </w:tc>
      </w:tr>
    </w:tbl>
    <w:p w:rsidR="00A041C7" w:rsidRPr="00127F10" w:rsidRDefault="00A041C7" w:rsidP="00A041C7">
      <w:pPr>
        <w:pStyle w:val="Heading6"/>
        <w:ind w:left="360"/>
        <w:rPr>
          <w:szCs w:val="24"/>
        </w:rPr>
      </w:pPr>
      <w:bookmarkStart w:id="163" w:name="_Table_IV.5.6._Continuously"/>
      <w:bookmarkStart w:id="164" w:name="_Toc448952688"/>
      <w:bookmarkEnd w:id="163"/>
      <w:r w:rsidRPr="00127F10">
        <w:rPr>
          <w:b/>
          <w:szCs w:val="24"/>
        </w:rPr>
        <w:lastRenderedPageBreak/>
        <w:t xml:space="preserve">Table </w:t>
      </w:r>
      <w:r w:rsidR="00EA69FD">
        <w:rPr>
          <w:b/>
          <w:szCs w:val="24"/>
        </w:rPr>
        <w:t>II</w:t>
      </w:r>
      <w:r w:rsidRPr="00127F10">
        <w:rPr>
          <w:b/>
          <w:szCs w:val="24"/>
        </w:rPr>
        <w:t>.</w:t>
      </w:r>
      <w:r w:rsidR="004C40A5" w:rsidRPr="00127F10">
        <w:rPr>
          <w:b/>
          <w:szCs w:val="24"/>
        </w:rPr>
        <w:t>6</w:t>
      </w:r>
      <w:r w:rsidRPr="00127F10">
        <w:rPr>
          <w:b/>
          <w:szCs w:val="24"/>
        </w:rPr>
        <w:t>.</w:t>
      </w:r>
      <w:r w:rsidRPr="00127F10">
        <w:rPr>
          <w:szCs w:val="24"/>
        </w:rPr>
        <w:t xml:space="preserve"> Continuous observation HMM parameters of weather example learned from EM algorithm</w:t>
      </w:r>
      <w:bookmarkEnd w:id="164"/>
    </w:p>
    <w:p w:rsidR="00A041C7" w:rsidRDefault="00A041C7" w:rsidP="00A041C7">
      <w:r w:rsidRPr="00127F10">
        <w:t xml:space="preserve">Such learned parameters are more appropriate to the continuous observation sequence </w:t>
      </w: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 xml:space="preserve">=0.38} than the original ones shown in tables </w:t>
      </w:r>
      <w:hyperlink w:anchor="_Table_III.2.1._Transition" w:tooltip="Table I.1. Transition probability matrix A" w:history="1">
        <w:r w:rsidR="001A5A1B">
          <w:rPr>
            <w:rStyle w:val="Hyperlink"/>
            <w:u w:val="none"/>
          </w:rPr>
          <w:t>I</w:t>
        </w:r>
        <w:r w:rsidR="004C40A5" w:rsidRPr="00127F10">
          <w:rPr>
            <w:rStyle w:val="Hyperlink"/>
            <w:u w:val="none"/>
          </w:rPr>
          <w:t>.1</w:t>
        </w:r>
      </w:hyperlink>
      <w:r w:rsidRPr="00127F10">
        <w:t xml:space="preserve">, </w:t>
      </w:r>
      <w:hyperlink w:anchor="_Table_III.2.2._Uniform" w:tooltip="Table I.2. Uniform initial state distribution ∏" w:history="1">
        <w:r w:rsidR="001A5A1B">
          <w:rPr>
            <w:rStyle w:val="Hyperlink"/>
            <w:u w:val="none"/>
          </w:rPr>
          <w:t>I</w:t>
        </w:r>
        <w:r w:rsidR="004C40A5" w:rsidRPr="00127F10">
          <w:rPr>
            <w:rStyle w:val="Hyperlink"/>
            <w:u w:val="none"/>
          </w:rPr>
          <w:t>.2</w:t>
        </w:r>
      </w:hyperlink>
      <w:r w:rsidRPr="00127F10">
        <w:t xml:space="preserve">, and </w:t>
      </w:r>
      <w:hyperlink w:anchor="_Table_IV.5.2._Observation" w:tooltip="Table II.2. Observation probability parameters for weather example" w:history="1">
        <w:r w:rsidR="00EA69FD">
          <w:rPr>
            <w:rStyle w:val="Hyperlink"/>
            <w:u w:val="none"/>
          </w:rPr>
          <w:t>II</w:t>
        </w:r>
        <w:r w:rsidR="004C40A5" w:rsidRPr="00127F10">
          <w:rPr>
            <w:rStyle w:val="Hyperlink"/>
            <w:u w:val="none"/>
          </w:rPr>
          <w:t>.2</w:t>
        </w:r>
      </w:hyperlink>
      <w:r w:rsidRPr="00127F10">
        <w:t>.</w:t>
      </w:r>
      <w:r w:rsidR="007777E2" w:rsidRPr="007777E2">
        <w:t xml:space="preserve"> </w:t>
      </w:r>
      <w:r w:rsidR="007777E2">
        <w:t xml:space="preserve">In this section, </w:t>
      </w:r>
      <w:r w:rsidR="007777E2" w:rsidRPr="00C16F4F">
        <w:t xml:space="preserve">observation </w:t>
      </w:r>
      <w:r w:rsidR="007777E2" w:rsidRPr="007777E2">
        <w:t>conforms</w:t>
      </w:r>
      <w:r w:rsidR="007777E2" w:rsidRPr="00C16F4F">
        <w:t xml:space="preserve"> </w:t>
      </w:r>
      <w:r w:rsidR="007777E2">
        <w:t xml:space="preserve">to a single </w:t>
      </w:r>
      <w:r w:rsidR="007777E2" w:rsidRPr="00C16F4F">
        <w:t>PDF</w:t>
      </w:r>
      <w:r w:rsidR="007777E2">
        <w:t>.</w:t>
      </w:r>
      <w:r w:rsidR="0066397D" w:rsidRPr="0066397D">
        <w:t xml:space="preserve"> </w:t>
      </w:r>
      <w:r w:rsidR="0066397D">
        <w:t xml:space="preserve">Next section mentions mixture HMM in which observation </w:t>
      </w:r>
      <w:proofErr w:type="gramStart"/>
      <w:r w:rsidR="0066397D">
        <w:t xml:space="preserve">is </w:t>
      </w:r>
      <w:r w:rsidR="0066397D" w:rsidRPr="00127F10">
        <w:t>characterized</w:t>
      </w:r>
      <w:proofErr w:type="gramEnd"/>
      <w:r w:rsidR="0066397D" w:rsidRPr="00127F10">
        <w:t xml:space="preserve"> </w:t>
      </w:r>
      <w:r w:rsidR="0066397D">
        <w:t>by the mixture model of partial PDF (s).</w:t>
      </w:r>
    </w:p>
    <w:p w:rsidR="00593945" w:rsidRDefault="00593945" w:rsidP="00A041C7"/>
    <w:p w:rsidR="00151523" w:rsidRPr="00CD1DE7" w:rsidRDefault="00151523" w:rsidP="00151523">
      <w:pPr>
        <w:pStyle w:val="Heading2"/>
      </w:pPr>
      <w:bookmarkStart w:id="165" w:name="_III._Mixture_hidden"/>
      <w:bookmarkEnd w:id="165"/>
      <w:r>
        <w:t>III</w:t>
      </w:r>
      <w:r w:rsidRPr="00CD1DE7">
        <w:t xml:space="preserve">. </w:t>
      </w:r>
      <w:r>
        <w:t>Mixture</w:t>
      </w:r>
      <w:r w:rsidRPr="00CD1DE7">
        <w:t xml:space="preserve"> hidden Markov model</w:t>
      </w:r>
    </w:p>
    <w:p w:rsidR="00A10C75" w:rsidRPr="00127F10" w:rsidRDefault="00F81C7B" w:rsidP="00593945">
      <w:r w:rsidRPr="00127F10">
        <w:t xml:space="preserve">Suppose observation </w:t>
      </w:r>
      <w:proofErr w:type="spellStart"/>
      <w:proofErr w:type="gramStart"/>
      <w:r w:rsidRPr="00127F10">
        <w:rPr>
          <w:i/>
        </w:rPr>
        <w:t>o</w:t>
      </w:r>
      <w:r w:rsidRPr="00127F10">
        <w:rPr>
          <w:i/>
          <w:vertAlign w:val="subscript"/>
        </w:rPr>
        <w:t>t</w:t>
      </w:r>
      <w:proofErr w:type="spellEnd"/>
      <w:proofErr w:type="gramEnd"/>
      <w:r w:rsidRPr="00127F10">
        <w:t xml:space="preserve"> is result of experiment that is done at laboratory with </w:t>
      </w:r>
      <w:r w:rsidRPr="00127F10">
        <w:rPr>
          <w:i/>
        </w:rPr>
        <w:t>K</w:t>
      </w:r>
      <w:r w:rsidRPr="00127F10">
        <w:t xml:space="preserve"> methods</w:t>
      </w:r>
      <w:r w:rsidR="009036D4" w:rsidRPr="00127F10">
        <w:t xml:space="preserve"> or </w:t>
      </w:r>
      <w:proofErr w:type="spellStart"/>
      <w:r w:rsidR="009036D4" w:rsidRPr="00127F10">
        <w:t>equipments</w:t>
      </w:r>
      <w:proofErr w:type="spellEnd"/>
      <w:r w:rsidRPr="00127F10">
        <w:t xml:space="preserve">. </w:t>
      </w:r>
      <w:r w:rsidR="00E361DB" w:rsidRPr="00127F10">
        <w:t xml:space="preserve">Each observation is </w:t>
      </w:r>
      <w:r w:rsidR="001934B1" w:rsidRPr="00127F10">
        <w:t xml:space="preserve">product of </w:t>
      </w:r>
      <w:r w:rsidR="001934B1" w:rsidRPr="00127F10">
        <w:rPr>
          <w:i/>
        </w:rPr>
        <w:t>K</w:t>
      </w:r>
      <w:r w:rsidR="001934B1" w:rsidRPr="00127F10">
        <w:t xml:space="preserve"> methods or </w:t>
      </w:r>
      <w:proofErr w:type="spellStart"/>
      <w:r w:rsidR="001934B1" w:rsidRPr="00127F10">
        <w:t>equipments</w:t>
      </w:r>
      <w:proofErr w:type="spellEnd"/>
      <w:r w:rsidR="001934B1" w:rsidRPr="00127F10">
        <w:t xml:space="preserve">. Given aforementioned weather example, humidity is measured at time point </w:t>
      </w:r>
      <w:r w:rsidR="001934B1" w:rsidRPr="00127F10">
        <w:rPr>
          <w:i/>
        </w:rPr>
        <w:t>t</w:t>
      </w:r>
      <w:r w:rsidR="001934B1" w:rsidRPr="00127F10">
        <w:t xml:space="preserve"> by </w:t>
      </w:r>
      <w:r w:rsidR="001934B1" w:rsidRPr="00127F10">
        <w:rPr>
          <w:i/>
        </w:rPr>
        <w:t>K</w:t>
      </w:r>
      <w:r w:rsidR="001934B1" w:rsidRPr="00127F10">
        <w:t>=</w:t>
      </w:r>
      <w:proofErr w:type="gramStart"/>
      <w:r w:rsidR="001934B1" w:rsidRPr="00127F10">
        <w:t>2</w:t>
      </w:r>
      <w:proofErr w:type="gramEnd"/>
      <w:r w:rsidR="001934B1" w:rsidRPr="00127F10">
        <w:t xml:space="preserve"> </w:t>
      </w:r>
      <w:proofErr w:type="spellStart"/>
      <w:r w:rsidR="001934B1" w:rsidRPr="00127F10">
        <w:t>equipments</w:t>
      </w:r>
      <w:proofErr w:type="spellEnd"/>
      <w:r w:rsidR="00A10C75" w:rsidRPr="00127F10">
        <w:t>.</w:t>
      </w:r>
      <w:r w:rsidR="001934B1" w:rsidRPr="00127F10">
        <w:t xml:space="preserve"> </w:t>
      </w:r>
      <w:r w:rsidR="00A10C75" w:rsidRPr="00127F10">
        <w:t xml:space="preserve">Equipment </w:t>
      </w:r>
      <w:proofErr w:type="gramStart"/>
      <w:r w:rsidR="00A10C75" w:rsidRPr="00127F10">
        <w:t>1</w:t>
      </w:r>
      <w:proofErr w:type="gramEnd"/>
      <w:r w:rsidR="00A10C75" w:rsidRPr="00127F10">
        <w:t xml:space="preserve"> and equipment 2 produces two humidity measures </w:t>
      </w:r>
      <w:r w:rsidR="00A10C75" w:rsidRPr="00127F10">
        <w:rPr>
          <w:i/>
        </w:rPr>
        <w:t>a</w:t>
      </w:r>
      <w:r w:rsidR="00A10C75" w:rsidRPr="00127F10">
        <w:rPr>
          <w:vertAlign w:val="subscript"/>
        </w:rPr>
        <w:t>1</w:t>
      </w:r>
      <w:r w:rsidR="00A10C75" w:rsidRPr="00127F10">
        <w:t xml:space="preserve">=0.63 and </w:t>
      </w:r>
      <w:r w:rsidR="00A10C75" w:rsidRPr="00127F10">
        <w:rPr>
          <w:i/>
        </w:rPr>
        <w:t>a</w:t>
      </w:r>
      <w:r w:rsidR="00A10C75" w:rsidRPr="00127F10">
        <w:rPr>
          <w:vertAlign w:val="subscript"/>
        </w:rPr>
        <w:t>2</w:t>
      </w:r>
      <w:r w:rsidR="00A10C75" w:rsidRPr="00127F10">
        <w:t xml:space="preserve">=0.88, respectively at time point </w:t>
      </w:r>
      <w:r w:rsidR="00A10C75" w:rsidRPr="00127F10">
        <w:rPr>
          <w:i/>
        </w:rPr>
        <w:t>t</w:t>
      </w:r>
      <w:r w:rsidR="00A10C75" w:rsidRPr="00127F10">
        <w:t xml:space="preserve">. Hence, the observation </w:t>
      </w:r>
      <w:proofErr w:type="spellStart"/>
      <w:proofErr w:type="gramStart"/>
      <w:r w:rsidR="00A10C75" w:rsidRPr="00127F10">
        <w:rPr>
          <w:i/>
        </w:rPr>
        <w:t>o</w:t>
      </w:r>
      <w:r w:rsidR="00A10C75" w:rsidRPr="00127F10">
        <w:rPr>
          <w:i/>
          <w:vertAlign w:val="subscript"/>
        </w:rPr>
        <w:t>t</w:t>
      </w:r>
      <w:proofErr w:type="spellEnd"/>
      <w:proofErr w:type="gramEnd"/>
      <w:r w:rsidR="00A10C75" w:rsidRPr="00127F10">
        <w:t xml:space="preserve"> receives a random value among </w:t>
      </w:r>
      <w:r w:rsidR="00A10C75" w:rsidRPr="00127F10">
        <w:rPr>
          <w:i/>
        </w:rPr>
        <w:t>a</w:t>
      </w:r>
      <w:r w:rsidR="00A10C75" w:rsidRPr="00127F10">
        <w:rPr>
          <w:vertAlign w:val="subscript"/>
        </w:rPr>
        <w:t>1</w:t>
      </w:r>
      <w:r w:rsidR="00A10C75" w:rsidRPr="00127F10">
        <w:t xml:space="preserve">=0.63 and </w:t>
      </w:r>
      <w:r w:rsidR="00A10C75" w:rsidRPr="00127F10">
        <w:rPr>
          <w:i/>
        </w:rPr>
        <w:t>a</w:t>
      </w:r>
      <w:r w:rsidR="00A10C75" w:rsidRPr="00127F10">
        <w:rPr>
          <w:vertAlign w:val="subscript"/>
        </w:rPr>
        <w:t>2</w:t>
      </w:r>
      <w:r w:rsidR="00A10C75" w:rsidRPr="00127F10">
        <w:t xml:space="preserve">=0.88. If there is </w:t>
      </w:r>
      <w:r w:rsidR="006F5561" w:rsidRPr="00127F10">
        <w:t>60</w:t>
      </w:r>
      <w:r w:rsidR="00A10C75" w:rsidRPr="00127F10">
        <w:t xml:space="preserve">% that equipment 1 is selected then, we have </w:t>
      </w:r>
      <w:proofErr w:type="spellStart"/>
      <w:proofErr w:type="gramStart"/>
      <w:r w:rsidR="00A10C75" w:rsidRPr="00127F10">
        <w:rPr>
          <w:i/>
        </w:rPr>
        <w:t>o</w:t>
      </w:r>
      <w:r w:rsidR="00A10C75" w:rsidRPr="00127F10">
        <w:rPr>
          <w:i/>
          <w:vertAlign w:val="subscript"/>
        </w:rPr>
        <w:t>t</w:t>
      </w:r>
      <w:proofErr w:type="spellEnd"/>
      <w:r w:rsidR="00A10C75" w:rsidRPr="00127F10">
        <w:t>=</w:t>
      </w:r>
      <w:proofErr w:type="gramEnd"/>
      <w:r w:rsidR="00A10C75" w:rsidRPr="00127F10">
        <w:rPr>
          <w:i/>
        </w:rPr>
        <w:t>a</w:t>
      </w:r>
      <w:r w:rsidR="00A10C75" w:rsidRPr="00127F10">
        <w:rPr>
          <w:vertAlign w:val="subscript"/>
        </w:rPr>
        <w:t>1</w:t>
      </w:r>
      <w:r w:rsidR="00A10C75" w:rsidRPr="00127F10">
        <w:t>=0.63</w:t>
      </w:r>
      <w:r w:rsidR="00F14AEC" w:rsidRPr="00127F10">
        <w:t xml:space="preserve"> with confidence 60%</w:t>
      </w:r>
      <w:r w:rsidR="00A10C75" w:rsidRPr="00127F10">
        <w:t xml:space="preserve">. The percentage </w:t>
      </w:r>
      <w:r w:rsidR="006F5561" w:rsidRPr="00127F10">
        <w:t>60</w:t>
      </w:r>
      <w:r w:rsidR="00A10C75" w:rsidRPr="00127F10">
        <w:t xml:space="preserve">% </w:t>
      </w:r>
      <w:proofErr w:type="gramStart"/>
      <w:r w:rsidR="00A10C75" w:rsidRPr="00127F10">
        <w:t>is called</w:t>
      </w:r>
      <w:proofErr w:type="gramEnd"/>
      <w:r w:rsidR="00A10C75" w:rsidRPr="00127F10">
        <w:t xml:space="preserve"> normalized weight of equipment 1 and so, it is easy to infer that normalized weight of equipment 2 is </w:t>
      </w:r>
      <w:r w:rsidR="006F5561" w:rsidRPr="00127F10">
        <w:t>40</w:t>
      </w:r>
      <w:r w:rsidR="00A10C75" w:rsidRPr="00127F10">
        <w:t>%.</w:t>
      </w:r>
    </w:p>
    <w:p w:rsidR="009036D4" w:rsidRPr="00127F10" w:rsidRDefault="00FF5412" w:rsidP="00A10C75">
      <w:pPr>
        <w:ind w:firstLine="360"/>
      </w:pPr>
      <w:r w:rsidRPr="00127F10">
        <w:t xml:space="preserve">Shortly, observation </w:t>
      </w:r>
      <w:proofErr w:type="spellStart"/>
      <w:proofErr w:type="gramStart"/>
      <w:r w:rsidRPr="00127F10">
        <w:rPr>
          <w:i/>
        </w:rPr>
        <w:t>o</w:t>
      </w:r>
      <w:r w:rsidRPr="00127F10">
        <w:rPr>
          <w:i/>
          <w:vertAlign w:val="subscript"/>
        </w:rPr>
        <w:t>t</w:t>
      </w:r>
      <w:proofErr w:type="spellEnd"/>
      <w:proofErr w:type="gramEnd"/>
      <w:r w:rsidRPr="00127F10">
        <w:t xml:space="preserve"> is created from mixture of </w:t>
      </w:r>
      <w:r w:rsidRPr="00127F10">
        <w:rPr>
          <w:i/>
        </w:rPr>
        <w:t>K</w:t>
      </w:r>
      <w:r w:rsidRPr="00127F10">
        <w:t xml:space="preserve"> methods or </w:t>
      </w:r>
      <w:proofErr w:type="spellStart"/>
      <w:r w:rsidRPr="00127F10">
        <w:t>equipments</w:t>
      </w:r>
      <w:proofErr w:type="spellEnd"/>
      <w:r w:rsidRPr="00127F10">
        <w:t xml:space="preserve">. </w:t>
      </w:r>
      <w:r w:rsidR="005321BB" w:rsidRPr="00127F10">
        <w:t xml:space="preserve">If the observation </w:t>
      </w:r>
      <w:proofErr w:type="spellStart"/>
      <w:proofErr w:type="gramStart"/>
      <w:r w:rsidR="005321BB" w:rsidRPr="00127F10">
        <w:rPr>
          <w:i/>
        </w:rPr>
        <w:t>o</w:t>
      </w:r>
      <w:r w:rsidR="005321BB" w:rsidRPr="00127F10">
        <w:rPr>
          <w:i/>
          <w:vertAlign w:val="subscript"/>
        </w:rPr>
        <w:t>t</w:t>
      </w:r>
      <w:proofErr w:type="spellEnd"/>
      <w:proofErr w:type="gramEnd"/>
      <w:r w:rsidR="005321BB" w:rsidRPr="00127F10">
        <w:t xml:space="preserve"> is characterized by a PDF as aforementioned in </w:t>
      </w:r>
      <w:r w:rsidR="00945BE7">
        <w:t xml:space="preserve">formula </w:t>
      </w:r>
      <w:hyperlink w:anchor="_Formula_IV.5.1._Probability_1" w:tooltip="Formula II.1. Probability density function (PDF) of observation" w:history="1">
        <w:r w:rsidR="00EA69FD">
          <w:rPr>
            <w:rStyle w:val="Hyperlink"/>
            <w:u w:val="none"/>
          </w:rPr>
          <w:t>II</w:t>
        </w:r>
        <w:r w:rsidR="005321BB" w:rsidRPr="00127F10">
          <w:rPr>
            <w:rStyle w:val="Hyperlink"/>
            <w:u w:val="none"/>
          </w:rPr>
          <w:t>.1</w:t>
        </w:r>
      </w:hyperlink>
      <w:r w:rsidR="005321BB" w:rsidRPr="00127F10">
        <w:t xml:space="preserve">, this PDF is constituted of </w:t>
      </w:r>
      <w:r w:rsidR="005321BB" w:rsidRPr="00127F10">
        <w:rPr>
          <w:i/>
        </w:rPr>
        <w:t>K</w:t>
      </w:r>
      <w:r w:rsidR="005321BB" w:rsidRPr="00127F10">
        <w:t xml:space="preserve"> partial PDF (s) and each partial PDF corresponds to one method or equipment. Such PDF </w:t>
      </w:r>
      <w:proofErr w:type="gramStart"/>
      <w:r w:rsidR="005321BB" w:rsidRPr="00127F10">
        <w:t>is called</w:t>
      </w:r>
      <w:proofErr w:type="gramEnd"/>
      <w:r w:rsidR="005321BB" w:rsidRPr="00127F10">
        <w:t xml:space="preserve"> </w:t>
      </w:r>
      <w:r w:rsidR="005321BB" w:rsidRPr="00127F10">
        <w:rPr>
          <w:i/>
        </w:rPr>
        <w:t>mixture model PDF</w:t>
      </w:r>
      <w:r w:rsidR="00DC006B" w:rsidRPr="00127F10">
        <w:t>, specified by formula</w:t>
      </w:r>
      <w:r w:rsidR="00B2059A" w:rsidRPr="00127F10">
        <w:t xml:space="preserve"> </w:t>
      </w:r>
      <w:hyperlink w:anchor="_Formula_IV.5.7._Mixture" w:tooltip="Formula III.1. Mixture model probability density function (PDF) of observation" w:history="1">
        <w:r w:rsidR="00945BE7">
          <w:rPr>
            <w:rStyle w:val="Hyperlink"/>
            <w:u w:val="none"/>
          </w:rPr>
          <w:t>III.1</w:t>
        </w:r>
      </w:hyperlink>
      <w:r w:rsidR="002C145F" w:rsidRPr="00127F10">
        <w:t xml:space="preserve"> </w:t>
      </w:r>
      <w:sdt>
        <w:sdtPr>
          <w:id w:val="942064"/>
          <w:citation/>
        </w:sdtPr>
        <w:sdtEndPr/>
        <w:sdtContent>
          <w:r w:rsidR="005F73C8" w:rsidRPr="00127F10">
            <w:fldChar w:fldCharType="begin"/>
          </w:r>
          <w:r w:rsidR="005F73C8" w:rsidRPr="00127F10">
            <w:instrText xml:space="preserve"> CITATION Rabiner1989 \p 267 \l 1033  </w:instrText>
          </w:r>
          <w:r w:rsidR="005F73C8" w:rsidRPr="00127F10">
            <w:fldChar w:fldCharType="separate"/>
          </w:r>
          <w:r w:rsidR="002C145F" w:rsidRPr="00127F10">
            <w:rPr>
              <w:noProof/>
            </w:rPr>
            <w:t>(Rabiner, 1989, p. 267)</w:t>
          </w:r>
          <w:r w:rsidR="005F73C8" w:rsidRPr="00127F10">
            <w:rPr>
              <w:noProof/>
            </w:rPr>
            <w:fldChar w:fldCharType="end"/>
          </w:r>
        </w:sdtContent>
      </w:sdt>
      <w:r w:rsidR="005321BB" w:rsidRPr="00127F10">
        <w:t>.</w:t>
      </w:r>
    </w:p>
    <w:p w:rsidR="00DC006B" w:rsidRPr="00127F10" w:rsidRDefault="00DC006B" w:rsidP="007F0A90"/>
    <w:p w:rsidR="00DC006B" w:rsidRPr="00127F10" w:rsidRDefault="00FE3715" w:rsidP="00120DAA">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nary>
        </m:oMath>
      </m:oMathPara>
    </w:p>
    <w:p w:rsidR="00DC006B" w:rsidRPr="00127F10" w:rsidRDefault="00DC006B" w:rsidP="009432E7">
      <w:pPr>
        <w:ind w:left="360"/>
      </w:pPr>
      <w:r w:rsidRPr="00127F10">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oMath>
      <w:r w:rsidRPr="00127F10">
        <w:t xml:space="preserve"> are non-negative </w:t>
      </w:r>
      <w:r w:rsidRPr="00127F10">
        <w:rPr>
          <w:i/>
        </w:rPr>
        <w:t>normalized weights</w:t>
      </w:r>
      <w:r w:rsidRPr="00127F10">
        <w:t xml:space="preserve">, </w:t>
      </w:r>
      <m:oMath>
        <m:r>
          <w:rPr>
            <w:rFonts w:ascii="Cambria Math" w:hAnsi="Cambria Math"/>
          </w:rPr>
          <m:t>0≤</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≤1</m:t>
        </m:r>
      </m:oMath>
      <w:r w:rsidRPr="00127F10">
        <w:t xml:space="preserve"> such that</w:t>
      </w:r>
    </w:p>
    <w:p w:rsidR="00DC006B" w:rsidRPr="00127F10" w:rsidRDefault="00FE3715" w:rsidP="00D15D7D">
      <w:pPr>
        <w:spacing w:after="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nary>
          <m:r>
            <w:rPr>
              <w:rFonts w:ascii="Cambria Math" w:hAnsi="Cambria Math"/>
            </w:rPr>
            <m:t>=1</m:t>
          </m:r>
        </m:oMath>
      </m:oMathPara>
    </w:p>
    <w:p w:rsidR="00DC006B" w:rsidRPr="00127F10" w:rsidRDefault="00DC006B" w:rsidP="00DC006B">
      <w:pPr>
        <w:pStyle w:val="Heading8"/>
        <w:ind w:left="360"/>
      </w:pPr>
      <w:bookmarkStart w:id="166" w:name="_Formula_IV.5.7._Probability"/>
      <w:bookmarkStart w:id="167" w:name="_Formula_IV.5.7._Mixture"/>
      <w:bookmarkStart w:id="168" w:name="_Toc425526274"/>
      <w:bookmarkStart w:id="169" w:name="_Toc451437844"/>
      <w:bookmarkEnd w:id="166"/>
      <w:bookmarkEnd w:id="167"/>
      <w:r w:rsidRPr="00127F10">
        <w:rPr>
          <w:b/>
        </w:rPr>
        <w:t xml:space="preserve">Formula </w:t>
      </w:r>
      <w:r w:rsidR="00EA69FD">
        <w:rPr>
          <w:b/>
        </w:rPr>
        <w:t>II</w:t>
      </w:r>
      <w:r w:rsidR="00945BE7">
        <w:rPr>
          <w:b/>
        </w:rPr>
        <w:t>I</w:t>
      </w:r>
      <w:r w:rsidRPr="00127F10">
        <w:rPr>
          <w:b/>
        </w:rPr>
        <w:t>.</w:t>
      </w:r>
      <w:r w:rsidR="00945BE7">
        <w:rPr>
          <w:b/>
        </w:rPr>
        <w:t>1</w:t>
      </w:r>
      <w:r w:rsidRPr="00127F10">
        <w:rPr>
          <w:b/>
        </w:rPr>
        <w:t>.</w:t>
      </w:r>
      <w:r w:rsidRPr="00127F10">
        <w:t xml:space="preserve"> Mixture model probability density function (PDF) of observation</w:t>
      </w:r>
      <w:bookmarkEnd w:id="168"/>
      <w:bookmarkEnd w:id="169"/>
    </w:p>
    <w:p w:rsidR="00FF5412" w:rsidRPr="00127F10" w:rsidRDefault="00DC006B" w:rsidP="00FF5412">
      <w:r w:rsidRPr="00127F10">
        <w:t xml:space="preserve">Each </w:t>
      </w:r>
      <w:r w:rsidRPr="00127F10">
        <w:rPr>
          <w:i/>
        </w:rPr>
        <w:t>partial PDF</w:t>
      </w:r>
      <w:r w:rsidRPr="00127F10">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belongs to any probability distribution, for example, normal distribution, </w:t>
      </w:r>
      <w:r w:rsidR="00AF69DB" w:rsidRPr="00127F10">
        <w:t>exponential</w:t>
      </w:r>
      <w:r w:rsidRPr="00127F10">
        <w:t xml:space="preserve"> distribution, etc. </w:t>
      </w:r>
      <w:r w:rsidR="006F5561" w:rsidRPr="00127F10">
        <w:t xml:space="preserve">It </w:t>
      </w:r>
      <w:proofErr w:type="gramStart"/>
      <w:r w:rsidR="006F5561" w:rsidRPr="00127F10">
        <w:t xml:space="preserve">is not </w:t>
      </w:r>
      <w:r w:rsidR="00120DAA" w:rsidRPr="00127F10">
        <w:t>specified</w:t>
      </w:r>
      <w:proofErr w:type="gramEnd"/>
      <w:r w:rsidR="006F5561" w:rsidRPr="00127F10">
        <w:t xml:space="preserve"> that </w:t>
      </w:r>
      <w:r w:rsidR="006F5561" w:rsidRPr="00127F10">
        <w:rPr>
          <w:i/>
        </w:rPr>
        <w:t>K</w:t>
      </w:r>
      <w:r w:rsidR="006F5561" w:rsidRPr="00127F10">
        <w:t xml:space="preserve"> partial PDF (s) constructing the formula </w:t>
      </w:r>
      <w:hyperlink w:anchor="_Formula_IV.5.7._Mixture" w:tooltip="Formula III.1. Mixture model probability density function (PDF) of observation" w:history="1">
        <w:r w:rsidR="00D15D7D">
          <w:rPr>
            <w:rStyle w:val="Hyperlink"/>
            <w:u w:val="none"/>
          </w:rPr>
          <w:t>III.1</w:t>
        </w:r>
      </w:hyperlink>
      <w:r w:rsidR="006F5561" w:rsidRPr="00127F10">
        <w:t xml:space="preserve"> must have the same type of distribution but they often share the same distribution type in practice. For example, humidity is measured by </w:t>
      </w:r>
      <w:r w:rsidR="006F5561" w:rsidRPr="00127F10">
        <w:rPr>
          <w:i/>
        </w:rPr>
        <w:t>K</w:t>
      </w:r>
      <w:r w:rsidR="006F5561" w:rsidRPr="00127F10">
        <w:t xml:space="preserve">=2 </w:t>
      </w:r>
      <w:proofErr w:type="spellStart"/>
      <w:r w:rsidR="006F5561" w:rsidRPr="00127F10">
        <w:t>equipments</w:t>
      </w:r>
      <w:proofErr w:type="spellEnd"/>
      <w:r w:rsidR="006F5561" w:rsidRPr="00127F10">
        <w:t xml:space="preserve"> where the first equipment produces values conforming normal distribution with mean 0 and variance 1 while the second equipment produces values conforming normal distribution with mean 0.5 and variance 2. The case that two </w:t>
      </w:r>
      <w:proofErr w:type="spellStart"/>
      <w:r w:rsidR="006F5561" w:rsidRPr="00127F10">
        <w:t>equipments</w:t>
      </w:r>
      <w:proofErr w:type="spellEnd"/>
      <w:r w:rsidR="006F5561" w:rsidRPr="00127F10">
        <w:t xml:space="preserve"> measuring the same metric like humidity produce values in accordance with two different distributions (for example, normal distribution and exponential distribution) is very rare or </w:t>
      </w:r>
      <w:r w:rsidR="006F5561" w:rsidRPr="00127F10">
        <w:lastRenderedPageBreak/>
        <w:t xml:space="preserve">impossible. </w:t>
      </w:r>
      <w:r w:rsidRPr="00127F10">
        <w:t xml:space="preserve">The notation </w:t>
      </w:r>
      <m:oMath>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denotes </w:t>
      </w:r>
      <w:r w:rsidR="00FF5412" w:rsidRPr="00127F10">
        <w:rPr>
          <w:i/>
        </w:rPr>
        <w:t xml:space="preserve">partial </w:t>
      </w:r>
      <w:r w:rsidRPr="00127F10">
        <w:rPr>
          <w:i/>
        </w:rPr>
        <w:t>probabilistic parameters</w:t>
      </w:r>
      <w:r w:rsidRPr="00127F10">
        <w:t xml:space="preserve">, for instance, if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is normal distribution PDF, </w:t>
      </w:r>
      <m:oMath>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includes mean </w:t>
      </w:r>
      <m:oMath>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and </w:t>
      </w:r>
      <w:proofErr w:type="gramStart"/>
      <w:r w:rsidRPr="00127F10">
        <w:t>variance</w:t>
      </w:r>
      <w:r w:rsidR="00FF5412" w:rsidRPr="00127F10">
        <w:t xml:space="preserve"> </w:t>
      </w:r>
      <w:proofErr w:type="gramEnd"/>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w:t>
      </w:r>
      <w:r w:rsidR="00FF5412" w:rsidRPr="00127F10">
        <w:t xml:space="preserve"> The HMM now is specified by </w:t>
      </w:r>
      <w:proofErr w:type="gramStart"/>
      <w:r w:rsidR="00FF5412" w:rsidRPr="00127F10">
        <w:t xml:space="preserve">parameter </w:t>
      </w:r>
      <w:proofErr w:type="gramEnd"/>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m:t>
                </m:r>
              </m:sub>
            </m:sSub>
          </m:e>
        </m:d>
      </m:oMath>
      <w:r w:rsidR="00FF5412" w:rsidRPr="00127F10">
        <w:t xml:space="preserve">, which is called </w:t>
      </w:r>
      <w:r w:rsidR="00FF5412" w:rsidRPr="00127F10">
        <w:rPr>
          <w:i/>
        </w:rPr>
        <w:t>mixture continuous observation HMM</w:t>
      </w:r>
      <w:r w:rsidR="00FF5412" w:rsidRPr="00127F10">
        <w:t xml:space="preserve">. The main subject of learning problem is to calculate partial estimates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r>
              <w:rPr>
                <w:rFonts w:ascii="Cambria Math" w:hAnsi="Cambria Math"/>
              </w:rPr>
              <m:t>(k)</m:t>
            </m:r>
          </m:sup>
        </m:sSubSup>
      </m:oMath>
      <w:r w:rsidR="00FF5412" w:rsidRPr="00127F10">
        <w:t xml:space="preserve"> and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00FF5412" w:rsidRPr="00127F10">
        <w:t xml:space="preserve"> when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00FF5412" w:rsidRPr="00127F10">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00FF5412" w:rsidRPr="00127F10">
        <w:t xml:space="preserve"> are kept intact, as aforementioned in formula </w:t>
      </w:r>
      <w:hyperlink w:anchor="_Formula_IV.4.3.7._HMM" w:tooltip="Formula I.3.2.7. HMM parameter estimate in detailed" w:history="1">
        <w:r w:rsidR="001A5A1B">
          <w:rPr>
            <w:rStyle w:val="Hyperlink"/>
            <w:u w:val="none"/>
          </w:rPr>
          <w:t>I</w:t>
        </w:r>
        <w:r w:rsidR="00FF5412" w:rsidRPr="00127F10">
          <w:rPr>
            <w:rStyle w:val="Hyperlink"/>
            <w:u w:val="none"/>
          </w:rPr>
          <w:t>.3.2.7</w:t>
        </w:r>
      </w:hyperlink>
      <w:r w:rsidR="00FF5412" w:rsidRPr="00127F10">
        <w:t>.</w:t>
      </w:r>
    </w:p>
    <w:p w:rsidR="00FF5412" w:rsidRPr="00127F10" w:rsidRDefault="00FE3715" w:rsidP="00FF5412">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den>
          </m:f>
        </m:oMath>
      </m:oMathPara>
    </w:p>
    <w:p w:rsidR="00FF5412" w:rsidRPr="00127F10" w:rsidRDefault="00FE3715" w:rsidP="00FF5412">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E91351" w:rsidRPr="00127F10" w:rsidRDefault="00E91351" w:rsidP="00FF5412">
      <w:r w:rsidRPr="00127F10">
        <w:t xml:space="preserve">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proofErr w:type="spellEnd"/>
      <w:r w:rsidRPr="00127F10">
        <w:t xml:space="preserve">, </w:t>
      </w:r>
      <w:r w:rsidRPr="00127F10">
        <w:rPr>
          <w:i/>
        </w:rPr>
        <w:t>j</w:t>
      </w:r>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xml:space="preserve">) according to formulas </w:t>
      </w:r>
      <w:hyperlink w:anchor="_Formula_IV.5.2._Joint" w:tooltip="Formula II.2. Joint probabilities ξt(i, j) and γt(j) based on single PDF" w:history="1">
        <w:r w:rsidR="00EA69FD">
          <w:rPr>
            <w:rStyle w:val="Hyperlink"/>
            <w:u w:val="none"/>
          </w:rPr>
          <w:t>II</w:t>
        </w:r>
        <w:r w:rsidRPr="00127F10">
          <w:rPr>
            <w:rStyle w:val="Hyperlink"/>
            <w:u w:val="none"/>
          </w:rPr>
          <w:t>.2</w:t>
        </w:r>
      </w:hyperlink>
      <w:r w:rsidRPr="00127F10">
        <w:t>.</w:t>
      </w:r>
    </w:p>
    <w:p w:rsidR="00E37CD3" w:rsidRPr="00127F10" w:rsidRDefault="00FE3715" w:rsidP="009432E7">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FF5412" w:rsidRPr="00127F10" w:rsidRDefault="00FF5412" w:rsidP="00FF5412">
      <w:r w:rsidRPr="00127F10">
        <w:t xml:space="preserve">Let </w:t>
      </w:r>
      <w:proofErr w:type="spellStart"/>
      <w:proofErr w:type="gramStart"/>
      <w:r w:rsidRPr="00127F10">
        <w:rPr>
          <w:i/>
        </w:rPr>
        <w:t>γ</w:t>
      </w:r>
      <w:r w:rsidRPr="00127F10">
        <w:rPr>
          <w:i/>
          <w:vertAlign w:val="subscript"/>
        </w:rPr>
        <w:t>t</w:t>
      </w:r>
      <w:proofErr w:type="spellEnd"/>
      <w:r w:rsidRPr="00127F10">
        <w:t>(</w:t>
      </w:r>
      <w:proofErr w:type="gramEnd"/>
      <w:r w:rsidRPr="00127F10">
        <w:rPr>
          <w:i/>
        </w:rPr>
        <w:t>j</w:t>
      </w:r>
      <w:r w:rsidR="008C7099" w:rsidRPr="00127F10">
        <w:t>,</w:t>
      </w:r>
      <w:r w:rsidR="008C7099" w:rsidRPr="00127F10">
        <w:rPr>
          <w:i/>
        </w:rPr>
        <w:t xml:space="preserve"> k</w:t>
      </w:r>
      <w:r w:rsidRPr="00127F10">
        <w:t xml:space="preserve">) be joint probability that the stochastic process counting for </w:t>
      </w:r>
      <w:proofErr w:type="spellStart"/>
      <w:r w:rsidRPr="00127F10">
        <w:rPr>
          <w:i/>
        </w:rPr>
        <w:t>k</w:t>
      </w:r>
      <w:r w:rsidRPr="00127F10">
        <w:rPr>
          <w:i/>
          <w:vertAlign w:val="superscript"/>
        </w:rPr>
        <w:t>th</w:t>
      </w:r>
      <w:proofErr w:type="spellEnd"/>
      <w:r w:rsidRPr="00127F10">
        <w:t xml:space="preserve"> partial PDF is in state </w:t>
      </w:r>
      <w:proofErr w:type="spellStart"/>
      <w:r w:rsidRPr="00127F10">
        <w:rPr>
          <w:i/>
        </w:rPr>
        <w:t>s</w:t>
      </w:r>
      <w:r w:rsidRPr="00127F10">
        <w:rPr>
          <w:i/>
          <w:vertAlign w:val="subscript"/>
        </w:rPr>
        <w:t>i</w:t>
      </w:r>
      <w:proofErr w:type="spellEnd"/>
      <w:r w:rsidRPr="00127F10">
        <w:t xml:space="preserve"> at  time point </w:t>
      </w:r>
      <w:r w:rsidRPr="00127F10">
        <w:rPr>
          <w:i/>
        </w:rPr>
        <w:t>t</w:t>
      </w:r>
      <w:r w:rsidRPr="00127F10">
        <w:t xml:space="preserve"> with observation sequence </w:t>
      </w:r>
      <w:r w:rsidRPr="00127F10">
        <w:rPr>
          <w:i/>
        </w:rPr>
        <w:t>O</w:t>
      </w:r>
      <w:r w:rsidR="005F564D" w:rsidRPr="00127F10">
        <w:t xml:space="preserve">. Let </w:t>
      </w:r>
      <w:proofErr w:type="spellStart"/>
      <w:r w:rsidRPr="00127F10">
        <w:rPr>
          <w:i/>
        </w:rPr>
        <w:t>ξ</w:t>
      </w:r>
      <w:r w:rsidRPr="00127F10">
        <w:rPr>
          <w:i/>
          <w:vertAlign w:val="subscript"/>
        </w:rPr>
        <w:t>t</w:t>
      </w:r>
      <w:proofErr w:type="spellEnd"/>
      <w:r w:rsidRPr="00127F10">
        <w:t>(</w:t>
      </w:r>
      <w:proofErr w:type="spellStart"/>
      <w:r w:rsidRPr="00127F10">
        <w:rPr>
          <w:i/>
        </w:rPr>
        <w:t>i</w:t>
      </w:r>
      <w:proofErr w:type="spellEnd"/>
      <w:r w:rsidRPr="00127F10">
        <w:t xml:space="preserve">, </w:t>
      </w:r>
      <w:r w:rsidRPr="00127F10">
        <w:rPr>
          <w:i/>
        </w:rPr>
        <w:t>j</w:t>
      </w:r>
      <w:r w:rsidR="008C7099" w:rsidRPr="00127F10">
        <w:t>,</w:t>
      </w:r>
      <w:r w:rsidR="008C7099" w:rsidRPr="00127F10">
        <w:rPr>
          <w:i/>
        </w:rPr>
        <w:t xml:space="preserve"> k</w:t>
      </w:r>
      <w:r w:rsidRPr="00127F10">
        <w:t xml:space="preserve">) </w:t>
      </w:r>
      <w:r w:rsidR="005F564D" w:rsidRPr="00127F10">
        <w:t>be</w:t>
      </w:r>
      <w:r w:rsidRPr="00127F10">
        <w:t xml:space="preserve"> the joint probability that the stochastic process </w:t>
      </w:r>
      <w:r w:rsidR="008C7099" w:rsidRPr="00127F10">
        <w:t xml:space="preserve">counting for </w:t>
      </w:r>
      <w:proofErr w:type="spellStart"/>
      <w:r w:rsidR="008C7099" w:rsidRPr="00127F10">
        <w:rPr>
          <w:i/>
        </w:rPr>
        <w:t>k</w:t>
      </w:r>
      <w:r w:rsidR="008C7099" w:rsidRPr="00127F10">
        <w:rPr>
          <w:i/>
          <w:vertAlign w:val="superscript"/>
        </w:rPr>
        <w:t>th</w:t>
      </w:r>
      <w:proofErr w:type="spellEnd"/>
      <w:r w:rsidR="008C7099" w:rsidRPr="00127F10">
        <w:t xml:space="preserve"> </w:t>
      </w:r>
      <w:r w:rsidRPr="00127F10">
        <w:t xml:space="preserve">receives state </w:t>
      </w:r>
      <w:proofErr w:type="spellStart"/>
      <w:r w:rsidRPr="00127F10">
        <w:rPr>
          <w:i/>
        </w:rPr>
        <w:t>s</w:t>
      </w:r>
      <w:r w:rsidRPr="00127F10">
        <w:rPr>
          <w:i/>
          <w:vertAlign w:val="subscript"/>
        </w:rPr>
        <w:t>i</w:t>
      </w:r>
      <w:proofErr w:type="spellEnd"/>
      <w:r w:rsidRPr="00127F10">
        <w:t xml:space="preserve"> at time point </w:t>
      </w:r>
      <w:r w:rsidRPr="00127F10">
        <w:rPr>
          <w:i/>
        </w:rPr>
        <w:t>t–</w:t>
      </w:r>
      <w:r w:rsidRPr="00127F10">
        <w:t xml:space="preserve">1 and state </w:t>
      </w:r>
      <w:proofErr w:type="spellStart"/>
      <w:r w:rsidRPr="00127F10">
        <w:rPr>
          <w:i/>
        </w:rPr>
        <w:t>s</w:t>
      </w:r>
      <w:r w:rsidRPr="00127F10">
        <w:rPr>
          <w:i/>
          <w:vertAlign w:val="subscript"/>
        </w:rPr>
        <w:t>j</w:t>
      </w:r>
      <w:proofErr w:type="spellEnd"/>
      <w:r w:rsidRPr="00127F10">
        <w:t xml:space="preserve"> at time point </w:t>
      </w:r>
      <w:r w:rsidRPr="00127F10">
        <w:rPr>
          <w:i/>
        </w:rPr>
        <w:t>t</w:t>
      </w:r>
      <w:r w:rsidRPr="00127F10">
        <w:t xml:space="preserve"> given observation sequence </w:t>
      </w:r>
      <w:r w:rsidRPr="00127F10">
        <w:rPr>
          <w:i/>
        </w:rPr>
        <w:t>O</w:t>
      </w:r>
      <w:r w:rsidRPr="00127F10">
        <w:t>.</w:t>
      </w:r>
      <w:r w:rsidR="003061B7" w:rsidRPr="00127F10">
        <w:t xml:space="preserve"> Formula </w:t>
      </w:r>
      <w:hyperlink w:anchor="_Formula_IV.5.8._Partial" w:tooltip="Formula III.2. Partial joint probabilities ξt(i, j, k) and γt(j, k) based on mixture model PDF" w:history="1">
        <w:r w:rsidR="00945BE7">
          <w:rPr>
            <w:rStyle w:val="Hyperlink"/>
            <w:u w:val="none"/>
          </w:rPr>
          <w:t>III.2</w:t>
        </w:r>
      </w:hyperlink>
      <w:r w:rsidR="003061B7" w:rsidRPr="00127F10">
        <w:t xml:space="preserve"> specifies partial </w:t>
      </w:r>
      <w:proofErr w:type="spellStart"/>
      <w:r w:rsidR="003061B7" w:rsidRPr="00127F10">
        <w:rPr>
          <w:i/>
        </w:rPr>
        <w:t>γ</w:t>
      </w:r>
      <w:r w:rsidR="003061B7" w:rsidRPr="00127F10">
        <w:rPr>
          <w:i/>
          <w:vertAlign w:val="subscript"/>
        </w:rPr>
        <w:t>t</w:t>
      </w:r>
      <w:proofErr w:type="spellEnd"/>
      <w:r w:rsidR="003061B7" w:rsidRPr="00127F10">
        <w:t>(</w:t>
      </w:r>
      <w:r w:rsidR="003061B7" w:rsidRPr="00127F10">
        <w:rPr>
          <w:i/>
        </w:rPr>
        <w:t>j</w:t>
      </w:r>
      <w:r w:rsidR="003061B7" w:rsidRPr="00127F10">
        <w:t>,</w:t>
      </w:r>
      <w:r w:rsidR="003061B7" w:rsidRPr="00127F10">
        <w:rPr>
          <w:i/>
        </w:rPr>
        <w:t xml:space="preserve"> k</w:t>
      </w:r>
      <w:r w:rsidR="003061B7" w:rsidRPr="00127F10">
        <w:t xml:space="preserve">) and </w:t>
      </w:r>
      <w:proofErr w:type="spellStart"/>
      <w:r w:rsidR="003061B7" w:rsidRPr="00127F10">
        <w:rPr>
          <w:i/>
        </w:rPr>
        <w:t>ξ</w:t>
      </w:r>
      <w:r w:rsidR="003061B7" w:rsidRPr="00127F10">
        <w:rPr>
          <w:i/>
          <w:vertAlign w:val="subscript"/>
        </w:rPr>
        <w:t>t</w:t>
      </w:r>
      <w:proofErr w:type="spellEnd"/>
      <w:r w:rsidR="003061B7" w:rsidRPr="00127F10">
        <w:t>(</w:t>
      </w:r>
      <w:proofErr w:type="spellStart"/>
      <w:r w:rsidR="003061B7" w:rsidRPr="00127F10">
        <w:rPr>
          <w:i/>
        </w:rPr>
        <w:t>i</w:t>
      </w:r>
      <w:proofErr w:type="spellEnd"/>
      <w:r w:rsidR="003061B7" w:rsidRPr="00127F10">
        <w:t xml:space="preserve">, </w:t>
      </w:r>
      <w:r w:rsidR="003061B7" w:rsidRPr="00127F10">
        <w:rPr>
          <w:i/>
        </w:rPr>
        <w:t>j</w:t>
      </w:r>
      <w:r w:rsidR="003061B7" w:rsidRPr="00127F10">
        <w:t>,</w:t>
      </w:r>
      <w:r w:rsidR="003061B7" w:rsidRPr="00127F10">
        <w:rPr>
          <w:i/>
        </w:rPr>
        <w:t xml:space="preserve"> k</w:t>
      </w:r>
      <w:r w:rsidR="003061B7" w:rsidRPr="00127F10">
        <w:t>).</w:t>
      </w:r>
      <w:bookmarkStart w:id="170" w:name="_GoBack"/>
      <w:bookmarkEnd w:id="170"/>
    </w:p>
    <w:p w:rsidR="008C7099" w:rsidRPr="00127F10" w:rsidRDefault="008C7099" w:rsidP="008C7099"/>
    <w:p w:rsidR="008C7099" w:rsidRPr="00127F10" w:rsidRDefault="00FE3715" w:rsidP="00120DAA">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i,j,k</m:t>
              </m:r>
            </m:e>
          </m:d>
          <m:r>
            <m:rPr>
              <m:aln/>
            </m:rP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t-1</m:t>
              </m:r>
            </m:sub>
          </m:sSub>
          <m:d>
            <m:dPr>
              <m:ctrlPr>
                <w:rPr>
                  <w:rFonts w:ascii="Cambria Math" w:hAnsi="Cambria Math"/>
                  <w:i/>
                  <w:highlight w:val="yellow"/>
                </w:rPr>
              </m:ctrlPr>
            </m:dPr>
            <m:e>
              <m:r>
                <w:rPr>
                  <w:rFonts w:ascii="Cambria Math" w:hAnsi="Cambria Math"/>
                  <w:highlight w:val="yellow"/>
                </w:rPr>
                <m:t>i</m:t>
              </m:r>
              <m:r>
                <w:rPr>
                  <w:rFonts w:ascii="Cambria Math" w:hAnsi="Cambria Math"/>
                  <w:highlight w:val="yellow"/>
                </w:rPr>
                <m:t>,k</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e>
          </m:d>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t</m:t>
              </m:r>
            </m:sub>
          </m:sSub>
          <m:d>
            <m:dPr>
              <m:ctrlPr>
                <w:rPr>
                  <w:rFonts w:ascii="Cambria Math" w:hAnsi="Cambria Math"/>
                  <w:i/>
                  <w:highlight w:val="yellow"/>
                </w:rPr>
              </m:ctrlPr>
            </m:dPr>
            <m:e>
              <m:r>
                <w:rPr>
                  <w:rFonts w:ascii="Cambria Math" w:hAnsi="Cambria Math"/>
                  <w:highlight w:val="yellow"/>
                </w:rPr>
                <m:t>j</m:t>
              </m:r>
              <m:r>
                <w:rPr>
                  <w:rFonts w:ascii="Cambria Math" w:hAnsi="Cambria Math"/>
                  <w:highlight w:val="yellow"/>
                </w:rPr>
                <m:t>,k</m:t>
              </m:r>
            </m:e>
          </m:d>
          <m:r>
            <w:rPr>
              <w:rFonts w:ascii="Cambria Math" w:hAnsi="Cambria Math"/>
            </w:rPr>
            <m:t xml:space="preserve"> </m:t>
          </m:r>
          <m:r>
            <m:rPr>
              <m:sty m:val="p"/>
            </m:rPr>
            <w:rPr>
              <w:rFonts w:ascii="Cambria Math" w:hAnsi="Cambria Math"/>
            </w:rPr>
            <m:t>where</m:t>
          </m:r>
          <m:r>
            <w:rPr>
              <w:rFonts w:ascii="Cambria Math" w:hAnsi="Cambria Math"/>
            </w:rPr>
            <m:t xml:space="preserve"> t≥2</m:t>
          </m:r>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m:rPr>
              <m:aln/>
            </m:rP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j,k</m:t>
              </m:r>
            </m:e>
          </m:d>
        </m:oMath>
      </m:oMathPara>
    </w:p>
    <w:p w:rsidR="00120DAA" w:rsidRPr="00127F10" w:rsidRDefault="00120DAA" w:rsidP="00120DAA">
      <w:pPr>
        <w:ind w:left="360"/>
      </w:pPr>
      <w:r w:rsidRPr="00127F10">
        <w:t>Where partial forward variable</w:t>
      </w:r>
      <w:r w:rsidRPr="00127F10">
        <w:rPr>
          <w:i/>
        </w:rPr>
        <w:t xml:space="preserve"> α</w:t>
      </w:r>
      <w:r w:rsidRPr="00127F10">
        <w:rPr>
          <w:i/>
          <w:vertAlign w:val="subscript"/>
        </w:rPr>
        <w:t>t+</w:t>
      </w:r>
      <w:r w:rsidRPr="00127F10">
        <w:rPr>
          <w:vertAlign w:val="subscript"/>
        </w:rPr>
        <w:t>1</w:t>
      </w:r>
      <w:r w:rsidRPr="00127F10">
        <w:t>(</w:t>
      </w:r>
      <w:r w:rsidRPr="00127F10">
        <w:rPr>
          <w:i/>
        </w:rPr>
        <w:t>j</w:t>
      </w:r>
      <w:r w:rsidRPr="00127F10">
        <w:t xml:space="preserve">, </w:t>
      </w:r>
      <w:r w:rsidRPr="00127F10">
        <w:rPr>
          <w:i/>
        </w:rPr>
        <w:t>k</w:t>
      </w:r>
      <w:r w:rsidRPr="00127F10">
        <w:t>) and partial backward variable</w:t>
      </w:r>
      <w:r w:rsidRPr="00127F10">
        <w:rPr>
          <w:i/>
        </w:rPr>
        <w:t xml:space="preserve"> </w:t>
      </w:r>
      <w:proofErr w:type="gramStart"/>
      <w:r w:rsidRPr="00127F10">
        <w:rPr>
          <w:i/>
        </w:rPr>
        <w:t>β</w:t>
      </w:r>
      <w:r w:rsidRPr="00127F10">
        <w:rPr>
          <w:i/>
          <w:vertAlign w:val="subscript"/>
        </w:rPr>
        <w:t>t</w:t>
      </w:r>
      <w:r w:rsidRPr="00127F10">
        <w:t>(</w:t>
      </w:r>
      <w:proofErr w:type="spellStart"/>
      <w:proofErr w:type="gramEnd"/>
      <w:r w:rsidRPr="00127F10">
        <w:rPr>
          <w:i/>
        </w:rPr>
        <w:t>i</w:t>
      </w:r>
      <w:proofErr w:type="spellEnd"/>
      <w:r w:rsidRPr="00127F10">
        <w:t>,</w:t>
      </w:r>
      <w:r w:rsidRPr="00127F10">
        <w:rPr>
          <w:i/>
        </w:rPr>
        <w:t xml:space="preserve"> k</w:t>
      </w:r>
      <w:r w:rsidRPr="00127F10">
        <w:t xml:space="preserve">) count for </w:t>
      </w:r>
      <w:proofErr w:type="spellStart"/>
      <w:r w:rsidRPr="00127F10">
        <w:rPr>
          <w:i/>
        </w:rPr>
        <w:t>k</w:t>
      </w:r>
      <w:r w:rsidRPr="00127F10">
        <w:rPr>
          <w:i/>
          <w:vertAlign w:val="superscript"/>
        </w:rPr>
        <w:t>th</w:t>
      </w:r>
      <w:proofErr w:type="spellEnd"/>
      <w:r w:rsidRPr="00127F10">
        <w:t xml:space="preserve"> partial PDF.</w:t>
      </w:r>
    </w:p>
    <w:p w:rsidR="00120DAA" w:rsidRPr="00127F10" w:rsidRDefault="00FE3715" w:rsidP="00120DAA">
      <w:pPr>
        <w:ind w:left="360"/>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j,k</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i,k</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oMath>
      </m:oMathPara>
    </w:p>
    <w:p w:rsidR="00120DAA" w:rsidRPr="00127F10" w:rsidRDefault="00FE3715" w:rsidP="00120DAA">
      <m:oMathPara>
        <m:oMath>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i,k</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j,k</m:t>
                  </m:r>
                </m:e>
              </m:d>
            </m:e>
          </m:nary>
        </m:oMath>
      </m:oMathPara>
    </w:p>
    <w:p w:rsidR="00E9790B" w:rsidRPr="00127F10" w:rsidRDefault="00FE3715" w:rsidP="00D15D7D">
      <w:pPr>
        <w:spacing w:after="60"/>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num>
                <m:den>
                  <m:rad>
                    <m:radPr>
                      <m:degHide m:val="1"/>
                      <m:ctrlPr>
                        <w:rPr>
                          <w:rFonts w:ascii="Cambria Math" w:eastAsia="PMingLiU" w:hAnsi="Cambria Math" w:cstheme="minorBidi"/>
                          <w:lang w:eastAsia="zh-TW"/>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m:rPr>
              <m:sty m:val="p"/>
            </m:rPr>
            <w:rPr>
              <w:rFonts w:ascii="Cambria Math" w:hAnsi="Cambria Math"/>
            </w:rPr>
            <m:t>Φ</m:t>
          </m:r>
          <m:d>
            <m:dPr>
              <m:ctrlPr>
                <w:rPr>
                  <w:rFonts w:ascii="Cambria Math" w:eastAsia="PMingLiU" w:hAnsi="Cambria Math" w:cstheme="minorBidi"/>
                  <w:lang w:eastAsia="zh-TW"/>
                </w:rPr>
              </m:ctrlPr>
            </m:dPr>
            <m:e>
              <m:f>
                <m:fPr>
                  <m:ctrlPr>
                    <w:rPr>
                      <w:rFonts w:ascii="Cambria Math" w:eastAsia="PMingLiU" w:hAnsi="Cambria Math" w:cstheme="minorBidi"/>
                      <w:lang w:eastAsia="zh-TW"/>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num>
                <m:den>
                  <m:rad>
                    <m:radPr>
                      <m:degHide m:val="1"/>
                      <m:ctrlPr>
                        <w:rPr>
                          <w:rFonts w:ascii="Cambria Math" w:eastAsia="PMingLiU" w:hAnsi="Cambria Math" w:cstheme="minorBidi"/>
                          <w:lang w:eastAsia="zh-TW"/>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e>
                  </m:rad>
                </m:den>
              </m:f>
            </m:e>
          </m:d>
          <m:r>
            <m:rPr>
              <m:sty m:val="p"/>
            </m:rPr>
            <w:rPr>
              <w:rFonts w:ascii="Cambria Math" w:hAnsi="Cambria Math"/>
            </w:rPr>
            <m:t xml:space="preserve"> if</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is normal PDF</m:t>
          </m:r>
        </m:oMath>
      </m:oMathPara>
    </w:p>
    <w:p w:rsidR="008C7099" w:rsidRPr="00127F10" w:rsidRDefault="008C7099" w:rsidP="008C7099">
      <w:pPr>
        <w:pStyle w:val="Heading8"/>
        <w:ind w:left="360"/>
      </w:pPr>
      <w:bookmarkStart w:id="171" w:name="_Formula_IV.5.8._Partial"/>
      <w:bookmarkStart w:id="172" w:name="_Toc425526275"/>
      <w:bookmarkStart w:id="173" w:name="_Toc451437845"/>
      <w:bookmarkEnd w:id="171"/>
      <w:r w:rsidRPr="00127F10">
        <w:rPr>
          <w:b/>
        </w:rPr>
        <w:t xml:space="preserve">Formula </w:t>
      </w:r>
      <w:r w:rsidR="00EA69FD">
        <w:rPr>
          <w:b/>
        </w:rPr>
        <w:t>II</w:t>
      </w:r>
      <w:r w:rsidR="00945BE7">
        <w:rPr>
          <w:b/>
        </w:rPr>
        <w:t>I</w:t>
      </w:r>
      <w:r w:rsidRPr="00127F10">
        <w:rPr>
          <w:b/>
        </w:rPr>
        <w:t>.</w:t>
      </w:r>
      <w:r w:rsidR="00945BE7">
        <w:rPr>
          <w:b/>
        </w:rPr>
        <w:t>2</w:t>
      </w:r>
      <w:r w:rsidRPr="00127F10">
        <w:rPr>
          <w:b/>
        </w:rPr>
        <w:t>.</w:t>
      </w:r>
      <w:r w:rsidRPr="00127F10">
        <w:t xml:space="preserve"> Partial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proofErr w:type="spellEnd"/>
      <w:r w:rsidRPr="00127F10">
        <w:t xml:space="preserve">, </w:t>
      </w:r>
      <w:r w:rsidRPr="00127F10">
        <w:rPr>
          <w:i/>
        </w:rPr>
        <w:t>j</w:t>
      </w:r>
      <w:r w:rsidR="003061B7" w:rsidRPr="00127F10">
        <w:t>,</w:t>
      </w:r>
      <w:r w:rsidR="003061B7" w:rsidRPr="00127F10">
        <w:rPr>
          <w:i/>
        </w:rPr>
        <w:t xml:space="preserve"> k</w:t>
      </w:r>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003061B7" w:rsidRPr="00127F10">
        <w:t>,</w:t>
      </w:r>
      <w:r w:rsidR="003061B7" w:rsidRPr="00127F10">
        <w:rPr>
          <w:i/>
        </w:rPr>
        <w:t xml:space="preserve"> k</w:t>
      </w:r>
      <w:r w:rsidRPr="00127F10">
        <w:t>) based on mixture model PDF</w:t>
      </w:r>
      <w:bookmarkEnd w:id="172"/>
      <w:bookmarkEnd w:id="173"/>
    </w:p>
    <w:p w:rsidR="00E9790B" w:rsidRPr="00127F10" w:rsidRDefault="00E9790B" w:rsidP="00E9790B">
      <w:pPr>
        <w:ind w:left="360"/>
      </w:pPr>
      <w:r w:rsidRPr="00127F10">
        <w:t xml:space="preserve">Note that </w:t>
      </w:r>
      <m:oMath>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and </w:t>
      </w: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are mean and variance of the normal PDF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and Φ is cumulative standard normal distribution </w:t>
      </w:r>
      <w:sdt>
        <w:sdtPr>
          <w:id w:val="48740101"/>
          <w:citation/>
        </w:sdtPr>
        <w:sdtEndPr/>
        <w:sdtContent>
          <w:r w:rsidR="00CD02C3" w:rsidRPr="00127F10">
            <w:fldChar w:fldCharType="begin"/>
          </w:r>
          <w:r w:rsidRPr="00127F10">
            <w:instrText xml:space="preserve"> CITATION Montgomery2003 \p 653 \l 1033  </w:instrText>
          </w:r>
          <w:r w:rsidR="00CD02C3" w:rsidRPr="00127F10">
            <w:fldChar w:fldCharType="separate"/>
          </w:r>
          <w:r w:rsidRPr="00127F10">
            <w:rPr>
              <w:noProof/>
            </w:rPr>
            <w:t>(Montgomery &amp; Runger, 2003, p. 653)</w:t>
          </w:r>
          <w:r w:rsidR="00CD02C3" w:rsidRPr="00127F10">
            <w:fldChar w:fldCharType="end"/>
          </w:r>
        </w:sdtContent>
      </w:sdt>
      <w:r w:rsidRPr="00127F10">
        <w:t>.</w:t>
      </w:r>
    </w:p>
    <w:p w:rsidR="00FD6824" w:rsidRPr="00127F10" w:rsidRDefault="00FD6824" w:rsidP="00FD6824">
      <w:r w:rsidRPr="00127F10">
        <w:t xml:space="preserve">After comparing formula </w:t>
      </w:r>
      <w:hyperlink w:anchor="_Formula_IV.5.2._Joint" w:tooltip="Formula II.2. Joint probabilities ξt(i, j) and γt(j) based on single PDF" w:history="1">
        <w:r w:rsidR="00EA69FD">
          <w:rPr>
            <w:rStyle w:val="Hyperlink"/>
            <w:u w:val="none"/>
          </w:rPr>
          <w:t>II</w:t>
        </w:r>
        <w:r w:rsidRPr="00127F10">
          <w:rPr>
            <w:rStyle w:val="Hyperlink"/>
            <w:u w:val="none"/>
          </w:rPr>
          <w:t>.2</w:t>
        </w:r>
      </w:hyperlink>
      <w:r w:rsidRPr="00127F10">
        <w:t xml:space="preserve"> with formula </w:t>
      </w:r>
      <w:hyperlink w:anchor="_Formula_IV.5.8._Partial" w:tooltip="Formula III.2. Partial joint probabilities ξt(i, j) and γt(j) based on mixture model PDF" w:history="1">
        <w:r w:rsidR="00945BE7">
          <w:rPr>
            <w:rStyle w:val="Hyperlink"/>
            <w:u w:val="none"/>
          </w:rPr>
          <w:t>III.2</w:t>
        </w:r>
      </w:hyperlink>
      <w:r w:rsidRPr="00127F10">
        <w:t xml:space="preserve">, it is easy to draw the relationship between quantities </w:t>
      </w:r>
      <w:proofErr w:type="spellStart"/>
      <w:r w:rsidRPr="00127F10">
        <w:rPr>
          <w:i/>
        </w:rPr>
        <w:t>ξ</w:t>
      </w:r>
      <w:r w:rsidRPr="00127F10">
        <w:rPr>
          <w:i/>
          <w:vertAlign w:val="subscript"/>
        </w:rPr>
        <w:t>t</w:t>
      </w:r>
      <w:proofErr w:type="spellEnd"/>
      <w:r w:rsidRPr="00127F10">
        <w:t>(</w:t>
      </w:r>
      <w:proofErr w:type="spellStart"/>
      <w:r w:rsidRPr="00127F10">
        <w:rPr>
          <w:i/>
        </w:rPr>
        <w:t>i</w:t>
      </w:r>
      <w:proofErr w:type="spellEnd"/>
      <w:r w:rsidRPr="00127F10">
        <w:t xml:space="preserve">, </w:t>
      </w:r>
      <w:r w:rsidRPr="00127F10">
        <w:rPr>
          <w:i/>
        </w:rPr>
        <w:t>j</w:t>
      </w:r>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 xml:space="preserve">) and partial quantities </w:t>
      </w:r>
      <w:proofErr w:type="spellStart"/>
      <w:r w:rsidRPr="00127F10">
        <w:rPr>
          <w:i/>
        </w:rPr>
        <w:t>ξ</w:t>
      </w:r>
      <w:r w:rsidRPr="00127F10">
        <w:rPr>
          <w:i/>
          <w:vertAlign w:val="subscript"/>
        </w:rPr>
        <w:t>t</w:t>
      </w:r>
      <w:proofErr w:type="spellEnd"/>
      <w:r w:rsidRPr="00127F10">
        <w:t>(</w:t>
      </w:r>
      <w:proofErr w:type="spellStart"/>
      <w:r w:rsidRPr="00127F10">
        <w:rPr>
          <w:i/>
        </w:rPr>
        <w:t>i</w:t>
      </w:r>
      <w:proofErr w:type="spellEnd"/>
      <w:r w:rsidRPr="00127F10">
        <w:t xml:space="preserve">, </w:t>
      </w:r>
      <w:r w:rsidRPr="00127F10">
        <w:rPr>
          <w:i/>
        </w:rPr>
        <w:t>j</w:t>
      </w:r>
      <w:r w:rsidRPr="00127F10">
        <w:t>,</w:t>
      </w:r>
      <w:r w:rsidRPr="00127F10">
        <w:rPr>
          <w:i/>
        </w:rPr>
        <w:t xml:space="preserve"> k</w:t>
      </w:r>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w:t>
      </w:r>
      <w:r w:rsidRPr="00127F10">
        <w:rPr>
          <w:i/>
        </w:rPr>
        <w:t xml:space="preserve"> k</w:t>
      </w:r>
      <w:r w:rsidRPr="00127F10">
        <w:t>)</w:t>
      </w:r>
      <w:r w:rsidR="00B2059A" w:rsidRPr="00127F10">
        <w:t xml:space="preserve">, as seen in formula </w:t>
      </w:r>
      <w:hyperlink w:anchor="_Formula_IV.5.9._Relationship" w:tooltip="Formula III.3. Relationship between quantities ξt(i, j), γt(j) and partial quantities ξt(i, j, k), γt(j, k)" w:history="1">
        <w:r w:rsidR="00945BE7">
          <w:rPr>
            <w:rStyle w:val="Hyperlink"/>
            <w:u w:val="none"/>
          </w:rPr>
          <w:t>III.3</w:t>
        </w:r>
      </w:hyperlink>
      <w:r w:rsidRPr="00127F10">
        <w:t>.</w:t>
      </w:r>
    </w:p>
    <w:p w:rsidR="00FD6824" w:rsidRPr="00127F10" w:rsidRDefault="00FD6824" w:rsidP="00FD6824"/>
    <w:p w:rsidR="00FD6824" w:rsidRPr="00127F10" w:rsidRDefault="00FE3715" w:rsidP="00FD6824">
      <w:pPr>
        <w:spacing w:after="60"/>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rsidR="00FD6824" w:rsidRPr="00127F10" w:rsidRDefault="00FE3715" w:rsidP="00FD6824">
      <w:pPr>
        <w:spacing w:after="60"/>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FD6824" w:rsidRPr="00127F10" w:rsidRDefault="00FD6824" w:rsidP="00FD6824">
      <w:pPr>
        <w:pStyle w:val="Heading8"/>
        <w:ind w:left="360"/>
      </w:pPr>
      <w:bookmarkStart w:id="174" w:name="_Formula_IV.5.9._Relationship"/>
      <w:bookmarkStart w:id="175" w:name="_Toc425526276"/>
      <w:bookmarkStart w:id="176" w:name="_Toc451437846"/>
      <w:bookmarkEnd w:id="174"/>
      <w:r w:rsidRPr="00127F10">
        <w:rPr>
          <w:b/>
        </w:rPr>
        <w:t xml:space="preserve">Formula </w:t>
      </w:r>
      <w:r w:rsidR="00EA69FD">
        <w:rPr>
          <w:b/>
        </w:rPr>
        <w:t>II</w:t>
      </w:r>
      <w:r w:rsidR="00945BE7">
        <w:rPr>
          <w:b/>
        </w:rPr>
        <w:t>I</w:t>
      </w:r>
      <w:r w:rsidRPr="00127F10">
        <w:rPr>
          <w:b/>
        </w:rPr>
        <w:t>.</w:t>
      </w:r>
      <w:r w:rsidR="00945BE7">
        <w:rPr>
          <w:b/>
        </w:rPr>
        <w:t>3</w:t>
      </w:r>
      <w:r w:rsidRPr="00127F10">
        <w:rPr>
          <w:b/>
        </w:rPr>
        <w:t>.</w:t>
      </w:r>
      <w:r w:rsidRPr="00127F10">
        <w:t xml:space="preserve"> Relationship between quantities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proofErr w:type="spellEnd"/>
      <w:r w:rsidRPr="00127F10">
        <w:t xml:space="preserve">, </w:t>
      </w:r>
      <w:r w:rsidRPr="00127F10">
        <w:rPr>
          <w:i/>
        </w:rPr>
        <w:t>j</w:t>
      </w:r>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 xml:space="preserve">) and partial quantities </w:t>
      </w:r>
      <w:proofErr w:type="spellStart"/>
      <w:r w:rsidRPr="00127F10">
        <w:rPr>
          <w:i/>
        </w:rPr>
        <w:t>ξ</w:t>
      </w:r>
      <w:r w:rsidRPr="00127F10">
        <w:rPr>
          <w:i/>
          <w:vertAlign w:val="subscript"/>
        </w:rPr>
        <w:t>t</w:t>
      </w:r>
      <w:proofErr w:type="spellEnd"/>
      <w:r w:rsidRPr="00127F10">
        <w:t>(</w:t>
      </w:r>
      <w:proofErr w:type="spellStart"/>
      <w:r w:rsidRPr="00127F10">
        <w:rPr>
          <w:i/>
        </w:rPr>
        <w:t>i</w:t>
      </w:r>
      <w:proofErr w:type="spellEnd"/>
      <w:r w:rsidRPr="00127F10">
        <w:t xml:space="preserve">, </w:t>
      </w:r>
      <w:r w:rsidRPr="00127F10">
        <w:rPr>
          <w:i/>
        </w:rPr>
        <w:t>j</w:t>
      </w:r>
      <w:r w:rsidRPr="00127F10">
        <w:t>,</w:t>
      </w:r>
      <w:r w:rsidRPr="00127F10">
        <w:rPr>
          <w:i/>
        </w:rPr>
        <w:t xml:space="preserve"> k</w:t>
      </w:r>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w:t>
      </w:r>
      <w:r w:rsidRPr="00127F10">
        <w:rPr>
          <w:i/>
        </w:rPr>
        <w:t xml:space="preserve"> k</w:t>
      </w:r>
      <w:r w:rsidRPr="00127F10">
        <w:t>)</w:t>
      </w:r>
      <w:bookmarkEnd w:id="175"/>
      <w:bookmarkEnd w:id="176"/>
    </w:p>
    <w:p w:rsidR="00FF5412" w:rsidRPr="00127F10" w:rsidRDefault="00FD6824" w:rsidP="007F0A90">
      <w:r w:rsidRPr="00127F10">
        <w:t xml:space="preserve">The ratio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oMath>
      <w:r w:rsidRPr="00127F10">
        <w:t xml:space="preserve"> reflects how much the partial PDF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oMath>
      <w:r w:rsidRPr="00127F10">
        <w:t xml:space="preserve"> contributes to the mixture model </w:t>
      </w:r>
      <w:proofErr w:type="gramStart"/>
      <w:r w:rsidRPr="00127F10">
        <w:t xml:space="preserve">PDF </w:t>
      </w:r>
      <w:proofErr w:type="gramEnd"/>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rsidRPr="00127F10">
        <w:t>.</w:t>
      </w:r>
      <w:r w:rsidR="002721E0" w:rsidRPr="00127F10">
        <w:t xml:space="preserve"> Following is the proof of formula </w:t>
      </w:r>
      <w:hyperlink w:anchor="_Formula_IV.5.9._Relationship" w:tooltip="Formula III.3. Relationship between quantities ξt(i, j), γt(j) and partial quantities ξt(i, j, k), γt(j, k)" w:history="1">
        <w:r w:rsidR="00945BE7">
          <w:rPr>
            <w:rStyle w:val="Hyperlink"/>
            <w:u w:val="none"/>
          </w:rPr>
          <w:t>III.3</w:t>
        </w:r>
      </w:hyperlink>
      <w:r w:rsidR="002721E0" w:rsidRPr="00127F10">
        <w:t>.</w:t>
      </w:r>
    </w:p>
    <w:p w:rsidR="0023693C" w:rsidRPr="00127F10" w:rsidRDefault="002721E0" w:rsidP="007F0A90">
      <w:r w:rsidRPr="00127F10">
        <w:t xml:space="preserve">Given </w:t>
      </w:r>
      <w:r w:rsidRPr="00127F10">
        <w:rPr>
          <w:i/>
        </w:rPr>
        <w:t>t</w:t>
      </w:r>
      <w:r w:rsidRPr="00127F10">
        <w:t xml:space="preserve"> ≥ 2,</w:t>
      </w:r>
      <w:r w:rsidR="00813BE9" w:rsidRPr="00127F10">
        <w:t xml:space="preserve"> we have:</w:t>
      </w:r>
    </w:p>
    <w:p w:rsidR="0023693C" w:rsidRPr="00127F10" w:rsidRDefault="00FE3715" w:rsidP="007F0A90">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i,j,k</m:t>
              </m:r>
            </m:e>
          </m:d>
          <m:r>
            <m:rPr>
              <m:aln/>
            </m:rP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oMath>
      </m:oMathPara>
    </w:p>
    <w:p w:rsidR="0023693C" w:rsidRPr="00127F10" w:rsidRDefault="0023693C" w:rsidP="007F0A90">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851FD1" w:rsidRPr="00127F10" w:rsidRDefault="00851FD1" w:rsidP="00851FD1">
      <w:pPr>
        <w:jc w:val="center"/>
      </w:pPr>
      <w:r w:rsidRPr="00127F10">
        <w:t>(</w:t>
      </w:r>
      <w:r w:rsidR="00B86768" w:rsidRPr="00127F10">
        <w:t xml:space="preserve">The integral </w:t>
      </w: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oMath>
      <w:r w:rsidR="00B86768" w:rsidRPr="00127F10">
        <w:t xml:space="preserve"> shown in formula </w:t>
      </w:r>
      <w:hyperlink w:anchor="_Formula_IV.5.8._Partial" w:tooltip="Formula III.2. Partial joint probabilities ξt(i, j, k) and γt(j, k) based on mixture model PDF" w:history="1">
        <w:r w:rsidR="00945BE7">
          <w:rPr>
            <w:rStyle w:val="Hyperlink"/>
            <w:u w:val="none"/>
          </w:rPr>
          <w:t>III.2</w:t>
        </w:r>
      </w:hyperlink>
      <w:r w:rsidR="00B86768" w:rsidRPr="00127F10">
        <w:t xml:space="preserve"> is turned back the original </w:t>
      </w:r>
      <w:proofErr w:type="gramStart"/>
      <w:r w:rsidR="00B86768" w:rsidRPr="00127F10">
        <w:t xml:space="preserve">PDF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w:t>
      </w:r>
    </w:p>
    <w:p w:rsidR="001D0903" w:rsidRPr="00127F10" w:rsidRDefault="0023693C" w:rsidP="007F0A90">
      <m:oMathPara>
        <m:oMathParaPr>
          <m:jc m:val="left"/>
        </m:oMathParaPr>
        <m:oMath>
          <m:r>
            <w:rPr>
              <w:rFonts w:ascii="Cambria Math" w:hAnsi="Cambria Math"/>
            </w:rPr>
            <w:lastRenderedPageBreak/>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851FD1" w:rsidRPr="00127F10" w:rsidRDefault="001D0903" w:rsidP="007F0A90">
      <m:oMathPara>
        <m:oMathParaPr>
          <m:jc m:val="left"/>
        </m:oMathParaP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1D0903" w:rsidRPr="00127F10" w:rsidRDefault="00851FD1" w:rsidP="007F0A90">
      <m:oMathPara>
        <m:oMathParaPr>
          <m:jc m:val="left"/>
        </m:oMathParaP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1973A5" w:rsidRPr="00127F10" w:rsidRDefault="001973A5" w:rsidP="001973A5">
      <w:pPr>
        <w:jc w:val="center"/>
      </w:pPr>
      <w:r w:rsidRPr="00127F10">
        <w:t>(</w:t>
      </w:r>
      <w:proofErr w:type="gramStart"/>
      <w:r w:rsidRPr="00127F10">
        <w:t>due</w:t>
      </w:r>
      <w:proofErr w:type="gramEnd"/>
      <w:r w:rsidRPr="00127F10">
        <w:t xml:space="preserve"> to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oMath>
      <w:r w:rsidRPr="00127F10">
        <w:t xml:space="preserve"> according to formula </w:t>
      </w:r>
      <w:hyperlink w:anchor="_Formula_IV.5.7._Mixture" w:tooltip="Formula III.1. Mixture model probability density function (PDF) of observation" w:history="1">
        <w:r w:rsidR="00945BE7">
          <w:rPr>
            <w:rStyle w:val="Hyperlink"/>
            <w:u w:val="none"/>
          </w:rPr>
          <w:t>III.1</w:t>
        </w:r>
      </w:hyperlink>
      <w:r w:rsidRPr="00127F10">
        <w:t>)</w:t>
      </w:r>
    </w:p>
    <w:p w:rsidR="0023693C" w:rsidRPr="00127F10" w:rsidRDefault="001D0903" w:rsidP="007F0A90">
      <m:oMathPara>
        <m:oMathParaPr>
          <m:jc m:val="left"/>
        </m:oMathParaP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oMath>
      </m:oMathPara>
    </w:p>
    <w:p w:rsidR="00636FF1" w:rsidRPr="00127F10" w:rsidRDefault="00813BE9" w:rsidP="007F0A90">
      <w:r w:rsidRPr="00127F10">
        <w:t>We also have:</w:t>
      </w:r>
    </w:p>
    <w:p w:rsidR="00636FF1" w:rsidRPr="00127F10" w:rsidRDefault="00FE3715" w:rsidP="007F0A90">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i,j,k</m:t>
                  </m:r>
                </m:e>
              </m:d>
            </m:e>
          </m:nary>
        </m:oMath>
      </m:oMathPara>
    </w:p>
    <w:p w:rsidR="00851FD1" w:rsidRPr="00127F10" w:rsidRDefault="00851FD1" w:rsidP="00851FD1">
      <w:pPr>
        <w:jc w:val="center"/>
      </w:pPr>
      <w:r w:rsidRPr="00127F10">
        <w:t>(</w:t>
      </w:r>
      <w:proofErr w:type="gramStart"/>
      <w:r w:rsidRPr="00127F10">
        <w:t>due</w:t>
      </w:r>
      <w:proofErr w:type="gramEnd"/>
      <w:r w:rsidRPr="00127F10">
        <w:t xml:space="preserve"> to </w:t>
      </w: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i,j,k</m:t>
                </m:r>
              </m:e>
            </m:d>
          </m:e>
        </m:nary>
      </m:oMath>
      <w:r w:rsidRPr="00127F10">
        <w:t xml:space="preserve"> according to formula </w:t>
      </w:r>
      <w:hyperlink w:anchor="_Formula_IV.4.3.2.6._The" w:tooltip="Formula I.3.2.6. The γt is sum of ξt over all states" w:history="1">
        <w:r w:rsidR="001A5A1B">
          <w:rPr>
            <w:rStyle w:val="Hyperlink"/>
            <w:u w:val="none"/>
          </w:rPr>
          <w:t>I</w:t>
        </w:r>
        <w:r w:rsidRPr="00127F10">
          <w:rPr>
            <w:rStyle w:val="Hyperlink"/>
            <w:u w:val="none"/>
          </w:rPr>
          <w:t>.3.2.6</w:t>
        </w:r>
      </w:hyperlink>
      <w:r w:rsidRPr="00127F10">
        <w:t>)</w:t>
      </w:r>
    </w:p>
    <w:p w:rsidR="00636FF1" w:rsidRPr="00127F10" w:rsidRDefault="00636FF1" w:rsidP="007F0A9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m:oMathPara>
    </w:p>
    <w:p w:rsidR="00636FF1" w:rsidRPr="00127F10" w:rsidRDefault="00636FF1" w:rsidP="007F0A90">
      <m:oMathPara>
        <m:oMathParaPr>
          <m:jc m:val="left"/>
        </m:oMathParaP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m:oMathPara>
    </w:p>
    <w:p w:rsidR="0023693C" w:rsidRPr="00127F10" w:rsidRDefault="00636FF1" w:rsidP="007F0A90">
      <m:oMathPara>
        <m:oMathParaPr>
          <m:jc m:val="left"/>
        </m:oMathParaP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nary>
            </m:den>
          </m:f>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851FD1" w:rsidRPr="00127F10" w:rsidRDefault="00851FD1" w:rsidP="00851FD1">
      <w:pPr>
        <w:jc w:val="center"/>
      </w:pPr>
      <w:r w:rsidRPr="00127F10">
        <w:t>(</w:t>
      </w:r>
      <w:proofErr w:type="gramStart"/>
      <w:r w:rsidRPr="00127F10">
        <w:t>due</w:t>
      </w:r>
      <w:proofErr w:type="gramEnd"/>
      <w:r w:rsidRPr="00127F10">
        <w:t xml:space="preserve"> to </w:t>
      </w: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127F10">
        <w:t xml:space="preserve"> according to formula </w:t>
      </w:r>
      <w:hyperlink w:anchor="_Formula_IV.4.3.2.6._The" w:tooltip="Formula I.3.2.6. The γt is sum of ξt over all states" w:history="1">
        <w:r w:rsidR="001A5A1B">
          <w:rPr>
            <w:rStyle w:val="Hyperlink"/>
            <w:u w:val="none"/>
          </w:rPr>
          <w:t>I</w:t>
        </w:r>
        <w:r w:rsidRPr="00127F10">
          <w:rPr>
            <w:rStyle w:val="Hyperlink"/>
            <w:u w:val="none"/>
          </w:rPr>
          <w:t>.3.2.6</w:t>
        </w:r>
      </w:hyperlink>
      <w:r w:rsidRPr="00127F10">
        <w:t>)</w:t>
      </w:r>
    </w:p>
    <w:p w:rsidR="00B2059A" w:rsidRPr="00127F10" w:rsidRDefault="00B2059A" w:rsidP="00636FF1">
      <w:r w:rsidRPr="00127F10">
        <w:t xml:space="preserve">Because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127F10">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127F10">
        <w:t xml:space="preserve"> are kept intac</w:t>
      </w:r>
      <w:r w:rsidR="00941329" w:rsidRPr="00127F10">
        <w:t xml:space="preserve">t, it is necessary to calculate </w:t>
      </w:r>
      <w:r w:rsidRPr="00127F10">
        <w:t xml:space="preserve">partial estimates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r>
              <w:rPr>
                <w:rFonts w:ascii="Cambria Math" w:hAnsi="Cambria Math"/>
              </w:rPr>
              <m:t>(k)</m:t>
            </m:r>
          </m:sup>
        </m:sSubSup>
      </m:oMath>
      <w:r w:rsidRPr="00127F10">
        <w:t xml:space="preserve"> </w:t>
      </w:r>
      <w:proofErr w:type="gramStart"/>
      <w:r w:rsidRPr="00127F10">
        <w:t xml:space="preserve">and </w:t>
      </w:r>
      <w:proofErr w:type="gramEnd"/>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Formula </w:t>
      </w:r>
      <w:hyperlink w:anchor="_Formula_IV.5.10._EM" w:tooltip="Formula III.4. EM conditional expectation for continuously observational HMM given mixture model PDF" w:history="1">
        <w:r w:rsidR="00945BE7">
          <w:rPr>
            <w:rStyle w:val="Hyperlink"/>
            <w:u w:val="none"/>
          </w:rPr>
          <w:t>III.4</w:t>
        </w:r>
      </w:hyperlink>
      <w:r w:rsidRPr="00127F10">
        <w:t xml:space="preserve"> specifies the EM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127F10">
        <w:t xml:space="preserve"> for </w:t>
      </w:r>
      <w:r w:rsidR="00D87B05">
        <w:t>continuous observation</w:t>
      </w:r>
      <w:r w:rsidRPr="00127F10">
        <w:t xml:space="preserve"> HMM </w:t>
      </w:r>
      <w:r w:rsidR="00FD2AF2" w:rsidRPr="00127F10">
        <w:t>given</w:t>
      </w:r>
      <w:r w:rsidRPr="00127F10">
        <w:t xml:space="preserve"> mixture model PDF.</w:t>
      </w:r>
    </w:p>
    <w:p w:rsidR="00FF5412" w:rsidRPr="00127F10" w:rsidRDefault="00FF5412" w:rsidP="00FF5412"/>
    <w:p w:rsidR="00FF5412" w:rsidRPr="00127F10" w:rsidRDefault="00FE3715" w:rsidP="00FF5412">
      <w:pPr>
        <w:spacing w:after="60"/>
      </w:pPr>
      <m:oMathPara>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e>
              </m:d>
              <m:d>
                <m:dPr>
                  <m:ctrlPr>
                    <w:rPr>
                      <w:rFonts w:ascii="Cambria Math" w:eastAsia="PMingLiU" w:hAnsi="Cambria Math"/>
                      <w:i/>
                      <w:lang w:eastAsia="zh-TW"/>
                    </w:rPr>
                  </m:ctrlPr>
                </m:dPr>
                <m:e>
                  <m:nary>
                    <m:naryPr>
                      <m:chr m:val="∑"/>
                      <m:limLoc m:val="undOvr"/>
                      <m:ctrlPr>
                        <w:rPr>
                          <w:rFonts w:ascii="Cambria Math" w:eastAsia="PMingLiU" w:hAnsi="Cambria Math"/>
                          <w:i/>
                          <w:lang w:eastAsia="zh-TW"/>
                        </w:rPr>
                      </m:ctrlPr>
                    </m:naryPr>
                    <m:sub>
                      <m:r>
                        <w:rPr>
                          <w:rFonts w:ascii="Cambria Math" w:hAnsi="Cambria Math"/>
                        </w:rPr>
                        <m:t>i=1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nary>
                        </m:e>
                      </m:nary>
                    </m:e>
                  </m:nary>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eastAsia="PMingLiU" w:hAnsi="Cambria Math"/>
                              <w:lang w:eastAsia="zh-TW"/>
                            </w:rPr>
                            <m:t>k=1</m:t>
                          </m:r>
                        </m:sub>
                        <m:sup>
                          <m:r>
                            <w:rPr>
                              <w:rFonts w:ascii="Cambria Math" w:eastAsia="PMingLiU" w:hAnsi="Cambria Math"/>
                              <w:lang w:eastAsia="zh-TW"/>
                            </w:rPr>
                            <m:t>K</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nary>
                        </m:e>
                      </m:nary>
                    </m:e>
                  </m:nary>
                </m:e>
              </m:d>
            </m:e>
          </m:nary>
        </m:oMath>
      </m:oMathPara>
    </w:p>
    <w:p w:rsidR="00FF5412" w:rsidRPr="00127F10" w:rsidRDefault="00FF5412" w:rsidP="00FF5412">
      <w:pPr>
        <w:pStyle w:val="Heading8"/>
        <w:ind w:left="360"/>
      </w:pPr>
      <w:bookmarkStart w:id="177" w:name="_Formula_IV.5.10._EM"/>
      <w:bookmarkStart w:id="178" w:name="_Toc425526277"/>
      <w:bookmarkStart w:id="179" w:name="_Toc451437847"/>
      <w:bookmarkEnd w:id="177"/>
      <w:r w:rsidRPr="00127F10">
        <w:rPr>
          <w:b/>
        </w:rPr>
        <w:lastRenderedPageBreak/>
        <w:t xml:space="preserve">Formula </w:t>
      </w:r>
      <w:r w:rsidR="00EA69FD">
        <w:rPr>
          <w:b/>
        </w:rPr>
        <w:t>II</w:t>
      </w:r>
      <w:r w:rsidR="00945BE7">
        <w:rPr>
          <w:b/>
        </w:rPr>
        <w:t>I</w:t>
      </w:r>
      <w:r w:rsidRPr="00127F10">
        <w:rPr>
          <w:b/>
        </w:rPr>
        <w:t>.</w:t>
      </w:r>
      <w:r w:rsidR="00945BE7">
        <w:rPr>
          <w:b/>
        </w:rPr>
        <w:t>4</w:t>
      </w:r>
      <w:r w:rsidRPr="00127F10">
        <w:rPr>
          <w:b/>
        </w:rPr>
        <w:t>.</w:t>
      </w:r>
      <w:r w:rsidRPr="00127F10">
        <w:t xml:space="preserve"> EM conditional expectation for </w:t>
      </w:r>
      <w:r w:rsidR="00D87B05">
        <w:t>continuous observation</w:t>
      </w:r>
      <w:r w:rsidRPr="00127F10">
        <w:t xml:space="preserve"> HMM </w:t>
      </w:r>
      <w:r w:rsidR="00FD2AF2" w:rsidRPr="00127F10">
        <w:t>given</w:t>
      </w:r>
      <w:r w:rsidRPr="00127F10">
        <w:t xml:space="preserve"> </w:t>
      </w:r>
      <w:r w:rsidR="00B2059A" w:rsidRPr="00127F10">
        <w:t>mixture</w:t>
      </w:r>
      <w:r w:rsidRPr="00127F10">
        <w:t xml:space="preserve"> </w:t>
      </w:r>
      <w:r w:rsidR="00B2059A" w:rsidRPr="00127F10">
        <w:t xml:space="preserve">model </w:t>
      </w:r>
      <w:r w:rsidRPr="00127F10">
        <w:t>PDF</w:t>
      </w:r>
      <w:bookmarkEnd w:id="178"/>
      <w:bookmarkEnd w:id="179"/>
    </w:p>
    <w:p w:rsidR="00FD2AF2" w:rsidRPr="00127F10" w:rsidRDefault="00FD2AF2" w:rsidP="00FD2AF2">
      <w:pPr>
        <w:ind w:left="360"/>
      </w:pPr>
      <w:r w:rsidRPr="00127F10">
        <w:t>Where</w:t>
      </w:r>
      <w:r w:rsidR="006D5727" w:rsidRPr="00127F10">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oMath>
      <w:r w:rsidR="006D5727" w:rsidRPr="00127F10">
        <w:t xml:space="preserve"> is index function such that,</w:t>
      </w:r>
    </w:p>
    <w:p w:rsidR="00F0799C" w:rsidRDefault="00FD2AF2" w:rsidP="00F0799C">
      <w:pPr>
        <w:ind w:left="36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p"/>
                      </m:rPr>
                      <w:rPr>
                        <w:rFonts w:ascii="Cambria Math" w:hAnsi="Cambria Math"/>
                      </w:rPr>
                      <m:t>counting for</m:t>
                    </m:r>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m:t>
                    </m:r>
                    <m:r>
                      <m:rPr>
                        <m:sty m:val="p"/>
                      </m:rPr>
                      <w:rPr>
                        <w:rFonts w:ascii="Cambria Math" w:hAnsi="Cambria Math"/>
                      </w:rPr>
                      <m:t>partial PDF</m:t>
                    </m:r>
                  </m:e>
                </m:mr>
                <m:mr>
                  <m:e>
                    <m:r>
                      <w:rPr>
                        <w:rFonts w:ascii="Cambria Math" w:hAnsi="Cambria Math"/>
                      </w:rPr>
                      <m:t xml:space="preserve">0 </m:t>
                    </m:r>
                    <m:r>
                      <m:rPr>
                        <m:sty m:val="p"/>
                      </m:rPr>
                      <w:rPr>
                        <w:rFonts w:ascii="Cambria Math" w:hAnsi="Cambria Math"/>
                      </w:rPr>
                      <m:t>otherwise</m:t>
                    </m:r>
                  </m:e>
                </m:mr>
              </m:m>
            </m:e>
          </m:d>
          <m:r>
            <m:rPr>
              <m:sty m:val="p"/>
            </m:rPr>
            <w:br/>
          </m:r>
        </m:oMath>
      </m:oMathPara>
      <w:r w:rsidR="00F0799C">
        <w:t>Note that notation “</w:t>
      </w:r>
      <w:proofErr w:type="spellStart"/>
      <w:r w:rsidR="00F0799C" w:rsidRPr="00F94D82">
        <w:rPr>
          <w:i/>
        </w:rPr>
        <w:t>ln</w:t>
      </w:r>
      <w:proofErr w:type="spellEnd"/>
      <w:r w:rsidR="00F0799C">
        <w:t>” denotes natural logarithm function.</w:t>
      </w:r>
    </w:p>
    <w:p w:rsidR="00FF5412" w:rsidRPr="00127F10" w:rsidRDefault="00FF5412" w:rsidP="00FF5412">
      <w:r w:rsidRPr="00127F10">
        <w:t xml:space="preserve">Derived from formula </w:t>
      </w:r>
      <w:hyperlink w:anchor="_Formula_IV.4.3.2.3._Lagrangian" w:tooltip="Formula I.3.2.3. Lagrangian function for HMM" w:history="1">
        <w:r w:rsidR="001A5A1B">
          <w:rPr>
            <w:rStyle w:val="Hyperlink"/>
            <w:u w:val="none"/>
          </w:rPr>
          <w:t>I</w:t>
        </w:r>
        <w:r w:rsidRPr="00127F10">
          <w:rPr>
            <w:rStyle w:val="Hyperlink"/>
            <w:u w:val="none"/>
          </w:rPr>
          <w:t>.3.2.3</w:t>
        </w:r>
      </w:hyperlink>
      <w:r w:rsidRPr="00127F10">
        <w:t xml:space="preserve">, the HMM </w:t>
      </w:r>
      <w:proofErr w:type="spellStart"/>
      <w:r w:rsidRPr="00127F10">
        <w:t>Lagrangian</w:t>
      </w:r>
      <w:proofErr w:type="spellEnd"/>
      <w:r w:rsidRPr="00127F10">
        <w:t xml:space="preserve"> function for </w:t>
      </w:r>
      <w:r w:rsidR="00D87B05">
        <w:t>continuous observation</w:t>
      </w:r>
      <w:r w:rsidRPr="00127F10">
        <w:t xml:space="preserve"> HMM </w:t>
      </w:r>
      <w:r w:rsidR="00FD2AF2" w:rsidRPr="00127F10">
        <w:t>given</w:t>
      </w:r>
      <w:r w:rsidRPr="00127F10">
        <w:t xml:space="preserve"> </w:t>
      </w:r>
      <w:r w:rsidR="00FD2AF2" w:rsidRPr="00127F10">
        <w:t>mixture</w:t>
      </w:r>
      <w:r w:rsidRPr="00127F10">
        <w:t xml:space="preserve"> </w:t>
      </w:r>
      <w:r w:rsidR="00FD2AF2" w:rsidRPr="00127F10">
        <w:t xml:space="preserve">model </w:t>
      </w:r>
      <w:r w:rsidRPr="00127F10">
        <w:t xml:space="preserve">PDF </w:t>
      </w:r>
      <w:r w:rsidR="00FD2AF2" w:rsidRPr="00127F10">
        <w:t xml:space="preserve">and constraint </w:t>
      </w:r>
      <w:r w:rsidR="00FD2AF2" w:rsidRPr="00127F10">
        <w:br/>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nary>
        <m:r>
          <w:rPr>
            <w:rFonts w:ascii="Cambria Math" w:hAnsi="Cambria Math"/>
          </w:rPr>
          <m:t>=1</m:t>
        </m:r>
      </m:oMath>
      <w:r w:rsidR="00FD2AF2" w:rsidRPr="00127F10">
        <w:t xml:space="preserve"> </w:t>
      </w:r>
      <w:r w:rsidRPr="00127F10">
        <w:t>is specified by formula</w:t>
      </w:r>
      <w:r w:rsidR="00591C68" w:rsidRPr="00127F10">
        <w:t xml:space="preserve"> </w:t>
      </w:r>
      <w:hyperlink w:anchor="_Formula_IV.5.11._Lagrangian" w:tooltip="Formula III.5. Lagrangian function for continuously observational HMM with single PDF" w:history="1">
        <w:r w:rsidR="00945BE7">
          <w:rPr>
            <w:rStyle w:val="Hyperlink"/>
            <w:u w:val="none"/>
          </w:rPr>
          <w:t>III.5</w:t>
        </w:r>
      </w:hyperlink>
      <w:r w:rsidRPr="00127F10">
        <w:t>.</w:t>
      </w:r>
    </w:p>
    <w:p w:rsidR="00FF5412" w:rsidRPr="00127F10" w:rsidRDefault="00FF5412" w:rsidP="00FF5412"/>
    <w:p w:rsidR="00FF5412" w:rsidRPr="00127F10" w:rsidRDefault="00FF5412" w:rsidP="00FF5412">
      <w:pPr>
        <w:spacing w:after="60"/>
      </w:pPr>
      <m:oMathPara>
        <m:oMath>
          <m:r>
            <w:rPr>
              <w:rFonts w:ascii="Cambria Math" w:hAnsi="Cambria Math"/>
            </w:rPr>
            <m:t>l</m:t>
          </m:r>
          <m:d>
            <m:dPr>
              <m:ctrlPr>
                <w:rPr>
                  <w:rFonts w:ascii="Cambria Math" w:hAnsi="Cambria Math"/>
                  <w:i/>
                </w:rPr>
              </m:ctrlPr>
            </m:dPr>
            <m:e>
              <m:r>
                <w:rPr>
                  <w:rFonts w:ascii="Cambria Math" w:hAnsi="Cambria Math"/>
                </w:rPr>
                <m:t>∆,λ,μ</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nary>
                </m:e>
              </m:d>
            </m:e>
          </m:nary>
        </m:oMath>
      </m:oMathPara>
    </w:p>
    <w:p w:rsidR="00FF5412" w:rsidRPr="00127F10" w:rsidRDefault="00FF5412" w:rsidP="00FF5412">
      <w:pPr>
        <w:pStyle w:val="Heading8"/>
        <w:ind w:left="360"/>
      </w:pPr>
      <w:bookmarkStart w:id="180" w:name="_Formula_IV.5.11._Lagrangian"/>
      <w:bookmarkStart w:id="181" w:name="_Toc425526278"/>
      <w:bookmarkStart w:id="182" w:name="_Toc451437848"/>
      <w:bookmarkEnd w:id="180"/>
      <w:r w:rsidRPr="00127F10">
        <w:rPr>
          <w:b/>
        </w:rPr>
        <w:t xml:space="preserve">Formula </w:t>
      </w:r>
      <w:r w:rsidR="00EA69FD">
        <w:rPr>
          <w:b/>
        </w:rPr>
        <w:t>II</w:t>
      </w:r>
      <w:r w:rsidR="00945BE7">
        <w:rPr>
          <w:b/>
        </w:rPr>
        <w:t>I</w:t>
      </w:r>
      <w:r w:rsidRPr="00127F10">
        <w:rPr>
          <w:b/>
        </w:rPr>
        <w:t>.</w:t>
      </w:r>
      <w:r w:rsidR="00945BE7">
        <w:rPr>
          <w:b/>
        </w:rPr>
        <w:t>5</w:t>
      </w:r>
      <w:r w:rsidRPr="00127F10">
        <w:rPr>
          <w:b/>
        </w:rPr>
        <w:t>.</w:t>
      </w:r>
      <w:r w:rsidRPr="00127F10">
        <w:t xml:space="preserve"> </w:t>
      </w:r>
      <w:proofErr w:type="spellStart"/>
      <w:r w:rsidRPr="00127F10">
        <w:t>Lagrangian</w:t>
      </w:r>
      <w:proofErr w:type="spellEnd"/>
      <w:r w:rsidRPr="00127F10">
        <w:t xml:space="preserve"> function for </w:t>
      </w:r>
      <w:r w:rsidR="00D87B05">
        <w:t>continuous observation</w:t>
      </w:r>
      <w:r w:rsidRPr="00127F10">
        <w:t xml:space="preserve"> HMM with single PDF</w:t>
      </w:r>
      <w:bookmarkEnd w:id="181"/>
      <w:bookmarkEnd w:id="182"/>
    </w:p>
    <w:p w:rsidR="00FF5412" w:rsidRPr="00127F10" w:rsidRDefault="00FF5412" w:rsidP="00FF5412">
      <w:pPr>
        <w:ind w:left="360"/>
      </w:pPr>
      <w:r w:rsidRPr="00127F10">
        <w:t xml:space="preserve">Where </w:t>
      </w:r>
      <w:r w:rsidRPr="00127F10">
        <w:rPr>
          <w:i/>
        </w:rPr>
        <w:t>λ</w:t>
      </w:r>
      <w:r w:rsidRPr="00127F10">
        <w:t xml:space="preserve"> is </w:t>
      </w:r>
      <w:r w:rsidRPr="00127F10">
        <w:rPr>
          <w:i/>
        </w:rPr>
        <w:t>n</w:t>
      </w:r>
      <w:r w:rsidRPr="00127F10">
        <w:t xml:space="preserve">-component vector </w:t>
      </w:r>
      <w:r w:rsidRPr="00127F10">
        <w:rPr>
          <w:i/>
        </w:rPr>
        <w:t xml:space="preserve">λ </w:t>
      </w:r>
      <w:r w:rsidRPr="00127F10">
        <w:t>= (</w:t>
      </w:r>
      <w:r w:rsidRPr="00127F10">
        <w:rPr>
          <w:i/>
        </w:rPr>
        <w:t>λ</w:t>
      </w:r>
      <w:r w:rsidRPr="00127F10">
        <w:rPr>
          <w:vertAlign w:val="subscript"/>
        </w:rPr>
        <w:t>1</w:t>
      </w:r>
      <w:r w:rsidRPr="00127F10">
        <w:t xml:space="preserve">, </w:t>
      </w:r>
      <w:r w:rsidRPr="00127F10">
        <w:rPr>
          <w:i/>
        </w:rPr>
        <w:t>λ</w:t>
      </w:r>
      <w:r w:rsidRPr="00127F10">
        <w:rPr>
          <w:vertAlign w:val="subscript"/>
        </w:rPr>
        <w:t>2</w:t>
      </w:r>
      <w:proofErr w:type="gramStart"/>
      <w:r w:rsidRPr="00127F10">
        <w:t>,…,</w:t>
      </w:r>
      <w:proofErr w:type="gramEnd"/>
      <w:r w:rsidRPr="00127F10">
        <w:t xml:space="preserve"> </w:t>
      </w:r>
      <w:proofErr w:type="spellStart"/>
      <w:r w:rsidRPr="00127F10">
        <w:rPr>
          <w:i/>
        </w:rPr>
        <w:t>λ</w:t>
      </w:r>
      <w:r w:rsidRPr="00127F10">
        <w:rPr>
          <w:i/>
          <w:vertAlign w:val="subscript"/>
        </w:rPr>
        <w:t>n</w:t>
      </w:r>
      <w:proofErr w:type="spellEnd"/>
      <w:r w:rsidRPr="00127F10">
        <w:t>)</w:t>
      </w:r>
      <w:r w:rsidR="004A2BA9" w:rsidRPr="00127F10">
        <w:t xml:space="preserve"> and </w:t>
      </w:r>
      <w:r w:rsidR="004A2BA9" w:rsidRPr="00127F10">
        <w:rPr>
          <w:i/>
        </w:rPr>
        <w:t>μ</w:t>
      </w:r>
      <w:r w:rsidR="004A2BA9" w:rsidRPr="00127F10">
        <w:t xml:space="preserve"> is </w:t>
      </w:r>
      <w:r w:rsidR="004A2BA9" w:rsidRPr="00127F10">
        <w:rPr>
          <w:i/>
        </w:rPr>
        <w:t>n</w:t>
      </w:r>
      <w:r w:rsidR="004A2BA9" w:rsidRPr="00127F10">
        <w:t xml:space="preserve">-component vector </w:t>
      </w:r>
      <w:r w:rsidR="004A2BA9" w:rsidRPr="00127F10">
        <w:rPr>
          <w:i/>
        </w:rPr>
        <w:t xml:space="preserve">μ </w:t>
      </w:r>
      <w:r w:rsidR="004A2BA9" w:rsidRPr="00127F10">
        <w:t>= (</w:t>
      </w:r>
      <w:r w:rsidR="004A2BA9" w:rsidRPr="00127F10">
        <w:rPr>
          <w:i/>
        </w:rPr>
        <w:t>μ</w:t>
      </w:r>
      <w:r w:rsidR="004A2BA9" w:rsidRPr="00127F10">
        <w:rPr>
          <w:vertAlign w:val="subscript"/>
        </w:rPr>
        <w:t>1</w:t>
      </w:r>
      <w:r w:rsidR="004A2BA9" w:rsidRPr="00127F10">
        <w:t xml:space="preserve">, </w:t>
      </w:r>
      <w:r w:rsidR="004A2BA9" w:rsidRPr="00127F10">
        <w:rPr>
          <w:i/>
        </w:rPr>
        <w:t>μ</w:t>
      </w:r>
      <w:r w:rsidR="004A2BA9" w:rsidRPr="00127F10">
        <w:rPr>
          <w:vertAlign w:val="subscript"/>
        </w:rPr>
        <w:t>2</w:t>
      </w:r>
      <w:r w:rsidR="004A2BA9" w:rsidRPr="00127F10">
        <w:t xml:space="preserve">,…, </w:t>
      </w:r>
      <w:proofErr w:type="spellStart"/>
      <w:r w:rsidR="004A2BA9" w:rsidRPr="00127F10">
        <w:rPr>
          <w:i/>
        </w:rPr>
        <w:t>μ</w:t>
      </w:r>
      <w:r w:rsidR="004A2BA9" w:rsidRPr="00127F10">
        <w:rPr>
          <w:i/>
          <w:vertAlign w:val="subscript"/>
        </w:rPr>
        <w:t>n</w:t>
      </w:r>
      <w:proofErr w:type="spellEnd"/>
      <w:r w:rsidR="004A2BA9" w:rsidRPr="00127F10">
        <w:t>)</w:t>
      </w:r>
      <w:r w:rsidRPr="00127F10">
        <w:t xml:space="preserve">. Factors </w:t>
      </w:r>
      <w:proofErr w:type="spellStart"/>
      <w:r w:rsidRPr="00127F10">
        <w:rPr>
          <w:i/>
        </w:rPr>
        <w:t>λ</w:t>
      </w:r>
      <w:r w:rsidRPr="00127F10">
        <w:rPr>
          <w:i/>
          <w:vertAlign w:val="subscript"/>
        </w:rPr>
        <w:t>i</w:t>
      </w:r>
      <w:proofErr w:type="spellEnd"/>
      <w:r w:rsidRPr="00127F10">
        <w:t xml:space="preserve"> ≥ 0 </w:t>
      </w:r>
      <w:r w:rsidR="004A2BA9" w:rsidRPr="00127F10">
        <w:t xml:space="preserve">and </w:t>
      </w:r>
      <w:proofErr w:type="spellStart"/>
      <w:r w:rsidR="004A2BA9" w:rsidRPr="00127F10">
        <w:rPr>
          <w:i/>
        </w:rPr>
        <w:t>μ</w:t>
      </w:r>
      <w:r w:rsidR="004A2BA9" w:rsidRPr="00127F10">
        <w:rPr>
          <w:i/>
          <w:vertAlign w:val="subscript"/>
        </w:rPr>
        <w:t>j</w:t>
      </w:r>
      <w:proofErr w:type="spellEnd"/>
      <w:r w:rsidR="004A2BA9" w:rsidRPr="00127F10">
        <w:t xml:space="preserve"> ≥ 0 </w:t>
      </w:r>
      <w:r w:rsidRPr="00127F10">
        <w:t xml:space="preserve">are called </w:t>
      </w:r>
      <w:proofErr w:type="gramStart"/>
      <w:r w:rsidRPr="00127F10">
        <w:t>Lagrange  multipliers</w:t>
      </w:r>
      <w:proofErr w:type="gramEnd"/>
      <w:r w:rsidRPr="00127F10">
        <w:t xml:space="preserve"> or </w:t>
      </w:r>
      <w:proofErr w:type="spellStart"/>
      <w:r w:rsidRPr="00127F10">
        <w:t>Karush</w:t>
      </w:r>
      <w:proofErr w:type="spellEnd"/>
      <w:r w:rsidRPr="00127F10">
        <w:t xml:space="preserve">-Kuhn-Tucker multipliers </w:t>
      </w:r>
      <w:sdt>
        <w:sdtPr>
          <w:id w:val="6720132"/>
          <w:citation/>
        </w:sdtPr>
        <w:sdtEndPr/>
        <w:sdtContent>
          <w:r w:rsidR="00CD02C3" w:rsidRPr="00127F10">
            <w:fldChar w:fldCharType="begin"/>
          </w:r>
          <w:r w:rsidRPr="00127F10">
            <w:instrText xml:space="preserve"> CITATION Wikipedia2014KKT \l 1033 </w:instrText>
          </w:r>
          <w:r w:rsidR="00CD02C3" w:rsidRPr="00127F10">
            <w:fldChar w:fldCharType="separate"/>
          </w:r>
          <w:r w:rsidRPr="00127F10">
            <w:rPr>
              <w:noProof/>
            </w:rPr>
            <w:t>(Wikipedia, Karush–Kuhn–Tucker conditions, 2014)</w:t>
          </w:r>
          <w:r w:rsidR="00CD02C3" w:rsidRPr="00127F10">
            <w:fldChar w:fldCharType="end"/>
          </w:r>
        </w:sdtContent>
      </w:sdt>
      <w:r w:rsidRPr="00127F10">
        <w:t xml:space="preserve"> or dual variables. </w:t>
      </w:r>
    </w:p>
    <w:p w:rsidR="004A2BA9" w:rsidRPr="00127F10" w:rsidRDefault="004A2BA9" w:rsidP="004A2BA9">
      <w:r w:rsidRPr="00127F10">
        <w:t xml:space="preserve">The estimate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r>
              <w:rPr>
                <w:rFonts w:ascii="Cambria Math" w:hAnsi="Cambria Math"/>
              </w:rPr>
              <m:t>(k)</m:t>
            </m:r>
          </m:sup>
        </m:sSubSup>
      </m:oMath>
      <w:r w:rsidRPr="00127F10">
        <w:t xml:space="preserve"> which is extreme point of the Lagrangian function </w:t>
      </w:r>
      <w:proofErr w:type="gramStart"/>
      <w:r w:rsidRPr="00127F10">
        <w:rPr>
          <w:i/>
        </w:rPr>
        <w:t>l</w:t>
      </w:r>
      <w:r w:rsidRPr="00127F10">
        <w:t>(</w:t>
      </w:r>
      <w:proofErr w:type="gramEnd"/>
      <w:r w:rsidRPr="00127F10">
        <w:t xml:space="preserve">Δ, </w:t>
      </w:r>
      <w:r w:rsidRPr="00127F10">
        <w:rPr>
          <w:i/>
        </w:rPr>
        <w:t>λ</w:t>
      </w:r>
      <w:r w:rsidRPr="00127F10">
        <w:t>,</w:t>
      </w:r>
      <w:r w:rsidRPr="00127F10">
        <w:rPr>
          <w:i/>
        </w:rPr>
        <w:t xml:space="preserve"> μ</w:t>
      </w:r>
      <w:r w:rsidRPr="00127F10">
        <w:t xml:space="preserve">) is determined by setting partial derivatives of </w:t>
      </w:r>
      <w:r w:rsidRPr="00127F10">
        <w:rPr>
          <w:i/>
        </w:rPr>
        <w:t>l</w:t>
      </w:r>
      <w:r w:rsidRPr="00127F10">
        <w:t xml:space="preserve">(Δ, </w:t>
      </w:r>
      <w:r w:rsidRPr="00127F10">
        <w:rPr>
          <w:i/>
        </w:rPr>
        <w:t>λ</w:t>
      </w:r>
      <w:r w:rsidRPr="00127F10">
        <w:t>,</w:t>
      </w:r>
      <w:r w:rsidRPr="00127F10">
        <w:rPr>
          <w:i/>
        </w:rPr>
        <w:t xml:space="preserve"> μ</w:t>
      </w:r>
      <w:r w:rsidRPr="00127F10">
        <w:t xml:space="preserve">) with respect to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oMath>
      <w:r w:rsidRPr="00127F10">
        <w:t xml:space="preserve"> to be zero. The partial derivative of </w:t>
      </w:r>
      <w:proofErr w:type="gramStart"/>
      <w:r w:rsidRPr="00127F10">
        <w:rPr>
          <w:i/>
        </w:rPr>
        <w:t>l</w:t>
      </w:r>
      <w:r w:rsidRPr="00127F10">
        <w:t>(</w:t>
      </w:r>
      <w:proofErr w:type="gramEnd"/>
      <w:r w:rsidRPr="00127F10">
        <w:t xml:space="preserve">Δ, </w:t>
      </w:r>
      <w:r w:rsidRPr="00127F10">
        <w:rPr>
          <w:i/>
        </w:rPr>
        <w:t>λ</w:t>
      </w:r>
      <w:r w:rsidRPr="00127F10">
        <w:t xml:space="preserve">) with respect to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oMath>
      <w:r w:rsidRPr="00127F10">
        <w:t xml:space="preserve"> is:</w:t>
      </w:r>
    </w:p>
    <w:p w:rsidR="004A2BA9" w:rsidRPr="00127F10" w:rsidRDefault="00FE3715" w:rsidP="004A2BA9">
      <m:oMathPara>
        <m:oMathParaPr>
          <m:jc m:val="left"/>
        </m:oMathPara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m:t>
                  </m:r>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e>
              </m:nary>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nary>
                    </m:e>
                  </m:d>
                </m:e>
              </m:nary>
            </m:e>
          </m:d>
        </m:oMath>
      </m:oMathPara>
    </w:p>
    <w:p w:rsidR="004A2BA9" w:rsidRPr="00127F10" w:rsidRDefault="004A2BA9" w:rsidP="004A2BA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e>
                  </m:d>
                  <m:d>
                    <m:dPr>
                      <m:ctrlPr>
                        <w:rPr>
                          <w:rFonts w:ascii="Cambria Math" w:eastAsia="PMingLiU" w:hAnsi="Cambria Math"/>
                          <w:i/>
                          <w:lang w:eastAsia="zh-TW"/>
                        </w:rPr>
                      </m:ctrlPr>
                    </m:dPr>
                    <m:e>
                      <m:nary>
                        <m:naryPr>
                          <m:chr m:val="∑"/>
                          <m:limLoc m:val="undOvr"/>
                          <m:ctrlPr>
                            <w:rPr>
                              <w:rFonts w:ascii="Cambria Math" w:eastAsia="PMingLiU" w:hAnsi="Cambria Math"/>
                              <w:i/>
                              <w:lang w:eastAsia="zh-TW"/>
                            </w:rPr>
                          </m:ctrlPr>
                        </m:naryPr>
                        <m:sub>
                          <m:r>
                            <w:rPr>
                              <w:rFonts w:ascii="Cambria Math" w:hAnsi="Cambria Math"/>
                            </w:rPr>
                            <m:t>i=1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nary>
                            </m:e>
                          </m:nary>
                        </m:e>
                      </m:nary>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eastAsia="PMingLiU" w:hAnsi="Cambria Math"/>
                                  <w:lang w:eastAsia="zh-TW"/>
                                </w:rPr>
                                <m:t>k=1</m:t>
                              </m:r>
                            </m:sub>
                            <m:sup>
                              <m:r>
                                <w:rPr>
                                  <w:rFonts w:ascii="Cambria Math" w:eastAsia="PMingLiU" w:hAnsi="Cambria Math"/>
                                  <w:lang w:eastAsia="zh-TW"/>
                                </w:rPr>
                                <m:t>K</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nary>
                            </m:e>
                          </m:nary>
                        </m:e>
                      </m:nary>
                    </m:e>
                  </m:d>
                </m:e>
              </m:nary>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w:lastRenderedPageBreak/>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eastAsia="PMingLiU" w:hAnsi="Cambria Math"/>
                              <w:lang w:eastAsia="zh-TW"/>
                            </w:rPr>
                            <m:t>k=1</m:t>
                          </m:r>
                        </m:sub>
                        <m:sup>
                          <m:r>
                            <w:rPr>
                              <w:rFonts w:ascii="Cambria Math" w:eastAsia="PMingLiU" w:hAnsi="Cambria Math"/>
                              <w:lang w:eastAsia="zh-TW"/>
                            </w:rPr>
                            <m:t>K</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e>
                          </m:nary>
                        </m:e>
                      </m:nary>
                    </m:e>
                  </m:nary>
                </m:e>
              </m:nary>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e>
                          </m:nary>
                        </m:e>
                      </m:nary>
                    </m:e>
                  </m:nary>
                </m:e>
              </m:nary>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e>
                  </m:nary>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e>
                  </m:nary>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e>
                  </m:nary>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1D3AEA" w:rsidRPr="00127F10" w:rsidRDefault="001D3AEA" w:rsidP="001D3AE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1D3AEA" w:rsidRPr="00127F10" w:rsidRDefault="006D5727" w:rsidP="006D5727">
      <w:pPr>
        <w:jc w:val="center"/>
      </w:pPr>
      <w:r w:rsidRPr="00127F10">
        <w:t>(Due to total probability rule)</w:t>
      </w:r>
    </w:p>
    <w:p w:rsidR="006D5727" w:rsidRPr="00127F10" w:rsidRDefault="006D5727" w:rsidP="006D5727">
      <w:r w:rsidRPr="00127F10">
        <w:t xml:space="preserve">Where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oMath>
      <w:r w:rsidRPr="00127F10">
        <w:t xml:space="preserve"> is index function such that,</w:t>
      </w:r>
    </w:p>
    <w:p w:rsidR="001255F0" w:rsidRPr="00127F10" w:rsidRDefault="006D5727" w:rsidP="001255F0">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p"/>
                      </m:rPr>
                      <w:rPr>
                        <w:rFonts w:ascii="Cambria Math" w:hAnsi="Cambria Math"/>
                      </w:rPr>
                      <m:t>counting for</m:t>
                    </m:r>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m:t>
                    </m:r>
                    <m:r>
                      <m:rPr>
                        <m:sty m:val="p"/>
                      </m:rPr>
                      <w:rPr>
                        <w:rFonts w:ascii="Cambria Math" w:hAnsi="Cambria Math"/>
                      </w:rPr>
                      <m:t>partial PDF</m:t>
                    </m:r>
                  </m:e>
                </m:mr>
                <m:mr>
                  <m:e>
                    <m:r>
                      <w:rPr>
                        <w:rFonts w:ascii="Cambria Math" w:hAnsi="Cambria Math"/>
                      </w:rPr>
                      <m:t xml:space="preserve">0 </m:t>
                    </m:r>
                    <m:r>
                      <m:rPr>
                        <m:sty m:val="p"/>
                      </m:rPr>
                      <w:rPr>
                        <w:rFonts w:ascii="Cambria Math" w:hAnsi="Cambria Math"/>
                      </w:rPr>
                      <m:t>otherwise</m:t>
                    </m:r>
                  </m:e>
                </m:mr>
              </m:m>
            </m:e>
          </m:d>
          <m:r>
            <m:rPr>
              <m:sty m:val="p"/>
            </m:rPr>
            <w:br/>
          </m:r>
        </m:oMath>
        <m:oMath>
          <m:r>
            <w:rPr>
              <w:rFonts w:ascii="Cambria Math" w:hAnsi="Cambria Math"/>
            </w:rPr>
            <m:t>I</m:t>
          </m:r>
          <m:d>
            <m:dPr>
              <m:ctrlPr>
                <w:rPr>
                  <w:rFonts w:ascii="Cambria Math" w:hAnsi="Cambria Math"/>
                  <w:i/>
                </w:rPr>
              </m:ctrlPr>
            </m:dPr>
            <m:e>
              <m:r>
                <w:rPr>
                  <w:rFonts w:ascii="Cambria Math" w:hAnsi="Cambria Math"/>
                </w:rPr>
                <m:t>k</m:t>
              </m:r>
            </m:e>
          </m:d>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counting for</m:t>
                    </m:r>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m:t>
                    </m:r>
                    <m:r>
                      <m:rPr>
                        <m:sty m:val="p"/>
                      </m:rPr>
                      <w:rPr>
                        <w:rFonts w:ascii="Cambria Math" w:hAnsi="Cambria Math"/>
                      </w:rPr>
                      <m:t>partial PDF</m:t>
                    </m:r>
                  </m:e>
                </m:mr>
                <m:mr>
                  <m:e>
                    <m:r>
                      <w:rPr>
                        <w:rFonts w:ascii="Cambria Math" w:hAnsi="Cambria Math"/>
                      </w:rPr>
                      <m:t xml:space="preserve">0 </m:t>
                    </m:r>
                    <m:r>
                      <m:rPr>
                        <m:sty m:val="p"/>
                      </m:rPr>
                      <w:rPr>
                        <w:rFonts w:ascii="Cambria Math" w:hAnsi="Cambria Math"/>
                      </w:rPr>
                      <m:t>otherwise</m:t>
                    </m:r>
                  </m:e>
                </m:mr>
              </m:m>
            </m:e>
          </m:d>
        </m:oMath>
      </m:oMathPara>
    </w:p>
    <w:p w:rsidR="006D5727" w:rsidRPr="00127F10" w:rsidRDefault="006D5727" w:rsidP="006D5727">
      <w:r w:rsidRPr="00127F10">
        <w:t>It implies</w:t>
      </w:r>
    </w:p>
    <w:p w:rsidR="006D5727" w:rsidRPr="00127F10" w:rsidRDefault="00FE3715" w:rsidP="006D5727">
      <m:oMathPara>
        <m:oMathParaPr>
          <m:jc m:val="left"/>
        </m:oMathPara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∆,λ,μ</m:t>
                  </m:r>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6D5727" w:rsidRPr="00127F10" w:rsidRDefault="006D5727" w:rsidP="006D572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6D5727" w:rsidRPr="00127F10" w:rsidRDefault="006D5727" w:rsidP="006D5727">
      <w:pPr>
        <w:jc w:val="center"/>
      </w:pPr>
      <w:r w:rsidRPr="00127F10">
        <w:t>(Due to multiplication rule)</w:t>
      </w:r>
    </w:p>
    <w:p w:rsidR="006D5727" w:rsidRPr="00127F10" w:rsidRDefault="006D5727" w:rsidP="006D572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6D5727" w:rsidRPr="00127F10" w:rsidRDefault="006D5727" w:rsidP="006D572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6D5727" w:rsidRPr="00127F10" w:rsidRDefault="006D5727" w:rsidP="006D5727">
      <w:pPr>
        <w:jc w:val="center"/>
      </w:pPr>
      <w:r w:rsidRPr="00127F10">
        <w:t xml:space="preserve">(Where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127F10">
        <w:t xml:space="preserve"> is the </w:t>
      </w:r>
      <w:r w:rsidR="004A7571" w:rsidRPr="00127F10">
        <w:t xml:space="preserve">joint </w:t>
      </w:r>
      <w:r w:rsidRPr="00127F10">
        <w:t xml:space="preserve">probability of state </w:t>
      </w:r>
      <w:proofErr w:type="spellStart"/>
      <w:r w:rsidRPr="00127F10">
        <w:rPr>
          <w:i/>
        </w:rPr>
        <w:t>x</w:t>
      </w:r>
      <w:r w:rsidRPr="00127F10">
        <w:rPr>
          <w:i/>
          <w:vertAlign w:val="subscript"/>
        </w:rPr>
        <w:t>t</w:t>
      </w:r>
      <w:proofErr w:type="spellEnd"/>
      <w:r w:rsidRPr="00127F10">
        <w:rPr>
          <w:i/>
        </w:rPr>
        <w:t>=</w:t>
      </w:r>
      <w:proofErr w:type="spellStart"/>
      <w:r w:rsidRPr="00127F10">
        <w:rPr>
          <w:i/>
        </w:rPr>
        <w:t>s</w:t>
      </w:r>
      <w:r w:rsidRPr="00127F10">
        <w:rPr>
          <w:i/>
          <w:vertAlign w:val="subscript"/>
        </w:rPr>
        <w:t>j</w:t>
      </w:r>
      <w:proofErr w:type="spellEnd"/>
      <w:r w:rsidRPr="00127F10">
        <w:t xml:space="preserve"> </w:t>
      </w:r>
      <w:r w:rsidR="004A7571" w:rsidRPr="00127F10">
        <w:t>and</w:t>
      </w:r>
      <w:r w:rsidRPr="00127F10">
        <w:t xml:space="preserve"> observation sequence </w:t>
      </w:r>
      <w:r w:rsidRPr="00127F10">
        <w:rPr>
          <w:i/>
        </w:rPr>
        <w:t>O</w:t>
      </w:r>
      <w:r w:rsidRPr="00127F10">
        <w:t xml:space="preserve"> </w:t>
      </w:r>
      <w:r w:rsidR="004A7571" w:rsidRPr="00127F10">
        <w:t>counting</w:t>
      </w:r>
      <w:r w:rsidRPr="00127F10">
        <w:t xml:space="preserve"> </w:t>
      </w:r>
      <w:r w:rsidR="004A7571" w:rsidRPr="00127F10">
        <w:t xml:space="preserve">for </w:t>
      </w:r>
      <w:proofErr w:type="spellStart"/>
      <w:r w:rsidRPr="00127F10">
        <w:rPr>
          <w:i/>
        </w:rPr>
        <w:t>k</w:t>
      </w:r>
      <w:r w:rsidRPr="00127F10">
        <w:rPr>
          <w:i/>
          <w:vertAlign w:val="superscript"/>
        </w:rPr>
        <w:t>th</w:t>
      </w:r>
      <w:proofErr w:type="spellEnd"/>
      <w:r w:rsidRPr="00127F10">
        <w:t xml:space="preserve"> PDF)</w:t>
      </w:r>
    </w:p>
    <w:p w:rsidR="004A2BA9" w:rsidRPr="00127F10" w:rsidRDefault="004A2BA9" w:rsidP="004A2BA9">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4A2BA9" w:rsidRPr="00127F10" w:rsidRDefault="004A2BA9" w:rsidP="004A2BA9">
      <w:pPr>
        <w:jc w:val="center"/>
      </w:pPr>
      <w:r w:rsidRPr="00127F10">
        <w:t xml:space="preserve">(Due to </w:t>
      </w: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127F10">
        <w:t xml:space="preserve"> according to formula </w:t>
      </w:r>
      <w:hyperlink w:anchor="_Formula_IV.5.8._Partial" w:tooltip="Formula II.8. Partial joint probabilities ξt(i, j, k) and γt(j, k) based on mixture model PDF" w:history="1">
        <w:r w:rsidR="00EA69FD">
          <w:rPr>
            <w:rStyle w:val="Hyperlink"/>
            <w:u w:val="none"/>
          </w:rPr>
          <w:t>II</w:t>
        </w:r>
        <w:r w:rsidRPr="00127F10">
          <w:rPr>
            <w:rStyle w:val="Hyperlink"/>
            <w:u w:val="none"/>
          </w:rPr>
          <w:t>.8</w:t>
        </w:r>
      </w:hyperlink>
      <w:r w:rsidRPr="00127F10">
        <w:t>)</w:t>
      </w:r>
    </w:p>
    <w:p w:rsidR="004A2BA9" w:rsidRPr="00127F10" w:rsidRDefault="004A2BA9" w:rsidP="004A2BA9">
      <w:r w:rsidRPr="00127F10">
        <w:t xml:space="preserve">Setting the partial derivative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m:t>
                </m:r>
              </m:e>
            </m:d>
          </m:num>
          <m:den>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den>
        </m:f>
      </m:oMath>
      <w:r w:rsidRPr="00127F10">
        <w:t xml:space="preserve"> to be zero, we get the equation whose solution is </w:t>
      </w:r>
      <w:proofErr w:type="gramStart"/>
      <w:r w:rsidRPr="00127F10">
        <w:t xml:space="preserve">estimate </w:t>
      </w:r>
      <w:proofErr w:type="gramEnd"/>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r>
              <w:rPr>
                <w:rFonts w:ascii="Cambria Math" w:hAnsi="Cambria Math"/>
              </w:rPr>
              <m:t>(k)</m:t>
            </m:r>
          </m:sup>
        </m:sSubSup>
      </m:oMath>
      <w:r w:rsidRPr="00127F10">
        <w:t>, as follows:</w:t>
      </w:r>
    </w:p>
    <w:p w:rsidR="004A2BA9" w:rsidRPr="00127F10" w:rsidRDefault="00FE3715" w:rsidP="007F0A90">
      <m:oMathPara>
        <m:oMathParaPr>
          <m:jc m:val="left"/>
        </m:oMathParaP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=0</m:t>
          </m:r>
        </m:oMath>
      </m:oMathPara>
    </w:p>
    <w:p w:rsidR="00FF5412" w:rsidRPr="00127F10" w:rsidRDefault="004A2BA9" w:rsidP="007F0A9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=0</m:t>
          </m:r>
        </m:oMath>
      </m:oMathPara>
    </w:p>
    <w:p w:rsidR="004A2BA9" w:rsidRPr="00127F10" w:rsidRDefault="004A2BA9" w:rsidP="007F0A90">
      <w:r w:rsidRPr="00127F10">
        <w:t xml:space="preserve">Summing the expression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127F10">
        <w:t xml:space="preserve"> over </w:t>
      </w:r>
      <w:r w:rsidRPr="00127F10">
        <w:rPr>
          <w:i/>
        </w:rPr>
        <w:t>K</w:t>
      </w:r>
      <w:r w:rsidRPr="00127F10">
        <w:t xml:space="preserve"> mixture components, we have:</w:t>
      </w:r>
    </w:p>
    <w:p w:rsidR="004A2BA9" w:rsidRPr="00127F10" w:rsidRDefault="00FE3715" w:rsidP="007F0A90">
      <m:oMathPara>
        <m:oMathParaPr>
          <m:jc m:val="left"/>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μ</m:t>
                  </m:r>
                </m:e>
                <m:sub>
                  <m:r>
                    <w:rPr>
                      <w:rFonts w:ascii="Cambria Math" w:hAnsi="Cambria Math"/>
                    </w:rPr>
                    <m:t>j</m:t>
                  </m:r>
                </m:sub>
              </m:sSub>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r>
            <w:rPr>
              <w:rFonts w:ascii="Cambria Math" w:hAnsi="Cambria Math"/>
            </w:rPr>
            <m:t>=0</m:t>
          </m:r>
        </m:oMath>
      </m:oMathPara>
    </w:p>
    <w:p w:rsidR="004A2BA9" w:rsidRPr="00127F10" w:rsidRDefault="004A2BA9" w:rsidP="007F0A9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r>
            <w:rPr>
              <w:rFonts w:ascii="Cambria Math" w:hAnsi="Cambria Math"/>
            </w:rPr>
            <m:t>=0</m:t>
          </m:r>
        </m:oMath>
      </m:oMathPara>
    </w:p>
    <w:p w:rsidR="004A2BA9" w:rsidRPr="00127F10" w:rsidRDefault="004A2BA9" w:rsidP="007F0A9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=0</m:t>
          </m:r>
        </m:oMath>
      </m:oMathPara>
    </w:p>
    <w:p w:rsidR="004A2BA9" w:rsidRPr="00127F10" w:rsidRDefault="004A2BA9" w:rsidP="004A2BA9">
      <w:pPr>
        <w:jc w:val="center"/>
      </w:pPr>
      <w:r w:rsidRPr="00127F10">
        <w:t xml:space="preserve">(Due to </w:t>
      </w:r>
      <w:proofErr w:type="gramStart"/>
      <w:r w:rsidRPr="00127F10">
        <w:t xml:space="preserve">constraint </w:t>
      </w:r>
      <w:proofErr w:type="gramEnd"/>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r>
          <w:rPr>
            <w:rFonts w:ascii="Cambria Math" w:hAnsi="Cambria Math"/>
          </w:rPr>
          <m:t>=1</m:t>
        </m:r>
      </m:oMath>
      <w:r w:rsidRPr="00127F10">
        <w:t>)</w:t>
      </w:r>
    </w:p>
    <w:p w:rsidR="004A2BA9" w:rsidRPr="00127F10" w:rsidRDefault="004A2BA9" w:rsidP="007F0A90">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e>
          </m:nary>
        </m:oMath>
      </m:oMathPara>
    </w:p>
    <w:p w:rsidR="004A2BA9" w:rsidRPr="00127F10" w:rsidRDefault="004A2BA9" w:rsidP="007F0A90">
      <w:r w:rsidRPr="00127F10">
        <w:t xml:space="preserve">Substituting </w:t>
      </w:r>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e>
        </m:nary>
      </m:oMath>
      <w:r w:rsidRPr="00127F10">
        <w:t xml:space="preserve"> into </w:t>
      </w:r>
      <w:proofErr w:type="gramStart"/>
      <w:r w:rsidRPr="00127F10">
        <w:t xml:space="preserve">equation </w:t>
      </w:r>
      <w:proofErr w:type="gramEnd"/>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=0</m:t>
        </m:r>
      </m:oMath>
      <w:r w:rsidRPr="00127F10">
        <w:t>, we have:</w:t>
      </w:r>
    </w:p>
    <w:p w:rsidR="004A2BA9" w:rsidRPr="00127F10" w:rsidRDefault="00FE3715" w:rsidP="007F0A9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j,l</m:t>
                      </m:r>
                    </m:e>
                  </m:d>
                </m:e>
              </m:nary>
            </m:e>
          </m:nary>
          <m:r>
            <w:rPr>
              <w:rFonts w:ascii="Cambria Math" w:hAnsi="Cambria Math"/>
            </w:rPr>
            <m:t>=0</m:t>
          </m:r>
        </m:oMath>
      </m:oMathPara>
    </w:p>
    <w:p w:rsidR="004A2BA9" w:rsidRPr="00127F10" w:rsidRDefault="004A2BA9" w:rsidP="007F0A90">
      <w:r w:rsidRPr="00127F10">
        <w:t xml:space="preserve">It implies that the weight estimate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w:t>
      </w:r>
      <w:proofErr w:type="gramStart"/>
      <w:r w:rsidRPr="00127F10">
        <w:t>is</w:t>
      </w:r>
      <w:r w:rsidR="00591C68" w:rsidRPr="00127F10">
        <w:t xml:space="preserve"> specified</w:t>
      </w:r>
      <w:proofErr w:type="gramEnd"/>
      <w:r w:rsidR="00591C68" w:rsidRPr="00127F10">
        <w:t xml:space="preserve"> by formula </w:t>
      </w:r>
      <w:hyperlink w:anchor="_Formula_IV.5.12._Weight" w:tooltip="Formula III.6. Weight estimate of partial PDF" w:history="1">
        <w:r w:rsidR="00945BE7">
          <w:rPr>
            <w:rStyle w:val="Hyperlink"/>
            <w:u w:val="none"/>
          </w:rPr>
          <w:t>III.6</w:t>
        </w:r>
      </w:hyperlink>
      <w:r w:rsidRPr="00127F10">
        <w:t>:</w:t>
      </w:r>
    </w:p>
    <w:p w:rsidR="00591C68" w:rsidRPr="00127F10" w:rsidRDefault="00591C68" w:rsidP="007F0A90"/>
    <w:p w:rsidR="004A2BA9" w:rsidRPr="00127F10" w:rsidRDefault="00FE3715" w:rsidP="00591C68">
      <w:pPr>
        <w:spacing w:after="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j,l</m:t>
                          </m:r>
                        </m:e>
                      </m:d>
                    </m:e>
                  </m:nary>
                </m:e>
              </m:nary>
            </m:den>
          </m:f>
        </m:oMath>
      </m:oMathPara>
    </w:p>
    <w:p w:rsidR="00591C68" w:rsidRPr="00127F10" w:rsidRDefault="00591C68" w:rsidP="00591C68">
      <w:pPr>
        <w:pStyle w:val="Heading8"/>
        <w:ind w:left="360"/>
      </w:pPr>
      <w:bookmarkStart w:id="183" w:name="_Formula_IV.5.12._Weight"/>
      <w:bookmarkStart w:id="184" w:name="_Toc425526279"/>
      <w:bookmarkStart w:id="185" w:name="_Toc451437849"/>
      <w:bookmarkEnd w:id="183"/>
      <w:r w:rsidRPr="00127F10">
        <w:rPr>
          <w:b/>
        </w:rPr>
        <w:t xml:space="preserve">Formula </w:t>
      </w:r>
      <w:r w:rsidR="00EA69FD">
        <w:rPr>
          <w:b/>
        </w:rPr>
        <w:t>II</w:t>
      </w:r>
      <w:r w:rsidR="00945BE7">
        <w:rPr>
          <w:b/>
        </w:rPr>
        <w:t>I</w:t>
      </w:r>
      <w:r w:rsidRPr="00127F10">
        <w:rPr>
          <w:b/>
        </w:rPr>
        <w:t>.</w:t>
      </w:r>
      <w:r w:rsidR="00945BE7">
        <w:rPr>
          <w:b/>
        </w:rPr>
        <w:t>6</w:t>
      </w:r>
      <w:r w:rsidRPr="00127F10">
        <w:rPr>
          <w:b/>
        </w:rPr>
        <w:t>.</w:t>
      </w:r>
      <w:r w:rsidRPr="00127F10">
        <w:t xml:space="preserve"> Weight estimate of partial PDF</w:t>
      </w:r>
      <w:bookmarkEnd w:id="184"/>
      <w:bookmarkEnd w:id="185"/>
    </w:p>
    <w:p w:rsidR="00E37CD3" w:rsidRPr="00127F10" w:rsidRDefault="00E37CD3" w:rsidP="00E37CD3">
      <w:pPr>
        <w:ind w:left="360"/>
      </w:pPr>
      <w:r w:rsidRPr="00127F10">
        <w:t xml:space="preserve">The partial joint probabilities </w:t>
      </w:r>
      <w:proofErr w:type="spellStart"/>
      <w:proofErr w:type="gramStart"/>
      <w:r w:rsidRPr="00127F10">
        <w:rPr>
          <w:i/>
        </w:rPr>
        <w:t>γ</w:t>
      </w:r>
      <w:r w:rsidRPr="00127F10">
        <w:rPr>
          <w:i/>
          <w:vertAlign w:val="subscript"/>
        </w:rPr>
        <w:t>t</w:t>
      </w:r>
      <w:proofErr w:type="spellEnd"/>
      <w:r w:rsidRPr="00127F10">
        <w:t>(</w:t>
      </w:r>
      <w:proofErr w:type="gramEnd"/>
      <w:r w:rsidRPr="00127F10">
        <w:rPr>
          <w:i/>
        </w:rPr>
        <w:t>j</w:t>
      </w:r>
      <w:r w:rsidRPr="00127F10">
        <w:t>,</w:t>
      </w:r>
      <w:r w:rsidRPr="00127F10">
        <w:rPr>
          <w:i/>
        </w:rPr>
        <w:t xml:space="preserve"> k</w:t>
      </w:r>
      <w:r w:rsidRPr="00127F10">
        <w:t xml:space="preserve">) is determined by formula </w:t>
      </w:r>
      <w:hyperlink w:anchor="_Formula_IV.5.8._Partial" w:tooltip="Formula III.2. Partial joint probabilities ξt(i, j, k) and γt(j, k) based on mixture model PDF" w:history="1">
        <w:r w:rsidR="00945BE7">
          <w:rPr>
            <w:rStyle w:val="Hyperlink"/>
            <w:u w:val="none"/>
          </w:rPr>
          <w:t>III.2</w:t>
        </w:r>
      </w:hyperlink>
      <w:r w:rsidRPr="00127F10">
        <w:t>.</w:t>
      </w:r>
    </w:p>
    <w:p w:rsidR="00054D3E" w:rsidRPr="00127F10" w:rsidRDefault="00054D3E" w:rsidP="00054D3E">
      <w:r w:rsidRPr="00127F10">
        <w:t xml:space="preserve">The parameter estimate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which is extreme point of the Lagrangian function </w:t>
      </w:r>
      <w:r w:rsidRPr="00127F10">
        <w:rPr>
          <w:i/>
        </w:rPr>
        <w:t>l</w:t>
      </w:r>
      <w:r w:rsidRPr="00127F10">
        <w:t xml:space="preserve">(Δ, </w:t>
      </w:r>
      <w:r w:rsidRPr="00127F10">
        <w:rPr>
          <w:i/>
        </w:rPr>
        <w:t>λ</w:t>
      </w:r>
      <w:r w:rsidR="008446CC" w:rsidRPr="00127F10">
        <w:t>,</w:t>
      </w:r>
      <w:r w:rsidR="008446CC" w:rsidRPr="00127F10">
        <w:rPr>
          <w:i/>
        </w:rPr>
        <w:t xml:space="preserve"> μ</w:t>
      </w:r>
      <w:r w:rsidRPr="00127F10">
        <w:t xml:space="preserve">) is determined by setting partial derivatives of </w:t>
      </w:r>
      <w:r w:rsidRPr="00127F10">
        <w:rPr>
          <w:i/>
        </w:rPr>
        <w:t>l</w:t>
      </w:r>
      <w:r w:rsidRPr="00127F10">
        <w:t xml:space="preserve">(Δ, </w:t>
      </w:r>
      <w:r w:rsidRPr="00127F10">
        <w:rPr>
          <w:i/>
        </w:rPr>
        <w:t>λ</w:t>
      </w:r>
      <w:r w:rsidR="004A7571" w:rsidRPr="00127F10">
        <w:t>,</w:t>
      </w:r>
      <w:r w:rsidR="004A7571" w:rsidRPr="00127F10">
        <w:rPr>
          <w:i/>
        </w:rPr>
        <w:t xml:space="preserve"> μ</w:t>
      </w:r>
      <w:r w:rsidRPr="00127F10">
        <w:t xml:space="preserve">) with respect to </w:t>
      </w:r>
      <m:oMath>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to be zero. The partial derivative of </w:t>
      </w:r>
      <w:proofErr w:type="gramStart"/>
      <w:r w:rsidRPr="00127F10">
        <w:rPr>
          <w:i/>
        </w:rPr>
        <w:t>l</w:t>
      </w:r>
      <w:r w:rsidRPr="00127F10">
        <w:t>(</w:t>
      </w:r>
      <w:proofErr w:type="gramEnd"/>
      <w:r w:rsidRPr="00127F10">
        <w:t xml:space="preserve">Δ, </w:t>
      </w:r>
      <w:r w:rsidRPr="00127F10">
        <w:rPr>
          <w:i/>
        </w:rPr>
        <w:t>λ</w:t>
      </w:r>
      <w:r w:rsidR="00B92064" w:rsidRPr="00127F10">
        <w:t>,</w:t>
      </w:r>
      <w:r w:rsidR="00B92064" w:rsidRPr="00127F10">
        <w:rPr>
          <w:i/>
        </w:rPr>
        <w:t xml:space="preserve"> μ</w:t>
      </w:r>
      <w:r w:rsidRPr="00127F10">
        <w:t xml:space="preserve">) with respect to </w:t>
      </w:r>
      <m:oMath>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xml:space="preserve"> is:</w:t>
      </w:r>
    </w:p>
    <w:p w:rsidR="008446CC" w:rsidRPr="00127F10" w:rsidRDefault="00FE3715" w:rsidP="008446CC">
      <m:oMathPara>
        <m:oMathParaPr>
          <m:jc m:val="left"/>
        </m:oMathPara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∆,λ,μ</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e>
              </m:nary>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nary>
                    </m:e>
                  </m:d>
                </m:e>
              </m:nary>
            </m:e>
          </m:d>
        </m:oMath>
      </m:oMathPara>
    </w:p>
    <w:p w:rsidR="008446CC" w:rsidRPr="00127F10" w:rsidRDefault="008446CC" w:rsidP="008446CC">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oMath>
      </m:oMathPara>
    </w:p>
    <w:p w:rsidR="008446CC" w:rsidRPr="00127F10" w:rsidRDefault="008446CC" w:rsidP="008446CC">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e>
                  </m:d>
                  <m:d>
                    <m:dPr>
                      <m:ctrlPr>
                        <w:rPr>
                          <w:rFonts w:ascii="Cambria Math" w:eastAsia="PMingLiU" w:hAnsi="Cambria Math"/>
                          <w:i/>
                          <w:lang w:eastAsia="zh-TW"/>
                        </w:rPr>
                      </m:ctrlPr>
                    </m:dPr>
                    <m:e>
                      <m:nary>
                        <m:naryPr>
                          <m:chr m:val="∑"/>
                          <m:limLoc m:val="undOvr"/>
                          <m:ctrlPr>
                            <w:rPr>
                              <w:rFonts w:ascii="Cambria Math" w:eastAsia="PMingLiU" w:hAnsi="Cambria Math"/>
                              <w:i/>
                              <w:lang w:eastAsia="zh-TW"/>
                            </w:rPr>
                          </m:ctrlPr>
                        </m:naryPr>
                        <m:sub>
                          <m:r>
                            <w:rPr>
                              <w:rFonts w:ascii="Cambria Math" w:hAnsi="Cambria Math"/>
                            </w:rPr>
                            <m:t>i=1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nary>
                            </m:e>
                          </m:nary>
                        </m:e>
                      </m:nary>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eastAsia="PMingLiU" w:hAnsi="Cambria Math"/>
                                  <w:lang w:eastAsia="zh-TW"/>
                                </w:rPr>
                                <m:t>k=1</m:t>
                              </m:r>
                            </m:sub>
                            <m:sup>
                              <m:r>
                                <w:rPr>
                                  <w:rFonts w:ascii="Cambria Math" w:eastAsia="PMingLiU" w:hAnsi="Cambria Math"/>
                                  <w:lang w:eastAsia="zh-TW"/>
                                </w:rPr>
                                <m:t>K</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nary>
                            </m:e>
                          </m:nary>
                        </m:e>
                      </m:nary>
                    </m:e>
                  </m:d>
                </m:e>
              </m:nary>
            </m:e>
          </m:d>
        </m:oMath>
      </m:oMathPara>
    </w:p>
    <w:p w:rsidR="008446CC" w:rsidRPr="00127F10" w:rsidRDefault="008446CC" w:rsidP="008446CC">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eastAsia="PMingLiU" w:hAnsi="Cambria Math"/>
                      <w:i/>
                      <w:lang w:eastAsia="zh-TW"/>
                    </w:rPr>
                  </m:ctrlPr>
                </m:naryPr>
                <m:sub>
                  <m:r>
                    <w:rPr>
                      <w:rFonts w:ascii="Cambria Math" w:hAnsi="Cambria Math"/>
                    </w:rPr>
                    <m:t>j=1</m:t>
                  </m:r>
                </m:sub>
                <m:sup>
                  <m:r>
                    <w:rPr>
                      <w:rFonts w:ascii="Cambria Math" w:hAnsi="Cambria Math"/>
                    </w:rPr>
                    <m:t>n</m:t>
                  </m:r>
                </m:sup>
                <m:e>
                  <m:nary>
                    <m:naryPr>
                      <m:chr m:val="∑"/>
                      <m:limLoc m:val="undOvr"/>
                      <m:ctrlPr>
                        <w:rPr>
                          <w:rFonts w:ascii="Cambria Math" w:eastAsia="PMingLiU" w:hAnsi="Cambria Math"/>
                          <w:i/>
                          <w:lang w:eastAsia="zh-TW"/>
                        </w:rPr>
                      </m:ctrlPr>
                    </m:naryPr>
                    <m:sub>
                      <m:r>
                        <w:rPr>
                          <w:rFonts w:ascii="Cambria Math" w:eastAsia="PMingLiU" w:hAnsi="Cambria Math"/>
                          <w:lang w:eastAsia="zh-TW"/>
                        </w:rPr>
                        <m:t>k=1</m:t>
                      </m:r>
                    </m:sub>
                    <m:sup>
                      <m:r>
                        <w:rPr>
                          <w:rFonts w:ascii="Cambria Math" w:eastAsia="PMingLiU" w:hAnsi="Cambria Math"/>
                          <w:lang w:eastAsia="zh-TW"/>
                        </w:rPr>
                        <m:t>K</m:t>
                      </m:r>
                    </m:sup>
                    <m:e>
                      <m:nary>
                        <m:naryPr>
                          <m:chr m:val="∑"/>
                          <m:limLoc m:val="undOvr"/>
                          <m:ctrlPr>
                            <w:rPr>
                              <w:rFonts w:ascii="Cambria Math" w:eastAsia="PMingLiU" w:hAnsi="Cambria Math"/>
                              <w:i/>
                              <w:lang w:eastAsia="zh-TW"/>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e>
                      </m:nary>
                    </m:e>
                  </m:nary>
                </m:e>
              </m:nary>
            </m:e>
          </m:nary>
        </m:oMath>
      </m:oMathPara>
    </w:p>
    <w:p w:rsidR="008446CC" w:rsidRPr="00127F10" w:rsidRDefault="008446CC" w:rsidP="008446CC">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e>
                                  </m:d>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e>
              </m:nary>
            </m:e>
          </m:nary>
        </m:oMath>
      </m:oMathPara>
    </w:p>
    <w:p w:rsidR="008446CC" w:rsidRPr="00127F10" w:rsidRDefault="008446CC" w:rsidP="008446CC">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e>
          </m:nary>
        </m:oMath>
      </m:oMathPara>
    </w:p>
    <w:p w:rsidR="008446CC" w:rsidRPr="00127F10" w:rsidRDefault="008446CC" w:rsidP="008446C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e>
          </m:nary>
        </m:oMath>
      </m:oMathPara>
    </w:p>
    <w:p w:rsidR="008446CC" w:rsidRPr="00127F10" w:rsidRDefault="008446CC" w:rsidP="008446C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e>
          </m:nary>
        </m:oMath>
      </m:oMathPara>
    </w:p>
    <w:p w:rsidR="008446CC" w:rsidRPr="00127F10" w:rsidRDefault="008446CC" w:rsidP="008446C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O,</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oMath>
      </m:oMathPara>
    </w:p>
    <w:p w:rsidR="008446CC" w:rsidRPr="00127F10" w:rsidRDefault="008446CC" w:rsidP="008446CC">
      <w:pPr>
        <w:jc w:val="center"/>
      </w:pPr>
      <w:r w:rsidRPr="00127F10">
        <w:t>(Due to total probability rule)</w:t>
      </w:r>
    </w:p>
    <w:p w:rsidR="008446CC" w:rsidRPr="00127F10" w:rsidRDefault="008446CC" w:rsidP="008446CC">
      <w:r w:rsidRPr="00127F10">
        <w:t xml:space="preserve">Where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oMath>
      <w:r w:rsidRPr="00127F10">
        <w:t xml:space="preserve"> is index function such that,</w:t>
      </w:r>
    </w:p>
    <w:p w:rsidR="001255F0" w:rsidRPr="00127F10" w:rsidRDefault="008446CC" w:rsidP="008446CC">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,k</m:t>
              </m:r>
            </m:e>
          </m:d>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p"/>
                      </m:rPr>
                      <w:rPr>
                        <w:rFonts w:ascii="Cambria Math" w:hAnsi="Cambria Math"/>
                      </w:rPr>
                      <m:t>counting for</m:t>
                    </m:r>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m:t>
                    </m:r>
                    <m:r>
                      <m:rPr>
                        <m:sty m:val="p"/>
                      </m:rPr>
                      <w:rPr>
                        <w:rFonts w:ascii="Cambria Math" w:hAnsi="Cambria Math"/>
                      </w:rPr>
                      <m:t>partial PDF</m:t>
                    </m:r>
                  </m:e>
                </m:mr>
                <m:mr>
                  <m:e>
                    <m:r>
                      <w:rPr>
                        <w:rFonts w:ascii="Cambria Math" w:hAnsi="Cambria Math"/>
                      </w:rPr>
                      <m:t xml:space="preserve">0 </m:t>
                    </m:r>
                    <m:r>
                      <m:rPr>
                        <m:sty m:val="p"/>
                      </m:rPr>
                      <w:rPr>
                        <w:rFonts w:ascii="Cambria Math" w:hAnsi="Cambria Math"/>
                      </w:rPr>
                      <m:t>otherwise</m:t>
                    </m:r>
                  </m:e>
                </m:mr>
              </m:m>
            </m:e>
          </m:d>
          <m:r>
            <m:rPr>
              <m:sty m:val="p"/>
            </m:rPr>
            <w:br/>
          </m:r>
        </m:oMath>
        <m:oMath>
          <m:r>
            <w:rPr>
              <w:rFonts w:ascii="Cambria Math" w:hAnsi="Cambria Math"/>
            </w:rPr>
            <m:t>I</m:t>
          </m:r>
          <m:d>
            <m:dPr>
              <m:ctrlPr>
                <w:rPr>
                  <w:rFonts w:ascii="Cambria Math" w:hAnsi="Cambria Math"/>
                  <w:i/>
                </w:rPr>
              </m:ctrlPr>
            </m:dPr>
            <m:e>
              <m:r>
                <w:rPr>
                  <w:rFonts w:ascii="Cambria Math" w:hAnsi="Cambria Math"/>
                </w:rPr>
                <m:t>k</m:t>
              </m:r>
            </m:e>
          </m:d>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counting for</m:t>
                    </m:r>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m:t>
                    </m:r>
                    <m:r>
                      <m:rPr>
                        <m:sty m:val="p"/>
                      </m:rPr>
                      <w:rPr>
                        <w:rFonts w:ascii="Cambria Math" w:hAnsi="Cambria Math"/>
                      </w:rPr>
                      <m:t>partial PDF</m:t>
                    </m:r>
                  </m:e>
                </m:mr>
                <m:mr>
                  <m:e>
                    <m:r>
                      <w:rPr>
                        <w:rFonts w:ascii="Cambria Math" w:hAnsi="Cambria Math"/>
                      </w:rPr>
                      <m:t xml:space="preserve">0 </m:t>
                    </m:r>
                    <m:r>
                      <m:rPr>
                        <m:sty m:val="p"/>
                      </m:rPr>
                      <w:rPr>
                        <w:rFonts w:ascii="Cambria Math" w:hAnsi="Cambria Math"/>
                      </w:rPr>
                      <m:t>otherwise</m:t>
                    </m:r>
                  </m:e>
                </m:mr>
              </m:m>
            </m:e>
          </m:d>
        </m:oMath>
      </m:oMathPara>
    </w:p>
    <w:p w:rsidR="008446CC" w:rsidRPr="00127F10" w:rsidRDefault="008446CC" w:rsidP="008446CC">
      <w:r w:rsidRPr="00127F10">
        <w:t>It implies</w:t>
      </w:r>
    </w:p>
    <w:p w:rsidR="008446CC" w:rsidRPr="00127F10" w:rsidRDefault="00FE3715" w:rsidP="008446CC">
      <m:oMathPara>
        <m:oMathParaPr>
          <m:jc m:val="left"/>
        </m:oMathPara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∆,λ,μ</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e>
              </m:nary>
            </m:e>
          </m:nary>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oMath>
      </m:oMathPara>
    </w:p>
    <w:p w:rsidR="008446CC" w:rsidRPr="00127F10" w:rsidRDefault="008446CC" w:rsidP="008446CC">
      <w:pPr>
        <w:jc w:val="center"/>
      </w:pPr>
      <w:r w:rsidRPr="00127F10">
        <w:t>(Due to multiplication rule)</w:t>
      </w:r>
    </w:p>
    <w:p w:rsidR="008446CC" w:rsidRPr="00127F10" w:rsidRDefault="008446CC" w:rsidP="008446CC">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e>
          </m:nary>
        </m:oMath>
      </m:oMathPara>
    </w:p>
    <w:p w:rsidR="008446CC" w:rsidRPr="00127F10" w:rsidRDefault="008446CC" w:rsidP="008446CC">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oMath>
      </m:oMathPara>
    </w:p>
    <w:p w:rsidR="008446CC" w:rsidRPr="00127F10" w:rsidRDefault="008446CC" w:rsidP="008446CC">
      <w:pPr>
        <w:jc w:val="center"/>
      </w:pPr>
      <w:r w:rsidRPr="00127F10">
        <w:t xml:space="preserve">(Where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127F10">
        <w:t xml:space="preserve"> is the joint probability of state </w:t>
      </w:r>
      <w:proofErr w:type="spellStart"/>
      <w:r w:rsidRPr="00127F10">
        <w:rPr>
          <w:i/>
        </w:rPr>
        <w:t>x</w:t>
      </w:r>
      <w:r w:rsidRPr="00127F10">
        <w:rPr>
          <w:i/>
          <w:vertAlign w:val="subscript"/>
        </w:rPr>
        <w:t>t</w:t>
      </w:r>
      <w:proofErr w:type="spellEnd"/>
      <w:r w:rsidRPr="00127F10">
        <w:rPr>
          <w:i/>
        </w:rPr>
        <w:t>=</w:t>
      </w:r>
      <w:proofErr w:type="spellStart"/>
      <w:r w:rsidRPr="00127F10">
        <w:rPr>
          <w:i/>
        </w:rPr>
        <w:t>s</w:t>
      </w:r>
      <w:r w:rsidRPr="00127F10">
        <w:rPr>
          <w:i/>
          <w:vertAlign w:val="subscript"/>
        </w:rPr>
        <w:t>j</w:t>
      </w:r>
      <w:proofErr w:type="spellEnd"/>
      <w:r w:rsidRPr="00127F10">
        <w:t xml:space="preserve"> and observation sequence </w:t>
      </w:r>
      <w:r w:rsidRPr="00127F10">
        <w:rPr>
          <w:i/>
        </w:rPr>
        <w:t>O</w:t>
      </w:r>
      <w:r w:rsidRPr="00127F10">
        <w:t xml:space="preserve"> counting for </w:t>
      </w:r>
      <w:proofErr w:type="spellStart"/>
      <w:r w:rsidRPr="00127F10">
        <w:rPr>
          <w:i/>
        </w:rPr>
        <w:t>k</w:t>
      </w:r>
      <w:r w:rsidRPr="00127F10">
        <w:rPr>
          <w:i/>
          <w:vertAlign w:val="superscript"/>
        </w:rPr>
        <w:t>th</w:t>
      </w:r>
      <w:proofErr w:type="spellEnd"/>
      <w:r w:rsidRPr="00127F10">
        <w:t xml:space="preserve"> PDF)</w:t>
      </w:r>
    </w:p>
    <w:p w:rsidR="008446CC" w:rsidRPr="00127F10" w:rsidRDefault="008446CC" w:rsidP="008446CC">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oMath>
      </m:oMathPara>
    </w:p>
    <w:p w:rsidR="008446CC" w:rsidRPr="00127F10" w:rsidRDefault="008446CC" w:rsidP="008446CC">
      <w:pPr>
        <w:jc w:val="center"/>
      </w:pPr>
      <w:r w:rsidRPr="00127F10">
        <w:t xml:space="preserve">(Due to </w:t>
      </w: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127F10">
        <w:t xml:space="preserve"> according to formula </w:t>
      </w:r>
      <w:hyperlink w:anchor="_Formula_IV.5.8._Partial" w:tooltip="Formula III.2. Partial joint probabilities ξt(i, j, k) and γt(j, k) based on mixture model PDF" w:history="1">
        <w:r w:rsidR="00945BE7">
          <w:rPr>
            <w:rStyle w:val="Hyperlink"/>
            <w:u w:val="none"/>
          </w:rPr>
          <w:t>III.2</w:t>
        </w:r>
      </w:hyperlink>
      <w:r w:rsidRPr="00127F10">
        <w:t>)</w:t>
      </w:r>
    </w:p>
    <w:p w:rsidR="00054D3E" w:rsidRPr="00127F10" w:rsidRDefault="00054D3E" w:rsidP="00054D3E">
      <w:r w:rsidRPr="00127F10">
        <w:t xml:space="preserve">Setting the partial derivative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∆,λ</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oMath>
      <w:r w:rsidRPr="00127F10">
        <w:t xml:space="preserve"> to be zero, we get the equation whose solution is </w:t>
      </w:r>
      <w:proofErr w:type="gramStart"/>
      <w:r w:rsidRPr="00127F10">
        <w:t xml:space="preserve">estimate </w:t>
      </w:r>
      <w:proofErr w:type="gramEnd"/>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oMath>
      <w:r w:rsidRPr="00127F10">
        <w:t>, specified by formula</w:t>
      </w:r>
      <w:r w:rsidR="00591C68" w:rsidRPr="00127F10">
        <w:t xml:space="preserve"> </w:t>
      </w:r>
      <w:hyperlink w:anchor="_Formula_IV.5.13._Equation" w:tooltip="Formula III.7. Equation of partial PDF parameter" w:history="1">
        <w:r w:rsidR="00945BE7">
          <w:rPr>
            <w:rStyle w:val="Hyperlink"/>
            <w:u w:val="none"/>
          </w:rPr>
          <w:t>III.7</w:t>
        </w:r>
      </w:hyperlink>
      <w:r w:rsidRPr="00127F10">
        <w:t>.</w:t>
      </w:r>
    </w:p>
    <w:p w:rsidR="00054D3E" w:rsidRPr="00127F10" w:rsidRDefault="00054D3E" w:rsidP="00054D3E"/>
    <w:p w:rsidR="00054D3E" w:rsidRPr="00127F10" w:rsidRDefault="00FE3715" w:rsidP="00054D3E">
      <w:pPr>
        <w:spacing w:after="6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f>
                <m:fPr>
                  <m:ctrlPr>
                    <w:rPr>
                      <w:rFonts w:ascii="Cambria Math" w:hAnsi="Cambria Math"/>
                      <w:i/>
                    </w:rPr>
                  </m:ctrlPr>
                </m:fPr>
                <m:num>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r>
            <w:rPr>
              <w:rFonts w:ascii="Cambria Math" w:hAnsi="Cambria Math"/>
            </w:rPr>
            <m:t>=0⟺</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r>
            <w:rPr>
              <w:rFonts w:ascii="Cambria Math" w:hAnsi="Cambria Math"/>
            </w:rPr>
            <m:t>=0</m:t>
          </m:r>
        </m:oMath>
      </m:oMathPara>
    </w:p>
    <w:p w:rsidR="00054D3E" w:rsidRPr="00127F10" w:rsidRDefault="00054D3E" w:rsidP="00054D3E">
      <w:pPr>
        <w:pStyle w:val="Heading8"/>
        <w:ind w:left="360"/>
      </w:pPr>
      <w:bookmarkStart w:id="186" w:name="_Formula_IV.5.13._Equation"/>
      <w:bookmarkStart w:id="187" w:name="_Toc425526280"/>
      <w:bookmarkStart w:id="188" w:name="_Toc451437850"/>
      <w:bookmarkEnd w:id="186"/>
      <w:r w:rsidRPr="00127F10">
        <w:rPr>
          <w:b/>
        </w:rPr>
        <w:t xml:space="preserve">Formula </w:t>
      </w:r>
      <w:r w:rsidR="00EA69FD">
        <w:rPr>
          <w:b/>
        </w:rPr>
        <w:t>II</w:t>
      </w:r>
      <w:r w:rsidR="00945BE7">
        <w:rPr>
          <w:b/>
        </w:rPr>
        <w:t>I</w:t>
      </w:r>
      <w:r w:rsidRPr="00127F10">
        <w:rPr>
          <w:b/>
        </w:rPr>
        <w:t>.</w:t>
      </w:r>
      <w:r w:rsidR="00945BE7">
        <w:rPr>
          <w:b/>
        </w:rPr>
        <w:t>7</w:t>
      </w:r>
      <w:r w:rsidRPr="00127F10">
        <w:rPr>
          <w:b/>
        </w:rPr>
        <w:t>.</w:t>
      </w:r>
      <w:r w:rsidRPr="00127F10">
        <w:t xml:space="preserve"> Equation of </w:t>
      </w:r>
      <w:r w:rsidR="00591C68" w:rsidRPr="00127F10">
        <w:t>partial</w:t>
      </w:r>
      <w:r w:rsidRPr="00127F10">
        <w:t xml:space="preserve"> PDF parameter</w:t>
      </w:r>
      <w:bookmarkEnd w:id="187"/>
      <w:bookmarkEnd w:id="188"/>
    </w:p>
    <w:p w:rsidR="00F0799C" w:rsidRDefault="00F0799C" w:rsidP="00F0799C">
      <w:pPr>
        <w:ind w:left="360"/>
      </w:pPr>
      <w:r>
        <w:t>Note that notation “</w:t>
      </w:r>
      <w:proofErr w:type="spellStart"/>
      <w:r w:rsidRPr="00F94D82">
        <w:rPr>
          <w:i/>
        </w:rPr>
        <w:t>ln</w:t>
      </w:r>
      <w:proofErr w:type="spellEnd"/>
      <w:r>
        <w:t>” denotes natural logarithm function.</w:t>
      </w:r>
    </w:p>
    <w:p w:rsidR="0027259E" w:rsidRPr="00127F10" w:rsidRDefault="00591C68" w:rsidP="00B92064">
      <w:r w:rsidRPr="00127F10">
        <w:t xml:space="preserve">The equation specified by formula is similar to the one specified by formula </w:t>
      </w:r>
      <w:hyperlink w:anchor="_Formula_IV.5.5._Equation" w:tooltip="Formula II.5. Equation of single PDF parameter" w:history="1">
        <w:r w:rsidR="00EA69FD">
          <w:rPr>
            <w:rStyle w:val="Hyperlink"/>
            <w:u w:val="none"/>
          </w:rPr>
          <w:t>II</w:t>
        </w:r>
        <w:r w:rsidRPr="00127F10">
          <w:rPr>
            <w:rStyle w:val="Hyperlink"/>
            <w:u w:val="none"/>
          </w:rPr>
          <w:t>.5</w:t>
        </w:r>
      </w:hyperlink>
      <w:r w:rsidRPr="00127F10">
        <w:t xml:space="preserve"> except that the single PDF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rsidRPr="00127F10">
        <w:t xml:space="preserve"> is replaced by partial </w:t>
      </w:r>
      <w:proofErr w:type="gramStart"/>
      <w:r w:rsidRPr="00127F10">
        <w:t xml:space="preserve">PDF </w:t>
      </w:r>
      <w:proofErr w:type="gramEnd"/>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0027259E" w:rsidRPr="00127F10">
        <w:t xml:space="preserve">. It is possible to solve the above equation (formula </w:t>
      </w:r>
      <w:hyperlink w:anchor="_Formula_IV.5.13._Equation" w:tooltip="Formula III.7. Equation of partial PDF parameter" w:history="1">
        <w:r w:rsidR="00151523">
          <w:rPr>
            <w:rStyle w:val="Hyperlink"/>
            <w:u w:val="none"/>
          </w:rPr>
          <w:t>III.7</w:t>
        </w:r>
      </w:hyperlink>
      <w:r w:rsidR="0027259E" w:rsidRPr="00127F10">
        <w:t>) by Newton-</w:t>
      </w:r>
      <w:proofErr w:type="spellStart"/>
      <w:r w:rsidR="0027259E" w:rsidRPr="00127F10">
        <w:t>Raphson</w:t>
      </w:r>
      <w:proofErr w:type="spellEnd"/>
      <w:r w:rsidR="0027259E" w:rsidRPr="00127F10">
        <w:t xml:space="preserve"> method </w:t>
      </w:r>
      <w:sdt>
        <w:sdtPr>
          <w:id w:val="6720142"/>
          <w:citation/>
        </w:sdtPr>
        <w:sdtEndPr/>
        <w:sdtContent>
          <w:r w:rsidR="00CD02C3" w:rsidRPr="00127F10">
            <w:fldChar w:fldCharType="begin"/>
          </w:r>
          <w:r w:rsidR="0027259E" w:rsidRPr="00127F10">
            <w:instrText xml:space="preserve"> CITATION Burden2011 \p 67-69 \l 1033  </w:instrText>
          </w:r>
          <w:r w:rsidR="00CD02C3" w:rsidRPr="00127F10">
            <w:fldChar w:fldCharType="separate"/>
          </w:r>
          <w:r w:rsidR="0027259E" w:rsidRPr="00127F10">
            <w:rPr>
              <w:noProof/>
            </w:rPr>
            <w:t>(Burden &amp; Faires, 2011, pp. 67-69)</w:t>
          </w:r>
          <w:r w:rsidR="00CD02C3" w:rsidRPr="00127F10">
            <w:fldChar w:fldCharType="end"/>
          </w:r>
        </w:sdtContent>
      </w:sdt>
      <w:r w:rsidR="0027259E" w:rsidRPr="00127F10">
        <w:t xml:space="preserve"> – a numeric analysis method but it is easier and simpler to find out more precise solution if the PDF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0027259E" w:rsidRPr="00127F10">
        <w:t xml:space="preserve"> belongs to well-known distributions: normal distribution </w:t>
      </w:r>
      <w:sdt>
        <w:sdtPr>
          <w:id w:val="6720143"/>
          <w:citation/>
        </w:sdtPr>
        <w:sdtEndPr/>
        <w:sdtContent>
          <w:r w:rsidR="00CD02C3" w:rsidRPr="00127F10">
            <w:fldChar w:fldCharType="begin"/>
          </w:r>
          <w:r w:rsidR="0027259E" w:rsidRPr="00127F10">
            <w:instrText xml:space="preserve"> CITATION Montgomery2003 \p 109-110 \l 1033  </w:instrText>
          </w:r>
          <w:r w:rsidR="00CD02C3" w:rsidRPr="00127F10">
            <w:fldChar w:fldCharType="separate"/>
          </w:r>
          <w:r w:rsidR="0027259E" w:rsidRPr="00127F10">
            <w:rPr>
              <w:noProof/>
            </w:rPr>
            <w:t>(Montgomery &amp; Runger, 2003, pp. 109-110)</w:t>
          </w:r>
          <w:r w:rsidR="00CD02C3" w:rsidRPr="00127F10">
            <w:fldChar w:fldCharType="end"/>
          </w:r>
        </w:sdtContent>
      </w:sdt>
      <w:r w:rsidR="0027259E" w:rsidRPr="00127F10">
        <w:t xml:space="preserve">, </w:t>
      </w:r>
      <w:r w:rsidR="00AF69DB" w:rsidRPr="00127F10">
        <w:t>exponential</w:t>
      </w:r>
      <w:r w:rsidR="0027259E" w:rsidRPr="00127F10">
        <w:t xml:space="preserve"> distribution </w:t>
      </w:r>
      <w:sdt>
        <w:sdtPr>
          <w:id w:val="6720144"/>
          <w:citation/>
        </w:sdtPr>
        <w:sdtEndPr/>
        <w:sdtContent>
          <w:r w:rsidR="00CD02C3" w:rsidRPr="00127F10">
            <w:fldChar w:fldCharType="begin"/>
          </w:r>
          <w:r w:rsidR="0027259E" w:rsidRPr="00127F10">
            <w:instrText xml:space="preserve"> CITATION Montgomery2003 \p 122-123 \l 1033  </w:instrText>
          </w:r>
          <w:r w:rsidR="00CD02C3" w:rsidRPr="00127F10">
            <w:fldChar w:fldCharType="separate"/>
          </w:r>
          <w:r w:rsidR="0027259E" w:rsidRPr="00127F10">
            <w:rPr>
              <w:noProof/>
            </w:rPr>
            <w:t>(Montgomery &amp; Runger, 2003, pp. 122-123)</w:t>
          </w:r>
          <w:r w:rsidR="00CD02C3" w:rsidRPr="00127F10">
            <w:fldChar w:fldCharType="end"/>
          </w:r>
        </w:sdtContent>
      </w:sdt>
      <w:r w:rsidR="0027259E" w:rsidRPr="00127F10">
        <w:t xml:space="preserve">, etc. Please see formula </w:t>
      </w:r>
      <w:hyperlink w:anchor="_Formula_IV.5.5._Equation" w:tooltip="Formula II.5. Equation of single PDF parameter" w:history="1">
        <w:r w:rsidR="00EA69FD">
          <w:rPr>
            <w:rStyle w:val="Hyperlink"/>
            <w:u w:val="none"/>
          </w:rPr>
          <w:t>II</w:t>
        </w:r>
        <w:r w:rsidR="0027259E" w:rsidRPr="00127F10">
          <w:rPr>
            <w:rStyle w:val="Hyperlink"/>
            <w:u w:val="none"/>
          </w:rPr>
          <w:t>.5</w:t>
        </w:r>
      </w:hyperlink>
      <w:r w:rsidR="0027259E" w:rsidRPr="00127F10">
        <w:t xml:space="preserve"> for more details of such specific solutions.</w:t>
      </w:r>
    </w:p>
    <w:p w:rsidR="00591C68" w:rsidRPr="00127F10" w:rsidRDefault="00591C68" w:rsidP="0027259E">
      <w:pPr>
        <w:ind w:firstLine="360"/>
      </w:pPr>
      <w:r w:rsidRPr="00127F10">
        <w:t xml:space="preserve">Therefore, without of replication, if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is normal PDF, its parameter estimate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Pr="00127F10">
        <w:t xml:space="preserve"> is mean estimate and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j</m:t>
            </m:r>
          </m:sub>
          <m:sup>
            <m:r>
              <w:rPr>
                <w:rFonts w:ascii="Cambria Math" w:hAnsi="Cambria Math"/>
              </w:rPr>
              <m:t>2</m:t>
            </m:r>
          </m:sup>
        </m:sSubSup>
      </m:oMath>
      <w:r w:rsidRPr="00127F10">
        <w:t xml:space="preserve"> is variance estimate is:</w:t>
      </w:r>
    </w:p>
    <w:p w:rsidR="00591C68" w:rsidRPr="00127F10" w:rsidRDefault="00FE3715" w:rsidP="00591C68">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e>
          </m:d>
        </m:oMath>
      </m:oMathPara>
    </w:p>
    <w:p w:rsidR="00591C68" w:rsidRPr="00127F10" w:rsidRDefault="00591C68" w:rsidP="00591C68">
      <w:r w:rsidRPr="00127F10">
        <w:t xml:space="preserve">If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Pr="00127F10">
        <w:t xml:space="preserve"> is </w:t>
      </w:r>
      <w:r w:rsidR="00AF69DB" w:rsidRPr="00127F10">
        <w:t>exponential</w:t>
      </w:r>
      <w:r w:rsidRPr="00127F10">
        <w:t xml:space="preserve"> PDF, its parameter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κ</m:t>
                </m:r>
              </m:e>
            </m:acc>
          </m:e>
          <m:sub>
            <m:r>
              <w:rPr>
                <w:rFonts w:ascii="Cambria Math" w:hAnsi="Cambria Math"/>
              </w:rPr>
              <m:t>j</m:t>
            </m:r>
          </m:sub>
        </m:sSub>
      </m:oMath>
      <w:r w:rsidRPr="00127F10">
        <w:t xml:space="preserve"> is:</w:t>
      </w:r>
    </w:p>
    <w:p w:rsidR="00591C68" w:rsidRPr="00127F10" w:rsidRDefault="00FE3715" w:rsidP="00591C68">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κ</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27259E" w:rsidRPr="00127F10" w:rsidRDefault="0027259E" w:rsidP="0027259E">
      <w:r w:rsidRPr="00127F10">
        <w:t xml:space="preserve">Shortly, the mixture </w:t>
      </w:r>
      <w:r w:rsidR="00D87B05">
        <w:t>continuous observation</w:t>
      </w:r>
      <w:r w:rsidRPr="00127F10">
        <w:t xml:space="preserve"> HMM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with mixture PDF given current parameter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m:t>
                </m:r>
              </m:sub>
            </m:sSub>
          </m:e>
        </m:d>
      </m:oMath>
      <w:r w:rsidRPr="00127F10">
        <w:t xml:space="preserve"> </w:t>
      </w:r>
      <w:proofErr w:type="gramStart"/>
      <w:r w:rsidRPr="00127F10">
        <w:t>is specified</w:t>
      </w:r>
      <w:proofErr w:type="gramEnd"/>
      <w:r w:rsidRPr="00127F10">
        <w:t xml:space="preserve"> by formula </w:t>
      </w:r>
      <w:hyperlink w:anchor="_Formula_IV.5.14._Continuously" w:tooltip="Formula III.8. Continuously observational HMM parameter estimate with mixture PDF" w:history="1">
        <w:r w:rsidR="00151523">
          <w:rPr>
            <w:rStyle w:val="Hyperlink"/>
            <w:u w:val="none"/>
          </w:rPr>
          <w:t>III.8</w:t>
        </w:r>
      </w:hyperlink>
      <w:r w:rsidRPr="00127F10">
        <w:t>.</w:t>
      </w:r>
    </w:p>
    <w:p w:rsidR="0027259E" w:rsidRPr="00127F10" w:rsidRDefault="0027259E" w:rsidP="0027259E"/>
    <w:p w:rsidR="0027259E" w:rsidRPr="00127F10" w:rsidRDefault="00FE3715" w:rsidP="0027259E">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e>
              </m:nary>
            </m:den>
          </m:f>
        </m:oMath>
      </m:oMathPara>
    </w:p>
    <w:p w:rsidR="0027259E" w:rsidRPr="00127F10" w:rsidRDefault="00FE3715" w:rsidP="0027259E">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27259E" w:rsidRPr="00127F10" w:rsidRDefault="00FE3715" w:rsidP="0027259E">
      <w:pPr>
        <w:spacing w:after="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j,l</m:t>
                          </m:r>
                        </m:e>
                      </m:d>
                    </m:e>
                  </m:nary>
                </m:e>
              </m:nary>
            </m:den>
          </m:f>
        </m:oMath>
      </m:oMathPara>
    </w:p>
    <w:p w:rsidR="0027259E" w:rsidRPr="00127F10" w:rsidRDefault="00FE3715" w:rsidP="0027259E">
      <w:pPr>
        <w:spacing w:after="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 xml:space="preserve"> </m:t>
          </m:r>
          <m:r>
            <m:rPr>
              <m:sty m:val="p"/>
            </m:rPr>
            <w:rPr>
              <w:rFonts w:ascii="Cambria Math" w:hAnsi="Cambria Math"/>
            </w:rPr>
            <m:t>is the solution of</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r>
            <w:rPr>
              <w:rFonts w:ascii="Cambria Math" w:hAnsi="Cambria Math"/>
            </w:rPr>
            <m:t>=0</m:t>
          </m:r>
        </m:oMath>
      </m:oMathPara>
    </w:p>
    <w:p w:rsidR="0027259E" w:rsidRPr="00127F10" w:rsidRDefault="0027259E" w:rsidP="0027259E">
      <w:pPr>
        <w:spacing w:after="60"/>
      </w:pPr>
      <m:oMathPara>
        <m:oMath>
          <m:r>
            <m:rPr>
              <m:sty m:val="p"/>
            </m:rPr>
            <w:rPr>
              <w:rFonts w:ascii="Cambria Math" w:hAnsi="Cambria Math"/>
            </w:rPr>
            <m:t>With normal distribution</m:t>
          </m:r>
          <m:r>
            <w:rPr>
              <w:rFonts w:ascii="Cambria Math" w:hAnsi="Cambria Math"/>
            </w:rPr>
            <m:t>:</m:t>
          </m:r>
        </m:oMath>
      </m:oMathPara>
    </w:p>
    <w:p w:rsidR="0027259E" w:rsidRPr="00127F10" w:rsidRDefault="00FE3715" w:rsidP="0027259E">
      <w:pPr>
        <w:spacing w:after="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e>
          </m:d>
          <m:r>
            <w:rPr>
              <w:rFonts w:ascii="Cambria Math" w:hAnsi="Cambria Math"/>
            </w:rPr>
            <m:t xml:space="preserve"> </m:t>
          </m:r>
        </m:oMath>
      </m:oMathPara>
    </w:p>
    <w:p w:rsidR="0027259E" w:rsidRPr="00127F10" w:rsidRDefault="0027259E" w:rsidP="0027259E">
      <w:pPr>
        <w:spacing w:after="60"/>
      </w:pPr>
      <m:oMathPara>
        <m:oMath>
          <m:r>
            <m:rPr>
              <m:sty m:val="p"/>
            </m:rPr>
            <w:rPr>
              <w:rFonts w:ascii="Cambria Math" w:hAnsi="Cambria Math"/>
            </w:rPr>
            <m:t>With exponential distribution</m:t>
          </m:r>
          <m:r>
            <w:rPr>
              <w:rFonts w:ascii="Cambria Math" w:hAnsi="Cambria Math"/>
            </w:rPr>
            <m:t>:</m:t>
          </m:r>
        </m:oMath>
      </m:oMathPara>
    </w:p>
    <w:p w:rsidR="0027259E" w:rsidRPr="00127F10" w:rsidRDefault="00FE3715" w:rsidP="0027259E">
      <w:pPr>
        <w:spacing w:after="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κ</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27259E" w:rsidRPr="00127F10" w:rsidRDefault="0027259E" w:rsidP="0027259E">
      <w:pPr>
        <w:pStyle w:val="Heading8"/>
        <w:ind w:left="360"/>
      </w:pPr>
      <w:bookmarkStart w:id="189" w:name="_Formula_IV.5.14._Continuously"/>
      <w:bookmarkStart w:id="190" w:name="_Toc425526281"/>
      <w:bookmarkStart w:id="191" w:name="_Toc451437851"/>
      <w:bookmarkEnd w:id="189"/>
      <w:r w:rsidRPr="00127F10">
        <w:rPr>
          <w:b/>
        </w:rPr>
        <w:t xml:space="preserve">Formula </w:t>
      </w:r>
      <w:r w:rsidR="00EA69FD">
        <w:rPr>
          <w:b/>
        </w:rPr>
        <w:t>II</w:t>
      </w:r>
      <w:r w:rsidR="00151523">
        <w:rPr>
          <w:b/>
        </w:rPr>
        <w:t>I</w:t>
      </w:r>
      <w:r w:rsidRPr="00127F10">
        <w:rPr>
          <w:b/>
        </w:rPr>
        <w:t>.</w:t>
      </w:r>
      <w:r w:rsidR="00151523">
        <w:rPr>
          <w:b/>
        </w:rPr>
        <w:t>8</w:t>
      </w:r>
      <w:r w:rsidRPr="00127F10">
        <w:rPr>
          <w:b/>
        </w:rPr>
        <w:t>.</w:t>
      </w:r>
      <w:r w:rsidRPr="00127F10">
        <w:t xml:space="preserve"> Continuous observation HMM parameter estimate with mixture PDF</w:t>
      </w:r>
      <w:bookmarkEnd w:id="190"/>
      <w:bookmarkEnd w:id="191"/>
    </w:p>
    <w:p w:rsidR="00E37CD3" w:rsidRPr="00127F10" w:rsidRDefault="00E37CD3" w:rsidP="00E37CD3">
      <w:pPr>
        <w:ind w:left="360"/>
      </w:pPr>
      <w:r w:rsidRPr="00127F10">
        <w:t xml:space="preserve">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proofErr w:type="spellEnd"/>
      <w:r w:rsidRPr="00127F10">
        <w:t xml:space="preserve">, </w:t>
      </w:r>
      <w:r w:rsidRPr="00127F10">
        <w:rPr>
          <w:i/>
        </w:rPr>
        <w:t>j</w:t>
      </w:r>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xml:space="preserve">) </w:t>
      </w:r>
      <w:r w:rsidR="007524A9" w:rsidRPr="00127F10">
        <w:t xml:space="preserve">follow </w:t>
      </w:r>
      <w:r w:rsidRPr="00127F10">
        <w:t xml:space="preserve">formulas </w:t>
      </w:r>
      <w:hyperlink w:anchor="_Formula_IV.5.2._Joint" w:tooltip="Formula II.2. Joint probabilities ξt(i, j) and γt(j) based on single PDF" w:history="1">
        <w:r w:rsidR="00EA69FD">
          <w:rPr>
            <w:rStyle w:val="Hyperlink"/>
            <w:u w:val="none"/>
          </w:rPr>
          <w:t>II</w:t>
        </w:r>
        <w:r w:rsidRPr="00127F10">
          <w:rPr>
            <w:rStyle w:val="Hyperlink"/>
            <w:u w:val="none"/>
          </w:rPr>
          <w:t>.2</w:t>
        </w:r>
      </w:hyperlink>
      <w:r w:rsidRPr="00127F10">
        <w:t>.</w:t>
      </w:r>
    </w:p>
    <w:p w:rsidR="00E37CD3" w:rsidRPr="00127F10" w:rsidRDefault="00FE3715" w:rsidP="009432E7">
      <w:pPr>
        <w:ind w:left="720"/>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27259E" w:rsidRPr="00127F10" w:rsidRDefault="00E37CD3" w:rsidP="00E37CD3">
      <w:pPr>
        <w:ind w:left="360"/>
      </w:pPr>
      <w:r w:rsidRPr="00127F10">
        <w:t>The p</w:t>
      </w:r>
      <w:r w:rsidR="0027259E" w:rsidRPr="00127F10">
        <w:t xml:space="preserve">artial </w:t>
      </w:r>
      <w:r w:rsidRPr="00127F10">
        <w:t xml:space="preserve">joint probabilities </w:t>
      </w:r>
      <w:proofErr w:type="spellStart"/>
      <w:proofErr w:type="gramStart"/>
      <w:r w:rsidR="0027259E" w:rsidRPr="00127F10">
        <w:rPr>
          <w:i/>
        </w:rPr>
        <w:t>γ</w:t>
      </w:r>
      <w:r w:rsidR="0027259E" w:rsidRPr="00127F10">
        <w:rPr>
          <w:i/>
          <w:vertAlign w:val="subscript"/>
        </w:rPr>
        <w:t>t</w:t>
      </w:r>
      <w:proofErr w:type="spellEnd"/>
      <w:r w:rsidR="0027259E" w:rsidRPr="00127F10">
        <w:t>(</w:t>
      </w:r>
      <w:proofErr w:type="gramEnd"/>
      <w:r w:rsidR="0027259E" w:rsidRPr="00127F10">
        <w:rPr>
          <w:i/>
        </w:rPr>
        <w:t>j</w:t>
      </w:r>
      <w:r w:rsidR="0027259E" w:rsidRPr="00127F10">
        <w:t>,</w:t>
      </w:r>
      <w:r w:rsidR="0027259E" w:rsidRPr="00127F10">
        <w:rPr>
          <w:i/>
        </w:rPr>
        <w:t xml:space="preserve"> k</w:t>
      </w:r>
      <w:r w:rsidR="0027259E" w:rsidRPr="00127F10">
        <w:t xml:space="preserve">) is determined by formula </w:t>
      </w:r>
      <w:hyperlink w:anchor="_Formula_IV.5.8._Partial" w:tooltip="Formula III.2. Partial joint probabilities ξt(i, j, k) and γt(j, k) based on mixture model PDF" w:history="1">
        <w:r w:rsidR="00151523">
          <w:rPr>
            <w:rStyle w:val="Hyperlink"/>
            <w:u w:val="none"/>
          </w:rPr>
          <w:t>III.2</w:t>
        </w:r>
      </w:hyperlink>
      <w:r w:rsidR="0027259E" w:rsidRPr="00127F10">
        <w:t>.</w:t>
      </w:r>
    </w:p>
    <w:p w:rsidR="00D55755" w:rsidRPr="00127F10" w:rsidRDefault="00FE3715" w:rsidP="00D55755">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m:rPr>
              <m:aln/>
            </m:rP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j,k</m:t>
              </m:r>
            </m:e>
          </m:d>
        </m:oMath>
      </m:oMathPara>
    </w:p>
    <w:p w:rsidR="0027259E" w:rsidRPr="00127F10" w:rsidRDefault="0027259E" w:rsidP="0027259E">
      <w:r w:rsidRPr="00127F10">
        <w:t xml:space="preserve">The EM algorithm applied into learning </w:t>
      </w:r>
      <w:r w:rsidR="00D87B05">
        <w:t>continuous observation</w:t>
      </w:r>
      <w:r w:rsidRPr="00127F10">
        <w:t xml:space="preserve"> HMM parameter with </w:t>
      </w:r>
      <w:r w:rsidR="00B92064" w:rsidRPr="00127F10">
        <w:t>mixture</w:t>
      </w:r>
      <w:r w:rsidRPr="00127F10">
        <w:t xml:space="preserve"> PDF </w:t>
      </w:r>
      <w:proofErr w:type="gramStart"/>
      <w:r w:rsidRPr="00127F10">
        <w:t>is described</w:t>
      </w:r>
      <w:proofErr w:type="gramEnd"/>
      <w:r w:rsidRPr="00127F10">
        <w:t xml:space="preserve"> in table </w:t>
      </w:r>
      <w:hyperlink w:anchor="_Table_IV.5.6._EM" w:tooltip="Table III.1. EM algorithm applied into learning continuously observational HMM parameter with mixture PDF" w:history="1">
        <w:r w:rsidR="00151523">
          <w:rPr>
            <w:rStyle w:val="Hyperlink"/>
            <w:u w:val="none"/>
          </w:rPr>
          <w:t>III.1</w:t>
        </w:r>
      </w:hyperlink>
      <w:r w:rsidRPr="00127F10">
        <w:t>.</w:t>
      </w:r>
    </w:p>
    <w:p w:rsidR="0027259E" w:rsidRPr="00127F10" w:rsidRDefault="0027259E" w:rsidP="0027259E"/>
    <w:tbl>
      <w:tblPr>
        <w:tblStyle w:val="TableGrid"/>
        <w:tblW w:w="0" w:type="auto"/>
        <w:tblLook w:val="04A0" w:firstRow="1" w:lastRow="0" w:firstColumn="1" w:lastColumn="0" w:noHBand="0" w:noVBand="1"/>
      </w:tblPr>
      <w:tblGrid>
        <w:gridCol w:w="8155"/>
      </w:tblGrid>
      <w:tr w:rsidR="0027259E" w:rsidRPr="00127F10" w:rsidTr="00E91351">
        <w:tc>
          <w:tcPr>
            <w:tcW w:w="8525" w:type="dxa"/>
          </w:tcPr>
          <w:p w:rsidR="0027259E" w:rsidRPr="00127F10" w:rsidRDefault="0027259E" w:rsidP="00E91351">
            <w:r w:rsidRPr="00127F10">
              <w:lastRenderedPageBreak/>
              <w:t>Starting with initial value for Δ, each iteration in EM algorithm has two steps:</w:t>
            </w:r>
          </w:p>
          <w:p w:rsidR="0027259E" w:rsidRPr="00127F10" w:rsidRDefault="0027259E" w:rsidP="00087B7B">
            <w:pPr>
              <w:pStyle w:val="ListParagraph"/>
              <w:numPr>
                <w:ilvl w:val="0"/>
                <w:numId w:val="124"/>
              </w:numPr>
              <w:rPr>
                <w:szCs w:val="24"/>
              </w:rPr>
            </w:pPr>
            <w:r w:rsidRPr="00127F10">
              <w:rPr>
                <w:i/>
                <w:szCs w:val="24"/>
              </w:rPr>
              <w:t>E-step</w:t>
            </w:r>
            <w:r w:rsidRPr="00127F10">
              <w:rPr>
                <w:szCs w:val="24"/>
              </w:rPr>
              <w:t xml:space="preserve">: Calculating the joint probabilities </w:t>
            </w:r>
            <w:proofErr w:type="spellStart"/>
            <w:proofErr w:type="gramStart"/>
            <w:r w:rsidRPr="00127F10">
              <w:rPr>
                <w:i/>
                <w:szCs w:val="24"/>
              </w:rPr>
              <w:t>ξ</w:t>
            </w:r>
            <w:r w:rsidRPr="00127F10">
              <w:rPr>
                <w:i/>
                <w:szCs w:val="24"/>
                <w:vertAlign w:val="subscript"/>
              </w:rPr>
              <w:t>t</w:t>
            </w:r>
            <w:proofErr w:type="spellEnd"/>
            <w:r w:rsidRPr="00127F10">
              <w:rPr>
                <w:szCs w:val="24"/>
              </w:rPr>
              <w:t>(</w:t>
            </w:r>
            <w:proofErr w:type="spellStart"/>
            <w:proofErr w:type="gramEnd"/>
            <w:r w:rsidRPr="00127F10">
              <w:rPr>
                <w:i/>
                <w:szCs w:val="24"/>
              </w:rPr>
              <w:t>i</w:t>
            </w:r>
            <w:proofErr w:type="spellEnd"/>
            <w:r w:rsidRPr="00127F10">
              <w:rPr>
                <w:szCs w:val="24"/>
              </w:rPr>
              <w:t xml:space="preserve">, </w:t>
            </w:r>
            <w:r w:rsidRPr="00127F10">
              <w:rPr>
                <w:i/>
                <w:szCs w:val="24"/>
              </w:rPr>
              <w:t>j</w:t>
            </w:r>
            <w:r w:rsidRPr="00127F10">
              <w:rPr>
                <w:szCs w:val="24"/>
              </w:rPr>
              <w:t xml:space="preserve">), </w:t>
            </w:r>
            <w:proofErr w:type="spellStart"/>
            <w:r w:rsidRPr="00127F10">
              <w:rPr>
                <w:i/>
                <w:szCs w:val="24"/>
              </w:rPr>
              <w:t>γ</w:t>
            </w:r>
            <w:r w:rsidRPr="00127F10">
              <w:rPr>
                <w:i/>
                <w:szCs w:val="24"/>
                <w:vertAlign w:val="subscript"/>
              </w:rPr>
              <w:t>t</w:t>
            </w:r>
            <w:proofErr w:type="spellEnd"/>
            <w:r w:rsidRPr="00127F10">
              <w:rPr>
                <w:szCs w:val="24"/>
              </w:rPr>
              <w:t>(</w:t>
            </w:r>
            <w:r w:rsidRPr="00127F10">
              <w:rPr>
                <w:i/>
                <w:szCs w:val="24"/>
              </w:rPr>
              <w:t>j</w:t>
            </w:r>
            <w:r w:rsidRPr="00127F10">
              <w:rPr>
                <w:szCs w:val="24"/>
              </w:rPr>
              <w:t xml:space="preserve">), and </w:t>
            </w:r>
            <w:proofErr w:type="spellStart"/>
            <w:r w:rsidRPr="00127F10">
              <w:rPr>
                <w:i/>
                <w:szCs w:val="24"/>
              </w:rPr>
              <w:t>γ</w:t>
            </w:r>
            <w:r w:rsidRPr="00127F10">
              <w:rPr>
                <w:i/>
                <w:szCs w:val="24"/>
                <w:vertAlign w:val="subscript"/>
              </w:rPr>
              <w:t>t</w:t>
            </w:r>
            <w:proofErr w:type="spellEnd"/>
            <w:r w:rsidRPr="00127F10">
              <w:rPr>
                <w:szCs w:val="24"/>
              </w:rPr>
              <w:t>(</w:t>
            </w:r>
            <w:r w:rsidRPr="00127F10">
              <w:rPr>
                <w:i/>
                <w:szCs w:val="24"/>
              </w:rPr>
              <w:t>j</w:t>
            </w:r>
            <w:r w:rsidRPr="00127F10">
              <w:rPr>
                <w:szCs w:val="24"/>
              </w:rPr>
              <w:t>,</w:t>
            </w:r>
            <w:r w:rsidRPr="00127F10">
              <w:rPr>
                <w:i/>
                <w:szCs w:val="24"/>
              </w:rPr>
              <w:t xml:space="preserve"> k</w:t>
            </w:r>
            <w:r w:rsidRPr="00127F10">
              <w:rPr>
                <w:szCs w:val="24"/>
              </w:rPr>
              <w:t xml:space="preserve">) according to formulas </w:t>
            </w:r>
            <w:hyperlink w:anchor="_Formula_IV.5.2._Joint" w:tooltip="Formula II.2. Joint probabilities ξt(i, j) and γt(j) based on single PDF" w:history="1">
              <w:r w:rsidR="00EA69FD">
                <w:rPr>
                  <w:rStyle w:val="Hyperlink"/>
                  <w:szCs w:val="24"/>
                  <w:u w:val="none"/>
                </w:rPr>
                <w:t>II</w:t>
              </w:r>
              <w:r w:rsidRPr="00127F10">
                <w:rPr>
                  <w:rStyle w:val="Hyperlink"/>
                  <w:szCs w:val="24"/>
                  <w:u w:val="none"/>
                </w:rPr>
                <w:t>.2</w:t>
              </w:r>
            </w:hyperlink>
            <w:r w:rsidRPr="00127F10">
              <w:rPr>
                <w:szCs w:val="24"/>
              </w:rPr>
              <w:t xml:space="preserve"> and </w:t>
            </w:r>
            <w:hyperlink w:anchor="_Formula_IV.5.8._Partial" w:tooltip="Formula III.2. Partial joint probabilities ξt(i, j, k) and γt(j, k) based on mixture model PDF" w:history="1">
              <w:r w:rsidR="00151523">
                <w:rPr>
                  <w:rStyle w:val="Hyperlink"/>
                  <w:szCs w:val="24"/>
                  <w:u w:val="none"/>
                </w:rPr>
                <w:t>III.2</w:t>
              </w:r>
            </w:hyperlink>
            <w:r w:rsidRPr="00127F10">
              <w:rPr>
                <w:szCs w:val="24"/>
              </w:rPr>
              <w:t>.</w:t>
            </w:r>
          </w:p>
          <w:p w:rsidR="00E931E1" w:rsidRPr="00127F10" w:rsidRDefault="00FE3715" w:rsidP="009432E7">
            <m:oMathPara>
              <m:oMath>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rsidR="00E931E1" w:rsidRPr="00127F10" w:rsidRDefault="00FE3715" w:rsidP="009432E7">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E931E1" w:rsidRPr="00127F10" w:rsidRDefault="00FE3715" w:rsidP="009432E7">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j,k</m:t>
                    </m:r>
                  </m:e>
                </m:d>
              </m:oMath>
            </m:oMathPara>
          </w:p>
          <w:p w:rsidR="0027259E" w:rsidRPr="00127F10" w:rsidRDefault="0027259E" w:rsidP="00087B7B">
            <w:pPr>
              <w:pStyle w:val="ListParagraph"/>
              <w:numPr>
                <w:ilvl w:val="0"/>
                <w:numId w:val="124"/>
              </w:numPr>
              <w:rPr>
                <w:szCs w:val="24"/>
              </w:rPr>
            </w:pPr>
            <w:r w:rsidRPr="00127F10">
              <w:rPr>
                <w:i/>
                <w:szCs w:val="24"/>
              </w:rPr>
              <w:t>M-step</w:t>
            </w:r>
            <w:r w:rsidRPr="00127F10">
              <w:rPr>
                <w:szCs w:val="24"/>
              </w:rPr>
              <w:t xml:space="preserve">: Calculating the estimate </w:t>
            </w:r>
            <m:oMath>
              <m:acc>
                <m:accPr>
                  <m:ctrlPr>
                    <w:rPr>
                      <w:rFonts w:ascii="Cambria Math" w:hAnsi="Cambria Math"/>
                      <w:i/>
                      <w:szCs w:val="24"/>
                    </w:rPr>
                  </m:ctrlPr>
                </m:accPr>
                <m:e>
                  <m:r>
                    <w:rPr>
                      <w:rFonts w:ascii="Cambria Math" w:hAnsi="Cambria Math"/>
                      <w:szCs w:val="24"/>
                    </w:rPr>
                    <m:t>∆</m:t>
                  </m:r>
                </m:e>
              </m:acc>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w:rPr>
                          <w:rFonts w:ascii="Cambria Math" w:hAnsi="Cambria Math"/>
                          <w:szCs w:val="24"/>
                        </w:rPr>
                        <m:t>ij</m:t>
                      </m:r>
                    </m:sub>
                  </m:sSub>
                  <m:r>
                    <w:rPr>
                      <w:rFonts w:ascii="Cambria Math" w:hAnsi="Cambria Math"/>
                      <w:szCs w:val="24"/>
                    </w:rPr>
                    <m:t>,</m:t>
                  </m:r>
                  <m:sSubSup>
                    <m:sSubSupPr>
                      <m:ctrlPr>
                        <w:rPr>
                          <w:rFonts w:ascii="Cambria Math" w:hAnsi="Cambria Math"/>
                          <w:i/>
                          <w:szCs w:val="24"/>
                        </w:rPr>
                      </m:ctrlPr>
                    </m:sSubSupPr>
                    <m:e>
                      <m:acc>
                        <m:accPr>
                          <m:ctrlPr>
                            <w:rPr>
                              <w:rFonts w:ascii="Cambria Math" w:hAnsi="Cambria Math"/>
                              <w:i/>
                              <w:szCs w:val="24"/>
                            </w:rPr>
                          </m:ctrlPr>
                        </m:accPr>
                        <m:e>
                          <m:r>
                            <w:rPr>
                              <w:rFonts w:ascii="Cambria Math" w:hAnsi="Cambria Math"/>
                              <w:szCs w:val="24"/>
                            </w:rPr>
                            <m:t>c</m:t>
                          </m:r>
                        </m:e>
                      </m:acc>
                    </m:e>
                    <m:sub>
                      <m:r>
                        <w:rPr>
                          <w:rFonts w:ascii="Cambria Math" w:hAnsi="Cambria Math"/>
                          <w:szCs w:val="24"/>
                        </w:rPr>
                        <m:t>j</m:t>
                      </m:r>
                    </m:sub>
                    <m:sup>
                      <m:r>
                        <w:rPr>
                          <w:rFonts w:ascii="Cambria Math" w:hAnsi="Cambria Math"/>
                          <w:szCs w:val="24"/>
                        </w:rPr>
                        <m:t>(k)</m:t>
                      </m:r>
                    </m:sup>
                  </m:sSubSup>
                  <m:r>
                    <w:rPr>
                      <w:rFonts w:ascii="Cambria Math" w:hAnsi="Cambria Math"/>
                      <w:szCs w:val="24"/>
                    </w:rPr>
                    <m:t>,</m:t>
                  </m:r>
                  <m:sSubSup>
                    <m:sSubSupPr>
                      <m:ctrlPr>
                        <w:rPr>
                          <w:rFonts w:ascii="Cambria Math" w:hAnsi="Cambria Math"/>
                          <w:i/>
                          <w:szCs w:val="24"/>
                        </w:rPr>
                      </m:ctrlPr>
                    </m:sSubSupPr>
                    <m:e>
                      <m:acc>
                        <m:accPr>
                          <m:ctrlPr>
                            <w:rPr>
                              <w:rFonts w:ascii="Cambria Math" w:hAnsi="Cambria Math"/>
                              <w:i/>
                              <w:szCs w:val="24"/>
                            </w:rPr>
                          </m:ctrlPr>
                        </m:accPr>
                        <m:e>
                          <m:r>
                            <w:rPr>
                              <w:rFonts w:ascii="Cambria Math" w:hAnsi="Cambria Math"/>
                              <w:szCs w:val="24"/>
                            </w:rPr>
                            <m:t>θ</m:t>
                          </m:r>
                        </m:e>
                      </m:acc>
                    </m:e>
                    <m:sub>
                      <m:r>
                        <w:rPr>
                          <w:rFonts w:ascii="Cambria Math" w:hAnsi="Cambria Math"/>
                          <w:szCs w:val="24"/>
                        </w:rPr>
                        <m:t>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π</m:t>
                          </m:r>
                        </m:e>
                      </m:acc>
                    </m:e>
                    <m:sub>
                      <m:r>
                        <w:rPr>
                          <w:rFonts w:ascii="Cambria Math" w:hAnsi="Cambria Math"/>
                          <w:szCs w:val="24"/>
                        </w:rPr>
                        <m:t>j</m:t>
                      </m:r>
                    </m:sub>
                  </m:sSub>
                </m:e>
              </m:d>
            </m:oMath>
            <w:r w:rsidRPr="00127F10">
              <w:rPr>
                <w:szCs w:val="24"/>
              </w:rPr>
              <w:t xml:space="preserve"> based on the joint probabilities </w:t>
            </w:r>
            <w:proofErr w:type="spellStart"/>
            <w:proofErr w:type="gramStart"/>
            <w:r w:rsidRPr="00127F10">
              <w:rPr>
                <w:i/>
                <w:szCs w:val="24"/>
              </w:rPr>
              <w:t>ξ</w:t>
            </w:r>
            <w:r w:rsidRPr="00127F10">
              <w:rPr>
                <w:i/>
                <w:szCs w:val="24"/>
                <w:vertAlign w:val="subscript"/>
              </w:rPr>
              <w:t>t</w:t>
            </w:r>
            <w:proofErr w:type="spellEnd"/>
            <w:r w:rsidRPr="00127F10">
              <w:rPr>
                <w:szCs w:val="24"/>
              </w:rPr>
              <w:t>(</w:t>
            </w:r>
            <w:proofErr w:type="spellStart"/>
            <w:proofErr w:type="gramEnd"/>
            <w:r w:rsidRPr="00127F10">
              <w:rPr>
                <w:i/>
                <w:szCs w:val="24"/>
              </w:rPr>
              <w:t>i</w:t>
            </w:r>
            <w:proofErr w:type="spellEnd"/>
            <w:r w:rsidRPr="00127F10">
              <w:rPr>
                <w:szCs w:val="24"/>
              </w:rPr>
              <w:t xml:space="preserve">, </w:t>
            </w:r>
            <w:r w:rsidRPr="00127F10">
              <w:rPr>
                <w:i/>
                <w:szCs w:val="24"/>
              </w:rPr>
              <w:t>j</w:t>
            </w:r>
            <w:r w:rsidRPr="00127F10">
              <w:rPr>
                <w:szCs w:val="24"/>
              </w:rPr>
              <w:t xml:space="preserve">), </w:t>
            </w:r>
            <w:proofErr w:type="spellStart"/>
            <w:r w:rsidRPr="00127F10">
              <w:rPr>
                <w:i/>
                <w:szCs w:val="24"/>
              </w:rPr>
              <w:t>γ</w:t>
            </w:r>
            <w:r w:rsidRPr="00127F10">
              <w:rPr>
                <w:i/>
                <w:szCs w:val="24"/>
                <w:vertAlign w:val="subscript"/>
              </w:rPr>
              <w:t>t</w:t>
            </w:r>
            <w:proofErr w:type="spellEnd"/>
            <w:r w:rsidRPr="00127F10">
              <w:rPr>
                <w:szCs w:val="24"/>
              </w:rPr>
              <w:t>(</w:t>
            </w:r>
            <w:r w:rsidRPr="00127F10">
              <w:rPr>
                <w:i/>
                <w:szCs w:val="24"/>
              </w:rPr>
              <w:t>j</w:t>
            </w:r>
            <w:r w:rsidRPr="00127F10">
              <w:rPr>
                <w:szCs w:val="24"/>
              </w:rPr>
              <w:t xml:space="preserve">), and </w:t>
            </w:r>
            <w:proofErr w:type="spellStart"/>
            <w:r w:rsidRPr="00127F10">
              <w:rPr>
                <w:i/>
                <w:szCs w:val="24"/>
              </w:rPr>
              <w:t>γ</w:t>
            </w:r>
            <w:r w:rsidRPr="00127F10">
              <w:rPr>
                <w:i/>
                <w:szCs w:val="24"/>
                <w:vertAlign w:val="subscript"/>
              </w:rPr>
              <w:t>t</w:t>
            </w:r>
            <w:proofErr w:type="spellEnd"/>
            <w:r w:rsidRPr="00127F10">
              <w:rPr>
                <w:szCs w:val="24"/>
              </w:rPr>
              <w:t>(</w:t>
            </w:r>
            <w:r w:rsidRPr="00127F10">
              <w:rPr>
                <w:i/>
                <w:szCs w:val="24"/>
              </w:rPr>
              <w:t>j</w:t>
            </w:r>
            <w:r w:rsidRPr="00127F10">
              <w:rPr>
                <w:szCs w:val="24"/>
              </w:rPr>
              <w:t>,</w:t>
            </w:r>
            <w:r w:rsidRPr="00127F10">
              <w:rPr>
                <w:i/>
                <w:szCs w:val="24"/>
              </w:rPr>
              <w:t xml:space="preserve"> k</w:t>
            </w:r>
            <w:r w:rsidRPr="00127F10">
              <w:rPr>
                <w:szCs w:val="24"/>
              </w:rPr>
              <w:t xml:space="preserve">) determined at E-step, according to formula </w:t>
            </w:r>
            <w:hyperlink w:anchor="_Formula_IV.5.14._Continuously" w:tooltip="Formula III.8. Continuously observational HMM parameter estimate with mixture PDF" w:history="1">
              <w:r w:rsidR="00151523">
                <w:rPr>
                  <w:rStyle w:val="Hyperlink"/>
                  <w:szCs w:val="24"/>
                  <w:u w:val="none"/>
                </w:rPr>
                <w:t>III.8</w:t>
              </w:r>
            </w:hyperlink>
            <w:r w:rsidRPr="00127F10">
              <w:rPr>
                <w:szCs w:val="24"/>
              </w:rPr>
              <w:t xml:space="preserve">. The estimate </w:t>
            </w:r>
            <m:oMath>
              <m:acc>
                <m:accPr>
                  <m:ctrlPr>
                    <w:rPr>
                      <w:rFonts w:ascii="Cambria Math" w:hAnsi="Cambria Math"/>
                      <w:szCs w:val="24"/>
                    </w:rPr>
                  </m:ctrlPr>
                </m:accPr>
                <m:e>
                  <m:r>
                    <m:rPr>
                      <m:sty m:val="p"/>
                    </m:rPr>
                    <w:rPr>
                      <w:rFonts w:ascii="Cambria Math" w:hAnsi="Cambria Math"/>
                      <w:szCs w:val="24"/>
                    </w:rPr>
                    <m:t>Δ</m:t>
                  </m:r>
                </m:e>
              </m:acc>
            </m:oMath>
            <w:r w:rsidRPr="00127F10">
              <w:rPr>
                <w:szCs w:val="24"/>
              </w:rPr>
              <w:t xml:space="preserve"> becomes the current parameter for next iteration.</w:t>
            </w:r>
          </w:p>
          <w:p w:rsidR="00E931E1" w:rsidRPr="00127F10"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e>
                    </m:nary>
                  </m:den>
                </m:f>
              </m:oMath>
            </m:oMathPara>
          </w:p>
          <w:p w:rsidR="00E931E1" w:rsidRPr="00127F10"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i</m:t>
                            </m:r>
                          </m:e>
                        </m:d>
                      </m:e>
                    </m:nary>
                  </m:den>
                </m:f>
              </m:oMath>
            </m:oMathPara>
          </w:p>
          <w:p w:rsidR="00E931E1" w:rsidRPr="00127F10" w:rsidRDefault="00FE3715" w:rsidP="009432E7">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j,l</m:t>
                                </m:r>
                              </m:e>
                            </m:d>
                          </m:e>
                        </m:nary>
                      </m:e>
                    </m:nary>
                  </m:den>
                </m:f>
              </m:oMath>
            </m:oMathPara>
          </w:p>
          <w:p w:rsidR="00E931E1" w:rsidRPr="00127F10" w:rsidRDefault="00FE3715" w:rsidP="009432E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 xml:space="preserve"> </m:t>
                </m:r>
                <m:r>
                  <m:rPr>
                    <m:sty m:val="p"/>
                  </m:rPr>
                  <w:rPr>
                    <w:rFonts w:ascii="Cambria Math" w:hAnsi="Cambria Math"/>
                  </w:rPr>
                  <m:t>is the solution of</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f>
                      <m:fPr>
                        <m:ctrlPr>
                          <w:rPr>
                            <w:rFonts w:ascii="Cambria Math" w:hAnsi="Cambria Math"/>
                            <w:i/>
                          </w:rPr>
                        </m:ctrlPr>
                      </m:fPr>
                      <m:num>
                        <m:r>
                          <w:rPr>
                            <w:rFonts w:ascii="Cambria Math" w:hAnsi="Cambria Math"/>
                          </w:rPr>
                          <m:t>∂ln</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r>
                  <w:rPr>
                    <w:rFonts w:ascii="Cambria Math" w:hAnsi="Cambria Math"/>
                  </w:rPr>
                  <m:t>=0</m:t>
                </m:r>
              </m:oMath>
            </m:oMathPara>
          </w:p>
          <w:p w:rsidR="00E931E1" w:rsidRPr="00127F10" w:rsidRDefault="00E931E1" w:rsidP="009432E7">
            <m:oMathPara>
              <m:oMath>
                <m:r>
                  <m:rPr>
                    <m:sty m:val="p"/>
                  </m:rPr>
                  <w:rPr>
                    <w:rFonts w:ascii="Cambria Math" w:hAnsi="Cambria Math"/>
                  </w:rPr>
                  <m:t>With normal distribution</m:t>
                </m:r>
                <m:r>
                  <w:rPr>
                    <w:rFonts w:ascii="Cambria Math" w:hAnsi="Cambria Math"/>
                  </w:rPr>
                  <m:t>:</m:t>
                </m:r>
              </m:oMath>
            </m:oMathPara>
          </w:p>
          <w:p w:rsidR="00E931E1" w:rsidRPr="00127F10" w:rsidRDefault="00FE3715" w:rsidP="009432E7">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den>
                    </m:f>
                  </m:e>
                </m:d>
                <m:r>
                  <w:rPr>
                    <w:rFonts w:ascii="Cambria Math" w:hAnsi="Cambria Math"/>
                  </w:rPr>
                  <m:t xml:space="preserve"> </m:t>
                </m:r>
              </m:oMath>
            </m:oMathPara>
          </w:p>
          <w:p w:rsidR="00E931E1" w:rsidRPr="00127F10" w:rsidRDefault="00E931E1" w:rsidP="009432E7">
            <m:oMathPara>
              <m:oMath>
                <m:r>
                  <m:rPr>
                    <m:sty m:val="p"/>
                  </m:rPr>
                  <w:rPr>
                    <w:rFonts w:ascii="Cambria Math" w:hAnsi="Cambria Math"/>
                  </w:rPr>
                  <m:t>With exponential distribution</m:t>
                </m:r>
                <m:r>
                  <w:rPr>
                    <w:rFonts w:ascii="Cambria Math" w:hAnsi="Cambria Math"/>
                  </w:rPr>
                  <m:t>:</m:t>
                </m:r>
              </m:oMath>
            </m:oMathPara>
          </w:p>
          <w:p w:rsidR="0027259E" w:rsidRPr="00127F10" w:rsidRDefault="00FE3715" w:rsidP="00E931E1">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κ</m:t>
                        </m:r>
                      </m:e>
                    </m:acc>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j,k</m:t>
                            </m:r>
                          </m:e>
                        </m:d>
                        <m:sSub>
                          <m:sSubPr>
                            <m:ctrlPr>
                              <w:rPr>
                                <w:rFonts w:ascii="Cambria Math" w:hAnsi="Cambria Math"/>
                                <w:i/>
                              </w:rPr>
                            </m:ctrlPr>
                          </m:sSubPr>
                          <m:e>
                            <m:r>
                              <w:rPr>
                                <w:rFonts w:ascii="Cambria Math" w:hAnsi="Cambria Math"/>
                              </w:rPr>
                              <m:t>o</m:t>
                            </m:r>
                          </m:e>
                          <m:sub>
                            <m:r>
                              <w:rPr>
                                <w:rFonts w:ascii="Cambria Math" w:hAnsi="Cambria Math"/>
                              </w:rPr>
                              <m:t>t</m:t>
                            </m:r>
                          </m:sub>
                        </m:sSub>
                      </m:e>
                    </m:nary>
                  </m:den>
                </m:f>
              </m:oMath>
            </m:oMathPara>
          </w:p>
          <w:p w:rsidR="0027259E" w:rsidRPr="00127F10" w:rsidRDefault="00A041C7" w:rsidP="00E91351">
            <w:r w:rsidRPr="00127F10">
              <w:t xml:space="preserve">EM algorithm stops when it meets the terminating condition, for example, the difference of current parameter Δ and next parameter </w:t>
            </w:r>
            <m:oMath>
              <m:acc>
                <m:accPr>
                  <m:ctrlPr>
                    <w:rPr>
                      <w:rFonts w:ascii="Cambria Math" w:hAnsi="Cambria Math"/>
                    </w:rPr>
                  </m:ctrlPr>
                </m:accPr>
                <m:e>
                  <m:r>
                    <m:rPr>
                      <m:sty m:val="p"/>
                    </m:rPr>
                    <w:rPr>
                      <w:rFonts w:ascii="Cambria Math" w:hAnsi="Cambria Math"/>
                    </w:rPr>
                    <m:t>Δ</m:t>
                  </m:r>
                </m:e>
              </m:acc>
            </m:oMath>
            <w:r w:rsidRPr="00127F10">
              <w:t xml:space="preserve"> is insignificant. It is possible to define a custom terminating condition. The terminating criterion </w:t>
            </w:r>
            <w:proofErr w:type="gramStart"/>
            <w:r w:rsidRPr="00127F10">
              <w:rPr>
                <w:i/>
              </w:rPr>
              <w:t>P</w:t>
            </w:r>
            <w:r w:rsidRPr="00127F10">
              <w:t>(</w:t>
            </w:r>
            <w:proofErr w:type="gramEnd"/>
            <w:r w:rsidRPr="00127F10">
              <w:rPr>
                <w:i/>
              </w:rPr>
              <w:t>O|</w:t>
            </w:r>
            <w:r w:rsidRPr="00127F10">
              <w:t xml:space="preserve">Δ) described in table </w:t>
            </w:r>
            <w:hyperlink w:anchor="_Table_IV.4.3.2.2._Proposed" w:tooltip="Table I.3.2.2. Proposed implementation of EM algorithm for learning HMM with terminating criterion P(O|Δ)" w:history="1">
              <w:r w:rsidR="001A5A1B">
                <w:rPr>
                  <w:rStyle w:val="Hyperlink"/>
                  <w:u w:val="none"/>
                </w:rPr>
                <w:t>I</w:t>
              </w:r>
              <w:r w:rsidRPr="00127F10">
                <w:rPr>
                  <w:rStyle w:val="Hyperlink"/>
                  <w:u w:val="none"/>
                </w:rPr>
                <w:t>.3.2.2</w:t>
              </w:r>
            </w:hyperlink>
            <w:r w:rsidRPr="00127F10">
              <w:t xml:space="preserve"> is a suggestion.</w:t>
            </w:r>
          </w:p>
        </w:tc>
      </w:tr>
    </w:tbl>
    <w:p w:rsidR="0027259E" w:rsidRPr="00127F10" w:rsidRDefault="0027259E" w:rsidP="0027259E">
      <w:pPr>
        <w:pStyle w:val="Heading6"/>
        <w:ind w:left="360"/>
        <w:rPr>
          <w:szCs w:val="24"/>
        </w:rPr>
      </w:pPr>
      <w:bookmarkStart w:id="192" w:name="_Table_IV.5.2._EM"/>
      <w:bookmarkStart w:id="193" w:name="_Table_IV.5.6._EM"/>
      <w:bookmarkStart w:id="194" w:name="_Toc448952689"/>
      <w:bookmarkEnd w:id="192"/>
      <w:bookmarkEnd w:id="193"/>
      <w:r w:rsidRPr="00127F10">
        <w:rPr>
          <w:b/>
          <w:szCs w:val="24"/>
        </w:rPr>
        <w:t xml:space="preserve">Table </w:t>
      </w:r>
      <w:r w:rsidR="00EA69FD">
        <w:rPr>
          <w:b/>
          <w:szCs w:val="24"/>
        </w:rPr>
        <w:t>I</w:t>
      </w:r>
      <w:r w:rsidR="00151523">
        <w:rPr>
          <w:b/>
          <w:szCs w:val="24"/>
        </w:rPr>
        <w:t>I</w:t>
      </w:r>
      <w:r w:rsidR="00EA69FD">
        <w:rPr>
          <w:b/>
          <w:szCs w:val="24"/>
        </w:rPr>
        <w:t>I</w:t>
      </w:r>
      <w:r w:rsidRPr="00127F10">
        <w:rPr>
          <w:b/>
          <w:szCs w:val="24"/>
        </w:rPr>
        <w:t>.</w:t>
      </w:r>
      <w:r w:rsidR="00151523">
        <w:rPr>
          <w:b/>
          <w:szCs w:val="24"/>
        </w:rPr>
        <w:t>1</w:t>
      </w:r>
      <w:r w:rsidRPr="00127F10">
        <w:rPr>
          <w:b/>
          <w:szCs w:val="24"/>
        </w:rPr>
        <w:t>.</w:t>
      </w:r>
      <w:r w:rsidRPr="00127F10">
        <w:rPr>
          <w:szCs w:val="24"/>
        </w:rPr>
        <w:t xml:space="preserve"> EM algorithm applied into learning </w:t>
      </w:r>
      <w:r w:rsidR="00D87B05">
        <w:rPr>
          <w:szCs w:val="24"/>
        </w:rPr>
        <w:t>continuous observation</w:t>
      </w:r>
      <w:r w:rsidRPr="00127F10">
        <w:rPr>
          <w:szCs w:val="24"/>
        </w:rPr>
        <w:t xml:space="preserve"> HMM parameter with mixture PDF</w:t>
      </w:r>
      <w:bookmarkEnd w:id="194"/>
    </w:p>
    <w:p w:rsidR="00B7721F" w:rsidRPr="00127F10" w:rsidRDefault="00B7721F" w:rsidP="00B7721F">
      <w:r w:rsidRPr="00127F10">
        <w:t xml:space="preserve">Going back given HMM Δ whose parameters </w:t>
      </w:r>
      <w:r w:rsidRPr="00127F10">
        <w:rPr>
          <w:rFonts w:eastAsia="Arial Unicode MS"/>
          <w:i/>
        </w:rPr>
        <w:t xml:space="preserve">A </w:t>
      </w:r>
      <w:r w:rsidRPr="00127F10">
        <w:rPr>
          <w:rFonts w:eastAsia="Arial Unicode MS"/>
        </w:rPr>
        <w:t>and</w:t>
      </w:r>
      <w:r w:rsidRPr="00127F10">
        <w:rPr>
          <w:rFonts w:eastAsia="Arial Unicode MS"/>
          <w:i/>
        </w:rPr>
        <w:t xml:space="preserve"> </w:t>
      </w:r>
      <w:r w:rsidRPr="00127F10">
        <w:t xml:space="preserve">∏ </w:t>
      </w:r>
      <w:r w:rsidR="00262C8F" w:rsidRPr="00127F10">
        <w:t xml:space="preserve">are </w:t>
      </w:r>
      <w:r w:rsidRPr="00127F10">
        <w:t xml:space="preserve">specified in tables </w:t>
      </w:r>
      <w:hyperlink w:anchor="_Table_III.2.1._Transition" w:tooltip="Table I.1. Transition probability matrix A" w:history="1">
        <w:r w:rsidR="001A5A1B">
          <w:rPr>
            <w:rStyle w:val="Hyperlink"/>
            <w:u w:val="none"/>
          </w:rPr>
          <w:t>I</w:t>
        </w:r>
        <w:r w:rsidR="00633021" w:rsidRPr="00127F10">
          <w:rPr>
            <w:rStyle w:val="Hyperlink"/>
            <w:u w:val="none"/>
          </w:rPr>
          <w:t>.1</w:t>
        </w:r>
      </w:hyperlink>
      <w:r w:rsidRPr="00127F10">
        <w:t xml:space="preserve"> and </w:t>
      </w:r>
      <w:hyperlink w:anchor="_Table_III.2.2._Uniform" w:tooltip="Table I.2. Uniform initial state distribution ∏" w:history="1">
        <w:r w:rsidR="001A5A1B">
          <w:rPr>
            <w:rStyle w:val="Hyperlink"/>
            <w:u w:val="none"/>
          </w:rPr>
          <w:t>I</w:t>
        </w:r>
        <w:r w:rsidR="00633021" w:rsidRPr="00127F10">
          <w:rPr>
            <w:rStyle w:val="Hyperlink"/>
            <w:u w:val="none"/>
          </w:rPr>
          <w:t>.2</w:t>
        </w:r>
      </w:hyperlink>
      <w:r w:rsidRPr="00127F10">
        <w:t xml:space="preserve">, suppose continuous observation sequence is </w:t>
      </w: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 xml:space="preserve">=0.38, the EM algorithm described in table </w:t>
      </w:r>
      <w:hyperlink w:anchor="_Table_IV.5.6._EM" w:tooltip="Table III.1. EM algorithm applied into learning continuously observational HMM parameter with mixture PDF" w:history="1">
        <w:r w:rsidR="00151523">
          <w:rPr>
            <w:rStyle w:val="Hyperlink"/>
            <w:u w:val="none"/>
          </w:rPr>
          <w:t>III.1</w:t>
        </w:r>
      </w:hyperlink>
      <w:r w:rsidRPr="00127F10">
        <w:t xml:space="preserve"> is applied into calculating the parameter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B7721F" w:rsidRPr="00127F10" w:rsidTr="00633021">
        <w:trPr>
          <w:jc w:val="center"/>
        </w:trPr>
        <w:tc>
          <w:tcPr>
            <w:tcW w:w="0" w:type="auto"/>
            <w:gridSpan w:val="2"/>
            <w:vMerge w:val="restart"/>
            <w:tcBorders>
              <w:top w:val="nil"/>
              <w:left w:val="nil"/>
            </w:tcBorders>
            <w:vAlign w:val="center"/>
          </w:tcPr>
          <w:p w:rsidR="00B7721F" w:rsidRPr="00127F10" w:rsidRDefault="00B7721F" w:rsidP="00633021">
            <w:pPr>
              <w:jc w:val="center"/>
            </w:pPr>
          </w:p>
        </w:tc>
        <w:tc>
          <w:tcPr>
            <w:tcW w:w="0" w:type="auto"/>
            <w:gridSpan w:val="3"/>
            <w:vAlign w:val="center"/>
          </w:tcPr>
          <w:p w:rsidR="00B7721F" w:rsidRPr="00127F10" w:rsidRDefault="00B7721F" w:rsidP="00633021">
            <w:pPr>
              <w:jc w:val="center"/>
            </w:pPr>
            <w:r w:rsidRPr="00127F10">
              <w:t>Weather current day</w:t>
            </w:r>
          </w:p>
          <w:p w:rsidR="00B7721F" w:rsidRPr="00127F10" w:rsidRDefault="00B7721F" w:rsidP="00633021">
            <w:pPr>
              <w:jc w:val="center"/>
            </w:pPr>
            <w:r w:rsidRPr="00127F10">
              <w:t xml:space="preserve">(Time point </w:t>
            </w:r>
            <w:r w:rsidRPr="00127F10">
              <w:rPr>
                <w:i/>
              </w:rPr>
              <w:t>t</w:t>
            </w:r>
            <w:r w:rsidRPr="00127F10">
              <w:t>)</w:t>
            </w:r>
          </w:p>
        </w:tc>
      </w:tr>
      <w:tr w:rsidR="00B7721F" w:rsidRPr="00127F10" w:rsidTr="00633021">
        <w:trPr>
          <w:jc w:val="center"/>
        </w:trPr>
        <w:tc>
          <w:tcPr>
            <w:tcW w:w="0" w:type="auto"/>
            <w:gridSpan w:val="2"/>
            <w:vMerge/>
            <w:tcBorders>
              <w:left w:val="nil"/>
            </w:tcBorders>
            <w:vAlign w:val="center"/>
          </w:tcPr>
          <w:p w:rsidR="00B7721F" w:rsidRPr="00127F10" w:rsidRDefault="00B7721F" w:rsidP="00633021">
            <w:pPr>
              <w:jc w:val="center"/>
            </w:pPr>
          </w:p>
        </w:tc>
        <w:tc>
          <w:tcPr>
            <w:tcW w:w="0" w:type="auto"/>
            <w:vAlign w:val="center"/>
          </w:tcPr>
          <w:p w:rsidR="00B7721F" w:rsidRPr="00127F10" w:rsidRDefault="00B7721F" w:rsidP="00633021">
            <w:pPr>
              <w:jc w:val="center"/>
              <w:rPr>
                <w:i/>
              </w:rPr>
            </w:pPr>
            <w:r w:rsidRPr="00127F10">
              <w:rPr>
                <w:i/>
              </w:rPr>
              <w:t>sunny</w:t>
            </w:r>
          </w:p>
        </w:tc>
        <w:tc>
          <w:tcPr>
            <w:tcW w:w="0" w:type="auto"/>
            <w:vAlign w:val="center"/>
          </w:tcPr>
          <w:p w:rsidR="00B7721F" w:rsidRPr="00127F10" w:rsidRDefault="00B7721F" w:rsidP="00633021">
            <w:pPr>
              <w:jc w:val="center"/>
              <w:rPr>
                <w:i/>
              </w:rPr>
            </w:pPr>
            <w:r w:rsidRPr="00127F10">
              <w:rPr>
                <w:i/>
              </w:rPr>
              <w:t>cloudy</w:t>
            </w:r>
          </w:p>
        </w:tc>
        <w:tc>
          <w:tcPr>
            <w:tcW w:w="0" w:type="auto"/>
            <w:vAlign w:val="center"/>
          </w:tcPr>
          <w:p w:rsidR="00B7721F" w:rsidRPr="00127F10" w:rsidRDefault="00B7721F" w:rsidP="00633021">
            <w:pPr>
              <w:jc w:val="center"/>
              <w:rPr>
                <w:i/>
              </w:rPr>
            </w:pPr>
            <w:r w:rsidRPr="00127F10">
              <w:rPr>
                <w:i/>
              </w:rPr>
              <w:t>rainy</w:t>
            </w: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lastRenderedPageBreak/>
              <w:t>Weather previous day</w:t>
            </w:r>
          </w:p>
          <w:p w:rsidR="00B7721F" w:rsidRPr="00127F10" w:rsidRDefault="00B7721F" w:rsidP="00633021">
            <w:pPr>
              <w:jc w:val="center"/>
            </w:pPr>
            <w:r w:rsidRPr="00127F10">
              <w:t xml:space="preserve">(Time point </w:t>
            </w:r>
            <w:r w:rsidRPr="00127F10">
              <w:rPr>
                <w:i/>
              </w:rPr>
              <w:t xml:space="preserve">t </w:t>
            </w:r>
            <w:r w:rsidRPr="00127F10">
              <w:t>–1)</w:t>
            </w:r>
          </w:p>
        </w:tc>
        <w:tc>
          <w:tcPr>
            <w:tcW w:w="0" w:type="auto"/>
            <w:vAlign w:val="center"/>
          </w:tcPr>
          <w:p w:rsidR="00B7721F" w:rsidRPr="00127F10" w:rsidRDefault="00B7721F" w:rsidP="00633021">
            <w:pPr>
              <w:jc w:val="left"/>
              <w:rPr>
                <w:i/>
              </w:rPr>
            </w:pPr>
            <w:r w:rsidRPr="00127F10">
              <w:rPr>
                <w:i/>
              </w:rPr>
              <w:t>sunny</w:t>
            </w:r>
          </w:p>
        </w:tc>
        <w:tc>
          <w:tcPr>
            <w:tcW w:w="0" w:type="auto"/>
            <w:vAlign w:val="center"/>
          </w:tcPr>
          <w:p w:rsidR="00B7721F" w:rsidRPr="00127F10" w:rsidRDefault="00B7721F" w:rsidP="00633021">
            <w:pPr>
              <w:jc w:val="center"/>
            </w:pPr>
            <w:r w:rsidRPr="00127F10">
              <w:rPr>
                <w:i/>
              </w:rPr>
              <w:t>a</w:t>
            </w:r>
            <w:r w:rsidRPr="00127F10">
              <w:rPr>
                <w:vertAlign w:val="subscript"/>
              </w:rPr>
              <w:t>11</w:t>
            </w:r>
            <w:r w:rsidRPr="00127F10">
              <w:t>=0.50</w:t>
            </w:r>
          </w:p>
        </w:tc>
        <w:tc>
          <w:tcPr>
            <w:tcW w:w="0" w:type="auto"/>
            <w:vAlign w:val="center"/>
          </w:tcPr>
          <w:p w:rsidR="00B7721F" w:rsidRPr="00127F10" w:rsidRDefault="00B7721F" w:rsidP="00633021">
            <w:pPr>
              <w:jc w:val="center"/>
            </w:pPr>
            <w:r w:rsidRPr="00127F10">
              <w:rPr>
                <w:i/>
              </w:rPr>
              <w:t>a</w:t>
            </w:r>
            <w:r w:rsidRPr="00127F10">
              <w:rPr>
                <w:vertAlign w:val="subscript"/>
              </w:rPr>
              <w:t>12</w:t>
            </w:r>
            <w:r w:rsidRPr="00127F10">
              <w:t>=0.25</w:t>
            </w:r>
          </w:p>
        </w:tc>
        <w:tc>
          <w:tcPr>
            <w:tcW w:w="0" w:type="auto"/>
            <w:vAlign w:val="center"/>
          </w:tcPr>
          <w:p w:rsidR="00B7721F" w:rsidRPr="00127F10" w:rsidRDefault="00B7721F" w:rsidP="00633021">
            <w:pPr>
              <w:jc w:val="center"/>
            </w:pPr>
            <w:r w:rsidRPr="00127F10">
              <w:rPr>
                <w:i/>
              </w:rPr>
              <w:t>a</w:t>
            </w:r>
            <w:r w:rsidRPr="00127F10">
              <w:rPr>
                <w:vertAlign w:val="subscript"/>
              </w:rPr>
              <w:t>13</w:t>
            </w:r>
            <w:r w:rsidRPr="00127F10">
              <w:t>=0.25</w:t>
            </w:r>
          </w:p>
        </w:tc>
      </w:tr>
      <w:tr w:rsidR="00B7721F" w:rsidRPr="00127F10" w:rsidTr="00633021">
        <w:trPr>
          <w:jc w:val="center"/>
        </w:trPr>
        <w:tc>
          <w:tcPr>
            <w:tcW w:w="0" w:type="auto"/>
            <w:vMerge/>
            <w:vAlign w:val="center"/>
          </w:tcPr>
          <w:p w:rsidR="00B7721F" w:rsidRPr="00127F10" w:rsidRDefault="00B7721F" w:rsidP="00633021">
            <w:pPr>
              <w:jc w:val="center"/>
            </w:pPr>
          </w:p>
        </w:tc>
        <w:tc>
          <w:tcPr>
            <w:tcW w:w="0" w:type="auto"/>
            <w:vAlign w:val="center"/>
          </w:tcPr>
          <w:p w:rsidR="00B7721F" w:rsidRPr="00127F10" w:rsidRDefault="00B7721F" w:rsidP="00633021">
            <w:pPr>
              <w:jc w:val="left"/>
              <w:rPr>
                <w:i/>
              </w:rPr>
            </w:pPr>
            <w:r w:rsidRPr="00127F10">
              <w:rPr>
                <w:i/>
              </w:rPr>
              <w:t>cloudy</w:t>
            </w:r>
          </w:p>
        </w:tc>
        <w:tc>
          <w:tcPr>
            <w:tcW w:w="0" w:type="auto"/>
            <w:vAlign w:val="center"/>
          </w:tcPr>
          <w:p w:rsidR="00B7721F" w:rsidRPr="00127F10" w:rsidRDefault="00B7721F" w:rsidP="00633021">
            <w:pPr>
              <w:jc w:val="center"/>
            </w:pPr>
            <w:r w:rsidRPr="00127F10">
              <w:rPr>
                <w:i/>
              </w:rPr>
              <w:t>a</w:t>
            </w:r>
            <w:r w:rsidRPr="00127F10">
              <w:rPr>
                <w:vertAlign w:val="subscript"/>
              </w:rPr>
              <w:t>21</w:t>
            </w:r>
            <w:r w:rsidRPr="00127F10">
              <w:t>=0.30</w:t>
            </w:r>
          </w:p>
        </w:tc>
        <w:tc>
          <w:tcPr>
            <w:tcW w:w="0" w:type="auto"/>
            <w:vAlign w:val="center"/>
          </w:tcPr>
          <w:p w:rsidR="00B7721F" w:rsidRPr="00127F10" w:rsidRDefault="00B7721F" w:rsidP="00633021">
            <w:pPr>
              <w:jc w:val="center"/>
            </w:pPr>
            <w:r w:rsidRPr="00127F10">
              <w:rPr>
                <w:i/>
              </w:rPr>
              <w:t>a</w:t>
            </w:r>
            <w:r w:rsidRPr="00127F10">
              <w:rPr>
                <w:vertAlign w:val="subscript"/>
              </w:rPr>
              <w:t>22</w:t>
            </w:r>
            <w:r w:rsidRPr="00127F10">
              <w:t>=0.40</w:t>
            </w:r>
          </w:p>
        </w:tc>
        <w:tc>
          <w:tcPr>
            <w:tcW w:w="0" w:type="auto"/>
            <w:vAlign w:val="center"/>
          </w:tcPr>
          <w:p w:rsidR="00B7721F" w:rsidRPr="00127F10" w:rsidRDefault="00B7721F" w:rsidP="00633021">
            <w:pPr>
              <w:jc w:val="center"/>
            </w:pPr>
            <w:r w:rsidRPr="00127F10">
              <w:rPr>
                <w:i/>
              </w:rPr>
              <w:t>a</w:t>
            </w:r>
            <w:r w:rsidRPr="00127F10">
              <w:rPr>
                <w:vertAlign w:val="subscript"/>
              </w:rPr>
              <w:t>23</w:t>
            </w:r>
            <w:r w:rsidRPr="00127F10">
              <w:t>=0.30</w:t>
            </w:r>
          </w:p>
        </w:tc>
      </w:tr>
      <w:tr w:rsidR="00B7721F" w:rsidRPr="00127F10" w:rsidTr="00633021">
        <w:trPr>
          <w:jc w:val="center"/>
        </w:trPr>
        <w:tc>
          <w:tcPr>
            <w:tcW w:w="0" w:type="auto"/>
            <w:vMerge/>
            <w:vAlign w:val="center"/>
          </w:tcPr>
          <w:p w:rsidR="00B7721F" w:rsidRPr="00127F10" w:rsidRDefault="00B7721F" w:rsidP="00633021">
            <w:pPr>
              <w:jc w:val="center"/>
            </w:pPr>
          </w:p>
        </w:tc>
        <w:tc>
          <w:tcPr>
            <w:tcW w:w="0" w:type="auto"/>
            <w:vAlign w:val="center"/>
          </w:tcPr>
          <w:p w:rsidR="00B7721F" w:rsidRPr="00127F10" w:rsidRDefault="00B7721F" w:rsidP="00633021">
            <w:pPr>
              <w:jc w:val="left"/>
              <w:rPr>
                <w:i/>
              </w:rPr>
            </w:pPr>
            <w:r w:rsidRPr="00127F10">
              <w:rPr>
                <w:i/>
              </w:rPr>
              <w:t>rainy</w:t>
            </w:r>
          </w:p>
        </w:tc>
        <w:tc>
          <w:tcPr>
            <w:tcW w:w="0" w:type="auto"/>
            <w:vAlign w:val="center"/>
          </w:tcPr>
          <w:p w:rsidR="00B7721F" w:rsidRPr="00127F10" w:rsidRDefault="00B7721F" w:rsidP="00633021">
            <w:pPr>
              <w:jc w:val="center"/>
            </w:pPr>
            <w:r w:rsidRPr="00127F10">
              <w:rPr>
                <w:i/>
              </w:rPr>
              <w:t>a</w:t>
            </w:r>
            <w:r w:rsidRPr="00127F10">
              <w:rPr>
                <w:vertAlign w:val="subscript"/>
              </w:rPr>
              <w:t>31</w:t>
            </w:r>
            <w:r w:rsidRPr="00127F10">
              <w:t>=0.25</w:t>
            </w:r>
          </w:p>
        </w:tc>
        <w:tc>
          <w:tcPr>
            <w:tcW w:w="0" w:type="auto"/>
            <w:vAlign w:val="center"/>
          </w:tcPr>
          <w:p w:rsidR="00B7721F" w:rsidRPr="00127F10" w:rsidRDefault="00B7721F" w:rsidP="00633021">
            <w:pPr>
              <w:jc w:val="center"/>
            </w:pPr>
            <w:r w:rsidRPr="00127F10">
              <w:rPr>
                <w:i/>
              </w:rPr>
              <w:t>a</w:t>
            </w:r>
            <w:r w:rsidRPr="00127F10">
              <w:rPr>
                <w:vertAlign w:val="subscript"/>
              </w:rPr>
              <w:t>32</w:t>
            </w:r>
            <w:r w:rsidRPr="00127F10">
              <w:t>=0.25</w:t>
            </w:r>
          </w:p>
        </w:tc>
        <w:tc>
          <w:tcPr>
            <w:tcW w:w="0" w:type="auto"/>
            <w:vAlign w:val="center"/>
          </w:tcPr>
          <w:p w:rsidR="00B7721F" w:rsidRPr="00127F10" w:rsidRDefault="00B7721F" w:rsidP="00633021">
            <w:pPr>
              <w:jc w:val="center"/>
            </w:pPr>
            <w:r w:rsidRPr="00127F10">
              <w:rPr>
                <w:i/>
              </w:rPr>
              <w:t>a</w:t>
            </w:r>
            <w:r w:rsidRPr="00127F10">
              <w:rPr>
                <w:vertAlign w:val="subscript"/>
              </w:rPr>
              <w:t>33</w:t>
            </w:r>
            <w:r w:rsidRPr="00127F10">
              <w:t>=0.50</w:t>
            </w:r>
          </w:p>
        </w:tc>
      </w:tr>
    </w:tbl>
    <w:p w:rsidR="00B7721F" w:rsidRPr="00127F10" w:rsidRDefault="00B7721F" w:rsidP="00B7721F"/>
    <w:tbl>
      <w:tblPr>
        <w:tblStyle w:val="TableGrid"/>
        <w:tblW w:w="0" w:type="auto"/>
        <w:jc w:val="center"/>
        <w:tblLook w:val="04A0" w:firstRow="1" w:lastRow="0" w:firstColumn="1" w:lastColumn="0" w:noHBand="0" w:noVBand="1"/>
      </w:tblPr>
      <w:tblGrid>
        <w:gridCol w:w="972"/>
        <w:gridCol w:w="972"/>
        <w:gridCol w:w="972"/>
      </w:tblGrid>
      <w:tr w:rsidR="00B7721F" w:rsidRPr="00127F10" w:rsidTr="00633021">
        <w:trPr>
          <w:jc w:val="center"/>
        </w:trPr>
        <w:tc>
          <w:tcPr>
            <w:tcW w:w="0" w:type="auto"/>
          </w:tcPr>
          <w:p w:rsidR="00B7721F" w:rsidRPr="00127F10" w:rsidRDefault="00B7721F" w:rsidP="00633021">
            <w:pPr>
              <w:rPr>
                <w:i/>
              </w:rPr>
            </w:pPr>
            <w:r w:rsidRPr="00127F10">
              <w:rPr>
                <w:i/>
              </w:rPr>
              <w:t>sunny</w:t>
            </w:r>
          </w:p>
        </w:tc>
        <w:tc>
          <w:tcPr>
            <w:tcW w:w="0" w:type="auto"/>
          </w:tcPr>
          <w:p w:rsidR="00B7721F" w:rsidRPr="00127F10" w:rsidRDefault="00B7721F" w:rsidP="00633021">
            <w:pPr>
              <w:jc w:val="center"/>
              <w:rPr>
                <w:i/>
              </w:rPr>
            </w:pPr>
            <w:r w:rsidRPr="00127F10">
              <w:rPr>
                <w:i/>
              </w:rPr>
              <w:t>cloudy</w:t>
            </w:r>
          </w:p>
        </w:tc>
        <w:tc>
          <w:tcPr>
            <w:tcW w:w="0" w:type="auto"/>
          </w:tcPr>
          <w:p w:rsidR="00B7721F" w:rsidRPr="00127F10" w:rsidRDefault="00B7721F" w:rsidP="00633021">
            <w:pPr>
              <w:jc w:val="center"/>
              <w:rPr>
                <w:i/>
              </w:rPr>
            </w:pPr>
            <w:r w:rsidRPr="00127F10">
              <w:rPr>
                <w:i/>
              </w:rPr>
              <w:t>rainy</w:t>
            </w:r>
          </w:p>
        </w:tc>
      </w:tr>
      <w:tr w:rsidR="00B7721F" w:rsidRPr="00127F10" w:rsidTr="00633021">
        <w:trPr>
          <w:jc w:val="center"/>
        </w:trPr>
        <w:tc>
          <w:tcPr>
            <w:tcW w:w="0" w:type="auto"/>
          </w:tcPr>
          <w:p w:rsidR="00B7721F" w:rsidRPr="00127F10" w:rsidRDefault="00B7721F" w:rsidP="00633021">
            <w:pPr>
              <w:jc w:val="center"/>
            </w:pPr>
            <w:r w:rsidRPr="00127F10">
              <w:rPr>
                <w:i/>
              </w:rPr>
              <w:t>π</w:t>
            </w:r>
            <w:r w:rsidRPr="00127F10">
              <w:rPr>
                <w:vertAlign w:val="subscript"/>
              </w:rPr>
              <w:t>1</w:t>
            </w:r>
            <w:r w:rsidRPr="00127F10">
              <w:t>=0.33</w:t>
            </w:r>
          </w:p>
        </w:tc>
        <w:tc>
          <w:tcPr>
            <w:tcW w:w="0" w:type="auto"/>
          </w:tcPr>
          <w:p w:rsidR="00B7721F" w:rsidRPr="00127F10" w:rsidRDefault="00B7721F" w:rsidP="00633021">
            <w:pPr>
              <w:jc w:val="center"/>
            </w:pPr>
            <w:r w:rsidRPr="00127F10">
              <w:rPr>
                <w:i/>
              </w:rPr>
              <w:t>π</w:t>
            </w:r>
            <w:r w:rsidRPr="00127F10">
              <w:rPr>
                <w:vertAlign w:val="subscript"/>
              </w:rPr>
              <w:t>2</w:t>
            </w:r>
            <w:r w:rsidRPr="00127F10">
              <w:t>=0.33</w:t>
            </w:r>
          </w:p>
        </w:tc>
        <w:tc>
          <w:tcPr>
            <w:tcW w:w="0" w:type="auto"/>
          </w:tcPr>
          <w:p w:rsidR="00B7721F" w:rsidRPr="00127F10" w:rsidRDefault="00B7721F" w:rsidP="00633021">
            <w:pPr>
              <w:jc w:val="center"/>
            </w:pPr>
            <w:r w:rsidRPr="00127F10">
              <w:rPr>
                <w:i/>
              </w:rPr>
              <w:t>π</w:t>
            </w:r>
            <w:r w:rsidRPr="00127F10">
              <w:rPr>
                <w:vertAlign w:val="subscript"/>
              </w:rPr>
              <w:t>3</w:t>
            </w:r>
            <w:r w:rsidRPr="00127F10">
              <w:t>=0.33</w:t>
            </w:r>
          </w:p>
        </w:tc>
      </w:tr>
    </w:tbl>
    <w:p w:rsidR="00B7721F" w:rsidRPr="00127F10" w:rsidRDefault="00B7721F" w:rsidP="00B7721F">
      <w:r w:rsidRPr="00127F10">
        <w:t xml:space="preserve">Recall that observations are relative humidity measures. The bias for all measures is </w:t>
      </w:r>
      <w:r w:rsidRPr="00127F10">
        <w:rPr>
          <w:i/>
        </w:rPr>
        <w:t>ε=</w:t>
      </w:r>
      <w:r w:rsidRPr="00127F10">
        <w:t xml:space="preserve">0.01, for example, the first observation </w:t>
      </w:r>
      <w:r w:rsidRPr="00127F10">
        <w:rPr>
          <w:i/>
        </w:rPr>
        <w:t>o</w:t>
      </w:r>
      <w:r w:rsidRPr="00127F10">
        <w:rPr>
          <w:vertAlign w:val="subscript"/>
        </w:rPr>
        <w:t>1</w:t>
      </w:r>
      <w:r w:rsidRPr="00127F10">
        <w:t xml:space="preserve">=0.88 ranges in interval [0.88–0.01, 0.88+0.01]. Humidity is measured by </w:t>
      </w:r>
      <w:r w:rsidRPr="00127F10">
        <w:rPr>
          <w:i/>
        </w:rPr>
        <w:t>K</w:t>
      </w:r>
      <w:r w:rsidRPr="00127F10">
        <w:t>=</w:t>
      </w:r>
      <w:proofErr w:type="gramStart"/>
      <w:r w:rsidRPr="00127F10">
        <w:t>2</w:t>
      </w:r>
      <w:proofErr w:type="gramEnd"/>
      <w:r w:rsidRPr="00127F10">
        <w:t xml:space="preserve"> </w:t>
      </w:r>
      <w:proofErr w:type="spellStart"/>
      <w:r w:rsidRPr="00127F10">
        <w:t>equipments</w:t>
      </w:r>
      <w:proofErr w:type="spellEnd"/>
      <w:r w:rsidRPr="00127F10">
        <w:t xml:space="preserve">. The normalized weights of </w:t>
      </w:r>
      <w:proofErr w:type="spellStart"/>
      <w:r w:rsidRPr="00127F10">
        <w:t>equipments</w:t>
      </w:r>
      <w:proofErr w:type="spellEnd"/>
      <w:r w:rsidRPr="00127F10">
        <w:t xml:space="preserve"> 1 and 2 are 60% and 40%, respectively. Shortly, observation </w:t>
      </w:r>
      <w:proofErr w:type="spellStart"/>
      <w:proofErr w:type="gramStart"/>
      <w:r w:rsidRPr="00127F10">
        <w:rPr>
          <w:i/>
        </w:rPr>
        <w:t>o</w:t>
      </w:r>
      <w:r w:rsidRPr="00127F10">
        <w:rPr>
          <w:i/>
          <w:vertAlign w:val="subscript"/>
        </w:rPr>
        <w:t>t</w:t>
      </w:r>
      <w:proofErr w:type="spellEnd"/>
      <w:proofErr w:type="gramEnd"/>
      <w:r w:rsidRPr="00127F10">
        <w:t xml:space="preserve"> is created from mixture of </w:t>
      </w:r>
      <w:r w:rsidRPr="00127F10">
        <w:rPr>
          <w:i/>
        </w:rPr>
        <w:t>K</w:t>
      </w:r>
      <w:r w:rsidRPr="00127F10">
        <w:t xml:space="preserve">=2 </w:t>
      </w:r>
      <w:proofErr w:type="spellStart"/>
      <w:r w:rsidRPr="00127F10">
        <w:t>equipments</w:t>
      </w:r>
      <w:proofErr w:type="spellEnd"/>
      <w:r w:rsidRPr="00127F10">
        <w:t xml:space="preserve">. The observation probability distribution </w:t>
      </w:r>
      <w:r w:rsidRPr="00127F10">
        <w:rPr>
          <w:i/>
        </w:rPr>
        <w:t>B</w:t>
      </w:r>
      <w:r w:rsidRPr="00127F10">
        <w:t xml:space="preserve"> is now includes three normal mixture PDF (s)</w:t>
      </w:r>
      <w:proofErr w:type="gramStart"/>
      <w:r w:rsidRPr="00127F10">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Pr="00127F1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oMath>
      <w:r w:rsidRPr="00127F10">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oMath>
      <w:r w:rsidRPr="00127F10">
        <w:t xml:space="preserve"> corresponding to three states: </w:t>
      </w:r>
      <w:r w:rsidRPr="00127F10">
        <w:rPr>
          <w:i/>
        </w:rPr>
        <w:t>s</w:t>
      </w:r>
      <w:r w:rsidRPr="00127F10">
        <w:rPr>
          <w:vertAlign w:val="subscript"/>
        </w:rPr>
        <w:t>1</w:t>
      </w:r>
      <w:r w:rsidRPr="00127F10">
        <w:rPr>
          <w:i/>
        </w:rPr>
        <w:t>=sunny</w:t>
      </w:r>
      <w:r w:rsidRPr="00127F10">
        <w:t xml:space="preserve">, </w:t>
      </w:r>
      <w:r w:rsidRPr="00127F10">
        <w:rPr>
          <w:i/>
        </w:rPr>
        <w:t>s</w:t>
      </w:r>
      <w:r w:rsidRPr="00127F10">
        <w:rPr>
          <w:vertAlign w:val="subscript"/>
        </w:rPr>
        <w:t>2</w:t>
      </w:r>
      <w:r w:rsidRPr="00127F10">
        <w:rPr>
          <w:i/>
        </w:rPr>
        <w:t>=cloudy</w:t>
      </w:r>
      <w:r w:rsidRPr="00127F10">
        <w:t xml:space="preserve">, and </w:t>
      </w:r>
      <w:r w:rsidRPr="00127F10">
        <w:rPr>
          <w:i/>
        </w:rPr>
        <w:t>s</w:t>
      </w:r>
      <w:r w:rsidRPr="00127F10">
        <w:rPr>
          <w:vertAlign w:val="subscript"/>
        </w:rPr>
        <w:t>3</w:t>
      </w:r>
      <w:r w:rsidRPr="00127F10">
        <w:t>=</w:t>
      </w:r>
      <w:r w:rsidRPr="00127F10">
        <w:rPr>
          <w:i/>
        </w:rPr>
        <w:t>rainy</w:t>
      </w:r>
      <w:r w:rsidRPr="00127F10">
        <w:t xml:space="preserve">. Following </w:t>
      </w:r>
      <w:r w:rsidR="00D55755" w:rsidRPr="00127F10">
        <w:t>is</w:t>
      </w:r>
      <w:r w:rsidRPr="00127F10">
        <w:t xml:space="preserve"> specification of these normal PDF (s).</w:t>
      </w:r>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k</m:t>
                          </m:r>
                        </m:e>
                      </m:d>
                    </m:sup>
                  </m:sSubSup>
                </m:e>
              </m:d>
            </m:e>
          </m:nary>
        </m:oMath>
      </m:oMathPara>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k</m:t>
                          </m:r>
                        </m:e>
                      </m:d>
                    </m:sup>
                  </m:sSubSup>
                </m:e>
              </m:d>
            </m:e>
          </m:nary>
        </m:oMath>
      </m:oMathPara>
    </w:p>
    <w:p w:rsidR="00B7721F" w:rsidRPr="00127F10" w:rsidRDefault="00B7721F" w:rsidP="00B7721F">
      <w:r w:rsidRPr="00127F10">
        <w:t xml:space="preserve">Note </w:t>
      </w:r>
      <w:proofErr w:type="gramStart"/>
      <w:r w:rsidRPr="00127F10">
        <w:t xml:space="preserve">that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oMath>
      <w:r w:rsidRPr="00127F10">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(k)</m:t>
            </m:r>
          </m:sup>
        </m:sSubSup>
      </m:oMath>
      <w:r w:rsidRPr="00127F10">
        <w:t xml:space="preserve">, and </w:t>
      </w: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oMath>
      <w:r w:rsidRPr="00127F10">
        <w:t xml:space="preserve"> are normalized weights;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k</m:t>
                    </m:r>
                  </m:e>
                </m:d>
              </m:sup>
            </m:sSubSup>
          </m:e>
        </m:d>
      </m:oMath>
      <w:r w:rsidRPr="00127F10">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2</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k</m:t>
                    </m:r>
                  </m:e>
                </m:d>
              </m:sup>
            </m:sSubSup>
          </m:e>
        </m:d>
      </m:oMath>
      <w:r w:rsidRPr="00127F10">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3</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k</m:t>
                    </m:r>
                  </m:e>
                </m:d>
              </m:sup>
            </m:sSubSup>
          </m:e>
        </m:d>
      </m:oMath>
      <w:r w:rsidRPr="00127F10">
        <w:t xml:space="preserve"> are normal partial PDF (s).</w:t>
      </w:r>
    </w:p>
    <w:p w:rsidR="00B7721F" w:rsidRPr="00127F10" w:rsidRDefault="00FE3715" w:rsidP="00B7721F">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k</m:t>
                      </m:r>
                    </m:e>
                  </m:d>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k</m:t>
                          </m:r>
                        </m:e>
                      </m:d>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k</m:t>
                          </m:r>
                        </m:e>
                      </m:d>
                    </m:sup>
                  </m:sSubSup>
                </m:den>
              </m:f>
            </m:e>
          </m:d>
        </m:oMath>
      </m:oMathPara>
    </w:p>
    <w:p w:rsidR="00B7721F" w:rsidRPr="00127F10" w:rsidRDefault="00FE3715" w:rsidP="00B7721F">
      <m:oMathPara>
        <m:oMath>
          <m:sSubSup>
            <m:sSubSupPr>
              <m:ctrlPr>
                <w:rPr>
                  <w:rFonts w:ascii="Cambria Math" w:hAnsi="Cambria Math"/>
                  <w:i/>
                </w:rPr>
              </m:ctrlPr>
            </m:sSubSupPr>
            <m:e>
              <m:r>
                <w:rPr>
                  <w:rFonts w:ascii="Cambria Math" w:hAnsi="Cambria Math"/>
                </w:rPr>
                <m:t>p</m:t>
              </m:r>
            </m:e>
            <m:sub>
              <m:r>
                <w:rPr>
                  <w:rFonts w:ascii="Cambria Math" w:hAnsi="Cambria Math"/>
                </w:rPr>
                <m:t>2</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k</m:t>
                      </m:r>
                    </m:e>
                  </m:d>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k</m:t>
                          </m:r>
                        </m:e>
                      </m:d>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k</m:t>
                          </m:r>
                        </m:e>
                      </m:d>
                    </m:sup>
                  </m:sSubSup>
                </m:den>
              </m:f>
            </m:e>
          </m:d>
        </m:oMath>
      </m:oMathPara>
    </w:p>
    <w:p w:rsidR="00B7721F" w:rsidRPr="00127F10" w:rsidRDefault="00FE3715" w:rsidP="00B7721F">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k</m:t>
                      </m:r>
                    </m:e>
                  </m:d>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k</m:t>
                          </m:r>
                        </m:e>
                      </m:d>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k</m:t>
                          </m:r>
                        </m:e>
                      </m:d>
                    </m:sup>
                  </m:sSubSup>
                </m:den>
              </m:f>
            </m:e>
          </m:d>
        </m:oMath>
      </m:oMathPara>
    </w:p>
    <w:p w:rsidR="00B7721F" w:rsidRPr="00127F10" w:rsidRDefault="00B7721F" w:rsidP="00B7721F">
      <w:pPr>
        <w:ind w:left="360"/>
      </w:pPr>
      <w:proofErr w:type="gramStart"/>
      <w:r w:rsidRPr="00127F10">
        <w:t xml:space="preserve">Where </w:t>
      </w:r>
      <w:proofErr w:type="gramEnd"/>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k</m:t>
                    </m:r>
                  </m:e>
                </m:d>
              </m:sup>
            </m:sSubSup>
          </m:e>
        </m:d>
      </m:oMath>
      <w:r w:rsidRPr="00127F10">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k</m:t>
                    </m:r>
                  </m:e>
                </m:d>
              </m:sup>
            </m:sSubSup>
          </m:e>
        </m:d>
      </m:oMath>
      <w:r w:rsidRPr="00127F10">
        <w:t xml:space="preserve">, and </w:t>
      </w:r>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k</m:t>
                    </m:r>
                  </m:e>
                </m:d>
              </m:sup>
            </m:sSubSup>
          </m:e>
        </m:d>
      </m:oMath>
      <w:r w:rsidRPr="00127F10">
        <w:t xml:space="preserve"> are means and variances of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k</m:t>
                    </m:r>
                  </m:e>
                </m:d>
              </m:sup>
            </m:sSubSup>
          </m:e>
        </m:d>
      </m:oMath>
      <w:r w:rsidRPr="00127F10">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2</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k</m:t>
                    </m:r>
                  </m:e>
                </m:d>
              </m:sup>
            </m:sSubSup>
          </m:e>
        </m:d>
      </m:oMath>
      <w:r w:rsidRPr="00127F10">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3</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k</m:t>
                    </m:r>
                  </m:e>
                </m:d>
              </m:sup>
            </m:sSubSup>
          </m:e>
        </m:d>
      </m:oMath>
      <w:r w:rsidRPr="00127F10">
        <w:t>.</w:t>
      </w:r>
    </w:p>
    <w:p w:rsidR="00B7721F" w:rsidRPr="00127F10" w:rsidRDefault="00B7721F" w:rsidP="00B7721F">
      <w:r w:rsidRPr="00127F10">
        <w:t xml:space="preserve">As a convention, normal mixture PDF (s) such </w:t>
      </w:r>
      <w:proofErr w:type="gramStart"/>
      <w:r w:rsidRPr="00127F10">
        <w:t xml:space="preserve">as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Pr="00127F1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oMath>
      <w:r w:rsidRPr="00127F10">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oMath>
      <w:r w:rsidRPr="00127F10">
        <w:t xml:space="preserve"> are represented by theirs weights, part</w:t>
      </w:r>
      <w:r w:rsidR="008C630C" w:rsidRPr="00127F10">
        <w:t>ial means and partial variances.</w:t>
      </w:r>
    </w:p>
    <w:p w:rsidR="00B7721F" w:rsidRPr="00127F10" w:rsidRDefault="00FE3715" w:rsidP="00B7721F">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d>
        </m:oMath>
      </m:oMathPara>
    </w:p>
    <w:p w:rsidR="00B7721F" w:rsidRPr="00127F10" w:rsidRDefault="00FE3715" w:rsidP="00B7721F">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d>
        </m:oMath>
      </m:oMathPara>
    </w:p>
    <w:p w:rsidR="00B7721F" w:rsidRPr="00127F10" w:rsidRDefault="00FE3715" w:rsidP="00B7721F">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d>
        </m:oMath>
      </m:oMathPara>
    </w:p>
    <w:p w:rsidR="00B7721F" w:rsidRPr="00127F10" w:rsidRDefault="00B7721F" w:rsidP="00B7721F">
      <w:r w:rsidRPr="00127F10">
        <w:t xml:space="preserve">These weights, means and variances </w:t>
      </w:r>
      <w:proofErr w:type="gramStart"/>
      <w:r w:rsidRPr="00127F10">
        <w:t>are also called</w:t>
      </w:r>
      <w:proofErr w:type="gramEnd"/>
      <w:r w:rsidRPr="00127F10">
        <w:t xml:space="preserve"> observation probability parameters that substitute for discrete matrix </w:t>
      </w:r>
      <w:r w:rsidRPr="00127F10">
        <w:rPr>
          <w:i/>
        </w:rPr>
        <w:t>B</w:t>
      </w:r>
      <w:r w:rsidRPr="00127F10">
        <w:t xml:space="preserve">. Table </w:t>
      </w:r>
      <w:hyperlink w:anchor="_Table_IV.5.8._Observation" w:tooltip="Table III.2. Observation probability parameters for weather example in case of mixture model" w:history="1">
        <w:r w:rsidR="00151523">
          <w:rPr>
            <w:rStyle w:val="Hyperlink"/>
            <w:u w:val="none"/>
          </w:rPr>
          <w:t>III.2</w:t>
        </w:r>
      </w:hyperlink>
      <w:r w:rsidRPr="00127F10">
        <w:t xml:space="preserve"> shows observation probability parameters for our weather example.</w:t>
      </w:r>
    </w:p>
    <w:p w:rsidR="00B7721F" w:rsidRPr="00127F10" w:rsidRDefault="00B7721F" w:rsidP="00B7721F"/>
    <w:tbl>
      <w:tblPr>
        <w:tblStyle w:val="TableGrid"/>
        <w:tblW w:w="0" w:type="auto"/>
        <w:jc w:val="center"/>
        <w:tblLook w:val="04A0" w:firstRow="1" w:lastRow="0" w:firstColumn="1" w:lastColumn="0" w:noHBand="0" w:noVBand="1"/>
      </w:tblPr>
      <w:tblGrid>
        <w:gridCol w:w="930"/>
        <w:gridCol w:w="1138"/>
        <w:gridCol w:w="1336"/>
        <w:gridCol w:w="1103"/>
        <w:gridCol w:w="1138"/>
        <w:gridCol w:w="1336"/>
        <w:gridCol w:w="1103"/>
      </w:tblGrid>
      <w:tr w:rsidR="00B7721F" w:rsidRPr="007E6B60" w:rsidTr="00633021">
        <w:trPr>
          <w:jc w:val="center"/>
        </w:trPr>
        <w:tc>
          <w:tcPr>
            <w:tcW w:w="0" w:type="auto"/>
          </w:tcPr>
          <w:p w:rsidR="00B7721F" w:rsidRPr="007E6B60" w:rsidRDefault="00B7721F" w:rsidP="00633021">
            <w:pPr>
              <w:jc w:val="left"/>
              <w:rPr>
                <w:sz w:val="22"/>
                <w:szCs w:val="22"/>
              </w:rPr>
            </w:pPr>
            <w:r w:rsidRPr="007E6B60">
              <w:rPr>
                <w:i/>
                <w:sz w:val="22"/>
                <w:szCs w:val="22"/>
              </w:rPr>
              <w:t>p</w:t>
            </w:r>
            <w:r w:rsidRPr="007E6B60">
              <w:rPr>
                <w:sz w:val="22"/>
                <w:szCs w:val="22"/>
                <w:vertAlign w:val="subscript"/>
              </w:rPr>
              <w:t>1</w:t>
            </w:r>
            <w:r w:rsidRPr="007E6B60">
              <w:rPr>
                <w:sz w:val="22"/>
                <w:szCs w:val="22"/>
              </w:rPr>
              <w:t>(</w:t>
            </w:r>
            <w:r w:rsidRPr="007E6B60">
              <w:rPr>
                <w:i/>
                <w:sz w:val="22"/>
                <w:szCs w:val="22"/>
              </w:rPr>
              <w:t>o</w:t>
            </w:r>
            <w:r w:rsidRPr="007E6B60">
              <w:rPr>
                <w:i/>
                <w:sz w:val="22"/>
                <w:szCs w:val="22"/>
                <w:vertAlign w:val="subscript"/>
              </w:rPr>
              <w:t>t</w:t>
            </w:r>
            <w:r w:rsidRPr="007E6B60">
              <w:rPr>
                <w:i/>
                <w:sz w:val="22"/>
                <w:szCs w:val="22"/>
              </w:rPr>
              <w:t>|θ</w:t>
            </w:r>
            <w:r w:rsidRPr="007E6B60">
              <w:rPr>
                <w:sz w:val="22"/>
                <w:szCs w:val="22"/>
                <w:vertAlign w:val="subscript"/>
              </w:rPr>
              <w:t>1</w:t>
            </w:r>
            <w:r w:rsidRPr="007E6B60">
              <w:rPr>
                <w:sz w:val="22"/>
                <w:szCs w:val="22"/>
              </w:rPr>
              <w:t>)</w:t>
            </w:r>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(1)</m:t>
                    </m:r>
                  </m:sup>
                </m:sSubSup>
                <m:r>
                  <w:rPr>
                    <w:rFonts w:ascii="Cambria Math" w:hAnsi="Cambria Math"/>
                    <w:sz w:val="22"/>
                    <w:szCs w:val="22"/>
                  </w:rPr>
                  <m:t>=0.6</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1</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=0.87</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1</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=1</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=0.4</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1</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=0.15</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1</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=1</m:t>
                </m:r>
              </m:oMath>
            </m:oMathPara>
          </w:p>
        </w:tc>
      </w:tr>
      <w:tr w:rsidR="00B7721F" w:rsidRPr="007E6B60" w:rsidTr="00633021">
        <w:trPr>
          <w:jc w:val="center"/>
        </w:trPr>
        <w:tc>
          <w:tcPr>
            <w:tcW w:w="0" w:type="auto"/>
          </w:tcPr>
          <w:p w:rsidR="00B7721F" w:rsidRPr="007E6B60" w:rsidRDefault="00B7721F" w:rsidP="00633021">
            <w:pPr>
              <w:jc w:val="left"/>
              <w:rPr>
                <w:sz w:val="22"/>
                <w:szCs w:val="22"/>
              </w:rPr>
            </w:pPr>
            <w:r w:rsidRPr="007E6B60">
              <w:rPr>
                <w:i/>
                <w:sz w:val="22"/>
                <w:szCs w:val="22"/>
              </w:rPr>
              <w:t>p</w:t>
            </w:r>
            <w:r w:rsidRPr="007E6B60">
              <w:rPr>
                <w:sz w:val="22"/>
                <w:szCs w:val="22"/>
                <w:vertAlign w:val="subscript"/>
              </w:rPr>
              <w:t>2</w:t>
            </w:r>
            <w:r w:rsidRPr="007E6B60">
              <w:rPr>
                <w:sz w:val="22"/>
                <w:szCs w:val="22"/>
              </w:rPr>
              <w:t>(</w:t>
            </w:r>
            <w:r w:rsidRPr="007E6B60">
              <w:rPr>
                <w:i/>
                <w:sz w:val="22"/>
                <w:szCs w:val="22"/>
              </w:rPr>
              <w:t>o</w:t>
            </w:r>
            <w:r w:rsidRPr="007E6B60">
              <w:rPr>
                <w:i/>
                <w:sz w:val="22"/>
                <w:szCs w:val="22"/>
                <w:vertAlign w:val="subscript"/>
              </w:rPr>
              <w:t>t</w:t>
            </w:r>
            <w:r w:rsidRPr="007E6B60">
              <w:rPr>
                <w:i/>
                <w:sz w:val="22"/>
                <w:szCs w:val="22"/>
              </w:rPr>
              <w:t>|θ</w:t>
            </w:r>
            <w:r w:rsidRPr="007E6B60">
              <w:rPr>
                <w:sz w:val="22"/>
                <w:szCs w:val="22"/>
                <w:vertAlign w:val="subscript"/>
              </w:rPr>
              <w:t>2</w:t>
            </w:r>
            <w:r w:rsidRPr="007E6B60">
              <w:rPr>
                <w:sz w:val="22"/>
                <w:szCs w:val="22"/>
              </w:rPr>
              <w:t>)</w:t>
            </w:r>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2</m:t>
                    </m:r>
                  </m:sub>
                  <m:sup>
                    <m:r>
                      <w:rPr>
                        <w:rFonts w:ascii="Cambria Math" w:hAnsi="Cambria Math"/>
                        <w:sz w:val="22"/>
                        <w:szCs w:val="22"/>
                      </w:rPr>
                      <m:t>(1)</m:t>
                    </m:r>
                  </m:sup>
                </m:sSubSup>
                <m:r>
                  <w:rPr>
                    <w:rFonts w:ascii="Cambria Math" w:hAnsi="Cambria Math"/>
                    <w:sz w:val="22"/>
                    <w:szCs w:val="22"/>
                  </w:rPr>
                  <m:t>=0.6</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2</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=0.39</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2</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=1</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=0.4</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2</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=0.89</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2</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=1</m:t>
                </m:r>
              </m:oMath>
            </m:oMathPara>
          </w:p>
        </w:tc>
      </w:tr>
      <w:tr w:rsidR="00B7721F" w:rsidRPr="007E6B60" w:rsidTr="00633021">
        <w:trPr>
          <w:jc w:val="center"/>
        </w:trPr>
        <w:tc>
          <w:tcPr>
            <w:tcW w:w="0" w:type="auto"/>
          </w:tcPr>
          <w:p w:rsidR="00B7721F" w:rsidRPr="007E6B60" w:rsidRDefault="00B7721F" w:rsidP="00633021">
            <w:pPr>
              <w:jc w:val="left"/>
              <w:rPr>
                <w:sz w:val="22"/>
                <w:szCs w:val="22"/>
              </w:rPr>
            </w:pPr>
            <w:r w:rsidRPr="007E6B60">
              <w:rPr>
                <w:i/>
                <w:sz w:val="22"/>
                <w:szCs w:val="22"/>
              </w:rPr>
              <w:t>p</w:t>
            </w:r>
            <w:r w:rsidRPr="007E6B60">
              <w:rPr>
                <w:sz w:val="22"/>
                <w:szCs w:val="22"/>
                <w:vertAlign w:val="subscript"/>
              </w:rPr>
              <w:t>3</w:t>
            </w:r>
            <w:r w:rsidRPr="007E6B60">
              <w:rPr>
                <w:sz w:val="22"/>
                <w:szCs w:val="22"/>
              </w:rPr>
              <w:t>(</w:t>
            </w:r>
            <w:r w:rsidRPr="007E6B60">
              <w:rPr>
                <w:i/>
                <w:sz w:val="22"/>
                <w:szCs w:val="22"/>
              </w:rPr>
              <w:t>o</w:t>
            </w:r>
            <w:r w:rsidRPr="007E6B60">
              <w:rPr>
                <w:i/>
                <w:sz w:val="22"/>
                <w:szCs w:val="22"/>
                <w:vertAlign w:val="subscript"/>
              </w:rPr>
              <w:t>t</w:t>
            </w:r>
            <w:r w:rsidRPr="007E6B60">
              <w:rPr>
                <w:i/>
                <w:sz w:val="22"/>
                <w:szCs w:val="22"/>
              </w:rPr>
              <w:t>|θ</w:t>
            </w:r>
            <w:r w:rsidRPr="007E6B60">
              <w:rPr>
                <w:sz w:val="22"/>
                <w:szCs w:val="22"/>
                <w:vertAlign w:val="subscript"/>
              </w:rPr>
              <w:t>3</w:t>
            </w:r>
            <w:r w:rsidRPr="007E6B60">
              <w:rPr>
                <w:sz w:val="22"/>
                <w:szCs w:val="22"/>
              </w:rPr>
              <w:t>)</w:t>
            </w:r>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3</m:t>
                    </m:r>
                  </m:sub>
                  <m:sup>
                    <m:r>
                      <w:rPr>
                        <w:rFonts w:ascii="Cambria Math" w:hAnsi="Cambria Math"/>
                        <w:sz w:val="22"/>
                        <w:szCs w:val="22"/>
                      </w:rPr>
                      <m:t>(1)</m:t>
                    </m:r>
                  </m:sup>
                </m:sSubSup>
                <m:r>
                  <w:rPr>
                    <w:rFonts w:ascii="Cambria Math" w:hAnsi="Cambria Math"/>
                    <w:sz w:val="22"/>
                    <w:szCs w:val="22"/>
                  </w:rPr>
                  <m:t>=0.6</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3</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=0.14</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3</m:t>
                    </m:r>
                  </m:sub>
                  <m:sup>
                    <m:d>
                      <m:dPr>
                        <m:ctrlPr>
                          <w:rPr>
                            <w:rFonts w:ascii="Cambria Math" w:hAnsi="Cambria Math"/>
                            <w:i/>
                            <w:sz w:val="22"/>
                            <w:szCs w:val="22"/>
                          </w:rPr>
                        </m:ctrlPr>
                      </m:dPr>
                      <m:e>
                        <m:r>
                          <w:rPr>
                            <w:rFonts w:ascii="Cambria Math" w:hAnsi="Cambria Math"/>
                            <w:sz w:val="22"/>
                            <w:szCs w:val="22"/>
                          </w:rPr>
                          <m:t>1</m:t>
                        </m:r>
                      </m:e>
                    </m:d>
                  </m:sup>
                </m:sSubSup>
                <m:r>
                  <w:rPr>
                    <w:rFonts w:ascii="Cambria Math" w:hAnsi="Cambria Math"/>
                    <w:sz w:val="22"/>
                    <w:szCs w:val="22"/>
                  </w:rPr>
                  <m:t>=1</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3</m:t>
                    </m:r>
                  </m:sub>
                  <m:sup>
                    <m:r>
                      <w:rPr>
                        <w:rFonts w:ascii="Cambria Math" w:hAnsi="Cambria Math"/>
                        <w:sz w:val="22"/>
                        <w:szCs w:val="22"/>
                      </w:rPr>
                      <m:t>(2)</m:t>
                    </m:r>
                  </m:sup>
                </m:sSubSup>
                <m:r>
                  <w:rPr>
                    <w:rFonts w:ascii="Cambria Math" w:hAnsi="Cambria Math"/>
                    <w:sz w:val="22"/>
                    <w:szCs w:val="22"/>
                  </w:rPr>
                  <m:t>=0.4</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3</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=0.37</m:t>
                </m:r>
              </m:oMath>
            </m:oMathPara>
          </w:p>
        </w:tc>
        <w:tc>
          <w:tcPr>
            <w:tcW w:w="0" w:type="auto"/>
          </w:tcPr>
          <w:p w:rsidR="00B7721F" w:rsidRPr="007E6B60" w:rsidRDefault="00FE3715" w:rsidP="00633021">
            <w:pPr>
              <w:jc w:val="left"/>
              <w:rPr>
                <w:sz w:val="22"/>
                <w:szCs w:val="22"/>
              </w:rPr>
            </w:pPr>
            <m:oMathPara>
              <m:oMathParaPr>
                <m:jc m:val="left"/>
              </m:oMathParaPr>
              <m:oMath>
                <m:sSubSup>
                  <m:sSubSupPr>
                    <m:ctrlPr>
                      <w:rPr>
                        <w:rFonts w:ascii="Cambria Math" w:hAnsi="Cambria Math"/>
                        <w:i/>
                        <w:sz w:val="22"/>
                        <w:szCs w:val="22"/>
                      </w:rPr>
                    </m:ctrlPr>
                  </m:sSubSupPr>
                  <m:e>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sub>
                    <m:r>
                      <w:rPr>
                        <w:rFonts w:ascii="Cambria Math" w:hAnsi="Cambria Math"/>
                        <w:sz w:val="22"/>
                        <w:szCs w:val="22"/>
                      </w:rPr>
                      <m:t>3</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=1</m:t>
                </m:r>
              </m:oMath>
            </m:oMathPara>
          </w:p>
        </w:tc>
      </w:tr>
    </w:tbl>
    <w:p w:rsidR="00B7721F" w:rsidRPr="00127F10" w:rsidRDefault="00B7721F" w:rsidP="00B7721F">
      <w:pPr>
        <w:pStyle w:val="Heading6"/>
        <w:ind w:left="360"/>
        <w:rPr>
          <w:szCs w:val="24"/>
        </w:rPr>
      </w:pPr>
      <w:bookmarkStart w:id="195" w:name="_Table_IV.5.8._Observation"/>
      <w:bookmarkStart w:id="196" w:name="_Toc448952690"/>
      <w:bookmarkEnd w:id="195"/>
      <w:r w:rsidRPr="00127F10">
        <w:rPr>
          <w:b/>
          <w:szCs w:val="24"/>
        </w:rPr>
        <w:t xml:space="preserve">Table </w:t>
      </w:r>
      <w:r w:rsidR="00EA69FD">
        <w:rPr>
          <w:b/>
          <w:szCs w:val="24"/>
        </w:rPr>
        <w:t>I</w:t>
      </w:r>
      <w:r w:rsidR="00151523">
        <w:rPr>
          <w:b/>
          <w:szCs w:val="24"/>
        </w:rPr>
        <w:t>I</w:t>
      </w:r>
      <w:r w:rsidR="00EA69FD">
        <w:rPr>
          <w:b/>
          <w:szCs w:val="24"/>
        </w:rPr>
        <w:t>I</w:t>
      </w:r>
      <w:r w:rsidRPr="00127F10">
        <w:rPr>
          <w:b/>
          <w:szCs w:val="24"/>
        </w:rPr>
        <w:t>.</w:t>
      </w:r>
      <w:r w:rsidR="00151523">
        <w:rPr>
          <w:b/>
          <w:szCs w:val="24"/>
        </w:rPr>
        <w:t>2</w:t>
      </w:r>
      <w:r w:rsidRPr="00127F10">
        <w:rPr>
          <w:b/>
          <w:szCs w:val="24"/>
        </w:rPr>
        <w:t>.</w:t>
      </w:r>
      <w:r w:rsidRPr="00127F10">
        <w:rPr>
          <w:szCs w:val="24"/>
        </w:rPr>
        <w:t xml:space="preserve"> Observation probability parameters for weather example</w:t>
      </w:r>
      <w:r w:rsidR="00633021" w:rsidRPr="00127F10">
        <w:rPr>
          <w:szCs w:val="24"/>
        </w:rPr>
        <w:t xml:space="preserve"> in case of mixture model</w:t>
      </w:r>
      <w:bookmarkEnd w:id="196"/>
    </w:p>
    <w:p w:rsidR="00B7721F" w:rsidRPr="00127F10" w:rsidRDefault="00B7721F" w:rsidP="00B7721F">
      <w:r w:rsidRPr="00127F10">
        <w:t>Obviously, we have:</w:t>
      </w:r>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0.6</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-0.87</m:t>
                          </m:r>
                        </m:e>
                      </m:d>
                    </m:e>
                    <m:sup>
                      <m:r>
                        <w:rPr>
                          <w:rFonts w:ascii="Cambria Math" w:hAnsi="Cambria Math"/>
                        </w:rPr>
                        <m:t>2</m:t>
                      </m:r>
                    </m:sup>
                  </m:sSup>
                </m:num>
                <m:den>
                  <m:r>
                    <m:rPr>
                      <m:sty m:val="p"/>
                    </m:rPr>
                    <w:rPr>
                      <w:rFonts w:ascii="Cambria Math" w:hAnsi="Cambria Math"/>
                    </w:rPr>
                    <m:t xml:space="preserve">1 </m:t>
                  </m:r>
                </m:den>
              </m:f>
            </m:e>
          </m:d>
          <m:r>
            <w:rPr>
              <w:rFonts w:ascii="Cambria Math" w:hAnsi="Cambria Math"/>
            </w:rPr>
            <m:t>+</m:t>
          </m:r>
          <m:f>
            <m:fPr>
              <m:ctrlPr>
                <w:rPr>
                  <w:rFonts w:ascii="Cambria Math" w:hAnsi="Cambria Math"/>
                  <w:i/>
                </w:rPr>
              </m:ctrlPr>
            </m:fPr>
            <m:num>
              <m:r>
                <w:rPr>
                  <w:rFonts w:ascii="Cambria Math" w:hAnsi="Cambria Math"/>
                </w:rPr>
                <m:t>0.4</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-0.15</m:t>
                          </m:r>
                        </m:e>
                      </m:d>
                    </m:e>
                    <m:sup>
                      <m:r>
                        <w:rPr>
                          <w:rFonts w:ascii="Cambria Math" w:hAnsi="Cambria Math"/>
                        </w:rPr>
                        <m:t>2</m:t>
                      </m:r>
                    </m:sup>
                  </m:sSup>
                </m:num>
                <m:den>
                  <m:r>
                    <m:rPr>
                      <m:sty m:val="p"/>
                    </m:rPr>
                    <w:rPr>
                      <w:rFonts w:ascii="Cambria Math" w:hAnsi="Cambria Math"/>
                    </w:rPr>
                    <m:t xml:space="preserve">1 </m:t>
                  </m:r>
                </m:den>
              </m:f>
            </m:e>
          </m:d>
        </m:oMath>
      </m:oMathPara>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0.6</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-0.39</m:t>
                          </m:r>
                        </m:e>
                      </m:d>
                    </m:e>
                    <m:sup>
                      <m:r>
                        <w:rPr>
                          <w:rFonts w:ascii="Cambria Math" w:hAnsi="Cambria Math"/>
                        </w:rPr>
                        <m:t>2</m:t>
                      </m:r>
                    </m:sup>
                  </m:sSup>
                </m:num>
                <m:den>
                  <m:r>
                    <m:rPr>
                      <m:sty m:val="p"/>
                    </m:rPr>
                    <w:rPr>
                      <w:rFonts w:ascii="Cambria Math" w:hAnsi="Cambria Math"/>
                    </w:rPr>
                    <m:t xml:space="preserve">1 </m:t>
                  </m:r>
                </m:den>
              </m:f>
            </m:e>
          </m:d>
          <m:r>
            <w:rPr>
              <w:rFonts w:ascii="Cambria Math" w:hAnsi="Cambria Math"/>
            </w:rPr>
            <m:t>+</m:t>
          </m:r>
          <m:f>
            <m:fPr>
              <m:ctrlPr>
                <w:rPr>
                  <w:rFonts w:ascii="Cambria Math" w:hAnsi="Cambria Math"/>
                  <w:i/>
                </w:rPr>
              </m:ctrlPr>
            </m:fPr>
            <m:num>
              <m:r>
                <w:rPr>
                  <w:rFonts w:ascii="Cambria Math" w:hAnsi="Cambria Math"/>
                </w:rPr>
                <m:t>0.4</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-0.89</m:t>
                          </m:r>
                        </m:e>
                      </m:d>
                    </m:e>
                    <m:sup>
                      <m:r>
                        <w:rPr>
                          <w:rFonts w:ascii="Cambria Math" w:hAnsi="Cambria Math"/>
                        </w:rPr>
                        <m:t>2</m:t>
                      </m:r>
                    </m:sup>
                  </m:sSup>
                </m:num>
                <m:den>
                  <m:r>
                    <m:rPr>
                      <m:sty m:val="p"/>
                    </m:rPr>
                    <w:rPr>
                      <w:rFonts w:ascii="Cambria Math" w:hAnsi="Cambria Math"/>
                    </w:rPr>
                    <m:t xml:space="preserve">1 </m:t>
                  </m:r>
                </m:den>
              </m:f>
            </m:e>
          </m:d>
        </m:oMath>
      </m:oMathPara>
    </w:p>
    <w:p w:rsidR="00B7721F" w:rsidRPr="00127F10" w:rsidRDefault="00FE3715" w:rsidP="00B7721F">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0.6</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-0.14</m:t>
                          </m:r>
                        </m:e>
                      </m:d>
                    </m:e>
                    <m:sup>
                      <m:r>
                        <w:rPr>
                          <w:rFonts w:ascii="Cambria Math" w:hAnsi="Cambria Math"/>
                        </w:rPr>
                        <m:t>2</m:t>
                      </m:r>
                    </m:sup>
                  </m:sSup>
                </m:num>
                <m:den>
                  <m:r>
                    <m:rPr>
                      <m:sty m:val="p"/>
                    </m:rPr>
                    <w:rPr>
                      <w:rFonts w:ascii="Cambria Math" w:hAnsi="Cambria Math"/>
                    </w:rPr>
                    <m:t xml:space="preserve">1 </m:t>
                  </m:r>
                </m:den>
              </m:f>
            </m:e>
          </m:d>
          <m:r>
            <w:rPr>
              <w:rFonts w:ascii="Cambria Math" w:hAnsi="Cambria Math"/>
            </w:rPr>
            <m:t>+</m:t>
          </m:r>
          <m:f>
            <m:fPr>
              <m:ctrlPr>
                <w:rPr>
                  <w:rFonts w:ascii="Cambria Math" w:hAnsi="Cambria Math"/>
                  <w:i/>
                </w:rPr>
              </m:ctrlPr>
            </m:fPr>
            <m:num>
              <m:r>
                <w:rPr>
                  <w:rFonts w:ascii="Cambria Math" w:hAnsi="Cambria Math"/>
                </w:rPr>
                <m:t>0.4</m:t>
              </m:r>
            </m:num>
            <m:den>
              <m:rad>
                <m:radPr>
                  <m:degHide m:val="1"/>
                  <m:ctrlPr>
                    <w:rPr>
                      <w:rFonts w:ascii="Cambria Math" w:hAnsi="Cambria Math"/>
                      <w:i/>
                    </w:rPr>
                  </m:ctrlPr>
                </m:radPr>
                <m:deg/>
                <m:e>
                  <m:r>
                    <w:rPr>
                      <w:rFonts w:ascii="Cambria Math" w:hAnsi="Cambria Math"/>
                    </w:rPr>
                    <m:t>2π</m:t>
                  </m:r>
                  <m:r>
                    <m:rPr>
                      <m:sty m:val="p"/>
                    </m:rPr>
                    <w:rPr>
                      <w:rFonts w:ascii="Cambria Math" w:hAnsi="Cambria Math"/>
                    </w:rPr>
                    <m:t xml:space="preserve">1 </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-0.37</m:t>
                          </m:r>
                        </m:e>
                      </m:d>
                    </m:e>
                    <m:sup>
                      <m:r>
                        <w:rPr>
                          <w:rFonts w:ascii="Cambria Math" w:hAnsi="Cambria Math"/>
                        </w:rPr>
                        <m:t>2</m:t>
                      </m:r>
                    </m:sup>
                  </m:sSup>
                </m:num>
                <m:den>
                  <m:r>
                    <m:rPr>
                      <m:sty m:val="p"/>
                    </m:rPr>
                    <w:rPr>
                      <w:rFonts w:ascii="Cambria Math" w:hAnsi="Cambria Math"/>
                    </w:rPr>
                    <m:t xml:space="preserve">1 </m:t>
                  </m:r>
                </m:den>
              </m:f>
            </m:e>
          </m:d>
        </m:oMath>
      </m:oMathPara>
    </w:p>
    <w:p w:rsidR="00B7721F" w:rsidRPr="00127F10" w:rsidRDefault="00B7721F" w:rsidP="00B7721F">
      <w:r w:rsidRPr="00127F10">
        <w:t xml:space="preserve">EM algorithm described in table </w:t>
      </w:r>
      <w:hyperlink w:anchor="_Table_IV.5.6._EM" w:tooltip="Table III.1. EM algorithm applied into learning continuously observational HMM parameter with mixture PDF" w:history="1">
        <w:r w:rsidR="00151523">
          <w:rPr>
            <w:rStyle w:val="Hyperlink"/>
            <w:u w:val="none"/>
          </w:rPr>
          <w:t>III.1</w:t>
        </w:r>
      </w:hyperlink>
      <w:r w:rsidRPr="00127F10">
        <w:t xml:space="preserve"> is applied into calculating the parameter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given continuous observation sequence </w:t>
      </w: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 xml:space="preserve">=0.38} and mixture normal PDF (s) whose means and variances shown in table </w:t>
      </w:r>
      <w:hyperlink w:anchor="_Table_IV.5.8._Observation" w:tooltip="Table III.2. Observation probability parameters for weather example in case of mixture model" w:history="1">
        <w:r w:rsidR="00151523">
          <w:rPr>
            <w:rStyle w:val="Hyperlink"/>
            <w:u w:val="none"/>
          </w:rPr>
          <w:t>III.2</w:t>
        </w:r>
      </w:hyperlink>
      <w:r w:rsidRPr="00127F10">
        <w:t xml:space="preserve">. For convenience, all floating-point values </w:t>
      </w:r>
      <w:proofErr w:type="gramStart"/>
      <w:r w:rsidRPr="00127F10">
        <w:t>are rounded off</w:t>
      </w:r>
      <w:proofErr w:type="gramEnd"/>
      <w:r w:rsidRPr="00127F10">
        <w:t xml:space="preserve"> until </w:t>
      </w:r>
      <w:r w:rsidR="00F51D0F" w:rsidRPr="00127F10">
        <w:t>ten</w:t>
      </w:r>
      <w:r w:rsidRPr="00127F10">
        <w:t xml:space="preserve"> decimal numbers.</w:t>
      </w:r>
    </w:p>
    <w:p w:rsidR="00B7721F" w:rsidRPr="00127F10" w:rsidRDefault="00B7721F" w:rsidP="00B7721F">
      <w:pPr>
        <w:ind w:firstLine="360"/>
      </w:pPr>
      <w:r w:rsidRPr="00127F10">
        <w:t>As a convention, let</w:t>
      </w:r>
    </w:p>
    <w:p w:rsidR="00B7721F" w:rsidRPr="00127F10" w:rsidRDefault="00FE3715" w:rsidP="00B7721F">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,k</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k</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j</m:t>
                          </m:r>
                        </m:sub>
                        <m:sup>
                          <m:d>
                            <m:dPr>
                              <m:ctrlPr>
                                <w:rPr>
                                  <w:rFonts w:ascii="Cambria Math" w:hAnsi="Cambria Math"/>
                                  <w:i/>
                                </w:rPr>
                              </m:ctrlPr>
                            </m:dPr>
                            <m:e>
                              <m:r>
                                <w:rPr>
                                  <w:rFonts w:ascii="Cambria Math" w:hAnsi="Cambria Math"/>
                                </w:rPr>
                                <m:t>k</m:t>
                              </m:r>
                            </m:e>
                          </m:d>
                        </m:sup>
                      </m:sSubSup>
                    </m:e>
                  </m:rad>
                </m:den>
              </m:f>
            </m:e>
          </m:d>
        </m:oMath>
      </m:oMathPara>
    </w:p>
    <w:p w:rsidR="00B7721F" w:rsidRPr="00127F10" w:rsidRDefault="00FE3715" w:rsidP="00B7721F">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m:t>d</m:t>
              </m:r>
              <m:r>
                <w:rPr>
                  <w:rFonts w:ascii="Cambria Math" w:hAnsi="Cambria Math"/>
                </w:rPr>
                <m:t>o</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k</m:t>
                      </m:r>
                    </m:e>
                  </m:d>
                </m:sup>
              </m:sSub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b>
                <m:sup>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+ε</m:t>
                  </m:r>
                </m:sup>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r>
                        <w:rPr>
                          <w:rFonts w:ascii="Cambria Math" w:hAnsi="Cambria Math"/>
                        </w:rPr>
                        <m:t>o</m:t>
                      </m:r>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r>
                    <m:rPr>
                      <m:sty m:val="p"/>
                    </m:rPr>
                    <w:rPr>
                      <w:rFonts w:ascii="Cambria Math" w:hAnsi="Cambria Math"/>
                    </w:rPr>
                    <m:t>d</m:t>
                  </m:r>
                  <m:r>
                    <w:rPr>
                      <w:rFonts w:ascii="Cambria Math" w:hAnsi="Cambria Math"/>
                    </w:rPr>
                    <m:t>o</m:t>
                  </m:r>
                </m:e>
              </m:nary>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,2</m:t>
              </m:r>
            </m:e>
          </m:d>
        </m:oMath>
      </m:oMathPara>
    </w:p>
    <w:p w:rsidR="00B7721F" w:rsidRPr="00127F10" w:rsidRDefault="00B7721F" w:rsidP="00B7721F"/>
    <w:p w:rsidR="00B7721F" w:rsidRPr="00127F10" w:rsidRDefault="00B7721F" w:rsidP="00B7721F">
      <w:r w:rsidRPr="00127F10">
        <w:rPr>
          <w:b/>
        </w:rPr>
        <w:t>At the first iteration</w:t>
      </w:r>
      <w:r w:rsidRPr="00127F10">
        <w:t xml:space="preserve"> (</w:t>
      </w:r>
      <w:r w:rsidRPr="00127F10">
        <w:rPr>
          <w:i/>
        </w:rPr>
        <w:t>r=</w:t>
      </w:r>
      <w:r w:rsidRPr="00127F10">
        <w:t>1) we have:</w:t>
      </w:r>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=0.0047869841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=0.0024449981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0.88,2</m:t>
              </m:r>
            </m:e>
          </m:d>
          <m:r>
            <w:rPr>
              <w:rFonts w:ascii="Cambria Math" w:hAnsi="Cambria Math"/>
            </w:rPr>
            <m:t>=0.0072319824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=0.0036406445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=0.0031908476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0.13,2</m:t>
              </m:r>
            </m:e>
          </m:d>
          <m:r>
            <w:rPr>
              <w:rFonts w:ascii="Cambria Math" w:hAnsi="Cambria Math"/>
            </w:rPr>
            <m:t>=0.0068314923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=0.0042456910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=0.0031081766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0.38,2</m:t>
              </m:r>
            </m:e>
          </m:d>
          <m:r>
            <w:rPr>
              <w:rFonts w:ascii="Cambria Math" w:hAnsi="Cambria Math"/>
            </w:rPr>
            <m:t>=0.0073538674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=0.0035380756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=0.0039891531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0.88,2</m:t>
              </m:r>
            </m:e>
          </m:d>
          <m:r>
            <w:rPr>
              <w:rFonts w:ascii="Cambria Math" w:hAnsi="Cambria Math"/>
            </w:rPr>
            <m:t>=0.0075272284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=0.0038567744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=0.0029887035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0.13,2</m:t>
              </m:r>
            </m:e>
          </m:d>
          <m:r>
            <w:rPr>
              <w:rFonts w:ascii="Cambria Math" w:hAnsi="Cambria Math"/>
            </w:rPr>
            <m:t>=0.0068454780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=0.0039891531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=0.0035028723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0.38,2</m:t>
              </m:r>
            </m:e>
          </m:d>
          <m:r>
            <w:rPr>
              <w:rFonts w:ascii="Cambria Math" w:hAnsi="Cambria Math"/>
            </w:rPr>
            <m:t>=0.0074920254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=0.0024270937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=0.0042034471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0.88,2</m:t>
              </m:r>
            </m:e>
          </m:d>
          <m:r>
            <w:rPr>
              <w:rFonts w:ascii="Cambria Math" w:hAnsi="Cambria Math"/>
            </w:rPr>
            <m:t>=0.0066305408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=0.0031913263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=0.0046513272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0.13,2</m:t>
              </m:r>
            </m:e>
          </m:d>
          <m:r>
            <w:rPr>
              <w:rFonts w:ascii="Cambria Math" w:hAnsi="Cambria Math"/>
            </w:rPr>
            <m:t>=0.0078426534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=0.0031008814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=0.0047869841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0.38,2</m:t>
              </m:r>
            </m:e>
          </m:d>
          <m:r>
            <w:rPr>
              <w:rFonts w:ascii="Cambria Math" w:hAnsi="Cambria Math"/>
            </w:rPr>
            <m:t>=0.0078878654</m:t>
          </m:r>
        </m:oMath>
      </m:oMathPara>
    </w:p>
    <w:p w:rsidR="00B7721F" w:rsidRPr="00127F10" w:rsidRDefault="00B7721F" w:rsidP="00B7721F"/>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=0.0015797048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=0.0008068494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=0.0023865544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=0.0011675650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=0.0013164206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=0.0024839854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=0.0008009410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=0.0013871376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=0.0021880786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=0.0000048798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=0.0000036540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=0.0000169796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=0.0000040966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=0.0000032131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=0.0000146305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=0.0000036562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=0.0000060012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=0.0000191037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=0.0000000195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=0.0000000133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=0.0000001298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=0.0000000150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m:t>
          </m:r>
          <m:r>
            <w:rPr>
              <w:rFonts w:ascii="Cambria Math" w:hAnsi="Cambria Math"/>
            </w:rPr>
            <m:t>0.0000000130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m:t>
          </m:r>
          <m:r>
            <w:rPr>
              <w:rFonts w:ascii="Cambria Math" w:hAnsi="Cambria Math"/>
            </w:rPr>
            <m:t>0.0000001114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=0.0000000133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m:t>
          </m:r>
          <m:r>
            <w:rPr>
              <w:rFonts w:ascii="Cambria Math" w:hAnsi="Cambria Math"/>
            </w:rPr>
            <m:t>0.0000000234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m:t>
          </m:r>
          <m:r>
            <w:rPr>
              <w:rFonts w:ascii="Cambria Math" w:hAnsi="Cambria Math"/>
            </w:rPr>
            <m:t>0.0000001434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3,1</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3,2</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=0.0038953541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=0.0036265524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=0.0075219064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=0.0037996331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=0.0037696972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=0.0075693303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=0.0036091517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=0.0040462543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=0.0076554059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=0.0000136339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=0.0000133076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=0.0000536565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=0.0000135716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=0.0000136243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=0.0000541536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=0.0000129680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=0.0000151198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r>
            <w:rPr>
              <w:rFonts w:ascii="Cambria Math" w:hAnsi="Cambria Math"/>
            </w:rPr>
            <m:t>0.0000558197</m:t>
          </m:r>
        </m:oMath>
      </m:oMathPara>
    </w:p>
    <w:p w:rsidR="00B7721F" w:rsidRPr="00127F10" w:rsidRDefault="00B7721F" w:rsidP="00B7721F">
      <w:r w:rsidRPr="00127F10">
        <w:t>Within the E-step of the first iteration (</w:t>
      </w:r>
      <w:r w:rsidRPr="00127F10">
        <w:rPr>
          <w:i/>
        </w:rPr>
        <w:t>r=</w:t>
      </w:r>
      <w:r w:rsidRPr="00127F10">
        <w:t xml:space="preserve">1), the terminating criterion </w:t>
      </w:r>
      <w:proofErr w:type="gramStart"/>
      <w:r w:rsidRPr="00127F10">
        <w:rPr>
          <w:i/>
        </w:rPr>
        <w:t>P</w:t>
      </w:r>
      <w:r w:rsidRPr="00127F10">
        <w:t>(</w:t>
      </w:r>
      <w:proofErr w:type="gramEnd"/>
      <w:r w:rsidRPr="00127F10">
        <w:rPr>
          <w:i/>
        </w:rPr>
        <w:t>O|</w:t>
      </w:r>
      <w:r w:rsidRPr="00127F10">
        <w:t xml:space="preserve">Δ) is calculated according to forward-backward procedure (see table </w:t>
      </w:r>
      <w:hyperlink w:anchor="_Table_III.2.4._Forward-backward" w:tooltip="Table I.1.1. Forward-backward procedure based on forward variable to calculate the probability P(O|Δ)" w:history="1">
        <w:r w:rsidR="001A5A1B">
          <w:rPr>
            <w:rStyle w:val="Hyperlink"/>
            <w:u w:val="none"/>
          </w:rPr>
          <w:t>I</w:t>
        </w:r>
        <w:r w:rsidR="004605D7" w:rsidRPr="00127F10">
          <w:rPr>
            <w:rStyle w:val="Hyperlink"/>
            <w:u w:val="none"/>
          </w:rPr>
          <w:t>.1.1</w:t>
        </w:r>
      </w:hyperlink>
      <w:r w:rsidRPr="00127F10">
        <w:t>) as follows:</w:t>
      </w:r>
    </w:p>
    <w:p w:rsidR="00B7721F" w:rsidRPr="00127F10" w:rsidRDefault="00B7721F" w:rsidP="00B7721F">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=0.0000003847</m:t>
          </m:r>
        </m:oMath>
      </m:oMathPara>
    </w:p>
    <w:p w:rsidR="00B7721F" w:rsidRPr="00127F10" w:rsidRDefault="00B7721F" w:rsidP="00B7721F">
      <w:r w:rsidRPr="00127F10">
        <w:t>Within the E-step of the first iteration (</w:t>
      </w:r>
      <w:r w:rsidRPr="00127F10">
        <w:rPr>
          <w:i/>
        </w:rPr>
        <w:t>r=</w:t>
      </w:r>
      <w:r w:rsidRPr="00127F10">
        <w:t xml:space="preserve">1), 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 xml:space="preserve">), and  </w:t>
      </w:r>
      <w:proofErr w:type="spellStart"/>
      <w:r w:rsidRPr="00127F10">
        <w:rPr>
          <w:i/>
        </w:rPr>
        <w:t>γ</w:t>
      </w:r>
      <w:r w:rsidRPr="00127F10">
        <w:rPr>
          <w:i/>
          <w:vertAlign w:val="subscript"/>
        </w:rPr>
        <w:t>t</w:t>
      </w:r>
      <w:proofErr w:type="spellEnd"/>
      <w:r w:rsidRPr="00127F10">
        <w:t>(</w:t>
      </w:r>
      <w:proofErr w:type="spellStart"/>
      <w:r w:rsidRPr="00127F10">
        <w:rPr>
          <w:i/>
        </w:rPr>
        <w:t>j</w:t>
      </w:r>
      <w:r w:rsidRPr="00127F10">
        <w:t>,</w:t>
      </w:r>
      <w:r w:rsidRPr="00127F10">
        <w:rPr>
          <w:i/>
        </w:rPr>
        <w:t>k</w:t>
      </w:r>
      <w:proofErr w:type="spellEnd"/>
      <w:r w:rsidRPr="00127F10">
        <w:t xml:space="preserve">) are calculated based on formulas </w:t>
      </w:r>
      <w:hyperlink w:anchor="_Formula_IV.5.2._Joint" w:tooltip="Formula II.2. Joint probabilities ξt(i, j) and γt(j) based on single PDF" w:history="1">
        <w:r w:rsidR="00EA69FD">
          <w:rPr>
            <w:rStyle w:val="Hyperlink"/>
            <w:u w:val="none"/>
          </w:rPr>
          <w:t>II</w:t>
        </w:r>
        <w:r w:rsidR="004605D7" w:rsidRPr="00127F10">
          <w:rPr>
            <w:rStyle w:val="Hyperlink"/>
            <w:u w:val="none"/>
          </w:rPr>
          <w:t>.2</w:t>
        </w:r>
      </w:hyperlink>
      <w:r w:rsidRPr="00127F10">
        <w:t xml:space="preserve"> and </w:t>
      </w:r>
      <w:hyperlink w:anchor="_Formula_IV.5.8._Partial" w:tooltip="Formula III.2. Partial joint probabilities ξt(i, j, k) and γt(j, k) based on mixture model PDF" w:history="1">
        <w:r w:rsidR="00151523">
          <w:rPr>
            <w:rStyle w:val="Hyperlink"/>
            <w:u w:val="none"/>
          </w:rPr>
          <w:t>III.2</w:t>
        </w:r>
      </w:hyperlink>
      <w:r w:rsidRPr="00127F10">
        <w:t xml:space="preserve"> as follows:</w:t>
      </w:r>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=0.0000000613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=0.0000000309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=0.0000000358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=0.0000000383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=0.0000000515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=0.0000000447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=0.0000000281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=0.0000000283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=0.0000000657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=0.0000000624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=0.0000000318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=0.0000000335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=0.0000000323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=0.0000000438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=0.0000000346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=0.0000000351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=0.0000000358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=0.0000000753</m:t>
          </m:r>
        </m:oMath>
      </m:oMathPara>
    </w:p>
    <w:p w:rsidR="00B7721F" w:rsidRPr="00127F10" w:rsidRDefault="00B7721F" w:rsidP="00B7721F"/>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1,1</m:t>
              </m:r>
            </m:e>
          </m:d>
          <m:r>
            <w:rPr>
              <w:rFonts w:ascii="Cambria Math" w:hAnsi="Cambria Math"/>
            </w:rPr>
            <m:t>=0.0000000215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1,2</m:t>
              </m:r>
            </m:e>
          </m:d>
          <m:r>
            <w:rPr>
              <w:rFonts w:ascii="Cambria Math" w:hAnsi="Cambria Math"/>
            </w:rPr>
            <m:t>=0.0000000107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hAnsi="Cambria Math"/>
            </w:rPr>
            <m:t>=0.0000001281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2,1</m:t>
              </m:r>
            </m:e>
          </m:d>
          <m:r>
            <w:rPr>
              <w:rFonts w:ascii="Cambria Math" w:hAnsi="Cambria Math"/>
            </w:rPr>
            <m:t>=0.0000000158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2,2</m:t>
              </m:r>
            </m:e>
          </m:d>
          <m:r>
            <w:rPr>
              <w:rFonts w:ascii="Cambria Math" w:hAnsi="Cambria Math"/>
            </w:rPr>
            <m:t>=0.0000000179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hAnsi="Cambria Math"/>
            </w:rPr>
            <m:t>=0.0000001345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3,1</m:t>
              </m:r>
            </m:e>
          </m:d>
          <m:r>
            <w:rPr>
              <w:rFonts w:ascii="Cambria Math" w:hAnsi="Cambria Math"/>
            </w:rPr>
            <m:t>=0.0000000104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3,2</m:t>
              </m:r>
            </m:e>
          </m:d>
          <m:r>
            <w:rPr>
              <w:rFonts w:ascii="Cambria Math" w:hAnsi="Cambria Math"/>
            </w:rPr>
            <m:t>=0.0000000210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hAnsi="Cambria Math"/>
            </w:rPr>
            <m:t>=0.0000001221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1,1</m:t>
              </m:r>
            </m:e>
          </m:d>
          <m:r>
            <w:rPr>
              <w:rFonts w:ascii="Cambria Math" w:hAnsi="Cambria Math"/>
            </w:rPr>
            <m:t>=0.0000000190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1,2</m:t>
              </m:r>
            </m:e>
          </m:d>
          <m:r>
            <w:rPr>
              <w:rFonts w:ascii="Cambria Math" w:hAnsi="Cambria Math"/>
            </w:rPr>
            <m:t>=0.0000000133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hAnsi="Cambria Math"/>
            </w:rPr>
            <m:t>=0.0000001277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2,1</m:t>
              </m:r>
            </m:e>
          </m:d>
          <m:r>
            <w:rPr>
              <w:rFonts w:ascii="Cambria Math" w:hAnsi="Cambria Math"/>
            </w:rPr>
            <m:t>=0.0000000156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2,2</m:t>
              </m:r>
            </m:e>
          </m:d>
          <m:r>
            <w:rPr>
              <w:rFonts w:ascii="Cambria Math" w:hAnsi="Cambria Math"/>
            </w:rPr>
            <m:t>=0.0000000121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hAnsi="Cambria Math"/>
            </w:rPr>
            <m:t>=0.0000001107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3,1</m:t>
              </m:r>
            </m:e>
          </m:d>
          <m:r>
            <w:rPr>
              <w:rFonts w:ascii="Cambria Math" w:hAnsi="Cambria Math"/>
            </w:rPr>
            <m:t>=0.0000000132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3,2</m:t>
              </m:r>
            </m:e>
          </m:d>
          <m:r>
            <w:rPr>
              <w:rFonts w:ascii="Cambria Math" w:hAnsi="Cambria Math"/>
            </w:rPr>
            <m:t>=0.0000000243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hAnsi="Cambria Math"/>
            </w:rPr>
            <m:t>=0.0000001462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1,1</m:t>
              </m:r>
            </m:e>
          </m:d>
          <m:r>
            <w:rPr>
              <w:rFonts w:ascii="Cambria Math" w:hAnsi="Cambria Math"/>
            </w:rPr>
            <m:t>=0.0000000195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1,2</m:t>
              </m:r>
            </m:e>
          </m:d>
          <m:r>
            <w:rPr>
              <w:rFonts w:ascii="Cambria Math" w:hAnsi="Cambria Math"/>
            </w:rPr>
            <m:t>=0.0000000133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=0.0000001298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2,1</m:t>
              </m:r>
            </m:e>
          </m:d>
          <m:r>
            <w:rPr>
              <w:rFonts w:ascii="Cambria Math" w:hAnsi="Cambria Math"/>
            </w:rPr>
            <m:t>=0.0000000150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2,2</m:t>
              </m:r>
            </m:e>
          </m:d>
          <m:r>
            <w:rPr>
              <w:rFonts w:ascii="Cambria Math" w:hAnsi="Cambria Math"/>
            </w:rPr>
            <m:t>=0.0000000130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=0.0000001114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3,1</m:t>
              </m:r>
            </m:e>
          </m:d>
          <m:r>
            <w:rPr>
              <w:rFonts w:ascii="Cambria Math" w:hAnsi="Cambria Math"/>
            </w:rPr>
            <m:t>=0.0000000133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3,2</m:t>
              </m:r>
            </m:e>
          </m:d>
          <m:r>
            <w:rPr>
              <w:rFonts w:ascii="Cambria Math" w:hAnsi="Cambria Math"/>
            </w:rPr>
            <m:t>=0.0000000234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=0.0000001434</m:t>
          </m:r>
        </m:oMath>
      </m:oMathPara>
    </w:p>
    <w:p w:rsidR="00B7721F" w:rsidRPr="00127F10" w:rsidRDefault="00B7721F" w:rsidP="00B7721F">
      <w:r w:rsidRPr="00127F10">
        <w:t>Within the M-step of the first iteration (</w:t>
      </w:r>
      <w:r w:rsidRPr="00127F10">
        <w:rPr>
          <w:i/>
        </w:rPr>
        <w:t>r=</w:t>
      </w:r>
      <w:r w:rsidRPr="00127F10">
        <w:t xml:space="preserve">1),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is calculated based on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determined at E-step.</w:t>
      </w:r>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=0.483829</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=0.245210</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=0.270961</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=0.287734</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=0.388684</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=0.323582</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=0.235597</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=0.238932</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=0.525471</m:t>
          </m:r>
        </m:oMath>
      </m:oMathPara>
    </w:p>
    <w:p w:rsidR="00B7721F" w:rsidRPr="00127F10" w:rsidRDefault="00B7721F" w:rsidP="00B7721F"/>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=0.614137</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den>
          </m:f>
          <m:r>
            <w:rPr>
              <w:rFonts w:ascii="Cambria Math" w:hAnsi="Cambria Math"/>
            </w:rPr>
            <m:t>=0.484616</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den>
          </m:f>
          <m:r>
            <w:rPr>
              <w:rFonts w:ascii="Cambria Math" w:hAnsi="Cambria Math"/>
            </w:rPr>
            <m:t>=0.100338</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=0.385863</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den>
          </m:f>
          <m:r>
            <w:rPr>
              <w:rFonts w:ascii="Cambria Math" w:hAnsi="Cambria Math"/>
            </w:rPr>
            <m:t>=0.442128</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den>
          </m:f>
          <m:r>
            <w:rPr>
              <w:rFonts w:ascii="Cambria Math" w:hAnsi="Cambria Math"/>
            </w:rPr>
            <m:t>=0.093132</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=0.582310</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den>
          </m:f>
          <m:r>
            <w:rPr>
              <w:rFonts w:ascii="Cambria Math" w:hAnsi="Cambria Math"/>
            </w:rPr>
            <m:t>=0.524775</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den>
          </m:f>
          <m:r>
            <w:rPr>
              <w:rFonts w:ascii="Cambria Math" w:hAnsi="Cambria Math"/>
            </w:rPr>
            <m:t>=0.109779</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=0.417690</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den>
          </m:f>
          <m:r>
            <w:rPr>
              <w:rFonts w:ascii="Cambria Math" w:hAnsi="Cambria Math"/>
            </w:rPr>
            <m:t>=0.566734</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den>
          </m:f>
          <m:r>
            <w:rPr>
              <w:rFonts w:ascii="Cambria Math" w:hAnsi="Cambria Math"/>
            </w:rPr>
            <m:t>=0.108245</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=0.465338</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den>
          </m:f>
          <m:r>
            <w:rPr>
              <w:rFonts w:ascii="Cambria Math" w:hAnsi="Cambria Math"/>
            </w:rPr>
            <m:t>=0.438194</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den>
          </m:f>
          <m:r>
            <w:rPr>
              <w:rFonts w:ascii="Cambria Math" w:hAnsi="Cambria Math"/>
            </w:rPr>
            <m:t>=0.099469</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=0.534662</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den>
          </m:f>
          <m:r>
            <w:rPr>
              <w:rFonts w:ascii="Cambria Math" w:hAnsi="Cambria Math"/>
            </w:rPr>
            <m:t>=0.448495</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den>
          </m:f>
          <m:r>
            <w:rPr>
              <w:rFonts w:ascii="Cambria Math" w:hAnsi="Cambria Math"/>
            </w:rPr>
            <m:t>=0.101523</m:t>
          </m:r>
        </m:oMath>
      </m:oMathPara>
    </w:p>
    <w:p w:rsidR="00B7721F" w:rsidRPr="00127F10" w:rsidRDefault="00B7721F" w:rsidP="00B7721F">
      <w:r w:rsidRPr="00127F10">
        <w:br/>
      </w: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=0.332860</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=0.349659</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=0.317481</m:t>
          </m:r>
        </m:oMath>
      </m:oMathPara>
    </w:p>
    <w:p w:rsidR="00B7721F" w:rsidRPr="00127F10" w:rsidRDefault="00B7721F" w:rsidP="00B7721F"/>
    <w:p w:rsidR="00B7721F" w:rsidRPr="00127F10" w:rsidRDefault="00B7721F" w:rsidP="00B7721F">
      <w:r w:rsidRPr="00127F10">
        <w:rPr>
          <w:b/>
        </w:rPr>
        <w:t>At the second iteration</w:t>
      </w:r>
      <w:r w:rsidRPr="00127F10">
        <w:t xml:space="preserve"> (</w:t>
      </w:r>
      <w:r w:rsidRPr="00127F10">
        <w:rPr>
          <w:i/>
        </w:rPr>
        <w:t>r=</w:t>
      </w:r>
      <w:r w:rsidRPr="00127F10">
        <w:t>2), the current parameter Δ = (</w:t>
      </w:r>
      <w:proofErr w:type="spellStart"/>
      <w:r w:rsidRPr="00127F10">
        <w:rPr>
          <w:i/>
        </w:rPr>
        <w:t>a</w:t>
      </w:r>
      <w:r w:rsidRPr="00127F10">
        <w:rPr>
          <w:i/>
          <w:vertAlign w:val="subscript"/>
        </w:rPr>
        <w:t>ij</w:t>
      </w:r>
      <w:proofErr w:type="spellEnd"/>
      <w:r w:rsidRPr="00127F10">
        <w:t xml:space="preserve">, </w:t>
      </w:r>
      <w:proofErr w:type="spellStart"/>
      <w:r w:rsidRPr="00127F10">
        <w:rPr>
          <w:i/>
        </w:rPr>
        <w:t>θ</w:t>
      </w:r>
      <w:r w:rsidRPr="00127F10">
        <w:rPr>
          <w:i/>
          <w:vertAlign w:val="subscript"/>
        </w:rPr>
        <w:t>j</w:t>
      </w:r>
      <w:proofErr w:type="spellEnd"/>
      <w:r w:rsidRPr="00127F10">
        <w:t xml:space="preserve">, </w:t>
      </w:r>
      <w:r w:rsidRPr="00127F10">
        <w:rPr>
          <w:i/>
        </w:rPr>
        <w:t>π</w:t>
      </w:r>
      <w:r w:rsidRPr="00127F10">
        <w:rPr>
          <w:i/>
          <w:vertAlign w:val="subscript"/>
        </w:rPr>
        <w:t>j</w:t>
      </w:r>
      <w:r w:rsidRPr="00127F10">
        <w:t xml:space="preserve">) is received values from the previous </w:t>
      </w:r>
      <w:proofErr w:type="gramStart"/>
      <w:r w:rsidRPr="00127F10">
        <w:t xml:space="preserve">estimate </w:t>
      </w:r>
      <w:proofErr w:type="gramEnd"/>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as seen in table </w:t>
      </w:r>
      <w:hyperlink w:anchor="_Table_IV.5.9._Mixture" w:tooltip="Table III.3. Mixture HMM parameters resulted from the first iteration of EM algorithm" w:history="1">
        <w:r w:rsidR="00151523">
          <w:rPr>
            <w:rStyle w:val="Hyperlink"/>
            <w:u w:val="none"/>
          </w:rPr>
          <w:t>III.3</w:t>
        </w:r>
      </w:hyperlink>
      <w:r w:rsidRPr="00127F10">
        <w:t>.</w:t>
      </w:r>
    </w:p>
    <w:p w:rsidR="00B7721F" w:rsidRPr="00127F10" w:rsidRDefault="00B7721F" w:rsidP="00B7721F"/>
    <w:tbl>
      <w:tblPr>
        <w:tblStyle w:val="TableGrid"/>
        <w:tblW w:w="0" w:type="auto"/>
        <w:jc w:val="center"/>
        <w:tblLook w:val="04A0" w:firstRow="1" w:lastRow="0" w:firstColumn="1" w:lastColumn="0" w:noHBand="0" w:noVBand="1"/>
      </w:tblPr>
      <w:tblGrid>
        <w:gridCol w:w="2564"/>
        <w:gridCol w:w="2731"/>
        <w:gridCol w:w="2846"/>
      </w:tblGrid>
      <w:tr w:rsidR="00B7721F" w:rsidRPr="00321F4A" w:rsidTr="00633021">
        <w:trPr>
          <w:jc w:val="center"/>
        </w:trPr>
        <w:tc>
          <w:tcPr>
            <w:tcW w:w="0" w:type="auto"/>
          </w:tcPr>
          <w:p w:rsidR="00B7721F" w:rsidRPr="00321F4A" w:rsidRDefault="00FE3715" w:rsidP="0063302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=0.483829</m:t>
                </m:r>
              </m:oMath>
            </m:oMathPara>
          </w:p>
        </w:tc>
        <w:tc>
          <w:tcPr>
            <w:tcW w:w="0" w:type="auto"/>
          </w:tcPr>
          <w:p w:rsidR="00B7721F" w:rsidRPr="00321F4A" w:rsidRDefault="00FE3715" w:rsidP="00633021">
            <w:pPr>
              <w:spacing w:after="6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=0.245210</m:t>
                </m:r>
              </m:oMath>
            </m:oMathPara>
          </w:p>
        </w:tc>
        <w:tc>
          <w:tcPr>
            <w:tcW w:w="0" w:type="auto"/>
          </w:tcPr>
          <w:p w:rsidR="00B7721F" w:rsidRPr="00321F4A" w:rsidRDefault="00FE3715" w:rsidP="00633021">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=0.270961</m:t>
                </m:r>
              </m:oMath>
            </m:oMathPara>
          </w:p>
        </w:tc>
      </w:tr>
      <w:tr w:rsidR="00B7721F" w:rsidRPr="00321F4A" w:rsidTr="00633021">
        <w:trPr>
          <w:jc w:val="center"/>
        </w:trPr>
        <w:tc>
          <w:tcPr>
            <w:tcW w:w="0" w:type="auto"/>
          </w:tcPr>
          <w:p w:rsidR="00B7721F" w:rsidRPr="00321F4A" w:rsidRDefault="00FE3715" w:rsidP="0063302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=0.287734</m:t>
                </m:r>
              </m:oMath>
            </m:oMathPara>
          </w:p>
        </w:tc>
        <w:tc>
          <w:tcPr>
            <w:tcW w:w="0" w:type="auto"/>
          </w:tcPr>
          <w:p w:rsidR="00B7721F" w:rsidRPr="00321F4A" w:rsidRDefault="00FE3715" w:rsidP="0063302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=0.388684</m:t>
                </m:r>
              </m:oMath>
            </m:oMathPara>
          </w:p>
        </w:tc>
        <w:tc>
          <w:tcPr>
            <w:tcW w:w="0" w:type="auto"/>
          </w:tcPr>
          <w:p w:rsidR="00B7721F" w:rsidRPr="00321F4A" w:rsidRDefault="00FE3715" w:rsidP="00633021">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=0.323582</m:t>
                </m:r>
              </m:oMath>
            </m:oMathPara>
          </w:p>
        </w:tc>
      </w:tr>
      <w:tr w:rsidR="00B7721F" w:rsidRPr="00321F4A" w:rsidTr="00633021">
        <w:trPr>
          <w:jc w:val="center"/>
        </w:trPr>
        <w:tc>
          <w:tcPr>
            <w:tcW w:w="0" w:type="auto"/>
          </w:tcPr>
          <w:p w:rsidR="00B7721F" w:rsidRPr="00321F4A" w:rsidRDefault="00FE3715" w:rsidP="0063302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=0.235597</m:t>
                </m:r>
              </m:oMath>
            </m:oMathPara>
          </w:p>
        </w:tc>
        <w:tc>
          <w:tcPr>
            <w:tcW w:w="0" w:type="auto"/>
          </w:tcPr>
          <w:p w:rsidR="00B7721F" w:rsidRPr="00321F4A" w:rsidRDefault="00FE3715" w:rsidP="0063302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=0.238932</m:t>
                </m:r>
              </m:oMath>
            </m:oMathPara>
          </w:p>
        </w:tc>
        <w:tc>
          <w:tcPr>
            <w:tcW w:w="0" w:type="auto"/>
          </w:tcPr>
          <w:p w:rsidR="00B7721F" w:rsidRPr="00321F4A" w:rsidRDefault="00FE3715" w:rsidP="00633021">
            <w:pPr>
              <w:jc w:val="lef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=0.525471</m:t>
                </m:r>
              </m:oMath>
            </m:oMathPara>
          </w:p>
        </w:tc>
      </w:tr>
      <w:tr w:rsidR="00B7721F" w:rsidRPr="00321F4A" w:rsidTr="00633021">
        <w:trPr>
          <w:jc w:val="center"/>
        </w:trPr>
        <w:tc>
          <w:tcPr>
            <w:tcW w:w="0" w:type="auto"/>
            <w:gridSpan w:val="3"/>
          </w:tcPr>
          <w:p w:rsidR="00B7721F" w:rsidRPr="00321F4A" w:rsidRDefault="00B7721F" w:rsidP="00633021">
            <w:pPr>
              <w:jc w:val="left"/>
            </w:pPr>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=0.614137</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=0.484616</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=0.100338</m:t>
                </m:r>
              </m:oMath>
            </m:oMathPara>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=0.385863</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=0.442128</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=0.093132</m:t>
                </m:r>
              </m:oMath>
            </m:oMathPara>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=0.582310</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=0.524775</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=0.109779</m:t>
                </m:r>
              </m:oMath>
            </m:oMathPara>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=0.417690</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=0.566734</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=0.108245</m:t>
                </m:r>
              </m:oMath>
            </m:oMathPara>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=0.465338</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=0.438194</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=0.099469</m:t>
                </m:r>
              </m:oMath>
            </m:oMathPara>
          </w:p>
        </w:tc>
      </w:tr>
      <w:tr w:rsidR="00B7721F" w:rsidRPr="00321F4A" w:rsidTr="00633021">
        <w:trPr>
          <w:jc w:val="center"/>
        </w:trPr>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=0.534662</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=0.448495</m:t>
                </m:r>
              </m:oMath>
            </m:oMathPara>
          </w:p>
        </w:tc>
        <w:tc>
          <w:tcPr>
            <w:tcW w:w="0" w:type="auto"/>
          </w:tcPr>
          <w:p w:rsidR="00B7721F" w:rsidRPr="00321F4A"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=0.101523</m:t>
                </m:r>
              </m:oMath>
            </m:oMathPara>
          </w:p>
        </w:tc>
      </w:tr>
      <w:tr w:rsidR="00B7721F" w:rsidRPr="00321F4A" w:rsidTr="00633021">
        <w:trPr>
          <w:jc w:val="center"/>
        </w:trPr>
        <w:tc>
          <w:tcPr>
            <w:tcW w:w="0" w:type="auto"/>
            <w:gridSpan w:val="3"/>
          </w:tcPr>
          <w:p w:rsidR="00B7721F" w:rsidRPr="00321F4A" w:rsidRDefault="00B7721F" w:rsidP="00633021">
            <w:pPr>
              <w:jc w:val="left"/>
            </w:pPr>
          </w:p>
        </w:tc>
      </w:tr>
      <w:tr w:rsidR="00B7721F" w:rsidRPr="00321F4A" w:rsidTr="00633021">
        <w:trPr>
          <w:jc w:val="center"/>
        </w:trPr>
        <w:tc>
          <w:tcPr>
            <w:tcW w:w="0" w:type="auto"/>
          </w:tcPr>
          <w:p w:rsidR="00B7721F" w:rsidRPr="00321F4A" w:rsidRDefault="00FE3715" w:rsidP="00633021">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=0.332860</m:t>
                </m:r>
              </m:oMath>
            </m:oMathPara>
          </w:p>
        </w:tc>
        <w:tc>
          <w:tcPr>
            <w:tcW w:w="0" w:type="auto"/>
          </w:tcPr>
          <w:p w:rsidR="00B7721F" w:rsidRPr="00321F4A" w:rsidRDefault="00FE3715" w:rsidP="00633021">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=0.349659</m:t>
                </m:r>
              </m:oMath>
            </m:oMathPara>
          </w:p>
        </w:tc>
        <w:tc>
          <w:tcPr>
            <w:tcW w:w="0" w:type="auto"/>
          </w:tcPr>
          <w:p w:rsidR="00B7721F" w:rsidRPr="00321F4A" w:rsidRDefault="00FE3715" w:rsidP="00633021">
            <w:pPr>
              <w:spacing w:after="6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=0.317481</m:t>
                </m:r>
              </m:oMath>
            </m:oMathPara>
          </w:p>
        </w:tc>
      </w:tr>
      <w:tr w:rsidR="00B7721F" w:rsidRPr="00321F4A" w:rsidTr="00633021">
        <w:trPr>
          <w:jc w:val="center"/>
        </w:trPr>
        <w:tc>
          <w:tcPr>
            <w:tcW w:w="0" w:type="auto"/>
            <w:gridSpan w:val="3"/>
          </w:tcPr>
          <w:p w:rsidR="00B7721F" w:rsidRPr="00321F4A" w:rsidRDefault="00B7721F" w:rsidP="00633021">
            <w:pPr>
              <w:jc w:val="left"/>
            </w:pPr>
          </w:p>
        </w:tc>
      </w:tr>
      <w:tr w:rsidR="00B7721F" w:rsidRPr="00321F4A" w:rsidTr="00633021">
        <w:trPr>
          <w:jc w:val="center"/>
        </w:trPr>
        <w:tc>
          <w:tcPr>
            <w:tcW w:w="0" w:type="auto"/>
            <w:gridSpan w:val="3"/>
          </w:tcPr>
          <w:p w:rsidR="00B7721F" w:rsidRPr="00321F4A" w:rsidRDefault="00B7721F" w:rsidP="00633021">
            <w:pPr>
              <w:jc w:val="left"/>
            </w:pPr>
            <w:r w:rsidRPr="00321F4A">
              <w:t xml:space="preserve">Terminating criterion </w:t>
            </w:r>
            <w:r w:rsidRPr="00321F4A">
              <w:rPr>
                <w:i/>
              </w:rPr>
              <w:t>P</w:t>
            </w:r>
            <w:r w:rsidRPr="00321F4A">
              <w:t>(</w:t>
            </w:r>
            <w:r w:rsidRPr="00321F4A">
              <w:rPr>
                <w:i/>
              </w:rPr>
              <w:t>O|</w:t>
            </w:r>
            <w:r w:rsidRPr="00321F4A">
              <w:t xml:space="preserve">Δ) = </w:t>
            </w:r>
            <w:r w:rsidR="00F51D0F" w:rsidRPr="00F51D0F">
              <w:t>0.0000003847</w:t>
            </w:r>
          </w:p>
        </w:tc>
      </w:tr>
    </w:tbl>
    <w:p w:rsidR="00B7721F" w:rsidRPr="00127F10" w:rsidRDefault="00B7721F" w:rsidP="00B7721F">
      <w:pPr>
        <w:pStyle w:val="Heading6"/>
        <w:ind w:left="360"/>
        <w:rPr>
          <w:szCs w:val="24"/>
        </w:rPr>
      </w:pPr>
      <w:bookmarkStart w:id="197" w:name="_Table_IV.5.9._Mixture"/>
      <w:bookmarkStart w:id="198" w:name="_Toc448952691"/>
      <w:bookmarkEnd w:id="197"/>
      <w:r w:rsidRPr="00127F10">
        <w:rPr>
          <w:b/>
          <w:szCs w:val="24"/>
        </w:rPr>
        <w:t xml:space="preserve">Table </w:t>
      </w:r>
      <w:r w:rsidR="00EA69FD">
        <w:rPr>
          <w:b/>
          <w:szCs w:val="24"/>
        </w:rPr>
        <w:t>II</w:t>
      </w:r>
      <w:r w:rsidR="00151523">
        <w:rPr>
          <w:b/>
          <w:szCs w:val="24"/>
        </w:rPr>
        <w:t>I</w:t>
      </w:r>
      <w:r w:rsidRPr="00127F10">
        <w:rPr>
          <w:b/>
          <w:szCs w:val="24"/>
        </w:rPr>
        <w:t>.</w:t>
      </w:r>
      <w:r w:rsidR="00151523">
        <w:rPr>
          <w:b/>
          <w:szCs w:val="24"/>
        </w:rPr>
        <w:t>3</w:t>
      </w:r>
      <w:r w:rsidRPr="00127F10">
        <w:rPr>
          <w:b/>
          <w:szCs w:val="24"/>
        </w:rPr>
        <w:t>.</w:t>
      </w:r>
      <w:r w:rsidRPr="00127F10">
        <w:rPr>
          <w:szCs w:val="24"/>
        </w:rPr>
        <w:t xml:space="preserve"> Mixture HMM parameters resulted from the first iteration of EM algorithm</w:t>
      </w:r>
      <w:bookmarkEnd w:id="198"/>
    </w:p>
    <w:p w:rsidR="00B7721F" w:rsidRPr="00127F10" w:rsidRDefault="00B7721F" w:rsidP="00B7721F">
      <w:r w:rsidRPr="00127F10">
        <w:t>We have:</w:t>
      </w:r>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=0.0070989374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=0.0036046472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0.88,2</m:t>
              </m:r>
            </m:e>
          </m:d>
          <m:r>
            <w:rPr>
              <w:rFonts w:ascii="Cambria Math" w:hAnsi="Cambria Math"/>
            </w:rPr>
            <m:t>=0.0107035842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=0.0082668914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=0.0059796064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0.13,2</m:t>
              </m:r>
            </m:e>
          </m:d>
          <m:r>
            <w:rPr>
              <w:rFonts w:ascii="Cambria Math" w:hAnsi="Cambria Math"/>
            </w:rPr>
            <m:t>=0.0142464973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=0.0146460999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=0.0098798331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0.38,2</m:t>
              </m:r>
            </m:e>
          </m:d>
          <m:r>
            <w:rPr>
              <w:rFonts w:ascii="Cambria Math" w:hAnsi="Cambria Math"/>
            </w:rPr>
            <m:t>=0.0245259330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=0.0078930566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=0.0064374940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0.88,2</m:t>
              </m:r>
            </m:e>
          </m:d>
          <m:r>
            <w:rPr>
              <w:rFonts w:ascii="Cambria Math" w:hAnsi="Cambria Math"/>
            </w:rPr>
            <m:t>=0.0143305510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=0.0068958909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=0.0041976823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0.13,2</m:t>
              </m:r>
            </m:e>
          </m:d>
          <m:r>
            <w:rPr>
              <w:rFonts w:ascii="Cambria Math" w:hAnsi="Cambria Math"/>
            </w:rPr>
            <m:t>=0.0110935736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=0.0127444649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=0.0086217178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0.38,2</m:t>
              </m:r>
            </m:e>
          </m:d>
          <m:r>
            <w:rPr>
              <w:rFonts w:ascii="Cambria Math" w:hAnsi="Cambria Math"/>
            </w:rPr>
            <m:t>=0.0213661827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=0.0044138478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0.88-0.01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=0.0053523076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0.88,2</m:t>
              </m:r>
            </m:e>
          </m:d>
          <m:r>
            <w:rPr>
              <w:rFonts w:ascii="Cambria Math" w:hAnsi="Cambria Math"/>
            </w:rPr>
            <m:t>=0.0097661559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=0.0073030768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0.13-0.01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=0.0081239808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0.13,2</m:t>
              </m:r>
            </m:e>
          </m:d>
          <m:r>
            <w:rPr>
              <w:rFonts w:ascii="Cambria Math" w:hAnsi="Cambria Math"/>
            </w:rPr>
            <m:t>=0.0154270576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0.38,1</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1</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1</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e>
                  </m:rad>
                </m:den>
              </m:f>
            </m:e>
          </m:d>
          <m:r>
            <w:rPr>
              <w:rFonts w:ascii="Cambria Math" w:hAnsi="Cambria Math"/>
            </w:rPr>
            <m:t>=0.0115717780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0.38,2</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d>
                <m:dPr>
                  <m:ctrlPr>
                    <w:rPr>
                      <w:rFonts w:ascii="Cambria Math" w:hAnsi="Cambria Math"/>
                      <w:i/>
                    </w:rPr>
                  </m:ctrlPr>
                </m:dPr>
                <m:e>
                  <m:r>
                    <w:rPr>
                      <w:rFonts w:ascii="Cambria Math" w:hAnsi="Cambria Math"/>
                    </w:rPr>
                    <m:t>2</m:t>
                  </m:r>
                </m:e>
              </m:d>
            </m:sup>
          </m:sSubSup>
          <m:r>
            <m:rPr>
              <m:sty m:val="p"/>
            </m:rP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0.38-0.01</m:t>
                  </m:r>
                  <m:r>
                    <m:rPr>
                      <m:sty m:val="p"/>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d>
                        <m:dPr>
                          <m:ctrlPr>
                            <w:rPr>
                              <w:rFonts w:ascii="Cambria Math" w:hAnsi="Cambria Math"/>
                              <w:i/>
                            </w:rPr>
                          </m:ctrlPr>
                        </m:dPr>
                        <m:e>
                          <m:r>
                            <w:rPr>
                              <w:rFonts w:ascii="Cambria Math" w:hAnsi="Cambria Math"/>
                            </w:rPr>
                            <m:t>2</m:t>
                          </m:r>
                        </m:e>
                      </m:d>
                    </m:sup>
                  </m:sSubSup>
                </m:num>
                <m:den>
                  <m:rad>
                    <m:radPr>
                      <m:degHide m:val="1"/>
                      <m:ctrlPr>
                        <w:rPr>
                          <w:rFonts w:ascii="Cambria Math" w:hAnsi="Cambria Math"/>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e>
                  </m:rad>
                </m:den>
              </m:f>
            </m:e>
          </m:d>
          <m:r>
            <w:rPr>
              <w:rFonts w:ascii="Cambria Math" w:hAnsi="Cambria Math"/>
            </w:rPr>
            <m:t>=0.0130808186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0.38,2</m:t>
              </m:r>
            </m:e>
          </m:d>
          <m:r>
            <w:rPr>
              <w:rFonts w:ascii="Cambria Math" w:hAnsi="Cambria Math"/>
            </w:rPr>
            <m:t>=0.0246525966</m:t>
          </m:r>
        </m:oMath>
      </m:oMathPara>
    </w:p>
    <w:p w:rsidR="00B7721F" w:rsidRPr="00127F10" w:rsidRDefault="00B7721F" w:rsidP="00B7721F"/>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=0.0023629516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=0.0011998425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=0.0035627941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=0.0027598760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=0.0022509256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=0.0050108018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,1</m:t>
              </m:r>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=0.0014013147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hAnsi="Cambria Math"/>
                </w:rPr>
                <m:t>,2</m:t>
              </m:r>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=0.0016992582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=0.0031005731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=0.0000187454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=0.0000097380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=0.0000555050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=0.0000137018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=0.0000066118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=0.0000395162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r>
            <w:rPr>
              <w:rFonts w:ascii="Cambria Math"/>
            </w:rPr>
            <m:t>=0.0000165755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r>
            <w:rPr>
              <w:rFonts w:ascii="Cambria Math"/>
            </w:rPr>
            <m:t>=0.0000158124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r>
            <w:rPr>
              <w:rFonts w:ascii="Cambria Math"/>
            </w:rPr>
            <m:t>=0.0000650412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=0.0000002478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=0.0000001022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=0.0000013133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=0.0000001769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=0.0000000753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=0.0000009510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r>
            <w:rPr>
              <w:rFonts w:ascii="Cambria Math"/>
            </w:rPr>
            <m:t>=0.0000002109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i,2</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r>
            <w:rPr>
              <w:rFonts w:ascii="Cambria Math"/>
            </w:rPr>
            <m:t>=0.0000001712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r>
            <w:rPr>
              <w:rFonts w:ascii="Cambria Math"/>
            </w:rPr>
            <m:t>=0.0000015286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3,1</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3,2</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=0.0133467782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=0.0104386732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=0.0237854524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=0.0129121714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=0.0104266040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=0.0233387756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j,1</m:t>
                  </m:r>
                </m:e>
              </m:d>
            </m:e>
          </m:nary>
          <m:r>
            <w:rPr>
              <w:rFonts w:ascii="Cambria Math" w:hAnsi="Cambria Math"/>
            </w:rPr>
            <m:t>=0.0125762706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j,2</m:t>
                  </m:r>
                </m:e>
              </m:d>
            </m:e>
          </m:nary>
          <m:r>
            <w:rPr>
              <w:rFonts w:ascii="Cambria Math" w:hAnsi="Cambria Math"/>
            </w:rPr>
            <m:t>=0.0112612559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hAnsi="Cambria Math"/>
            </w:rPr>
            <m:t>=0.0238375263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=0.0001001042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=0.0000657217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=0.0003270814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=0.0000960759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=0.0000645752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=0.0003171307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j,1</m:t>
                  </m:r>
                </m:e>
              </m:d>
            </m:e>
          </m:nary>
          <m:r>
            <w:rPr>
              <w:rFonts w:ascii="Cambria Math"/>
            </w:rPr>
            <m:t>=0.0000955318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hAns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j,2</m:t>
                  </m:r>
                </m:e>
              </m:d>
            </m:e>
          </m:nary>
          <m:r>
            <w:rPr>
              <w:rFonts w:ascii="Cambria Math"/>
            </w:rPr>
            <m:t>=0.0000732366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=0.0003349345</m:t>
          </m:r>
        </m:oMath>
      </m:oMathPara>
    </w:p>
    <w:p w:rsidR="00B7721F" w:rsidRPr="00127F10" w:rsidRDefault="00B7721F" w:rsidP="00B7721F">
      <w:r w:rsidRPr="00127F10">
        <w:t>Within the E-step of the second iteration (</w:t>
      </w:r>
      <w:r w:rsidRPr="00127F10">
        <w:rPr>
          <w:i/>
        </w:rPr>
        <w:t>r=</w:t>
      </w:r>
      <w:r w:rsidRPr="00127F10">
        <w:t xml:space="preserve">2), the terminating criterion </w:t>
      </w:r>
      <w:proofErr w:type="gramStart"/>
      <w:r w:rsidRPr="00127F10">
        <w:rPr>
          <w:i/>
        </w:rPr>
        <w:t>P</w:t>
      </w:r>
      <w:r w:rsidRPr="00127F10">
        <w:t>(</w:t>
      </w:r>
      <w:proofErr w:type="gramEnd"/>
      <w:r w:rsidRPr="00127F10">
        <w:rPr>
          <w:i/>
        </w:rPr>
        <w:t>O|</w:t>
      </w:r>
      <w:r w:rsidRPr="00127F10">
        <w:t xml:space="preserve">Δ) is calculated according to forward-backward procedure (see table </w:t>
      </w:r>
      <w:hyperlink w:anchor="_Table_III.2.4._Forward-backward" w:tooltip="Table I.1.1. Forward-backward procedure based on forward variable to calculate the probability P(O|Δ)" w:history="1">
        <w:r w:rsidR="001A5A1B">
          <w:rPr>
            <w:rStyle w:val="Hyperlink"/>
            <w:u w:val="none"/>
          </w:rPr>
          <w:t>I</w:t>
        </w:r>
        <w:r w:rsidR="004605D7" w:rsidRPr="00127F10">
          <w:rPr>
            <w:rStyle w:val="Hyperlink"/>
            <w:u w:val="none"/>
          </w:rPr>
          <w:t>.1.1</w:t>
        </w:r>
      </w:hyperlink>
      <w:r w:rsidRPr="00127F10">
        <w:t>) as follows:</w:t>
      </w:r>
    </w:p>
    <w:p w:rsidR="00B7721F" w:rsidRPr="00127F10" w:rsidRDefault="00B7721F" w:rsidP="00B7721F">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=0.0000037929</m:t>
          </m:r>
        </m:oMath>
      </m:oMathPara>
    </w:p>
    <w:p w:rsidR="00B7721F" w:rsidRPr="00127F10" w:rsidRDefault="00B7721F" w:rsidP="00B7721F">
      <w:r w:rsidRPr="00127F10">
        <w:t>Within the E-step of the second iteration (</w:t>
      </w:r>
      <w:r w:rsidRPr="00127F10">
        <w:rPr>
          <w:i/>
        </w:rPr>
        <w:t>r=</w:t>
      </w:r>
      <w:r w:rsidRPr="00127F10">
        <w:t xml:space="preserve">2), the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w:t>
      </w:r>
      <w:proofErr w:type="spellStart"/>
      <w:r w:rsidRPr="00127F10">
        <w:rPr>
          <w:i/>
        </w:rPr>
        <w:t>γ</w:t>
      </w:r>
      <w:r w:rsidRPr="00127F10">
        <w:rPr>
          <w:i/>
          <w:vertAlign w:val="subscript"/>
        </w:rPr>
        <w:t>t</w:t>
      </w:r>
      <w:proofErr w:type="spellEnd"/>
      <w:r w:rsidRPr="00127F10">
        <w:t>(</w:t>
      </w:r>
      <w:r w:rsidRPr="00127F10">
        <w:rPr>
          <w:i/>
        </w:rPr>
        <w:t>j</w:t>
      </w:r>
      <w:r w:rsidRPr="00127F10">
        <w:t xml:space="preserve">), and  </w:t>
      </w:r>
      <w:proofErr w:type="spellStart"/>
      <w:r w:rsidRPr="00127F10">
        <w:rPr>
          <w:i/>
        </w:rPr>
        <w:t>γ</w:t>
      </w:r>
      <w:r w:rsidRPr="00127F10">
        <w:rPr>
          <w:i/>
          <w:vertAlign w:val="subscript"/>
        </w:rPr>
        <w:t>t</w:t>
      </w:r>
      <w:proofErr w:type="spellEnd"/>
      <w:r w:rsidRPr="00127F10">
        <w:t>(</w:t>
      </w:r>
      <w:proofErr w:type="spellStart"/>
      <w:r w:rsidRPr="00127F10">
        <w:rPr>
          <w:i/>
        </w:rPr>
        <w:t>j</w:t>
      </w:r>
      <w:r w:rsidRPr="00127F10">
        <w:t>,</w:t>
      </w:r>
      <w:r w:rsidRPr="00127F10">
        <w:rPr>
          <w:i/>
        </w:rPr>
        <w:t>k</w:t>
      </w:r>
      <w:proofErr w:type="spellEnd"/>
      <w:r w:rsidRPr="00127F10">
        <w:t xml:space="preserve">) are calculated based on formulas </w:t>
      </w:r>
      <w:hyperlink w:anchor="_Formula_IV.5.2._Joint" w:tooltip="Formula II.2. Joint probabilities ξt(i, j) and γt(j) based on single PDF" w:history="1">
        <w:r w:rsidR="00EA69FD">
          <w:rPr>
            <w:rStyle w:val="Hyperlink"/>
            <w:u w:val="none"/>
          </w:rPr>
          <w:t>II</w:t>
        </w:r>
        <w:r w:rsidR="004605D7" w:rsidRPr="00127F10">
          <w:rPr>
            <w:rStyle w:val="Hyperlink"/>
            <w:u w:val="none"/>
          </w:rPr>
          <w:t>.2</w:t>
        </w:r>
      </w:hyperlink>
      <w:r w:rsidR="004605D7" w:rsidRPr="00127F10">
        <w:t xml:space="preserve"> and </w:t>
      </w:r>
      <w:hyperlink w:anchor="_Formula_IV.5.8._Partial" w:tooltip="Formula III.2. Partial joint probabilities ξt(i, j, k) and γt(j, k) based on mixture model PDF" w:history="1">
        <w:r w:rsidR="00151523">
          <w:rPr>
            <w:rStyle w:val="Hyperlink"/>
            <w:u w:val="none"/>
          </w:rPr>
          <w:t>III.2</w:t>
        </w:r>
      </w:hyperlink>
      <w:r w:rsidRPr="00127F10">
        <w:t xml:space="preserve"> as follows:</w:t>
      </w:r>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=0.0000005841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=0.0000002262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=0.0000003550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=0.0000004886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=0.0000005043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=0.0000005963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=0.0000002475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=0.0000001918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=0.0000005991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=0.0000006586</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=0.0000002908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=0.0000003708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=0.0000002789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=0.0000003282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=0.0000003152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=0.0000003758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=0.0000003320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=0.0000008426</m:t>
          </m:r>
        </m:oMath>
      </m:oMathPara>
    </w:p>
    <w:p w:rsidR="00B7721F" w:rsidRPr="00127F10" w:rsidRDefault="00B7721F" w:rsidP="00B7721F"/>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1,1</m:t>
              </m:r>
            </m:e>
          </m:d>
          <m:r>
            <w:rPr>
              <w:rFonts w:ascii="Cambria Math" w:hAnsi="Cambria Math"/>
            </w:rPr>
            <m:t>=0.0000002365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1,2</m:t>
              </m:r>
            </m:e>
          </m:d>
          <m:r>
            <w:rPr>
              <w:rFonts w:ascii="Cambria Math" w:hAnsi="Cambria Math"/>
            </w:rPr>
            <m:t>=0.0000000789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hAnsi="Cambria Math"/>
            </w:rPr>
            <m:t>=0.0000011653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2,1</m:t>
              </m:r>
            </m:e>
          </m:d>
          <m:r>
            <w:rPr>
              <w:rFonts w:ascii="Cambria Math" w:hAnsi="Cambria Math"/>
            </w:rPr>
            <m:t>=0.0000002652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2,2</m:t>
              </m:r>
            </m:e>
          </m:d>
          <m:r>
            <w:rPr>
              <w:rFonts w:ascii="Cambria Math" w:hAnsi="Cambria Math"/>
            </w:rPr>
            <m:t>=0.0000001454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hAnsi="Cambria Math"/>
            </w:rPr>
            <m:t>=0.0000015891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3,1</m:t>
              </m:r>
            </m:e>
          </m:d>
          <m:r>
            <w:rPr>
              <w:rFonts w:ascii="Cambria Math" w:hAnsi="Cambria Math"/>
            </w:rPr>
            <m:t>=0.0000001339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3,2</m:t>
              </m:r>
            </m:e>
          </m:d>
          <m:r>
            <w:rPr>
              <w:rFonts w:ascii="Cambria Math" w:hAnsi="Cambria Math"/>
            </w:rPr>
            <m:t>=0.0000001244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hAnsi="Cambria Math"/>
            </w:rPr>
            <m:t>=0.0000010385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1,1</m:t>
              </m:r>
            </m:e>
          </m:d>
          <m:r>
            <w:rPr>
              <w:rFonts w:ascii="Cambria Math" w:hAnsi="Cambria Math"/>
            </w:rPr>
            <m:t>=0.0000002502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1,2</m:t>
              </m:r>
            </m:e>
          </m:d>
          <m:r>
            <w:rPr>
              <w:rFonts w:ascii="Cambria Math" w:hAnsi="Cambria Math"/>
            </w:rPr>
            <m:t>=0.0000001017</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hAnsi="Cambria Math"/>
            </w:rPr>
            <m:t>=0.0000013202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2,1</m:t>
              </m:r>
            </m:e>
          </m:d>
          <m:r>
            <w:rPr>
              <w:rFonts w:ascii="Cambria Math" w:hAnsi="Cambria Math"/>
            </w:rPr>
            <m:t>=0.0000001769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2,2</m:t>
              </m:r>
            </m:e>
          </m:d>
          <m:r>
            <w:rPr>
              <w:rFonts w:ascii="Cambria Math" w:hAnsi="Cambria Math"/>
            </w:rPr>
            <m:t>=0.0000000689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hAnsi="Cambria Math"/>
            </w:rPr>
            <m:t>=0.0000009223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3,1</m:t>
              </m:r>
            </m:e>
          </m:d>
          <m:r>
            <w:rPr>
              <w:rFonts w:ascii="Cambria Math" w:hAnsi="Cambria Math"/>
            </w:rPr>
            <m:t>=0.0000002085</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3,2</m:t>
              </m:r>
            </m:e>
          </m:d>
          <m:r>
            <w:rPr>
              <w:rFonts w:ascii="Cambria Math" w:hAnsi="Cambria Math"/>
            </w:rPr>
            <m:t>=0.0000001781</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hAnsi="Cambria Math"/>
            </w:rPr>
            <m:t>=0.0000015504</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1,1</m:t>
              </m:r>
            </m:e>
          </m:d>
          <m:r>
            <w:rPr>
              <w:rFonts w:ascii="Cambria Math" w:hAnsi="Cambria Math"/>
            </w:rPr>
            <m:t>=0.0000002478</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1,2</m:t>
              </m:r>
            </m:e>
          </m:d>
          <m:r>
            <w:rPr>
              <w:rFonts w:ascii="Cambria Math" w:hAnsi="Cambria Math"/>
            </w:rPr>
            <m:t>=0.0000001022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=0.0000013133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2,1</m:t>
              </m:r>
            </m:e>
          </m:d>
          <m:r>
            <w:rPr>
              <w:rFonts w:ascii="Cambria Math" w:hAnsi="Cambria Math"/>
            </w:rPr>
            <m:t>=0.0000001769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2,2</m:t>
              </m:r>
            </m:e>
          </m:d>
          <m:r>
            <w:rPr>
              <w:rFonts w:ascii="Cambria Math" w:hAnsi="Cambria Math"/>
            </w:rPr>
            <m:t>=0.0000000753</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=0.0000009510</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3,1</m:t>
              </m:r>
            </m:e>
          </m:d>
          <m:r>
            <w:rPr>
              <w:rFonts w:ascii="Cambria Math" w:hAnsi="Cambria Math"/>
            </w:rPr>
            <m:t>=0.0000002109</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3,2</m:t>
              </m:r>
            </m:e>
          </m:d>
          <m:r>
            <w:rPr>
              <w:rFonts w:ascii="Cambria Math" w:hAnsi="Cambria Math"/>
            </w:rPr>
            <m:t>=0.0000001712</m:t>
          </m:r>
        </m:oMath>
      </m:oMathPara>
    </w:p>
    <w:p w:rsidR="00B7721F" w:rsidRPr="00127F10" w:rsidRDefault="00FE3715" w:rsidP="00B7721F">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=0.0000015286</m:t>
          </m:r>
        </m:oMath>
      </m:oMathPara>
    </w:p>
    <w:p w:rsidR="00B7721F" w:rsidRPr="00127F10" w:rsidRDefault="00B7721F" w:rsidP="00B7721F">
      <w:r w:rsidRPr="00127F10">
        <w:t>Within the M-step of the second iteration (</w:t>
      </w:r>
      <w:r w:rsidRPr="00127F10">
        <w:rPr>
          <w:i/>
        </w:rPr>
        <w:t>r=</w:t>
      </w:r>
      <w:r w:rsidRPr="00127F10">
        <w:t xml:space="preserve">2),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127F10">
        <w:t xml:space="preserve"> is calculated based on joint probabilities </w:t>
      </w:r>
      <w:proofErr w:type="spellStart"/>
      <w:proofErr w:type="gramStart"/>
      <w:r w:rsidRPr="00127F10">
        <w:rPr>
          <w:i/>
        </w:rPr>
        <w:t>ξ</w:t>
      </w:r>
      <w:r w:rsidRPr="00127F10">
        <w:rPr>
          <w:i/>
          <w:vertAlign w:val="subscript"/>
        </w:rPr>
        <w:t>t</w:t>
      </w:r>
      <w:proofErr w:type="spellEnd"/>
      <w:r w:rsidRPr="00127F10">
        <w:t>(</w:t>
      </w:r>
      <w:proofErr w:type="spellStart"/>
      <w:proofErr w:type="gramEnd"/>
      <w:r w:rsidRPr="00127F10">
        <w:rPr>
          <w:i/>
        </w:rPr>
        <w:t>i</w:t>
      </w:r>
      <w:r w:rsidRPr="00127F10">
        <w:t>,</w:t>
      </w:r>
      <w:r w:rsidRPr="00127F10">
        <w:rPr>
          <w:i/>
        </w:rPr>
        <w:t>j</w:t>
      </w:r>
      <w:proofErr w:type="spellEnd"/>
      <w:r w:rsidRPr="00127F10">
        <w:t xml:space="preserve">) and </w:t>
      </w:r>
      <w:proofErr w:type="spellStart"/>
      <w:r w:rsidRPr="00127F10">
        <w:rPr>
          <w:i/>
        </w:rPr>
        <w:t>γ</w:t>
      </w:r>
      <w:r w:rsidRPr="00127F10">
        <w:rPr>
          <w:i/>
          <w:vertAlign w:val="subscript"/>
        </w:rPr>
        <w:t>t</w:t>
      </w:r>
      <w:proofErr w:type="spellEnd"/>
      <w:r w:rsidRPr="00127F10">
        <w:t>(</w:t>
      </w:r>
      <w:r w:rsidRPr="00127F10">
        <w:rPr>
          <w:i/>
        </w:rPr>
        <w:t>j</w:t>
      </w:r>
      <w:r w:rsidRPr="00127F10">
        <w:t>) determined at E-step.</w:t>
      </w:r>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=0.499998</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=0.208001</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=0.292001</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=0.305584</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=0.331468</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=0.362948</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=0.240779</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=0.202342</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3,3</m:t>
                      </m:r>
                    </m:e>
                  </m:d>
                </m:e>
              </m:nary>
            </m:num>
            <m:den>
              <m:nary>
                <m:naryPr>
                  <m:chr m:val="∑"/>
                  <m:limLoc m:val="undOvr"/>
                  <m:ctrlPr>
                    <w:rPr>
                      <w:rFonts w:ascii="Cambria Math" w:hAnsi="Cambria Math"/>
                      <w:i/>
                    </w:rPr>
                  </m:ctrlPr>
                </m:naryPr>
                <m:sub>
                  <m:r>
                    <w:rPr>
                      <w:rFonts w:ascii="Cambria Math" w:hAnsi="Cambria Math"/>
                    </w:rPr>
                    <m:t>t=2</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3</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=0.556879</m:t>
          </m:r>
        </m:oMath>
      </m:oMathPara>
    </w:p>
    <w:p w:rsidR="00B7721F" w:rsidRPr="00127F10" w:rsidRDefault="00B7721F" w:rsidP="00B7721F"/>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=0.717523</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den>
          </m:f>
          <m:r>
            <w:rPr>
              <w:rFonts w:ascii="Cambria Math" w:hAnsi="Cambria Math"/>
            </w:rPr>
            <m:t>=0.438209</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1,1</m:t>
                      </m:r>
                    </m:e>
                  </m:d>
                </m:e>
              </m:nary>
            </m:den>
          </m:f>
          <m:r>
            <w:rPr>
              <w:rFonts w:ascii="Cambria Math" w:hAnsi="Cambria Math"/>
            </w:rPr>
            <m:t>=0.091906</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1,l</m:t>
                          </m:r>
                        </m:e>
                      </m:d>
                    </m:e>
                  </m:nary>
                </m:e>
              </m:nary>
            </m:den>
          </m:f>
          <m:r>
            <w:rPr>
              <w:rFonts w:ascii="Cambria Math" w:hAnsi="Cambria Math"/>
            </w:rPr>
            <m:t>=0.282477</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den>
          </m:f>
          <m:r>
            <w:rPr>
              <w:rFonts w:ascii="Cambria Math" w:hAnsi="Cambria Math"/>
            </w:rPr>
            <m:t>=0.414942</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1,2</m:t>
                      </m:r>
                    </m:e>
                  </m:d>
                </m:e>
              </m:nary>
            </m:den>
          </m:f>
          <m:r>
            <w:rPr>
              <w:rFonts w:ascii="Cambria Math" w:hAnsi="Cambria Math"/>
            </w:rPr>
            <m:t>=0.085791</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=0.728952</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den>
          </m:f>
          <m:r>
            <w:rPr>
              <w:rFonts w:ascii="Cambria Math" w:hAnsi="Cambria Math"/>
            </w:rPr>
            <m:t>=0.592928</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2,1</m:t>
                      </m:r>
                    </m:e>
                  </m:d>
                </m:e>
              </m:nary>
            </m:den>
          </m:f>
          <m:r>
            <w:rPr>
              <w:rFonts w:ascii="Cambria Math" w:hAnsi="Cambria Math"/>
            </w:rPr>
            <m:t>=0.104641</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2,l</m:t>
                          </m:r>
                        </m:e>
                      </m:d>
                    </m:e>
                  </m:nary>
                </m:e>
              </m:nary>
            </m:den>
          </m:f>
          <m:r>
            <w:rPr>
              <w:rFonts w:ascii="Cambria Math" w:hAnsi="Cambria Math"/>
            </w:rPr>
            <m:t>=0.271048</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den>
          </m:f>
          <m:r>
            <w:rPr>
              <w:rFonts w:ascii="Cambria Math" w:hAnsi="Cambria Math"/>
            </w:rPr>
            <m:t>=0.623464</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2,2</m:t>
                      </m:r>
                    </m:e>
                  </m:d>
                </m:e>
              </m:nary>
            </m:den>
          </m:f>
          <m:r>
            <w:rPr>
              <w:rFonts w:ascii="Cambria Math" w:hAnsi="Cambria Math"/>
            </w:rPr>
            <m:t>=0.100478</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=0.675739</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den>
          </m:f>
          <m:r>
            <w:rPr>
              <w:rFonts w:ascii="Cambria Math" w:hAnsi="Cambria Math"/>
            </w:rPr>
            <m:t>=0.370764</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3,1</m:t>
                      </m:r>
                    </m:e>
                  </m:d>
                </m:e>
              </m:nary>
            </m:den>
          </m:f>
          <m:r>
            <w:rPr>
              <w:rFonts w:ascii="Cambria Math" w:hAnsi="Cambria Math"/>
            </w:rPr>
            <m:t>=0.071249</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3,l</m:t>
                          </m:r>
                        </m:e>
                      </m:d>
                    </m:e>
                  </m:nary>
                </m:e>
              </m:nary>
            </m:den>
          </m:f>
          <m:r>
            <w:rPr>
              <w:rFonts w:ascii="Cambria Math" w:hAnsi="Cambria Math"/>
            </w:rPr>
            <m:t>=0.324261</m:t>
          </m:r>
        </m:oMath>
      </m:oMathPara>
    </w:p>
    <w:p w:rsidR="00B7721F" w:rsidRPr="00127F10" w:rsidRDefault="00FE3715" w:rsidP="00B7721F">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den>
          </m:f>
          <m:r>
            <w:rPr>
              <w:rFonts w:ascii="Cambria Math" w:hAnsi="Cambria Math"/>
            </w:rPr>
            <m:t>=0.399837</m:t>
          </m:r>
        </m:oMath>
      </m:oMathPara>
    </w:p>
    <w:p w:rsidR="00B7721F" w:rsidRPr="00127F10" w:rsidRDefault="00FE3715" w:rsidP="00B7721F">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3,2</m:t>
                      </m:r>
                    </m:e>
                  </m:d>
                </m:e>
              </m:nary>
            </m:den>
          </m:f>
          <m:r>
            <w:rPr>
              <w:rFonts w:ascii="Cambria Math" w:hAnsi="Cambria Math"/>
            </w:rPr>
            <m:t>=0.082774</m:t>
          </m:r>
        </m:oMath>
      </m:oMathPara>
    </w:p>
    <w:p w:rsidR="00B7721F" w:rsidRPr="00127F10" w:rsidRDefault="00B7721F" w:rsidP="00B7721F">
      <w:r w:rsidRPr="00127F10">
        <w:br/>
      </w: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=0.307239</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=0.418962</m:t>
          </m:r>
        </m:oMath>
      </m:oMathPara>
    </w:p>
    <w:p w:rsidR="00B7721F" w:rsidRPr="00127F10" w:rsidRDefault="00FE3715" w:rsidP="00B7721F">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num>
            <m:den>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3</m:t>
                  </m:r>
                </m:e>
              </m:d>
            </m:den>
          </m:f>
          <m:r>
            <w:rPr>
              <w:rFonts w:ascii="Cambria Math" w:hAnsi="Cambria Math"/>
            </w:rPr>
            <m:t>=0.273799</m:t>
          </m:r>
        </m:oMath>
      </m:oMathPara>
    </w:p>
    <w:p w:rsidR="00B7721F" w:rsidRPr="00127F10" w:rsidRDefault="00B7721F" w:rsidP="00B7721F">
      <w:r w:rsidRPr="00127F10">
        <w:t xml:space="preserve">Table </w:t>
      </w:r>
      <w:hyperlink w:anchor="_Table_IV.5.10._Mixture" w:tooltip="Table III.4. Mixture HMM parameters resulted from the first iteration and the second iteration of EM algorithm" w:history="1">
        <w:r w:rsidR="00151523">
          <w:rPr>
            <w:rStyle w:val="Hyperlink"/>
            <w:u w:val="none"/>
          </w:rPr>
          <w:t>III.4</w:t>
        </w:r>
      </w:hyperlink>
      <w:r w:rsidRPr="00127F10">
        <w:t xml:space="preserve"> summarizes mixture HMM parameters resulted from the first iteration and the second iteration of EM algorithm.</w:t>
      </w:r>
    </w:p>
    <w:p w:rsidR="00B7721F" w:rsidRPr="00127F10" w:rsidRDefault="00B7721F" w:rsidP="00B7721F"/>
    <w:tbl>
      <w:tblPr>
        <w:tblStyle w:val="TableGrid"/>
        <w:tblW w:w="0" w:type="auto"/>
        <w:jc w:val="center"/>
        <w:tblLook w:val="04A0" w:firstRow="1" w:lastRow="0" w:firstColumn="1" w:lastColumn="0" w:noHBand="0" w:noVBand="1"/>
      </w:tblPr>
      <w:tblGrid>
        <w:gridCol w:w="1029"/>
        <w:gridCol w:w="1880"/>
        <w:gridCol w:w="1963"/>
        <w:gridCol w:w="2021"/>
      </w:tblGrid>
      <w:tr w:rsidR="00B7721F" w:rsidRPr="00127F10" w:rsidTr="00633021">
        <w:trPr>
          <w:jc w:val="center"/>
        </w:trPr>
        <w:tc>
          <w:tcPr>
            <w:tcW w:w="0" w:type="auto"/>
          </w:tcPr>
          <w:p w:rsidR="00B7721F" w:rsidRPr="00127F10" w:rsidRDefault="00B7721F" w:rsidP="00633021">
            <w:r w:rsidRPr="00127F10">
              <w:t>Iteration</w:t>
            </w:r>
          </w:p>
        </w:tc>
        <w:tc>
          <w:tcPr>
            <w:tcW w:w="0" w:type="auto"/>
            <w:gridSpan w:val="3"/>
          </w:tcPr>
          <w:p w:rsidR="00B7721F" w:rsidRPr="00127F10" w:rsidRDefault="00B7721F" w:rsidP="00633021">
            <w:pPr>
              <w:jc w:val="center"/>
            </w:pPr>
            <w:r w:rsidRPr="00127F10">
              <w:t>HMM parameters</w:t>
            </w: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1</w:t>
            </w:r>
            <w:r w:rsidRPr="00127F10">
              <w:rPr>
                <w:vertAlign w:val="superscript"/>
              </w:rPr>
              <w:t>st</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=0.483829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=0.245210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=0.270961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=0.287734</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=0.388684</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=0.323582</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=0.235597</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=0.238932</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=0.525471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=0.614137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=0.484616</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=0.100338</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=0.385863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=0.442128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=0.093132</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=0.582310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=0.524775</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=0.109779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=0.417690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=0.566734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=0.108245</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=0.465338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=0.438194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=0.099469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=0.534662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=0.448495</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=0.101523</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=0.332860</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=0.349659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=0.317481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 xml:space="preserve">Δ) = </w:t>
            </w:r>
            <w:r w:rsidR="006515E4" w:rsidRPr="00127F10">
              <w:t>0.0000003847</w:t>
            </w:r>
          </w:p>
        </w:tc>
      </w:tr>
      <w:tr w:rsidR="00B7721F" w:rsidRPr="00127F10" w:rsidTr="00633021">
        <w:trPr>
          <w:jc w:val="center"/>
        </w:trPr>
        <w:tc>
          <w:tcPr>
            <w:tcW w:w="0" w:type="auto"/>
            <w:gridSpan w:val="4"/>
          </w:tcPr>
          <w:p w:rsidR="00B7721F" w:rsidRPr="00127F10" w:rsidRDefault="00B7721F" w:rsidP="00633021">
            <w:pPr>
              <w:jc w:val="left"/>
            </w:pP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2</w:t>
            </w:r>
            <w:r w:rsidRPr="00127F10">
              <w:rPr>
                <w:vertAlign w:val="superscript"/>
              </w:rPr>
              <w:t>nd</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=0.499998</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=0.208001</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=0.292001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=0.305584</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=0.331468</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=0.362948</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=0.240779</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=0.202342</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=0.556879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=0.717523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=0.438209</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=0.091906</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=0.282477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=0.414942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=0.085791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=0.728952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=0.592928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=0.104641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=0.271048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=0.623464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=0.100478</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=0.675739</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=0.370764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=0.071249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=0.324261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=0.399837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=0.082774</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=0.307239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=0.418962</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=0.273799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 xml:space="preserve">Δ) = </w:t>
            </w:r>
            <w:r w:rsidR="006515E4" w:rsidRPr="00127F10">
              <w:t>0.0000037929</w:t>
            </w:r>
          </w:p>
        </w:tc>
      </w:tr>
    </w:tbl>
    <w:p w:rsidR="00B7721F" w:rsidRPr="00127F10" w:rsidRDefault="00B7721F" w:rsidP="00B7721F">
      <w:pPr>
        <w:pStyle w:val="Heading6"/>
        <w:ind w:left="360"/>
        <w:rPr>
          <w:szCs w:val="24"/>
        </w:rPr>
      </w:pPr>
      <w:bookmarkStart w:id="199" w:name="_Table_IV.5.10._Mixture"/>
      <w:bookmarkStart w:id="200" w:name="_Toc448952692"/>
      <w:bookmarkEnd w:id="199"/>
      <w:r w:rsidRPr="00127F10">
        <w:rPr>
          <w:b/>
          <w:szCs w:val="24"/>
        </w:rPr>
        <w:t xml:space="preserve">Table </w:t>
      </w:r>
      <w:r w:rsidR="00EA69FD">
        <w:rPr>
          <w:b/>
          <w:szCs w:val="24"/>
        </w:rPr>
        <w:t>II</w:t>
      </w:r>
      <w:r w:rsidR="00151523">
        <w:rPr>
          <w:b/>
          <w:szCs w:val="24"/>
        </w:rPr>
        <w:t>I</w:t>
      </w:r>
      <w:r w:rsidRPr="00127F10">
        <w:rPr>
          <w:b/>
          <w:szCs w:val="24"/>
        </w:rPr>
        <w:t>.</w:t>
      </w:r>
      <w:r w:rsidR="00151523">
        <w:rPr>
          <w:b/>
          <w:szCs w:val="24"/>
        </w:rPr>
        <w:t>4</w:t>
      </w:r>
      <w:r w:rsidRPr="00127F10">
        <w:rPr>
          <w:b/>
          <w:szCs w:val="24"/>
        </w:rPr>
        <w:t>.</w:t>
      </w:r>
      <w:r w:rsidRPr="00127F10">
        <w:rPr>
          <w:szCs w:val="24"/>
        </w:rPr>
        <w:t xml:space="preserve"> Mixture HMM parameters resulted from the first iteration and the second iteration of EM algorithm</w:t>
      </w:r>
      <w:bookmarkEnd w:id="200"/>
    </w:p>
    <w:p w:rsidR="00B7721F" w:rsidRPr="00127F10" w:rsidRDefault="00B7721F" w:rsidP="00B7721F">
      <w:r w:rsidRPr="00127F10">
        <w:t xml:space="preserve">As seen in table </w:t>
      </w:r>
      <w:hyperlink w:anchor="_Table_IV.5.10._Mixture" w:tooltip="Table III.4. Mixture HMM parameters resulted from the first iteration and the second iteration of EM algorithm" w:history="1">
        <w:r w:rsidR="00151523">
          <w:rPr>
            <w:rStyle w:val="Hyperlink"/>
            <w:u w:val="none"/>
          </w:rPr>
          <w:t>III.4</w:t>
        </w:r>
      </w:hyperlink>
      <w:r w:rsidRPr="00127F10">
        <w:t xml:space="preserve">, the EM algorithm does not converge yet when it produces two different terminating </w:t>
      </w:r>
      <w:r w:rsidR="00A5428A" w:rsidRPr="00127F10">
        <w:t>criteria</w:t>
      </w:r>
      <w:r w:rsidRPr="00127F10">
        <w:t xml:space="preserve"> at the first iteration and the second iteration. It is necessary to run more iterations </w:t>
      </w:r>
      <w:proofErr w:type="gramStart"/>
      <w:r w:rsidRPr="00127F10">
        <w:t>so as to</w:t>
      </w:r>
      <w:proofErr w:type="gramEnd"/>
      <w:r w:rsidRPr="00127F10">
        <w:t xml:space="preserve"> gain the most optimal estimate. Within this example, the EM algorithm converges absolutely after 11 iterations when the criterion </w:t>
      </w:r>
      <w:proofErr w:type="gramStart"/>
      <w:r w:rsidRPr="00127F10">
        <w:rPr>
          <w:i/>
        </w:rPr>
        <w:t>P</w:t>
      </w:r>
      <w:r w:rsidRPr="00127F10">
        <w:t>(</w:t>
      </w:r>
      <w:proofErr w:type="gramEnd"/>
      <w:r w:rsidRPr="00127F10">
        <w:rPr>
          <w:i/>
        </w:rPr>
        <w:t>O</w:t>
      </w:r>
      <w:r w:rsidRPr="00127F10">
        <w:t>|Δ) approaches to value 1 at the 10</w:t>
      </w:r>
      <w:r w:rsidRPr="00127F10">
        <w:rPr>
          <w:vertAlign w:val="superscript"/>
        </w:rPr>
        <w:t>th</w:t>
      </w:r>
      <w:r w:rsidRPr="00127F10">
        <w:t xml:space="preserve"> and 11</w:t>
      </w:r>
      <w:r w:rsidRPr="00127F10">
        <w:rPr>
          <w:vertAlign w:val="superscript"/>
        </w:rPr>
        <w:t>st</w:t>
      </w:r>
      <w:r w:rsidRPr="00127F10">
        <w:t xml:space="preserve"> iterations. Table </w:t>
      </w:r>
      <w:hyperlink w:anchor="_Table_IV.5.11._Mixture" w:tooltip="Table III.5. Mixture HMM parameters along with terminating criteria after 14 iterations of EM algorithm" w:history="1">
        <w:r w:rsidR="00151523">
          <w:rPr>
            <w:rStyle w:val="Hyperlink"/>
            <w:u w:val="none"/>
          </w:rPr>
          <w:t>III.5</w:t>
        </w:r>
      </w:hyperlink>
      <w:r w:rsidRPr="00127F10">
        <w:t xml:space="preserve"> shows mixture HMM parameter estimates along with terminating criterion </w:t>
      </w:r>
      <w:proofErr w:type="gramStart"/>
      <w:r w:rsidRPr="00127F10">
        <w:rPr>
          <w:i/>
        </w:rPr>
        <w:t>P</w:t>
      </w:r>
      <w:r w:rsidRPr="00127F10">
        <w:t>(</w:t>
      </w:r>
      <w:proofErr w:type="gramEnd"/>
      <w:r w:rsidRPr="00127F10">
        <w:rPr>
          <w:i/>
        </w:rPr>
        <w:t>O|</w:t>
      </w:r>
      <w:r w:rsidRPr="00127F10">
        <w:t>Δ) at the 1</w:t>
      </w:r>
      <w:r w:rsidRPr="00127F10">
        <w:rPr>
          <w:vertAlign w:val="superscript"/>
        </w:rPr>
        <w:t>st</w:t>
      </w:r>
      <w:r w:rsidRPr="00127F10">
        <w:t>, 2</w:t>
      </w:r>
      <w:r w:rsidRPr="00127F10">
        <w:rPr>
          <w:vertAlign w:val="superscript"/>
        </w:rPr>
        <w:t>nd</w:t>
      </w:r>
      <w:r w:rsidRPr="00127F10">
        <w:t>, 10</w:t>
      </w:r>
      <w:r w:rsidRPr="00127F10">
        <w:rPr>
          <w:vertAlign w:val="superscript"/>
        </w:rPr>
        <w:t>th</w:t>
      </w:r>
      <w:r w:rsidRPr="00127F10">
        <w:t>, and 11</w:t>
      </w:r>
      <w:r w:rsidRPr="00127F10">
        <w:rPr>
          <w:vertAlign w:val="superscript"/>
        </w:rPr>
        <w:t>st</w:t>
      </w:r>
      <w:r w:rsidRPr="00127F10">
        <w:t xml:space="preserve"> iterations of EM algorithm.</w:t>
      </w:r>
    </w:p>
    <w:p w:rsidR="00B7721F" w:rsidRPr="00127F10" w:rsidRDefault="00B7721F" w:rsidP="00B7721F"/>
    <w:tbl>
      <w:tblPr>
        <w:tblStyle w:val="TableGrid"/>
        <w:tblW w:w="0" w:type="auto"/>
        <w:jc w:val="center"/>
        <w:tblLook w:val="04A0" w:firstRow="1" w:lastRow="0" w:firstColumn="1" w:lastColumn="0" w:noHBand="0" w:noVBand="1"/>
      </w:tblPr>
      <w:tblGrid>
        <w:gridCol w:w="1029"/>
        <w:gridCol w:w="1880"/>
        <w:gridCol w:w="1963"/>
        <w:gridCol w:w="2032"/>
      </w:tblGrid>
      <w:tr w:rsidR="00B7721F" w:rsidRPr="00127F10" w:rsidTr="00633021">
        <w:trPr>
          <w:jc w:val="center"/>
        </w:trPr>
        <w:tc>
          <w:tcPr>
            <w:tcW w:w="0" w:type="auto"/>
          </w:tcPr>
          <w:p w:rsidR="00B7721F" w:rsidRPr="00127F10" w:rsidRDefault="00B7721F" w:rsidP="00633021">
            <w:r w:rsidRPr="00127F10">
              <w:t>Iteration</w:t>
            </w:r>
          </w:p>
        </w:tc>
        <w:tc>
          <w:tcPr>
            <w:tcW w:w="0" w:type="auto"/>
            <w:gridSpan w:val="3"/>
          </w:tcPr>
          <w:p w:rsidR="00B7721F" w:rsidRPr="00127F10" w:rsidRDefault="00B7721F" w:rsidP="00633021">
            <w:pPr>
              <w:jc w:val="center"/>
            </w:pPr>
            <w:r w:rsidRPr="00127F10">
              <w:t>HMM parameters</w:t>
            </w: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1</w:t>
            </w:r>
            <w:r w:rsidRPr="00127F10">
              <w:rPr>
                <w:vertAlign w:val="superscript"/>
              </w:rPr>
              <w:t>st</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=0.483829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=0.245210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=0.270961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=0.287734</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=0.388684</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=0.323582</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=0.235597</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=0.238932</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=0.525471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=0.614137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=0.484616</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=0.100338</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=0.385863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=0.442128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=0.093132</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=0.582310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=0.524775</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=0.109779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=0.417690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=0.566734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=0.108245</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=0.465338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=0.438194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=0.099469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=0.534662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=0.448495</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=0.101523</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=0.332860</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=0.349659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=0.317481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 xml:space="preserve">Δ) = </w:t>
            </w:r>
            <w:r w:rsidR="006515E4" w:rsidRPr="00127F10">
              <w:t>0.0000003847</w:t>
            </w:r>
          </w:p>
        </w:tc>
      </w:tr>
      <w:tr w:rsidR="00B7721F" w:rsidRPr="00127F10" w:rsidTr="00633021">
        <w:trPr>
          <w:jc w:val="center"/>
        </w:trPr>
        <w:tc>
          <w:tcPr>
            <w:tcW w:w="0" w:type="auto"/>
            <w:gridSpan w:val="4"/>
          </w:tcPr>
          <w:p w:rsidR="00B7721F" w:rsidRPr="00127F10" w:rsidRDefault="00B7721F" w:rsidP="00633021">
            <w:pPr>
              <w:jc w:val="left"/>
            </w:pP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2</w:t>
            </w:r>
            <w:r w:rsidRPr="00127F10">
              <w:rPr>
                <w:vertAlign w:val="superscript"/>
              </w:rPr>
              <w:t>nd</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=0.499998</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=0.208001</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=0.292001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=0.305584</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=0.331468</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=0.362948</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=0.240779</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=0.202342</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=0.556879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=0.717523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=0.438209</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=0.091906</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=0.282477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=0.414942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=0.085791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=0.728952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=0.592928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=0.104641</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=0.271048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=0.623464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=0.100478</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=0.675739</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=0.370764</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=0.071249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=0.324261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=0.399837</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=0.082774</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=0.307239</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=0.418962</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=0.273799</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 xml:space="preserve">Δ) = </w:t>
            </w:r>
            <w:r w:rsidR="006515E4" w:rsidRPr="00127F10">
              <w:t>0.0000037929</w:t>
            </w:r>
          </w:p>
        </w:tc>
      </w:tr>
      <w:tr w:rsidR="00B7721F" w:rsidRPr="00127F10" w:rsidTr="00633021">
        <w:trPr>
          <w:jc w:val="center"/>
        </w:trPr>
        <w:tc>
          <w:tcPr>
            <w:tcW w:w="0" w:type="auto"/>
            <w:gridSpan w:val="4"/>
          </w:tcPr>
          <w:p w:rsidR="00B7721F" w:rsidRPr="00127F10" w:rsidRDefault="00B7721F" w:rsidP="00633021">
            <w:pPr>
              <w:jc w:val="left"/>
            </w:pP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10</w:t>
            </w:r>
            <w:r w:rsidRPr="00127F10">
              <w:rPr>
                <w:vertAlign w:val="superscript"/>
              </w:rPr>
              <w:t>th</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=0.998665</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=0.001335</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=1</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=0.38</m:t>
                </m:r>
              </m:oMath>
            </m:oMathPara>
          </w:p>
        </w:tc>
        <w:tc>
          <w:tcPr>
            <w:tcW w:w="0" w:type="auto"/>
          </w:tcPr>
          <w:p w:rsidR="00B7721F" w:rsidRPr="00127F10" w:rsidRDefault="00FE3715" w:rsidP="00FE7D63">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=4.1e-16</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=0.255083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=0.015675</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=0.88</m:t>
                </m:r>
              </m:oMath>
            </m:oMathPara>
          </w:p>
        </w:tc>
        <w:tc>
          <w:tcPr>
            <w:tcW w:w="0" w:type="auto"/>
          </w:tcPr>
          <w:p w:rsidR="00B7721F" w:rsidRPr="00127F10" w:rsidRDefault="00FE3715" w:rsidP="00FE7D63">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=3.3e-33</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=0.88</m:t>
                </m:r>
              </m:oMath>
            </m:oMathPara>
          </w:p>
        </w:tc>
        <w:tc>
          <w:tcPr>
            <w:tcW w:w="0" w:type="auto"/>
          </w:tcPr>
          <w:p w:rsidR="00B7721F" w:rsidRPr="00127F10" w:rsidRDefault="00FE3715" w:rsidP="00FE7D63">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=9.0e-10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=0.130001</m:t>
                </m:r>
              </m:oMath>
            </m:oMathPara>
          </w:p>
        </w:tc>
        <w:tc>
          <w:tcPr>
            <w:tcW w:w="0" w:type="auto"/>
          </w:tcPr>
          <w:p w:rsidR="00B7721F" w:rsidRPr="00127F10" w:rsidRDefault="00FE3715" w:rsidP="00FE7D63">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=3.2e-07</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=0.463332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=0.097222</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=1</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Δ) = 1</w:t>
            </w:r>
          </w:p>
        </w:tc>
      </w:tr>
      <w:tr w:rsidR="00B7721F" w:rsidRPr="00127F10" w:rsidTr="00633021">
        <w:trPr>
          <w:jc w:val="center"/>
        </w:trPr>
        <w:tc>
          <w:tcPr>
            <w:tcW w:w="0" w:type="auto"/>
            <w:gridSpan w:val="4"/>
          </w:tcPr>
          <w:p w:rsidR="00B7721F" w:rsidRPr="00127F10" w:rsidRDefault="00B7721F" w:rsidP="00633021">
            <w:pPr>
              <w:jc w:val="left"/>
            </w:pP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11</w:t>
            </w:r>
            <w:r w:rsidRPr="00127F10">
              <w:rPr>
                <w:vertAlign w:val="superscript"/>
              </w:rPr>
              <w:t>st</w:t>
            </w:r>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=0.998665</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=0.001335</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=1</m:t>
                </m:r>
              </m:oMath>
            </m:oMathPara>
          </w:p>
        </w:tc>
      </w:tr>
      <w:tr w:rsidR="00B7721F" w:rsidRPr="00127F10" w:rsidTr="00633021">
        <w:trPr>
          <w:jc w:val="center"/>
        </w:trPr>
        <w:tc>
          <w:tcPr>
            <w:tcW w:w="0" w:type="auto"/>
            <w:vMerge/>
          </w:tcPr>
          <w:p w:rsidR="00B7721F" w:rsidRPr="00127F10" w:rsidRDefault="00B7721F" w:rsidP="00633021"/>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=1</m:t>
                </m:r>
              </m:oMath>
            </m:oMathPara>
          </w:p>
        </w:tc>
        <w:tc>
          <w:tcPr>
            <w:tcW w:w="0" w:type="auto"/>
          </w:tcPr>
          <w:p w:rsidR="00B7721F" w:rsidRPr="00127F10" w:rsidRDefault="00FE3715" w:rsidP="0063302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=0.38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=4.1e-16</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=0.255083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=0.015675</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=0.88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=3.3e-33</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=0.88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=9.0e-10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=0.130001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=3.2e-07</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=0.463332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=0.097222</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spacing w:after="60"/>
            </w:pPr>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=1</m:t>
                </m:r>
              </m:oMath>
            </m:oMathPara>
          </w:p>
        </w:tc>
        <w:tc>
          <w:tcPr>
            <w:tcW w:w="0" w:type="auto"/>
          </w:tcPr>
          <w:p w:rsidR="00B7721F" w:rsidRPr="00127F10" w:rsidRDefault="00FE3715" w:rsidP="00633021">
            <w:pPr>
              <w:spacing w:after="6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p>
        </w:tc>
      </w:tr>
      <w:tr w:rsidR="00B7721F" w:rsidRPr="00127F10" w:rsidTr="00633021">
        <w:trPr>
          <w:jc w:val="center"/>
        </w:trPr>
        <w:tc>
          <w:tcPr>
            <w:tcW w:w="0" w:type="auto"/>
            <w:vMerge/>
          </w:tcPr>
          <w:p w:rsidR="00B7721F" w:rsidRPr="00127F10" w:rsidRDefault="00B7721F" w:rsidP="00633021">
            <w:pPr>
              <w:jc w:val="left"/>
            </w:pPr>
          </w:p>
        </w:tc>
        <w:tc>
          <w:tcPr>
            <w:tcW w:w="0" w:type="auto"/>
            <w:gridSpan w:val="3"/>
          </w:tcPr>
          <w:p w:rsidR="00B7721F" w:rsidRPr="00127F10" w:rsidRDefault="00B7721F" w:rsidP="00633021">
            <w:pPr>
              <w:jc w:val="left"/>
            </w:pPr>
            <w:r w:rsidRPr="00127F10">
              <w:t xml:space="preserve">Terminating criterion </w:t>
            </w:r>
            <w:r w:rsidRPr="00127F10">
              <w:rPr>
                <w:i/>
              </w:rPr>
              <w:t>P</w:t>
            </w:r>
            <w:r w:rsidRPr="00127F10">
              <w:t>(</w:t>
            </w:r>
            <w:r w:rsidRPr="00127F10">
              <w:rPr>
                <w:i/>
              </w:rPr>
              <w:t>O|</w:t>
            </w:r>
            <w:r w:rsidRPr="00127F10">
              <w:t>Δ) = 1</w:t>
            </w:r>
          </w:p>
        </w:tc>
      </w:tr>
    </w:tbl>
    <w:p w:rsidR="00B7721F" w:rsidRPr="00127F10" w:rsidRDefault="00B7721F" w:rsidP="00B7721F">
      <w:pPr>
        <w:pStyle w:val="Heading6"/>
        <w:ind w:left="360"/>
        <w:rPr>
          <w:szCs w:val="24"/>
        </w:rPr>
      </w:pPr>
      <w:bookmarkStart w:id="201" w:name="_Table_IV.5.11._Mixture"/>
      <w:bookmarkStart w:id="202" w:name="_Toc448952693"/>
      <w:bookmarkEnd w:id="201"/>
      <w:r w:rsidRPr="00127F10">
        <w:rPr>
          <w:b/>
          <w:szCs w:val="24"/>
        </w:rPr>
        <w:t xml:space="preserve">Table </w:t>
      </w:r>
      <w:r w:rsidR="00EA69FD">
        <w:rPr>
          <w:b/>
          <w:szCs w:val="24"/>
        </w:rPr>
        <w:t>II</w:t>
      </w:r>
      <w:r w:rsidR="00151523">
        <w:rPr>
          <w:b/>
          <w:szCs w:val="24"/>
        </w:rPr>
        <w:t>I</w:t>
      </w:r>
      <w:r w:rsidRPr="00127F10">
        <w:rPr>
          <w:b/>
          <w:szCs w:val="24"/>
        </w:rPr>
        <w:t>.</w:t>
      </w:r>
      <w:r w:rsidR="00151523">
        <w:rPr>
          <w:b/>
          <w:szCs w:val="24"/>
        </w:rPr>
        <w:t>5</w:t>
      </w:r>
      <w:r w:rsidRPr="00127F10">
        <w:rPr>
          <w:b/>
          <w:szCs w:val="24"/>
        </w:rPr>
        <w:t>.</w:t>
      </w:r>
      <w:r w:rsidRPr="00127F10">
        <w:rPr>
          <w:szCs w:val="24"/>
        </w:rPr>
        <w:t xml:space="preserve"> Mixture HMM parameters along with terminating criteri</w:t>
      </w:r>
      <w:r w:rsidR="006A24AB" w:rsidRPr="00127F10">
        <w:rPr>
          <w:szCs w:val="24"/>
        </w:rPr>
        <w:t>a</w:t>
      </w:r>
      <w:r w:rsidRPr="00127F10">
        <w:rPr>
          <w:szCs w:val="24"/>
        </w:rPr>
        <w:t xml:space="preserve"> after 14 iterations of EM algorithm</w:t>
      </w:r>
      <w:bookmarkEnd w:id="202"/>
    </w:p>
    <w:p w:rsidR="003F3E09" w:rsidRPr="00127F10" w:rsidRDefault="003F3E09" w:rsidP="003F3E09">
      <w:pPr>
        <w:ind w:left="360"/>
      </w:pPr>
      <w:r w:rsidRPr="00127F10">
        <w:lastRenderedPageBreak/>
        <w:t>Note that the format like “4.1</w:t>
      </w:r>
      <w:r w:rsidRPr="00127F10">
        <w:rPr>
          <w:i/>
        </w:rPr>
        <w:t>e</w:t>
      </w:r>
      <w:r w:rsidRPr="00127F10">
        <w:t xml:space="preserve"> – 16” indicates scientific notation for real number, namely, 4.1</w:t>
      </w:r>
      <w:r w:rsidRPr="00127F10">
        <w:rPr>
          <w:i/>
        </w:rPr>
        <w:t>e</w:t>
      </w:r>
      <w:r w:rsidRPr="00127F10">
        <w:t xml:space="preserve"> – 16 = 4.1*10</w:t>
      </w:r>
      <w:r w:rsidRPr="00127F10">
        <w:rPr>
          <w:vertAlign w:val="superscript"/>
        </w:rPr>
        <w:t>–16</w:t>
      </w:r>
      <w:r w:rsidRPr="00127F10">
        <w:t>.</w:t>
      </w:r>
    </w:p>
    <w:p w:rsidR="00B7721F" w:rsidRPr="00127F10" w:rsidRDefault="00B7721F" w:rsidP="00B7721F">
      <w:r w:rsidRPr="00127F10">
        <w:t xml:space="preserve">As a result, the learned parameters </w:t>
      </w:r>
      <w:r w:rsidRPr="00127F10">
        <w:rPr>
          <w:i/>
        </w:rPr>
        <w:t>A</w:t>
      </w:r>
      <w:r w:rsidRPr="00127F10">
        <w:t xml:space="preserve">, </w:t>
      </w:r>
      <w:r w:rsidRPr="00127F10">
        <w:rPr>
          <w:i/>
        </w:rPr>
        <w:t>B</w:t>
      </w:r>
      <w:r w:rsidRPr="00127F10">
        <w:t xml:space="preserve">, and ∏ </w:t>
      </w:r>
      <w:proofErr w:type="gramStart"/>
      <w:r w:rsidRPr="00127F10">
        <w:t>are shown</w:t>
      </w:r>
      <w:proofErr w:type="gramEnd"/>
      <w:r w:rsidRPr="00127F10">
        <w:t xml:space="preserve"> in table </w:t>
      </w:r>
      <w:hyperlink w:anchor="_Table_IV.5.12._Mixture" w:tooltip="Table III.6. Mixture HMM parameters of weather example learned from EM algorithm" w:history="1">
        <w:r w:rsidR="00151523">
          <w:rPr>
            <w:rStyle w:val="Hyperlink"/>
            <w:u w:val="none"/>
          </w:rPr>
          <w:t>III.6</w:t>
        </w:r>
      </w:hyperlink>
      <w:r w:rsidRPr="00127F10">
        <w:t>:</w:t>
      </w:r>
    </w:p>
    <w:p w:rsidR="00B7721F" w:rsidRPr="00127F10" w:rsidRDefault="00B7721F" w:rsidP="00B772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532"/>
        <w:gridCol w:w="856"/>
        <w:gridCol w:w="1532"/>
      </w:tblGrid>
      <w:tr w:rsidR="00B7721F" w:rsidRPr="00127F10" w:rsidTr="00633021">
        <w:trPr>
          <w:jc w:val="center"/>
        </w:trPr>
        <w:tc>
          <w:tcPr>
            <w:tcW w:w="0" w:type="auto"/>
            <w:gridSpan w:val="2"/>
            <w:vMerge w:val="restart"/>
            <w:tcBorders>
              <w:top w:val="nil"/>
              <w:left w:val="nil"/>
            </w:tcBorders>
            <w:vAlign w:val="center"/>
          </w:tcPr>
          <w:p w:rsidR="00B7721F" w:rsidRPr="00127F10" w:rsidRDefault="00B7721F" w:rsidP="00633021">
            <w:pPr>
              <w:jc w:val="center"/>
            </w:pPr>
          </w:p>
        </w:tc>
        <w:tc>
          <w:tcPr>
            <w:tcW w:w="0" w:type="auto"/>
            <w:gridSpan w:val="3"/>
            <w:vAlign w:val="center"/>
          </w:tcPr>
          <w:p w:rsidR="00B7721F" w:rsidRPr="00127F10" w:rsidRDefault="00B7721F" w:rsidP="00633021">
            <w:pPr>
              <w:jc w:val="center"/>
            </w:pPr>
            <w:r w:rsidRPr="00127F10">
              <w:t>Weather current day</w:t>
            </w:r>
          </w:p>
          <w:p w:rsidR="00B7721F" w:rsidRPr="00127F10" w:rsidRDefault="00B7721F" w:rsidP="00633021">
            <w:pPr>
              <w:jc w:val="center"/>
            </w:pPr>
            <w:r w:rsidRPr="00127F10">
              <w:t xml:space="preserve">(Time point </w:t>
            </w:r>
            <w:r w:rsidRPr="00127F10">
              <w:rPr>
                <w:i/>
              </w:rPr>
              <w:t>t</w:t>
            </w:r>
            <w:r w:rsidRPr="00127F10">
              <w:t>)</w:t>
            </w:r>
          </w:p>
        </w:tc>
      </w:tr>
      <w:tr w:rsidR="00B7721F" w:rsidRPr="00127F10" w:rsidTr="00633021">
        <w:trPr>
          <w:jc w:val="center"/>
        </w:trPr>
        <w:tc>
          <w:tcPr>
            <w:tcW w:w="0" w:type="auto"/>
            <w:gridSpan w:val="2"/>
            <w:vMerge/>
            <w:tcBorders>
              <w:left w:val="nil"/>
            </w:tcBorders>
            <w:vAlign w:val="center"/>
          </w:tcPr>
          <w:p w:rsidR="00B7721F" w:rsidRPr="00127F10" w:rsidRDefault="00B7721F" w:rsidP="00633021">
            <w:pPr>
              <w:jc w:val="center"/>
            </w:pPr>
          </w:p>
        </w:tc>
        <w:tc>
          <w:tcPr>
            <w:tcW w:w="0" w:type="auto"/>
            <w:vAlign w:val="center"/>
          </w:tcPr>
          <w:p w:rsidR="00B7721F" w:rsidRPr="00127F10" w:rsidRDefault="00B7721F" w:rsidP="00633021">
            <w:pPr>
              <w:jc w:val="center"/>
              <w:rPr>
                <w:i/>
              </w:rPr>
            </w:pPr>
            <w:r w:rsidRPr="00127F10">
              <w:rPr>
                <w:i/>
              </w:rPr>
              <w:t>sunny</w:t>
            </w:r>
          </w:p>
        </w:tc>
        <w:tc>
          <w:tcPr>
            <w:tcW w:w="0" w:type="auto"/>
            <w:vAlign w:val="center"/>
          </w:tcPr>
          <w:p w:rsidR="00B7721F" w:rsidRPr="00127F10" w:rsidRDefault="00B7721F" w:rsidP="00633021">
            <w:pPr>
              <w:jc w:val="center"/>
              <w:rPr>
                <w:i/>
              </w:rPr>
            </w:pPr>
            <w:r w:rsidRPr="00127F10">
              <w:rPr>
                <w:i/>
              </w:rPr>
              <w:t>cloudy</w:t>
            </w:r>
          </w:p>
        </w:tc>
        <w:tc>
          <w:tcPr>
            <w:tcW w:w="0" w:type="auto"/>
            <w:vAlign w:val="center"/>
          </w:tcPr>
          <w:p w:rsidR="00B7721F" w:rsidRPr="00127F10" w:rsidRDefault="00B7721F" w:rsidP="00633021">
            <w:pPr>
              <w:jc w:val="center"/>
              <w:rPr>
                <w:i/>
              </w:rPr>
            </w:pPr>
            <w:r w:rsidRPr="00127F10">
              <w:rPr>
                <w:i/>
              </w:rPr>
              <w:t>rainy</w:t>
            </w:r>
          </w:p>
        </w:tc>
      </w:tr>
      <w:tr w:rsidR="00B7721F" w:rsidRPr="00127F10" w:rsidTr="00633021">
        <w:trPr>
          <w:jc w:val="center"/>
        </w:trPr>
        <w:tc>
          <w:tcPr>
            <w:tcW w:w="0" w:type="auto"/>
            <w:vMerge w:val="restart"/>
            <w:vAlign w:val="center"/>
          </w:tcPr>
          <w:p w:rsidR="00B7721F" w:rsidRPr="00127F10" w:rsidRDefault="00B7721F" w:rsidP="00633021">
            <w:pPr>
              <w:jc w:val="center"/>
            </w:pPr>
            <w:r w:rsidRPr="00127F10">
              <w:t>Weather previous day</w:t>
            </w:r>
          </w:p>
          <w:p w:rsidR="00B7721F" w:rsidRPr="00127F10" w:rsidRDefault="00B7721F" w:rsidP="00633021">
            <w:pPr>
              <w:jc w:val="center"/>
            </w:pPr>
            <w:r w:rsidRPr="00127F10">
              <w:t xml:space="preserve">(Time point </w:t>
            </w:r>
            <w:r w:rsidRPr="00127F10">
              <w:rPr>
                <w:i/>
              </w:rPr>
              <w:t xml:space="preserve">t </w:t>
            </w:r>
            <w:r w:rsidRPr="00127F10">
              <w:t>–1)</w:t>
            </w:r>
          </w:p>
        </w:tc>
        <w:tc>
          <w:tcPr>
            <w:tcW w:w="0" w:type="auto"/>
            <w:vAlign w:val="center"/>
          </w:tcPr>
          <w:p w:rsidR="00B7721F" w:rsidRPr="00127F10" w:rsidRDefault="00B7721F" w:rsidP="00633021">
            <w:pPr>
              <w:jc w:val="left"/>
              <w:rPr>
                <w:i/>
              </w:rPr>
            </w:pPr>
            <w:r w:rsidRPr="00127F10">
              <w:rPr>
                <w:i/>
              </w:rPr>
              <w:t>sunny</w:t>
            </w:r>
          </w:p>
        </w:tc>
        <w:tc>
          <w:tcPr>
            <w:tcW w:w="0" w:type="auto"/>
            <w:vAlign w:val="center"/>
          </w:tcPr>
          <w:p w:rsidR="00B7721F" w:rsidRPr="00127F10" w:rsidRDefault="00B7721F" w:rsidP="00633021">
            <w:pPr>
              <w:jc w:val="left"/>
            </w:pPr>
            <w:r w:rsidRPr="00127F10">
              <w:rPr>
                <w:i/>
              </w:rPr>
              <w:t>a</w:t>
            </w:r>
            <w:r w:rsidRPr="00127F10">
              <w:rPr>
                <w:vertAlign w:val="subscript"/>
              </w:rPr>
              <w:t>11</w:t>
            </w:r>
            <w:r w:rsidRPr="00127F10">
              <w:t>=0.998665</w:t>
            </w:r>
          </w:p>
        </w:tc>
        <w:tc>
          <w:tcPr>
            <w:tcW w:w="0" w:type="auto"/>
            <w:vAlign w:val="center"/>
          </w:tcPr>
          <w:p w:rsidR="00B7721F" w:rsidRPr="00127F10" w:rsidRDefault="00B7721F" w:rsidP="00633021">
            <w:pPr>
              <w:jc w:val="left"/>
            </w:pPr>
            <w:r w:rsidRPr="00127F10">
              <w:rPr>
                <w:i/>
              </w:rPr>
              <w:t>a</w:t>
            </w:r>
            <w:r w:rsidRPr="00127F10">
              <w:rPr>
                <w:vertAlign w:val="subscript"/>
              </w:rPr>
              <w:t>12</w:t>
            </w:r>
            <w:r w:rsidRPr="00127F10">
              <w:t>=0</w:t>
            </w:r>
          </w:p>
        </w:tc>
        <w:tc>
          <w:tcPr>
            <w:tcW w:w="0" w:type="auto"/>
            <w:vAlign w:val="center"/>
          </w:tcPr>
          <w:p w:rsidR="00B7721F" w:rsidRPr="00127F10" w:rsidRDefault="00B7721F" w:rsidP="00633021">
            <w:pPr>
              <w:jc w:val="left"/>
            </w:pPr>
            <w:r w:rsidRPr="00127F10">
              <w:rPr>
                <w:i/>
              </w:rPr>
              <w:t>a</w:t>
            </w:r>
            <w:r w:rsidRPr="00127F10">
              <w:rPr>
                <w:vertAlign w:val="subscript"/>
              </w:rPr>
              <w:t>13</w:t>
            </w:r>
            <w:r w:rsidRPr="00127F10">
              <w:t>=0.001335</w:t>
            </w:r>
          </w:p>
        </w:tc>
      </w:tr>
      <w:tr w:rsidR="00B7721F" w:rsidRPr="00127F10" w:rsidTr="00633021">
        <w:trPr>
          <w:jc w:val="center"/>
        </w:trPr>
        <w:tc>
          <w:tcPr>
            <w:tcW w:w="0" w:type="auto"/>
            <w:vMerge/>
            <w:vAlign w:val="center"/>
          </w:tcPr>
          <w:p w:rsidR="00B7721F" w:rsidRPr="00127F10" w:rsidRDefault="00B7721F" w:rsidP="00633021">
            <w:pPr>
              <w:jc w:val="center"/>
            </w:pPr>
          </w:p>
        </w:tc>
        <w:tc>
          <w:tcPr>
            <w:tcW w:w="0" w:type="auto"/>
            <w:vAlign w:val="center"/>
          </w:tcPr>
          <w:p w:rsidR="00B7721F" w:rsidRPr="00127F10" w:rsidRDefault="00B7721F" w:rsidP="00633021">
            <w:pPr>
              <w:jc w:val="left"/>
              <w:rPr>
                <w:i/>
              </w:rPr>
            </w:pPr>
            <w:r w:rsidRPr="00127F10">
              <w:rPr>
                <w:i/>
              </w:rPr>
              <w:t>cloudy</w:t>
            </w:r>
          </w:p>
        </w:tc>
        <w:tc>
          <w:tcPr>
            <w:tcW w:w="0" w:type="auto"/>
            <w:vAlign w:val="center"/>
          </w:tcPr>
          <w:p w:rsidR="00B7721F" w:rsidRPr="00127F10" w:rsidRDefault="00B7721F" w:rsidP="00633021">
            <w:pPr>
              <w:jc w:val="left"/>
            </w:pPr>
            <w:r w:rsidRPr="00127F10">
              <w:rPr>
                <w:i/>
              </w:rPr>
              <w:t>a</w:t>
            </w:r>
            <w:r w:rsidRPr="00127F10">
              <w:rPr>
                <w:vertAlign w:val="subscript"/>
              </w:rPr>
              <w:t>21</w:t>
            </w:r>
            <w:r w:rsidRPr="00127F10">
              <w:t>=0</w:t>
            </w:r>
          </w:p>
        </w:tc>
        <w:tc>
          <w:tcPr>
            <w:tcW w:w="0" w:type="auto"/>
            <w:vAlign w:val="center"/>
          </w:tcPr>
          <w:p w:rsidR="00B7721F" w:rsidRPr="00127F10" w:rsidRDefault="00B7721F" w:rsidP="00633021">
            <w:pPr>
              <w:jc w:val="left"/>
            </w:pPr>
            <w:r w:rsidRPr="00127F10">
              <w:rPr>
                <w:i/>
              </w:rPr>
              <w:t>a</w:t>
            </w:r>
            <w:r w:rsidRPr="00127F10">
              <w:rPr>
                <w:vertAlign w:val="subscript"/>
              </w:rPr>
              <w:t>22</w:t>
            </w:r>
            <w:r w:rsidRPr="00127F10">
              <w:t>=0</w:t>
            </w:r>
          </w:p>
        </w:tc>
        <w:tc>
          <w:tcPr>
            <w:tcW w:w="0" w:type="auto"/>
            <w:vAlign w:val="center"/>
          </w:tcPr>
          <w:p w:rsidR="00B7721F" w:rsidRPr="00127F10" w:rsidRDefault="00B7721F" w:rsidP="00633021">
            <w:pPr>
              <w:jc w:val="left"/>
            </w:pPr>
            <w:r w:rsidRPr="00127F10">
              <w:rPr>
                <w:i/>
              </w:rPr>
              <w:t>a</w:t>
            </w:r>
            <w:r w:rsidRPr="00127F10">
              <w:rPr>
                <w:vertAlign w:val="subscript"/>
              </w:rPr>
              <w:t>23</w:t>
            </w:r>
            <w:r w:rsidRPr="00127F10">
              <w:t>=1</w:t>
            </w:r>
          </w:p>
        </w:tc>
      </w:tr>
      <w:tr w:rsidR="00B7721F" w:rsidRPr="00127F10" w:rsidTr="00633021">
        <w:trPr>
          <w:jc w:val="center"/>
        </w:trPr>
        <w:tc>
          <w:tcPr>
            <w:tcW w:w="0" w:type="auto"/>
            <w:vMerge/>
            <w:vAlign w:val="center"/>
          </w:tcPr>
          <w:p w:rsidR="00B7721F" w:rsidRPr="00127F10" w:rsidRDefault="00B7721F" w:rsidP="00633021">
            <w:pPr>
              <w:jc w:val="center"/>
            </w:pPr>
          </w:p>
        </w:tc>
        <w:tc>
          <w:tcPr>
            <w:tcW w:w="0" w:type="auto"/>
            <w:vAlign w:val="center"/>
          </w:tcPr>
          <w:p w:rsidR="00B7721F" w:rsidRPr="00127F10" w:rsidRDefault="00B7721F" w:rsidP="00633021">
            <w:pPr>
              <w:jc w:val="left"/>
              <w:rPr>
                <w:i/>
              </w:rPr>
            </w:pPr>
            <w:r w:rsidRPr="00127F10">
              <w:rPr>
                <w:i/>
              </w:rPr>
              <w:t>rainy</w:t>
            </w:r>
          </w:p>
        </w:tc>
        <w:tc>
          <w:tcPr>
            <w:tcW w:w="0" w:type="auto"/>
            <w:vAlign w:val="center"/>
          </w:tcPr>
          <w:p w:rsidR="00B7721F" w:rsidRPr="00127F10" w:rsidRDefault="00B7721F" w:rsidP="00633021">
            <w:pPr>
              <w:jc w:val="left"/>
            </w:pPr>
            <w:r w:rsidRPr="00127F10">
              <w:rPr>
                <w:i/>
              </w:rPr>
              <w:t>a</w:t>
            </w:r>
            <w:r w:rsidRPr="00127F10">
              <w:rPr>
                <w:vertAlign w:val="subscript"/>
              </w:rPr>
              <w:t>31</w:t>
            </w:r>
            <w:r w:rsidRPr="00127F10">
              <w:t>=1</w:t>
            </w:r>
          </w:p>
        </w:tc>
        <w:tc>
          <w:tcPr>
            <w:tcW w:w="0" w:type="auto"/>
            <w:vAlign w:val="center"/>
          </w:tcPr>
          <w:p w:rsidR="00B7721F" w:rsidRPr="00127F10" w:rsidRDefault="00B7721F" w:rsidP="00633021">
            <w:pPr>
              <w:jc w:val="left"/>
            </w:pPr>
            <w:r w:rsidRPr="00127F10">
              <w:rPr>
                <w:i/>
              </w:rPr>
              <w:t>a</w:t>
            </w:r>
            <w:r w:rsidRPr="00127F10">
              <w:rPr>
                <w:vertAlign w:val="subscript"/>
              </w:rPr>
              <w:t>32</w:t>
            </w:r>
            <w:r w:rsidRPr="00127F10">
              <w:t>=0</w:t>
            </w:r>
          </w:p>
        </w:tc>
        <w:tc>
          <w:tcPr>
            <w:tcW w:w="0" w:type="auto"/>
            <w:vAlign w:val="center"/>
          </w:tcPr>
          <w:p w:rsidR="00B7721F" w:rsidRPr="00127F10" w:rsidRDefault="00B7721F" w:rsidP="00633021">
            <w:pPr>
              <w:jc w:val="left"/>
            </w:pPr>
            <w:r w:rsidRPr="00127F10">
              <w:rPr>
                <w:i/>
              </w:rPr>
              <w:t>a</w:t>
            </w:r>
            <w:r w:rsidRPr="00127F10">
              <w:rPr>
                <w:vertAlign w:val="subscript"/>
              </w:rPr>
              <w:t>33</w:t>
            </w:r>
            <w:r w:rsidRPr="00127F10">
              <w:t>=0</w:t>
            </w:r>
          </w:p>
        </w:tc>
      </w:tr>
    </w:tbl>
    <w:p w:rsidR="00B7721F" w:rsidRPr="00127F10" w:rsidRDefault="00B7721F" w:rsidP="00B7721F"/>
    <w:tbl>
      <w:tblPr>
        <w:tblStyle w:val="TableGrid"/>
        <w:tblW w:w="0" w:type="auto"/>
        <w:jc w:val="center"/>
        <w:tblLook w:val="04A0" w:firstRow="1" w:lastRow="0" w:firstColumn="1" w:lastColumn="0" w:noHBand="0" w:noVBand="1"/>
      </w:tblPr>
      <w:tblGrid>
        <w:gridCol w:w="776"/>
        <w:gridCol w:w="856"/>
        <w:gridCol w:w="723"/>
      </w:tblGrid>
      <w:tr w:rsidR="00B7721F" w:rsidRPr="00127F10" w:rsidTr="00633021">
        <w:trPr>
          <w:jc w:val="center"/>
        </w:trPr>
        <w:tc>
          <w:tcPr>
            <w:tcW w:w="0" w:type="auto"/>
          </w:tcPr>
          <w:p w:rsidR="00B7721F" w:rsidRPr="00127F10" w:rsidRDefault="00B7721F" w:rsidP="00633021">
            <w:pPr>
              <w:rPr>
                <w:i/>
              </w:rPr>
            </w:pPr>
            <w:r w:rsidRPr="00127F10">
              <w:rPr>
                <w:i/>
              </w:rPr>
              <w:t>sunny</w:t>
            </w:r>
          </w:p>
        </w:tc>
        <w:tc>
          <w:tcPr>
            <w:tcW w:w="0" w:type="auto"/>
          </w:tcPr>
          <w:p w:rsidR="00B7721F" w:rsidRPr="00127F10" w:rsidRDefault="00B7721F" w:rsidP="00633021">
            <w:pPr>
              <w:jc w:val="center"/>
              <w:rPr>
                <w:i/>
              </w:rPr>
            </w:pPr>
            <w:r w:rsidRPr="00127F10">
              <w:rPr>
                <w:i/>
              </w:rPr>
              <w:t>cloudy</w:t>
            </w:r>
          </w:p>
        </w:tc>
        <w:tc>
          <w:tcPr>
            <w:tcW w:w="0" w:type="auto"/>
          </w:tcPr>
          <w:p w:rsidR="00B7721F" w:rsidRPr="00127F10" w:rsidRDefault="00B7721F" w:rsidP="00633021">
            <w:pPr>
              <w:jc w:val="center"/>
              <w:rPr>
                <w:i/>
              </w:rPr>
            </w:pPr>
            <w:r w:rsidRPr="00127F10">
              <w:rPr>
                <w:i/>
              </w:rPr>
              <w:t>rainy</w:t>
            </w:r>
          </w:p>
        </w:tc>
      </w:tr>
      <w:tr w:rsidR="00B7721F" w:rsidRPr="00127F10" w:rsidTr="00633021">
        <w:trPr>
          <w:jc w:val="center"/>
        </w:trPr>
        <w:tc>
          <w:tcPr>
            <w:tcW w:w="0" w:type="auto"/>
          </w:tcPr>
          <w:p w:rsidR="00B7721F" w:rsidRPr="00127F10" w:rsidRDefault="00B7721F" w:rsidP="00633021">
            <w:pPr>
              <w:jc w:val="center"/>
            </w:pPr>
            <w:r w:rsidRPr="00127F10">
              <w:rPr>
                <w:i/>
              </w:rPr>
              <w:t>π</w:t>
            </w:r>
            <w:r w:rsidRPr="00127F10">
              <w:rPr>
                <w:vertAlign w:val="subscript"/>
              </w:rPr>
              <w:t>1</w:t>
            </w:r>
            <w:r w:rsidRPr="00127F10">
              <w:t>=0</w:t>
            </w:r>
          </w:p>
        </w:tc>
        <w:tc>
          <w:tcPr>
            <w:tcW w:w="0" w:type="auto"/>
          </w:tcPr>
          <w:p w:rsidR="00B7721F" w:rsidRPr="00127F10" w:rsidRDefault="00B7721F" w:rsidP="00633021">
            <w:pPr>
              <w:jc w:val="center"/>
            </w:pPr>
            <w:r w:rsidRPr="00127F10">
              <w:rPr>
                <w:i/>
              </w:rPr>
              <w:t>π</w:t>
            </w:r>
            <w:r w:rsidRPr="00127F10">
              <w:rPr>
                <w:vertAlign w:val="subscript"/>
              </w:rPr>
              <w:t>2</w:t>
            </w:r>
            <w:r w:rsidRPr="00127F10">
              <w:t>=1</w:t>
            </w:r>
          </w:p>
        </w:tc>
        <w:tc>
          <w:tcPr>
            <w:tcW w:w="0" w:type="auto"/>
          </w:tcPr>
          <w:p w:rsidR="00B7721F" w:rsidRPr="00127F10" w:rsidRDefault="00B7721F" w:rsidP="00633021">
            <w:pPr>
              <w:jc w:val="center"/>
            </w:pPr>
            <w:r w:rsidRPr="00127F10">
              <w:rPr>
                <w:i/>
              </w:rPr>
              <w:t>π</w:t>
            </w:r>
            <w:r w:rsidRPr="00127F10">
              <w:rPr>
                <w:vertAlign w:val="subscript"/>
              </w:rPr>
              <w:t>3</w:t>
            </w:r>
            <w:r w:rsidRPr="00127F10">
              <w:t>=0</w:t>
            </w:r>
          </w:p>
        </w:tc>
      </w:tr>
    </w:tbl>
    <w:p w:rsidR="00B7721F" w:rsidRPr="00127F10" w:rsidRDefault="00B7721F" w:rsidP="00B7721F"/>
    <w:tbl>
      <w:tblPr>
        <w:tblStyle w:val="TableGrid"/>
        <w:tblW w:w="0" w:type="auto"/>
        <w:jc w:val="center"/>
        <w:tblLook w:val="04A0" w:firstRow="1" w:lastRow="0" w:firstColumn="1" w:lastColumn="0" w:noHBand="0" w:noVBand="1"/>
      </w:tblPr>
      <w:tblGrid>
        <w:gridCol w:w="1029"/>
        <w:gridCol w:w="856"/>
        <w:gridCol w:w="1005"/>
        <w:gridCol w:w="1034"/>
        <w:gridCol w:w="1963"/>
        <w:gridCol w:w="2032"/>
      </w:tblGrid>
      <w:tr w:rsidR="00B7721F" w:rsidRPr="00127F10" w:rsidTr="00633021">
        <w:trPr>
          <w:jc w:val="center"/>
        </w:trPr>
        <w:tc>
          <w:tcPr>
            <w:tcW w:w="0" w:type="auto"/>
            <w:gridSpan w:val="2"/>
            <w:tcBorders>
              <w:top w:val="nil"/>
              <w:left w:val="nil"/>
            </w:tcBorders>
          </w:tcPr>
          <w:p w:rsidR="00B7721F" w:rsidRPr="00127F10" w:rsidRDefault="00B7721F" w:rsidP="00633021">
            <w:pPr>
              <w:jc w:val="left"/>
            </w:pPr>
          </w:p>
        </w:tc>
        <w:tc>
          <w:tcPr>
            <w:tcW w:w="0" w:type="auto"/>
            <w:gridSpan w:val="4"/>
            <w:vAlign w:val="center"/>
          </w:tcPr>
          <w:p w:rsidR="00B7721F" w:rsidRPr="00127F10" w:rsidRDefault="00B7721F" w:rsidP="00633021">
            <w:pPr>
              <w:jc w:val="center"/>
            </w:pPr>
            <w:r w:rsidRPr="00127F10">
              <w:t>Humidity</w:t>
            </w:r>
          </w:p>
        </w:tc>
      </w:tr>
      <w:tr w:rsidR="00B7721F" w:rsidRPr="00127F10" w:rsidTr="00633021">
        <w:trPr>
          <w:jc w:val="center"/>
        </w:trPr>
        <w:tc>
          <w:tcPr>
            <w:tcW w:w="0" w:type="auto"/>
            <w:vMerge w:val="restart"/>
            <w:vAlign w:val="center"/>
          </w:tcPr>
          <w:p w:rsidR="00B7721F" w:rsidRPr="00127F10" w:rsidRDefault="00B7721F" w:rsidP="00633021">
            <w:pPr>
              <w:jc w:val="left"/>
            </w:pPr>
            <w:r w:rsidRPr="00127F10">
              <w:t>Weather</w:t>
            </w:r>
          </w:p>
        </w:tc>
        <w:tc>
          <w:tcPr>
            <w:tcW w:w="0" w:type="auto"/>
            <w:vMerge w:val="restart"/>
            <w:vAlign w:val="center"/>
          </w:tcPr>
          <w:p w:rsidR="00B7721F" w:rsidRPr="00127F10" w:rsidRDefault="00B7721F" w:rsidP="00633021">
            <w:pPr>
              <w:jc w:val="left"/>
            </w:pPr>
            <w:r w:rsidRPr="00127F10">
              <w:rPr>
                <w:i/>
              </w:rPr>
              <w:t>sunny</w:t>
            </w:r>
          </w:p>
        </w:tc>
        <w:tc>
          <w:tcPr>
            <w:tcW w:w="0" w:type="auto"/>
            <w:vMerge w:val="restart"/>
            <w:vAlign w:val="center"/>
          </w:tcPr>
          <w:p w:rsidR="00B7721F" w:rsidRPr="00127F10" w:rsidRDefault="00B7721F" w:rsidP="00633021">
            <w:pPr>
              <w:jc w:val="left"/>
            </w:pPr>
            <w:r w:rsidRPr="00127F10">
              <w:rPr>
                <w:i/>
              </w:rPr>
              <w:t>p</w:t>
            </w:r>
            <w:r w:rsidRPr="00127F10">
              <w:rPr>
                <w:vertAlign w:val="subscript"/>
              </w:rPr>
              <w:t>1</w:t>
            </w:r>
            <w:r w:rsidRPr="00127F10">
              <w:t>(</w:t>
            </w:r>
            <w:r w:rsidRPr="00127F10">
              <w:rPr>
                <w:i/>
              </w:rPr>
              <w:t>o</w:t>
            </w:r>
            <w:r w:rsidRPr="00127F10">
              <w:rPr>
                <w:i/>
                <w:vertAlign w:val="subscript"/>
              </w:rPr>
              <w:t>t</w:t>
            </w:r>
            <w:r w:rsidRPr="00127F10">
              <w:rPr>
                <w:i/>
              </w:rPr>
              <w:t>|θ</w:t>
            </w:r>
            <w:r w:rsidRPr="00127F10">
              <w:rPr>
                <w:vertAlign w:val="subscript"/>
              </w:rPr>
              <w:t>1</w:t>
            </w:r>
            <w:r w:rsidRPr="00127F10">
              <w:t>)</w:t>
            </w: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=0.38</m:t>
                </m:r>
              </m:oMath>
            </m:oMathPara>
          </w:p>
        </w:tc>
        <w:tc>
          <w:tcPr>
            <w:tcW w:w="0" w:type="auto"/>
          </w:tcPr>
          <w:p w:rsidR="00B7721F" w:rsidRPr="00127F10" w:rsidRDefault="00FE3715" w:rsidP="00D51E6E">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=4.1e-16</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vMerge/>
            <w:vAlign w:val="center"/>
          </w:tcPr>
          <w:p w:rsidR="00B7721F" w:rsidRPr="00127F10" w:rsidRDefault="00B7721F" w:rsidP="00633021">
            <w:pPr>
              <w:jc w:val="left"/>
            </w:pPr>
          </w:p>
        </w:tc>
        <w:tc>
          <w:tcPr>
            <w:tcW w:w="0" w:type="auto"/>
            <w:vMerge/>
            <w:vAlign w:val="center"/>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=0.255083</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=0.015675</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vMerge w:val="restart"/>
            <w:vAlign w:val="center"/>
          </w:tcPr>
          <w:p w:rsidR="00B7721F" w:rsidRPr="00127F10" w:rsidRDefault="00B7721F" w:rsidP="00633021">
            <w:pPr>
              <w:jc w:val="left"/>
            </w:pPr>
            <w:r w:rsidRPr="00127F10">
              <w:rPr>
                <w:i/>
              </w:rPr>
              <w:t>cloudy</w:t>
            </w:r>
          </w:p>
        </w:tc>
        <w:tc>
          <w:tcPr>
            <w:tcW w:w="0" w:type="auto"/>
            <w:vMerge w:val="restart"/>
            <w:vAlign w:val="center"/>
          </w:tcPr>
          <w:p w:rsidR="00B7721F" w:rsidRPr="00127F10" w:rsidRDefault="00B7721F" w:rsidP="00633021">
            <w:pPr>
              <w:jc w:val="left"/>
            </w:pPr>
            <w:r w:rsidRPr="00127F10">
              <w:rPr>
                <w:i/>
              </w:rPr>
              <w:t>p</w:t>
            </w:r>
            <w:r w:rsidRPr="00127F10">
              <w:rPr>
                <w:vertAlign w:val="subscript"/>
              </w:rPr>
              <w:t>2</w:t>
            </w:r>
            <w:r w:rsidRPr="00127F10">
              <w:t>(</w:t>
            </w:r>
            <w:r w:rsidRPr="00127F10">
              <w:rPr>
                <w:i/>
              </w:rPr>
              <w:t>o</w:t>
            </w:r>
            <w:r w:rsidRPr="00127F10">
              <w:rPr>
                <w:i/>
                <w:vertAlign w:val="subscript"/>
              </w:rPr>
              <w:t>t</w:t>
            </w:r>
            <w:r w:rsidRPr="00127F10">
              <w:rPr>
                <w:i/>
              </w:rPr>
              <w:t>|θ</w:t>
            </w:r>
            <w:r w:rsidRPr="00127F10">
              <w:rPr>
                <w:vertAlign w:val="subscript"/>
              </w:rPr>
              <w:t>2</w:t>
            </w:r>
            <w:r w:rsidRPr="00127F10">
              <w:t>)</w:t>
            </w: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=0.88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=3.3e-33</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vMerge/>
            <w:vAlign w:val="center"/>
          </w:tcPr>
          <w:p w:rsidR="00B7721F" w:rsidRPr="00127F10" w:rsidRDefault="00B7721F" w:rsidP="00633021">
            <w:pPr>
              <w:jc w:val="left"/>
            </w:pPr>
          </w:p>
        </w:tc>
        <w:tc>
          <w:tcPr>
            <w:tcW w:w="0" w:type="auto"/>
            <w:vMerge/>
            <w:vAlign w:val="center"/>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=0.88</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=9.0e-10</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vMerge w:val="restart"/>
            <w:vAlign w:val="center"/>
          </w:tcPr>
          <w:p w:rsidR="00B7721F" w:rsidRPr="00127F10" w:rsidRDefault="00B7721F" w:rsidP="00633021">
            <w:pPr>
              <w:jc w:val="left"/>
            </w:pPr>
            <w:r w:rsidRPr="00127F10">
              <w:rPr>
                <w:i/>
              </w:rPr>
              <w:t>rainy</w:t>
            </w:r>
          </w:p>
        </w:tc>
        <w:tc>
          <w:tcPr>
            <w:tcW w:w="0" w:type="auto"/>
            <w:vMerge w:val="restart"/>
            <w:vAlign w:val="center"/>
          </w:tcPr>
          <w:p w:rsidR="00B7721F" w:rsidRPr="00127F10" w:rsidRDefault="00B7721F" w:rsidP="00633021">
            <w:pPr>
              <w:jc w:val="left"/>
            </w:pPr>
            <w:r w:rsidRPr="00127F10">
              <w:rPr>
                <w:i/>
              </w:rPr>
              <w:t>p</w:t>
            </w:r>
            <w:r w:rsidRPr="00127F10">
              <w:rPr>
                <w:vertAlign w:val="subscript"/>
              </w:rPr>
              <w:t>3</w:t>
            </w:r>
            <w:r w:rsidRPr="00127F10">
              <w:t>(</w:t>
            </w:r>
            <w:r w:rsidRPr="00127F10">
              <w:rPr>
                <w:i/>
              </w:rPr>
              <w:t>o</w:t>
            </w:r>
            <w:r w:rsidRPr="00127F10">
              <w:rPr>
                <w:i/>
                <w:vertAlign w:val="subscript"/>
              </w:rPr>
              <w:t>t</w:t>
            </w:r>
            <w:r w:rsidRPr="00127F10">
              <w:rPr>
                <w:i/>
              </w:rPr>
              <w:t>|θ</w:t>
            </w:r>
            <w:r w:rsidRPr="00127F10">
              <w:rPr>
                <w:vertAlign w:val="subscript"/>
              </w:rPr>
              <w:t>3</w:t>
            </w:r>
            <w:r w:rsidRPr="00127F10">
              <w:t>)</w:t>
            </w: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=0.130001</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=3.2e-07</m:t>
                </m:r>
              </m:oMath>
            </m:oMathPara>
          </w:p>
        </w:tc>
      </w:tr>
      <w:tr w:rsidR="00B7721F" w:rsidRPr="00127F10" w:rsidTr="00633021">
        <w:trPr>
          <w:jc w:val="center"/>
        </w:trPr>
        <w:tc>
          <w:tcPr>
            <w:tcW w:w="0" w:type="auto"/>
            <w:vMerge/>
          </w:tcPr>
          <w:p w:rsidR="00B7721F" w:rsidRPr="00127F10" w:rsidRDefault="00B7721F" w:rsidP="00633021">
            <w:pPr>
              <w:jc w:val="left"/>
            </w:pPr>
          </w:p>
        </w:tc>
        <w:tc>
          <w:tcPr>
            <w:tcW w:w="0" w:type="auto"/>
            <w:vMerge/>
          </w:tcPr>
          <w:p w:rsidR="00B7721F" w:rsidRPr="00127F10" w:rsidRDefault="00B7721F" w:rsidP="00633021">
            <w:pPr>
              <w:jc w:val="left"/>
            </w:pPr>
          </w:p>
        </w:tc>
        <w:tc>
          <w:tcPr>
            <w:tcW w:w="0" w:type="auto"/>
            <w:vMerge/>
          </w:tcPr>
          <w:p w:rsidR="00B7721F" w:rsidRPr="00127F10" w:rsidRDefault="00B7721F" w:rsidP="00633021">
            <w:pPr>
              <w:jc w:val="left"/>
            </w:pPr>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m</m:t>
                        </m:r>
                      </m:e>
                    </m:acc>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=0.463332</m:t>
                </m:r>
              </m:oMath>
            </m:oMathPara>
          </w:p>
        </w:tc>
        <w:tc>
          <w:tcPr>
            <w:tcW w:w="0" w:type="auto"/>
          </w:tcPr>
          <w:p w:rsidR="00B7721F" w:rsidRPr="00127F10" w:rsidRDefault="00FE3715" w:rsidP="00633021">
            <w:pPr>
              <w:jc w:val="left"/>
            </w:pPr>
            <m:oMathPara>
              <m:oMathParaPr>
                <m:jc m:val="left"/>
              </m:oMathParaPr>
              <m:oMath>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=0.097222</m:t>
                </m:r>
              </m:oMath>
            </m:oMathPara>
          </w:p>
        </w:tc>
      </w:tr>
    </w:tbl>
    <w:p w:rsidR="00B7721F" w:rsidRPr="00127F10" w:rsidRDefault="00B7721F" w:rsidP="00B7721F">
      <w:pPr>
        <w:pStyle w:val="Heading6"/>
        <w:ind w:left="360"/>
        <w:rPr>
          <w:szCs w:val="24"/>
        </w:rPr>
      </w:pPr>
      <w:bookmarkStart w:id="203" w:name="_Table_IV.5.12._Mixture"/>
      <w:bookmarkStart w:id="204" w:name="_Toc448952694"/>
      <w:bookmarkEnd w:id="203"/>
      <w:r w:rsidRPr="00127F10">
        <w:rPr>
          <w:b/>
          <w:szCs w:val="24"/>
        </w:rPr>
        <w:t xml:space="preserve">Table </w:t>
      </w:r>
      <w:r w:rsidR="00EA69FD">
        <w:rPr>
          <w:b/>
          <w:szCs w:val="24"/>
        </w:rPr>
        <w:t>II</w:t>
      </w:r>
      <w:r w:rsidR="00151523">
        <w:rPr>
          <w:b/>
          <w:szCs w:val="24"/>
        </w:rPr>
        <w:t>I</w:t>
      </w:r>
      <w:r w:rsidRPr="00127F10">
        <w:rPr>
          <w:b/>
          <w:szCs w:val="24"/>
        </w:rPr>
        <w:t>.</w:t>
      </w:r>
      <w:r w:rsidR="00151523">
        <w:rPr>
          <w:b/>
          <w:szCs w:val="24"/>
        </w:rPr>
        <w:t>6</w:t>
      </w:r>
      <w:r w:rsidRPr="00127F10">
        <w:rPr>
          <w:b/>
          <w:szCs w:val="24"/>
        </w:rPr>
        <w:t>.</w:t>
      </w:r>
      <w:r w:rsidRPr="00127F10">
        <w:rPr>
          <w:szCs w:val="24"/>
        </w:rPr>
        <w:t xml:space="preserve"> Mixture HMM parameters of weather example learned from EM algorithm</w:t>
      </w:r>
      <w:bookmarkEnd w:id="204"/>
    </w:p>
    <w:p w:rsidR="007C3691" w:rsidRPr="00127F10" w:rsidRDefault="00B7721F" w:rsidP="00EA69FD">
      <w:r w:rsidRPr="00127F10">
        <w:t xml:space="preserve">Such learned parameters are more appropriate to the continuous observation sequence </w:t>
      </w:r>
      <w:r w:rsidRPr="00127F10">
        <w:rPr>
          <w:i/>
        </w:rPr>
        <w:t>O</w:t>
      </w:r>
      <w:r w:rsidRPr="00127F10">
        <w:t xml:space="preserve"> = {</w:t>
      </w:r>
      <w:r w:rsidRPr="00127F10">
        <w:rPr>
          <w:i/>
        </w:rPr>
        <w:t>o</w:t>
      </w:r>
      <w:r w:rsidRPr="00127F10">
        <w:rPr>
          <w:vertAlign w:val="subscript"/>
        </w:rPr>
        <w:t>1</w:t>
      </w:r>
      <w:r w:rsidRPr="00127F10">
        <w:t xml:space="preserve">=0.88, </w:t>
      </w:r>
      <w:r w:rsidRPr="00127F10">
        <w:rPr>
          <w:i/>
        </w:rPr>
        <w:t>o</w:t>
      </w:r>
      <w:r w:rsidRPr="00127F10">
        <w:rPr>
          <w:vertAlign w:val="subscript"/>
        </w:rPr>
        <w:t>2</w:t>
      </w:r>
      <w:r w:rsidRPr="00127F10">
        <w:t xml:space="preserve">=0.13, </w:t>
      </w:r>
      <w:r w:rsidRPr="00127F10">
        <w:rPr>
          <w:i/>
        </w:rPr>
        <w:t>o</w:t>
      </w:r>
      <w:r w:rsidRPr="00127F10">
        <w:rPr>
          <w:vertAlign w:val="subscript"/>
        </w:rPr>
        <w:t>3</w:t>
      </w:r>
      <w:r w:rsidRPr="00127F10">
        <w:t xml:space="preserve">=0.38} than the original ones shown in tables </w:t>
      </w:r>
      <w:hyperlink w:anchor="_Table_III.2.1._Transition" w:tooltip="Table I.1. Transition probability matrix A" w:history="1">
        <w:r w:rsidR="001A5A1B">
          <w:rPr>
            <w:rStyle w:val="Hyperlink"/>
            <w:u w:val="none"/>
          </w:rPr>
          <w:t>I</w:t>
        </w:r>
        <w:r w:rsidR="004605D7" w:rsidRPr="00127F10">
          <w:rPr>
            <w:rStyle w:val="Hyperlink"/>
            <w:u w:val="none"/>
          </w:rPr>
          <w:t>.1</w:t>
        </w:r>
      </w:hyperlink>
      <w:r w:rsidRPr="00127F10">
        <w:t xml:space="preserve">, </w:t>
      </w:r>
      <w:hyperlink w:anchor="_Table_III.2.2._Uniform" w:tooltip="Table I.2. Uniform initial state distribution ∏" w:history="1">
        <w:r w:rsidR="001A5A1B">
          <w:rPr>
            <w:rStyle w:val="Hyperlink"/>
            <w:u w:val="none"/>
          </w:rPr>
          <w:t>I</w:t>
        </w:r>
        <w:r w:rsidR="004605D7" w:rsidRPr="00127F10">
          <w:rPr>
            <w:rStyle w:val="Hyperlink"/>
            <w:u w:val="none"/>
          </w:rPr>
          <w:t>.2</w:t>
        </w:r>
      </w:hyperlink>
      <w:r w:rsidRPr="00127F10">
        <w:t xml:space="preserve">, and </w:t>
      </w:r>
      <w:hyperlink w:anchor="_Table_IV.5.8._Observation" w:tooltip="Table III.2. Observation probability parameters for weather example in case of mixture model" w:history="1">
        <w:r w:rsidR="00B96D24">
          <w:rPr>
            <w:rStyle w:val="Hyperlink"/>
            <w:u w:val="none"/>
          </w:rPr>
          <w:t>III.2</w:t>
        </w:r>
      </w:hyperlink>
      <w:r w:rsidRPr="00127F10">
        <w:t>.</w:t>
      </w:r>
      <w:r w:rsidR="00EA69FD">
        <w:t xml:space="preserve"> </w:t>
      </w:r>
      <w:r w:rsidR="00AD21C6" w:rsidRPr="00127F10">
        <w:t>This section en</w:t>
      </w:r>
      <w:r w:rsidR="00435D97">
        <w:t xml:space="preserve">ds up full </w:t>
      </w:r>
      <w:r w:rsidR="00EA69FD">
        <w:t>description</w:t>
      </w:r>
      <w:r w:rsidR="00435D97">
        <w:t xml:space="preserve"> of </w:t>
      </w:r>
      <w:r w:rsidR="00D87B05">
        <w:t>continuous observation</w:t>
      </w:r>
      <w:r w:rsidR="00EA69FD">
        <w:t xml:space="preserve"> </w:t>
      </w:r>
      <w:r w:rsidR="00435D97">
        <w:t>HMM.</w:t>
      </w:r>
      <w:r w:rsidR="00EA69FD">
        <w:t xml:space="preserve"> Next section is the </w:t>
      </w:r>
      <w:r w:rsidR="0066397D">
        <w:t xml:space="preserve">discussion and </w:t>
      </w:r>
      <w:r w:rsidR="00EA69FD">
        <w:t>conclusion.</w:t>
      </w:r>
    </w:p>
    <w:p w:rsidR="00AD21C6" w:rsidRDefault="00AD21C6" w:rsidP="000A6302"/>
    <w:p w:rsidR="00EA69FD" w:rsidRPr="00CD1DE7" w:rsidRDefault="00EA69FD" w:rsidP="00EA69FD">
      <w:pPr>
        <w:pStyle w:val="Heading2"/>
      </w:pPr>
      <w:bookmarkStart w:id="205" w:name="_IV._Discussion_and"/>
      <w:bookmarkEnd w:id="205"/>
      <w:r>
        <w:t>I</w:t>
      </w:r>
      <w:r w:rsidR="00C96055">
        <w:t>V</w:t>
      </w:r>
      <w:r w:rsidRPr="00CD1DE7">
        <w:t xml:space="preserve">. </w:t>
      </w:r>
      <w:r w:rsidR="0066397D">
        <w:t xml:space="preserve">Discussion and </w:t>
      </w:r>
      <w:r>
        <w:t>Conclusion</w:t>
      </w:r>
    </w:p>
    <w:p w:rsidR="00604356" w:rsidRDefault="00693E0E" w:rsidP="000A6302">
      <w:pPr>
        <w:rPr>
          <w:szCs w:val="26"/>
        </w:rPr>
      </w:pPr>
      <w:r>
        <w:t>M</w:t>
      </w:r>
      <w:r w:rsidR="000E5A02">
        <w:t xml:space="preserve">y main contribution is to propose the practical technique to calculate </w:t>
      </w:r>
      <w:r>
        <w:t>basic</w:t>
      </w:r>
      <w:r w:rsidR="000E5A02">
        <w:t xml:space="preserve"> quantities such as forward </w:t>
      </w:r>
      <w:r w:rsidR="000E5A02" w:rsidRPr="00C16F4F">
        <w:t>variable</w:t>
      </w:r>
      <w:r w:rsidR="000E5A02" w:rsidRPr="00C16F4F">
        <w:rPr>
          <w:i/>
        </w:rPr>
        <w:t xml:space="preserve"> α</w:t>
      </w:r>
      <w:r w:rsidR="000E5A02" w:rsidRPr="00C16F4F">
        <w:rPr>
          <w:i/>
          <w:vertAlign w:val="subscript"/>
        </w:rPr>
        <w:t>t</w:t>
      </w:r>
      <w:r w:rsidR="000E5A02">
        <w:t>,</w:t>
      </w:r>
      <w:r w:rsidR="000E5A02" w:rsidRPr="00C16F4F">
        <w:t xml:space="preserve"> backward variable</w:t>
      </w:r>
      <w:r w:rsidR="000E5A02" w:rsidRPr="00C16F4F">
        <w:rPr>
          <w:i/>
        </w:rPr>
        <w:t xml:space="preserve"> β</w:t>
      </w:r>
      <w:r w:rsidR="000E5A02" w:rsidRPr="00C16F4F">
        <w:rPr>
          <w:i/>
          <w:vertAlign w:val="subscript"/>
        </w:rPr>
        <w:t>t</w:t>
      </w:r>
      <w:r>
        <w:t xml:space="preserve">, and joint probabilities </w:t>
      </w:r>
      <w:proofErr w:type="spellStart"/>
      <w:r w:rsidRPr="00CD1DE7">
        <w:rPr>
          <w:i/>
        </w:rPr>
        <w:t>ξ</w:t>
      </w:r>
      <w:r w:rsidRPr="00CD1DE7">
        <w:rPr>
          <w:i/>
          <w:vertAlign w:val="subscript"/>
        </w:rPr>
        <w:t>t</w:t>
      </w:r>
      <w:proofErr w:type="spellEnd"/>
      <w:r w:rsidRPr="00CD1DE7">
        <w:t xml:space="preserve">, </w:t>
      </w:r>
      <w:proofErr w:type="spellStart"/>
      <w:r w:rsidRPr="00CD1DE7">
        <w:rPr>
          <w:i/>
          <w:szCs w:val="26"/>
        </w:rPr>
        <w:t>γ</w:t>
      </w:r>
      <w:r w:rsidRPr="00CD1DE7">
        <w:rPr>
          <w:i/>
          <w:szCs w:val="26"/>
          <w:vertAlign w:val="subscript"/>
        </w:rPr>
        <w:t>t</w:t>
      </w:r>
      <w:proofErr w:type="spellEnd"/>
      <w:r>
        <w:rPr>
          <w:szCs w:val="26"/>
        </w:rPr>
        <w:t xml:space="preserve"> </w:t>
      </w:r>
      <w:r w:rsidR="000E5A02">
        <w:t xml:space="preserve">based on integral of </w:t>
      </w:r>
      <w:r w:rsidR="000E5A02">
        <w:rPr>
          <w:szCs w:val="26"/>
        </w:rPr>
        <w:t xml:space="preserve">observation </w:t>
      </w:r>
      <w:r w:rsidR="000E5A02" w:rsidRPr="00CD1DE7">
        <w:rPr>
          <w:szCs w:val="26"/>
        </w:rPr>
        <w:t>PDF</w:t>
      </w:r>
      <w:r w:rsidR="000E5A02">
        <w:t xml:space="preserve"> within a </w:t>
      </w:r>
      <w:r>
        <w:t xml:space="preserve">very small </w:t>
      </w:r>
      <w:r w:rsidR="000E5A02">
        <w:t xml:space="preserve">velocity of observation value. </w:t>
      </w:r>
      <w:r w:rsidR="00453C2C">
        <w:t xml:space="preserve">These quantities are necessary to evaluation problem, uncovering problem, and learning problem of HMM. </w:t>
      </w:r>
      <w:r>
        <w:t>However, t</w:t>
      </w:r>
      <w:r w:rsidR="00160C04">
        <w:t xml:space="preserve">he </w:t>
      </w:r>
      <w:r w:rsidR="00453C2C">
        <w:t xml:space="preserve">most </w:t>
      </w:r>
      <w:r>
        <w:rPr>
          <w:szCs w:val="26"/>
        </w:rPr>
        <w:t xml:space="preserve">hazardous </w:t>
      </w:r>
      <w:r w:rsidR="00453C2C">
        <w:t>issue</w:t>
      </w:r>
      <w:r w:rsidR="00160C04">
        <w:t xml:space="preserve"> of </w:t>
      </w:r>
      <w:r w:rsidR="00D87B05">
        <w:t>continuous observation</w:t>
      </w:r>
      <w:r w:rsidR="00160C04">
        <w:t xml:space="preserve"> HMM is to determine parameter estimate </w:t>
      </w:r>
      <m:oMath>
        <m:acc>
          <m:accPr>
            <m:ctrlPr>
              <w:rPr>
                <w:rFonts w:ascii="Cambria Math" w:hAnsi="Cambria Math"/>
                <w:i/>
                <w:szCs w:val="26"/>
              </w:rPr>
            </m:ctrlPr>
          </m:accPr>
          <m:e>
            <m:r>
              <w:rPr>
                <w:rFonts w:ascii="Cambria Math" w:hAnsi="Cambria Math"/>
                <w:szCs w:val="26"/>
              </w:rPr>
              <m:t>θ</m:t>
            </m:r>
          </m:e>
        </m:acc>
      </m:oMath>
      <w:r w:rsidR="00160C04">
        <w:rPr>
          <w:szCs w:val="26"/>
        </w:rPr>
        <w:t xml:space="preserve"> of </w:t>
      </w:r>
      <w:r w:rsidR="00160C04" w:rsidRPr="00CD1DE7">
        <w:rPr>
          <w:szCs w:val="26"/>
        </w:rPr>
        <w:t xml:space="preserve">the </w:t>
      </w:r>
      <w:r w:rsidR="00160C04">
        <w:rPr>
          <w:szCs w:val="26"/>
        </w:rPr>
        <w:t xml:space="preserve">observation </w:t>
      </w:r>
      <w:r w:rsidR="00160C04" w:rsidRPr="00CD1DE7">
        <w:rPr>
          <w:szCs w:val="26"/>
        </w:rPr>
        <w:t xml:space="preserve">PDF </w:t>
      </w:r>
      <w:proofErr w:type="gramStart"/>
      <w:r w:rsidR="000A5E86" w:rsidRPr="00CD1DE7">
        <w:rPr>
          <w:i/>
          <w:szCs w:val="26"/>
        </w:rPr>
        <w:t>p</w:t>
      </w:r>
      <w:r w:rsidR="000A5E86" w:rsidRPr="00CD1DE7">
        <w:rPr>
          <w:szCs w:val="26"/>
        </w:rPr>
        <w:t>(</w:t>
      </w:r>
      <w:proofErr w:type="spellStart"/>
      <w:proofErr w:type="gramEnd"/>
      <w:r w:rsidR="000A5E86" w:rsidRPr="00CD1DE7">
        <w:rPr>
          <w:i/>
          <w:szCs w:val="26"/>
        </w:rPr>
        <w:t>o</w:t>
      </w:r>
      <w:r w:rsidR="000A5E86" w:rsidRPr="00CD1DE7">
        <w:rPr>
          <w:i/>
          <w:szCs w:val="26"/>
          <w:vertAlign w:val="subscript"/>
        </w:rPr>
        <w:t>t</w:t>
      </w:r>
      <w:r w:rsidR="000A5E86" w:rsidRPr="00CD1DE7">
        <w:rPr>
          <w:i/>
          <w:szCs w:val="26"/>
        </w:rPr>
        <w:t>|θ</w:t>
      </w:r>
      <w:proofErr w:type="spellEnd"/>
      <w:r w:rsidR="000A5E86" w:rsidRPr="00CD1DE7">
        <w:rPr>
          <w:szCs w:val="26"/>
        </w:rPr>
        <w:t>)</w:t>
      </w:r>
      <w:r w:rsidR="00160C04">
        <w:rPr>
          <w:szCs w:val="26"/>
        </w:rPr>
        <w:t xml:space="preserve">. In previous sections, it is easy to solve </w:t>
      </w:r>
      <w:r>
        <w:rPr>
          <w:szCs w:val="26"/>
        </w:rPr>
        <w:t xml:space="preserve">the </w:t>
      </w:r>
      <w:r w:rsidR="00160C04">
        <w:rPr>
          <w:szCs w:val="26"/>
        </w:rPr>
        <w:t>equation specified by formula</w:t>
      </w:r>
      <w:r w:rsidR="00BA0DDB">
        <w:rPr>
          <w:szCs w:val="26"/>
        </w:rPr>
        <w:t>s</w:t>
      </w:r>
      <w:r w:rsidR="00160C04">
        <w:rPr>
          <w:szCs w:val="26"/>
        </w:rPr>
        <w:t xml:space="preserve"> </w:t>
      </w:r>
      <w:hyperlink w:anchor="_Formula_IV.5.5._Equation" w:tooltip="Formula IV.5.5. Equation of single PDF parameter" w:history="1">
        <w:r w:rsidR="004D62CE">
          <w:rPr>
            <w:rStyle w:val="Hyperlink"/>
            <w:u w:val="none"/>
          </w:rPr>
          <w:t>II</w:t>
        </w:r>
        <w:r w:rsidR="004D62CE" w:rsidRPr="00C16F4F">
          <w:rPr>
            <w:rStyle w:val="Hyperlink"/>
            <w:u w:val="none"/>
          </w:rPr>
          <w:t>.5</w:t>
        </w:r>
      </w:hyperlink>
      <w:r w:rsidR="004D62CE" w:rsidRPr="00BA0DDB">
        <w:rPr>
          <w:rStyle w:val="Hyperlink"/>
          <w:color w:val="auto"/>
          <w:u w:val="none"/>
        </w:rPr>
        <w:t xml:space="preserve"> </w:t>
      </w:r>
      <w:r w:rsidR="00BA0DDB" w:rsidRPr="00BA0DDB">
        <w:rPr>
          <w:rStyle w:val="Hyperlink"/>
          <w:color w:val="auto"/>
          <w:u w:val="none"/>
        </w:rPr>
        <w:t xml:space="preserve">and </w:t>
      </w:r>
      <w:hyperlink w:anchor="_Formula_IV.5.13._Equation" w:tooltip="Formula III.7. Equation of partial PDF parameter" w:history="1">
        <w:r w:rsidR="00BA0DDB">
          <w:rPr>
            <w:rStyle w:val="Hyperlink"/>
            <w:u w:val="none"/>
          </w:rPr>
          <w:t>III.7</w:t>
        </w:r>
      </w:hyperlink>
      <w:r w:rsidR="00BA0DDB">
        <w:rPr>
          <w:rStyle w:val="Hyperlink"/>
          <w:u w:val="none"/>
        </w:rPr>
        <w:t xml:space="preserve"> </w:t>
      </w:r>
      <w:r w:rsidR="00160C04">
        <w:rPr>
          <w:szCs w:val="26"/>
        </w:rPr>
        <w:t xml:space="preserve">to find out </w:t>
      </w:r>
      <m:oMath>
        <m:acc>
          <m:accPr>
            <m:ctrlPr>
              <w:rPr>
                <w:rFonts w:ascii="Cambria Math" w:hAnsi="Cambria Math"/>
                <w:i/>
                <w:szCs w:val="26"/>
              </w:rPr>
            </m:ctrlPr>
          </m:accPr>
          <m:e>
            <m:r>
              <w:rPr>
                <w:rFonts w:ascii="Cambria Math" w:hAnsi="Cambria Math"/>
                <w:szCs w:val="26"/>
              </w:rPr>
              <m:t>θ</m:t>
            </m:r>
          </m:e>
        </m:acc>
      </m:oMath>
      <w:r w:rsidR="00160C04">
        <w:rPr>
          <w:szCs w:val="26"/>
        </w:rPr>
        <w:t xml:space="preserve"> if </w:t>
      </w:r>
      <w:r w:rsidR="00160C04" w:rsidRPr="00CD1DE7">
        <w:rPr>
          <w:szCs w:val="26"/>
        </w:rPr>
        <w:t xml:space="preserve">the PDF </w:t>
      </w:r>
      <w:r w:rsidR="00160C04" w:rsidRPr="00CD1DE7">
        <w:rPr>
          <w:i/>
          <w:szCs w:val="26"/>
        </w:rPr>
        <w:t>p</w:t>
      </w:r>
      <w:r w:rsidR="00160C04" w:rsidRPr="00CD1DE7">
        <w:rPr>
          <w:szCs w:val="26"/>
        </w:rPr>
        <w:t>(</w:t>
      </w:r>
      <w:proofErr w:type="spellStart"/>
      <w:r w:rsidR="00160C04" w:rsidRPr="00CD1DE7">
        <w:rPr>
          <w:i/>
          <w:szCs w:val="26"/>
        </w:rPr>
        <w:t>o</w:t>
      </w:r>
      <w:r w:rsidR="00160C04" w:rsidRPr="00CD1DE7">
        <w:rPr>
          <w:i/>
          <w:szCs w:val="26"/>
          <w:vertAlign w:val="subscript"/>
        </w:rPr>
        <w:t>t</w:t>
      </w:r>
      <w:r w:rsidR="00160C04" w:rsidRPr="00CD1DE7">
        <w:rPr>
          <w:i/>
          <w:szCs w:val="26"/>
        </w:rPr>
        <w:t>|θ</w:t>
      </w:r>
      <w:proofErr w:type="spellEnd"/>
      <w:r w:rsidR="00160C04" w:rsidRPr="00CD1DE7">
        <w:rPr>
          <w:szCs w:val="26"/>
        </w:rPr>
        <w:t>) belongs to normal</w:t>
      </w:r>
      <w:r w:rsidR="004D62CE">
        <w:rPr>
          <w:szCs w:val="26"/>
        </w:rPr>
        <w:t>/exponential</w:t>
      </w:r>
      <w:r w:rsidR="00160C04" w:rsidRPr="00CD1DE7">
        <w:rPr>
          <w:szCs w:val="26"/>
        </w:rPr>
        <w:t xml:space="preserve"> distribution</w:t>
      </w:r>
      <w:r w:rsidR="00797BE9">
        <w:rPr>
          <w:szCs w:val="26"/>
        </w:rPr>
        <w:t>s</w:t>
      </w:r>
      <w:r w:rsidR="00160C04">
        <w:rPr>
          <w:szCs w:val="26"/>
        </w:rPr>
        <w:t xml:space="preserve"> when the natural logarithm </w:t>
      </w:r>
      <w:r w:rsidR="004D62CE">
        <w:rPr>
          <w:szCs w:val="26"/>
        </w:rPr>
        <w:t xml:space="preserve">function </w:t>
      </w:r>
      <w:r w:rsidR="00160C04">
        <w:rPr>
          <w:szCs w:val="26"/>
        </w:rPr>
        <w:t xml:space="preserve">eliminates “exponent </w:t>
      </w:r>
      <w:r>
        <w:rPr>
          <w:szCs w:val="26"/>
        </w:rPr>
        <w:t>form</w:t>
      </w:r>
      <w:r w:rsidR="00160C04">
        <w:rPr>
          <w:szCs w:val="26"/>
        </w:rPr>
        <w:t xml:space="preserve">” of these </w:t>
      </w:r>
      <w:r w:rsidR="006B594D">
        <w:rPr>
          <w:szCs w:val="26"/>
        </w:rPr>
        <w:t xml:space="preserve">distributions, which in turn leads to take derivatives </w:t>
      </w:r>
      <w:r w:rsidR="003A7590">
        <w:rPr>
          <w:szCs w:val="26"/>
        </w:rPr>
        <w:t>easier</w:t>
      </w:r>
      <w:r w:rsidR="00160C04">
        <w:rPr>
          <w:szCs w:val="26"/>
        </w:rPr>
        <w:t xml:space="preserve">. </w:t>
      </w:r>
      <w:r w:rsidR="000A5E86">
        <w:rPr>
          <w:szCs w:val="26"/>
        </w:rPr>
        <w:t>Otherwise</w:t>
      </w:r>
      <w:r w:rsidR="00160C04">
        <w:rPr>
          <w:szCs w:val="26"/>
        </w:rPr>
        <w:t xml:space="preserve">, if such PDF belongs to </w:t>
      </w:r>
      <w:r w:rsidR="000A5E86">
        <w:rPr>
          <w:szCs w:val="26"/>
        </w:rPr>
        <w:t>complicated</w:t>
      </w:r>
      <w:r w:rsidR="006B594D">
        <w:rPr>
          <w:szCs w:val="26"/>
        </w:rPr>
        <w:t xml:space="preserve"> distribution</w:t>
      </w:r>
      <w:r w:rsidR="00797BE9">
        <w:rPr>
          <w:szCs w:val="26"/>
        </w:rPr>
        <w:t>s</w:t>
      </w:r>
      <w:r w:rsidR="006B594D">
        <w:rPr>
          <w:szCs w:val="26"/>
        </w:rPr>
        <w:t xml:space="preserve">, a </w:t>
      </w:r>
      <w:r>
        <w:rPr>
          <w:szCs w:val="26"/>
        </w:rPr>
        <w:lastRenderedPageBreak/>
        <w:t xml:space="preserve">new </w:t>
      </w:r>
      <w:r w:rsidR="006B594D">
        <w:rPr>
          <w:szCs w:val="26"/>
        </w:rPr>
        <w:t xml:space="preserve">hazardous problem </w:t>
      </w:r>
      <w:proofErr w:type="gramStart"/>
      <w:r w:rsidR="006B594D">
        <w:rPr>
          <w:szCs w:val="26"/>
        </w:rPr>
        <w:t>is issued</w:t>
      </w:r>
      <w:proofErr w:type="gramEnd"/>
      <w:r w:rsidR="004D62CE">
        <w:rPr>
          <w:szCs w:val="26"/>
        </w:rPr>
        <w:t xml:space="preserve"> when </w:t>
      </w:r>
      <w:r w:rsidR="001C4325">
        <w:rPr>
          <w:szCs w:val="26"/>
        </w:rPr>
        <w:t>equation</w:t>
      </w:r>
      <w:r w:rsidR="004D62CE">
        <w:rPr>
          <w:szCs w:val="26"/>
        </w:rPr>
        <w:t xml:space="preserve"> </w:t>
      </w:r>
      <w:hyperlink w:anchor="_Formula_IV.5.5._Equation" w:tooltip="Formula IV.5.5. Equation of single PDF parameter" w:history="1">
        <w:r w:rsidR="004D62CE">
          <w:rPr>
            <w:rStyle w:val="Hyperlink"/>
            <w:u w:val="none"/>
          </w:rPr>
          <w:t>II</w:t>
        </w:r>
        <w:r w:rsidR="004D62CE" w:rsidRPr="00C16F4F">
          <w:rPr>
            <w:rStyle w:val="Hyperlink"/>
            <w:u w:val="none"/>
          </w:rPr>
          <w:t>.5</w:t>
        </w:r>
      </w:hyperlink>
      <w:r w:rsidR="004D62CE">
        <w:rPr>
          <w:szCs w:val="26"/>
        </w:rPr>
        <w:t xml:space="preserve"> is </w:t>
      </w:r>
      <w:r w:rsidR="001C4325">
        <w:rPr>
          <w:szCs w:val="26"/>
        </w:rPr>
        <w:t>relevant</w:t>
      </w:r>
      <w:r w:rsidR="00604356">
        <w:rPr>
          <w:szCs w:val="26"/>
        </w:rPr>
        <w:t xml:space="preserve"> </w:t>
      </w:r>
      <w:r w:rsidR="001C4325">
        <w:rPr>
          <w:szCs w:val="26"/>
        </w:rPr>
        <w:t xml:space="preserve">to complex derivatives </w:t>
      </w:r>
      <w:r w:rsidR="00604356">
        <w:rPr>
          <w:szCs w:val="26"/>
        </w:rPr>
        <w:t>as follows:</w:t>
      </w:r>
    </w:p>
    <w:p w:rsidR="00604356" w:rsidRDefault="00FE3715" w:rsidP="000A6302">
      <w:pPr>
        <w:rPr>
          <w:szCs w:val="26"/>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r>
                            <w:rPr>
                              <w:rFonts w:ascii="Cambria Math" w:hAnsi="Cambria Math"/>
                            </w:rPr>
                            <m:t>θ</m:t>
                          </m:r>
                        </m:e>
                      </m:d>
                    </m:e>
                  </m:d>
                </m:num>
                <m:den>
                  <m:r>
                    <w:rPr>
                      <w:rFonts w:ascii="Cambria Math" w:hAnsi="Cambria Math"/>
                    </w:rPr>
                    <m:t>∂θ</m:t>
                  </m:r>
                </m:den>
              </m:f>
            </m:e>
          </m:nary>
          <m:r>
            <w:rPr>
              <w:rFonts w:ascii="Cambria Math" w:hAnsi="Cambria Math"/>
            </w:rPr>
            <m:t>=0</m:t>
          </m:r>
        </m:oMath>
      </m:oMathPara>
    </w:p>
    <w:p w:rsidR="00160C04" w:rsidRDefault="006B594D" w:rsidP="000A6302">
      <w:pPr>
        <w:rPr>
          <w:szCs w:val="26"/>
        </w:rPr>
      </w:pPr>
      <w:r>
        <w:rPr>
          <w:szCs w:val="26"/>
        </w:rPr>
        <w:t xml:space="preserve">The </w:t>
      </w:r>
      <w:r w:rsidR="00693E0E">
        <w:rPr>
          <w:szCs w:val="26"/>
        </w:rPr>
        <w:t>suggestion</w:t>
      </w:r>
      <w:r>
        <w:rPr>
          <w:szCs w:val="26"/>
        </w:rPr>
        <w:t xml:space="preserve"> of using </w:t>
      </w:r>
      <w:r w:rsidRPr="00CD1DE7">
        <w:rPr>
          <w:szCs w:val="26"/>
        </w:rPr>
        <w:t>Newton-</w:t>
      </w:r>
      <w:proofErr w:type="spellStart"/>
      <w:r w:rsidRPr="00CD1DE7">
        <w:rPr>
          <w:szCs w:val="26"/>
        </w:rPr>
        <w:t>Raphson</w:t>
      </w:r>
      <w:proofErr w:type="spellEnd"/>
      <w:r w:rsidRPr="00CD1DE7">
        <w:rPr>
          <w:szCs w:val="26"/>
        </w:rPr>
        <w:t xml:space="preserve"> method </w:t>
      </w:r>
      <w:sdt>
        <w:sdtPr>
          <w:rPr>
            <w:szCs w:val="26"/>
          </w:rPr>
          <w:id w:val="-2014752184"/>
          <w:citation/>
        </w:sdtPr>
        <w:sdtEndPr/>
        <w:sdtContent>
          <w:r w:rsidRPr="00CD1DE7">
            <w:rPr>
              <w:szCs w:val="26"/>
            </w:rPr>
            <w:fldChar w:fldCharType="begin"/>
          </w:r>
          <w:r w:rsidRPr="00CD1DE7">
            <w:rPr>
              <w:szCs w:val="26"/>
            </w:rPr>
            <w:instrText xml:space="preserve"> CITATION Burden2011 \p 67-69 \l 1033  </w:instrText>
          </w:r>
          <w:r w:rsidRPr="00CD1DE7">
            <w:rPr>
              <w:szCs w:val="26"/>
            </w:rPr>
            <w:fldChar w:fldCharType="separate"/>
          </w:r>
          <w:r w:rsidRPr="00CD1DE7">
            <w:rPr>
              <w:noProof/>
              <w:szCs w:val="26"/>
            </w:rPr>
            <w:t>(Burden &amp; Faires, 2011, pp. 67-69)</w:t>
          </w:r>
          <w:r w:rsidRPr="00CD1DE7">
            <w:rPr>
              <w:szCs w:val="26"/>
            </w:rPr>
            <w:fldChar w:fldCharType="end"/>
          </w:r>
        </w:sdtContent>
      </w:sdt>
      <w:r>
        <w:rPr>
          <w:szCs w:val="26"/>
        </w:rPr>
        <w:t xml:space="preserve"> </w:t>
      </w:r>
      <w:r w:rsidR="000A5E86">
        <w:rPr>
          <w:szCs w:val="26"/>
        </w:rPr>
        <w:t xml:space="preserve">to solve such equation </w:t>
      </w:r>
      <w:r>
        <w:rPr>
          <w:szCs w:val="26"/>
        </w:rPr>
        <w:t>is not optimal solution</w:t>
      </w:r>
      <w:r w:rsidR="004D62CE">
        <w:rPr>
          <w:szCs w:val="26"/>
        </w:rPr>
        <w:t>.</w:t>
      </w:r>
      <w:r>
        <w:rPr>
          <w:szCs w:val="26"/>
        </w:rPr>
        <w:t xml:space="preserve"> Your attention please, we should concern the “exponent </w:t>
      </w:r>
      <w:r w:rsidR="00693E0E">
        <w:rPr>
          <w:szCs w:val="26"/>
        </w:rPr>
        <w:t>form</w:t>
      </w:r>
      <w:r>
        <w:rPr>
          <w:szCs w:val="26"/>
        </w:rPr>
        <w:t xml:space="preserve">” of </w:t>
      </w:r>
      <w:r w:rsidR="00797BE9" w:rsidRPr="00CD1DE7">
        <w:rPr>
          <w:szCs w:val="26"/>
        </w:rPr>
        <w:t>normal</w:t>
      </w:r>
      <w:r w:rsidR="00797BE9">
        <w:rPr>
          <w:szCs w:val="26"/>
        </w:rPr>
        <w:t>/exponential</w:t>
      </w:r>
      <w:r w:rsidR="00797BE9" w:rsidRPr="00CD1DE7">
        <w:rPr>
          <w:szCs w:val="26"/>
        </w:rPr>
        <w:t xml:space="preserve"> distribution</w:t>
      </w:r>
      <w:r w:rsidR="00797BE9">
        <w:rPr>
          <w:szCs w:val="26"/>
        </w:rPr>
        <w:t>s</w:t>
      </w:r>
      <w:r>
        <w:rPr>
          <w:szCs w:val="26"/>
        </w:rPr>
        <w:fldChar w:fldCharType="begin"/>
      </w:r>
      <w:r>
        <w:instrText xml:space="preserve"> XE "</w:instrText>
      </w:r>
      <w:r w:rsidRPr="0040730A">
        <w:rPr>
          <w:szCs w:val="26"/>
        </w:rPr>
        <w:instrText>Poisson distribution</w:instrText>
      </w:r>
      <w:r>
        <w:instrText xml:space="preserve">" </w:instrText>
      </w:r>
      <w:r>
        <w:rPr>
          <w:szCs w:val="26"/>
        </w:rPr>
        <w:fldChar w:fldCharType="end"/>
      </w:r>
      <w:r w:rsidR="004D62CE">
        <w:rPr>
          <w:szCs w:val="26"/>
        </w:rPr>
        <w:t>. The</w:t>
      </w:r>
      <w:r>
        <w:rPr>
          <w:szCs w:val="26"/>
        </w:rPr>
        <w:t xml:space="preserve"> </w:t>
      </w:r>
      <w:r w:rsidR="004D62CE">
        <w:rPr>
          <w:szCs w:val="26"/>
        </w:rPr>
        <w:t>recognition of</w:t>
      </w:r>
      <w:r>
        <w:rPr>
          <w:szCs w:val="26"/>
        </w:rPr>
        <w:t xml:space="preserve"> </w:t>
      </w:r>
      <w:r w:rsidR="004D62CE">
        <w:rPr>
          <w:szCs w:val="26"/>
        </w:rPr>
        <w:t xml:space="preserve">“exponent form” </w:t>
      </w:r>
      <w:r>
        <w:rPr>
          <w:szCs w:val="26"/>
        </w:rPr>
        <w:t>is very important. In fact, probabilistic distributions such as normal and exponent belong to exponential family of distribution. We should take advantages of exponential family</w:t>
      </w:r>
      <w:r w:rsidR="004D62CE">
        <w:rPr>
          <w:szCs w:val="26"/>
        </w:rPr>
        <w:t xml:space="preserve"> instead of finding the most general method to solve formula </w:t>
      </w:r>
      <w:hyperlink w:anchor="_Formula_IV.5.5._Equation" w:tooltip="Formula IV.5.5. Equation of single PDF parameter" w:history="1">
        <w:r w:rsidR="004D62CE">
          <w:rPr>
            <w:rStyle w:val="Hyperlink"/>
            <w:u w:val="none"/>
          </w:rPr>
          <w:t>II</w:t>
        </w:r>
        <w:r w:rsidR="004D62CE" w:rsidRPr="00C16F4F">
          <w:rPr>
            <w:rStyle w:val="Hyperlink"/>
            <w:u w:val="none"/>
          </w:rPr>
          <w:t>.5</w:t>
        </w:r>
      </w:hyperlink>
      <w:r w:rsidR="004D62CE">
        <w:rPr>
          <w:szCs w:val="26"/>
        </w:rPr>
        <w:t>.</w:t>
      </w:r>
      <w:r w:rsidR="00797BE9">
        <w:rPr>
          <w:szCs w:val="26"/>
        </w:rPr>
        <w:t xml:space="preserve"> Therefore, this section focuses on exponential family of observation </w:t>
      </w:r>
      <w:r w:rsidR="00797BE9" w:rsidRPr="00CD1DE7">
        <w:rPr>
          <w:szCs w:val="26"/>
        </w:rPr>
        <w:t>PDF</w:t>
      </w:r>
      <w:r w:rsidR="00797BE9">
        <w:rPr>
          <w:szCs w:val="26"/>
        </w:rPr>
        <w:t>.</w:t>
      </w:r>
      <w:r w:rsidR="00DC42F7">
        <w:rPr>
          <w:szCs w:val="26"/>
        </w:rPr>
        <w:t xml:space="preserve"> </w:t>
      </w:r>
      <w:r w:rsidR="00B96D24">
        <w:rPr>
          <w:szCs w:val="26"/>
        </w:rPr>
        <w:t>Later on, w</w:t>
      </w:r>
      <w:r w:rsidR="00DC42F7">
        <w:rPr>
          <w:szCs w:val="26"/>
        </w:rPr>
        <w:t xml:space="preserve">e will know that exponential family ranges over most of common distributions. In other words, solving successfully formula </w:t>
      </w:r>
      <w:hyperlink w:anchor="_Formula_IV.5.5._Equation" w:tooltip="Formula IV.5.5. Equation of single PDF parameter" w:history="1">
        <w:r w:rsidR="00DC42F7">
          <w:rPr>
            <w:rStyle w:val="Hyperlink"/>
            <w:u w:val="none"/>
          </w:rPr>
          <w:t>II</w:t>
        </w:r>
        <w:r w:rsidR="00DC42F7" w:rsidRPr="00C16F4F">
          <w:rPr>
            <w:rStyle w:val="Hyperlink"/>
            <w:u w:val="none"/>
          </w:rPr>
          <w:t>.5</w:t>
        </w:r>
      </w:hyperlink>
      <w:r w:rsidR="00DC42F7">
        <w:t xml:space="preserve"> with regard to </w:t>
      </w:r>
      <w:r w:rsidR="00DC42F7">
        <w:rPr>
          <w:szCs w:val="26"/>
        </w:rPr>
        <w:t>exponential family</w:t>
      </w:r>
      <w:r w:rsidR="00DC42F7">
        <w:t xml:space="preserve"> is </w:t>
      </w:r>
      <w:r w:rsidR="00016D2B">
        <w:t>close</w:t>
      </w:r>
      <w:r w:rsidR="00DC42F7">
        <w:t xml:space="preserve"> to finding the general method for determining parameter </w:t>
      </w:r>
      <w:proofErr w:type="gramStart"/>
      <w:r w:rsidR="00DC42F7">
        <w:t xml:space="preserve">estimate </w:t>
      </w:r>
      <w:proofErr w:type="gramEnd"/>
      <m:oMath>
        <m:acc>
          <m:accPr>
            <m:ctrlPr>
              <w:rPr>
                <w:rFonts w:ascii="Cambria Math" w:hAnsi="Cambria Math"/>
                <w:i/>
                <w:szCs w:val="26"/>
              </w:rPr>
            </m:ctrlPr>
          </m:accPr>
          <m:e>
            <m:r>
              <w:rPr>
                <w:rFonts w:ascii="Cambria Math" w:hAnsi="Cambria Math"/>
                <w:szCs w:val="26"/>
              </w:rPr>
              <m:t>θ</m:t>
            </m:r>
          </m:e>
        </m:acc>
      </m:oMath>
      <w:r w:rsidR="00DC42F7">
        <w:rPr>
          <w:szCs w:val="26"/>
        </w:rPr>
        <w:t>.</w:t>
      </w:r>
    </w:p>
    <w:p w:rsidR="0022445E" w:rsidRDefault="0022445E" w:rsidP="00227ECB">
      <w:pPr>
        <w:ind w:firstLine="360"/>
        <w:rPr>
          <w:szCs w:val="26"/>
        </w:rPr>
      </w:pPr>
      <w:r>
        <w:rPr>
          <w:szCs w:val="26"/>
        </w:rPr>
        <w:t>According to</w:t>
      </w:r>
      <w:r w:rsidR="00D41CF1">
        <w:rPr>
          <w:szCs w:val="26"/>
        </w:rPr>
        <w:t xml:space="preserve"> </w:t>
      </w:r>
      <w:sdt>
        <w:sdtPr>
          <w:rPr>
            <w:szCs w:val="26"/>
          </w:rPr>
          <w:id w:val="337356557"/>
          <w:citation/>
        </w:sdtPr>
        <w:sdtEndPr/>
        <w:sdtContent>
          <w:r w:rsidR="00D41CF1">
            <w:rPr>
              <w:szCs w:val="26"/>
            </w:rPr>
            <w:fldChar w:fldCharType="begin"/>
          </w:r>
          <w:r w:rsidR="00D41CF1">
            <w:rPr>
              <w:szCs w:val="26"/>
            </w:rPr>
            <w:instrText xml:space="preserve"> CITATION Wikipedia2016ExponentialFamily \l 1033 </w:instrText>
          </w:r>
          <w:r w:rsidR="00D41CF1">
            <w:rPr>
              <w:szCs w:val="26"/>
            </w:rPr>
            <w:fldChar w:fldCharType="separate"/>
          </w:r>
          <w:r w:rsidR="00D41CF1" w:rsidRPr="00273EEE">
            <w:rPr>
              <w:noProof/>
              <w:szCs w:val="26"/>
            </w:rPr>
            <w:t>(Wikipedia, Exponential family, 2016)</w:t>
          </w:r>
          <w:r w:rsidR="00D41CF1">
            <w:rPr>
              <w:szCs w:val="26"/>
            </w:rPr>
            <w:fldChar w:fldCharType="end"/>
          </w:r>
        </w:sdtContent>
      </w:sdt>
      <w:r>
        <w:rPr>
          <w:szCs w:val="26"/>
        </w:rPr>
        <w:t xml:space="preserve">, </w:t>
      </w:r>
      <w:r w:rsidR="00576FE9">
        <w:rPr>
          <w:szCs w:val="26"/>
        </w:rPr>
        <w:t xml:space="preserve">exponential family refers to a set of probabilistic distributions whose PDF (s) have the same </w:t>
      </w:r>
      <w:r w:rsidR="00F0799C">
        <w:rPr>
          <w:szCs w:val="26"/>
        </w:rPr>
        <w:t xml:space="preserve">exponential </w:t>
      </w:r>
      <w:r w:rsidR="0093365C">
        <w:rPr>
          <w:szCs w:val="26"/>
        </w:rPr>
        <w:t>form</w:t>
      </w:r>
      <w:r w:rsidR="00576FE9">
        <w:rPr>
          <w:szCs w:val="26"/>
        </w:rPr>
        <w:t xml:space="preserve"> as </w:t>
      </w:r>
      <w:r w:rsidR="00897B7C">
        <w:rPr>
          <w:szCs w:val="26"/>
        </w:rPr>
        <w:t>follows</w:t>
      </w:r>
      <w:r w:rsidR="00897B7C">
        <w:rPr>
          <w:rStyle w:val="Hyperlink"/>
          <w:color w:val="auto"/>
          <w:szCs w:val="26"/>
          <w:u w:val="none"/>
        </w:rPr>
        <w:t>:</w:t>
      </w:r>
    </w:p>
    <w:p w:rsidR="00227ECB" w:rsidRDefault="00227ECB" w:rsidP="00227EC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θ</m:t>
              </m:r>
            </m:e>
          </m:d>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m:t>
              </m:r>
              <m:d>
                <m:dPr>
                  <m:ctrlPr>
                    <w:rPr>
                      <w:rFonts w:ascii="Cambria Math" w:hAnsi="Cambria Math"/>
                      <w:i/>
                      <w:szCs w:val="26"/>
                    </w:rPr>
                  </m:ctrlPr>
                </m:dPr>
                <m:e>
                  <m:r>
                    <w:rPr>
                      <w:rFonts w:ascii="Cambria Math" w:hAnsi="Cambria Math"/>
                      <w:szCs w:val="26"/>
                    </w:rPr>
                    <m:t>θ</m:t>
                  </m:r>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d>
                    <m:dPr>
                      <m:ctrlPr>
                        <w:rPr>
                          <w:rFonts w:ascii="Cambria Math" w:hAnsi="Cambria Math"/>
                          <w:i/>
                          <w:szCs w:val="26"/>
                        </w:rPr>
                      </m:ctrlPr>
                    </m:dPr>
                    <m:e>
                      <m:r>
                        <w:rPr>
                          <w:rFonts w:ascii="Cambria Math" w:hAnsi="Cambria Math"/>
                          <w:szCs w:val="26"/>
                        </w:rPr>
                        <m:t>θ</m:t>
                      </m:r>
                    </m:e>
                  </m:d>
                </m:e>
              </m:d>
            </m:e>
          </m:d>
        </m:oMath>
      </m:oMathPara>
    </w:p>
    <w:p w:rsidR="00576FE9" w:rsidRDefault="00576FE9" w:rsidP="000A6302">
      <w:pPr>
        <w:rPr>
          <w:szCs w:val="26"/>
        </w:rPr>
      </w:pPr>
      <w:r>
        <w:rPr>
          <w:szCs w:val="26"/>
        </w:rPr>
        <w:t>Where,</w:t>
      </w:r>
    </w:p>
    <w:p w:rsidR="00FF3AE9" w:rsidRDefault="00FF3AE9" w:rsidP="00227ECB">
      <w:pPr>
        <w:pStyle w:val="ListParagraph"/>
        <w:numPr>
          <w:ilvl w:val="0"/>
          <w:numId w:val="135"/>
        </w:numPr>
      </w:pPr>
      <w:r w:rsidRPr="00227ECB">
        <w:t xml:space="preserve">The </w:t>
      </w:r>
      <w:r w:rsidRPr="00227ECB">
        <w:rPr>
          <w:i/>
        </w:rPr>
        <w:t>θ</w:t>
      </w:r>
      <w:r w:rsidRPr="00227ECB">
        <w:t xml:space="preserve"> = (</w:t>
      </w:r>
      <w:r w:rsidRPr="00227ECB">
        <w:rPr>
          <w:i/>
        </w:rPr>
        <w:t>θ</w:t>
      </w:r>
      <w:r w:rsidRPr="00227ECB">
        <w:rPr>
          <w:vertAlign w:val="subscript"/>
        </w:rPr>
        <w:t>1</w:t>
      </w:r>
      <w:r w:rsidRPr="00227ECB">
        <w:t xml:space="preserve">, </w:t>
      </w:r>
      <w:r w:rsidRPr="00227ECB">
        <w:rPr>
          <w:i/>
        </w:rPr>
        <w:t>θ</w:t>
      </w:r>
      <w:r w:rsidRPr="00227ECB">
        <w:rPr>
          <w:vertAlign w:val="subscript"/>
        </w:rPr>
        <w:t>2</w:t>
      </w:r>
      <w:proofErr w:type="gramStart"/>
      <w:r w:rsidRPr="00227ECB">
        <w:t>,…,</w:t>
      </w:r>
      <w:proofErr w:type="gramEnd"/>
      <w:r w:rsidRPr="00227ECB">
        <w:t xml:space="preserve"> </w:t>
      </w:r>
      <w:proofErr w:type="spellStart"/>
      <w:r w:rsidRPr="00227ECB">
        <w:rPr>
          <w:i/>
        </w:rPr>
        <w:t>θ</w:t>
      </w:r>
      <w:r w:rsidRPr="00227ECB">
        <w:rPr>
          <w:i/>
          <w:vertAlign w:val="subscript"/>
        </w:rPr>
        <w:t>n</w:t>
      </w:r>
      <w:proofErr w:type="spellEnd"/>
      <w:r w:rsidRPr="00227ECB">
        <w:t xml:space="preserve">) is vector of </w:t>
      </w:r>
      <w:r w:rsidRPr="00227ECB">
        <w:rPr>
          <w:i/>
        </w:rPr>
        <w:t>n</w:t>
      </w:r>
      <w:r w:rsidRPr="00227ECB">
        <w:t xml:space="preserve"> parameters </w:t>
      </w:r>
      <w:proofErr w:type="spellStart"/>
      <w:r w:rsidRPr="00227ECB">
        <w:rPr>
          <w:i/>
        </w:rPr>
        <w:t>θ</w:t>
      </w:r>
      <w:r w:rsidRPr="00227ECB">
        <w:rPr>
          <w:i/>
          <w:vertAlign w:val="subscript"/>
        </w:rPr>
        <w:t>i</w:t>
      </w:r>
      <w:proofErr w:type="spellEnd"/>
      <w:r w:rsidR="00D41CF1">
        <w:t xml:space="preserve"> (s).</w:t>
      </w:r>
      <w:r w:rsidR="001D415A" w:rsidRPr="00227ECB">
        <w:t xml:space="preserve"> Note that a scalar </w:t>
      </w:r>
      <w:r w:rsidR="00227ECB" w:rsidRPr="00227ECB">
        <w:t xml:space="preserve">known as a number </w:t>
      </w:r>
      <w:proofErr w:type="gramStart"/>
      <w:r w:rsidR="001D415A" w:rsidRPr="00227ECB">
        <w:t>is considered</w:t>
      </w:r>
      <w:proofErr w:type="gramEnd"/>
      <w:r w:rsidR="001D415A" w:rsidRPr="00227ECB">
        <w:t xml:space="preserve"> as 1-element vector.</w:t>
      </w:r>
    </w:p>
    <w:p w:rsidR="00C96055" w:rsidRPr="00227ECB" w:rsidRDefault="00C96055" w:rsidP="00227ECB">
      <w:pPr>
        <w:pStyle w:val="ListParagraph"/>
        <w:numPr>
          <w:ilvl w:val="0"/>
          <w:numId w:val="135"/>
        </w:numPr>
      </w:pPr>
      <w:r>
        <w:t xml:space="preserve">The </w:t>
      </w:r>
      <w:r w:rsidRPr="00C96055">
        <w:rPr>
          <w:i/>
        </w:rPr>
        <w:t>h</w:t>
      </w:r>
      <w:r>
        <w:t>(</w:t>
      </w:r>
      <w:r w:rsidRPr="00C96055">
        <w:rPr>
          <w:i/>
        </w:rPr>
        <w:t>x</w:t>
      </w:r>
      <w:r>
        <w:t xml:space="preserve">) is a function </w:t>
      </w:r>
      <w:r w:rsidR="00EF7C7B">
        <w:t xml:space="preserve">of </w:t>
      </w:r>
      <w:r w:rsidR="00EF7C7B" w:rsidRPr="00EF7C7B">
        <w:rPr>
          <w:i/>
        </w:rPr>
        <w:t>x</w:t>
      </w:r>
      <w:r w:rsidR="00A23D9B">
        <w:t xml:space="preserve">, which </w:t>
      </w:r>
      <w:proofErr w:type="gramStart"/>
      <w:r w:rsidR="00A23D9B">
        <w:t>is called</w:t>
      </w:r>
      <w:proofErr w:type="gramEnd"/>
      <w:r w:rsidR="00A23D9B">
        <w:t xml:space="preserve"> base measure</w:t>
      </w:r>
      <w:r>
        <w:t>.</w:t>
      </w:r>
    </w:p>
    <w:p w:rsidR="00FF3AE9" w:rsidRPr="00227ECB" w:rsidRDefault="00FF3AE9" w:rsidP="00227ECB">
      <w:pPr>
        <w:pStyle w:val="ListParagraph"/>
        <w:numPr>
          <w:ilvl w:val="0"/>
          <w:numId w:val="135"/>
        </w:numPr>
      </w:pPr>
      <w:r w:rsidRPr="00227ECB">
        <w:t>The</w:t>
      </w:r>
      <w:r w:rsidRPr="00227ECB">
        <w:rPr>
          <w:i/>
        </w:rPr>
        <w:t xml:space="preserve"> </w:t>
      </w:r>
      <w:proofErr w:type="gramStart"/>
      <w:r w:rsidRPr="00227ECB">
        <w:rPr>
          <w:i/>
        </w:rPr>
        <w:t>η</w:t>
      </w:r>
      <w:r w:rsidRPr="00227ECB">
        <w:t>(</w:t>
      </w:r>
      <w:proofErr w:type="gramEnd"/>
      <w:r w:rsidRPr="00227ECB">
        <w:rPr>
          <w:i/>
        </w:rPr>
        <w:t>θ</w:t>
      </w:r>
      <w:r w:rsidRPr="00227ECB">
        <w:t xml:space="preserve">) is function of </w:t>
      </w:r>
      <w:r w:rsidRPr="00227ECB">
        <w:rPr>
          <w:i/>
        </w:rPr>
        <w:t>θ</w:t>
      </w:r>
      <w:r w:rsidRPr="00227ECB">
        <w:t>, which is a vector.</w:t>
      </w:r>
      <w:r w:rsidR="0093365C" w:rsidRPr="00227ECB">
        <w:t xml:space="preserve"> If </w:t>
      </w:r>
      <w:proofErr w:type="gramStart"/>
      <w:r w:rsidR="001D415A" w:rsidRPr="00227ECB">
        <w:rPr>
          <w:i/>
        </w:rPr>
        <w:t>η</w:t>
      </w:r>
      <w:r w:rsidR="001D415A" w:rsidRPr="00227ECB">
        <w:t>(</w:t>
      </w:r>
      <w:proofErr w:type="gramEnd"/>
      <w:r w:rsidR="001D415A" w:rsidRPr="00227ECB">
        <w:rPr>
          <w:i/>
        </w:rPr>
        <w:t>θ</w:t>
      </w:r>
      <w:r w:rsidR="001D415A" w:rsidRPr="00227ECB">
        <w:t xml:space="preserve">) = </w:t>
      </w:r>
      <w:r w:rsidR="001D415A" w:rsidRPr="00227ECB">
        <w:rPr>
          <w:i/>
        </w:rPr>
        <w:t>θ</w:t>
      </w:r>
      <w:r w:rsidR="001D415A" w:rsidRPr="00227ECB">
        <w:t>, the PDF is called canonical.</w:t>
      </w:r>
      <w:r w:rsidR="00747B51">
        <w:t xml:space="preserve"> The function </w:t>
      </w:r>
      <w:proofErr w:type="gramStart"/>
      <w:r w:rsidR="00747B51" w:rsidRPr="00227ECB">
        <w:rPr>
          <w:i/>
        </w:rPr>
        <w:t>η</w:t>
      </w:r>
      <w:r w:rsidR="00747B51" w:rsidRPr="00227ECB">
        <w:t>(</w:t>
      </w:r>
      <w:proofErr w:type="gramEnd"/>
      <w:r w:rsidR="00747B51" w:rsidRPr="00227ECB">
        <w:rPr>
          <w:i/>
        </w:rPr>
        <w:t>θ</w:t>
      </w:r>
      <w:r w:rsidR="00747B51" w:rsidRPr="00227ECB">
        <w:t>)</w:t>
      </w:r>
      <w:r w:rsidR="00747B51">
        <w:t xml:space="preserve"> is known as natural parameter </w:t>
      </w:r>
      <w:r w:rsidR="00747B51" w:rsidRPr="00227ECB">
        <w:rPr>
          <w:i/>
        </w:rPr>
        <w:t>η</w:t>
      </w:r>
      <w:r w:rsidR="00747B51">
        <w:t xml:space="preserve"> whose dimension may be larger than </w:t>
      </w:r>
      <w:r w:rsidR="00747B51" w:rsidRPr="00227ECB">
        <w:rPr>
          <w:i/>
        </w:rPr>
        <w:t>θ</w:t>
      </w:r>
      <w:r w:rsidR="00747B51">
        <w:t>.</w:t>
      </w:r>
    </w:p>
    <w:p w:rsidR="00FF3AE9" w:rsidRPr="00227ECB" w:rsidRDefault="00FF3AE9" w:rsidP="00227ECB">
      <w:pPr>
        <w:pStyle w:val="ListParagraph"/>
        <w:numPr>
          <w:ilvl w:val="0"/>
          <w:numId w:val="135"/>
        </w:numPr>
      </w:pPr>
      <w:r w:rsidRPr="00227ECB">
        <w:t xml:space="preserve">The </w:t>
      </w:r>
      <w:r w:rsidRPr="00227ECB">
        <w:rPr>
          <w:i/>
        </w:rPr>
        <w:t>T</w:t>
      </w:r>
      <w:r w:rsidRPr="00227ECB">
        <w:t>(</w:t>
      </w:r>
      <w:r w:rsidRPr="00227ECB">
        <w:rPr>
          <w:i/>
        </w:rPr>
        <w:t>x</w:t>
      </w:r>
      <w:r w:rsidRPr="00227ECB">
        <w:t xml:space="preserve">) is </w:t>
      </w:r>
      <w:r w:rsidR="007A11D6" w:rsidRPr="00227ECB">
        <w:t>function</w:t>
      </w:r>
      <w:r w:rsidRPr="00227ECB">
        <w:t xml:space="preserve"> of </w:t>
      </w:r>
      <w:r w:rsidRPr="00227ECB">
        <w:rPr>
          <w:i/>
        </w:rPr>
        <w:t>x</w:t>
      </w:r>
      <w:r w:rsidR="007A11D6" w:rsidRPr="00227ECB">
        <w:t xml:space="preserve">, which is </w:t>
      </w:r>
      <w:r w:rsidR="00897B7C">
        <w:t>sufficient statistic</w:t>
      </w:r>
      <w:r w:rsidR="007A11D6" w:rsidRPr="00227ECB">
        <w:t>.</w:t>
      </w:r>
    </w:p>
    <w:p w:rsidR="007A11D6" w:rsidRPr="00227ECB" w:rsidRDefault="007A11D6" w:rsidP="00227ECB">
      <w:pPr>
        <w:pStyle w:val="ListParagraph"/>
        <w:numPr>
          <w:ilvl w:val="0"/>
          <w:numId w:val="135"/>
        </w:numPr>
      </w:pPr>
      <w:r w:rsidRPr="00227ECB">
        <w:t xml:space="preserve">The notation </w:t>
      </w:r>
      <m:oMath>
        <m:r>
          <w:rPr>
            <w:rFonts w:ascii="Cambria Math" w:hAnsi="Cambria Math"/>
          </w:rPr>
          <m:t>η⋅T</m:t>
        </m:r>
        <m:d>
          <m:dPr>
            <m:ctrlPr>
              <w:rPr>
                <w:rFonts w:ascii="Cambria Math" w:hAnsi="Cambria Math"/>
                <w:i/>
              </w:rPr>
            </m:ctrlPr>
          </m:dPr>
          <m:e>
            <m:r>
              <w:rPr>
                <w:rFonts w:ascii="Cambria Math" w:hAnsi="Cambria Math"/>
              </w:rPr>
              <m:t>x</m:t>
            </m:r>
          </m:e>
        </m:d>
      </m:oMath>
      <w:r w:rsidRPr="00227ECB">
        <w:t xml:space="preserve"> denotes scalar product of </w:t>
      </w:r>
      <w:proofErr w:type="gramStart"/>
      <w:r w:rsidRPr="00227ECB">
        <w:rPr>
          <w:i/>
        </w:rPr>
        <w:t>η</w:t>
      </w:r>
      <w:r w:rsidRPr="00227ECB">
        <w:t>(</w:t>
      </w:r>
      <w:proofErr w:type="gramEnd"/>
      <w:r w:rsidRPr="00227ECB">
        <w:rPr>
          <w:i/>
        </w:rPr>
        <w:t>θ</w:t>
      </w:r>
      <w:r w:rsidRPr="00227ECB">
        <w:t xml:space="preserve">) and </w:t>
      </w:r>
      <w:r w:rsidRPr="00227ECB">
        <w:rPr>
          <w:i/>
        </w:rPr>
        <w:t>T</w:t>
      </w:r>
      <w:r w:rsidRPr="00227ECB">
        <w:t>(</w:t>
      </w:r>
      <w:r w:rsidRPr="00227ECB">
        <w:rPr>
          <w:i/>
        </w:rPr>
        <w:t>x</w:t>
      </w:r>
      <w:r w:rsidRPr="00227ECB">
        <w:t>).</w:t>
      </w:r>
      <w:r w:rsidR="00227ECB" w:rsidRPr="00227ECB">
        <w:t xml:space="preserve"> Note that the scalar product of two scalars is multiplication of such two scalars.</w:t>
      </w:r>
    </w:p>
    <w:p w:rsidR="00227ECB" w:rsidRPr="00227ECB" w:rsidRDefault="00227ECB" w:rsidP="00227ECB">
      <w:pPr>
        <w:pStyle w:val="ListParagraph"/>
        <w:numPr>
          <w:ilvl w:val="0"/>
          <w:numId w:val="135"/>
        </w:numPr>
      </w:pPr>
      <w:r w:rsidRPr="00227ECB">
        <w:t xml:space="preserve">The </w:t>
      </w:r>
      <w:proofErr w:type="gramStart"/>
      <w:r w:rsidRPr="00227ECB">
        <w:rPr>
          <w:i/>
        </w:rPr>
        <w:t>A</w:t>
      </w:r>
      <w:r w:rsidRPr="00227ECB">
        <w:t>(</w:t>
      </w:r>
      <w:proofErr w:type="gramEnd"/>
      <w:r w:rsidRPr="00227ECB">
        <w:rPr>
          <w:i/>
        </w:rPr>
        <w:t>θ</w:t>
      </w:r>
      <w:r w:rsidRPr="00227ECB">
        <w:t xml:space="preserve">) is </w:t>
      </w:r>
      <w:r w:rsidR="00976927">
        <w:t xml:space="preserve">log-partition function which </w:t>
      </w:r>
      <w:r w:rsidR="00EF7C7B">
        <w:t>is used to normalize PDF</w:t>
      </w:r>
      <w:r w:rsidRPr="00227ECB">
        <w:t>.</w:t>
      </w:r>
      <w:r w:rsidR="00976927">
        <w:t xml:space="preserve"> It </w:t>
      </w:r>
      <w:proofErr w:type="gramStart"/>
      <w:r w:rsidR="00976927">
        <w:t>will be mentioned</w:t>
      </w:r>
      <w:proofErr w:type="gramEnd"/>
      <w:r w:rsidR="00976927">
        <w:t xml:space="preserve"> later on.</w:t>
      </w:r>
    </w:p>
    <w:p w:rsidR="00747B51" w:rsidRPr="00897B7C" w:rsidRDefault="00227ECB" w:rsidP="00747B51">
      <w:pPr>
        <w:rPr>
          <w:szCs w:val="26"/>
        </w:rPr>
      </w:pPr>
      <w:r>
        <w:rPr>
          <w:szCs w:val="26"/>
        </w:rPr>
        <w:t xml:space="preserve">All functions </w:t>
      </w:r>
      <w:proofErr w:type="gramStart"/>
      <w:r w:rsidRPr="00FF3AE9">
        <w:rPr>
          <w:i/>
          <w:szCs w:val="26"/>
        </w:rPr>
        <w:t>η</w:t>
      </w:r>
      <w:r>
        <w:rPr>
          <w:szCs w:val="26"/>
        </w:rPr>
        <w:t>(</w:t>
      </w:r>
      <w:proofErr w:type="gramEnd"/>
      <w:r w:rsidRPr="00FF3AE9">
        <w:rPr>
          <w:i/>
          <w:szCs w:val="26"/>
        </w:rPr>
        <w:t>θ</w:t>
      </w:r>
      <w:r>
        <w:rPr>
          <w:szCs w:val="26"/>
        </w:rPr>
        <w:t xml:space="preserve">), </w:t>
      </w:r>
      <w:r w:rsidRPr="0093365C">
        <w:rPr>
          <w:i/>
          <w:szCs w:val="26"/>
        </w:rPr>
        <w:t>T</w:t>
      </w:r>
      <w:r>
        <w:rPr>
          <w:szCs w:val="26"/>
        </w:rPr>
        <w:t>(</w:t>
      </w:r>
      <w:r w:rsidRPr="0093365C">
        <w:rPr>
          <w:i/>
          <w:szCs w:val="26"/>
        </w:rPr>
        <w:t>x</w:t>
      </w:r>
      <w:r>
        <w:rPr>
          <w:szCs w:val="26"/>
        </w:rPr>
        <w:t xml:space="preserve">), and </w:t>
      </w:r>
      <w:r w:rsidRPr="00227ECB">
        <w:rPr>
          <w:i/>
          <w:szCs w:val="26"/>
        </w:rPr>
        <w:t>A</w:t>
      </w:r>
      <w:r>
        <w:rPr>
          <w:szCs w:val="26"/>
        </w:rPr>
        <w:t>(</w:t>
      </w:r>
      <w:r w:rsidR="00EF25BA" w:rsidRPr="00227ECB">
        <w:rPr>
          <w:i/>
        </w:rPr>
        <w:t>η</w:t>
      </w:r>
      <w:r w:rsidR="00EF25BA" w:rsidRPr="00227ECB">
        <w:t>(</w:t>
      </w:r>
      <w:r w:rsidR="00EF25BA" w:rsidRPr="00227ECB">
        <w:rPr>
          <w:i/>
        </w:rPr>
        <w:t>θ</w:t>
      </w:r>
      <w:r w:rsidR="00EF25BA" w:rsidRPr="00227ECB">
        <w:t>)</w:t>
      </w:r>
      <w:r>
        <w:rPr>
          <w:szCs w:val="26"/>
        </w:rPr>
        <w:t>)</w:t>
      </w:r>
      <w:r w:rsidR="00C96055">
        <w:rPr>
          <w:szCs w:val="26"/>
        </w:rPr>
        <w:t xml:space="preserve"> are known. </w:t>
      </w:r>
      <w:r w:rsidR="00897B7C">
        <w:rPr>
          <w:szCs w:val="26"/>
        </w:rPr>
        <w:t>F</w:t>
      </w:r>
      <w:r w:rsidR="00747B51">
        <w:rPr>
          <w:szCs w:val="26"/>
        </w:rPr>
        <w:t xml:space="preserve">ormula </w:t>
      </w:r>
      <w:hyperlink w:anchor="_Formula_IV.1._Canonical" w:tooltip="Formula IV.1. Exponential family PDF" w:history="1">
        <w:r w:rsidR="00747B51" w:rsidRPr="00A837DA">
          <w:rPr>
            <w:rStyle w:val="Hyperlink"/>
            <w:szCs w:val="26"/>
            <w:u w:val="none"/>
          </w:rPr>
          <w:t>IV.1</w:t>
        </w:r>
      </w:hyperlink>
      <w:r w:rsidR="00747B51">
        <w:rPr>
          <w:rStyle w:val="Hyperlink"/>
          <w:color w:val="auto"/>
          <w:szCs w:val="26"/>
          <w:u w:val="none"/>
        </w:rPr>
        <w:t xml:space="preserve"> speci</w:t>
      </w:r>
      <w:r w:rsidR="00897B7C">
        <w:rPr>
          <w:rStyle w:val="Hyperlink"/>
          <w:color w:val="auto"/>
          <w:szCs w:val="26"/>
          <w:u w:val="none"/>
        </w:rPr>
        <w:t xml:space="preserve">fies the exponential family PDF with note that function </w:t>
      </w:r>
      <w:proofErr w:type="gramStart"/>
      <w:r w:rsidR="00897B7C" w:rsidRPr="00227ECB">
        <w:rPr>
          <w:i/>
        </w:rPr>
        <w:t>η</w:t>
      </w:r>
      <w:r w:rsidR="00897B7C" w:rsidRPr="00227ECB">
        <w:t>(</w:t>
      </w:r>
      <w:proofErr w:type="gramEnd"/>
      <w:r w:rsidR="00897B7C" w:rsidRPr="00227ECB">
        <w:rPr>
          <w:i/>
        </w:rPr>
        <w:t>θ</w:t>
      </w:r>
      <w:r w:rsidR="00897B7C" w:rsidRPr="00227ECB">
        <w:t>)</w:t>
      </w:r>
      <w:r w:rsidR="00897B7C">
        <w:t xml:space="preserve"> is considered as natural parameter </w:t>
      </w:r>
      <w:r w:rsidR="00897B7C" w:rsidRPr="00227ECB">
        <w:rPr>
          <w:i/>
        </w:rPr>
        <w:t>η</w:t>
      </w:r>
      <w:r w:rsidR="00897B7C">
        <w:t>.</w:t>
      </w:r>
    </w:p>
    <w:p w:rsidR="00747B51" w:rsidRDefault="00747B51" w:rsidP="00EF25BA">
      <w:pPr>
        <w:rPr>
          <w:szCs w:val="26"/>
        </w:rPr>
      </w:pPr>
    </w:p>
    <w:p w:rsidR="00747B51" w:rsidRPr="00897B7C" w:rsidRDefault="00747B51" w:rsidP="00D63E85">
      <w:pPr>
        <w:spacing w:after="60"/>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η</m:t>
              </m:r>
            </m:e>
          </m:d>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oMath>
      </m:oMathPara>
    </w:p>
    <w:p w:rsidR="00897B7C" w:rsidRPr="00897B7C" w:rsidRDefault="00897B7C" w:rsidP="00897B7C">
      <w:pPr>
        <w:ind w:left="360"/>
        <w:rPr>
          <w:szCs w:val="26"/>
        </w:rPr>
      </w:pPr>
      <w:r>
        <w:rPr>
          <w:szCs w:val="26"/>
        </w:rPr>
        <w:t xml:space="preserve">Where </w:t>
      </w:r>
      <w:r w:rsidRPr="00227ECB">
        <w:rPr>
          <w:i/>
        </w:rPr>
        <w:t>η</w:t>
      </w:r>
      <w:r w:rsidRPr="00227ECB">
        <w:t xml:space="preserve"> is </w:t>
      </w:r>
      <w:r>
        <w:t xml:space="preserve">natural parameter which is </w:t>
      </w:r>
      <w:r w:rsidRPr="00227ECB">
        <w:t xml:space="preserve">function of </w:t>
      </w:r>
      <w:r w:rsidRPr="00227ECB">
        <w:rPr>
          <w:i/>
        </w:rPr>
        <w:t>θ</w:t>
      </w:r>
      <w:r w:rsidR="00456722">
        <w:t xml:space="preserve"> and so </w:t>
      </w:r>
      <w:proofErr w:type="gramStart"/>
      <w:r w:rsidR="00456722" w:rsidRPr="00456722">
        <w:rPr>
          <w:i/>
        </w:rPr>
        <w:t>A</w:t>
      </w:r>
      <w:r w:rsidR="00456722">
        <w:t>(</w:t>
      </w:r>
      <w:proofErr w:type="gramEnd"/>
      <w:r w:rsidR="00456722" w:rsidRPr="00456722">
        <w:rPr>
          <w:i/>
        </w:rPr>
        <w:t>η</w:t>
      </w:r>
      <w:r w:rsidR="00456722">
        <w:t xml:space="preserve">) is always specified by function of </w:t>
      </w:r>
      <w:r w:rsidR="00456722" w:rsidRPr="00456722">
        <w:rPr>
          <w:i/>
        </w:rPr>
        <w:t>θ</w:t>
      </w:r>
      <w:r w:rsidR="00456722">
        <w:t>.</w:t>
      </w:r>
    </w:p>
    <w:p w:rsidR="00747B51" w:rsidRPr="00127F10" w:rsidRDefault="00747B51" w:rsidP="00747B51">
      <w:pPr>
        <w:pStyle w:val="Heading8"/>
        <w:ind w:left="360"/>
      </w:pPr>
      <w:bookmarkStart w:id="206" w:name="_Toc451437852"/>
      <w:r w:rsidRPr="00127F10">
        <w:rPr>
          <w:b/>
        </w:rPr>
        <w:t xml:space="preserve">Formula </w:t>
      </w:r>
      <w:r>
        <w:rPr>
          <w:b/>
        </w:rPr>
        <w:t>IV</w:t>
      </w:r>
      <w:r w:rsidRPr="00127F10">
        <w:rPr>
          <w:b/>
        </w:rPr>
        <w:t>.</w:t>
      </w:r>
      <w:r>
        <w:rPr>
          <w:b/>
        </w:rPr>
        <w:t>1</w:t>
      </w:r>
      <w:r w:rsidRPr="00127F10">
        <w:rPr>
          <w:b/>
        </w:rPr>
        <w:t>.</w:t>
      </w:r>
      <w:r w:rsidRPr="00127F10">
        <w:t xml:space="preserve"> </w:t>
      </w:r>
      <w:r>
        <w:t>Exponential family PDF</w:t>
      </w:r>
      <w:bookmarkEnd w:id="206"/>
    </w:p>
    <w:p w:rsidR="0026193A" w:rsidRDefault="00273EEE" w:rsidP="000A6302">
      <w:pPr>
        <w:rPr>
          <w:szCs w:val="26"/>
        </w:rPr>
      </w:pPr>
      <w:r>
        <w:rPr>
          <w:szCs w:val="26"/>
        </w:rPr>
        <w:t xml:space="preserve">According to </w:t>
      </w:r>
      <w:sdt>
        <w:sdtPr>
          <w:rPr>
            <w:szCs w:val="26"/>
          </w:rPr>
          <w:id w:val="-2086056027"/>
          <w:citation/>
        </w:sdtPr>
        <w:sdtEndPr/>
        <w:sdtContent>
          <w:r>
            <w:rPr>
              <w:szCs w:val="26"/>
            </w:rPr>
            <w:fldChar w:fldCharType="begin"/>
          </w:r>
          <w:r>
            <w:rPr>
              <w:szCs w:val="26"/>
            </w:rPr>
            <w:instrText xml:space="preserve"> CITATION Wikipedia2016ExponentialFamily \l 1033 </w:instrText>
          </w:r>
          <w:r>
            <w:rPr>
              <w:szCs w:val="26"/>
            </w:rPr>
            <w:fldChar w:fldCharType="separate"/>
          </w:r>
          <w:r w:rsidRPr="00273EEE">
            <w:rPr>
              <w:noProof/>
              <w:szCs w:val="26"/>
            </w:rPr>
            <w:t>(Wikipedia, Exponential family, 2016)</w:t>
          </w:r>
          <w:r>
            <w:rPr>
              <w:szCs w:val="26"/>
            </w:rPr>
            <w:fldChar w:fldCharType="end"/>
          </w:r>
        </w:sdtContent>
      </w:sdt>
      <w:r>
        <w:rPr>
          <w:szCs w:val="26"/>
        </w:rPr>
        <w:t>, m</w:t>
      </w:r>
      <w:r w:rsidR="00D5396C">
        <w:rPr>
          <w:szCs w:val="26"/>
        </w:rPr>
        <w:t xml:space="preserve">ost of common distributions </w:t>
      </w:r>
      <w:r w:rsidR="0026193A">
        <w:rPr>
          <w:szCs w:val="26"/>
        </w:rPr>
        <w:t xml:space="preserve">belong to exponential family, </w:t>
      </w:r>
      <w:r w:rsidR="00D5396C">
        <w:rPr>
          <w:szCs w:val="26"/>
        </w:rPr>
        <w:t>for instance:</w:t>
      </w:r>
      <w:r w:rsidR="0026193A">
        <w:rPr>
          <w:szCs w:val="26"/>
        </w:rPr>
        <w:t xml:space="preserve"> </w:t>
      </w:r>
      <w:r w:rsidR="00841EE7" w:rsidRPr="00841EE7">
        <w:rPr>
          <w:szCs w:val="26"/>
        </w:rPr>
        <w:t xml:space="preserve">normal, </w:t>
      </w:r>
      <w:r w:rsidR="00041AAF">
        <w:rPr>
          <w:szCs w:val="26"/>
        </w:rPr>
        <w:t xml:space="preserve">log-normal, </w:t>
      </w:r>
      <w:r w:rsidR="00841EE7" w:rsidRPr="00841EE7">
        <w:rPr>
          <w:szCs w:val="26"/>
        </w:rPr>
        <w:t xml:space="preserve">exponential, gamma, chi-squared, beta, </w:t>
      </w:r>
      <w:proofErr w:type="spellStart"/>
      <w:r w:rsidR="00841EE7" w:rsidRPr="00841EE7">
        <w:rPr>
          <w:szCs w:val="26"/>
        </w:rPr>
        <w:t>Dirichlet</w:t>
      </w:r>
      <w:proofErr w:type="spellEnd"/>
      <w:r w:rsidR="00841EE7" w:rsidRPr="00841EE7">
        <w:rPr>
          <w:szCs w:val="26"/>
        </w:rPr>
        <w:t xml:space="preserve">, Bernoulli, categorical, Poisson, </w:t>
      </w:r>
      <w:r w:rsidR="00041AAF">
        <w:rPr>
          <w:szCs w:val="26"/>
        </w:rPr>
        <w:t xml:space="preserve">geometric, inverse Gaussian, von </w:t>
      </w:r>
      <w:proofErr w:type="spellStart"/>
      <w:r w:rsidR="00041AAF">
        <w:rPr>
          <w:szCs w:val="26"/>
        </w:rPr>
        <w:t>Mises</w:t>
      </w:r>
      <w:proofErr w:type="spellEnd"/>
      <w:r w:rsidR="00041AAF">
        <w:rPr>
          <w:szCs w:val="26"/>
        </w:rPr>
        <w:t xml:space="preserve">, von </w:t>
      </w:r>
      <w:proofErr w:type="spellStart"/>
      <w:r w:rsidR="00041AAF">
        <w:rPr>
          <w:szCs w:val="26"/>
        </w:rPr>
        <w:t>Mises</w:t>
      </w:r>
      <w:proofErr w:type="spellEnd"/>
      <w:r w:rsidR="00041AAF">
        <w:rPr>
          <w:szCs w:val="26"/>
        </w:rPr>
        <w:t xml:space="preserve">-Fisher, </w:t>
      </w:r>
      <w:proofErr w:type="spellStart"/>
      <w:r w:rsidR="00841EE7" w:rsidRPr="00841EE7">
        <w:rPr>
          <w:szCs w:val="26"/>
        </w:rPr>
        <w:t>Wishart</w:t>
      </w:r>
      <w:proofErr w:type="spellEnd"/>
      <w:r w:rsidR="00841EE7" w:rsidRPr="00841EE7">
        <w:rPr>
          <w:szCs w:val="26"/>
        </w:rPr>
        <w:t xml:space="preserve">, Inverse </w:t>
      </w:r>
      <w:proofErr w:type="spellStart"/>
      <w:r w:rsidR="00841EE7" w:rsidRPr="00841EE7">
        <w:rPr>
          <w:szCs w:val="26"/>
        </w:rPr>
        <w:lastRenderedPageBreak/>
        <w:t>Wishart</w:t>
      </w:r>
      <w:proofErr w:type="spellEnd"/>
      <w:r w:rsidR="00841EE7">
        <w:rPr>
          <w:szCs w:val="26"/>
        </w:rPr>
        <w:t xml:space="preserve">, </w:t>
      </w:r>
      <w:r w:rsidR="00841EE7" w:rsidRPr="00841EE7">
        <w:rPr>
          <w:szCs w:val="26"/>
        </w:rPr>
        <w:t xml:space="preserve">binomial with fixed number of trials, multinomial with fixed number of trials, </w:t>
      </w:r>
      <w:r w:rsidR="00841EE7">
        <w:rPr>
          <w:szCs w:val="26"/>
        </w:rPr>
        <w:t>negative binomial with fixed number of failures</w:t>
      </w:r>
      <w:r w:rsidR="0026193A">
        <w:rPr>
          <w:szCs w:val="26"/>
        </w:rPr>
        <w:t>.</w:t>
      </w:r>
    </w:p>
    <w:p w:rsidR="00227ECB" w:rsidRPr="00227ECB" w:rsidRDefault="00227ECB" w:rsidP="0026193A">
      <w:pPr>
        <w:ind w:firstLine="360"/>
        <w:rPr>
          <w:szCs w:val="26"/>
        </w:rPr>
      </w:pPr>
      <w:r>
        <w:rPr>
          <w:szCs w:val="26"/>
        </w:rPr>
        <w:t xml:space="preserve">The </w:t>
      </w:r>
      <w:r w:rsidR="00273EEE">
        <w:t xml:space="preserve">log-partition function </w:t>
      </w:r>
      <w:proofErr w:type="gramStart"/>
      <w:r w:rsidR="00F94D82" w:rsidRPr="00227ECB">
        <w:rPr>
          <w:i/>
          <w:szCs w:val="26"/>
        </w:rPr>
        <w:t>A</w:t>
      </w:r>
      <w:r w:rsidR="00F94D82">
        <w:rPr>
          <w:szCs w:val="26"/>
        </w:rPr>
        <w:t>(</w:t>
      </w:r>
      <w:proofErr w:type="gramEnd"/>
      <w:r w:rsidR="00273EEE">
        <w:rPr>
          <w:i/>
          <w:szCs w:val="26"/>
        </w:rPr>
        <w:t>η</w:t>
      </w:r>
      <w:r w:rsidR="00F94D82">
        <w:rPr>
          <w:szCs w:val="26"/>
        </w:rPr>
        <w:t xml:space="preserve">) </w:t>
      </w:r>
      <w:r>
        <w:rPr>
          <w:szCs w:val="26"/>
        </w:rPr>
        <w:t>is determined based on a property of PDF that integral of any PDF from negative infinity to positive infinity is 1.</w:t>
      </w:r>
    </w:p>
    <w:p w:rsidR="00FF3AE9" w:rsidRPr="00F94D82" w:rsidRDefault="00FE3715" w:rsidP="000A6302">
      <w:pPr>
        <w:rPr>
          <w:szCs w:val="26"/>
        </w:rPr>
      </w:pPr>
      <m:oMathPara>
        <m:oMathParaPr>
          <m:jc m:val="left"/>
        </m:oMathParaPr>
        <m:oMath>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θ</m:t>
                  </m:r>
                </m:e>
              </m:d>
              <m:r>
                <w:rPr>
                  <w:rFonts w:ascii="Cambria Math" w:hAnsi="Cambria Math"/>
                  <w:szCs w:val="26"/>
                </w:rPr>
                <m:t>dx</m:t>
              </m:r>
            </m:e>
          </m:nary>
          <m:r>
            <w:rPr>
              <w:rFonts w:ascii="Cambria Math" w:hAnsi="Cambria Math"/>
              <w:szCs w:val="26"/>
            </w:rPr>
            <m:t>=</m:t>
          </m:r>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r>
                <w:rPr>
                  <w:rFonts w:ascii="Cambria Math" w:hAnsi="Cambria Math"/>
                  <w:szCs w:val="26"/>
                </w:rPr>
                <m:t>dx</m:t>
              </m:r>
            </m:e>
          </m:nary>
          <m:r>
            <w:rPr>
              <w:rFonts w:ascii="Cambria Math" w:hAnsi="Cambria Math"/>
              <w:szCs w:val="26"/>
            </w:rPr>
            <m:t>=exp</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r>
            <w:rPr>
              <w:rFonts w:ascii="Cambria Math" w:hAnsi="Cambria Math"/>
              <w:szCs w:val="26"/>
            </w:rPr>
            <m:t>=1</m:t>
          </m:r>
        </m:oMath>
      </m:oMathPara>
    </w:p>
    <w:p w:rsidR="00F94D82" w:rsidRDefault="00F0799C" w:rsidP="000A6302">
      <w:pPr>
        <w:rPr>
          <w:szCs w:val="26"/>
        </w:rPr>
      </w:pPr>
      <w:r>
        <w:rPr>
          <w:szCs w:val="26"/>
        </w:rPr>
        <w:t xml:space="preserve">It implies </w:t>
      </w:r>
      <w:proofErr w:type="gramStart"/>
      <w:r w:rsidRPr="00227ECB">
        <w:rPr>
          <w:i/>
          <w:szCs w:val="26"/>
        </w:rPr>
        <w:t>A</w:t>
      </w:r>
      <w:r>
        <w:rPr>
          <w:szCs w:val="26"/>
        </w:rPr>
        <w:t>(</w:t>
      </w:r>
      <w:proofErr w:type="gramEnd"/>
      <w:r w:rsidR="00273EEE">
        <w:rPr>
          <w:i/>
          <w:szCs w:val="26"/>
        </w:rPr>
        <w:t>η</w:t>
      </w:r>
      <w:r>
        <w:rPr>
          <w:szCs w:val="26"/>
        </w:rPr>
        <w:t xml:space="preserve">) is determined by </w:t>
      </w:r>
      <w:r w:rsidR="00A837DA">
        <w:rPr>
          <w:szCs w:val="26"/>
        </w:rPr>
        <w:t xml:space="preserve">formula </w:t>
      </w:r>
      <w:hyperlink w:anchor="_Formula_IV.2._Generating" w:tooltip="Formula IV.2. Log-partition function A(η)" w:history="1">
        <w:r w:rsidR="00A837DA" w:rsidRPr="00A837DA">
          <w:rPr>
            <w:rStyle w:val="Hyperlink"/>
            <w:szCs w:val="26"/>
            <w:u w:val="none"/>
          </w:rPr>
          <w:t>IV.2</w:t>
        </w:r>
      </w:hyperlink>
      <w:r w:rsidR="00016D2B">
        <w:rPr>
          <w:szCs w:val="26"/>
        </w:rPr>
        <w:t xml:space="preserve"> </w:t>
      </w:r>
      <w:sdt>
        <w:sdtPr>
          <w:rPr>
            <w:szCs w:val="26"/>
          </w:rPr>
          <w:id w:val="584963497"/>
          <w:citation/>
        </w:sdtPr>
        <w:sdtEndPr/>
        <w:sdtContent>
          <w:r w:rsidR="00016D2B">
            <w:rPr>
              <w:szCs w:val="26"/>
            </w:rPr>
            <w:fldChar w:fldCharType="begin"/>
          </w:r>
          <w:r w:rsidR="00016D2B">
            <w:rPr>
              <w:szCs w:val="26"/>
            </w:rPr>
            <w:instrText xml:space="preserve">CITATION Jebara2015 \p 7 \l 1033 </w:instrText>
          </w:r>
          <w:r w:rsidR="00016D2B">
            <w:rPr>
              <w:szCs w:val="26"/>
            </w:rPr>
            <w:fldChar w:fldCharType="separate"/>
          </w:r>
          <w:r w:rsidR="00016D2B" w:rsidRPr="00016D2B">
            <w:rPr>
              <w:noProof/>
              <w:szCs w:val="26"/>
            </w:rPr>
            <w:t>(Jebara, 2015, p. 7)</w:t>
          </w:r>
          <w:r w:rsidR="00016D2B">
            <w:rPr>
              <w:szCs w:val="26"/>
            </w:rPr>
            <w:fldChar w:fldCharType="end"/>
          </w:r>
        </w:sdtContent>
      </w:sdt>
      <w:r w:rsidR="00016D2B">
        <w:rPr>
          <w:szCs w:val="26"/>
        </w:rPr>
        <w:t>.</w:t>
      </w:r>
    </w:p>
    <w:p w:rsidR="00A837DA" w:rsidRDefault="00A837DA" w:rsidP="000A6302">
      <w:pPr>
        <w:rPr>
          <w:szCs w:val="26"/>
        </w:rPr>
      </w:pPr>
    </w:p>
    <w:p w:rsidR="00A837DA" w:rsidRDefault="00A837DA" w:rsidP="00D63E85">
      <w:pPr>
        <w:spacing w:after="60"/>
        <w:rPr>
          <w:szCs w:val="26"/>
        </w:rPr>
      </w:pPr>
      <m:oMathPara>
        <m:oMath>
          <m:r>
            <w:rPr>
              <w:rFonts w:ascii="Cambria Math" w:hAnsi="Cambria Math"/>
              <w:szCs w:val="26"/>
            </w:rPr>
            <m:t>A</m:t>
          </m:r>
          <m:d>
            <m:dPr>
              <m:ctrlPr>
                <w:rPr>
                  <w:rFonts w:ascii="Cambria Math" w:hAnsi="Cambria Math"/>
                  <w:i/>
                  <w:szCs w:val="26"/>
                </w:rPr>
              </m:ctrlPr>
            </m:dPr>
            <m:e>
              <m:r>
                <w:rPr>
                  <w:rFonts w:ascii="Cambria Math" w:hAnsi="Cambria Math"/>
                  <w:szCs w:val="26"/>
                </w:rPr>
                <m:t>η</m:t>
              </m:r>
            </m:e>
          </m:d>
          <m:r>
            <w:rPr>
              <w:rFonts w:ascii="Cambria Math" w:hAnsi="Cambria Math"/>
              <w:szCs w:val="26"/>
            </w:rPr>
            <m:t>=ln</m:t>
          </m:r>
          <m:d>
            <m:dPr>
              <m:ctrlPr>
                <w:rPr>
                  <w:rFonts w:ascii="Cambria Math" w:hAnsi="Cambria Math"/>
                  <w:i/>
                  <w:szCs w:val="26"/>
                </w:rPr>
              </m:ctrlPr>
            </m:dPr>
            <m:e>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e>
          </m:d>
        </m:oMath>
      </m:oMathPara>
    </w:p>
    <w:p w:rsidR="00A837DA" w:rsidRPr="00127F10" w:rsidRDefault="00A837DA" w:rsidP="00A837DA">
      <w:pPr>
        <w:pStyle w:val="Heading8"/>
        <w:ind w:left="360"/>
      </w:pPr>
      <w:bookmarkStart w:id="207" w:name="_Formula_IV.2._Generating"/>
      <w:bookmarkStart w:id="208" w:name="_Toc451437853"/>
      <w:bookmarkEnd w:id="207"/>
      <w:r w:rsidRPr="00127F10">
        <w:rPr>
          <w:b/>
        </w:rPr>
        <w:t xml:space="preserve">Formula </w:t>
      </w:r>
      <w:r>
        <w:rPr>
          <w:b/>
        </w:rPr>
        <w:t>IV</w:t>
      </w:r>
      <w:r w:rsidRPr="00127F10">
        <w:rPr>
          <w:b/>
        </w:rPr>
        <w:t>.</w:t>
      </w:r>
      <w:r>
        <w:rPr>
          <w:b/>
        </w:rPr>
        <w:t>2</w:t>
      </w:r>
      <w:r w:rsidRPr="00127F10">
        <w:rPr>
          <w:b/>
        </w:rPr>
        <w:t>.</w:t>
      </w:r>
      <w:r w:rsidRPr="00127F10">
        <w:t xml:space="preserve"> </w:t>
      </w:r>
      <w:r w:rsidR="00456722">
        <w:t>Log-partition</w:t>
      </w:r>
      <w:r>
        <w:t xml:space="preserve"> function </w:t>
      </w:r>
      <w:proofErr w:type="gramStart"/>
      <w:r w:rsidRPr="00A837DA">
        <w:rPr>
          <w:i/>
        </w:rPr>
        <w:t>A</w:t>
      </w:r>
      <w:r>
        <w:t>(</w:t>
      </w:r>
      <w:proofErr w:type="gramEnd"/>
      <w:r w:rsidR="00273EEE">
        <w:rPr>
          <w:i/>
        </w:rPr>
        <w:t>η</w:t>
      </w:r>
      <w:r>
        <w:t>)</w:t>
      </w:r>
      <w:bookmarkEnd w:id="208"/>
    </w:p>
    <w:p w:rsidR="00975B8E" w:rsidRDefault="00D63E85" w:rsidP="000A6302">
      <w:pPr>
        <w:rPr>
          <w:szCs w:val="26"/>
        </w:rPr>
      </w:pPr>
      <w:r>
        <w:rPr>
          <w:szCs w:val="26"/>
        </w:rPr>
        <w:t xml:space="preserve">According to author </w:t>
      </w:r>
      <w:sdt>
        <w:sdtPr>
          <w:rPr>
            <w:szCs w:val="26"/>
          </w:rPr>
          <w:id w:val="-1755572640"/>
          <w:citation/>
        </w:sdtPr>
        <w:sdtEndPr/>
        <w:sdtContent>
          <w:r>
            <w:rPr>
              <w:szCs w:val="26"/>
            </w:rPr>
            <w:fldChar w:fldCharType="begin"/>
          </w:r>
          <w:r>
            <w:rPr>
              <w:szCs w:val="26"/>
            </w:rPr>
            <w:instrText xml:space="preserve">CITATION Jebara2015 \p 7 \l 1033 </w:instrText>
          </w:r>
          <w:r>
            <w:rPr>
              <w:szCs w:val="26"/>
            </w:rPr>
            <w:fldChar w:fldCharType="separate"/>
          </w:r>
          <w:r w:rsidRPr="00870F4C">
            <w:rPr>
              <w:noProof/>
              <w:szCs w:val="26"/>
            </w:rPr>
            <w:t>(Jebara, 2015, p. 7)</w:t>
          </w:r>
          <w:r>
            <w:rPr>
              <w:szCs w:val="26"/>
            </w:rPr>
            <w:fldChar w:fldCharType="end"/>
          </w:r>
        </w:sdtContent>
      </w:sdt>
      <w:r>
        <w:rPr>
          <w:szCs w:val="26"/>
        </w:rPr>
        <w:t>, t</w:t>
      </w:r>
      <w:r w:rsidR="00975B8E">
        <w:rPr>
          <w:szCs w:val="26"/>
        </w:rPr>
        <w:t xml:space="preserve">he </w:t>
      </w:r>
      <w:r w:rsidR="00EB71BC">
        <w:rPr>
          <w:szCs w:val="26"/>
        </w:rPr>
        <w:t xml:space="preserve">first </w:t>
      </w:r>
      <w:r w:rsidR="00975B8E">
        <w:rPr>
          <w:szCs w:val="26"/>
        </w:rPr>
        <w:t xml:space="preserve">derivative of </w:t>
      </w:r>
      <w:proofErr w:type="gramStart"/>
      <w:r w:rsidR="00975B8E" w:rsidRPr="00227ECB">
        <w:rPr>
          <w:i/>
          <w:szCs w:val="26"/>
        </w:rPr>
        <w:t>A</w:t>
      </w:r>
      <w:r w:rsidR="00975B8E">
        <w:rPr>
          <w:szCs w:val="26"/>
        </w:rPr>
        <w:t>(</w:t>
      </w:r>
      <w:proofErr w:type="gramEnd"/>
      <w:r w:rsidR="00273EEE">
        <w:rPr>
          <w:i/>
          <w:szCs w:val="26"/>
        </w:rPr>
        <w:t>η</w:t>
      </w:r>
      <w:r w:rsidR="00975B8E">
        <w:rPr>
          <w:szCs w:val="26"/>
        </w:rPr>
        <w:t xml:space="preserve">) with regard to </w:t>
      </w:r>
      <w:r w:rsidR="00273EEE">
        <w:rPr>
          <w:i/>
          <w:szCs w:val="26"/>
        </w:rPr>
        <w:t>η</w:t>
      </w:r>
      <w:r w:rsidR="00975B8E">
        <w:rPr>
          <w:szCs w:val="26"/>
        </w:rPr>
        <w:t xml:space="preserve"> is:</w:t>
      </w:r>
    </w:p>
    <w:p w:rsidR="00975B8E" w:rsidRPr="00EB71BC" w:rsidRDefault="00FE3715" w:rsidP="000A6302">
      <w:pPr>
        <w:rPr>
          <w:szCs w:val="26"/>
        </w:rPr>
      </w:pPr>
      <m:oMathPara>
        <m:oMathParaPr>
          <m:jc m:val="left"/>
        </m:oMathParaPr>
        <m:oMath>
          <m:f>
            <m:fPr>
              <m:ctrlPr>
                <w:rPr>
                  <w:rFonts w:ascii="Cambria Math" w:hAnsi="Cambria Math"/>
                  <w:i/>
                  <w:szCs w:val="26"/>
                </w:rPr>
              </m:ctrlPr>
            </m:fPr>
            <m:num>
              <m:r>
                <w:rPr>
                  <w:rFonts w:ascii="Cambria Math" w:hAnsi="Cambria Math"/>
                  <w:szCs w:val="26"/>
                </w:rPr>
                <m:t>dA</m:t>
              </m:r>
              <m:d>
                <m:dPr>
                  <m:ctrlPr>
                    <w:rPr>
                      <w:rFonts w:ascii="Cambria Math" w:hAnsi="Cambria Math"/>
                      <w:i/>
                      <w:szCs w:val="26"/>
                    </w:rPr>
                  </m:ctrlPr>
                </m:dPr>
                <m:e>
                  <m:r>
                    <w:rPr>
                      <w:rFonts w:ascii="Cambria Math" w:hAnsi="Cambria Math"/>
                      <w:szCs w:val="26"/>
                    </w:rPr>
                    <m:t>η</m:t>
                  </m:r>
                </m:e>
              </m:d>
            </m:num>
            <m:den>
              <m:r>
                <w:rPr>
                  <w:rFonts w:ascii="Cambria Math" w:hAnsi="Cambria Math"/>
                  <w:szCs w:val="26"/>
                </w:rPr>
                <m:t>dη</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den>
          </m:f>
          <m:f>
            <m:fPr>
              <m:ctrlPr>
                <w:rPr>
                  <w:rFonts w:ascii="Cambria Math" w:hAnsi="Cambria Math"/>
                  <w:i/>
                  <w:szCs w:val="26"/>
                </w:rPr>
              </m:ctrlPr>
            </m:fPr>
            <m:num>
              <m:r>
                <w:rPr>
                  <w:rFonts w:ascii="Cambria Math" w:hAnsi="Cambria Math"/>
                  <w:szCs w:val="26"/>
                </w:rPr>
                <m:t>d</m:t>
              </m:r>
              <m:d>
                <m:dPr>
                  <m:ctrlPr>
                    <w:rPr>
                      <w:rFonts w:ascii="Cambria Math" w:hAnsi="Cambria Math"/>
                      <w:i/>
                      <w:szCs w:val="26"/>
                    </w:rPr>
                  </m:ctrlPr>
                </m:dPr>
                <m:e>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e>
              </m:d>
            </m:num>
            <m:den>
              <m:r>
                <w:rPr>
                  <w:rFonts w:ascii="Cambria Math" w:hAnsi="Cambria Math"/>
                  <w:szCs w:val="26"/>
                </w:rPr>
                <m:t>dη</m:t>
              </m:r>
            </m:den>
          </m:f>
          <m:r>
            <w:rPr>
              <w:rFonts w:ascii="Cambria Math" w:hAnsi="Cambria Math"/>
              <w:szCs w:val="26"/>
            </w:rPr>
            <m:t>=</m:t>
          </m:r>
          <m:f>
            <m:fPr>
              <m:ctrlPr>
                <w:rPr>
                  <w:rFonts w:ascii="Cambria Math" w:hAnsi="Cambria Math"/>
                  <w:i/>
                  <w:szCs w:val="26"/>
                </w:rPr>
              </m:ctrlPr>
            </m:fPr>
            <m:num>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num>
            <m:den>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den>
          </m:f>
          <m:r>
            <w:rPr>
              <w:rFonts w:ascii="Cambria Math" w:hAnsi="Cambria Math"/>
              <w:szCs w:val="26"/>
            </w:rPr>
            <m:t>=</m:t>
          </m:r>
          <m:f>
            <m:fPr>
              <m:ctrlPr>
                <w:rPr>
                  <w:rFonts w:ascii="Cambria Math" w:hAnsi="Cambria Math"/>
                  <w:i/>
                  <w:szCs w:val="26"/>
                </w:rPr>
              </m:ctrlPr>
            </m:fPr>
            <m:num>
              <m:r>
                <w:rPr>
                  <w:rFonts w:ascii="Cambria Math" w:hAnsi="Cambria Math"/>
                  <w:szCs w:val="26"/>
                </w:rPr>
                <m:t>exp</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num>
            <m:den>
              <m:r>
                <w:rPr>
                  <w:rFonts w:ascii="Cambria Math" w:hAnsi="Cambria Math"/>
                  <w:szCs w:val="26"/>
                </w:rPr>
                <m:t>exp</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e>
                  </m:d>
                  <m:r>
                    <w:rPr>
                      <w:rFonts w:ascii="Cambria Math" w:hAnsi="Cambria Math"/>
                      <w:szCs w:val="26"/>
                    </w:rPr>
                    <m:t>dx</m:t>
                  </m:r>
                </m:e>
              </m:nary>
            </m:den>
          </m:f>
          <m:r>
            <w:rPr>
              <w:rFonts w:ascii="Cambria Math" w:hAnsi="Cambria Math"/>
              <w:szCs w:val="26"/>
            </w:rPr>
            <m:t>=</m:t>
          </m:r>
          <m:f>
            <m:fPr>
              <m:ctrlPr>
                <w:rPr>
                  <w:rFonts w:ascii="Cambria Math" w:hAnsi="Cambria Math"/>
                  <w:i/>
                  <w:szCs w:val="26"/>
                </w:rPr>
              </m:ctrlPr>
            </m:fPr>
            <m:num>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num>
            <m:den>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r>
                    <w:rPr>
                      <w:rFonts w:ascii="Cambria Math" w:hAnsi="Cambria Math"/>
                      <w:szCs w:val="26"/>
                    </w:rPr>
                    <m:t>dx</m:t>
                  </m:r>
                </m:e>
              </m:nary>
            </m:den>
          </m:f>
          <m:r>
            <w:rPr>
              <w:rFonts w:ascii="Cambria Math" w:hAnsi="Cambria Math"/>
              <w:szCs w:val="26"/>
            </w:rPr>
            <m:t>=</m:t>
          </m:r>
          <m:f>
            <m:fPr>
              <m:ctrlPr>
                <w:rPr>
                  <w:rFonts w:ascii="Cambria Math" w:hAnsi="Cambria Math"/>
                  <w:i/>
                  <w:szCs w:val="26"/>
                </w:rPr>
              </m:ctrlPr>
            </m:fPr>
            <m:num>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num>
            <m:den>
              <m:nary>
                <m:naryPr>
                  <m:limLoc m:val="subSup"/>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den>
          </m:f>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oMath>
      </m:oMathPara>
    </w:p>
    <w:p w:rsidR="00EB71BC" w:rsidRDefault="00EB71BC" w:rsidP="000A6302">
      <w:pPr>
        <w:rPr>
          <w:szCs w:val="26"/>
        </w:rPr>
      </w:pPr>
      <w:r>
        <w:rPr>
          <w:szCs w:val="26"/>
        </w:rPr>
        <w:t xml:space="preserve">In general, the first derivative of </w:t>
      </w:r>
      <w:proofErr w:type="gramStart"/>
      <w:r w:rsidRPr="00227ECB">
        <w:rPr>
          <w:i/>
          <w:szCs w:val="26"/>
        </w:rPr>
        <w:t>A</w:t>
      </w:r>
      <w:r>
        <w:rPr>
          <w:szCs w:val="26"/>
        </w:rPr>
        <w:t>(</w:t>
      </w:r>
      <w:proofErr w:type="gramEnd"/>
      <w:r w:rsidR="00456722">
        <w:rPr>
          <w:i/>
          <w:szCs w:val="26"/>
        </w:rPr>
        <w:t>η</w:t>
      </w:r>
      <w:r>
        <w:rPr>
          <w:szCs w:val="26"/>
        </w:rPr>
        <w:t xml:space="preserve">) is the expectation of </w:t>
      </w:r>
      <w:r w:rsidR="00845D7F" w:rsidRPr="00845D7F">
        <w:rPr>
          <w:i/>
          <w:szCs w:val="26"/>
        </w:rPr>
        <w:t>T</w:t>
      </w:r>
      <w:r w:rsidR="00845D7F">
        <w:rPr>
          <w:szCs w:val="26"/>
        </w:rPr>
        <w:t>(</w:t>
      </w:r>
      <w:r w:rsidR="00845D7F" w:rsidRPr="00845D7F">
        <w:rPr>
          <w:i/>
          <w:szCs w:val="26"/>
        </w:rPr>
        <w:t>x</w:t>
      </w:r>
      <w:r w:rsidR="00845D7F">
        <w:rPr>
          <w:szCs w:val="26"/>
        </w:rPr>
        <w:t xml:space="preserve">) given </w:t>
      </w:r>
      <w:r>
        <w:rPr>
          <w:szCs w:val="26"/>
        </w:rPr>
        <w:t xml:space="preserve">exponential family PDF according to formula </w:t>
      </w:r>
      <w:hyperlink w:anchor="_Formula_IV.3._First" w:tooltip="Formula IV.3. First derivative of log-partition function A(η) with regard to η" w:history="1">
        <w:r w:rsidRPr="00845D7F">
          <w:rPr>
            <w:rStyle w:val="Hyperlink"/>
            <w:szCs w:val="26"/>
            <w:u w:val="none"/>
          </w:rPr>
          <w:t>IV.3</w:t>
        </w:r>
      </w:hyperlink>
      <w:r>
        <w:rPr>
          <w:szCs w:val="26"/>
        </w:rPr>
        <w:t xml:space="preserve"> as follows:</w:t>
      </w:r>
    </w:p>
    <w:p w:rsidR="00EB71BC" w:rsidRDefault="00EB71BC" w:rsidP="000A6302">
      <w:pPr>
        <w:rPr>
          <w:szCs w:val="26"/>
        </w:rPr>
      </w:pPr>
    </w:p>
    <w:p w:rsidR="00EB71BC" w:rsidRDefault="00FE3715" w:rsidP="00B32C48">
      <w:pPr>
        <w:spacing w:after="60"/>
        <w:rPr>
          <w:szCs w:val="26"/>
        </w:rPr>
      </w:pPr>
      <m:oMathPara>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η</m:t>
              </m:r>
            </m:e>
          </m:d>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θ</m:t>
              </m:r>
            </m:e>
          </m:d>
        </m:oMath>
      </m:oMathPara>
    </w:p>
    <w:p w:rsidR="00EB71BC" w:rsidRPr="00845D7F" w:rsidRDefault="00EB71BC" w:rsidP="00EB71BC">
      <w:pPr>
        <w:pStyle w:val="Heading8"/>
        <w:ind w:left="360"/>
      </w:pPr>
      <w:bookmarkStart w:id="209" w:name="_Formula_IV.3._First"/>
      <w:bookmarkStart w:id="210" w:name="_Toc451437854"/>
      <w:bookmarkEnd w:id="209"/>
      <w:r w:rsidRPr="00127F10">
        <w:rPr>
          <w:b/>
        </w:rPr>
        <w:t xml:space="preserve">Formula </w:t>
      </w:r>
      <w:r>
        <w:rPr>
          <w:b/>
        </w:rPr>
        <w:t>IV</w:t>
      </w:r>
      <w:r w:rsidRPr="00127F10">
        <w:rPr>
          <w:b/>
        </w:rPr>
        <w:t>.</w:t>
      </w:r>
      <w:r>
        <w:rPr>
          <w:b/>
        </w:rPr>
        <w:t>3</w:t>
      </w:r>
      <w:r w:rsidRPr="00127F10">
        <w:rPr>
          <w:b/>
        </w:rPr>
        <w:t>.</w:t>
      </w:r>
      <w:r w:rsidRPr="00127F10">
        <w:t xml:space="preserve"> </w:t>
      </w:r>
      <w:r>
        <w:t xml:space="preserve">First derivative of </w:t>
      </w:r>
      <w:r w:rsidR="00456722">
        <w:t>log-partition</w:t>
      </w:r>
      <w:r>
        <w:t xml:space="preserve"> function </w:t>
      </w:r>
      <w:proofErr w:type="gramStart"/>
      <w:r w:rsidRPr="00A837DA">
        <w:rPr>
          <w:i/>
        </w:rPr>
        <w:t>A</w:t>
      </w:r>
      <w:r>
        <w:t>(</w:t>
      </w:r>
      <w:proofErr w:type="gramEnd"/>
      <w:r w:rsidR="00456722">
        <w:rPr>
          <w:i/>
        </w:rPr>
        <w:t>η</w:t>
      </w:r>
      <w:r>
        <w:t>)</w:t>
      </w:r>
      <w:r w:rsidR="00845D7F">
        <w:t xml:space="preserve"> with regard to </w:t>
      </w:r>
      <w:r w:rsidR="00456722">
        <w:rPr>
          <w:i/>
        </w:rPr>
        <w:t>η</w:t>
      </w:r>
      <w:bookmarkEnd w:id="210"/>
    </w:p>
    <w:p w:rsidR="00781E6A" w:rsidRDefault="00845D7F" w:rsidP="000A6302">
      <w:pPr>
        <w:rPr>
          <w:szCs w:val="26"/>
        </w:rPr>
      </w:pPr>
      <w:r>
        <w:rPr>
          <w:szCs w:val="26"/>
        </w:rPr>
        <w:t xml:space="preserve">Note that the exponential family PDF is specified by formula </w:t>
      </w:r>
      <w:hyperlink w:anchor="_Formula_IV.1._Canonical" w:tooltip="Formula IV.1. Exponential family PDF" w:history="1">
        <w:r w:rsidR="00B32C48" w:rsidRPr="00A837DA">
          <w:rPr>
            <w:rStyle w:val="Hyperlink"/>
            <w:szCs w:val="26"/>
            <w:u w:val="none"/>
          </w:rPr>
          <w:t>IV.1</w:t>
        </w:r>
      </w:hyperlink>
      <w:r w:rsidR="000F7F0C">
        <w:rPr>
          <w:szCs w:val="26"/>
        </w:rPr>
        <w:t xml:space="preserve"> and it is possible to </w:t>
      </w:r>
      <w:r w:rsidR="00781E6A">
        <w:rPr>
          <w:szCs w:val="26"/>
        </w:rPr>
        <w:t>determine</w:t>
      </w:r>
      <w:r w:rsidR="000F7F0C">
        <w:rPr>
          <w:szCs w:val="26"/>
        </w:rPr>
        <w:t xml:space="preserve"> the derivative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η</m:t>
            </m:r>
          </m:e>
        </m:d>
      </m:oMath>
      <w:r w:rsidR="000F7F0C">
        <w:rPr>
          <w:szCs w:val="26"/>
        </w:rPr>
        <w:t xml:space="preserve"> if </w:t>
      </w:r>
      <w:r w:rsidR="000F7F0C" w:rsidRPr="00227ECB">
        <w:rPr>
          <w:i/>
          <w:szCs w:val="26"/>
        </w:rPr>
        <w:t>A</w:t>
      </w:r>
      <w:r w:rsidR="000F7F0C">
        <w:rPr>
          <w:szCs w:val="26"/>
        </w:rPr>
        <w:t>(</w:t>
      </w:r>
      <w:r w:rsidR="00456722">
        <w:rPr>
          <w:i/>
          <w:szCs w:val="26"/>
        </w:rPr>
        <w:t>η</w:t>
      </w:r>
      <w:r w:rsidR="000F7F0C">
        <w:rPr>
          <w:szCs w:val="26"/>
        </w:rPr>
        <w:t xml:space="preserve">) is </w:t>
      </w:r>
      <w:r w:rsidR="00781E6A">
        <w:rPr>
          <w:szCs w:val="26"/>
        </w:rPr>
        <w:t>known</w:t>
      </w:r>
      <w:r w:rsidR="000F7F0C">
        <w:rPr>
          <w:szCs w:val="26"/>
        </w:rPr>
        <w:t xml:space="preserve">; for example, function </w:t>
      </w:r>
      <w:r w:rsidR="000F7F0C" w:rsidRPr="00227ECB">
        <w:rPr>
          <w:i/>
          <w:szCs w:val="26"/>
        </w:rPr>
        <w:t>A</w:t>
      </w:r>
      <w:r w:rsidR="000F7F0C">
        <w:rPr>
          <w:szCs w:val="26"/>
        </w:rPr>
        <w:t>(</w:t>
      </w:r>
      <w:r w:rsidR="00456722">
        <w:rPr>
          <w:i/>
          <w:szCs w:val="26"/>
        </w:rPr>
        <w:t>η</w:t>
      </w:r>
      <w:r w:rsidR="000F7F0C">
        <w:rPr>
          <w:szCs w:val="26"/>
        </w:rPr>
        <w:t xml:space="preserve">) of normal PDF with mean </w:t>
      </w:r>
      <w:r w:rsidR="000F7F0C" w:rsidRPr="000F7F0C">
        <w:rPr>
          <w:i/>
          <w:szCs w:val="26"/>
        </w:rPr>
        <w:t>μ</w:t>
      </w:r>
      <w:r w:rsidR="000F7F0C">
        <w:rPr>
          <w:szCs w:val="26"/>
        </w:rPr>
        <w:t xml:space="preserve"> and variance </w:t>
      </w:r>
      <w:r w:rsidR="000F7F0C" w:rsidRPr="000F7F0C">
        <w:rPr>
          <w:i/>
          <w:szCs w:val="26"/>
        </w:rPr>
        <w:t>σ</w:t>
      </w:r>
      <w:r w:rsidR="000F7F0C" w:rsidRPr="000F7F0C">
        <w:rPr>
          <w:szCs w:val="26"/>
          <w:vertAlign w:val="superscript"/>
        </w:rPr>
        <w:t>2</w:t>
      </w:r>
      <w:r w:rsidR="000F7F0C">
        <w:rPr>
          <w:szCs w:val="26"/>
        </w:rPr>
        <w:t xml:space="preserve"> is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+lnσ</m:t>
        </m:r>
      </m:oMath>
      <w:r w:rsidR="00781E6A">
        <w:rPr>
          <w:szCs w:val="26"/>
        </w:rPr>
        <w:t xml:space="preserve">. It is not always to calculate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η</m:t>
            </m:r>
          </m:e>
        </m:d>
      </m:oMath>
      <w:r w:rsidR="00781E6A">
        <w:rPr>
          <w:szCs w:val="26"/>
        </w:rPr>
        <w:t xml:space="preserve"> based on </w:t>
      </w:r>
      <w:r w:rsidR="002B73AD">
        <w:rPr>
          <w:szCs w:val="26"/>
        </w:rPr>
        <w:t xml:space="preserve">the </w:t>
      </w:r>
      <w:proofErr w:type="gramStart"/>
      <w:r w:rsidR="00781E6A">
        <w:rPr>
          <w:szCs w:val="26"/>
        </w:rPr>
        <w:t xml:space="preserve">expectation </w:t>
      </w:r>
      <w:proofErr w:type="gramEnd"/>
      <m:oMath>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oMath>
      <w:r w:rsidR="00781E6A">
        <w:rPr>
          <w:szCs w:val="26"/>
        </w:rPr>
        <w:t>.</w:t>
      </w:r>
    </w:p>
    <w:p w:rsidR="00EB71BC" w:rsidRDefault="00845D7F" w:rsidP="00781E6A">
      <w:pPr>
        <w:ind w:firstLine="360"/>
        <w:rPr>
          <w:szCs w:val="26"/>
        </w:rPr>
      </w:pPr>
      <w:r>
        <w:rPr>
          <w:szCs w:val="26"/>
        </w:rPr>
        <w:t xml:space="preserve">Let </w:t>
      </w:r>
      <w:proofErr w:type="spellStart"/>
      <w:proofErr w:type="gramStart"/>
      <w:r w:rsidRPr="00845D7F">
        <w:rPr>
          <w:i/>
          <w:szCs w:val="26"/>
        </w:rPr>
        <w:t>LnL</w:t>
      </w:r>
      <w:proofErr w:type="spellEnd"/>
      <w:r>
        <w:rPr>
          <w:szCs w:val="26"/>
        </w:rPr>
        <w:t>(</w:t>
      </w:r>
      <w:proofErr w:type="gramEnd"/>
      <w:r w:rsidR="00456722">
        <w:rPr>
          <w:i/>
          <w:szCs w:val="26"/>
        </w:rPr>
        <w:t>η</w:t>
      </w:r>
      <w:r>
        <w:rPr>
          <w:szCs w:val="26"/>
        </w:rPr>
        <w:t xml:space="preserve">) be the log-likelihood of exponential family PDF which is </w:t>
      </w:r>
      <w:r w:rsidR="00FA5942">
        <w:rPr>
          <w:szCs w:val="26"/>
        </w:rPr>
        <w:t xml:space="preserve">natural logarithm of exponential family PDF as seen in formula </w:t>
      </w:r>
      <w:hyperlink w:anchor="_Formula_IV.4._Log-likelihood" w:tooltip="Formula IV.4. Log-likelihood function of exponential family PDF" w:history="1">
        <w:r w:rsidR="00FA5942" w:rsidRPr="00FA5942">
          <w:rPr>
            <w:rStyle w:val="Hyperlink"/>
            <w:szCs w:val="26"/>
            <w:u w:val="none"/>
          </w:rPr>
          <w:t>IV.4</w:t>
        </w:r>
      </w:hyperlink>
      <w:r w:rsidR="00FA5942">
        <w:rPr>
          <w:szCs w:val="26"/>
        </w:rPr>
        <w:t>.</w:t>
      </w:r>
    </w:p>
    <w:p w:rsidR="00FA5942" w:rsidRDefault="00FA5942" w:rsidP="000A6302">
      <w:pPr>
        <w:rPr>
          <w:szCs w:val="26"/>
        </w:rPr>
      </w:pPr>
    </w:p>
    <w:p w:rsidR="00845D7F" w:rsidRDefault="00845D7F" w:rsidP="00B32C48">
      <w:pPr>
        <w:spacing w:after="60"/>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η</m:t>
              </m:r>
            </m:e>
          </m:d>
          <m:r>
            <w:rPr>
              <w:rFonts w:ascii="Cambria Math" w:hAnsi="Cambria Math"/>
              <w:szCs w:val="26"/>
            </w:rPr>
            <m:t>=ln</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η</m:t>
                  </m:r>
                </m:e>
              </m:d>
            </m:e>
          </m:d>
          <m:r>
            <w:rPr>
              <w:rFonts w:ascii="Cambria Math" w:hAnsi="Cambria Math"/>
              <w:szCs w:val="26"/>
            </w:rPr>
            <m:t>=ln</m:t>
          </m:r>
          <m:d>
            <m:dPr>
              <m:ctrlPr>
                <w:rPr>
                  <w:rFonts w:ascii="Cambria Math" w:hAnsi="Cambria Math"/>
                  <w:i/>
                  <w:szCs w:val="26"/>
                </w:rPr>
              </m:ctrlPr>
            </m:dPr>
            <m:e>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e>
          </m:d>
          <m:r>
            <w:rPr>
              <w:rFonts w:ascii="Cambria Math" w:hAnsi="Cambria Math"/>
              <w:szCs w:val="26"/>
            </w:rPr>
            <m:t>=ln</m:t>
          </m:r>
          <m:d>
            <m:dPr>
              <m:ctrlPr>
                <w:rPr>
                  <w:rFonts w:ascii="Cambria Math" w:hAnsi="Cambria Math"/>
                  <w:i/>
                  <w:szCs w:val="26"/>
                </w:rPr>
              </m:ctrlPr>
            </m:dPr>
            <m:e>
              <m:r>
                <w:rPr>
                  <w:rFonts w:ascii="Cambria Math" w:hAnsi="Cambria Math"/>
                  <w:szCs w:val="26"/>
                </w:rPr>
                <m:t>h</m:t>
              </m:r>
              <m:d>
                <m:dPr>
                  <m:ctrlPr>
                    <w:rPr>
                      <w:rFonts w:ascii="Cambria Math" w:hAnsi="Cambria Math"/>
                      <w:i/>
                      <w:szCs w:val="26"/>
                    </w:rPr>
                  </m:ctrlPr>
                </m:dPr>
                <m:e>
                  <m:r>
                    <w:rPr>
                      <w:rFonts w:ascii="Cambria Math" w:hAnsi="Cambria Math"/>
                      <w:szCs w:val="26"/>
                    </w:rPr>
                    <m:t>x</m:t>
                  </m:r>
                </m:e>
              </m:d>
            </m:e>
          </m:d>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oMath>
      </m:oMathPara>
    </w:p>
    <w:p w:rsidR="00FA5942" w:rsidRPr="00845D7F" w:rsidRDefault="00FA5942" w:rsidP="00FA5942">
      <w:pPr>
        <w:pStyle w:val="Heading8"/>
        <w:ind w:left="360"/>
      </w:pPr>
      <w:bookmarkStart w:id="211" w:name="_Formula_IV.4._Log-likelihood"/>
      <w:bookmarkStart w:id="212" w:name="_Toc451437855"/>
      <w:bookmarkEnd w:id="211"/>
      <w:r w:rsidRPr="00127F10">
        <w:rPr>
          <w:b/>
        </w:rPr>
        <w:t xml:space="preserve">Formula </w:t>
      </w:r>
      <w:r>
        <w:rPr>
          <w:b/>
        </w:rPr>
        <w:t>IV</w:t>
      </w:r>
      <w:r w:rsidRPr="00127F10">
        <w:rPr>
          <w:b/>
        </w:rPr>
        <w:t>.</w:t>
      </w:r>
      <w:r>
        <w:rPr>
          <w:b/>
        </w:rPr>
        <w:t>4</w:t>
      </w:r>
      <w:r w:rsidRPr="00127F10">
        <w:rPr>
          <w:b/>
        </w:rPr>
        <w:t>.</w:t>
      </w:r>
      <w:r w:rsidRPr="00127F10">
        <w:t xml:space="preserve"> </w:t>
      </w:r>
      <w:r>
        <w:t>Log-likelihood function of exponential family PDF</w:t>
      </w:r>
      <w:bookmarkEnd w:id="212"/>
    </w:p>
    <w:p w:rsidR="00845D7F" w:rsidRDefault="00FA5942" w:rsidP="000A6302">
      <w:pPr>
        <w:rPr>
          <w:szCs w:val="26"/>
        </w:rPr>
      </w:pPr>
      <w:r>
        <w:rPr>
          <w:szCs w:val="26"/>
        </w:rPr>
        <w:lastRenderedPageBreak/>
        <w:t xml:space="preserve">Note that </w:t>
      </w:r>
      <w:proofErr w:type="spellStart"/>
      <w:proofErr w:type="gramStart"/>
      <w:r w:rsidRPr="00845D7F">
        <w:rPr>
          <w:i/>
          <w:szCs w:val="26"/>
        </w:rPr>
        <w:t>LnL</w:t>
      </w:r>
      <w:proofErr w:type="spellEnd"/>
      <w:r>
        <w:rPr>
          <w:szCs w:val="26"/>
        </w:rPr>
        <w:t>(</w:t>
      </w:r>
      <w:proofErr w:type="gramEnd"/>
      <w:r w:rsidR="00456722">
        <w:rPr>
          <w:i/>
          <w:szCs w:val="26"/>
        </w:rPr>
        <w:t>η</w:t>
      </w:r>
      <w:r>
        <w:rPr>
          <w:szCs w:val="26"/>
        </w:rPr>
        <w:t xml:space="preserve">) is function of parameters </w:t>
      </w:r>
      <w:r w:rsidR="00456722">
        <w:rPr>
          <w:i/>
          <w:szCs w:val="26"/>
        </w:rPr>
        <w:t>η</w:t>
      </w:r>
      <w:r w:rsidR="00980EEF">
        <w:rPr>
          <w:szCs w:val="26"/>
        </w:rPr>
        <w:t xml:space="preserve"> and it is also a vector</w:t>
      </w:r>
      <w:r>
        <w:rPr>
          <w:szCs w:val="26"/>
        </w:rPr>
        <w:t xml:space="preserve">. The first derivative of </w:t>
      </w:r>
      <w:proofErr w:type="spellStart"/>
      <w:proofErr w:type="gramStart"/>
      <w:r w:rsidRPr="00845D7F">
        <w:rPr>
          <w:i/>
          <w:szCs w:val="26"/>
        </w:rPr>
        <w:t>LnL</w:t>
      </w:r>
      <w:proofErr w:type="spellEnd"/>
      <w:r>
        <w:rPr>
          <w:szCs w:val="26"/>
        </w:rPr>
        <w:t>(</w:t>
      </w:r>
      <w:proofErr w:type="gramEnd"/>
      <w:r w:rsidR="00456722">
        <w:rPr>
          <w:i/>
          <w:szCs w:val="26"/>
        </w:rPr>
        <w:t>η</w:t>
      </w:r>
      <w:r>
        <w:rPr>
          <w:szCs w:val="26"/>
        </w:rPr>
        <w:t>) is</w:t>
      </w:r>
      <w:r w:rsidR="00565ADD">
        <w:rPr>
          <w:szCs w:val="26"/>
        </w:rPr>
        <w:t xml:space="preserve"> specified by formula </w:t>
      </w:r>
      <w:hyperlink w:anchor="_Formula_IV.5._Derivative" w:tooltip="Formula IV.5. Derivative of log-likelihood function of exponential family PDF" w:history="1">
        <w:r w:rsidR="00565ADD" w:rsidRPr="00565ADD">
          <w:rPr>
            <w:rStyle w:val="Hyperlink"/>
            <w:szCs w:val="26"/>
            <w:u w:val="none"/>
          </w:rPr>
          <w:t>IV.5</w:t>
        </w:r>
      </w:hyperlink>
      <w:r w:rsidR="00565ADD">
        <w:rPr>
          <w:szCs w:val="26"/>
        </w:rPr>
        <w:t>.</w:t>
      </w:r>
    </w:p>
    <w:p w:rsidR="00A36E8E" w:rsidRDefault="00A36E8E" w:rsidP="000A6302">
      <w:pPr>
        <w:rPr>
          <w:szCs w:val="26"/>
        </w:rPr>
      </w:pPr>
    </w:p>
    <w:p w:rsidR="00FA5942" w:rsidRPr="00FA5942" w:rsidRDefault="0026193A" w:rsidP="00B32C48">
      <w:pPr>
        <w:spacing w:after="60"/>
        <w:rPr>
          <w:szCs w:val="26"/>
        </w:rPr>
      </w:pPr>
      <m:oMathPara>
        <m:oMath>
          <m:r>
            <w:rPr>
              <w:rFonts w:ascii="Cambria Math" w:hAnsi="Cambria Math"/>
              <w:szCs w:val="26"/>
            </w:rPr>
            <m:t>DLnL</m:t>
          </m:r>
          <m:d>
            <m:dPr>
              <m:ctrlPr>
                <w:rPr>
                  <w:rFonts w:ascii="Cambria Math" w:hAnsi="Cambria Math"/>
                  <w:i/>
                  <w:szCs w:val="26"/>
                </w:rPr>
              </m:ctrlPr>
            </m:dPr>
            <m:e>
              <m:r>
                <w:rPr>
                  <w:rFonts w:ascii="Cambria Math" w:hAnsi="Cambria Math"/>
                  <w:szCs w:val="26"/>
                </w:rPr>
                <m:t>η</m:t>
              </m:r>
            </m:e>
          </m:d>
          <m:r>
            <w:rPr>
              <w:rFonts w:ascii="Cambria Math" w:hAnsi="Cambria Math"/>
              <w:szCs w:val="26"/>
            </w:rPr>
            <m:t>=</m:t>
          </m:r>
          <m:f>
            <m:fPr>
              <m:ctrlPr>
                <w:rPr>
                  <w:rFonts w:ascii="Cambria Math" w:hAnsi="Cambria Math"/>
                  <w:i/>
                  <w:szCs w:val="26"/>
                </w:rPr>
              </m:ctrlPr>
            </m:fPr>
            <m:num>
              <m:r>
                <w:rPr>
                  <w:rFonts w:ascii="Cambria Math" w:hAnsi="Cambria Math"/>
                  <w:szCs w:val="26"/>
                </w:rPr>
                <m:t>dLnL</m:t>
              </m:r>
              <m:d>
                <m:dPr>
                  <m:ctrlPr>
                    <w:rPr>
                      <w:rFonts w:ascii="Cambria Math" w:hAnsi="Cambria Math"/>
                      <w:i/>
                      <w:szCs w:val="26"/>
                    </w:rPr>
                  </m:ctrlPr>
                </m:dPr>
                <m:e>
                  <m:r>
                    <w:rPr>
                      <w:rFonts w:ascii="Cambria Math" w:hAnsi="Cambria Math"/>
                      <w:szCs w:val="26"/>
                    </w:rPr>
                    <m:t>η</m:t>
                  </m:r>
                </m:e>
              </m:d>
            </m:num>
            <m:den>
              <m:r>
                <w:rPr>
                  <w:rFonts w:ascii="Cambria Math" w:hAnsi="Cambria Math"/>
                  <w:szCs w:val="26"/>
                </w:rPr>
                <m:t>dη</m:t>
              </m:r>
            </m:den>
          </m:f>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η</m:t>
              </m:r>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oMath>
      </m:oMathPara>
    </w:p>
    <w:p w:rsidR="00FA5942" w:rsidRPr="00845D7F" w:rsidRDefault="00FA5942" w:rsidP="00FA5942">
      <w:pPr>
        <w:pStyle w:val="Heading8"/>
        <w:ind w:left="360"/>
      </w:pPr>
      <w:bookmarkStart w:id="213" w:name="_Formula_IV.5._Derivative"/>
      <w:bookmarkStart w:id="214" w:name="_Toc451437856"/>
      <w:bookmarkEnd w:id="213"/>
      <w:r w:rsidRPr="00127F10">
        <w:rPr>
          <w:b/>
        </w:rPr>
        <w:t xml:space="preserve">Formula </w:t>
      </w:r>
      <w:r>
        <w:rPr>
          <w:b/>
        </w:rPr>
        <w:t>IV</w:t>
      </w:r>
      <w:r w:rsidRPr="00127F10">
        <w:rPr>
          <w:b/>
        </w:rPr>
        <w:t>.</w:t>
      </w:r>
      <w:r>
        <w:rPr>
          <w:b/>
        </w:rPr>
        <w:t>5</w:t>
      </w:r>
      <w:r w:rsidRPr="00127F10">
        <w:rPr>
          <w:b/>
        </w:rPr>
        <w:t>.</w:t>
      </w:r>
      <w:r w:rsidRPr="00127F10">
        <w:t xml:space="preserve"> </w:t>
      </w:r>
      <w:r>
        <w:t xml:space="preserve">Derivative of </w:t>
      </w:r>
      <w:r w:rsidR="0026193A">
        <w:t>l</w:t>
      </w:r>
      <w:r>
        <w:t>og-likelihood function of exponential family PDF</w:t>
      </w:r>
      <w:bookmarkEnd w:id="214"/>
    </w:p>
    <w:p w:rsidR="002C2C32" w:rsidRDefault="002C2C32" w:rsidP="000A6302">
      <w:pPr>
        <w:rPr>
          <w:rStyle w:val="Hyperlink"/>
          <w:color w:val="auto"/>
          <w:u w:val="none"/>
        </w:rPr>
      </w:pPr>
      <w:r>
        <w:rPr>
          <w:szCs w:val="26"/>
        </w:rPr>
        <w:t xml:space="preserve">The formula </w:t>
      </w:r>
      <w:hyperlink w:anchor="_Formula_IV.5.5._Equation" w:tooltip="Formula II.5. Equation of single PDF parameter" w:history="1">
        <w:r>
          <w:rPr>
            <w:rStyle w:val="Hyperlink"/>
            <w:u w:val="none"/>
          </w:rPr>
          <w:t>II</w:t>
        </w:r>
        <w:r w:rsidRPr="00C16F4F">
          <w:rPr>
            <w:rStyle w:val="Hyperlink"/>
            <w:u w:val="none"/>
          </w:rPr>
          <w:t>.5</w:t>
        </w:r>
      </w:hyperlink>
      <w:r>
        <w:rPr>
          <w:rStyle w:val="Hyperlink"/>
          <w:color w:val="auto"/>
          <w:u w:val="none"/>
        </w:rPr>
        <w:t xml:space="preserve"> becomes formula </w:t>
      </w:r>
      <w:hyperlink w:anchor="_Formula_IV.6._Equation" w:tooltip="Formula IV.6. Equation of exponential family PDF parameters" w:history="1">
        <w:r w:rsidRPr="0043619A">
          <w:rPr>
            <w:rStyle w:val="Hyperlink"/>
            <w:u w:val="none"/>
          </w:rPr>
          <w:t>IV.6</w:t>
        </w:r>
      </w:hyperlink>
      <w:r>
        <w:rPr>
          <w:rStyle w:val="Hyperlink"/>
          <w:color w:val="auto"/>
          <w:u w:val="none"/>
        </w:rPr>
        <w:t xml:space="preserve"> as follows:</w:t>
      </w:r>
    </w:p>
    <w:p w:rsidR="0043619A" w:rsidRDefault="0043619A" w:rsidP="000A6302">
      <w:pPr>
        <w:rPr>
          <w:rStyle w:val="Hyperlink"/>
          <w:color w:val="auto"/>
          <w:u w:val="none"/>
        </w:rPr>
      </w:pPr>
    </w:p>
    <w:p w:rsidR="0043619A" w:rsidRPr="004E707E" w:rsidRDefault="00FE3715" w:rsidP="00B32C48">
      <w:pPr>
        <w:spacing w:after="60"/>
        <w:rPr>
          <w:szCs w:val="26"/>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szCs w:val="26"/>
                </w:rPr>
                <m:t>DLnL</m:t>
              </m:r>
              <m:d>
                <m:dPr>
                  <m:ctrlPr>
                    <w:rPr>
                      <w:rFonts w:ascii="Cambria Math" w:hAnsi="Cambria Math"/>
                      <w:i/>
                      <w:szCs w:val="26"/>
                    </w:rPr>
                  </m:ctrlPr>
                </m:dPr>
                <m:e>
                  <m:r>
                    <w:rPr>
                      <w:rFonts w:ascii="Cambria Math" w:hAnsi="Cambria Math"/>
                      <w:szCs w:val="26"/>
                    </w:rPr>
                    <m:t>η</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e>
          </m:nary>
          <m:r>
            <w:rPr>
              <w:rFonts w:ascii="Cambria Math" w:hAnsi="Cambria Math"/>
            </w:rPr>
            <m:t>=0</m:t>
          </m:r>
        </m:oMath>
      </m:oMathPara>
    </w:p>
    <w:p w:rsidR="002C2C32" w:rsidRPr="00845D7F" w:rsidRDefault="002C2C32" w:rsidP="002C2C32">
      <w:pPr>
        <w:pStyle w:val="Heading8"/>
        <w:ind w:left="360"/>
      </w:pPr>
      <w:bookmarkStart w:id="215" w:name="_Formula_IV.6._Equation"/>
      <w:bookmarkStart w:id="216" w:name="_Toc451437857"/>
      <w:bookmarkEnd w:id="215"/>
      <w:r w:rsidRPr="00127F10">
        <w:rPr>
          <w:b/>
        </w:rPr>
        <w:t xml:space="preserve">Formula </w:t>
      </w:r>
      <w:r>
        <w:rPr>
          <w:b/>
        </w:rPr>
        <w:t>IV</w:t>
      </w:r>
      <w:r w:rsidRPr="00127F10">
        <w:rPr>
          <w:b/>
        </w:rPr>
        <w:t>.</w:t>
      </w:r>
      <w:r>
        <w:rPr>
          <w:b/>
        </w:rPr>
        <w:t>6</w:t>
      </w:r>
      <w:r w:rsidRPr="00127F10">
        <w:rPr>
          <w:b/>
        </w:rPr>
        <w:t>.</w:t>
      </w:r>
      <w:r w:rsidRPr="00127F10">
        <w:t xml:space="preserve"> </w:t>
      </w:r>
      <w:r>
        <w:t xml:space="preserve">Equation </w:t>
      </w:r>
      <w:r w:rsidR="00043945">
        <w:t>of</w:t>
      </w:r>
      <w:r>
        <w:t xml:space="preserve"> exponential family</w:t>
      </w:r>
      <w:r w:rsidR="00043945">
        <w:t xml:space="preserve"> PDF parameters</w:t>
      </w:r>
      <w:bookmarkEnd w:id="216"/>
    </w:p>
    <w:p w:rsidR="00D813EA" w:rsidRPr="00D8053B" w:rsidRDefault="00D813EA" w:rsidP="00E43877">
      <w:pPr>
        <w:ind w:left="360"/>
        <w:rPr>
          <w:szCs w:val="26"/>
        </w:rPr>
      </w:pPr>
      <w:r>
        <w:rPr>
          <w:szCs w:val="26"/>
        </w:rPr>
        <w:t xml:space="preserve">Where </w:t>
      </w:r>
      <w:proofErr w:type="spellStart"/>
      <w:proofErr w:type="gramStart"/>
      <w:r w:rsidR="00DD50B0" w:rsidRPr="00DD50B0">
        <w:rPr>
          <w:i/>
          <w:szCs w:val="26"/>
        </w:rPr>
        <w:t>o</w:t>
      </w:r>
      <w:r w:rsidR="00DD50B0" w:rsidRPr="00DD50B0">
        <w:rPr>
          <w:i/>
          <w:szCs w:val="26"/>
          <w:vertAlign w:val="subscript"/>
        </w:rPr>
        <w:t>t</w:t>
      </w:r>
      <w:proofErr w:type="spellEnd"/>
      <w:proofErr w:type="gramEnd"/>
      <w:r w:rsidR="00DD50B0">
        <w:rPr>
          <w:szCs w:val="26"/>
        </w:rPr>
        <w:t xml:space="preserve"> is continuous observation, </w:t>
      </w:r>
      <w:r w:rsidRPr="00D813EA">
        <w:rPr>
          <w:i/>
          <w:szCs w:val="26"/>
        </w:rPr>
        <w:t>T</w:t>
      </w:r>
      <w:r>
        <w:rPr>
          <w:szCs w:val="26"/>
        </w:rPr>
        <w:t xml:space="preserve"> is the number of observations and </w:t>
      </w:r>
      <w:proofErr w:type="spellStart"/>
      <w:r w:rsidR="00E43877" w:rsidRPr="00C16F4F">
        <w:rPr>
          <w:i/>
        </w:rPr>
        <w:t>γ</w:t>
      </w:r>
      <w:r w:rsidR="00E43877" w:rsidRPr="00C16F4F">
        <w:rPr>
          <w:i/>
          <w:vertAlign w:val="subscript"/>
        </w:rPr>
        <w:t>t</w:t>
      </w:r>
      <w:proofErr w:type="spellEnd"/>
      <w:r w:rsidR="00E43877" w:rsidRPr="00C16F4F">
        <w:t xml:space="preserve"> is the joint probability specified by formula </w:t>
      </w:r>
      <w:hyperlink w:anchor="_Formula_IV.4.2.1._Probability" w:tooltip="Formula I.2.1. Joint probability of being in state si at time point t with observation sequence O" w:history="1">
        <w:r w:rsidR="00E43877">
          <w:rPr>
            <w:rStyle w:val="Hyperlink"/>
            <w:u w:val="none"/>
          </w:rPr>
          <w:t>I</w:t>
        </w:r>
        <w:r w:rsidR="00E43877" w:rsidRPr="00C16F4F">
          <w:rPr>
            <w:rStyle w:val="Hyperlink"/>
            <w:u w:val="none"/>
          </w:rPr>
          <w:t>.2.1</w:t>
        </w:r>
      </w:hyperlink>
      <w:r w:rsidR="00E43877" w:rsidRPr="00C16F4F">
        <w:t>.</w:t>
      </w:r>
      <w:r w:rsidR="00D8053B">
        <w:t xml:space="preserve"> As seen in section </w:t>
      </w:r>
      <w:hyperlink w:anchor="_IV.5._Continuously_observational" w:tooltip="IV.5. Continuously observational hidden Markov model" w:history="1">
        <w:r w:rsidR="00174CBD">
          <w:rPr>
            <w:rStyle w:val="Hyperlink"/>
            <w:u w:val="none"/>
          </w:rPr>
          <w:t>II</w:t>
        </w:r>
      </w:hyperlink>
      <w:r w:rsidR="00D8053B">
        <w:t xml:space="preserve">, formulas </w:t>
      </w:r>
      <w:hyperlink w:anchor="_Formula_IV.5.5._Equation" w:tooltip="Formula II.5. Equation of single PDF parameter" w:history="1">
        <w:r w:rsidR="00D8053B">
          <w:rPr>
            <w:rStyle w:val="Hyperlink"/>
            <w:u w:val="none"/>
          </w:rPr>
          <w:t>II</w:t>
        </w:r>
        <w:r w:rsidR="00D8053B" w:rsidRPr="00C16F4F">
          <w:rPr>
            <w:rStyle w:val="Hyperlink"/>
            <w:u w:val="none"/>
          </w:rPr>
          <w:t>.5</w:t>
        </w:r>
      </w:hyperlink>
      <w:r w:rsidR="00174CBD" w:rsidRPr="00174CBD">
        <w:rPr>
          <w:rStyle w:val="Hyperlink"/>
          <w:color w:val="auto"/>
          <w:u w:val="none"/>
        </w:rPr>
        <w:t>,</w:t>
      </w:r>
      <w:r w:rsidR="00D8053B" w:rsidRPr="00174CBD">
        <w:rPr>
          <w:rStyle w:val="Hyperlink"/>
          <w:color w:val="auto"/>
          <w:u w:val="none"/>
        </w:rPr>
        <w:t xml:space="preserve"> </w:t>
      </w:r>
      <w:hyperlink w:anchor="_Formula_IV.5.13._Equation" w:tooltip="Formula III.7. Equation of partial PDF parameter" w:history="1">
        <w:r w:rsidR="00174CBD">
          <w:rPr>
            <w:rStyle w:val="Hyperlink"/>
            <w:u w:val="none"/>
          </w:rPr>
          <w:t>III.7</w:t>
        </w:r>
      </w:hyperlink>
      <w:r w:rsidR="00174CBD">
        <w:rPr>
          <w:rStyle w:val="Hyperlink"/>
          <w:u w:val="none"/>
        </w:rPr>
        <w:t xml:space="preserve"> </w:t>
      </w:r>
      <w:r w:rsidR="00D8053B">
        <w:rPr>
          <w:rStyle w:val="Hyperlink"/>
          <w:color w:val="auto"/>
          <w:u w:val="none"/>
        </w:rPr>
        <w:t xml:space="preserve">and </w:t>
      </w:r>
      <w:hyperlink w:anchor="_Formula_IV.6._Equation" w:tooltip="Formula IV.6. Equation of exponential family PDF parameters" w:history="1">
        <w:r w:rsidR="00D8053B" w:rsidRPr="0043619A">
          <w:rPr>
            <w:rStyle w:val="Hyperlink"/>
            <w:u w:val="none"/>
          </w:rPr>
          <w:t>IV.6</w:t>
        </w:r>
      </w:hyperlink>
      <w:r w:rsidR="00D8053B" w:rsidRPr="00D8053B">
        <w:rPr>
          <w:rStyle w:val="Hyperlink"/>
          <w:color w:val="auto"/>
          <w:u w:val="none"/>
        </w:rPr>
        <w:t xml:space="preserve"> are</w:t>
      </w:r>
      <w:r w:rsidR="00D8053B">
        <w:rPr>
          <w:rStyle w:val="Hyperlink"/>
          <w:color w:val="auto"/>
          <w:u w:val="none"/>
        </w:rPr>
        <w:t xml:space="preserve"> derived from EM algorithm</w:t>
      </w:r>
      <w:r w:rsidR="00174CBD">
        <w:rPr>
          <w:rStyle w:val="Hyperlink"/>
          <w:color w:val="auto"/>
          <w:u w:val="none"/>
        </w:rPr>
        <w:t xml:space="preserve"> and so they are essentially maximum likelihood equations with additional information of joint probabilities </w:t>
      </w:r>
      <w:proofErr w:type="spellStart"/>
      <w:r w:rsidR="00174CBD" w:rsidRPr="00C16F4F">
        <w:rPr>
          <w:i/>
        </w:rPr>
        <w:t>γ</w:t>
      </w:r>
      <w:r w:rsidR="00174CBD" w:rsidRPr="00C16F4F">
        <w:rPr>
          <w:i/>
          <w:vertAlign w:val="subscript"/>
        </w:rPr>
        <w:t>t</w:t>
      </w:r>
      <w:proofErr w:type="spellEnd"/>
      <w:r w:rsidR="00174CBD">
        <w:rPr>
          <w:rStyle w:val="Hyperlink"/>
          <w:color w:val="auto"/>
          <w:u w:val="none"/>
        </w:rPr>
        <w:t xml:space="preserve"> (s).</w:t>
      </w:r>
      <w:r w:rsidR="00D8053B">
        <w:rPr>
          <w:rStyle w:val="Hyperlink"/>
          <w:color w:val="auto"/>
          <w:u w:val="none"/>
        </w:rPr>
        <w:t xml:space="preserve"> Please refer to article </w:t>
      </w:r>
      <w:r w:rsidR="00174CBD">
        <w:rPr>
          <w:rStyle w:val="Hyperlink"/>
          <w:color w:val="auto"/>
          <w:u w:val="none"/>
        </w:rPr>
        <w:t>“</w:t>
      </w:r>
      <w:r w:rsidR="00174CBD" w:rsidRPr="00174CBD">
        <w:rPr>
          <w:rStyle w:val="Hyperlink"/>
          <w:color w:val="auto"/>
          <w:u w:val="none"/>
        </w:rPr>
        <w:t>Maximum Likelihood from Incomplete Data via the EM Algorithm</w:t>
      </w:r>
      <w:r w:rsidR="00174CBD">
        <w:rPr>
          <w:rStyle w:val="Hyperlink"/>
          <w:color w:val="auto"/>
          <w:u w:val="none"/>
        </w:rPr>
        <w:t xml:space="preserve">” </w:t>
      </w:r>
      <w:r w:rsidR="00D8053B">
        <w:rPr>
          <w:rStyle w:val="Hyperlink"/>
          <w:color w:val="auto"/>
          <w:u w:val="none"/>
        </w:rPr>
        <w:t xml:space="preserve">by author </w:t>
      </w:r>
      <w:sdt>
        <w:sdtPr>
          <w:rPr>
            <w:rStyle w:val="Hyperlink"/>
            <w:color w:val="auto"/>
            <w:u w:val="none"/>
          </w:rPr>
          <w:id w:val="1453983140"/>
          <w:citation/>
        </w:sdtPr>
        <w:sdtEndPr>
          <w:rPr>
            <w:rStyle w:val="Hyperlink"/>
          </w:rPr>
        </w:sdtEndPr>
        <w:sdtContent>
          <w:r w:rsidR="00174CBD">
            <w:rPr>
              <w:rStyle w:val="Hyperlink"/>
              <w:color w:val="auto"/>
              <w:u w:val="none"/>
            </w:rPr>
            <w:fldChar w:fldCharType="begin"/>
          </w:r>
          <w:r w:rsidR="00174CBD">
            <w:rPr>
              <w:rStyle w:val="Hyperlink"/>
              <w:color w:val="auto"/>
              <w:u w:val="none"/>
            </w:rPr>
            <w:instrText xml:space="preserve">CITATION Dempster1977 \p 5 \l 1033 </w:instrText>
          </w:r>
          <w:r w:rsidR="00174CBD">
            <w:rPr>
              <w:rStyle w:val="Hyperlink"/>
              <w:color w:val="auto"/>
              <w:u w:val="none"/>
            </w:rPr>
            <w:fldChar w:fldCharType="separate"/>
          </w:r>
          <w:r w:rsidR="00174CBD">
            <w:rPr>
              <w:noProof/>
            </w:rPr>
            <w:t>(Dempster, Laird, &amp; Rubin, 1977, p. 5)</w:t>
          </w:r>
          <w:r w:rsidR="00174CBD">
            <w:rPr>
              <w:rStyle w:val="Hyperlink"/>
              <w:color w:val="auto"/>
              <w:u w:val="none"/>
            </w:rPr>
            <w:fldChar w:fldCharType="end"/>
          </w:r>
        </w:sdtContent>
      </w:sdt>
      <w:r w:rsidR="00174CBD">
        <w:rPr>
          <w:rStyle w:val="Hyperlink"/>
          <w:color w:val="auto"/>
          <w:u w:val="none"/>
        </w:rPr>
        <w:t xml:space="preserve"> </w:t>
      </w:r>
      <w:r w:rsidR="00D8053B">
        <w:rPr>
          <w:rStyle w:val="Hyperlink"/>
          <w:color w:val="auto"/>
          <w:u w:val="none"/>
        </w:rPr>
        <w:t>for more details about maximum likelihood method</w:t>
      </w:r>
      <w:r w:rsidR="00174CBD">
        <w:rPr>
          <w:rStyle w:val="Hyperlink"/>
          <w:color w:val="auto"/>
          <w:u w:val="none"/>
        </w:rPr>
        <w:t xml:space="preserve"> and EM algorithm</w:t>
      </w:r>
      <w:r w:rsidR="00D8053B">
        <w:rPr>
          <w:rStyle w:val="Hyperlink"/>
          <w:color w:val="auto"/>
          <w:u w:val="none"/>
        </w:rPr>
        <w:t>.</w:t>
      </w:r>
    </w:p>
    <w:p w:rsidR="0026193A" w:rsidRDefault="0035183E" w:rsidP="000A6302">
      <w:pPr>
        <w:rPr>
          <w:szCs w:val="26"/>
        </w:rPr>
      </w:pPr>
      <w:r>
        <w:rPr>
          <w:szCs w:val="26"/>
        </w:rPr>
        <w:t xml:space="preserve">For example, we have normal PDF with mean </w:t>
      </w:r>
      <w:r w:rsidRPr="0035183E">
        <w:rPr>
          <w:i/>
          <w:szCs w:val="26"/>
        </w:rPr>
        <w:t>μ</w:t>
      </w:r>
      <w:r>
        <w:rPr>
          <w:szCs w:val="26"/>
        </w:rPr>
        <w:t xml:space="preserve"> and variance </w:t>
      </w:r>
      <w:r w:rsidRPr="0035183E">
        <w:rPr>
          <w:i/>
          <w:szCs w:val="26"/>
        </w:rPr>
        <w:t>σ</w:t>
      </w:r>
      <w:r w:rsidRPr="0035183E">
        <w:rPr>
          <w:szCs w:val="26"/>
          <w:vertAlign w:val="superscript"/>
        </w:rPr>
        <w:t>2</w:t>
      </w:r>
      <w:r>
        <w:rPr>
          <w:szCs w:val="26"/>
        </w:rPr>
        <w:t>. Its specification includes:</w:t>
      </w:r>
    </w:p>
    <w:p w:rsidR="004E219B" w:rsidRDefault="004E219B" w:rsidP="000A6302">
      <w:pPr>
        <w:rPr>
          <w:szCs w:val="26"/>
        </w:rPr>
      </w:pPr>
      <m:oMathPara>
        <m:oMath>
          <m:r>
            <w:rPr>
              <w:rFonts w:ascii="Cambria Math" w:hAnsi="Cambria Math"/>
              <w:szCs w:val="26"/>
            </w:rPr>
            <m:t>h</m:t>
          </m:r>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2π</m:t>
                  </m:r>
                </m:e>
              </m:rad>
            </m:den>
          </m:f>
          <m:r>
            <m:rPr>
              <m:sty m:val="p"/>
            </m:rPr>
            <w:rPr>
              <w:szCs w:val="26"/>
            </w:rPr>
            <w:br/>
          </m:r>
        </m:oMath>
        <m:oMath>
          <m:r>
            <w:rPr>
              <w:rFonts w:ascii="Cambria Math" w:hAnsi="Cambria Math"/>
              <w:szCs w:val="26"/>
            </w:rPr>
            <m:t>T</m:t>
          </m:r>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d>
            <m:dPr>
              <m:ctrlPr>
                <w:rPr>
                  <w:rFonts w:ascii="Cambria Math" w:hAnsi="Cambria Math"/>
                  <w:i/>
                  <w:szCs w:val="26"/>
                </w:rPr>
              </m:ctrlPr>
            </m:dPr>
            <m:e>
              <m:r>
                <w:rPr>
                  <w:rFonts w:ascii="Cambria Math" w:hAnsi="Cambria Math"/>
                  <w:szCs w:val="26"/>
                </w:rPr>
                <m:t>x,</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e>
          </m:d>
          <m:r>
            <m:rPr>
              <m:sty m:val="p"/>
            </m:rPr>
            <w:rPr>
              <w:szCs w:val="26"/>
            </w:rPr>
            <w:br/>
          </m:r>
        </m:oMath>
        <m:oMath>
          <m:r>
            <w:rPr>
              <w:rFonts w:ascii="Cambria Math" w:hAnsi="Cambria Math"/>
              <w:szCs w:val="26"/>
            </w:rPr>
            <m:t>θ</m:t>
          </m:r>
          <m:r>
            <m:rPr>
              <m:aln/>
            </m:rPr>
            <w:rPr>
              <w:rFonts w:ascii="Cambria Math" w:hAnsi="Cambria Math"/>
              <w:szCs w:val="26"/>
            </w:rPr>
            <m:t>=</m:t>
          </m:r>
          <m:d>
            <m:dPr>
              <m:ctrlPr>
                <w:rPr>
                  <w:rFonts w:ascii="Cambria Math" w:hAnsi="Cambria Math"/>
                  <w:i/>
                  <w:szCs w:val="26"/>
                </w:rPr>
              </m:ctrlPr>
            </m:dPr>
            <m:e>
              <m:r>
                <w:rPr>
                  <w:rFonts w:ascii="Cambria Math" w:hAnsi="Cambria Math"/>
                  <w:szCs w:val="26"/>
                </w:rPr>
                <m:t>μ,</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r>
            <m:rPr>
              <m:sty m:val="p"/>
            </m:rPr>
            <w:rPr>
              <w:szCs w:val="26"/>
            </w:rPr>
            <w:br/>
          </m:r>
        </m:oMath>
        <m:oMath>
          <m:r>
            <w:rPr>
              <w:rFonts w:ascii="Cambria Math" w:hAnsi="Cambria Math"/>
              <w:szCs w:val="26"/>
            </w:rPr>
            <m:t>η</m:t>
          </m:r>
          <m:r>
            <m:rPr>
              <m:aln/>
            </m:rP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η</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μ</m:t>
                  </m:r>
                </m:num>
                <m:den>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e>
          </m:d>
          <m:r>
            <m:rPr>
              <m:sty m:val="p"/>
            </m:rPr>
            <w:rPr>
              <w:szCs w:val="26"/>
            </w:rPr>
            <w:br/>
          </m:r>
        </m:oMath>
        <m:oMath>
          <m:r>
            <w:rPr>
              <w:rFonts w:ascii="Cambria Math" w:hAnsi="Cambria Math"/>
              <w:szCs w:val="26"/>
            </w:rPr>
            <m:t>A</m:t>
          </m:r>
          <m:d>
            <m:dPr>
              <m:ctrlPr>
                <w:rPr>
                  <w:rFonts w:ascii="Cambria Math" w:hAnsi="Cambria Math"/>
                  <w:i/>
                  <w:szCs w:val="26"/>
                </w:rPr>
              </m:ctrlPr>
            </m:dPr>
            <m:e>
              <m:r>
                <w:rPr>
                  <w:rFonts w:ascii="Cambria Math" w:hAnsi="Cambria Math"/>
                  <w:szCs w:val="26"/>
                </w:rPr>
                <m:t>η</m:t>
              </m:r>
            </m:e>
          </m:d>
          <m:r>
            <w:rPr>
              <w:rFonts w:ascii="Cambria Math" w:hAnsi="Cambria Math"/>
              <w:szCs w:val="26"/>
            </w:rPr>
            <m:t>=-</m:t>
          </m:r>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η</m:t>
                  </m:r>
                </m:e>
                <m:sub>
                  <m:r>
                    <w:rPr>
                      <w:rFonts w:ascii="Cambria Math" w:hAnsi="Cambria Math"/>
                      <w:szCs w:val="26"/>
                    </w:rPr>
                    <m:t>1</m:t>
                  </m:r>
                </m:sub>
                <m:sup>
                  <m:r>
                    <w:rPr>
                      <w:rFonts w:ascii="Cambria Math" w:hAnsi="Cambria Math"/>
                      <w:szCs w:val="26"/>
                    </w:rPr>
                    <m:t>2</m:t>
                  </m:r>
                </m:sup>
              </m:sSubSup>
            </m:num>
            <m:den>
              <m:r>
                <w:rPr>
                  <w:rFonts w:ascii="Cambria Math" w:hAnsi="Cambria Math"/>
                  <w:szCs w:val="26"/>
                </w:rPr>
                <m:t>4</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m:t>
          </m:r>
          <m:d>
            <m:dPr>
              <m:begChr m:val="|"/>
              <m:endChr m:val="|"/>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+lnσ</m:t>
          </m:r>
        </m:oMath>
      </m:oMathPara>
    </w:p>
    <w:p w:rsidR="0035183E" w:rsidRDefault="004E219B" w:rsidP="000A6302">
      <w:pPr>
        <w:rPr>
          <w:szCs w:val="26"/>
        </w:rPr>
      </w:pPr>
      <w:r>
        <w:rPr>
          <w:szCs w:val="26"/>
        </w:rPr>
        <w:t xml:space="preserve">According to formula </w:t>
      </w:r>
      <w:hyperlink w:anchor="_Formula_IV.1._Canonical" w:tooltip="Formula IV.1. Exponential family PDF" w:history="1">
        <w:r w:rsidR="00B32C48" w:rsidRPr="00A837DA">
          <w:rPr>
            <w:rStyle w:val="Hyperlink"/>
            <w:szCs w:val="26"/>
            <w:u w:val="none"/>
          </w:rPr>
          <w:t>IV.1</w:t>
        </w:r>
      </w:hyperlink>
      <w:r>
        <w:rPr>
          <w:szCs w:val="26"/>
        </w:rPr>
        <w:t>, the normal PDF is:</w:t>
      </w:r>
    </w:p>
    <w:p w:rsidR="004E219B" w:rsidRDefault="004E219B" w:rsidP="000A6302">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η</m:t>
              </m:r>
            </m:e>
          </m:d>
          <m:r>
            <w:rPr>
              <w:rFonts w:ascii="Cambria Math" w:hAnsi="Cambria Math"/>
              <w:szCs w:val="26"/>
            </w:rPr>
            <m:t>=h</m:t>
          </m:r>
          <m:d>
            <m:dPr>
              <m:ctrlPr>
                <w:rPr>
                  <w:rFonts w:ascii="Cambria Math" w:hAnsi="Cambria Math"/>
                  <w:i/>
                  <w:szCs w:val="26"/>
                </w:rPr>
              </m:ctrlPr>
            </m:dPr>
            <m:e>
              <m:r>
                <w:rPr>
                  <w:rFonts w:ascii="Cambria Math" w:hAnsi="Cambria Math"/>
                  <w:szCs w:val="26"/>
                </w:rPr>
                <m:t>x</m:t>
              </m:r>
            </m:e>
          </m:d>
          <m:r>
            <w:rPr>
              <w:rFonts w:ascii="Cambria Math" w:hAnsi="Cambria Math"/>
              <w:szCs w:val="26"/>
            </w:rPr>
            <m:t>exp</m:t>
          </m:r>
          <m:d>
            <m:dPr>
              <m:ctrlPr>
                <w:rPr>
                  <w:rFonts w:ascii="Cambria Math" w:hAnsi="Cambria Math"/>
                  <w:i/>
                  <w:szCs w:val="26"/>
                </w:rPr>
              </m:ctrlPr>
            </m:dPr>
            <m:e>
              <m:r>
                <w:rPr>
                  <w:rFonts w:ascii="Cambria Math" w:hAnsi="Cambria Math"/>
                  <w:szCs w:val="26"/>
                </w:rPr>
                <m:t>η⋅T</m:t>
              </m:r>
              <m:d>
                <m:dPr>
                  <m:ctrlPr>
                    <w:rPr>
                      <w:rFonts w:ascii="Cambria Math" w:hAnsi="Cambria Math"/>
                      <w:i/>
                      <w:szCs w:val="26"/>
                    </w:rPr>
                  </m:ctrlPr>
                </m:dPr>
                <m:e>
                  <m:r>
                    <w:rPr>
                      <w:rFonts w:ascii="Cambria Math" w:hAnsi="Cambria Math"/>
                      <w:szCs w:val="26"/>
                    </w:rPr>
                    <m:t>x</m:t>
                  </m:r>
                </m:e>
              </m:d>
              <m:r>
                <w:rPr>
                  <w:rFonts w:ascii="Cambria Math" w:hAnsi="Cambria Math"/>
                  <w:szCs w:val="26"/>
                </w:rPr>
                <m:t>-A</m:t>
              </m:r>
              <m:d>
                <m:dPr>
                  <m:ctrlPr>
                    <w:rPr>
                      <w:rFonts w:ascii="Cambria Math" w:hAnsi="Cambria Math"/>
                      <w:i/>
                      <w:szCs w:val="26"/>
                    </w:rPr>
                  </m:ctrlPr>
                </m:dPr>
                <m:e>
                  <m:r>
                    <w:rPr>
                      <w:rFonts w:ascii="Cambria Math" w:hAnsi="Cambria Math"/>
                      <w:szCs w:val="26"/>
                    </w:rPr>
                    <m:t>η</m:t>
                  </m:r>
                </m:e>
              </m:d>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2π</m:t>
                  </m:r>
                </m:e>
              </m:rad>
            </m:den>
          </m:f>
          <m:r>
            <w:rPr>
              <w:rFonts w:ascii="Cambria Math" w:hAnsi="Cambria Math"/>
              <w:szCs w:val="26"/>
            </w:rPr>
            <m:t>exp</m:t>
          </m:r>
          <m:d>
            <m:dPr>
              <m:ctrlPr>
                <w:rPr>
                  <w:rFonts w:ascii="Cambria Math" w:hAnsi="Cambria Math"/>
                  <w:i/>
                  <w:szCs w:val="26"/>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μ</m:t>
                      </m:r>
                    </m:num>
                    <m:den>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e>
              </m:d>
              <m:r>
                <w:rPr>
                  <w:rFonts w:ascii="Cambria Math" w:hAnsi="Cambria Math"/>
                  <w:szCs w:val="26"/>
                </w:rPr>
                <m:t>⋅</m:t>
              </m:r>
              <m:d>
                <m:dPr>
                  <m:ctrlPr>
                    <w:rPr>
                      <w:rFonts w:ascii="Cambria Math" w:hAnsi="Cambria Math"/>
                      <w:i/>
                      <w:szCs w:val="26"/>
                    </w:rPr>
                  </m:ctrlPr>
                </m:dPr>
                <m:e>
                  <m:r>
                    <w:rPr>
                      <w:rFonts w:ascii="Cambria Math" w:hAnsi="Cambria Math"/>
                      <w:szCs w:val="26"/>
                    </w:rPr>
                    <m:t>x,</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+lnσ</m:t>
                  </m:r>
                </m:e>
              </m:d>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2π</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rad>
            </m:den>
          </m:f>
          <m:r>
            <w:rPr>
              <w:rFonts w:ascii="Cambria Math" w:hAnsi="Cambria Math"/>
              <w:szCs w:val="26"/>
            </w:rPr>
            <m:t>exp</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x-μ</m:t>
                          </m:r>
                        </m:e>
                      </m:d>
                    </m:e>
                    <m:sup>
                      <m:r>
                        <w:rPr>
                          <w:rFonts w:ascii="Cambria Math" w:hAnsi="Cambria Math"/>
                          <w:szCs w:val="26"/>
                        </w:rPr>
                        <m:t>2</m:t>
                      </m:r>
                    </m:sup>
                  </m:sSup>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e>
          </m:d>
        </m:oMath>
      </m:oMathPara>
    </w:p>
    <w:p w:rsidR="004E707E" w:rsidRDefault="004E707E" w:rsidP="000A6302">
      <w:pPr>
        <w:rPr>
          <w:szCs w:val="26"/>
        </w:rPr>
      </w:pPr>
      <w:r>
        <w:rPr>
          <w:szCs w:val="26"/>
        </w:rPr>
        <w:t>We have:</w:t>
      </w:r>
    </w:p>
    <w:p w:rsidR="004E707E" w:rsidRDefault="004E707E" w:rsidP="000A6302">
      <w:pPr>
        <w:rPr>
          <w:szCs w:val="26"/>
        </w:rPr>
      </w:pPr>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x-μ</m:t>
                      </m:r>
                    </m:e>
                  </m:d>
                </m:e>
                <m:sup>
                  <m:r>
                    <w:rPr>
                      <w:rFonts w:ascii="Cambria Math" w:hAnsi="Cambria Math"/>
                      <w:szCs w:val="26"/>
                    </w:rPr>
                    <m:t>2</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oMath>
      </m:oMathPara>
    </w:p>
    <w:p w:rsidR="004E219B" w:rsidRDefault="004E219B" w:rsidP="000A6302">
      <w:pPr>
        <w:rPr>
          <w:szCs w:val="26"/>
        </w:rPr>
      </w:pPr>
      <w:r>
        <w:rPr>
          <w:szCs w:val="26"/>
        </w:rPr>
        <w:t xml:space="preserve">The derivative of </w:t>
      </w:r>
      <w:proofErr w:type="gramStart"/>
      <w:r w:rsidRPr="00227ECB">
        <w:rPr>
          <w:i/>
          <w:szCs w:val="26"/>
        </w:rPr>
        <w:t>A</w:t>
      </w:r>
      <w:r>
        <w:rPr>
          <w:szCs w:val="26"/>
        </w:rPr>
        <w:t>(</w:t>
      </w:r>
      <w:proofErr w:type="gramEnd"/>
      <w:r w:rsidR="00EF25BA">
        <w:rPr>
          <w:i/>
          <w:szCs w:val="26"/>
        </w:rPr>
        <w:t>η</w:t>
      </w:r>
      <w:r>
        <w:rPr>
          <w:szCs w:val="26"/>
        </w:rPr>
        <w:t>) of normal PDF is</w:t>
      </w:r>
      <w:r w:rsidR="004E707E">
        <w:rPr>
          <w:szCs w:val="26"/>
        </w:rPr>
        <w:t xml:space="preserve"> a vector as follows:</w:t>
      </w:r>
    </w:p>
    <w:p w:rsidR="004E219B" w:rsidRDefault="00FE3715" w:rsidP="004E219B">
      <w:pPr>
        <w:rPr>
          <w:szCs w:val="26"/>
        </w:rPr>
      </w:pPr>
      <m:oMathPara>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η</m:t>
              </m:r>
            </m:e>
          </m:d>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r>
            <w:rPr>
              <w:rFonts w:ascii="Cambria Math" w:hAnsi="Cambria Math"/>
              <w:szCs w:val="26"/>
            </w:rPr>
            <m:t>=</m:t>
          </m:r>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x</m:t>
                  </m:r>
                </m:e>
              </m:d>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e>
              </m:d>
            </m:e>
          </m:d>
          <m:r>
            <w:rPr>
              <w:rFonts w:ascii="Cambria Math" w:hAnsi="Cambria Math"/>
              <w:szCs w:val="26"/>
            </w:rPr>
            <m:t>=</m:t>
          </m:r>
          <m:d>
            <m:dPr>
              <m:ctrlPr>
                <w:rPr>
                  <w:rFonts w:ascii="Cambria Math" w:hAnsi="Cambria Math"/>
                  <w:i/>
                  <w:szCs w:val="26"/>
                </w:rPr>
              </m:ctrlPr>
            </m:dPr>
            <m:e>
              <m:r>
                <w:rPr>
                  <w:rFonts w:ascii="Cambria Math" w:hAnsi="Cambria Math"/>
                  <w:szCs w:val="26"/>
                </w:rPr>
                <m:t>μ,</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oMath>
      </m:oMathPara>
    </w:p>
    <w:p w:rsidR="008703D2" w:rsidRDefault="008703D2" w:rsidP="000A6302">
      <w:pPr>
        <w:rPr>
          <w:szCs w:val="26"/>
        </w:rPr>
      </w:pPr>
      <w:r>
        <w:rPr>
          <w:szCs w:val="26"/>
        </w:rPr>
        <w:t xml:space="preserve">We have the same result if taking directly derivative on </w:t>
      </w:r>
      <w:proofErr w:type="gramStart"/>
      <w:r w:rsidRPr="00227ECB">
        <w:rPr>
          <w:i/>
          <w:szCs w:val="26"/>
        </w:rPr>
        <w:t>A</w:t>
      </w:r>
      <w:r>
        <w:rPr>
          <w:szCs w:val="26"/>
        </w:rPr>
        <w:t>(</w:t>
      </w:r>
      <w:proofErr w:type="gramEnd"/>
      <w:r>
        <w:rPr>
          <w:i/>
          <w:szCs w:val="26"/>
        </w:rPr>
        <w:t>η</w:t>
      </w:r>
      <w:r>
        <w:rPr>
          <w:szCs w:val="26"/>
        </w:rPr>
        <w:t>):</w:t>
      </w:r>
    </w:p>
    <w:p w:rsidR="008537EE" w:rsidRDefault="00FE3715" w:rsidP="000A6302">
      <w:pPr>
        <w:rPr>
          <w:szCs w:val="26"/>
        </w:rPr>
      </w:pPr>
      <m:oMathPara>
        <m:oMath>
          <m:f>
            <m:fPr>
              <m:ctrlPr>
                <w:rPr>
                  <w:rFonts w:ascii="Cambria Math" w:hAnsi="Cambria Math"/>
                  <w:i/>
                  <w:szCs w:val="26"/>
                </w:rPr>
              </m:ctrlPr>
            </m:fPr>
            <m:num>
              <m:r>
                <w:rPr>
                  <w:rFonts w:ascii="Cambria Math" w:hAnsi="Cambria Math"/>
                  <w:szCs w:val="26"/>
                </w:rPr>
                <m:t>dA</m:t>
              </m:r>
              <m:d>
                <m:dPr>
                  <m:ctrlPr>
                    <w:rPr>
                      <w:rFonts w:ascii="Cambria Math" w:hAnsi="Cambria Math"/>
                      <w:i/>
                      <w:szCs w:val="26"/>
                    </w:rPr>
                  </m:ctrlPr>
                </m:dPr>
                <m:e>
                  <m:r>
                    <w:rPr>
                      <w:rFonts w:ascii="Cambria Math" w:hAnsi="Cambria Math"/>
                      <w:szCs w:val="26"/>
                    </w:rPr>
                    <m:t>η</m:t>
                  </m:r>
                </m:e>
              </m:d>
            </m:num>
            <m:den>
              <m:r>
                <w:rPr>
                  <w:rFonts w:ascii="Cambria Math" w:hAnsi="Cambria Math"/>
                  <w:szCs w:val="26"/>
                </w:rPr>
                <m:t>d</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1</m:t>
                  </m:r>
                </m:sub>
              </m:sSub>
            </m:den>
          </m:f>
          <m:r>
            <m:rPr>
              <m:aln/>
            </m:rPr>
            <w:rPr>
              <w:rFonts w:ascii="Cambria Math" w:hAnsi="Cambria Math"/>
              <w:szCs w:val="26"/>
            </w:rPr>
            <m:t>=</m:t>
          </m:r>
          <m:f>
            <m:fPr>
              <m:ctrlPr>
                <w:rPr>
                  <w:rFonts w:ascii="Cambria Math" w:hAnsi="Cambria Math"/>
                  <w:i/>
                  <w:szCs w:val="26"/>
                </w:rPr>
              </m:ctrlPr>
            </m:fPr>
            <m:num>
              <m: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η</m:t>
                          </m:r>
                        </m:e>
                        <m:sub>
                          <m:r>
                            <w:rPr>
                              <w:rFonts w:ascii="Cambria Math" w:hAnsi="Cambria Math"/>
                              <w:szCs w:val="26"/>
                            </w:rPr>
                            <m:t>1</m:t>
                          </m:r>
                        </m:sub>
                        <m:sup>
                          <m:r>
                            <w:rPr>
                              <w:rFonts w:ascii="Cambria Math" w:hAnsi="Cambria Math"/>
                              <w:szCs w:val="26"/>
                            </w:rPr>
                            <m:t>2</m:t>
                          </m:r>
                        </m:sup>
                      </m:sSubSup>
                    </m:num>
                    <m:den>
                      <m:r>
                        <w:rPr>
                          <w:rFonts w:ascii="Cambria Math" w:hAnsi="Cambria Math"/>
                          <w:szCs w:val="26"/>
                        </w:rPr>
                        <m:t>4</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m:t>
                  </m:r>
                  <m:d>
                    <m:dPr>
                      <m:begChr m:val="|"/>
                      <m:endChr m:val="|"/>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e>
                  </m:d>
                </m:e>
              </m:d>
            </m:num>
            <m:den>
              <m:r>
                <w:rPr>
                  <w:rFonts w:ascii="Cambria Math" w:hAnsi="Cambria Math"/>
                  <w:szCs w:val="26"/>
                </w:rPr>
                <m:t>d</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1</m:t>
                  </m:r>
                </m:sub>
              </m:sSub>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η</m:t>
                  </m:r>
                </m:e>
                <m:sub>
                  <m:r>
                    <w:rPr>
                      <w:rFonts w:ascii="Cambria Math" w:hAnsi="Cambria Math"/>
                      <w:szCs w:val="26"/>
                    </w:rPr>
                    <m:t>1</m:t>
                  </m:r>
                </m:sub>
              </m:sSub>
            </m:num>
            <m:den>
              <m:r>
                <w:rPr>
                  <w:rFonts w:ascii="Cambria Math" w:hAnsi="Cambria Math"/>
                  <w:szCs w:val="26"/>
                </w:rPr>
                <m:t>2</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=μ</m:t>
          </m:r>
          <m:r>
            <m:rPr>
              <m:sty m:val="p"/>
            </m:rPr>
            <w:rPr>
              <w:szCs w:val="26"/>
            </w:rPr>
            <w:br/>
          </m:r>
        </m:oMath>
        <m:oMath>
          <m:f>
            <m:fPr>
              <m:ctrlPr>
                <w:rPr>
                  <w:rFonts w:ascii="Cambria Math" w:hAnsi="Cambria Math"/>
                  <w:i/>
                  <w:szCs w:val="26"/>
                </w:rPr>
              </m:ctrlPr>
            </m:fPr>
            <m:num>
              <m:r>
                <w:rPr>
                  <w:rFonts w:ascii="Cambria Math" w:hAnsi="Cambria Math"/>
                  <w:szCs w:val="26"/>
                </w:rPr>
                <m:t>dA</m:t>
              </m:r>
              <m:d>
                <m:dPr>
                  <m:ctrlPr>
                    <w:rPr>
                      <w:rFonts w:ascii="Cambria Math" w:hAnsi="Cambria Math"/>
                      <w:i/>
                      <w:szCs w:val="26"/>
                    </w:rPr>
                  </m:ctrlPr>
                </m:dPr>
                <m:e>
                  <m:r>
                    <w:rPr>
                      <w:rFonts w:ascii="Cambria Math" w:hAnsi="Cambria Math"/>
                      <w:szCs w:val="26"/>
                    </w:rPr>
                    <m:t>η</m:t>
                  </m:r>
                </m:e>
              </m:d>
            </m:num>
            <m:den>
              <m:r>
                <w:rPr>
                  <w:rFonts w:ascii="Cambria Math" w:hAnsi="Cambria Math"/>
                  <w:szCs w:val="26"/>
                </w:rPr>
                <m:t>d</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m:rPr>
              <m:aln/>
            </m:rPr>
            <w:rPr>
              <w:rFonts w:ascii="Cambria Math" w:hAnsi="Cambria Math"/>
              <w:szCs w:val="26"/>
            </w:rPr>
            <m:t>=</m:t>
          </m:r>
          <m:f>
            <m:fPr>
              <m:ctrlPr>
                <w:rPr>
                  <w:rFonts w:ascii="Cambria Math" w:hAnsi="Cambria Math"/>
                  <w:i/>
                  <w:szCs w:val="26"/>
                </w:rPr>
              </m:ctrlPr>
            </m:fPr>
            <m:num>
              <m: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η</m:t>
                          </m:r>
                        </m:e>
                        <m:sub>
                          <m:r>
                            <w:rPr>
                              <w:rFonts w:ascii="Cambria Math" w:hAnsi="Cambria Math"/>
                              <w:szCs w:val="26"/>
                            </w:rPr>
                            <m:t>1</m:t>
                          </m:r>
                        </m:sub>
                        <m:sup>
                          <m:r>
                            <w:rPr>
                              <w:rFonts w:ascii="Cambria Math" w:hAnsi="Cambria Math"/>
                              <w:szCs w:val="26"/>
                            </w:rPr>
                            <m:t>2</m:t>
                          </m:r>
                        </m:sup>
                      </m:sSubSup>
                    </m:num>
                    <m:den>
                      <m:r>
                        <w:rPr>
                          <w:rFonts w:ascii="Cambria Math" w:hAnsi="Cambria Math"/>
                          <w:szCs w:val="26"/>
                        </w:rPr>
                        <m:t>4</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m:t>
                  </m:r>
                  <m:d>
                    <m:dPr>
                      <m:begChr m:val="|"/>
                      <m:endChr m:val="|"/>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e>
                  </m:d>
                </m:e>
              </m:d>
            </m:num>
            <m:den>
              <m:r>
                <w:rPr>
                  <w:rFonts w:ascii="Cambria Math" w:hAnsi="Cambria Math"/>
                  <w:szCs w:val="26"/>
                </w:rPr>
                <m:t>d</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m:t>
          </m:r>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η</m:t>
                  </m:r>
                </m:e>
                <m:sub>
                  <m:r>
                    <w:rPr>
                      <w:rFonts w:ascii="Cambria Math" w:hAnsi="Cambria Math"/>
                      <w:szCs w:val="26"/>
                    </w:rPr>
                    <m:t>1</m:t>
                  </m:r>
                </m:sub>
                <m:sup>
                  <m:r>
                    <w:rPr>
                      <w:rFonts w:ascii="Cambria Math" w:hAnsi="Cambria Math"/>
                      <w:szCs w:val="26"/>
                    </w:rPr>
                    <m:t>2</m:t>
                  </m:r>
                </m:sup>
              </m:sSubSup>
            </m:num>
            <m:den>
              <m:r>
                <w:rPr>
                  <w:rFonts w:ascii="Cambria Math" w:hAnsi="Cambria Math"/>
                  <w:szCs w:val="26"/>
                </w:rPr>
                <m:t>4</m:t>
              </m:r>
              <m:sSubSup>
                <m:sSubSupPr>
                  <m:ctrlPr>
                    <w:rPr>
                      <w:rFonts w:ascii="Cambria Math" w:hAnsi="Cambria Math"/>
                      <w:i/>
                      <w:szCs w:val="26"/>
                    </w:rPr>
                  </m:ctrlPr>
                </m:sSubSupPr>
                <m:e>
                  <m:r>
                    <w:rPr>
                      <w:rFonts w:ascii="Cambria Math" w:hAnsi="Cambria Math"/>
                      <w:szCs w:val="26"/>
                    </w:rPr>
                    <m:t>η</m:t>
                  </m:r>
                </m:e>
                <m:sub>
                  <m:r>
                    <w:rPr>
                      <w:rFonts w:ascii="Cambria Math" w:hAnsi="Cambria Math"/>
                      <w:szCs w:val="26"/>
                    </w:rPr>
                    <m:t>2</m:t>
                  </m:r>
                </m:sub>
                <m:sup>
                  <m:r>
                    <w:rPr>
                      <w:rFonts w:ascii="Cambria Math" w:hAnsi="Cambria Math"/>
                      <w:szCs w:val="26"/>
                    </w:rPr>
                    <m:t>2</m:t>
                  </m:r>
                </m:sup>
              </m:sSub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η</m:t>
                  </m:r>
                </m:e>
                <m:sub>
                  <m:r>
                    <w:rPr>
                      <w:rFonts w:ascii="Cambria Math" w:hAnsi="Cambria Math"/>
                      <w:szCs w:val="26"/>
                    </w:rPr>
                    <m:t>2</m:t>
                  </m:r>
                </m:sub>
              </m:sSub>
            </m:den>
          </m:f>
          <m:r>
            <w:rPr>
              <w:rFonts w:ascii="Cambria Math" w:hAnsi="Cambria Math"/>
              <w:szCs w:val="26"/>
            </w:rPr>
            <m:t>=</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oMath>
      </m:oMathPara>
    </w:p>
    <w:p w:rsidR="004E219B" w:rsidRDefault="004E707E" w:rsidP="000A6302">
      <w:pPr>
        <w:rPr>
          <w:szCs w:val="26"/>
        </w:rPr>
      </w:pPr>
      <w:r w:rsidRPr="004E707E">
        <w:rPr>
          <w:szCs w:val="26"/>
        </w:rPr>
        <w:t>The derivative of log-likelihood of normal PDF is:</w:t>
      </w:r>
    </w:p>
    <w:p w:rsidR="004E707E" w:rsidRPr="004E707E" w:rsidRDefault="004E707E" w:rsidP="000A6302">
      <w:pPr>
        <w:rPr>
          <w:szCs w:val="26"/>
        </w:rPr>
      </w:pPr>
      <m:oMathPara>
        <m:oMath>
          <m:r>
            <w:rPr>
              <w:rFonts w:ascii="Cambria Math" w:hAnsi="Cambria Math"/>
              <w:szCs w:val="26"/>
            </w:rPr>
            <m:t>DLnL</m:t>
          </m:r>
          <m:d>
            <m:dPr>
              <m:ctrlPr>
                <w:rPr>
                  <w:rFonts w:ascii="Cambria Math" w:hAnsi="Cambria Math"/>
                  <w:i/>
                  <w:szCs w:val="26"/>
                </w:rPr>
              </m:ctrlPr>
            </m:dPr>
            <m:e>
              <m:r>
                <w:rPr>
                  <w:rFonts w:ascii="Cambria Math" w:hAnsi="Cambria Math"/>
                  <w:szCs w:val="26"/>
                </w:rPr>
                <m:t>η</m:t>
              </m:r>
            </m:e>
          </m:d>
          <m:r>
            <w:rPr>
              <w:rFonts w:ascii="Cambria Math" w:hAnsi="Cambria Math"/>
              <w:szCs w:val="26"/>
            </w:rPr>
            <m:t>=T</m:t>
          </m:r>
          <m:d>
            <m:dPr>
              <m:ctrlPr>
                <w:rPr>
                  <w:rFonts w:ascii="Cambria Math" w:hAnsi="Cambria Math"/>
                  <w:i/>
                  <w:szCs w:val="26"/>
                </w:rPr>
              </m:ctrlPr>
            </m:dPr>
            <m:e>
              <m:r>
                <w:rPr>
                  <w:rFonts w:ascii="Cambria Math" w:hAnsi="Cambria Math"/>
                  <w:szCs w:val="26"/>
                </w:rPr>
                <m:t>x</m:t>
              </m:r>
            </m:e>
          </m:d>
          <m:r>
            <w:rPr>
              <w:rFonts w:ascii="Cambria Math" w:hAnsi="Cambria Math"/>
              <w:szCs w:val="26"/>
            </w:rPr>
            <m:t>-E</m:t>
          </m:r>
          <m:d>
            <m:dPr>
              <m:ctrlPr>
                <w:rPr>
                  <w:rFonts w:ascii="Cambria Math" w:hAnsi="Cambria Math"/>
                  <w:i/>
                  <w:szCs w:val="26"/>
                </w:rPr>
              </m:ctrlPr>
            </m:dPr>
            <m:e>
              <m:r>
                <w:rPr>
                  <w:rFonts w:ascii="Cambria Math" w:hAnsi="Cambria Math"/>
                  <w:szCs w:val="26"/>
                </w:rPr>
                <m:t>T</m:t>
              </m:r>
              <m:d>
                <m:dPr>
                  <m:ctrlPr>
                    <w:rPr>
                      <w:rFonts w:ascii="Cambria Math" w:hAnsi="Cambria Math"/>
                      <w:i/>
                      <w:szCs w:val="26"/>
                    </w:rPr>
                  </m:ctrlPr>
                </m:dPr>
                <m:e>
                  <m:r>
                    <w:rPr>
                      <w:rFonts w:ascii="Cambria Math" w:hAnsi="Cambria Math"/>
                      <w:szCs w:val="26"/>
                    </w:rPr>
                    <m:t>x</m:t>
                  </m:r>
                </m:e>
              </m:d>
            </m:e>
            <m:e>
              <m:r>
                <w:rPr>
                  <w:rFonts w:ascii="Cambria Math" w:hAnsi="Cambria Math"/>
                  <w:szCs w:val="26"/>
                </w:rPr>
                <m:t>η</m:t>
              </m:r>
            </m:e>
          </m:d>
          <m:r>
            <w:rPr>
              <w:rFonts w:ascii="Cambria Math" w:hAnsi="Cambria Math"/>
              <w:szCs w:val="26"/>
            </w:rPr>
            <m:t>=</m:t>
          </m:r>
          <m:d>
            <m:dPr>
              <m:ctrlPr>
                <w:rPr>
                  <w:rFonts w:ascii="Cambria Math" w:hAnsi="Cambria Math"/>
                  <w:i/>
                  <w:szCs w:val="26"/>
                </w:rPr>
              </m:ctrlPr>
            </m:dPr>
            <m:e>
              <m:r>
                <w:rPr>
                  <w:rFonts w:ascii="Cambria Math" w:hAnsi="Cambria Math"/>
                  <w:szCs w:val="26"/>
                </w:rPr>
                <m:t>x,</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e>
          </m:d>
          <m:r>
            <w:rPr>
              <w:rFonts w:ascii="Cambria Math" w:hAnsi="Cambria Math"/>
              <w:szCs w:val="26"/>
            </w:rPr>
            <m:t>-</m:t>
          </m:r>
          <m:d>
            <m:dPr>
              <m:ctrlPr>
                <w:rPr>
                  <w:rFonts w:ascii="Cambria Math" w:hAnsi="Cambria Math"/>
                  <w:i/>
                  <w:szCs w:val="26"/>
                </w:rPr>
              </m:ctrlPr>
            </m:dPr>
            <m:e>
              <m:r>
                <w:rPr>
                  <w:rFonts w:ascii="Cambria Math" w:hAnsi="Cambria Math"/>
                  <w:szCs w:val="26"/>
                </w:rPr>
                <m:t>μ,</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r>
            <w:rPr>
              <w:rFonts w:ascii="Cambria Math" w:hAnsi="Cambria Math"/>
              <w:szCs w:val="26"/>
            </w:rPr>
            <m:t>=</m:t>
          </m:r>
          <m:d>
            <m:dPr>
              <m:ctrlPr>
                <w:rPr>
                  <w:rFonts w:ascii="Cambria Math" w:hAnsi="Cambria Math"/>
                  <w:i/>
                  <w:szCs w:val="26"/>
                </w:rPr>
              </m:ctrlPr>
            </m:dPr>
            <m:e>
              <m:r>
                <w:rPr>
                  <w:rFonts w:ascii="Cambria Math" w:hAnsi="Cambria Math"/>
                  <w:szCs w:val="26"/>
                </w:rPr>
                <m:t>x-μ,</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oMath>
      </m:oMathPara>
    </w:p>
    <w:p w:rsidR="00CB5EF2" w:rsidRDefault="00857492" w:rsidP="000A6302">
      <w:pPr>
        <w:rPr>
          <w:szCs w:val="26"/>
        </w:rPr>
      </w:pPr>
      <w:r>
        <w:rPr>
          <w:szCs w:val="26"/>
        </w:rPr>
        <w:t xml:space="preserve">Now we solve </w:t>
      </w:r>
      <w:r w:rsidR="0043619A">
        <w:rPr>
          <w:rStyle w:val="Hyperlink"/>
          <w:color w:val="auto"/>
          <w:u w:val="none"/>
        </w:rPr>
        <w:t xml:space="preserve">formula </w:t>
      </w:r>
      <w:hyperlink w:anchor="_Formula_IV.6._Equation" w:tooltip="Formula IV.6. Equation of exponential family PDF parameters" w:history="1">
        <w:r w:rsidR="00B32C48" w:rsidRPr="0043619A">
          <w:rPr>
            <w:rStyle w:val="Hyperlink"/>
            <w:u w:val="none"/>
          </w:rPr>
          <w:t>IV.6</w:t>
        </w:r>
      </w:hyperlink>
      <w:r>
        <w:rPr>
          <w:szCs w:val="26"/>
        </w:rPr>
        <w:t xml:space="preserve"> given normal </w:t>
      </w:r>
      <w:r w:rsidR="00484908">
        <w:rPr>
          <w:szCs w:val="26"/>
        </w:rPr>
        <w:t xml:space="preserve">observation </w:t>
      </w:r>
      <w:r>
        <w:rPr>
          <w:szCs w:val="26"/>
        </w:rPr>
        <w:t xml:space="preserve">PDF </w:t>
      </w:r>
      <w:proofErr w:type="gramStart"/>
      <w:r w:rsidRPr="00C16F4F">
        <w:rPr>
          <w:i/>
        </w:rPr>
        <w:t>p</w:t>
      </w:r>
      <w:r w:rsidRPr="00C16F4F">
        <w:t>(</w:t>
      </w:r>
      <w:proofErr w:type="spellStart"/>
      <w:proofErr w:type="gramEnd"/>
      <w:r w:rsidRPr="00C16F4F">
        <w:rPr>
          <w:i/>
        </w:rPr>
        <w:t>o</w:t>
      </w:r>
      <w:r w:rsidRPr="00C16F4F">
        <w:rPr>
          <w:i/>
          <w:vertAlign w:val="subscript"/>
        </w:rPr>
        <w:t>t</w:t>
      </w:r>
      <w:r w:rsidRPr="00C16F4F">
        <w:rPr>
          <w:i/>
        </w:rPr>
        <w:t>|θ</w:t>
      </w:r>
      <w:proofErr w:type="spellEnd"/>
      <w:r w:rsidRPr="00C16F4F">
        <w:t>)</w:t>
      </w:r>
      <w:r>
        <w:t xml:space="preserve"> </w:t>
      </w:r>
      <w:r w:rsidR="0043619A">
        <w:t>with</w:t>
      </w:r>
      <w:r>
        <w:t xml:space="preserve"> </w:t>
      </w:r>
      <w:r>
        <w:rPr>
          <w:szCs w:val="26"/>
        </w:rPr>
        <w:t xml:space="preserve">mean </w:t>
      </w:r>
      <w:r w:rsidRPr="0035183E">
        <w:rPr>
          <w:i/>
          <w:szCs w:val="26"/>
        </w:rPr>
        <w:t>μ</w:t>
      </w:r>
      <w:r>
        <w:rPr>
          <w:szCs w:val="26"/>
        </w:rPr>
        <w:t xml:space="preserve"> and variance </w:t>
      </w:r>
      <w:r w:rsidRPr="0035183E">
        <w:rPr>
          <w:i/>
          <w:szCs w:val="26"/>
        </w:rPr>
        <w:t>σ</w:t>
      </w:r>
      <w:r w:rsidRPr="0035183E">
        <w:rPr>
          <w:szCs w:val="26"/>
          <w:vertAlign w:val="superscript"/>
        </w:rPr>
        <w:t>2</w:t>
      </w:r>
      <w:r w:rsidR="00EF25BA">
        <w:rPr>
          <w:szCs w:val="26"/>
        </w:rPr>
        <w:t>. The natural parameter of such PDF is:</w:t>
      </w:r>
    </w:p>
    <w:p w:rsidR="008B66C3" w:rsidRPr="00CB5EF2" w:rsidRDefault="008B66C3" w:rsidP="000A6302">
      <w:pPr>
        <w:rPr>
          <w:szCs w:val="26"/>
        </w:rPr>
      </w:pPr>
      <m:oMathPara>
        <m:oMath>
          <m:r>
            <w:rPr>
              <w:rFonts w:ascii="Cambria Math" w:hAnsi="Cambria Math"/>
              <w:szCs w:val="26"/>
            </w:rPr>
            <m:t>η=</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μ</m:t>
                  </m:r>
                </m:num>
                <m:den>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den>
              </m:f>
            </m:e>
          </m:d>
        </m:oMath>
      </m:oMathPara>
    </w:p>
    <w:p w:rsidR="00857492" w:rsidRDefault="00857492" w:rsidP="000A6302">
      <w:pPr>
        <w:rPr>
          <w:szCs w:val="26"/>
        </w:rPr>
      </w:pPr>
      <w:r>
        <w:rPr>
          <w:szCs w:val="26"/>
        </w:rPr>
        <w:t>We have:</w:t>
      </w:r>
    </w:p>
    <w:p w:rsidR="00857492" w:rsidRPr="00857492" w:rsidRDefault="00FE3715" w:rsidP="000A6302">
      <w:pPr>
        <w:rPr>
          <w:szCs w:val="26"/>
        </w:rPr>
      </w:pPr>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szCs w:val="26"/>
                </w:rPr>
                <m:t>DLnL</m:t>
              </m:r>
              <m:d>
                <m:dPr>
                  <m:ctrlPr>
                    <w:rPr>
                      <w:rFonts w:ascii="Cambria Math" w:hAnsi="Cambria Math"/>
                      <w:i/>
                      <w:szCs w:val="26"/>
                    </w:rPr>
                  </m:ctrlPr>
                </m:dPr>
                <m:e>
                  <m:r>
                    <w:rPr>
                      <w:rFonts w:ascii="Cambria Math" w:hAnsi="Cambria Math"/>
                      <w:szCs w:val="26"/>
                    </w:rPr>
                    <m:t>η</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e>
          </m:nary>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szCs w:val="26"/>
                              </w:rPr>
                              <m:t>-μ</m:t>
                            </m:r>
                          </m:e>
                        </m:d>
                        <m:r>
                          <w:rPr>
                            <w:rFonts w:ascii="Cambria Math" w:hAnsi="Cambria Math"/>
                            <w:szCs w:val="26"/>
                          </w:rPr>
                          <m:t>=0</m:t>
                        </m:r>
                      </m:e>
                    </m:nary>
                  </m:e>
                </m:mr>
                <m:m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r>
                              <w:rPr>
                                <w:rFonts w:ascii="Cambria Math" w:hAnsi="Cambria Math"/>
                                <w:szCs w:val="26"/>
                              </w:rPr>
                              <m:t>-</m:t>
                            </m:r>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e>
                        </m:d>
                        <m:r>
                          <w:rPr>
                            <w:rFonts w:ascii="Cambria Math" w:hAnsi="Cambria Math"/>
                            <w:szCs w:val="26"/>
                          </w:rPr>
                          <m:t>=0</m:t>
                        </m:r>
                      </m:e>
                    </m:nary>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o</m:t>
                                </m:r>
                              </m:e>
                              <m:sub>
                                <m:r>
                                  <w:rPr>
                                    <w:rFonts w:ascii="Cambria Math" w:hAnsi="Cambria Math"/>
                                  </w:rPr>
                                  <m:t>t</m:t>
                                </m:r>
                              </m:sub>
                            </m:sSub>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e>
                </m:mr>
                <m:mr>
                  <m:e>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e>
                </m:mr>
              </m:m>
            </m:e>
          </m:d>
        </m:oMath>
      </m:oMathPara>
    </w:p>
    <w:p w:rsidR="00B947E1" w:rsidRDefault="0060543E" w:rsidP="000A6302">
      <w:pPr>
        <w:rPr>
          <w:szCs w:val="26"/>
        </w:rPr>
      </w:pPr>
      <w:r>
        <w:rPr>
          <w:szCs w:val="26"/>
        </w:rPr>
        <w:t xml:space="preserve">The estimate </w:t>
      </w:r>
      <m:oMath>
        <m:acc>
          <m:accPr>
            <m:ctrlPr>
              <w:rPr>
                <w:rFonts w:ascii="Cambria Math" w:hAnsi="Cambria Math"/>
                <w:i/>
              </w:rPr>
            </m:ctrlPr>
          </m:accPr>
          <m:e>
            <m:r>
              <w:rPr>
                <w:rFonts w:ascii="Cambria Math" w:hAnsi="Cambria Math"/>
              </w:rPr>
              <m:t>μ</m:t>
            </m:r>
          </m:e>
        </m:acc>
      </m:oMath>
      <w:r>
        <w:rPr>
          <w:szCs w:val="26"/>
        </w:rPr>
        <w:t xml:space="preserve"> is the same to one in formula </w:t>
      </w:r>
      <w:hyperlink w:anchor="_Formula_IV.5.6._Continuously" w:tooltip="Formula II.6. Continuously observational HMM parameter estimate with single PDF" w:history="1">
        <w:r>
          <w:rPr>
            <w:rStyle w:val="Hyperlink"/>
            <w:u w:val="none"/>
          </w:rPr>
          <w:t>II</w:t>
        </w:r>
        <w:r w:rsidRPr="00C16F4F">
          <w:rPr>
            <w:rStyle w:val="Hyperlink"/>
            <w:u w:val="none"/>
          </w:rPr>
          <w:t>.6</w:t>
        </w:r>
      </w:hyperlink>
      <w:r w:rsidR="00115ABD" w:rsidRPr="00115ABD">
        <w:t xml:space="preserve"> </w:t>
      </w:r>
      <w:r w:rsidR="00115ABD">
        <w:t xml:space="preserve">but the estimate </w:t>
      </w:r>
      <m:oMath>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oMath>
      <w:r w:rsidR="00115ABD">
        <w:rPr>
          <w:szCs w:val="26"/>
        </w:rPr>
        <w:t xml:space="preserve"> is </w:t>
      </w:r>
      <w:r w:rsidR="000F7F0C">
        <w:rPr>
          <w:szCs w:val="26"/>
        </w:rPr>
        <w:t>different</w:t>
      </w:r>
      <w:r w:rsidR="00115ABD">
        <w:rPr>
          <w:szCs w:val="26"/>
        </w:rPr>
        <w:t>.</w:t>
      </w:r>
      <w:r w:rsidR="00B947E1">
        <w:rPr>
          <w:szCs w:val="26"/>
        </w:rPr>
        <w:t xml:space="preserve"> The previous estimate</w:t>
      </w:r>
      <w:r w:rsidR="00115ABD">
        <w:rPr>
          <w:szCs w:val="26"/>
        </w:rPr>
        <w:t xml:space="preserve"> </w:t>
      </w:r>
      <m:oMath>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oMath>
      <w:r w:rsidR="00B947E1">
        <w:rPr>
          <w:szCs w:val="26"/>
        </w:rPr>
        <w:t xml:space="preserve"> specified by formula </w:t>
      </w:r>
      <w:hyperlink w:anchor="_Formula_IV.5.6._Continuously" w:tooltip="Formula II.6. Continuously observational HMM parameter estimate with single PDF" w:history="1">
        <w:r w:rsidR="00B947E1">
          <w:rPr>
            <w:rStyle w:val="Hyperlink"/>
            <w:u w:val="none"/>
          </w:rPr>
          <w:t>II</w:t>
        </w:r>
        <w:r w:rsidR="00B947E1" w:rsidRPr="00C16F4F">
          <w:rPr>
            <w:rStyle w:val="Hyperlink"/>
            <w:u w:val="none"/>
          </w:rPr>
          <w:t>.6</w:t>
        </w:r>
      </w:hyperlink>
      <w:r w:rsidR="00B947E1" w:rsidRPr="00115ABD">
        <w:t xml:space="preserve"> </w:t>
      </w:r>
      <w:r w:rsidR="00B947E1">
        <w:rPr>
          <w:szCs w:val="26"/>
        </w:rPr>
        <w:t>is:</w:t>
      </w:r>
    </w:p>
    <w:p w:rsidR="00B947E1" w:rsidRDefault="00FE3715" w:rsidP="000A6302">
      <w:pPr>
        <w:rPr>
          <w:szCs w:val="26"/>
        </w:rPr>
      </w:pPr>
      <m:oMathPara>
        <m:oMath>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r>
            <w:rPr>
              <w:rFonts w:ascii="Cambria Math" w:hAnsi="Cambria Math"/>
              <w:szCs w:val="26"/>
            </w:rPr>
            <m:t>-</m:t>
          </m:r>
          <m:r>
            <m:rPr>
              <m:sty m:val="p"/>
            </m:rPr>
            <w:rPr>
              <w:rFonts w:ascii="Cambria Math" w:hAnsi="Cambria Math"/>
              <w:szCs w:val="26"/>
            </w:rPr>
            <m:t>previous</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oMath>
      </m:oMathPara>
    </w:p>
    <w:p w:rsidR="0060543E" w:rsidRDefault="00115ABD" w:rsidP="000A6302">
      <w:pPr>
        <w:rPr>
          <w:szCs w:val="26"/>
        </w:rPr>
      </w:pPr>
      <w:r>
        <w:rPr>
          <w:szCs w:val="26"/>
        </w:rPr>
        <w:t xml:space="preserve">However, our method is still correct because the expectation of </w:t>
      </w:r>
      <m:oMath>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oMath>
      <w:r>
        <w:rPr>
          <w:szCs w:val="26"/>
        </w:rPr>
        <w:t xml:space="preserve"> is kept intact. In fact, we have:</w:t>
      </w:r>
    </w:p>
    <w:p w:rsidR="00115ABD" w:rsidRDefault="00115ABD" w:rsidP="000A6302">
      <w:pPr>
        <w:rPr>
          <w:szCs w:val="26"/>
        </w:rPr>
      </w:pPr>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r>
                <w:rPr>
                  <w:rFonts w:ascii="Cambria Math" w:hAnsi="Cambria Math"/>
                  <w:szCs w:val="26"/>
                </w:rPr>
                <m:t>-</m:t>
              </m:r>
              <m:r>
                <m:rPr>
                  <m:sty m:val="p"/>
                </m:rPr>
                <w:rPr>
                  <w:rFonts w:ascii="Cambria Math" w:hAnsi="Cambria Math"/>
                  <w:szCs w:val="26"/>
                </w:rPr>
                <m:t>previous</m:t>
              </m:r>
            </m:e>
          </m:d>
          <m:r>
            <w:rPr>
              <w:rFonts w:ascii="Cambria Math" w:hAnsi="Cambria Math"/>
              <w:szCs w:val="26"/>
            </w:rPr>
            <m:t>=E</m:t>
          </m:r>
          <m:d>
            <m:dPr>
              <m:ctrlPr>
                <w:rPr>
                  <w:rFonts w:ascii="Cambria Math" w:hAnsi="Cambria Math"/>
                  <w:i/>
                  <w:szCs w:val="26"/>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e>
          </m:d>
          <m:r>
            <w:rPr>
              <w:rFonts w:ascii="Cambria Math" w:hAnsi="Cambria Math"/>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r>
            <w:rPr>
              <w:rFonts w:ascii="Cambria Math" w:hAnsi="Cambria Math"/>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e>
                      </m:d>
                      <m:r>
                        <w:rPr>
                          <w:rFonts w:ascii="Cambria Math" w:hAnsi="Cambria Math"/>
                        </w:rPr>
                        <m:t>-2</m:t>
                      </m:r>
                      <m:acc>
                        <m:accPr>
                          <m:ctrlPr>
                            <w:rPr>
                              <w:rFonts w:ascii="Cambria Math" w:hAnsi="Cambria Math"/>
                              <w:i/>
                            </w:rPr>
                          </m:ctrlPr>
                        </m:accPr>
                        <m:e>
                          <m:r>
                            <w:rPr>
                              <w:rFonts w:ascii="Cambria Math" w:hAnsi="Cambria Math"/>
                            </w:rPr>
                            <m:t>μ</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r>
            <w:rPr>
              <w:rFonts w:ascii="Cambria Math" w:hAnsi="Cambria Math"/>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e>
                      </m:d>
                      <m:r>
                        <w:rPr>
                          <w:rFonts w:ascii="Cambria Math" w:hAnsi="Cambria Math"/>
                        </w:rPr>
                        <m:t>-2</m:t>
                      </m:r>
                      <m:acc>
                        <m:accPr>
                          <m:ctrlPr>
                            <w:rPr>
                              <w:rFonts w:ascii="Cambria Math" w:hAnsi="Cambria Math"/>
                              <w:i/>
                            </w:rPr>
                          </m:ctrlPr>
                        </m:accPr>
                        <m:e>
                          <m:r>
                            <w:rPr>
                              <w:rFonts w:ascii="Cambria Math" w:hAnsi="Cambria Math"/>
                            </w:rPr>
                            <m:t>μ</m:t>
                          </m:r>
                        </m:e>
                      </m:acc>
                      <m:acc>
                        <m:accPr>
                          <m:ctrlPr>
                            <w:rPr>
                              <w:rFonts w:ascii="Cambria Math" w:hAnsi="Cambria Math"/>
                              <w:i/>
                            </w:rPr>
                          </m:ctrlPr>
                        </m:accPr>
                        <m:e>
                          <m:r>
                            <w:rPr>
                              <w:rFonts w:ascii="Cambria Math" w:hAnsi="Cambria Math"/>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r>
            <w:rPr>
              <w:rFonts w:ascii="Cambria Math" w:hAnsi="Cambria Math"/>
            </w:rPr>
            <m:t>=E</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2</m:t>
                              </m:r>
                            </m:sup>
                          </m:sSup>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e>
          </m:d>
          <m:r>
            <w:rPr>
              <w:rFonts w:ascii="Cambria Math" w:hAnsi="Cambria Math"/>
            </w:rPr>
            <m:t>=E</m:t>
          </m:r>
          <m:d>
            <m:dPr>
              <m:ctrlPr>
                <w:rPr>
                  <w:rFonts w:ascii="Cambria Math" w:hAnsi="Cambria Math"/>
                  <w:i/>
                </w:rPr>
              </m:ctrlPr>
            </m:dPr>
            <m:e>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σ</m:t>
                      </m:r>
                    </m:e>
                  </m:acc>
                </m:e>
                <m:sup>
                  <m:r>
                    <w:rPr>
                      <w:rFonts w:ascii="Cambria Math" w:hAnsi="Cambria Math"/>
                      <w:szCs w:val="26"/>
                    </w:rPr>
                    <m:t>2</m:t>
                  </m:r>
                </m:sup>
              </m:sSup>
            </m:e>
          </m:d>
        </m:oMath>
      </m:oMathPara>
    </w:p>
    <w:p w:rsidR="0060543E" w:rsidRDefault="00B947E1" w:rsidP="000A6302">
      <w:pPr>
        <w:rPr>
          <w:szCs w:val="26"/>
        </w:rPr>
      </w:pPr>
      <w:r>
        <w:rPr>
          <w:szCs w:val="26"/>
        </w:rPr>
        <w:t xml:space="preserve">In general, </w:t>
      </w:r>
      <w:r w:rsidR="00FE35D3">
        <w:rPr>
          <w:szCs w:val="26"/>
        </w:rPr>
        <w:t xml:space="preserve">it is easy for us to solve estimation equation </w:t>
      </w:r>
      <w:hyperlink w:anchor="_Formula_IV.6._Equation" w:tooltip="Formula IV.6. Equation of exponential family PDF parameters" w:history="1">
        <w:r w:rsidR="00B32C48" w:rsidRPr="0043619A">
          <w:rPr>
            <w:rStyle w:val="Hyperlink"/>
            <w:u w:val="none"/>
          </w:rPr>
          <w:t>IV.6</w:t>
        </w:r>
      </w:hyperlink>
      <w:r w:rsidR="00FE35D3">
        <w:rPr>
          <w:rStyle w:val="Hyperlink"/>
          <w:u w:val="none"/>
        </w:rPr>
        <w:t xml:space="preserve"> </w:t>
      </w:r>
      <w:r w:rsidR="00FE35D3">
        <w:rPr>
          <w:szCs w:val="26"/>
        </w:rPr>
        <w:t>for</w:t>
      </w:r>
      <w:r>
        <w:rPr>
          <w:szCs w:val="26"/>
        </w:rPr>
        <w:t xml:space="preserve"> find</w:t>
      </w:r>
      <w:r w:rsidR="00FE35D3">
        <w:rPr>
          <w:szCs w:val="26"/>
        </w:rPr>
        <w:t>ing</w:t>
      </w:r>
      <w:r>
        <w:rPr>
          <w:szCs w:val="26"/>
        </w:rPr>
        <w:t xml:space="preserve"> </w:t>
      </w:r>
      <w:r w:rsidR="002C2C32">
        <w:rPr>
          <w:szCs w:val="26"/>
        </w:rPr>
        <w:t xml:space="preserve">parameter estimates </w:t>
      </w:r>
      <w:r w:rsidR="00FE35D3">
        <w:rPr>
          <w:szCs w:val="26"/>
        </w:rPr>
        <w:t xml:space="preserve">or to know that the </w:t>
      </w:r>
      <w:r w:rsidR="002C2C32">
        <w:rPr>
          <w:szCs w:val="26"/>
        </w:rPr>
        <w:t xml:space="preserve">equation </w:t>
      </w:r>
      <w:hyperlink w:anchor="_Formula_IV.6._Equation" w:tooltip="Formula IV.6. Equation of exponential family PDF parameters" w:history="1">
        <w:r w:rsidR="00B32C48" w:rsidRPr="0043619A">
          <w:rPr>
            <w:rStyle w:val="Hyperlink"/>
            <w:u w:val="none"/>
          </w:rPr>
          <w:t>IV.6</w:t>
        </w:r>
      </w:hyperlink>
      <w:r w:rsidR="002C2C32" w:rsidRPr="00FE35D3">
        <w:rPr>
          <w:rStyle w:val="Hyperlink"/>
          <w:color w:val="auto"/>
          <w:u w:val="none"/>
        </w:rPr>
        <w:t xml:space="preserve"> </w:t>
      </w:r>
      <w:r w:rsidR="00FE35D3" w:rsidRPr="00FE35D3">
        <w:rPr>
          <w:rStyle w:val="Hyperlink"/>
          <w:color w:val="auto"/>
          <w:u w:val="none"/>
        </w:rPr>
        <w:t xml:space="preserve">is impossible </w:t>
      </w:r>
      <w:r w:rsidR="002C2C32">
        <w:rPr>
          <w:szCs w:val="26"/>
        </w:rPr>
        <w:t xml:space="preserve">if </w:t>
      </w:r>
      <w:r w:rsidR="00FE35D3">
        <w:rPr>
          <w:szCs w:val="26"/>
        </w:rPr>
        <w:t>the continuous</w:t>
      </w:r>
      <w:r w:rsidR="002C2C32">
        <w:rPr>
          <w:szCs w:val="26"/>
        </w:rPr>
        <w:t xml:space="preserve"> PDF belongs to exponential family because the </w:t>
      </w:r>
      <w:r w:rsidR="002C2C32" w:rsidRPr="004E707E">
        <w:rPr>
          <w:szCs w:val="26"/>
        </w:rPr>
        <w:t xml:space="preserve">derivative of log-likelihood </w:t>
      </w:r>
      <w:r w:rsidR="002C2C32">
        <w:rPr>
          <w:szCs w:val="26"/>
        </w:rPr>
        <w:t xml:space="preserve">specified by formula </w:t>
      </w:r>
      <w:hyperlink w:anchor="_Formula_IV.5._Derivative" w:tooltip="Formula IV.5. Derivative of log-likelihood function of exponential family PDF" w:history="1">
        <w:r w:rsidR="00B32C48" w:rsidRPr="00565ADD">
          <w:rPr>
            <w:rStyle w:val="Hyperlink"/>
            <w:szCs w:val="26"/>
            <w:u w:val="none"/>
          </w:rPr>
          <w:t>IV.5</w:t>
        </w:r>
      </w:hyperlink>
      <w:r w:rsidR="002C2C32">
        <w:rPr>
          <w:szCs w:val="26"/>
        </w:rPr>
        <w:t xml:space="preserve"> always exists </w:t>
      </w:r>
      <w:r w:rsidR="000F7F0C">
        <w:rPr>
          <w:szCs w:val="26"/>
        </w:rPr>
        <w:t>and</w:t>
      </w:r>
      <w:r w:rsidR="002C2C32">
        <w:rPr>
          <w:szCs w:val="26"/>
        </w:rPr>
        <w:t xml:space="preserve"> it is totally possible to calculate the expectation of function </w:t>
      </w:r>
      <w:r w:rsidR="002C2C32" w:rsidRPr="002C2C32">
        <w:rPr>
          <w:i/>
          <w:szCs w:val="26"/>
        </w:rPr>
        <w:t>T</w:t>
      </w:r>
      <w:r w:rsidR="002C2C32">
        <w:rPr>
          <w:szCs w:val="26"/>
        </w:rPr>
        <w:t>(</w:t>
      </w:r>
      <w:r w:rsidR="002C2C32" w:rsidRPr="002C2C32">
        <w:rPr>
          <w:i/>
          <w:szCs w:val="26"/>
        </w:rPr>
        <w:t>x</w:t>
      </w:r>
      <w:r w:rsidR="002C2C32">
        <w:rPr>
          <w:szCs w:val="26"/>
        </w:rPr>
        <w:t>).</w:t>
      </w:r>
    </w:p>
    <w:p w:rsidR="003722E7" w:rsidRDefault="003722E7" w:rsidP="003722E7">
      <w:pPr>
        <w:ind w:firstLine="360"/>
        <w:rPr>
          <w:szCs w:val="26"/>
        </w:rPr>
      </w:pPr>
      <w:r>
        <w:rPr>
          <w:szCs w:val="26"/>
        </w:rPr>
        <w:lastRenderedPageBreak/>
        <w:t xml:space="preserve">Now there is a question “how to estimate parameters of a PDF which does not conform to exponential family, for instance, </w:t>
      </w:r>
      <w:r w:rsidR="00016D2B">
        <w:rPr>
          <w:szCs w:val="26"/>
        </w:rPr>
        <w:t xml:space="preserve">Student’s </w:t>
      </w:r>
      <w:r>
        <w:rPr>
          <w:szCs w:val="26"/>
        </w:rPr>
        <w:t>t-distribution</w:t>
      </w:r>
      <w:r w:rsidR="00016D2B">
        <w:rPr>
          <w:szCs w:val="26"/>
        </w:rPr>
        <w:t xml:space="preserve">, </w:t>
      </w:r>
      <w:r w:rsidR="00016D2B" w:rsidRPr="00016D2B">
        <w:rPr>
          <w:szCs w:val="26"/>
        </w:rPr>
        <w:t>F-distribution, Cauchy distribution</w:t>
      </w:r>
      <w:r w:rsidR="00016D2B">
        <w:rPr>
          <w:szCs w:val="26"/>
        </w:rPr>
        <w:t xml:space="preserve"> </w:t>
      </w:r>
      <w:sdt>
        <w:sdtPr>
          <w:rPr>
            <w:szCs w:val="26"/>
          </w:rPr>
          <w:id w:val="136299718"/>
          <w:citation/>
        </w:sdtPr>
        <w:sdtEndPr/>
        <w:sdtContent>
          <w:r w:rsidR="00016D2B">
            <w:rPr>
              <w:szCs w:val="26"/>
            </w:rPr>
            <w:fldChar w:fldCharType="begin"/>
          </w:r>
          <w:r w:rsidR="00016D2B">
            <w:rPr>
              <w:szCs w:val="26"/>
            </w:rPr>
            <w:instrText xml:space="preserve"> CITATION Wikipedia2016ExponentialFamily \l 1033 </w:instrText>
          </w:r>
          <w:r w:rsidR="00016D2B">
            <w:rPr>
              <w:szCs w:val="26"/>
            </w:rPr>
            <w:fldChar w:fldCharType="separate"/>
          </w:r>
          <w:r w:rsidR="00016D2B" w:rsidRPr="00016D2B">
            <w:rPr>
              <w:noProof/>
              <w:szCs w:val="26"/>
            </w:rPr>
            <w:t>(Wikipedia, Exponential family, 2016)</w:t>
          </w:r>
          <w:r w:rsidR="00016D2B">
            <w:rPr>
              <w:szCs w:val="26"/>
            </w:rPr>
            <w:fldChar w:fldCharType="end"/>
          </w:r>
        </w:sdtContent>
      </w:sdt>
      <w:r>
        <w:rPr>
          <w:szCs w:val="26"/>
        </w:rPr>
        <w:t xml:space="preserve">. In that case, we will solve formula </w:t>
      </w:r>
      <w:hyperlink w:anchor="_Formula_IV.5.5._Equation" w:tooltip="Formula II.5. Equation of single PDF parameter" w:history="1">
        <w:r>
          <w:rPr>
            <w:rStyle w:val="Hyperlink"/>
            <w:u w:val="none"/>
          </w:rPr>
          <w:t>II</w:t>
        </w:r>
        <w:r w:rsidRPr="00C16F4F">
          <w:rPr>
            <w:rStyle w:val="Hyperlink"/>
            <w:u w:val="none"/>
          </w:rPr>
          <w:t>.5</w:t>
        </w:r>
      </w:hyperlink>
      <w:r>
        <w:rPr>
          <w:rStyle w:val="Hyperlink"/>
          <w:u w:val="none"/>
        </w:rPr>
        <w:t xml:space="preserve"> </w:t>
      </w:r>
      <w:r>
        <w:rPr>
          <w:rStyle w:val="Hyperlink"/>
          <w:color w:val="auto"/>
          <w:u w:val="none"/>
        </w:rPr>
        <w:t xml:space="preserve">with subject to each concrete distribution. The research gives an example of estimating </w:t>
      </w:r>
      <w:r>
        <w:rPr>
          <w:szCs w:val="26"/>
        </w:rPr>
        <w:t>t-</w:t>
      </w:r>
      <w:r w:rsidR="00016D2B">
        <w:rPr>
          <w:szCs w:val="26"/>
        </w:rPr>
        <w:t xml:space="preserve">distribution </w:t>
      </w:r>
      <w:r w:rsidR="00D54443">
        <w:rPr>
          <w:szCs w:val="26"/>
        </w:rPr>
        <w:t xml:space="preserve">parameters. Similarly, our main point is to calculate the derivative </w:t>
      </w:r>
      <w:proofErr w:type="spellStart"/>
      <w:proofErr w:type="gramStart"/>
      <w:r w:rsidR="00D54443" w:rsidRPr="002C2C32">
        <w:rPr>
          <w:i/>
          <w:szCs w:val="26"/>
        </w:rPr>
        <w:t>DLnL</w:t>
      </w:r>
      <w:proofErr w:type="spellEnd"/>
      <w:r w:rsidR="00D54443">
        <w:rPr>
          <w:szCs w:val="26"/>
        </w:rPr>
        <w:t>(</w:t>
      </w:r>
      <w:proofErr w:type="gramEnd"/>
      <w:r w:rsidR="00D54443" w:rsidRPr="002C2C32">
        <w:rPr>
          <w:i/>
          <w:szCs w:val="26"/>
        </w:rPr>
        <w:t>θ</w:t>
      </w:r>
      <w:r w:rsidR="00D54443">
        <w:rPr>
          <w:szCs w:val="26"/>
        </w:rPr>
        <w:t xml:space="preserve">) of </w:t>
      </w:r>
      <w:r w:rsidR="00D54443" w:rsidRPr="004E707E">
        <w:rPr>
          <w:szCs w:val="26"/>
        </w:rPr>
        <w:t>log-likelihood</w:t>
      </w:r>
      <w:r w:rsidR="00D54443">
        <w:rPr>
          <w:szCs w:val="26"/>
        </w:rPr>
        <w:t xml:space="preserve"> function of t-distribution.</w:t>
      </w:r>
      <w:r w:rsidR="00101D99">
        <w:rPr>
          <w:szCs w:val="26"/>
        </w:rPr>
        <w:t xml:space="preserve"> </w:t>
      </w:r>
      <w:r w:rsidR="000C7AFE">
        <w:rPr>
          <w:szCs w:val="26"/>
        </w:rPr>
        <w:t xml:space="preserve">Formula </w:t>
      </w:r>
      <w:hyperlink w:anchor="_Formula_IV.7._Student’s" w:tooltip="Formula IV.7. Student’s t-distribution" w:history="1">
        <w:r w:rsidR="000C7AFE" w:rsidRPr="000C7AFE">
          <w:rPr>
            <w:rStyle w:val="Hyperlink"/>
            <w:szCs w:val="26"/>
            <w:u w:val="none"/>
          </w:rPr>
          <w:t>IV.7</w:t>
        </w:r>
      </w:hyperlink>
      <w:r w:rsidR="000C7AFE">
        <w:rPr>
          <w:szCs w:val="26"/>
        </w:rPr>
        <w:t xml:space="preserve"> specifies </w:t>
      </w:r>
      <w:r w:rsidR="00101D99">
        <w:rPr>
          <w:szCs w:val="26"/>
        </w:rPr>
        <w:t>the PDF of t-distribution</w:t>
      </w:r>
      <w:r w:rsidR="00063E8F">
        <w:rPr>
          <w:szCs w:val="26"/>
        </w:rPr>
        <w:t xml:space="preserve"> </w:t>
      </w:r>
      <w:sdt>
        <w:sdtPr>
          <w:rPr>
            <w:szCs w:val="26"/>
          </w:rPr>
          <w:id w:val="538629000"/>
          <w:citation/>
        </w:sdtPr>
        <w:sdtEndPr/>
        <w:sdtContent>
          <w:r w:rsidR="00063E8F">
            <w:rPr>
              <w:szCs w:val="26"/>
            </w:rPr>
            <w:fldChar w:fldCharType="begin"/>
          </w:r>
          <w:r w:rsidR="00063E8F">
            <w:rPr>
              <w:szCs w:val="26"/>
            </w:rPr>
            <w:instrText xml:space="preserve"> CITATION Wikipedia2016tdis \l 1033 </w:instrText>
          </w:r>
          <w:r w:rsidR="00063E8F">
            <w:rPr>
              <w:szCs w:val="26"/>
            </w:rPr>
            <w:fldChar w:fldCharType="separate"/>
          </w:r>
          <w:r w:rsidR="00063E8F" w:rsidRPr="00063E8F">
            <w:rPr>
              <w:noProof/>
              <w:szCs w:val="26"/>
            </w:rPr>
            <w:t>(Wikipedia, Student's t-distribution, 2016)</w:t>
          </w:r>
          <w:r w:rsidR="00063E8F">
            <w:rPr>
              <w:szCs w:val="26"/>
            </w:rPr>
            <w:fldChar w:fldCharType="end"/>
          </w:r>
        </w:sdtContent>
      </w:sdt>
      <w:r w:rsidR="00101D99">
        <w:rPr>
          <w:szCs w:val="26"/>
        </w:rPr>
        <w:t>.</w:t>
      </w:r>
    </w:p>
    <w:p w:rsidR="000C7AFE" w:rsidRDefault="000C7AFE" w:rsidP="000C7AFE">
      <w:pPr>
        <w:rPr>
          <w:szCs w:val="26"/>
        </w:rPr>
      </w:pPr>
    </w:p>
    <w:p w:rsidR="00101D99" w:rsidRDefault="00101D99" w:rsidP="00B32C48">
      <w:pPr>
        <w:spacing w:after="60"/>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ν</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num>
            <m:den>
              <m:rad>
                <m:radPr>
                  <m:degHide m:val="1"/>
                  <m:ctrlPr>
                    <w:rPr>
                      <w:rFonts w:ascii="Cambria Math" w:hAnsi="Cambria Math"/>
                      <w:i/>
                      <w:szCs w:val="26"/>
                    </w:rPr>
                  </m:ctrlPr>
                </m:radPr>
                <m:deg/>
                <m:e>
                  <m:r>
                    <w:rPr>
                      <w:rFonts w:ascii="Cambria Math" w:hAnsi="Cambria Math"/>
                      <w:szCs w:val="26"/>
                    </w:rPr>
                    <m:t>vπ</m:t>
                  </m:r>
                </m:e>
              </m:rad>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den>
          </m:f>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num>
                    <m:den>
                      <m:r>
                        <w:rPr>
                          <w:rFonts w:ascii="Cambria Math" w:hAnsi="Cambria Math"/>
                          <w:szCs w:val="26"/>
                        </w:rPr>
                        <m:t>v</m:t>
                      </m:r>
                    </m:den>
                  </m:f>
                </m:e>
              </m:d>
            </m:e>
            <m:sup>
              <m:r>
                <w:rPr>
                  <w:rFonts w:ascii="Cambria Math" w:hAnsi="Cambria Math"/>
                  <w:szCs w:val="26"/>
                </w:rPr>
                <m:t>-</m:t>
              </m:r>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sup>
          </m:sSup>
        </m:oMath>
      </m:oMathPara>
    </w:p>
    <w:p w:rsidR="00101D99" w:rsidRDefault="00101D99" w:rsidP="00101D99">
      <w:pPr>
        <w:ind w:left="360"/>
        <w:rPr>
          <w:szCs w:val="26"/>
        </w:rPr>
      </w:pPr>
      <w:r>
        <w:rPr>
          <w:szCs w:val="26"/>
        </w:rPr>
        <w:t xml:space="preserve">Where </w:t>
      </w:r>
      <w:r w:rsidRPr="00063E8F">
        <w:rPr>
          <w:i/>
          <w:szCs w:val="26"/>
        </w:rPr>
        <w:t>v</w:t>
      </w:r>
      <w:r>
        <w:rPr>
          <w:szCs w:val="26"/>
        </w:rPr>
        <w:t xml:space="preserve"> is the number of degrees of freedom and Γ is gamma function</w:t>
      </w:r>
      <w:r w:rsidR="00CF48C7">
        <w:rPr>
          <w:szCs w:val="26"/>
        </w:rPr>
        <w:t>.</w:t>
      </w:r>
    </w:p>
    <w:p w:rsidR="000C7AFE" w:rsidRPr="00845D7F" w:rsidRDefault="000C7AFE" w:rsidP="000C7AFE">
      <w:pPr>
        <w:pStyle w:val="Heading8"/>
        <w:ind w:left="360"/>
      </w:pPr>
      <w:bookmarkStart w:id="217" w:name="_Formula_IV.7._Student’s"/>
      <w:bookmarkStart w:id="218" w:name="_Toc451437858"/>
      <w:bookmarkEnd w:id="217"/>
      <w:r w:rsidRPr="00127F10">
        <w:rPr>
          <w:b/>
        </w:rPr>
        <w:t xml:space="preserve">Formula </w:t>
      </w:r>
      <w:r>
        <w:rPr>
          <w:b/>
        </w:rPr>
        <w:t>IV</w:t>
      </w:r>
      <w:r w:rsidRPr="00127F10">
        <w:rPr>
          <w:b/>
        </w:rPr>
        <w:t>.</w:t>
      </w:r>
      <w:r>
        <w:rPr>
          <w:b/>
        </w:rPr>
        <w:t>7</w:t>
      </w:r>
      <w:r w:rsidRPr="00127F10">
        <w:rPr>
          <w:b/>
        </w:rPr>
        <w:t>.</w:t>
      </w:r>
      <w:r w:rsidRPr="00127F10">
        <w:t xml:space="preserve"> </w:t>
      </w:r>
      <w:r>
        <w:t>Student’s t-distribution</w:t>
      </w:r>
      <w:bookmarkEnd w:id="218"/>
    </w:p>
    <w:p w:rsidR="00CF48C7" w:rsidRDefault="00CF48C7" w:rsidP="00CF48C7">
      <w:pPr>
        <w:rPr>
          <w:szCs w:val="26"/>
        </w:rPr>
      </w:pPr>
      <w:r>
        <w:rPr>
          <w:szCs w:val="26"/>
        </w:rPr>
        <w:t>Following are gamma function Γ(</w:t>
      </w:r>
      <w:r w:rsidRPr="00CF48C7">
        <w:rPr>
          <w:i/>
          <w:szCs w:val="26"/>
        </w:rPr>
        <w:t>x</w:t>
      </w:r>
      <w:r>
        <w:rPr>
          <w:szCs w:val="26"/>
        </w:rPr>
        <w:t xml:space="preserve">) and digamma function </w:t>
      </w:r>
      <w:r w:rsidRPr="00CF48C7">
        <w:rPr>
          <w:i/>
          <w:szCs w:val="26"/>
        </w:rPr>
        <w:t>ψ</w:t>
      </w:r>
      <w:r>
        <w:rPr>
          <w:szCs w:val="26"/>
        </w:rPr>
        <w:t>(</w:t>
      </w:r>
      <w:r w:rsidRPr="00CF48C7">
        <w:rPr>
          <w:i/>
          <w:szCs w:val="26"/>
        </w:rPr>
        <w:t>x</w:t>
      </w:r>
      <w:r>
        <w:rPr>
          <w:szCs w:val="26"/>
        </w:rPr>
        <w:t>) which is derivative of natural logarithm of gamma function.</w:t>
      </w:r>
      <w:r w:rsidR="00CF5B02">
        <w:rPr>
          <w:szCs w:val="26"/>
        </w:rPr>
        <w:t xml:space="preserve"> </w:t>
      </w:r>
      <w:proofErr w:type="spellStart"/>
      <w:r w:rsidR="00CF5B02">
        <w:rPr>
          <w:szCs w:val="26"/>
        </w:rPr>
        <w:t>Trigamma</w:t>
      </w:r>
      <w:proofErr w:type="spellEnd"/>
      <w:r w:rsidR="00CF5B02">
        <w:rPr>
          <w:szCs w:val="26"/>
        </w:rPr>
        <w:t xml:space="preserve"> function </w:t>
      </w:r>
      <w:r w:rsidR="00CF5B02" w:rsidRPr="00CF5B02">
        <w:rPr>
          <w:i/>
          <w:szCs w:val="26"/>
        </w:rPr>
        <w:t>ψ</w:t>
      </w:r>
      <w:r w:rsidR="00CF5B02" w:rsidRPr="00CF5B02">
        <w:rPr>
          <w:szCs w:val="26"/>
          <w:vertAlign w:val="subscript"/>
        </w:rPr>
        <w:t>1</w:t>
      </w:r>
      <w:r w:rsidR="00CF5B02">
        <w:rPr>
          <w:szCs w:val="26"/>
        </w:rPr>
        <w:t>(</w:t>
      </w:r>
      <w:r w:rsidR="00CF5B02" w:rsidRPr="00CF5B02">
        <w:rPr>
          <w:i/>
          <w:szCs w:val="26"/>
        </w:rPr>
        <w:t>x</w:t>
      </w:r>
      <w:r w:rsidR="00CF5B02">
        <w:rPr>
          <w:szCs w:val="26"/>
        </w:rPr>
        <w:t xml:space="preserve">) is derivative of digamma function </w:t>
      </w:r>
      <w:r w:rsidR="00CF5B02" w:rsidRPr="00CF48C7">
        <w:rPr>
          <w:i/>
          <w:szCs w:val="26"/>
        </w:rPr>
        <w:t>ψ</w:t>
      </w:r>
      <w:r w:rsidR="00CF5B02">
        <w:rPr>
          <w:szCs w:val="26"/>
        </w:rPr>
        <w:t>(</w:t>
      </w:r>
      <w:r w:rsidR="00CF5B02" w:rsidRPr="00CF48C7">
        <w:rPr>
          <w:i/>
          <w:szCs w:val="26"/>
        </w:rPr>
        <w:t>x</w:t>
      </w:r>
      <w:r w:rsidR="00CF5B02">
        <w:rPr>
          <w:szCs w:val="26"/>
        </w:rPr>
        <w:t>).</w:t>
      </w:r>
      <w:r w:rsidR="000C7AFE">
        <w:rPr>
          <w:szCs w:val="26"/>
        </w:rPr>
        <w:t xml:space="preserve"> Formula </w:t>
      </w:r>
      <w:hyperlink w:anchor="_Formula_IV.8._Functions" w:tooltip="Formula IV.8. Functions gamma, digamma, trigamma" w:history="1">
        <w:r w:rsidR="000C7AFE" w:rsidRPr="00043945">
          <w:rPr>
            <w:rStyle w:val="Hyperlink"/>
            <w:szCs w:val="26"/>
            <w:u w:val="none"/>
          </w:rPr>
          <w:t>IV.8</w:t>
        </w:r>
      </w:hyperlink>
      <w:r w:rsidR="000C7AFE">
        <w:rPr>
          <w:szCs w:val="26"/>
        </w:rPr>
        <w:t xml:space="preserve"> specifies Γ(</w:t>
      </w:r>
      <w:r w:rsidR="000C7AFE" w:rsidRPr="00CF48C7">
        <w:rPr>
          <w:i/>
          <w:szCs w:val="26"/>
        </w:rPr>
        <w:t>x</w:t>
      </w:r>
      <w:r w:rsidR="000C7AFE">
        <w:rPr>
          <w:szCs w:val="26"/>
        </w:rPr>
        <w:t xml:space="preserve">), </w:t>
      </w:r>
      <w:r w:rsidR="000C7AFE" w:rsidRPr="00CF48C7">
        <w:rPr>
          <w:i/>
          <w:szCs w:val="26"/>
        </w:rPr>
        <w:t>ψ</w:t>
      </w:r>
      <w:r w:rsidR="000C7AFE">
        <w:rPr>
          <w:szCs w:val="26"/>
        </w:rPr>
        <w:t>(</w:t>
      </w:r>
      <w:r w:rsidR="000C7AFE" w:rsidRPr="00CF48C7">
        <w:rPr>
          <w:i/>
          <w:szCs w:val="26"/>
        </w:rPr>
        <w:t>x</w:t>
      </w:r>
      <w:r w:rsidR="000C7AFE">
        <w:rPr>
          <w:szCs w:val="26"/>
        </w:rPr>
        <w:t xml:space="preserve">), and </w:t>
      </w:r>
      <w:r w:rsidR="000C7AFE" w:rsidRPr="00CF5B02">
        <w:rPr>
          <w:i/>
          <w:szCs w:val="26"/>
        </w:rPr>
        <w:t>ψ</w:t>
      </w:r>
      <w:r w:rsidR="000C7AFE" w:rsidRPr="00CF5B02">
        <w:rPr>
          <w:szCs w:val="26"/>
          <w:vertAlign w:val="subscript"/>
        </w:rPr>
        <w:t>1</w:t>
      </w:r>
      <w:r w:rsidR="000C7AFE">
        <w:rPr>
          <w:szCs w:val="26"/>
        </w:rPr>
        <w:t>(</w:t>
      </w:r>
      <w:r w:rsidR="000C7AFE" w:rsidRPr="00CF5B02">
        <w:rPr>
          <w:i/>
          <w:szCs w:val="26"/>
        </w:rPr>
        <w:t>x</w:t>
      </w:r>
      <w:r w:rsidR="000C7AFE">
        <w:rPr>
          <w:szCs w:val="26"/>
        </w:rPr>
        <w:t>)</w:t>
      </w:r>
      <w:r w:rsidR="003A7590">
        <w:rPr>
          <w:szCs w:val="26"/>
        </w:rPr>
        <w:t xml:space="preserve"> </w:t>
      </w:r>
      <w:sdt>
        <w:sdtPr>
          <w:rPr>
            <w:szCs w:val="26"/>
          </w:rPr>
          <w:id w:val="-604970987"/>
          <w:citation/>
        </w:sdtPr>
        <w:sdtEndPr/>
        <w:sdtContent>
          <w:r w:rsidR="003A7590">
            <w:rPr>
              <w:szCs w:val="26"/>
            </w:rPr>
            <w:fldChar w:fldCharType="begin"/>
          </w:r>
          <w:r w:rsidR="003A7590">
            <w:rPr>
              <w:szCs w:val="26"/>
            </w:rPr>
            <w:instrText xml:space="preserve"> CITATION Nguyen2016BetaMLE \l 1033 </w:instrText>
          </w:r>
          <w:r w:rsidR="003A7590">
            <w:rPr>
              <w:szCs w:val="26"/>
            </w:rPr>
            <w:fldChar w:fldCharType="separate"/>
          </w:r>
          <w:r w:rsidR="003A7590" w:rsidRPr="003A7590">
            <w:rPr>
              <w:noProof/>
              <w:szCs w:val="26"/>
            </w:rPr>
            <w:t>(Nguyen, Beta Likelihood Estimation and Its Application to Specify Prior Probabilities in Bayesian Network, 2016)</w:t>
          </w:r>
          <w:r w:rsidR="003A7590">
            <w:rPr>
              <w:szCs w:val="26"/>
            </w:rPr>
            <w:fldChar w:fldCharType="end"/>
          </w:r>
        </w:sdtContent>
      </w:sdt>
      <w:r w:rsidR="000C7AFE">
        <w:rPr>
          <w:szCs w:val="26"/>
        </w:rPr>
        <w:t>.</w:t>
      </w:r>
    </w:p>
    <w:p w:rsidR="00CF5B02" w:rsidRDefault="00063E8F" w:rsidP="00BA0DDB">
      <w:pPr>
        <w:spacing w:after="60"/>
        <w:rPr>
          <w:szCs w:val="26"/>
        </w:rPr>
      </w:pPr>
      <m:oMathPara>
        <m:oMath>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t</m:t>
                  </m:r>
                </m:e>
                <m:sup>
                  <m:r>
                    <w:rPr>
                      <w:rFonts w:ascii="Cambria Math" w:hAnsi="Cambria Math"/>
                      <w:szCs w:val="26"/>
                    </w:rPr>
                    <m:t>x-1</m:t>
                  </m:r>
                </m:sup>
              </m:sSup>
              <m:r>
                <w:rPr>
                  <w:rFonts w:ascii="Cambria Math" w:hAnsi="Cambria Math"/>
                  <w:szCs w:val="26"/>
                </w:rPr>
                <m:t>exp</m:t>
              </m:r>
              <m:d>
                <m:dPr>
                  <m:ctrlPr>
                    <w:rPr>
                      <w:rFonts w:ascii="Cambria Math" w:hAnsi="Cambria Math"/>
                      <w:i/>
                      <w:szCs w:val="26"/>
                    </w:rPr>
                  </m:ctrlPr>
                </m:dPr>
                <m:e>
                  <m:r>
                    <w:rPr>
                      <w:rFonts w:ascii="Cambria Math" w:hAnsi="Cambria Math"/>
                      <w:szCs w:val="26"/>
                    </w:rPr>
                    <m:t>-t</m:t>
                  </m:r>
                </m:e>
              </m:d>
              <m:r>
                <w:rPr>
                  <w:rFonts w:ascii="Cambria Math" w:hAnsi="Cambria Math"/>
                  <w:szCs w:val="26"/>
                </w:rPr>
                <m:t>dt</m:t>
              </m:r>
            </m:e>
          </m:nary>
          <m:r>
            <m:rPr>
              <m:sty m:val="p"/>
            </m:rPr>
            <w:rPr>
              <w:szCs w:val="26"/>
            </w:rPr>
            <w:br/>
          </m:r>
        </m:oMath>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e>
              </m:d>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m:rPr>
              <m:sty m:val="p"/>
            </m:rPr>
            <w:rPr>
              <w:szCs w:val="26"/>
            </w:rPr>
            <w:br/>
          </m:r>
        </m:oMath>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oMath>
      </m:oMathPara>
    </w:p>
    <w:p w:rsidR="000C7AFE" w:rsidRPr="00845D7F" w:rsidRDefault="000C7AFE" w:rsidP="000C7AFE">
      <w:pPr>
        <w:pStyle w:val="Heading8"/>
        <w:ind w:left="360"/>
      </w:pPr>
      <w:bookmarkStart w:id="219" w:name="_Formula_IV.8._Functions"/>
      <w:bookmarkStart w:id="220" w:name="_Toc451437859"/>
      <w:bookmarkEnd w:id="219"/>
      <w:r w:rsidRPr="00127F10">
        <w:rPr>
          <w:b/>
        </w:rPr>
        <w:t xml:space="preserve">Formula </w:t>
      </w:r>
      <w:r>
        <w:rPr>
          <w:b/>
        </w:rPr>
        <w:t>IV</w:t>
      </w:r>
      <w:r w:rsidRPr="00127F10">
        <w:rPr>
          <w:b/>
        </w:rPr>
        <w:t>.</w:t>
      </w:r>
      <w:r>
        <w:rPr>
          <w:b/>
        </w:rPr>
        <w:t>8</w:t>
      </w:r>
      <w:r w:rsidRPr="00127F10">
        <w:rPr>
          <w:b/>
        </w:rPr>
        <w:t>.</w:t>
      </w:r>
      <w:r w:rsidRPr="00127F10">
        <w:t xml:space="preserve"> </w:t>
      </w:r>
      <w:r>
        <w:t xml:space="preserve">Functions gamma, digamma, </w:t>
      </w:r>
      <w:proofErr w:type="spellStart"/>
      <w:r>
        <w:t>trigamma</w:t>
      </w:r>
      <w:bookmarkEnd w:id="220"/>
      <w:proofErr w:type="spellEnd"/>
    </w:p>
    <w:p w:rsidR="00101D99" w:rsidRDefault="00063E8F" w:rsidP="00101D99">
      <w:pPr>
        <w:rPr>
          <w:szCs w:val="26"/>
        </w:rPr>
      </w:pPr>
      <w:r>
        <w:rPr>
          <w:szCs w:val="26"/>
        </w:rPr>
        <w:t xml:space="preserve">The </w:t>
      </w:r>
      <w:r w:rsidR="00101D99">
        <w:rPr>
          <w:szCs w:val="26"/>
        </w:rPr>
        <w:t xml:space="preserve">t-distribution replaces normal distribution for testing on means of normal population in case of small size samples. </w:t>
      </w:r>
      <w:r>
        <w:rPr>
          <w:szCs w:val="26"/>
        </w:rPr>
        <w:t xml:space="preserve">It is important distribution to hypothesis testing. </w:t>
      </w:r>
      <w:r w:rsidR="00101D99">
        <w:rPr>
          <w:szCs w:val="26"/>
        </w:rPr>
        <w:t xml:space="preserve">When </w:t>
      </w:r>
      <w:r w:rsidR="00101D99" w:rsidRPr="00063E8F">
        <w:rPr>
          <w:i/>
          <w:szCs w:val="26"/>
        </w:rPr>
        <w:t>v</w:t>
      </w:r>
      <w:r w:rsidR="00101D99">
        <w:rPr>
          <w:szCs w:val="26"/>
        </w:rPr>
        <w:t xml:space="preserve"> is parameter</w:t>
      </w:r>
      <w:r>
        <w:rPr>
          <w:szCs w:val="26"/>
        </w:rPr>
        <w:t xml:space="preserve"> of t-distribution, we need to estimate it according to formula </w:t>
      </w:r>
      <w:hyperlink w:anchor="_Formula_IV.5.5._Equation" w:tooltip="Formula II.5. Equation of single PDF parameter" w:history="1">
        <w:r>
          <w:rPr>
            <w:rStyle w:val="Hyperlink"/>
            <w:u w:val="none"/>
          </w:rPr>
          <w:t>II</w:t>
        </w:r>
        <w:r w:rsidRPr="00C16F4F">
          <w:rPr>
            <w:rStyle w:val="Hyperlink"/>
            <w:u w:val="none"/>
          </w:rPr>
          <w:t>.5</w:t>
        </w:r>
      </w:hyperlink>
      <w:r>
        <w:rPr>
          <w:szCs w:val="26"/>
        </w:rPr>
        <w:t>.</w:t>
      </w:r>
      <w:r w:rsidRPr="00063E8F">
        <w:rPr>
          <w:szCs w:val="26"/>
        </w:rPr>
        <w:t xml:space="preserve"> </w:t>
      </w:r>
      <w:r>
        <w:rPr>
          <w:szCs w:val="26"/>
        </w:rPr>
        <w:t>The log-likelihood of t-distribution PDF is:</w:t>
      </w:r>
    </w:p>
    <w:p w:rsidR="00063E8F" w:rsidRDefault="00063E8F" w:rsidP="00101D99">
      <w:pPr>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v</m:t>
              </m:r>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num>
                <m:den>
                  <m:rad>
                    <m:radPr>
                      <m:degHide m:val="1"/>
                      <m:ctrlPr>
                        <w:rPr>
                          <w:rFonts w:ascii="Cambria Math" w:hAnsi="Cambria Math"/>
                          <w:i/>
                          <w:szCs w:val="26"/>
                        </w:rPr>
                      </m:ctrlPr>
                    </m:radPr>
                    <m:deg/>
                    <m:e>
                      <m:r>
                        <w:rPr>
                          <w:rFonts w:ascii="Cambria Math" w:hAnsi="Cambria Math"/>
                          <w:szCs w:val="26"/>
                        </w:rPr>
                        <m:t>vπ</m:t>
                      </m:r>
                    </m:e>
                  </m:rad>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den>
              </m:f>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num>
                        <m:den>
                          <m:r>
                            <w:rPr>
                              <w:rFonts w:ascii="Cambria Math" w:hAnsi="Cambria Math"/>
                              <w:szCs w:val="26"/>
                            </w:rPr>
                            <m:t>v</m:t>
                          </m:r>
                        </m:den>
                      </m:f>
                    </m:e>
                  </m:d>
                </m:e>
                <m:sup>
                  <m:r>
                    <w:rPr>
                      <w:rFonts w:ascii="Cambria Math" w:hAnsi="Cambria Math"/>
                      <w:szCs w:val="26"/>
                    </w:rPr>
                    <m:t>-</m:t>
                  </m:r>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sup>
              </m:sSup>
            </m:e>
          </m:d>
          <m:r>
            <w:rPr>
              <w:rFonts w:ascii="Cambria Math" w:hAnsi="Cambria Math"/>
              <w:szCs w:val="26"/>
            </w:rPr>
            <m:t>=ln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lnπ-</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lnv-ln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e>
          </m:d>
          <m:r>
            <w:rPr>
              <w:rFonts w:ascii="Cambria Math" w:hAnsi="Cambria Math"/>
              <w:szCs w:val="26"/>
            </w:rPr>
            <m:t>-</m:t>
          </m:r>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r>
            <w:rPr>
              <w:rFonts w:ascii="Cambria Math" w:hAnsi="Cambria Math"/>
              <w:szCs w:val="26"/>
            </w:rPr>
            <m:t>ln</m:t>
          </m:r>
          <m:d>
            <m:dPr>
              <m:ctrlPr>
                <w:rPr>
                  <w:rFonts w:ascii="Cambria Math" w:hAnsi="Cambria Math"/>
                  <w:i/>
                  <w:szCs w:val="26"/>
                </w:rPr>
              </m:ctrlPr>
            </m:dPr>
            <m:e>
              <m:r>
                <w:rPr>
                  <w:rFonts w:ascii="Cambria Math" w:hAnsi="Cambria Math"/>
                  <w:szCs w:val="26"/>
                </w:rPr>
                <m:t>1+</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num>
                <m:den>
                  <m:r>
                    <w:rPr>
                      <w:rFonts w:ascii="Cambria Math" w:hAnsi="Cambria Math"/>
                      <w:szCs w:val="26"/>
                    </w:rPr>
                    <m:t>v</m:t>
                  </m:r>
                </m:den>
              </m:f>
            </m:e>
          </m:d>
        </m:oMath>
      </m:oMathPara>
    </w:p>
    <w:p w:rsidR="00063E8F" w:rsidRDefault="00CF48C7" w:rsidP="00101D99">
      <w:pPr>
        <w:rPr>
          <w:szCs w:val="26"/>
        </w:rPr>
      </w:pPr>
      <w:r>
        <w:rPr>
          <w:szCs w:val="26"/>
        </w:rPr>
        <w:t xml:space="preserve">The derivative </w:t>
      </w:r>
      <w:proofErr w:type="spellStart"/>
      <w:proofErr w:type="gramStart"/>
      <w:r w:rsidRPr="002C2C32">
        <w:rPr>
          <w:i/>
          <w:szCs w:val="26"/>
        </w:rPr>
        <w:t>DLnL</w:t>
      </w:r>
      <w:proofErr w:type="spellEnd"/>
      <w:r>
        <w:rPr>
          <w:szCs w:val="26"/>
        </w:rPr>
        <w:t>(</w:t>
      </w:r>
      <w:proofErr w:type="gramEnd"/>
      <w:r>
        <w:rPr>
          <w:i/>
          <w:szCs w:val="26"/>
        </w:rPr>
        <w:t>v</w:t>
      </w:r>
      <w:r>
        <w:rPr>
          <w:szCs w:val="26"/>
        </w:rPr>
        <w:t xml:space="preserve">) of </w:t>
      </w:r>
      <w:r w:rsidRPr="004E707E">
        <w:rPr>
          <w:szCs w:val="26"/>
        </w:rPr>
        <w:t>log-likelihood</w:t>
      </w:r>
      <w:r>
        <w:rPr>
          <w:szCs w:val="26"/>
        </w:rPr>
        <w:t xml:space="preserve"> function is:</w:t>
      </w:r>
    </w:p>
    <w:p w:rsidR="00CF48C7" w:rsidRDefault="00CF48C7" w:rsidP="00101D99">
      <w:pPr>
        <w:rPr>
          <w:szCs w:val="26"/>
        </w:rPr>
      </w:pPr>
      <m:oMathPara>
        <m:oMath>
          <m:r>
            <w:rPr>
              <w:rFonts w:ascii="Cambria Math" w:hAnsi="Cambria Math"/>
              <w:szCs w:val="26"/>
            </w:rPr>
            <m:t>DLnL</m:t>
          </m:r>
          <m:d>
            <m:dPr>
              <m:ctrlPr>
                <w:rPr>
                  <w:rFonts w:ascii="Cambria Math" w:hAnsi="Cambria Math"/>
                  <w:i/>
                  <w:szCs w:val="26"/>
                </w:rPr>
              </m:ctrlPr>
            </m:dPr>
            <m:e>
              <m:r>
                <w:rPr>
                  <w:rFonts w:ascii="Cambria Math" w:hAnsi="Cambria Math"/>
                  <w:szCs w:val="26"/>
                </w:rPr>
                <m:t>v</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-1</m:t>
              </m:r>
            </m:num>
            <m:den>
              <m:r>
                <w:rPr>
                  <w:rFonts w:ascii="Cambria Math" w:hAnsi="Cambria Math"/>
                  <w:szCs w:val="26"/>
                </w:rPr>
                <m:t>2</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+v</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lnv-</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+v</m:t>
              </m:r>
            </m:e>
          </m:d>
          <m:r>
            <w:rPr>
              <w:rFonts w:ascii="Cambria Math" w:hAnsi="Cambria Math"/>
              <w:szCs w:val="26"/>
            </w:rPr>
            <m:t>+ψ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oMath>
      </m:oMathPara>
    </w:p>
    <w:p w:rsidR="002C2C32" w:rsidRDefault="00D813EA" w:rsidP="000A6302">
      <w:pPr>
        <w:rPr>
          <w:rStyle w:val="Hyperlink"/>
          <w:color w:val="auto"/>
          <w:u w:val="none"/>
        </w:rPr>
      </w:pPr>
      <w:r>
        <w:rPr>
          <w:szCs w:val="26"/>
        </w:rPr>
        <w:t xml:space="preserve">Given the t-distribution PDF of observation, the formula </w:t>
      </w:r>
      <w:hyperlink w:anchor="_Formula_IV.5.5._Equation" w:tooltip="Formula II.5. Equation of single PDF parameter" w:history="1">
        <w:r>
          <w:rPr>
            <w:rStyle w:val="Hyperlink"/>
            <w:u w:val="none"/>
          </w:rPr>
          <w:t>II</w:t>
        </w:r>
        <w:r w:rsidRPr="00C16F4F">
          <w:rPr>
            <w:rStyle w:val="Hyperlink"/>
            <w:u w:val="none"/>
          </w:rPr>
          <w:t>.5</w:t>
        </w:r>
      </w:hyperlink>
      <w:r>
        <w:rPr>
          <w:rStyle w:val="Hyperlink"/>
          <w:u w:val="none"/>
        </w:rPr>
        <w:t xml:space="preserve"> </w:t>
      </w:r>
      <w:r>
        <w:rPr>
          <w:szCs w:val="26"/>
        </w:rPr>
        <w:t xml:space="preserve">to find out the parameter estimate </w:t>
      </w:r>
      <m:oMath>
        <m:acc>
          <m:accPr>
            <m:ctrlPr>
              <w:rPr>
                <w:rFonts w:ascii="Cambria Math" w:hAnsi="Cambria Math"/>
                <w:i/>
                <w:szCs w:val="26"/>
              </w:rPr>
            </m:ctrlPr>
          </m:accPr>
          <m:e>
            <m:r>
              <w:rPr>
                <w:rFonts w:ascii="Cambria Math" w:hAnsi="Cambria Math"/>
                <w:szCs w:val="26"/>
              </w:rPr>
              <m:t>v</m:t>
            </m:r>
          </m:e>
        </m:acc>
      </m:oMath>
      <w:r>
        <w:rPr>
          <w:rStyle w:val="Hyperlink"/>
          <w:color w:val="auto"/>
          <w:u w:val="none"/>
        </w:rPr>
        <w:t xml:space="preserve"> becomes:</w:t>
      </w:r>
    </w:p>
    <w:p w:rsidR="00DD50B0" w:rsidRPr="00DD50B0" w:rsidRDefault="00FE3715" w:rsidP="000A6302">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szCs w:val="26"/>
                </w:rPr>
                <m:t>DLnL</m:t>
              </m:r>
              <m:d>
                <m:dPr>
                  <m:ctrlPr>
                    <w:rPr>
                      <w:rFonts w:ascii="Cambria Math" w:hAnsi="Cambria Math"/>
                      <w:i/>
                      <w:szCs w:val="26"/>
                    </w:rPr>
                  </m:ctrlPr>
                </m:dPr>
                <m:e>
                  <m:r>
                    <w:rPr>
                      <w:rFonts w:ascii="Cambria Math" w:hAnsi="Cambria Math"/>
                    </w:rPr>
                    <m:t>v</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e>
          </m:nary>
          <m:r>
            <w:rPr>
              <w:rFonts w:ascii="Cambria Math" w:hAnsi="Cambria Math"/>
            </w:rPr>
            <m:t>=0</m:t>
          </m:r>
        </m:oMath>
      </m:oMathPara>
    </w:p>
    <w:p w:rsidR="00DD50B0" w:rsidRPr="00DD50B0" w:rsidRDefault="00DD50B0" w:rsidP="000A6302">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szCs w:val="26"/>
                    </w:rPr>
                  </m:ctrlPr>
                </m:dPr>
                <m:e>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-1</m:t>
                      </m:r>
                    </m:num>
                    <m:den>
                      <m:r>
                        <w:rPr>
                          <w:rFonts w:ascii="Cambria Math" w:hAnsi="Cambria Math"/>
                          <w:szCs w:val="26"/>
                        </w:rPr>
                        <m:t>2</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lnv-</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ln</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e>
                  </m:d>
                  <m:r>
                    <w:rPr>
                      <w:rFonts w:ascii="Cambria Math" w:hAnsi="Cambria Math"/>
                      <w:szCs w:val="26"/>
                    </w:rPr>
                    <m:t>-ψ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e>
              </m:d>
            </m:e>
          </m:nary>
          <m:r>
            <w:rPr>
              <w:rFonts w:ascii="Cambria Math" w:hAnsi="Cambria Math"/>
            </w:rPr>
            <m:t>=0</m:t>
          </m:r>
        </m:oMath>
      </m:oMathPara>
    </w:p>
    <w:p w:rsidR="00D813EA" w:rsidRPr="00CC0BFE" w:rsidRDefault="00DD50B0" w:rsidP="000A6302">
      <m:oMathPara>
        <m:oMathParaPr>
          <m:jc m:val="left"/>
        </m:oMathParaPr>
        <m:oMath>
          <m:r>
            <w:rPr>
              <w:rFonts w:ascii="Cambria Math" w:hAnsi="Cambria Math"/>
            </w:rPr>
            <m:t>⇒</m:t>
          </m:r>
          <m:d>
            <m:dPr>
              <m:ctrlPr>
                <w:rPr>
                  <w:rFonts w:ascii="Cambria Math" w:hAnsi="Cambria Math"/>
                  <w:i/>
                  <w:szCs w:val="26"/>
                </w:rPr>
              </m:ctrlPr>
            </m:dPr>
            <m:e>
              <m:r>
                <w:rPr>
                  <w:rFonts w:ascii="Cambria Math" w:hAnsi="Cambria Math"/>
                  <w:szCs w:val="26"/>
                </w:rPr>
                <m:t>lnv+2ψ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e>
          </m:d>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szCs w:val="26"/>
                    </w:rPr>
                  </m:ctrlPr>
                </m:dPr>
                <m:e>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-1</m:t>
                      </m:r>
                    </m:num>
                    <m:den>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den>
                  </m:f>
                  <m:r>
                    <w:rPr>
                      <w:rFonts w:ascii="Cambria Math" w:hAnsi="Cambria Math"/>
                      <w:szCs w:val="26"/>
                    </w:rPr>
                    <m:t>-ln</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e>
                  </m:d>
                </m:e>
              </m:d>
            </m:e>
          </m:nary>
          <m:r>
            <w:rPr>
              <w:rFonts w:ascii="Cambria Math" w:hAnsi="Cambria Math"/>
            </w:rPr>
            <m:t>=0</m:t>
          </m:r>
        </m:oMath>
      </m:oMathPara>
    </w:p>
    <w:p w:rsidR="00043945" w:rsidRDefault="00043945" w:rsidP="000A6302">
      <w:pPr>
        <w:rPr>
          <w:szCs w:val="26"/>
        </w:rPr>
      </w:pPr>
      <w:r>
        <w:rPr>
          <w:szCs w:val="26"/>
        </w:rPr>
        <w:t xml:space="preserve">Shortly, the estimate </w:t>
      </w:r>
      <m:oMath>
        <m:acc>
          <m:accPr>
            <m:ctrlPr>
              <w:rPr>
                <w:rFonts w:ascii="Cambria Math" w:hAnsi="Cambria Math"/>
                <w:i/>
                <w:szCs w:val="26"/>
              </w:rPr>
            </m:ctrlPr>
          </m:accPr>
          <m:e>
            <m:r>
              <w:rPr>
                <w:rFonts w:ascii="Cambria Math" w:hAnsi="Cambria Math"/>
                <w:szCs w:val="26"/>
              </w:rPr>
              <m:t>v</m:t>
            </m:r>
          </m:e>
        </m:acc>
      </m:oMath>
      <w:r>
        <w:rPr>
          <w:szCs w:val="26"/>
        </w:rPr>
        <w:t xml:space="preserve"> is solution of equation specified by formula </w:t>
      </w:r>
      <w:hyperlink w:anchor="_Formula_IV.9._Equation" w:tooltip="Formula IV.9. Equation of t-distribution PDF parameter" w:history="1">
        <w:r w:rsidRPr="00043945">
          <w:rPr>
            <w:rStyle w:val="Hyperlink"/>
            <w:szCs w:val="26"/>
            <w:u w:val="none"/>
          </w:rPr>
          <w:t>IV.9</w:t>
        </w:r>
      </w:hyperlink>
      <w:r>
        <w:rPr>
          <w:szCs w:val="26"/>
        </w:rPr>
        <w:t>.</w:t>
      </w:r>
    </w:p>
    <w:p w:rsidR="00043945" w:rsidRDefault="00043945" w:rsidP="000A6302">
      <w:pPr>
        <w:rPr>
          <w:szCs w:val="26"/>
        </w:rPr>
      </w:pPr>
    </w:p>
    <w:p w:rsidR="00043945" w:rsidRDefault="00043945" w:rsidP="00BA0DDB">
      <w:pPr>
        <w:spacing w:after="60"/>
        <w:rPr>
          <w:szCs w:val="26"/>
        </w:rPr>
      </w:pPr>
      <m:oMathPara>
        <m:oMath>
          <m:r>
            <w:rPr>
              <w:rFonts w:ascii="Cambria Math" w:hAnsi="Cambria Math"/>
              <w:szCs w:val="26"/>
            </w:rPr>
            <m:t>g</m:t>
          </m:r>
          <m:d>
            <m:dPr>
              <m:ctrlPr>
                <w:rPr>
                  <w:rFonts w:ascii="Cambria Math" w:hAnsi="Cambria Math"/>
                  <w:i/>
                  <w:szCs w:val="26"/>
                </w:rPr>
              </m:ctrlPr>
            </m:dPr>
            <m:e>
              <m:r>
                <w:rPr>
                  <w:rFonts w:ascii="Cambria Math" w:hAnsi="Cambria Math"/>
                  <w:szCs w:val="26"/>
                </w:rPr>
                <m:t>v</m:t>
              </m:r>
            </m:e>
          </m:d>
          <m:r>
            <w:rPr>
              <w:rFonts w:ascii="Cambria Math" w:hAnsi="Cambria Math"/>
              <w:szCs w:val="26"/>
            </w:rPr>
            <m:t xml:space="preserve">=0 </m:t>
          </m:r>
          <m:r>
            <m:rPr>
              <m:sty m:val="p"/>
            </m:rPr>
            <w:rPr>
              <w:rFonts w:ascii="Cambria Math" w:hAnsi="Cambria Math"/>
              <w:szCs w:val="26"/>
            </w:rPr>
            <m:t>where</m:t>
          </m:r>
          <m:r>
            <w:rPr>
              <w:rFonts w:ascii="Cambria Math" w:hAnsi="Cambria Math"/>
              <w:szCs w:val="26"/>
            </w:rPr>
            <m:t xml:space="preserve"> g</m:t>
          </m:r>
          <m:d>
            <m:dPr>
              <m:ctrlPr>
                <w:rPr>
                  <w:rFonts w:ascii="Cambria Math" w:hAnsi="Cambria Math"/>
                  <w:i/>
                  <w:szCs w:val="26"/>
                </w:rPr>
              </m:ctrlPr>
            </m:dPr>
            <m:e>
              <m:r>
                <w:rPr>
                  <w:rFonts w:ascii="Cambria Math" w:hAnsi="Cambria Math"/>
                  <w:szCs w:val="26"/>
                </w:rPr>
                <m:t>v</m:t>
              </m:r>
            </m:e>
          </m:d>
          <m:r>
            <w:rPr>
              <w:rFonts w:ascii="Cambria Math" w:hAnsi="Cambria Math"/>
              <w:szCs w:val="26"/>
            </w:rPr>
            <m:t>=</m:t>
          </m:r>
          <m:d>
            <m:dPr>
              <m:ctrlPr>
                <w:rPr>
                  <w:rFonts w:ascii="Cambria Math" w:hAnsi="Cambria Math"/>
                  <w:i/>
                  <w:szCs w:val="26"/>
                </w:rPr>
              </m:ctrlPr>
            </m:dPr>
            <m:e>
              <m:r>
                <w:rPr>
                  <w:rFonts w:ascii="Cambria Math" w:hAnsi="Cambria Math"/>
                  <w:szCs w:val="26"/>
                </w:rPr>
                <m:t>lnv+2ψ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e>
          </m:d>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szCs w:val="26"/>
                    </w:rPr>
                  </m:ctrlPr>
                </m:dPr>
                <m:e>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-1</m:t>
                      </m:r>
                    </m:num>
                    <m:den>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den>
                  </m:f>
                  <m:r>
                    <w:rPr>
                      <w:rFonts w:ascii="Cambria Math" w:hAnsi="Cambria Math"/>
                      <w:szCs w:val="26"/>
                    </w:rPr>
                    <m:t>-ln</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e>
                  </m:d>
                </m:e>
              </m:d>
            </m:e>
          </m:nary>
        </m:oMath>
      </m:oMathPara>
    </w:p>
    <w:p w:rsidR="00043945" w:rsidRPr="00845D7F" w:rsidRDefault="00043945" w:rsidP="00043945">
      <w:pPr>
        <w:pStyle w:val="Heading8"/>
        <w:ind w:left="360"/>
      </w:pPr>
      <w:bookmarkStart w:id="221" w:name="_Formula_IV.9._Equation"/>
      <w:bookmarkStart w:id="222" w:name="_Toc451437860"/>
      <w:bookmarkEnd w:id="221"/>
      <w:r w:rsidRPr="00127F10">
        <w:rPr>
          <w:b/>
        </w:rPr>
        <w:t xml:space="preserve">Formula </w:t>
      </w:r>
      <w:r>
        <w:rPr>
          <w:b/>
        </w:rPr>
        <w:t>IV</w:t>
      </w:r>
      <w:r w:rsidRPr="00127F10">
        <w:rPr>
          <w:b/>
        </w:rPr>
        <w:t>.</w:t>
      </w:r>
      <w:r>
        <w:rPr>
          <w:b/>
        </w:rPr>
        <w:t>9</w:t>
      </w:r>
      <w:r w:rsidRPr="00127F10">
        <w:rPr>
          <w:b/>
        </w:rPr>
        <w:t>.</w:t>
      </w:r>
      <w:r w:rsidRPr="00127F10">
        <w:t xml:space="preserve"> </w:t>
      </w:r>
      <w:r>
        <w:t>Equation of t-distribution PDF parameter</w:t>
      </w:r>
      <w:bookmarkEnd w:id="222"/>
    </w:p>
    <w:p w:rsidR="002D53AD" w:rsidRDefault="002D53AD" w:rsidP="002D53AD">
      <w:pPr>
        <w:ind w:left="360"/>
      </w:pPr>
      <w:r>
        <w:rPr>
          <w:szCs w:val="26"/>
        </w:rPr>
        <w:t xml:space="preserve">Where </w:t>
      </w:r>
      <w:proofErr w:type="spellStart"/>
      <w:proofErr w:type="gramStart"/>
      <w:r w:rsidRPr="00DD50B0">
        <w:rPr>
          <w:i/>
          <w:szCs w:val="26"/>
        </w:rPr>
        <w:t>o</w:t>
      </w:r>
      <w:r w:rsidRPr="00DD50B0">
        <w:rPr>
          <w:i/>
          <w:szCs w:val="26"/>
          <w:vertAlign w:val="subscript"/>
        </w:rPr>
        <w:t>t</w:t>
      </w:r>
      <w:proofErr w:type="spellEnd"/>
      <w:proofErr w:type="gramEnd"/>
      <w:r>
        <w:rPr>
          <w:szCs w:val="26"/>
        </w:rPr>
        <w:t xml:space="preserve"> is continuous observation, </w:t>
      </w:r>
      <w:r w:rsidRPr="00D813EA">
        <w:rPr>
          <w:i/>
          <w:szCs w:val="26"/>
        </w:rPr>
        <w:t>T</w:t>
      </w:r>
      <w:r>
        <w:rPr>
          <w:szCs w:val="26"/>
        </w:rPr>
        <w:t xml:space="preserve"> is the number of observations and </w:t>
      </w:r>
      <w:proofErr w:type="spellStart"/>
      <w:r w:rsidRPr="00C16F4F">
        <w:rPr>
          <w:i/>
        </w:rPr>
        <w:t>γ</w:t>
      </w:r>
      <w:r w:rsidRPr="00C16F4F">
        <w:rPr>
          <w:i/>
          <w:vertAlign w:val="subscript"/>
        </w:rPr>
        <w:t>t</w:t>
      </w:r>
      <w:proofErr w:type="spellEnd"/>
      <w:r w:rsidRPr="00C16F4F">
        <w:t xml:space="preserve"> is the joint probability specified by formula </w:t>
      </w:r>
      <w:hyperlink w:anchor="_Formula_IV.4.2.1._Probability" w:tooltip="Formula I.2.1. Joint probability of being in state si at time point t with observation sequence O" w:history="1">
        <w:r>
          <w:rPr>
            <w:rStyle w:val="Hyperlink"/>
            <w:u w:val="none"/>
          </w:rPr>
          <w:t>I</w:t>
        </w:r>
        <w:r w:rsidRPr="00C16F4F">
          <w:rPr>
            <w:rStyle w:val="Hyperlink"/>
            <w:u w:val="none"/>
          </w:rPr>
          <w:t>.2.1</w:t>
        </w:r>
      </w:hyperlink>
      <w:r w:rsidRPr="00C16F4F">
        <w:t>.</w:t>
      </w:r>
    </w:p>
    <w:p w:rsidR="00CC0BFE" w:rsidRDefault="003D6230" w:rsidP="000A6302">
      <w:pPr>
        <w:rPr>
          <w:szCs w:val="26"/>
        </w:rPr>
      </w:pPr>
      <w:r>
        <w:rPr>
          <w:szCs w:val="26"/>
        </w:rPr>
        <w:t xml:space="preserve">The formula </w:t>
      </w:r>
      <w:hyperlink w:anchor="_Formula_IV.9._Equation" w:tooltip="Formula IV.9. Equation of t-distribution PDF parameter" w:history="1">
        <w:r w:rsidR="00BA0DDB" w:rsidRPr="00043945">
          <w:rPr>
            <w:rStyle w:val="Hyperlink"/>
            <w:szCs w:val="26"/>
            <w:u w:val="none"/>
          </w:rPr>
          <w:t>IV.9</w:t>
        </w:r>
      </w:hyperlink>
      <w:r>
        <w:rPr>
          <w:szCs w:val="26"/>
        </w:rPr>
        <w:t xml:space="preserve"> is much more complicated than formula </w:t>
      </w:r>
      <w:hyperlink w:anchor="_Formula_IV.6._Equation" w:tooltip="Formula IV.6. Equation of exponential family PDF parameters" w:history="1">
        <w:r w:rsidRPr="0043619A">
          <w:rPr>
            <w:rStyle w:val="Hyperlink"/>
            <w:u w:val="none"/>
          </w:rPr>
          <w:t>IV.6</w:t>
        </w:r>
      </w:hyperlink>
      <w:r>
        <w:rPr>
          <w:szCs w:val="26"/>
        </w:rPr>
        <w:t>. As aforementioned suggestion, t</w:t>
      </w:r>
      <w:r w:rsidR="00CC0BFE">
        <w:rPr>
          <w:szCs w:val="26"/>
        </w:rPr>
        <w:t xml:space="preserve">he </w:t>
      </w:r>
      <w:r w:rsidR="00CC0BFE" w:rsidRPr="00CD1DE7">
        <w:rPr>
          <w:szCs w:val="26"/>
        </w:rPr>
        <w:t>Newton-</w:t>
      </w:r>
      <w:proofErr w:type="spellStart"/>
      <w:r w:rsidR="00CC0BFE" w:rsidRPr="00CD1DE7">
        <w:rPr>
          <w:szCs w:val="26"/>
        </w:rPr>
        <w:t>Raphson</w:t>
      </w:r>
      <w:proofErr w:type="spellEnd"/>
      <w:r w:rsidR="00CC0BFE" w:rsidRPr="00CD1DE7">
        <w:rPr>
          <w:szCs w:val="26"/>
        </w:rPr>
        <w:t xml:space="preserve"> method</w:t>
      </w:r>
      <w:r w:rsidR="00CC0BFE">
        <w:rPr>
          <w:szCs w:val="26"/>
        </w:rPr>
        <w:t xml:space="preserve"> </w:t>
      </w:r>
      <w:sdt>
        <w:sdtPr>
          <w:rPr>
            <w:szCs w:val="26"/>
          </w:rPr>
          <w:id w:val="-348720890"/>
          <w:citation/>
        </w:sdtPr>
        <w:sdtEndPr/>
        <w:sdtContent>
          <w:r w:rsidR="005037BA">
            <w:rPr>
              <w:szCs w:val="26"/>
            </w:rPr>
            <w:fldChar w:fldCharType="begin"/>
          </w:r>
          <w:r w:rsidR="005037BA">
            <w:rPr>
              <w:szCs w:val="26"/>
            </w:rPr>
            <w:instrText xml:space="preserve">CITATION Burden2011 \p 67-69 \l 1033 </w:instrText>
          </w:r>
          <w:r w:rsidR="005037BA">
            <w:rPr>
              <w:szCs w:val="26"/>
            </w:rPr>
            <w:fldChar w:fldCharType="separate"/>
          </w:r>
          <w:r w:rsidR="005037BA" w:rsidRPr="005037BA">
            <w:rPr>
              <w:noProof/>
              <w:szCs w:val="26"/>
            </w:rPr>
            <w:t>(Burden &amp; Faires, 2011, pp. 67-69)</w:t>
          </w:r>
          <w:r w:rsidR="005037BA">
            <w:rPr>
              <w:szCs w:val="26"/>
            </w:rPr>
            <w:fldChar w:fldCharType="end"/>
          </w:r>
        </w:sdtContent>
      </w:sdt>
      <w:r w:rsidR="005037BA">
        <w:rPr>
          <w:szCs w:val="26"/>
        </w:rPr>
        <w:t xml:space="preserve"> </w:t>
      </w:r>
      <w:r>
        <w:rPr>
          <w:szCs w:val="26"/>
        </w:rPr>
        <w:t xml:space="preserve">is used to </w:t>
      </w:r>
      <w:r w:rsidR="00CC0BFE">
        <w:rPr>
          <w:szCs w:val="26"/>
        </w:rPr>
        <w:t xml:space="preserve">find solution of given equation </w:t>
      </w:r>
      <w:r w:rsidR="00043945">
        <w:rPr>
          <w:i/>
          <w:szCs w:val="26"/>
        </w:rPr>
        <w:t>g</w:t>
      </w:r>
      <w:r w:rsidR="00CC0BFE">
        <w:rPr>
          <w:szCs w:val="26"/>
        </w:rPr>
        <w:t>(</w:t>
      </w:r>
      <w:r w:rsidR="00043945">
        <w:rPr>
          <w:i/>
          <w:szCs w:val="26"/>
        </w:rPr>
        <w:t>v</w:t>
      </w:r>
      <w:r w:rsidR="00CC0BFE">
        <w:rPr>
          <w:szCs w:val="26"/>
        </w:rPr>
        <w:t xml:space="preserve">)=0 along with the tangent of </w:t>
      </w:r>
      <w:r w:rsidR="00043945">
        <w:rPr>
          <w:i/>
          <w:szCs w:val="26"/>
        </w:rPr>
        <w:t>g</w:t>
      </w:r>
      <w:r w:rsidR="00CC0BFE">
        <w:rPr>
          <w:szCs w:val="26"/>
        </w:rPr>
        <w:t>(</w:t>
      </w:r>
      <w:r w:rsidR="008868FF">
        <w:rPr>
          <w:i/>
          <w:szCs w:val="26"/>
        </w:rPr>
        <w:t>v</w:t>
      </w:r>
      <w:r w:rsidR="00CC0BFE">
        <w:rPr>
          <w:szCs w:val="26"/>
        </w:rPr>
        <w:t>). It start</w:t>
      </w:r>
      <w:r w:rsidR="003A7590">
        <w:rPr>
          <w:szCs w:val="26"/>
        </w:rPr>
        <w:t>s</w:t>
      </w:r>
      <w:r w:rsidR="00CC0BFE">
        <w:rPr>
          <w:szCs w:val="26"/>
        </w:rPr>
        <w:t xml:space="preserve"> with an arbitrary value of </w:t>
      </w:r>
      <w:r w:rsidR="008868FF">
        <w:rPr>
          <w:i/>
          <w:szCs w:val="26"/>
        </w:rPr>
        <w:t>v</w:t>
      </w:r>
      <w:r w:rsidR="008868FF" w:rsidRPr="008868FF">
        <w:rPr>
          <w:szCs w:val="26"/>
          <w:vertAlign w:val="subscript"/>
        </w:rPr>
        <w:t>0</w:t>
      </w:r>
      <w:r w:rsidR="00CC0BFE">
        <w:rPr>
          <w:szCs w:val="26"/>
        </w:rPr>
        <w:t xml:space="preserve"> as a solution candidate. Suppose the current value is </w:t>
      </w:r>
      <w:proofErr w:type="spellStart"/>
      <w:r w:rsidR="00043945">
        <w:rPr>
          <w:i/>
          <w:szCs w:val="26"/>
        </w:rPr>
        <w:t>v</w:t>
      </w:r>
      <w:r w:rsidR="00CC0BFE" w:rsidRPr="00CC0BFE">
        <w:rPr>
          <w:i/>
          <w:szCs w:val="26"/>
          <w:vertAlign w:val="subscript"/>
        </w:rPr>
        <w:t>k</w:t>
      </w:r>
      <w:proofErr w:type="spellEnd"/>
      <w:r w:rsidR="00CC0BFE">
        <w:rPr>
          <w:szCs w:val="26"/>
        </w:rPr>
        <w:t xml:space="preserve">, the next value </w:t>
      </w:r>
      <w:r w:rsidR="00043945">
        <w:rPr>
          <w:i/>
          <w:szCs w:val="26"/>
        </w:rPr>
        <w:t>v</w:t>
      </w:r>
      <w:r w:rsidR="00CC0BFE" w:rsidRPr="00CC0BFE">
        <w:rPr>
          <w:i/>
          <w:szCs w:val="26"/>
          <w:vertAlign w:val="subscript"/>
        </w:rPr>
        <w:t>k</w:t>
      </w:r>
      <w:r w:rsidR="00CC0BFE" w:rsidRPr="00CC0BFE">
        <w:rPr>
          <w:szCs w:val="26"/>
          <w:vertAlign w:val="subscript"/>
        </w:rPr>
        <w:t>+</w:t>
      </w:r>
      <w:proofErr w:type="gramStart"/>
      <w:r w:rsidR="00CC0BFE" w:rsidRPr="00CC0BFE">
        <w:rPr>
          <w:szCs w:val="26"/>
          <w:vertAlign w:val="subscript"/>
        </w:rPr>
        <w:t>1</w:t>
      </w:r>
      <w:proofErr w:type="gramEnd"/>
      <w:r w:rsidR="00CC0BFE">
        <w:rPr>
          <w:szCs w:val="26"/>
        </w:rPr>
        <w:t xml:space="preserve"> is calcul</w:t>
      </w:r>
      <w:r w:rsidR="00F42F1E">
        <w:rPr>
          <w:szCs w:val="26"/>
        </w:rPr>
        <w:t>ated based on following formula:</w:t>
      </w:r>
    </w:p>
    <w:p w:rsidR="00F42F1E" w:rsidRDefault="00FE3715" w:rsidP="000A6302">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num>
            <m:den>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den>
          </m:f>
        </m:oMath>
      </m:oMathPara>
    </w:p>
    <w:p w:rsidR="00CC0BFE" w:rsidRDefault="00CC0BFE" w:rsidP="000A6302">
      <w:pPr>
        <w:rPr>
          <w:szCs w:val="26"/>
        </w:rPr>
      </w:pPr>
      <w:r>
        <w:rPr>
          <w:szCs w:val="26"/>
        </w:rPr>
        <w:t xml:space="preserve">The value </w:t>
      </w:r>
      <w:proofErr w:type="spellStart"/>
      <w:r w:rsidR="003D6230">
        <w:rPr>
          <w:i/>
          <w:szCs w:val="26"/>
        </w:rPr>
        <w:t>v</w:t>
      </w:r>
      <w:r w:rsidRPr="00CC0BFE">
        <w:rPr>
          <w:i/>
          <w:szCs w:val="26"/>
          <w:vertAlign w:val="subscript"/>
        </w:rPr>
        <w:t>k</w:t>
      </w:r>
      <w:proofErr w:type="spellEnd"/>
      <w:r>
        <w:rPr>
          <w:szCs w:val="26"/>
        </w:rPr>
        <w:t xml:space="preserve"> is solution of </w:t>
      </w:r>
      <w:proofErr w:type="gramStart"/>
      <w:r w:rsidR="003D6230">
        <w:rPr>
          <w:i/>
          <w:szCs w:val="26"/>
        </w:rPr>
        <w:t>g</w:t>
      </w:r>
      <w:r>
        <w:rPr>
          <w:szCs w:val="26"/>
        </w:rPr>
        <w:t>(</w:t>
      </w:r>
      <w:proofErr w:type="gramEnd"/>
      <w:r w:rsidR="003D6230">
        <w:rPr>
          <w:i/>
          <w:szCs w:val="26"/>
        </w:rPr>
        <w:t>v</w:t>
      </w:r>
      <w:r>
        <w:rPr>
          <w:szCs w:val="26"/>
        </w:rPr>
        <w:t xml:space="preserve">)=0 if </w:t>
      </w:r>
      <w:r w:rsidR="003D6230">
        <w:rPr>
          <w:i/>
          <w:szCs w:val="26"/>
        </w:rPr>
        <w:t>g</w:t>
      </w:r>
      <w:r>
        <w:rPr>
          <w:szCs w:val="26"/>
        </w:rPr>
        <w:t>(</w:t>
      </w:r>
      <w:proofErr w:type="spellStart"/>
      <w:r w:rsidR="003D6230">
        <w:rPr>
          <w:i/>
          <w:szCs w:val="26"/>
        </w:rPr>
        <w:t>v</w:t>
      </w:r>
      <w:r w:rsidRPr="00CC0BFE">
        <w:rPr>
          <w:i/>
          <w:szCs w:val="26"/>
          <w:vertAlign w:val="subscript"/>
        </w:rPr>
        <w:t>k</w:t>
      </w:r>
      <w:proofErr w:type="spellEnd"/>
      <w:r>
        <w:rPr>
          <w:szCs w:val="26"/>
        </w:rPr>
        <w:t xml:space="preserve">)=0 which means that </w:t>
      </w:r>
      <w:r w:rsidR="003D6230">
        <w:rPr>
          <w:i/>
          <w:szCs w:val="26"/>
        </w:rPr>
        <w:t>v</w:t>
      </w:r>
      <w:r w:rsidRPr="00F42F1E">
        <w:rPr>
          <w:i/>
          <w:szCs w:val="26"/>
          <w:vertAlign w:val="subscript"/>
        </w:rPr>
        <w:t>k</w:t>
      </w:r>
      <w:r w:rsidRPr="00F42F1E">
        <w:rPr>
          <w:szCs w:val="26"/>
          <w:vertAlign w:val="subscript"/>
        </w:rPr>
        <w:t>+1</w:t>
      </w:r>
      <w:r>
        <w:rPr>
          <w:szCs w:val="26"/>
        </w:rPr>
        <w:t>=</w:t>
      </w:r>
      <w:proofErr w:type="spellStart"/>
      <w:r w:rsidR="003D6230">
        <w:rPr>
          <w:i/>
          <w:szCs w:val="26"/>
        </w:rPr>
        <w:t>v</w:t>
      </w:r>
      <w:r w:rsidRPr="00F42F1E">
        <w:rPr>
          <w:i/>
          <w:szCs w:val="26"/>
          <w:vertAlign w:val="subscript"/>
        </w:rPr>
        <w:t>k</w:t>
      </w:r>
      <w:proofErr w:type="spellEnd"/>
      <w:r>
        <w:rPr>
          <w:szCs w:val="26"/>
        </w:rPr>
        <w:t>.</w:t>
      </w:r>
      <w:r w:rsidR="00F42F1E">
        <w:rPr>
          <w:szCs w:val="26"/>
        </w:rPr>
        <w:t xml:space="preserve"> The most important aspect of </w:t>
      </w:r>
      <w:r w:rsidR="00F42F1E" w:rsidRPr="00CD1DE7">
        <w:rPr>
          <w:szCs w:val="26"/>
        </w:rPr>
        <w:t>Newton-</w:t>
      </w:r>
      <w:proofErr w:type="spellStart"/>
      <w:r w:rsidR="00F42F1E" w:rsidRPr="00CD1DE7">
        <w:rPr>
          <w:szCs w:val="26"/>
        </w:rPr>
        <w:t>Raphson</w:t>
      </w:r>
      <w:proofErr w:type="spellEnd"/>
      <w:r w:rsidR="00F42F1E" w:rsidRPr="00CD1DE7">
        <w:rPr>
          <w:szCs w:val="26"/>
        </w:rPr>
        <w:t xml:space="preserve"> method</w:t>
      </w:r>
      <w:r w:rsidR="00F42F1E">
        <w:rPr>
          <w:szCs w:val="26"/>
        </w:rPr>
        <w:t xml:space="preserve"> is that derivative of </w:t>
      </w:r>
      <w:proofErr w:type="gramStart"/>
      <w:r w:rsidR="003D6230">
        <w:rPr>
          <w:i/>
          <w:szCs w:val="26"/>
        </w:rPr>
        <w:t>g</w:t>
      </w:r>
      <w:r w:rsidR="00F42F1E">
        <w:rPr>
          <w:szCs w:val="26"/>
        </w:rPr>
        <w:t>(</w:t>
      </w:r>
      <w:proofErr w:type="gramEnd"/>
      <w:r w:rsidR="003D6230">
        <w:rPr>
          <w:i/>
          <w:szCs w:val="26"/>
        </w:rPr>
        <w:t>v</w:t>
      </w:r>
      <w:r w:rsidR="00F42F1E">
        <w:rPr>
          <w:szCs w:val="26"/>
        </w:rPr>
        <w:t xml:space="preserve">) must be determinate within domain of </w:t>
      </w:r>
      <w:r w:rsidR="003D6230">
        <w:rPr>
          <w:i/>
          <w:szCs w:val="26"/>
        </w:rPr>
        <w:t>g</w:t>
      </w:r>
      <w:r w:rsidR="00F42F1E">
        <w:rPr>
          <w:szCs w:val="26"/>
        </w:rPr>
        <w:t>(</w:t>
      </w:r>
      <w:r w:rsidR="003D6230">
        <w:rPr>
          <w:i/>
          <w:szCs w:val="26"/>
        </w:rPr>
        <w:t>v</w:t>
      </w:r>
      <w:r w:rsidR="00F42F1E">
        <w:rPr>
          <w:szCs w:val="26"/>
        </w:rPr>
        <w:t>).</w:t>
      </w:r>
      <w:r w:rsidR="003D6230">
        <w:rPr>
          <w:szCs w:val="26"/>
        </w:rPr>
        <w:t xml:space="preserve"> Fortunately, the derivative </w:t>
      </w:r>
      <w:proofErr w:type="gramStart"/>
      <w:r w:rsidR="003D6230">
        <w:rPr>
          <w:i/>
          <w:szCs w:val="26"/>
        </w:rPr>
        <w:t>g’</w:t>
      </w:r>
      <w:r w:rsidR="003D6230">
        <w:rPr>
          <w:szCs w:val="26"/>
        </w:rPr>
        <w:t>(</w:t>
      </w:r>
      <w:proofErr w:type="gramEnd"/>
      <w:r w:rsidR="003D6230">
        <w:rPr>
          <w:i/>
          <w:szCs w:val="26"/>
        </w:rPr>
        <w:t>v</w:t>
      </w:r>
      <w:r w:rsidR="003D6230">
        <w:rPr>
          <w:szCs w:val="26"/>
        </w:rPr>
        <w:t xml:space="preserve">) is always determinate for all </w:t>
      </w:r>
      <w:r w:rsidR="003D6230" w:rsidRPr="003D6230">
        <w:rPr>
          <w:i/>
          <w:szCs w:val="26"/>
        </w:rPr>
        <w:t>v</w:t>
      </w:r>
      <w:r w:rsidR="003D6230">
        <w:rPr>
          <w:szCs w:val="26"/>
        </w:rPr>
        <w:t xml:space="preserve"> &gt; 0.</w:t>
      </w:r>
    </w:p>
    <w:p w:rsidR="00DD50B0" w:rsidRPr="002D53AD" w:rsidRDefault="00FE3715" w:rsidP="000A6302">
      <w:pPr>
        <w:rPr>
          <w:szCs w:val="26"/>
        </w:rPr>
      </w:pPr>
      <m:oMathPara>
        <m:oMath>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v</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e>
          </m:d>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f>
                <m:fPr>
                  <m:ctrlPr>
                    <w:rPr>
                      <w:rFonts w:ascii="Cambria Math" w:hAnsi="Cambria Math"/>
                      <w:i/>
                    </w:rPr>
                  </m:ctrlPr>
                </m:fPr>
                <m:num>
                  <m:r>
                    <w:rPr>
                      <w:rFonts w:ascii="Cambria Math" w:hAnsi="Cambria Math"/>
                    </w:rPr>
                    <m:t>2</m:t>
                  </m:r>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-1+v</m:t>
                  </m:r>
                </m:num>
                <m:den>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o</m:t>
                              </m:r>
                            </m:e>
                            <m:sub>
                              <m:r>
                                <w:rPr>
                                  <w:rFonts w:ascii="Cambria Math" w:hAnsi="Cambria Math"/>
                                  <w:szCs w:val="26"/>
                                </w:rPr>
                                <m:t>t</m:t>
                              </m:r>
                            </m:sub>
                            <m:sup>
                              <m:r>
                                <w:rPr>
                                  <w:rFonts w:ascii="Cambria Math" w:hAnsi="Cambria Math"/>
                                  <w:szCs w:val="26"/>
                                </w:rPr>
                                <m:t>2</m:t>
                              </m:r>
                            </m:sup>
                          </m:sSubSup>
                          <m:r>
                            <w:rPr>
                              <w:rFonts w:ascii="Cambria Math" w:hAnsi="Cambria Math"/>
                              <w:szCs w:val="26"/>
                            </w:rPr>
                            <m:t>+v</m:t>
                          </m:r>
                        </m:e>
                      </m:d>
                    </m:e>
                    <m:sup>
                      <m:r>
                        <w:rPr>
                          <w:rFonts w:ascii="Cambria Math" w:hAnsi="Cambria Math"/>
                          <w:szCs w:val="26"/>
                        </w:rPr>
                        <m:t>2</m:t>
                      </m:r>
                    </m:sup>
                  </m:sSup>
                </m:den>
              </m:f>
            </m:e>
          </m:nary>
        </m:oMath>
      </m:oMathPara>
    </w:p>
    <w:p w:rsidR="002D53AD" w:rsidRDefault="002D53AD" w:rsidP="0060543E">
      <w:r>
        <w:t xml:space="preserve">Suppose there is only one observation </w:t>
      </w:r>
      <w:r w:rsidRPr="002D53AD">
        <w:rPr>
          <w:i/>
        </w:rPr>
        <w:t>o</w:t>
      </w:r>
      <w:r w:rsidRPr="002D53AD">
        <w:rPr>
          <w:vertAlign w:val="subscript"/>
        </w:rPr>
        <w:t>1</w:t>
      </w:r>
      <w:r>
        <w:t>=</w:t>
      </w:r>
      <w:proofErr w:type="gramStart"/>
      <w:r>
        <w:t>1</w:t>
      </w:r>
      <w:proofErr w:type="gramEnd"/>
      <w:r>
        <w:t xml:space="preserve"> and the joint probability </w:t>
      </w:r>
      <w:r w:rsidRPr="00C16F4F">
        <w:rPr>
          <w:i/>
        </w:rPr>
        <w:t>γ</w:t>
      </w:r>
      <w:r w:rsidRPr="002D53AD">
        <w:rPr>
          <w:vertAlign w:val="subscript"/>
        </w:rPr>
        <w:t>1</w:t>
      </w:r>
      <w:r w:rsidR="008D68FD">
        <w:t xml:space="preserve"> i</w:t>
      </w:r>
      <w:r>
        <w:t>s 1</w:t>
      </w:r>
      <w:r w:rsidR="00AD7772">
        <w:t>, we have</w:t>
      </w:r>
      <w:r>
        <w:t>:</w:t>
      </w:r>
    </w:p>
    <w:p w:rsidR="00AD7772" w:rsidRPr="002D53AD" w:rsidRDefault="002D53AD" w:rsidP="0060543E">
      <w:pPr>
        <w:rPr>
          <w:szCs w:val="26"/>
        </w:rPr>
      </w:pPr>
      <m:oMathPara>
        <m:oMath>
          <m:r>
            <w:rPr>
              <w:rFonts w:ascii="Cambria Math" w:hAnsi="Cambria Math"/>
              <w:szCs w:val="26"/>
            </w:rPr>
            <m:t>g</m:t>
          </m:r>
          <m:d>
            <m:dPr>
              <m:ctrlPr>
                <w:rPr>
                  <w:rFonts w:ascii="Cambria Math" w:hAnsi="Cambria Math"/>
                  <w:i/>
                  <w:szCs w:val="26"/>
                </w:rPr>
              </m:ctrlPr>
            </m:dPr>
            <m:e>
              <m:r>
                <w:rPr>
                  <w:rFonts w:ascii="Cambria Math" w:hAnsi="Cambria Math"/>
                  <w:szCs w:val="26"/>
                </w:rPr>
                <m:t>v</m:t>
              </m:r>
            </m:e>
          </m:d>
          <m:r>
            <m:rPr>
              <m:aln/>
            </m:rP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1+v</m:t>
                  </m:r>
                </m:den>
              </m:f>
            </m:e>
          </m:d>
          <m:r>
            <w:rPr>
              <w:rFonts w:ascii="Cambria Math" w:hAnsi="Cambria Math"/>
              <w:szCs w:val="26"/>
            </w:rPr>
            <m:t>+2ψ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-2ψ</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r>
            <m:rPr>
              <m:sty m:val="p"/>
            </m:rPr>
            <w:rPr>
              <w:szCs w:val="26"/>
            </w:rPr>
            <w:br/>
          </m:r>
        </m:oMath>
        <m:oMath>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v</m:t>
              </m:r>
              <m:d>
                <m:dPr>
                  <m:ctrlPr>
                    <w:rPr>
                      <w:rFonts w:ascii="Cambria Math" w:hAnsi="Cambria Math"/>
                      <w:i/>
                      <w:szCs w:val="26"/>
                    </w:rPr>
                  </m:ctrlPr>
                </m:dPr>
                <m:e>
                  <m:r>
                    <w:rPr>
                      <w:rFonts w:ascii="Cambria Math" w:hAnsi="Cambria Math"/>
                      <w:szCs w:val="26"/>
                    </w:rPr>
                    <m:t>1+v</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v+1</m:t>
                  </m:r>
                </m:num>
                <m:den>
                  <m:r>
                    <w:rPr>
                      <w:rFonts w:ascii="Cambria Math" w:hAnsi="Cambria Math"/>
                      <w:szCs w:val="26"/>
                    </w:rPr>
                    <m:t>2</m:t>
                  </m:r>
                </m:den>
              </m:f>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v</m:t>
                  </m:r>
                </m:num>
                <m:den>
                  <m:r>
                    <w:rPr>
                      <w:rFonts w:ascii="Cambria Math" w:hAnsi="Cambria Math"/>
                      <w:szCs w:val="26"/>
                    </w:rPr>
                    <m:t>2</m:t>
                  </m:r>
                </m:den>
              </m:f>
            </m:e>
          </m:d>
        </m:oMath>
      </m:oMathPara>
    </w:p>
    <w:p w:rsidR="002D53AD" w:rsidRDefault="002D53AD" w:rsidP="0060543E">
      <w:r>
        <w:rPr>
          <w:szCs w:val="26"/>
        </w:rPr>
        <w:t xml:space="preserve">Figure </w:t>
      </w:r>
      <w:hyperlink w:anchor="_Figure_IV.1._Graph" w:tooltip="Figure IV.1. Graph of t-distribution parameter function" w:history="1">
        <w:r w:rsidRPr="00AD7772">
          <w:rPr>
            <w:rStyle w:val="Hyperlink"/>
            <w:szCs w:val="26"/>
            <w:u w:val="none"/>
          </w:rPr>
          <w:t>IV.1</w:t>
        </w:r>
      </w:hyperlink>
      <w:r>
        <w:rPr>
          <w:szCs w:val="26"/>
        </w:rPr>
        <w:t xml:space="preserve"> shows function </w:t>
      </w:r>
      <w:proofErr w:type="gramStart"/>
      <w:r w:rsidRPr="002D53AD">
        <w:rPr>
          <w:i/>
          <w:szCs w:val="26"/>
        </w:rPr>
        <w:t>g</w:t>
      </w:r>
      <w:r>
        <w:rPr>
          <w:szCs w:val="26"/>
        </w:rPr>
        <w:t>(</w:t>
      </w:r>
      <w:proofErr w:type="gramEnd"/>
      <w:r w:rsidRPr="002D53AD">
        <w:rPr>
          <w:i/>
          <w:szCs w:val="26"/>
        </w:rPr>
        <w:t>v</w:t>
      </w:r>
      <w:r>
        <w:rPr>
          <w:szCs w:val="26"/>
        </w:rPr>
        <w:t xml:space="preserve">) with </w:t>
      </w:r>
      <w:r w:rsidRPr="002D53AD">
        <w:rPr>
          <w:i/>
        </w:rPr>
        <w:t>o</w:t>
      </w:r>
      <w:r w:rsidRPr="002D53AD">
        <w:rPr>
          <w:vertAlign w:val="subscript"/>
        </w:rPr>
        <w:t>1</w:t>
      </w:r>
      <w:r>
        <w:t xml:space="preserve">=1 and </w:t>
      </w:r>
      <w:r w:rsidRPr="00C16F4F">
        <w:rPr>
          <w:i/>
        </w:rPr>
        <w:t>γ</w:t>
      </w:r>
      <w:r w:rsidRPr="002D53AD">
        <w:rPr>
          <w:vertAlign w:val="subscript"/>
        </w:rPr>
        <w:t>1</w:t>
      </w:r>
      <w:r>
        <w:t>=1.</w:t>
      </w:r>
    </w:p>
    <w:p w:rsidR="00EC436C" w:rsidRDefault="00EC436C" w:rsidP="0060543E"/>
    <w:p w:rsidR="00EC436C" w:rsidRDefault="00EC436C" w:rsidP="00EC436C">
      <w:pPr>
        <w:jc w:val="center"/>
      </w:pPr>
      <w:r>
        <w:rPr>
          <w:noProof/>
        </w:rPr>
        <w:lastRenderedPageBreak/>
        <w:drawing>
          <wp:inline distT="0" distB="0" distL="0" distR="0" wp14:anchorId="4A54576A" wp14:editId="20AA49C9">
            <wp:extent cx="3657600"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mGraph.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212848"/>
                    </a:xfrm>
                    <a:prstGeom prst="rect">
                      <a:avLst/>
                    </a:prstGeom>
                  </pic:spPr>
                </pic:pic>
              </a:graphicData>
            </a:graphic>
          </wp:inline>
        </w:drawing>
      </w:r>
    </w:p>
    <w:p w:rsidR="002D53AD" w:rsidRPr="00C16F4F" w:rsidRDefault="002D53AD" w:rsidP="002D53AD">
      <w:pPr>
        <w:pStyle w:val="Heading7"/>
        <w:ind w:left="360"/>
      </w:pPr>
      <w:bookmarkStart w:id="223" w:name="_Figure_IV.1._Graph"/>
      <w:bookmarkEnd w:id="223"/>
      <w:r w:rsidRPr="00C16F4F">
        <w:rPr>
          <w:b/>
        </w:rPr>
        <w:t xml:space="preserve">Figure </w:t>
      </w:r>
      <w:r>
        <w:rPr>
          <w:b/>
        </w:rPr>
        <w:t>I</w:t>
      </w:r>
      <w:r w:rsidR="00AD7772">
        <w:rPr>
          <w:b/>
        </w:rPr>
        <w:t>V</w:t>
      </w:r>
      <w:r w:rsidRPr="00C16F4F">
        <w:rPr>
          <w:b/>
        </w:rPr>
        <w:t>.1.</w:t>
      </w:r>
      <w:r w:rsidRPr="00C16F4F">
        <w:t xml:space="preserve"> </w:t>
      </w:r>
      <w:r w:rsidR="00AD7772">
        <w:t>Graph of t-distribution parameter function</w:t>
      </w:r>
    </w:p>
    <w:p w:rsidR="00CF4102" w:rsidRPr="00127F10" w:rsidRDefault="00AD7772" w:rsidP="003A7590">
      <w:r>
        <w:rPr>
          <w:szCs w:val="26"/>
        </w:rPr>
        <w:t xml:space="preserve">By applying the </w:t>
      </w:r>
      <w:r w:rsidRPr="00CD1DE7">
        <w:rPr>
          <w:szCs w:val="26"/>
        </w:rPr>
        <w:t>Newton-</w:t>
      </w:r>
      <w:proofErr w:type="spellStart"/>
      <w:r w:rsidRPr="00CD1DE7">
        <w:rPr>
          <w:szCs w:val="26"/>
        </w:rPr>
        <w:t>Raphson</w:t>
      </w:r>
      <w:proofErr w:type="spellEnd"/>
      <w:r w:rsidRPr="00CD1DE7">
        <w:rPr>
          <w:szCs w:val="26"/>
        </w:rPr>
        <w:t xml:space="preserve"> method</w:t>
      </w:r>
      <w:r>
        <w:rPr>
          <w:szCs w:val="26"/>
        </w:rPr>
        <w:t xml:space="preserve">, we receive the solution </w:t>
      </w:r>
      <m:oMath>
        <m:acc>
          <m:accPr>
            <m:ctrlPr>
              <w:rPr>
                <w:rFonts w:ascii="Cambria Math" w:hAnsi="Cambria Math"/>
                <w:i/>
                <w:szCs w:val="26"/>
              </w:rPr>
            </m:ctrlPr>
          </m:accPr>
          <m:e>
            <m:r>
              <w:rPr>
                <w:rFonts w:ascii="Cambria Math" w:hAnsi="Cambria Math"/>
                <w:szCs w:val="26"/>
              </w:rPr>
              <m:t>v</m:t>
            </m:r>
          </m:e>
        </m:acc>
        <m:r>
          <w:rPr>
            <w:rFonts w:ascii="Cambria Math" w:hAnsi="Cambria Math"/>
            <w:szCs w:val="26"/>
          </w:rPr>
          <m:t>≈3.12</m:t>
        </m:r>
      </m:oMath>
      <w:r>
        <w:rPr>
          <w:szCs w:val="26"/>
        </w:rPr>
        <w:t xml:space="preserve"> of </w:t>
      </w:r>
      <w:proofErr w:type="gramStart"/>
      <w:r w:rsidRPr="00AD7772">
        <w:rPr>
          <w:i/>
          <w:szCs w:val="26"/>
        </w:rPr>
        <w:t>g</w:t>
      </w:r>
      <w:r>
        <w:rPr>
          <w:szCs w:val="26"/>
        </w:rPr>
        <w:t>(</w:t>
      </w:r>
      <w:proofErr w:type="gramEnd"/>
      <w:r w:rsidRPr="00AD7772">
        <w:rPr>
          <w:i/>
          <w:szCs w:val="26"/>
        </w:rPr>
        <w:t>v</w:t>
      </w:r>
      <w:r>
        <w:rPr>
          <w:szCs w:val="26"/>
        </w:rPr>
        <w:t xml:space="preserve">)=0 </w:t>
      </w:r>
      <w:r w:rsidR="003A7590">
        <w:rPr>
          <w:szCs w:val="26"/>
        </w:rPr>
        <w:t xml:space="preserve">given starting value 3, </w:t>
      </w:r>
      <w:r>
        <w:rPr>
          <w:szCs w:val="26"/>
        </w:rPr>
        <w:t xml:space="preserve">after </w:t>
      </w:r>
      <w:r w:rsidR="003A7590" w:rsidRPr="003A7590">
        <w:rPr>
          <w:szCs w:val="26"/>
        </w:rPr>
        <w:t>6</w:t>
      </w:r>
      <w:r w:rsidR="003A7590">
        <w:rPr>
          <w:szCs w:val="26"/>
        </w:rPr>
        <w:t xml:space="preserve"> times to run.</w:t>
      </w:r>
    </w:p>
    <w:p w:rsidR="00AD7772" w:rsidRDefault="00CF4102" w:rsidP="003A7590">
      <w:pPr>
        <w:ind w:firstLine="360"/>
        <w:rPr>
          <w:szCs w:val="26"/>
        </w:rPr>
      </w:pPr>
      <w:r>
        <w:t xml:space="preserve">In conclusion, it is optimal if observation PDF belongs to exponential family where </w:t>
      </w:r>
      <w:r>
        <w:rPr>
          <w:szCs w:val="26"/>
        </w:rPr>
        <w:t xml:space="preserve">the </w:t>
      </w:r>
      <w:r w:rsidRPr="004E707E">
        <w:rPr>
          <w:szCs w:val="26"/>
        </w:rPr>
        <w:t xml:space="preserve">derivative </w:t>
      </w:r>
      <w:proofErr w:type="spellStart"/>
      <w:proofErr w:type="gramStart"/>
      <w:r w:rsidRPr="002C2C32">
        <w:rPr>
          <w:i/>
          <w:szCs w:val="26"/>
        </w:rPr>
        <w:t>DLnL</w:t>
      </w:r>
      <w:proofErr w:type="spellEnd"/>
      <w:r>
        <w:rPr>
          <w:szCs w:val="26"/>
        </w:rPr>
        <w:t>(</w:t>
      </w:r>
      <w:proofErr w:type="gramEnd"/>
      <w:r>
        <w:rPr>
          <w:i/>
          <w:szCs w:val="26"/>
        </w:rPr>
        <w:t>η</w:t>
      </w:r>
      <w:r>
        <w:rPr>
          <w:szCs w:val="26"/>
        </w:rPr>
        <w:t xml:space="preserve">) </w:t>
      </w:r>
      <w:r w:rsidRPr="004E707E">
        <w:rPr>
          <w:szCs w:val="26"/>
        </w:rPr>
        <w:t xml:space="preserve">of log-likelihood </w:t>
      </w:r>
      <w:r>
        <w:rPr>
          <w:szCs w:val="26"/>
        </w:rPr>
        <w:t xml:space="preserve">specified by formula </w:t>
      </w:r>
      <w:hyperlink w:anchor="_Formula_IV.5._Derivative" w:tooltip="Formula IV.5. Derivative of log-likelihood function of exponential family PDF" w:history="1">
        <w:r w:rsidR="00B32C48" w:rsidRPr="00565ADD">
          <w:rPr>
            <w:rStyle w:val="Hyperlink"/>
            <w:szCs w:val="26"/>
            <w:u w:val="none"/>
          </w:rPr>
          <w:t>IV.5</w:t>
        </w:r>
      </w:hyperlink>
      <w:r>
        <w:t xml:space="preserve"> is simple</w:t>
      </w:r>
      <w:r w:rsidR="008B7986">
        <w:t>, which makes solving estimation equation easier</w:t>
      </w:r>
      <w:r>
        <w:t xml:space="preserve">. Otherwise, </w:t>
      </w:r>
      <w:r w:rsidRPr="00CD1DE7">
        <w:rPr>
          <w:szCs w:val="26"/>
        </w:rPr>
        <w:t>Newton-</w:t>
      </w:r>
      <w:proofErr w:type="spellStart"/>
      <w:r w:rsidRPr="00CD1DE7">
        <w:rPr>
          <w:szCs w:val="26"/>
        </w:rPr>
        <w:t>Raphson</w:t>
      </w:r>
      <w:proofErr w:type="spellEnd"/>
      <w:r w:rsidRPr="00CD1DE7">
        <w:rPr>
          <w:szCs w:val="26"/>
        </w:rPr>
        <w:t xml:space="preserve"> method</w:t>
      </w:r>
      <w:r>
        <w:rPr>
          <w:szCs w:val="26"/>
        </w:rPr>
        <w:t xml:space="preserve"> is a work-around because it </w:t>
      </w:r>
      <w:r w:rsidR="008B7986">
        <w:rPr>
          <w:szCs w:val="26"/>
        </w:rPr>
        <w:t xml:space="preserve">can </w:t>
      </w:r>
      <w:r>
        <w:rPr>
          <w:szCs w:val="26"/>
        </w:rPr>
        <w:t>find out solution if the target function is increasing (decreasing) with</w:t>
      </w:r>
      <w:r w:rsidR="008B7986">
        <w:rPr>
          <w:szCs w:val="26"/>
        </w:rPr>
        <w:t>in</w:t>
      </w:r>
      <w:r>
        <w:rPr>
          <w:szCs w:val="26"/>
        </w:rPr>
        <w:t xml:space="preserve"> the interval</w:t>
      </w:r>
      <w:r w:rsidR="008B7986">
        <w:rPr>
          <w:szCs w:val="26"/>
        </w:rPr>
        <w:t xml:space="preserve"> containing solution</w:t>
      </w:r>
      <w:r>
        <w:rPr>
          <w:szCs w:val="26"/>
        </w:rPr>
        <w:t>.</w:t>
      </w:r>
      <w:r w:rsidR="008B7986">
        <w:rPr>
          <w:szCs w:val="26"/>
        </w:rPr>
        <w:t xml:space="preserve"> </w:t>
      </w:r>
      <w:r w:rsidR="001B2F97">
        <w:rPr>
          <w:szCs w:val="26"/>
        </w:rPr>
        <w:t>W</w:t>
      </w:r>
      <w:r w:rsidR="008B7986">
        <w:rPr>
          <w:szCs w:val="26"/>
        </w:rPr>
        <w:t xml:space="preserve">e cannot solve effectively an arbitrary equation. In future, I try my best to prove </w:t>
      </w:r>
      <w:r w:rsidR="001B2F97">
        <w:rPr>
          <w:szCs w:val="26"/>
        </w:rPr>
        <w:t>whether</w:t>
      </w:r>
      <w:r w:rsidR="008B7986">
        <w:rPr>
          <w:szCs w:val="26"/>
        </w:rPr>
        <w:t xml:space="preserve"> the solution of general estimation equation specified by formula </w:t>
      </w:r>
      <w:hyperlink w:anchor="_Formula_IV.5.5._Equation" w:tooltip="Formula II.5. Equation of single PDF parameter" w:history="1">
        <w:r w:rsidR="008B7986">
          <w:rPr>
            <w:rStyle w:val="Hyperlink"/>
            <w:u w:val="none"/>
          </w:rPr>
          <w:t>II</w:t>
        </w:r>
        <w:r w:rsidR="008B7986" w:rsidRPr="00C16F4F">
          <w:rPr>
            <w:rStyle w:val="Hyperlink"/>
            <w:u w:val="none"/>
          </w:rPr>
          <w:t>.5</w:t>
        </w:r>
      </w:hyperlink>
      <w:r w:rsidR="008B7986">
        <w:rPr>
          <w:rStyle w:val="Hyperlink"/>
          <w:color w:val="auto"/>
          <w:u w:val="none"/>
        </w:rPr>
        <w:t xml:space="preserve"> exists.</w:t>
      </w:r>
      <w:r w:rsidR="001B2F97">
        <w:rPr>
          <w:rStyle w:val="Hyperlink"/>
          <w:color w:val="auto"/>
          <w:u w:val="none"/>
        </w:rPr>
        <w:t xml:space="preserve"> When asserting the existence of solution, we can apply artificial intelligence approaches </w:t>
      </w:r>
      <w:r w:rsidR="002F250D">
        <w:rPr>
          <w:rStyle w:val="Hyperlink"/>
          <w:color w:val="auto"/>
          <w:u w:val="none"/>
        </w:rPr>
        <w:t xml:space="preserve">such as neural network and genetic algorithm </w:t>
      </w:r>
      <w:r w:rsidR="001B2F97">
        <w:rPr>
          <w:rStyle w:val="Hyperlink"/>
          <w:color w:val="auto"/>
          <w:u w:val="none"/>
        </w:rPr>
        <w:t xml:space="preserve">into solving formula </w:t>
      </w:r>
      <w:hyperlink w:anchor="_Formula_IV.5.5._Equation" w:tooltip="Formula II.5. Equation of single PDF parameter" w:history="1">
        <w:r w:rsidR="00BA0DDB">
          <w:rPr>
            <w:rStyle w:val="Hyperlink"/>
            <w:u w:val="none"/>
          </w:rPr>
          <w:t>II</w:t>
        </w:r>
        <w:r w:rsidR="00BA0DDB" w:rsidRPr="00C16F4F">
          <w:rPr>
            <w:rStyle w:val="Hyperlink"/>
            <w:u w:val="none"/>
          </w:rPr>
          <w:t>.5</w:t>
        </w:r>
      </w:hyperlink>
      <w:r w:rsidR="00952B06">
        <w:rPr>
          <w:rStyle w:val="Hyperlink"/>
          <w:color w:val="auto"/>
          <w:u w:val="none"/>
        </w:rPr>
        <w:t xml:space="preserve"> instead of using only </w:t>
      </w:r>
      <w:r w:rsidR="00952B06" w:rsidRPr="00CD1DE7">
        <w:rPr>
          <w:szCs w:val="26"/>
        </w:rPr>
        <w:t>Newton-</w:t>
      </w:r>
      <w:proofErr w:type="spellStart"/>
      <w:r w:rsidR="00952B06" w:rsidRPr="00CD1DE7">
        <w:rPr>
          <w:szCs w:val="26"/>
        </w:rPr>
        <w:t>Raphson</w:t>
      </w:r>
      <w:proofErr w:type="spellEnd"/>
      <w:r w:rsidR="00952B06" w:rsidRPr="00CD1DE7">
        <w:rPr>
          <w:szCs w:val="26"/>
        </w:rPr>
        <w:t xml:space="preserve"> method</w:t>
      </w:r>
      <w:r w:rsidR="00952B06">
        <w:rPr>
          <w:szCs w:val="26"/>
        </w:rPr>
        <w:t>.</w:t>
      </w:r>
    </w:p>
    <w:p w:rsidR="00520D02" w:rsidRDefault="00520D02" w:rsidP="00520D02">
      <w:pPr>
        <w:rPr>
          <w:szCs w:val="26"/>
        </w:rPr>
      </w:pPr>
    </w:p>
    <w:sdt>
      <w:sdtPr>
        <w:rPr>
          <w:b w:val="0"/>
          <w:bCs w:val="0"/>
          <w:iCs w:val="0"/>
          <w:noProof/>
          <w:sz w:val="24"/>
          <w:szCs w:val="28"/>
        </w:rPr>
        <w:id w:val="-1221745729"/>
        <w:docPartObj>
          <w:docPartGallery w:val="Table of Contents"/>
          <w:docPartUnique/>
        </w:docPartObj>
      </w:sdtPr>
      <w:sdtEndPr/>
      <w:sdtContent>
        <w:p w:rsidR="00520D02" w:rsidRDefault="00520D02" w:rsidP="00520D02">
          <w:pPr>
            <w:pStyle w:val="Heading2"/>
          </w:pPr>
          <w:r>
            <w:t>List of Formulas</w:t>
          </w:r>
        </w:p>
        <w:p w:rsidR="00BE57F4" w:rsidRDefault="00016D2B">
          <w:pPr>
            <w:pStyle w:val="TOC1"/>
            <w:rPr>
              <w:rFonts w:asciiTheme="minorHAnsi" w:eastAsiaTheme="minorEastAsia" w:hAnsiTheme="minorHAnsi" w:cstheme="minorBidi"/>
              <w:sz w:val="22"/>
              <w:szCs w:val="22"/>
              <w:lang w:eastAsia="zh-CN"/>
            </w:rPr>
          </w:pPr>
          <w:r>
            <w:rPr>
              <w:b/>
            </w:rPr>
            <w:fldChar w:fldCharType="begin"/>
          </w:r>
          <w:r>
            <w:rPr>
              <w:b/>
            </w:rPr>
            <w:instrText xml:space="preserve"> TOC \n \h \z \t "Heading 8,1,Heading 8 + 13 pt,1" </w:instrText>
          </w:r>
          <w:r>
            <w:rPr>
              <w:b/>
            </w:rPr>
            <w:fldChar w:fldCharType="separate"/>
          </w:r>
          <w:hyperlink w:anchor="_Toc451437819" w:history="1">
            <w:r w:rsidR="00BE57F4" w:rsidRPr="003E6304">
              <w:rPr>
                <w:rStyle w:val="Hyperlink"/>
                <w:b/>
              </w:rPr>
              <w:t>Formula I.1.1.</w:t>
            </w:r>
            <w:r w:rsidR="00BE57F4" w:rsidRPr="003E6304">
              <w:rPr>
                <w:rStyle w:val="Hyperlink"/>
              </w:rPr>
              <w:t xml:space="preserve"> Forward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0" w:history="1">
            <w:r w:rsidR="00BE57F4" w:rsidRPr="003E6304">
              <w:rPr>
                <w:rStyle w:val="Hyperlink"/>
                <w:b/>
              </w:rPr>
              <w:t>Formula I.1.2.</w:t>
            </w:r>
            <w:r w:rsidR="00BE57F4" w:rsidRPr="003E6304">
              <w:rPr>
                <w:rStyle w:val="Hyperlink"/>
              </w:rPr>
              <w:t xml:space="preserve"> Recurrence property of forward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1" w:history="1">
            <w:r w:rsidR="00BE57F4" w:rsidRPr="003E6304">
              <w:rPr>
                <w:rStyle w:val="Hyperlink"/>
                <w:b/>
              </w:rPr>
              <w:t>Formula I.1.3.</w:t>
            </w:r>
            <w:r w:rsidR="00BE57F4" w:rsidRPr="003E6304">
              <w:rPr>
                <w:rStyle w:val="Hyperlink"/>
              </w:rPr>
              <w:t xml:space="preserve"> Probability </w:t>
            </w:r>
            <w:r w:rsidR="00BE57F4" w:rsidRPr="003E6304">
              <w:rPr>
                <w:rStyle w:val="Hyperlink"/>
                <w:i/>
              </w:rPr>
              <w:t>P</w:t>
            </w:r>
            <w:r w:rsidR="00BE57F4" w:rsidRPr="003E6304">
              <w:rPr>
                <w:rStyle w:val="Hyperlink"/>
              </w:rPr>
              <w:t>(</w:t>
            </w:r>
            <w:r w:rsidR="00BE57F4" w:rsidRPr="003E6304">
              <w:rPr>
                <w:rStyle w:val="Hyperlink"/>
                <w:i/>
              </w:rPr>
              <w:t>O|</w:t>
            </w:r>
            <w:r w:rsidR="00BE57F4" w:rsidRPr="003E6304">
              <w:rPr>
                <w:rStyle w:val="Hyperlink"/>
              </w:rPr>
              <w:t>Δ) based on forward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2" w:history="1">
            <w:r w:rsidR="00BE57F4" w:rsidRPr="003E6304">
              <w:rPr>
                <w:rStyle w:val="Hyperlink"/>
                <w:b/>
              </w:rPr>
              <w:t>Formula I.1.4.</w:t>
            </w:r>
            <w:r w:rsidR="00BE57F4" w:rsidRPr="003E6304">
              <w:rPr>
                <w:rStyle w:val="Hyperlink"/>
              </w:rPr>
              <w:t xml:space="preserve"> Backward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3" w:history="1">
            <w:r w:rsidR="00BE57F4" w:rsidRPr="003E6304">
              <w:rPr>
                <w:rStyle w:val="Hyperlink"/>
                <w:b/>
              </w:rPr>
              <w:t>Formula I.1.5.</w:t>
            </w:r>
            <w:r w:rsidR="00BE57F4" w:rsidRPr="003E6304">
              <w:rPr>
                <w:rStyle w:val="Hyperlink"/>
              </w:rPr>
              <w:t xml:space="preserve"> Recurrence property of backward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4" w:history="1">
            <w:r w:rsidR="00BE57F4" w:rsidRPr="003E6304">
              <w:rPr>
                <w:rStyle w:val="Hyperlink"/>
                <w:b/>
              </w:rPr>
              <w:t>Formula I.1.6.</w:t>
            </w:r>
            <w:r w:rsidR="00BE57F4" w:rsidRPr="003E6304">
              <w:rPr>
                <w:rStyle w:val="Hyperlink"/>
              </w:rPr>
              <w:t xml:space="preserve"> Probability </w:t>
            </w:r>
            <w:r w:rsidR="00BE57F4" w:rsidRPr="003E6304">
              <w:rPr>
                <w:rStyle w:val="Hyperlink"/>
                <w:i/>
              </w:rPr>
              <w:t>P</w:t>
            </w:r>
            <w:r w:rsidR="00BE57F4" w:rsidRPr="003E6304">
              <w:rPr>
                <w:rStyle w:val="Hyperlink"/>
              </w:rPr>
              <w:t>(</w:t>
            </w:r>
            <w:r w:rsidR="00BE57F4" w:rsidRPr="003E6304">
              <w:rPr>
                <w:rStyle w:val="Hyperlink"/>
                <w:i/>
              </w:rPr>
              <w:t>O|</w:t>
            </w:r>
            <w:r w:rsidR="00BE57F4" w:rsidRPr="003E6304">
              <w:rPr>
                <w:rStyle w:val="Hyperlink"/>
              </w:rPr>
              <w:t>Δ) based on backward variable</w:t>
            </w:r>
          </w:hyperlink>
        </w:p>
        <w:p w:rsidR="00BE57F4" w:rsidRDefault="00FE3715">
          <w:pPr>
            <w:pStyle w:val="TOC1"/>
            <w:rPr>
              <w:rFonts w:asciiTheme="minorHAnsi" w:eastAsiaTheme="minorEastAsia" w:hAnsiTheme="minorHAnsi" w:cstheme="minorBidi"/>
              <w:sz w:val="22"/>
              <w:szCs w:val="22"/>
              <w:lang w:eastAsia="zh-CN"/>
            </w:rPr>
          </w:pPr>
          <w:hyperlink w:anchor="_Toc451437825" w:history="1">
            <w:r w:rsidR="00BE57F4" w:rsidRPr="003E6304">
              <w:rPr>
                <w:rStyle w:val="Hyperlink"/>
                <w:b/>
              </w:rPr>
              <w:t>Formula I.2.1.</w:t>
            </w:r>
            <w:r w:rsidR="00BE57F4" w:rsidRPr="003E6304">
              <w:rPr>
                <w:rStyle w:val="Hyperlink"/>
              </w:rPr>
              <w:t xml:space="preserve"> Joint probability of being in state </w:t>
            </w:r>
            <w:r w:rsidR="00BE57F4" w:rsidRPr="003E6304">
              <w:rPr>
                <w:rStyle w:val="Hyperlink"/>
                <w:i/>
              </w:rPr>
              <w:t>s</w:t>
            </w:r>
            <w:r w:rsidR="00BE57F4" w:rsidRPr="003E6304">
              <w:rPr>
                <w:rStyle w:val="Hyperlink"/>
                <w:i/>
                <w:vertAlign w:val="subscript"/>
              </w:rPr>
              <w:t>i</w:t>
            </w:r>
            <w:r w:rsidR="00BE57F4" w:rsidRPr="003E6304">
              <w:rPr>
                <w:rStyle w:val="Hyperlink"/>
              </w:rPr>
              <w:t xml:space="preserve"> at time point </w:t>
            </w:r>
            <w:r w:rsidR="00BE57F4" w:rsidRPr="003E6304">
              <w:rPr>
                <w:rStyle w:val="Hyperlink"/>
                <w:i/>
              </w:rPr>
              <w:t>t</w:t>
            </w:r>
            <w:r w:rsidR="00BE57F4" w:rsidRPr="003E6304">
              <w:rPr>
                <w:rStyle w:val="Hyperlink"/>
              </w:rPr>
              <w:t xml:space="preserve"> with observation sequence </w:t>
            </w:r>
            <w:r w:rsidR="00BE57F4" w:rsidRPr="003E6304">
              <w:rPr>
                <w:rStyle w:val="Hyperlink"/>
                <w:i/>
              </w:rPr>
              <w:t>O</w:t>
            </w:r>
          </w:hyperlink>
        </w:p>
        <w:p w:rsidR="00BE57F4" w:rsidRDefault="00FE3715">
          <w:pPr>
            <w:pStyle w:val="TOC1"/>
            <w:rPr>
              <w:rFonts w:asciiTheme="minorHAnsi" w:eastAsiaTheme="minorEastAsia" w:hAnsiTheme="minorHAnsi" w:cstheme="minorBidi"/>
              <w:sz w:val="22"/>
              <w:szCs w:val="22"/>
              <w:lang w:eastAsia="zh-CN"/>
            </w:rPr>
          </w:pPr>
          <w:hyperlink w:anchor="_Toc451437826" w:history="1">
            <w:r w:rsidR="00BE57F4" w:rsidRPr="003E6304">
              <w:rPr>
                <w:rStyle w:val="Hyperlink"/>
                <w:b/>
              </w:rPr>
              <w:t>Formula I.2.2.</w:t>
            </w:r>
            <w:r w:rsidR="00BE57F4" w:rsidRPr="003E6304">
              <w:rPr>
                <w:rStyle w:val="Hyperlink"/>
              </w:rPr>
              <w:t xml:space="preserve"> Optimal state at time point </w:t>
            </w:r>
            <w:r w:rsidR="00BE57F4" w:rsidRPr="003E6304">
              <w:rPr>
                <w:rStyle w:val="Hyperlink"/>
                <w:i/>
              </w:rPr>
              <w:t>t</w:t>
            </w:r>
          </w:hyperlink>
        </w:p>
        <w:p w:rsidR="00BE57F4" w:rsidRDefault="00FE3715">
          <w:pPr>
            <w:pStyle w:val="TOC1"/>
            <w:rPr>
              <w:rFonts w:asciiTheme="minorHAnsi" w:eastAsiaTheme="minorEastAsia" w:hAnsiTheme="minorHAnsi" w:cstheme="minorBidi"/>
              <w:sz w:val="22"/>
              <w:szCs w:val="22"/>
              <w:lang w:eastAsia="zh-CN"/>
            </w:rPr>
          </w:pPr>
          <w:hyperlink w:anchor="_Toc451437827" w:history="1">
            <w:r w:rsidR="00BE57F4" w:rsidRPr="003E6304">
              <w:rPr>
                <w:rStyle w:val="Hyperlink"/>
                <w:b/>
              </w:rPr>
              <w:t>Formula I.2.3.</w:t>
            </w:r>
            <w:r w:rsidR="00BE57F4" w:rsidRPr="003E6304">
              <w:rPr>
                <w:rStyle w:val="Hyperlink"/>
              </w:rPr>
              <w:t xml:space="preserve"> Joint optimal criterion at time point </w:t>
            </w:r>
            <w:r w:rsidR="00BE57F4" w:rsidRPr="003E6304">
              <w:rPr>
                <w:rStyle w:val="Hyperlink"/>
                <w:i/>
              </w:rPr>
              <w:t>t</w:t>
            </w:r>
          </w:hyperlink>
        </w:p>
        <w:p w:rsidR="00BE57F4" w:rsidRDefault="00FE3715">
          <w:pPr>
            <w:pStyle w:val="TOC1"/>
            <w:rPr>
              <w:rFonts w:asciiTheme="minorHAnsi" w:eastAsiaTheme="minorEastAsia" w:hAnsiTheme="minorHAnsi" w:cstheme="minorBidi"/>
              <w:sz w:val="22"/>
              <w:szCs w:val="22"/>
              <w:lang w:eastAsia="zh-CN"/>
            </w:rPr>
          </w:pPr>
          <w:hyperlink w:anchor="_Toc451437828" w:history="1">
            <w:r w:rsidR="00BE57F4" w:rsidRPr="003E6304">
              <w:rPr>
                <w:rStyle w:val="Hyperlink"/>
                <w:b/>
              </w:rPr>
              <w:t>Formula I.2.4.</w:t>
            </w:r>
            <w:r w:rsidR="00BE57F4" w:rsidRPr="003E6304">
              <w:rPr>
                <w:rStyle w:val="Hyperlink"/>
              </w:rPr>
              <w:t xml:space="preserve"> Recurrence property of joint optimal criterion</w:t>
            </w:r>
          </w:hyperlink>
        </w:p>
        <w:p w:rsidR="00BE57F4" w:rsidRDefault="00FE3715">
          <w:pPr>
            <w:pStyle w:val="TOC1"/>
            <w:rPr>
              <w:rFonts w:asciiTheme="minorHAnsi" w:eastAsiaTheme="minorEastAsia" w:hAnsiTheme="minorHAnsi" w:cstheme="minorBidi"/>
              <w:sz w:val="22"/>
              <w:szCs w:val="22"/>
              <w:lang w:eastAsia="zh-CN"/>
            </w:rPr>
          </w:pPr>
          <w:hyperlink w:anchor="_Toc451437829" w:history="1">
            <w:r w:rsidR="00BE57F4" w:rsidRPr="003E6304">
              <w:rPr>
                <w:rStyle w:val="Hyperlink"/>
                <w:b/>
              </w:rPr>
              <w:t>Formula I.2.5.</w:t>
            </w:r>
            <w:r w:rsidR="00BE57F4" w:rsidRPr="003E6304">
              <w:rPr>
                <w:rStyle w:val="Hyperlink"/>
              </w:rPr>
              <w:t xml:space="preserve"> Backtracking state</w:t>
            </w:r>
          </w:hyperlink>
        </w:p>
        <w:p w:rsidR="00BE57F4" w:rsidRDefault="00FE3715">
          <w:pPr>
            <w:pStyle w:val="TOC1"/>
            <w:rPr>
              <w:rFonts w:asciiTheme="minorHAnsi" w:eastAsiaTheme="minorEastAsia" w:hAnsiTheme="minorHAnsi" w:cstheme="minorBidi"/>
              <w:sz w:val="22"/>
              <w:szCs w:val="22"/>
              <w:lang w:eastAsia="zh-CN"/>
            </w:rPr>
          </w:pPr>
          <w:hyperlink w:anchor="_Toc451437830" w:history="1">
            <w:r w:rsidR="00BE57F4" w:rsidRPr="003E6304">
              <w:rPr>
                <w:rStyle w:val="Hyperlink"/>
                <w:b/>
              </w:rPr>
              <w:t>Formula I.3.1.1.</w:t>
            </w:r>
            <w:r w:rsidR="00BE57F4" w:rsidRPr="003E6304">
              <w:rPr>
                <w:rStyle w:val="Hyperlink"/>
              </w:rPr>
              <w:t xml:space="preserve"> EM optimization criterion based on conditional expectation</w:t>
            </w:r>
          </w:hyperlink>
        </w:p>
        <w:p w:rsidR="00BE57F4" w:rsidRDefault="00FE3715">
          <w:pPr>
            <w:pStyle w:val="TOC1"/>
            <w:rPr>
              <w:rFonts w:asciiTheme="minorHAnsi" w:eastAsiaTheme="minorEastAsia" w:hAnsiTheme="minorHAnsi" w:cstheme="minorBidi"/>
              <w:sz w:val="22"/>
              <w:szCs w:val="22"/>
              <w:lang w:eastAsia="zh-CN"/>
            </w:rPr>
          </w:pPr>
          <w:hyperlink w:anchor="_Toc451437831" w:history="1">
            <w:r w:rsidR="00BE57F4" w:rsidRPr="003E6304">
              <w:rPr>
                <w:rStyle w:val="Hyperlink"/>
                <w:b/>
              </w:rPr>
              <w:t>Formula I.3.2.1.</w:t>
            </w:r>
            <w:r w:rsidR="00BE57F4" w:rsidRPr="003E6304">
              <w:rPr>
                <w:rStyle w:val="Hyperlink"/>
              </w:rPr>
              <w:t xml:space="preserve"> General EM conditional expectation for HMM</w:t>
            </w:r>
          </w:hyperlink>
        </w:p>
        <w:p w:rsidR="00BE57F4" w:rsidRDefault="00FE3715">
          <w:pPr>
            <w:pStyle w:val="TOC1"/>
            <w:rPr>
              <w:rFonts w:asciiTheme="minorHAnsi" w:eastAsiaTheme="minorEastAsia" w:hAnsiTheme="minorHAnsi" w:cstheme="minorBidi"/>
              <w:sz w:val="22"/>
              <w:szCs w:val="22"/>
              <w:lang w:eastAsia="zh-CN"/>
            </w:rPr>
          </w:pPr>
          <w:hyperlink w:anchor="_Toc451437832" w:history="1">
            <w:r w:rsidR="00BE57F4" w:rsidRPr="003E6304">
              <w:rPr>
                <w:rStyle w:val="Hyperlink"/>
                <w:b/>
              </w:rPr>
              <w:t>Formula I.3.2.2.</w:t>
            </w:r>
            <w:r w:rsidR="00BE57F4" w:rsidRPr="003E6304">
              <w:rPr>
                <w:rStyle w:val="Hyperlink"/>
              </w:rPr>
              <w:t xml:space="preserve"> EM conditional expectation for HMM</w:t>
            </w:r>
          </w:hyperlink>
        </w:p>
        <w:p w:rsidR="00BE57F4" w:rsidRDefault="00FE3715">
          <w:pPr>
            <w:pStyle w:val="TOC1"/>
            <w:rPr>
              <w:rFonts w:asciiTheme="minorHAnsi" w:eastAsiaTheme="minorEastAsia" w:hAnsiTheme="minorHAnsi" w:cstheme="minorBidi"/>
              <w:sz w:val="22"/>
              <w:szCs w:val="22"/>
              <w:lang w:eastAsia="zh-CN"/>
            </w:rPr>
          </w:pPr>
          <w:hyperlink w:anchor="_Toc451437833" w:history="1">
            <w:r w:rsidR="00BE57F4" w:rsidRPr="003E6304">
              <w:rPr>
                <w:rStyle w:val="Hyperlink"/>
                <w:b/>
              </w:rPr>
              <w:t>Formula I.3.2.3.</w:t>
            </w:r>
            <w:r w:rsidR="00BE57F4" w:rsidRPr="003E6304">
              <w:rPr>
                <w:rStyle w:val="Hyperlink"/>
              </w:rPr>
              <w:t xml:space="preserve"> Lagrangian function for HMM</w:t>
            </w:r>
          </w:hyperlink>
        </w:p>
        <w:p w:rsidR="00BE57F4" w:rsidRDefault="00FE3715">
          <w:pPr>
            <w:pStyle w:val="TOC1"/>
            <w:rPr>
              <w:rFonts w:asciiTheme="minorHAnsi" w:eastAsiaTheme="minorEastAsia" w:hAnsiTheme="minorHAnsi" w:cstheme="minorBidi"/>
              <w:sz w:val="22"/>
              <w:szCs w:val="22"/>
              <w:lang w:eastAsia="zh-CN"/>
            </w:rPr>
          </w:pPr>
          <w:hyperlink w:anchor="_Toc451437834" w:history="1">
            <w:r w:rsidR="00BE57F4" w:rsidRPr="003E6304">
              <w:rPr>
                <w:rStyle w:val="Hyperlink"/>
                <w:b/>
              </w:rPr>
              <w:t>Formula I.3.2.4.</w:t>
            </w:r>
            <w:r w:rsidR="00BE57F4" w:rsidRPr="003E6304">
              <w:rPr>
                <w:rStyle w:val="Hyperlink"/>
              </w:rPr>
              <w:t xml:space="preserve"> HMM parameter estimate</w:t>
            </w:r>
          </w:hyperlink>
        </w:p>
        <w:p w:rsidR="00BE57F4" w:rsidRDefault="00FE3715">
          <w:pPr>
            <w:pStyle w:val="TOC1"/>
            <w:rPr>
              <w:rFonts w:asciiTheme="minorHAnsi" w:eastAsiaTheme="minorEastAsia" w:hAnsiTheme="minorHAnsi" w:cstheme="minorBidi"/>
              <w:sz w:val="22"/>
              <w:szCs w:val="22"/>
              <w:lang w:eastAsia="zh-CN"/>
            </w:rPr>
          </w:pPr>
          <w:hyperlink w:anchor="_Toc451437835" w:history="1">
            <w:r w:rsidR="00BE57F4" w:rsidRPr="003E6304">
              <w:rPr>
                <w:rStyle w:val="Hyperlink"/>
                <w:b/>
              </w:rPr>
              <w:t>Formula I.3.2.5.</w:t>
            </w:r>
            <w:r w:rsidR="00BE57F4" w:rsidRPr="003E6304">
              <w:rPr>
                <w:rStyle w:val="Hyperlink"/>
              </w:rPr>
              <w:t xml:space="preserve"> Joint probability </w:t>
            </w:r>
            <w:r w:rsidR="00BE57F4" w:rsidRPr="003E6304">
              <w:rPr>
                <w:rStyle w:val="Hyperlink"/>
                <w:i/>
              </w:rPr>
              <w:t>ξ</w:t>
            </w:r>
            <w:r w:rsidR="00BE57F4" w:rsidRPr="003E6304">
              <w:rPr>
                <w:rStyle w:val="Hyperlink"/>
                <w:i/>
                <w:vertAlign w:val="subscript"/>
              </w:rPr>
              <w:t>t</w:t>
            </w:r>
            <w:r w:rsidR="00BE57F4" w:rsidRPr="003E6304">
              <w:rPr>
                <w:rStyle w:val="Hyperlink"/>
              </w:rPr>
              <w:t>(</w:t>
            </w:r>
            <w:r w:rsidR="00BE57F4" w:rsidRPr="003E6304">
              <w:rPr>
                <w:rStyle w:val="Hyperlink"/>
                <w:i/>
              </w:rPr>
              <w:t>i</w:t>
            </w:r>
            <w:r w:rsidR="00BE57F4" w:rsidRPr="003E6304">
              <w:rPr>
                <w:rStyle w:val="Hyperlink"/>
              </w:rPr>
              <w:t xml:space="preserve">, </w:t>
            </w:r>
            <w:r w:rsidR="00BE57F4" w:rsidRPr="003E6304">
              <w:rPr>
                <w:rStyle w:val="Hyperlink"/>
                <w:i/>
              </w:rPr>
              <w:t>j</w:t>
            </w:r>
            <w:r w:rsidR="00BE57F4" w:rsidRPr="003E6304">
              <w:rPr>
                <w:rStyle w:val="Hyperlink"/>
              </w:rPr>
              <w:t>)</w:t>
            </w:r>
          </w:hyperlink>
        </w:p>
        <w:p w:rsidR="00BE57F4" w:rsidRDefault="00FE3715">
          <w:pPr>
            <w:pStyle w:val="TOC1"/>
            <w:rPr>
              <w:rFonts w:asciiTheme="minorHAnsi" w:eastAsiaTheme="minorEastAsia" w:hAnsiTheme="minorHAnsi" w:cstheme="minorBidi"/>
              <w:sz w:val="22"/>
              <w:szCs w:val="22"/>
              <w:lang w:eastAsia="zh-CN"/>
            </w:rPr>
          </w:pPr>
          <w:hyperlink w:anchor="_Toc451437836" w:history="1">
            <w:r w:rsidR="00BE57F4" w:rsidRPr="003E6304">
              <w:rPr>
                <w:rStyle w:val="Hyperlink"/>
                <w:b/>
              </w:rPr>
              <w:t>Formula I.3.2.6.</w:t>
            </w:r>
            <w:r w:rsidR="00BE57F4" w:rsidRPr="003E6304">
              <w:rPr>
                <w:rStyle w:val="Hyperlink"/>
              </w:rPr>
              <w:t xml:space="preserve"> The </w:t>
            </w:r>
            <w:r w:rsidR="00BE57F4" w:rsidRPr="003E6304">
              <w:rPr>
                <w:rStyle w:val="Hyperlink"/>
                <w:i/>
              </w:rPr>
              <w:t>γ</w:t>
            </w:r>
            <w:r w:rsidR="00BE57F4" w:rsidRPr="003E6304">
              <w:rPr>
                <w:rStyle w:val="Hyperlink"/>
                <w:i/>
                <w:vertAlign w:val="subscript"/>
              </w:rPr>
              <w:t>t</w:t>
            </w:r>
            <w:r w:rsidR="00BE57F4" w:rsidRPr="003E6304">
              <w:rPr>
                <w:rStyle w:val="Hyperlink"/>
              </w:rPr>
              <w:t xml:space="preserve"> is sum of </w:t>
            </w:r>
            <w:r w:rsidR="00BE57F4" w:rsidRPr="003E6304">
              <w:rPr>
                <w:rStyle w:val="Hyperlink"/>
                <w:i/>
              </w:rPr>
              <w:t>ξ</w:t>
            </w:r>
            <w:r w:rsidR="00BE57F4" w:rsidRPr="003E6304">
              <w:rPr>
                <w:rStyle w:val="Hyperlink"/>
                <w:i/>
                <w:vertAlign w:val="subscript"/>
              </w:rPr>
              <w:t>t</w:t>
            </w:r>
            <w:r w:rsidR="00BE57F4" w:rsidRPr="003E6304">
              <w:rPr>
                <w:rStyle w:val="Hyperlink"/>
              </w:rPr>
              <w:t xml:space="preserve"> over all states</w:t>
            </w:r>
          </w:hyperlink>
        </w:p>
        <w:p w:rsidR="00BE57F4" w:rsidRDefault="00FE3715">
          <w:pPr>
            <w:pStyle w:val="TOC1"/>
            <w:rPr>
              <w:rFonts w:asciiTheme="minorHAnsi" w:eastAsiaTheme="minorEastAsia" w:hAnsiTheme="minorHAnsi" w:cstheme="minorBidi"/>
              <w:sz w:val="22"/>
              <w:szCs w:val="22"/>
              <w:lang w:eastAsia="zh-CN"/>
            </w:rPr>
          </w:pPr>
          <w:hyperlink w:anchor="_Toc451437837" w:history="1">
            <w:r w:rsidR="00BE57F4" w:rsidRPr="003E6304">
              <w:rPr>
                <w:rStyle w:val="Hyperlink"/>
                <w:b/>
              </w:rPr>
              <w:t>Formula I.3.2.7.</w:t>
            </w:r>
            <w:r w:rsidR="00BE57F4" w:rsidRPr="003E6304">
              <w:rPr>
                <w:rStyle w:val="Hyperlink"/>
              </w:rPr>
              <w:t xml:space="preserve"> HMM parameter estimate in detailed</w:t>
            </w:r>
          </w:hyperlink>
        </w:p>
        <w:p w:rsidR="00BE57F4" w:rsidRDefault="00FE3715">
          <w:pPr>
            <w:pStyle w:val="TOC1"/>
            <w:rPr>
              <w:rFonts w:asciiTheme="minorHAnsi" w:eastAsiaTheme="minorEastAsia" w:hAnsiTheme="minorHAnsi" w:cstheme="minorBidi"/>
              <w:sz w:val="22"/>
              <w:szCs w:val="22"/>
              <w:lang w:eastAsia="zh-CN"/>
            </w:rPr>
          </w:pPr>
          <w:hyperlink w:anchor="_Toc451437838" w:history="1">
            <w:r w:rsidR="00BE57F4" w:rsidRPr="003E6304">
              <w:rPr>
                <w:rStyle w:val="Hyperlink"/>
                <w:b/>
              </w:rPr>
              <w:t>Formula II.1.</w:t>
            </w:r>
            <w:r w:rsidR="00BE57F4" w:rsidRPr="003E6304">
              <w:rPr>
                <w:rStyle w:val="Hyperlink"/>
              </w:rPr>
              <w:t xml:space="preserve"> Probability density function (PDF) of observation</w:t>
            </w:r>
          </w:hyperlink>
        </w:p>
        <w:p w:rsidR="00BE57F4" w:rsidRDefault="00FE3715">
          <w:pPr>
            <w:pStyle w:val="TOC1"/>
            <w:rPr>
              <w:rFonts w:asciiTheme="minorHAnsi" w:eastAsiaTheme="minorEastAsia" w:hAnsiTheme="minorHAnsi" w:cstheme="minorBidi"/>
              <w:sz w:val="22"/>
              <w:szCs w:val="22"/>
              <w:lang w:eastAsia="zh-CN"/>
            </w:rPr>
          </w:pPr>
          <w:hyperlink w:anchor="_Toc451437839" w:history="1">
            <w:r w:rsidR="00BE57F4" w:rsidRPr="003E6304">
              <w:rPr>
                <w:rStyle w:val="Hyperlink"/>
                <w:b/>
              </w:rPr>
              <w:t>Formula II.2.</w:t>
            </w:r>
            <w:r w:rsidR="00BE57F4" w:rsidRPr="003E6304">
              <w:rPr>
                <w:rStyle w:val="Hyperlink"/>
              </w:rPr>
              <w:t xml:space="preserve"> Joint probabilities </w:t>
            </w:r>
            <w:r w:rsidR="00BE57F4" w:rsidRPr="003E6304">
              <w:rPr>
                <w:rStyle w:val="Hyperlink"/>
                <w:i/>
              </w:rPr>
              <w:t>ξ</w:t>
            </w:r>
            <w:r w:rsidR="00BE57F4" w:rsidRPr="003E6304">
              <w:rPr>
                <w:rStyle w:val="Hyperlink"/>
                <w:i/>
                <w:vertAlign w:val="subscript"/>
              </w:rPr>
              <w:t>t</w:t>
            </w:r>
            <w:r w:rsidR="00BE57F4" w:rsidRPr="003E6304">
              <w:rPr>
                <w:rStyle w:val="Hyperlink"/>
              </w:rPr>
              <w:t>(</w:t>
            </w:r>
            <w:r w:rsidR="00BE57F4" w:rsidRPr="003E6304">
              <w:rPr>
                <w:rStyle w:val="Hyperlink"/>
                <w:i/>
              </w:rPr>
              <w:t>i</w:t>
            </w:r>
            <w:r w:rsidR="00BE57F4" w:rsidRPr="003E6304">
              <w:rPr>
                <w:rStyle w:val="Hyperlink"/>
              </w:rPr>
              <w:t xml:space="preserve">, </w:t>
            </w:r>
            <w:r w:rsidR="00BE57F4" w:rsidRPr="003E6304">
              <w:rPr>
                <w:rStyle w:val="Hyperlink"/>
                <w:i/>
              </w:rPr>
              <w:t>j</w:t>
            </w:r>
            <w:r w:rsidR="00BE57F4" w:rsidRPr="003E6304">
              <w:rPr>
                <w:rStyle w:val="Hyperlink"/>
              </w:rPr>
              <w:t xml:space="preserve">) and </w:t>
            </w:r>
            <w:r w:rsidR="00BE57F4" w:rsidRPr="003E6304">
              <w:rPr>
                <w:rStyle w:val="Hyperlink"/>
                <w:i/>
              </w:rPr>
              <w:t>γ</w:t>
            </w:r>
            <w:r w:rsidR="00BE57F4" w:rsidRPr="003E6304">
              <w:rPr>
                <w:rStyle w:val="Hyperlink"/>
                <w:i/>
                <w:vertAlign w:val="subscript"/>
              </w:rPr>
              <w:t>t</w:t>
            </w:r>
            <w:r w:rsidR="00BE57F4" w:rsidRPr="003E6304">
              <w:rPr>
                <w:rStyle w:val="Hyperlink"/>
              </w:rPr>
              <w:t>(</w:t>
            </w:r>
            <w:r w:rsidR="00BE57F4" w:rsidRPr="003E6304">
              <w:rPr>
                <w:rStyle w:val="Hyperlink"/>
                <w:i/>
              </w:rPr>
              <w:t>j</w:t>
            </w:r>
            <w:r w:rsidR="00BE57F4" w:rsidRPr="003E6304">
              <w:rPr>
                <w:rStyle w:val="Hyperlink"/>
              </w:rPr>
              <w:t>) based on single PDF</w:t>
            </w:r>
          </w:hyperlink>
        </w:p>
        <w:p w:rsidR="00BE57F4" w:rsidRDefault="00FE3715">
          <w:pPr>
            <w:pStyle w:val="TOC1"/>
            <w:rPr>
              <w:rFonts w:asciiTheme="minorHAnsi" w:eastAsiaTheme="minorEastAsia" w:hAnsiTheme="minorHAnsi" w:cstheme="minorBidi"/>
              <w:sz w:val="22"/>
              <w:szCs w:val="22"/>
              <w:lang w:eastAsia="zh-CN"/>
            </w:rPr>
          </w:pPr>
          <w:hyperlink w:anchor="_Toc451437840" w:history="1">
            <w:r w:rsidR="00BE57F4" w:rsidRPr="003E6304">
              <w:rPr>
                <w:rStyle w:val="Hyperlink"/>
                <w:b/>
              </w:rPr>
              <w:t>Formula II.3.</w:t>
            </w:r>
            <w:r w:rsidR="00BE57F4" w:rsidRPr="003E6304">
              <w:rPr>
                <w:rStyle w:val="Hyperlink"/>
              </w:rPr>
              <w:t xml:space="preserve"> EM conditional expectation for continuous observation HMM with single PDF</w:t>
            </w:r>
          </w:hyperlink>
        </w:p>
        <w:p w:rsidR="00BE57F4" w:rsidRDefault="00FE3715">
          <w:pPr>
            <w:pStyle w:val="TOC1"/>
            <w:rPr>
              <w:rFonts w:asciiTheme="minorHAnsi" w:eastAsiaTheme="minorEastAsia" w:hAnsiTheme="minorHAnsi" w:cstheme="minorBidi"/>
              <w:sz w:val="22"/>
              <w:szCs w:val="22"/>
              <w:lang w:eastAsia="zh-CN"/>
            </w:rPr>
          </w:pPr>
          <w:hyperlink w:anchor="_Toc451437841" w:history="1">
            <w:r w:rsidR="00BE57F4" w:rsidRPr="003E6304">
              <w:rPr>
                <w:rStyle w:val="Hyperlink"/>
                <w:b/>
              </w:rPr>
              <w:t>Formula II.4.</w:t>
            </w:r>
            <w:r w:rsidR="00BE57F4" w:rsidRPr="003E6304">
              <w:rPr>
                <w:rStyle w:val="Hyperlink"/>
              </w:rPr>
              <w:t xml:space="preserve"> Lagrangian function for continuous observation HMM with single PDF</w:t>
            </w:r>
          </w:hyperlink>
        </w:p>
        <w:p w:rsidR="00BE57F4" w:rsidRDefault="00FE3715">
          <w:pPr>
            <w:pStyle w:val="TOC1"/>
            <w:rPr>
              <w:rFonts w:asciiTheme="minorHAnsi" w:eastAsiaTheme="minorEastAsia" w:hAnsiTheme="minorHAnsi" w:cstheme="minorBidi"/>
              <w:sz w:val="22"/>
              <w:szCs w:val="22"/>
              <w:lang w:eastAsia="zh-CN"/>
            </w:rPr>
          </w:pPr>
          <w:hyperlink w:anchor="_Toc451437842" w:history="1">
            <w:r w:rsidR="00BE57F4" w:rsidRPr="003E6304">
              <w:rPr>
                <w:rStyle w:val="Hyperlink"/>
                <w:b/>
              </w:rPr>
              <w:t>Formula II.5.</w:t>
            </w:r>
            <w:r w:rsidR="00BE57F4" w:rsidRPr="003E6304">
              <w:rPr>
                <w:rStyle w:val="Hyperlink"/>
              </w:rPr>
              <w:t xml:space="preserve"> Equation of single PDF parameter</w:t>
            </w:r>
          </w:hyperlink>
        </w:p>
        <w:p w:rsidR="00BE57F4" w:rsidRDefault="00FE3715">
          <w:pPr>
            <w:pStyle w:val="TOC1"/>
            <w:rPr>
              <w:rFonts w:asciiTheme="minorHAnsi" w:eastAsiaTheme="minorEastAsia" w:hAnsiTheme="minorHAnsi" w:cstheme="minorBidi"/>
              <w:sz w:val="22"/>
              <w:szCs w:val="22"/>
              <w:lang w:eastAsia="zh-CN"/>
            </w:rPr>
          </w:pPr>
          <w:hyperlink w:anchor="_Toc451437843" w:history="1">
            <w:r w:rsidR="00BE57F4" w:rsidRPr="003E6304">
              <w:rPr>
                <w:rStyle w:val="Hyperlink"/>
                <w:b/>
              </w:rPr>
              <w:t>Formula II.6.</w:t>
            </w:r>
            <w:r w:rsidR="00BE57F4" w:rsidRPr="003E6304">
              <w:rPr>
                <w:rStyle w:val="Hyperlink"/>
              </w:rPr>
              <w:t xml:space="preserve"> Continuous observation HMM parameter estimate with single PDF</w:t>
            </w:r>
          </w:hyperlink>
        </w:p>
        <w:p w:rsidR="00BE57F4" w:rsidRDefault="00FE3715">
          <w:pPr>
            <w:pStyle w:val="TOC1"/>
            <w:rPr>
              <w:rFonts w:asciiTheme="minorHAnsi" w:eastAsiaTheme="minorEastAsia" w:hAnsiTheme="minorHAnsi" w:cstheme="minorBidi"/>
              <w:sz w:val="22"/>
              <w:szCs w:val="22"/>
              <w:lang w:eastAsia="zh-CN"/>
            </w:rPr>
          </w:pPr>
          <w:hyperlink w:anchor="_Toc451437844" w:history="1">
            <w:r w:rsidR="00BE57F4" w:rsidRPr="003E6304">
              <w:rPr>
                <w:rStyle w:val="Hyperlink"/>
                <w:b/>
              </w:rPr>
              <w:t>Formula III.1.</w:t>
            </w:r>
            <w:r w:rsidR="00BE57F4" w:rsidRPr="003E6304">
              <w:rPr>
                <w:rStyle w:val="Hyperlink"/>
              </w:rPr>
              <w:t xml:space="preserve"> Mixture model probability density function (PDF) of observation</w:t>
            </w:r>
          </w:hyperlink>
        </w:p>
        <w:p w:rsidR="00BE57F4" w:rsidRDefault="00FE3715">
          <w:pPr>
            <w:pStyle w:val="TOC1"/>
            <w:rPr>
              <w:rFonts w:asciiTheme="minorHAnsi" w:eastAsiaTheme="minorEastAsia" w:hAnsiTheme="minorHAnsi" w:cstheme="minorBidi"/>
              <w:sz w:val="22"/>
              <w:szCs w:val="22"/>
              <w:lang w:eastAsia="zh-CN"/>
            </w:rPr>
          </w:pPr>
          <w:hyperlink w:anchor="_Toc451437845" w:history="1">
            <w:r w:rsidR="00BE57F4" w:rsidRPr="003E6304">
              <w:rPr>
                <w:rStyle w:val="Hyperlink"/>
                <w:b/>
              </w:rPr>
              <w:t>Formula III.2.</w:t>
            </w:r>
            <w:r w:rsidR="00BE57F4" w:rsidRPr="003E6304">
              <w:rPr>
                <w:rStyle w:val="Hyperlink"/>
              </w:rPr>
              <w:t xml:space="preserve"> Partial joint probabilities </w:t>
            </w:r>
            <w:r w:rsidR="00BE57F4" w:rsidRPr="003E6304">
              <w:rPr>
                <w:rStyle w:val="Hyperlink"/>
                <w:i/>
              </w:rPr>
              <w:t>ξ</w:t>
            </w:r>
            <w:r w:rsidR="00BE57F4" w:rsidRPr="003E6304">
              <w:rPr>
                <w:rStyle w:val="Hyperlink"/>
                <w:i/>
                <w:vertAlign w:val="subscript"/>
              </w:rPr>
              <w:t>t</w:t>
            </w:r>
            <w:r w:rsidR="00BE57F4" w:rsidRPr="003E6304">
              <w:rPr>
                <w:rStyle w:val="Hyperlink"/>
              </w:rPr>
              <w:t>(</w:t>
            </w:r>
            <w:r w:rsidR="00BE57F4" w:rsidRPr="003E6304">
              <w:rPr>
                <w:rStyle w:val="Hyperlink"/>
                <w:i/>
              </w:rPr>
              <w:t>i</w:t>
            </w:r>
            <w:r w:rsidR="00BE57F4" w:rsidRPr="003E6304">
              <w:rPr>
                <w:rStyle w:val="Hyperlink"/>
              </w:rPr>
              <w:t xml:space="preserve">, </w:t>
            </w:r>
            <w:r w:rsidR="00BE57F4" w:rsidRPr="003E6304">
              <w:rPr>
                <w:rStyle w:val="Hyperlink"/>
                <w:i/>
              </w:rPr>
              <w:t>j</w:t>
            </w:r>
            <w:r w:rsidR="00BE57F4" w:rsidRPr="003E6304">
              <w:rPr>
                <w:rStyle w:val="Hyperlink"/>
              </w:rPr>
              <w:t>,</w:t>
            </w:r>
            <w:r w:rsidR="00BE57F4" w:rsidRPr="003E6304">
              <w:rPr>
                <w:rStyle w:val="Hyperlink"/>
                <w:i/>
              </w:rPr>
              <w:t xml:space="preserve"> k</w:t>
            </w:r>
            <w:r w:rsidR="00BE57F4" w:rsidRPr="003E6304">
              <w:rPr>
                <w:rStyle w:val="Hyperlink"/>
              </w:rPr>
              <w:t xml:space="preserve">) and </w:t>
            </w:r>
            <w:r w:rsidR="00BE57F4" w:rsidRPr="003E6304">
              <w:rPr>
                <w:rStyle w:val="Hyperlink"/>
                <w:i/>
              </w:rPr>
              <w:t>γ</w:t>
            </w:r>
            <w:r w:rsidR="00BE57F4" w:rsidRPr="003E6304">
              <w:rPr>
                <w:rStyle w:val="Hyperlink"/>
                <w:i/>
                <w:vertAlign w:val="subscript"/>
              </w:rPr>
              <w:t>t</w:t>
            </w:r>
            <w:r w:rsidR="00BE57F4" w:rsidRPr="003E6304">
              <w:rPr>
                <w:rStyle w:val="Hyperlink"/>
              </w:rPr>
              <w:t>(</w:t>
            </w:r>
            <w:r w:rsidR="00BE57F4" w:rsidRPr="003E6304">
              <w:rPr>
                <w:rStyle w:val="Hyperlink"/>
                <w:i/>
              </w:rPr>
              <w:t>j</w:t>
            </w:r>
            <w:r w:rsidR="00BE57F4" w:rsidRPr="003E6304">
              <w:rPr>
                <w:rStyle w:val="Hyperlink"/>
              </w:rPr>
              <w:t>,</w:t>
            </w:r>
            <w:r w:rsidR="00BE57F4" w:rsidRPr="003E6304">
              <w:rPr>
                <w:rStyle w:val="Hyperlink"/>
                <w:i/>
              </w:rPr>
              <w:t xml:space="preserve"> k</w:t>
            </w:r>
            <w:r w:rsidR="00BE57F4" w:rsidRPr="003E6304">
              <w:rPr>
                <w:rStyle w:val="Hyperlink"/>
              </w:rPr>
              <w:t>) based on mixture model PDF</w:t>
            </w:r>
          </w:hyperlink>
        </w:p>
        <w:p w:rsidR="00BE57F4" w:rsidRDefault="00FE3715">
          <w:pPr>
            <w:pStyle w:val="TOC1"/>
            <w:rPr>
              <w:rFonts w:asciiTheme="minorHAnsi" w:eastAsiaTheme="minorEastAsia" w:hAnsiTheme="minorHAnsi" w:cstheme="minorBidi"/>
              <w:sz w:val="22"/>
              <w:szCs w:val="22"/>
              <w:lang w:eastAsia="zh-CN"/>
            </w:rPr>
          </w:pPr>
          <w:hyperlink w:anchor="_Toc451437846" w:history="1">
            <w:r w:rsidR="00BE57F4" w:rsidRPr="003E6304">
              <w:rPr>
                <w:rStyle w:val="Hyperlink"/>
                <w:b/>
              </w:rPr>
              <w:t>Formula III.3.</w:t>
            </w:r>
            <w:r w:rsidR="00BE57F4" w:rsidRPr="003E6304">
              <w:rPr>
                <w:rStyle w:val="Hyperlink"/>
              </w:rPr>
              <w:t xml:space="preserve"> Relationship between quantities </w:t>
            </w:r>
            <w:r w:rsidR="00BE57F4" w:rsidRPr="003E6304">
              <w:rPr>
                <w:rStyle w:val="Hyperlink"/>
                <w:i/>
              </w:rPr>
              <w:t>ξ</w:t>
            </w:r>
            <w:r w:rsidR="00BE57F4" w:rsidRPr="003E6304">
              <w:rPr>
                <w:rStyle w:val="Hyperlink"/>
                <w:i/>
                <w:vertAlign w:val="subscript"/>
              </w:rPr>
              <w:t>t</w:t>
            </w:r>
            <w:r w:rsidR="00BE57F4" w:rsidRPr="003E6304">
              <w:rPr>
                <w:rStyle w:val="Hyperlink"/>
              </w:rPr>
              <w:t>(</w:t>
            </w:r>
            <w:r w:rsidR="00BE57F4" w:rsidRPr="003E6304">
              <w:rPr>
                <w:rStyle w:val="Hyperlink"/>
                <w:i/>
              </w:rPr>
              <w:t>i</w:t>
            </w:r>
            <w:r w:rsidR="00BE57F4" w:rsidRPr="003E6304">
              <w:rPr>
                <w:rStyle w:val="Hyperlink"/>
              </w:rPr>
              <w:t xml:space="preserve">, </w:t>
            </w:r>
            <w:r w:rsidR="00BE57F4" w:rsidRPr="003E6304">
              <w:rPr>
                <w:rStyle w:val="Hyperlink"/>
                <w:i/>
              </w:rPr>
              <w:t>j</w:t>
            </w:r>
            <w:r w:rsidR="00BE57F4" w:rsidRPr="003E6304">
              <w:rPr>
                <w:rStyle w:val="Hyperlink"/>
              </w:rPr>
              <w:t xml:space="preserve">), </w:t>
            </w:r>
            <w:r w:rsidR="00BE57F4" w:rsidRPr="003E6304">
              <w:rPr>
                <w:rStyle w:val="Hyperlink"/>
                <w:i/>
              </w:rPr>
              <w:t>γ</w:t>
            </w:r>
            <w:r w:rsidR="00BE57F4" w:rsidRPr="003E6304">
              <w:rPr>
                <w:rStyle w:val="Hyperlink"/>
                <w:i/>
                <w:vertAlign w:val="subscript"/>
              </w:rPr>
              <w:t>t</w:t>
            </w:r>
            <w:r w:rsidR="00BE57F4" w:rsidRPr="003E6304">
              <w:rPr>
                <w:rStyle w:val="Hyperlink"/>
              </w:rPr>
              <w:t>(</w:t>
            </w:r>
            <w:r w:rsidR="00BE57F4" w:rsidRPr="003E6304">
              <w:rPr>
                <w:rStyle w:val="Hyperlink"/>
                <w:i/>
              </w:rPr>
              <w:t>j</w:t>
            </w:r>
            <w:r w:rsidR="00BE57F4" w:rsidRPr="003E6304">
              <w:rPr>
                <w:rStyle w:val="Hyperlink"/>
              </w:rPr>
              <w:t xml:space="preserve">) and partial quantities </w:t>
            </w:r>
            <w:r w:rsidR="00BE57F4" w:rsidRPr="003E6304">
              <w:rPr>
                <w:rStyle w:val="Hyperlink"/>
                <w:i/>
              </w:rPr>
              <w:t>ξ</w:t>
            </w:r>
            <w:r w:rsidR="00BE57F4" w:rsidRPr="003E6304">
              <w:rPr>
                <w:rStyle w:val="Hyperlink"/>
                <w:i/>
                <w:vertAlign w:val="subscript"/>
              </w:rPr>
              <w:t>t</w:t>
            </w:r>
            <w:r w:rsidR="00BE57F4" w:rsidRPr="003E6304">
              <w:rPr>
                <w:rStyle w:val="Hyperlink"/>
              </w:rPr>
              <w:t>(</w:t>
            </w:r>
            <w:r w:rsidR="00BE57F4" w:rsidRPr="003E6304">
              <w:rPr>
                <w:rStyle w:val="Hyperlink"/>
                <w:i/>
              </w:rPr>
              <w:t>i</w:t>
            </w:r>
            <w:r w:rsidR="00BE57F4" w:rsidRPr="003E6304">
              <w:rPr>
                <w:rStyle w:val="Hyperlink"/>
              </w:rPr>
              <w:t xml:space="preserve">, </w:t>
            </w:r>
            <w:r w:rsidR="00BE57F4" w:rsidRPr="003E6304">
              <w:rPr>
                <w:rStyle w:val="Hyperlink"/>
                <w:i/>
              </w:rPr>
              <w:t>j</w:t>
            </w:r>
            <w:r w:rsidR="00BE57F4" w:rsidRPr="003E6304">
              <w:rPr>
                <w:rStyle w:val="Hyperlink"/>
              </w:rPr>
              <w:t>,</w:t>
            </w:r>
            <w:r w:rsidR="00BE57F4" w:rsidRPr="003E6304">
              <w:rPr>
                <w:rStyle w:val="Hyperlink"/>
                <w:i/>
              </w:rPr>
              <w:t xml:space="preserve"> k</w:t>
            </w:r>
            <w:r w:rsidR="00BE57F4" w:rsidRPr="003E6304">
              <w:rPr>
                <w:rStyle w:val="Hyperlink"/>
              </w:rPr>
              <w:t xml:space="preserve">), </w:t>
            </w:r>
            <w:r w:rsidR="00BE57F4" w:rsidRPr="003E6304">
              <w:rPr>
                <w:rStyle w:val="Hyperlink"/>
                <w:i/>
              </w:rPr>
              <w:t>γ</w:t>
            </w:r>
            <w:r w:rsidR="00BE57F4" w:rsidRPr="003E6304">
              <w:rPr>
                <w:rStyle w:val="Hyperlink"/>
                <w:i/>
                <w:vertAlign w:val="subscript"/>
              </w:rPr>
              <w:t>t</w:t>
            </w:r>
            <w:r w:rsidR="00BE57F4" w:rsidRPr="003E6304">
              <w:rPr>
                <w:rStyle w:val="Hyperlink"/>
              </w:rPr>
              <w:t>(</w:t>
            </w:r>
            <w:r w:rsidR="00BE57F4" w:rsidRPr="003E6304">
              <w:rPr>
                <w:rStyle w:val="Hyperlink"/>
                <w:i/>
              </w:rPr>
              <w:t>j</w:t>
            </w:r>
            <w:r w:rsidR="00BE57F4" w:rsidRPr="003E6304">
              <w:rPr>
                <w:rStyle w:val="Hyperlink"/>
              </w:rPr>
              <w:t>,</w:t>
            </w:r>
            <w:r w:rsidR="00BE57F4" w:rsidRPr="003E6304">
              <w:rPr>
                <w:rStyle w:val="Hyperlink"/>
                <w:i/>
              </w:rPr>
              <w:t xml:space="preserve"> k</w:t>
            </w:r>
            <w:r w:rsidR="00BE57F4" w:rsidRPr="003E6304">
              <w:rPr>
                <w:rStyle w:val="Hyperlink"/>
              </w:rPr>
              <w:t>)</w:t>
            </w:r>
          </w:hyperlink>
        </w:p>
        <w:p w:rsidR="00BE57F4" w:rsidRDefault="00FE3715">
          <w:pPr>
            <w:pStyle w:val="TOC1"/>
            <w:rPr>
              <w:rFonts w:asciiTheme="minorHAnsi" w:eastAsiaTheme="minorEastAsia" w:hAnsiTheme="minorHAnsi" w:cstheme="minorBidi"/>
              <w:sz w:val="22"/>
              <w:szCs w:val="22"/>
              <w:lang w:eastAsia="zh-CN"/>
            </w:rPr>
          </w:pPr>
          <w:hyperlink w:anchor="_Toc451437847" w:history="1">
            <w:r w:rsidR="00BE57F4" w:rsidRPr="003E6304">
              <w:rPr>
                <w:rStyle w:val="Hyperlink"/>
                <w:b/>
              </w:rPr>
              <w:t>Formula III.4.</w:t>
            </w:r>
            <w:r w:rsidR="00BE57F4" w:rsidRPr="003E6304">
              <w:rPr>
                <w:rStyle w:val="Hyperlink"/>
              </w:rPr>
              <w:t xml:space="preserve"> EM conditional expectation for continuous observation HMM given mixture model PDF</w:t>
            </w:r>
          </w:hyperlink>
        </w:p>
        <w:p w:rsidR="00BE57F4" w:rsidRDefault="00FE3715">
          <w:pPr>
            <w:pStyle w:val="TOC1"/>
            <w:rPr>
              <w:rFonts w:asciiTheme="minorHAnsi" w:eastAsiaTheme="minorEastAsia" w:hAnsiTheme="minorHAnsi" w:cstheme="minorBidi"/>
              <w:sz w:val="22"/>
              <w:szCs w:val="22"/>
              <w:lang w:eastAsia="zh-CN"/>
            </w:rPr>
          </w:pPr>
          <w:hyperlink w:anchor="_Toc451437848" w:history="1">
            <w:r w:rsidR="00BE57F4" w:rsidRPr="003E6304">
              <w:rPr>
                <w:rStyle w:val="Hyperlink"/>
                <w:b/>
              </w:rPr>
              <w:t>Formula III.5.</w:t>
            </w:r>
            <w:r w:rsidR="00BE57F4" w:rsidRPr="003E6304">
              <w:rPr>
                <w:rStyle w:val="Hyperlink"/>
              </w:rPr>
              <w:t xml:space="preserve"> Lagrangian function for continuous observation HMM with single PDF</w:t>
            </w:r>
          </w:hyperlink>
        </w:p>
        <w:p w:rsidR="00BE57F4" w:rsidRDefault="00FE3715">
          <w:pPr>
            <w:pStyle w:val="TOC1"/>
            <w:rPr>
              <w:rFonts w:asciiTheme="minorHAnsi" w:eastAsiaTheme="minorEastAsia" w:hAnsiTheme="minorHAnsi" w:cstheme="minorBidi"/>
              <w:sz w:val="22"/>
              <w:szCs w:val="22"/>
              <w:lang w:eastAsia="zh-CN"/>
            </w:rPr>
          </w:pPr>
          <w:hyperlink w:anchor="_Toc451437849" w:history="1">
            <w:r w:rsidR="00BE57F4" w:rsidRPr="003E6304">
              <w:rPr>
                <w:rStyle w:val="Hyperlink"/>
                <w:b/>
              </w:rPr>
              <w:t>Formula III.6.</w:t>
            </w:r>
            <w:r w:rsidR="00BE57F4" w:rsidRPr="003E6304">
              <w:rPr>
                <w:rStyle w:val="Hyperlink"/>
              </w:rPr>
              <w:t xml:space="preserve"> Weight estimate of partial PDF</w:t>
            </w:r>
          </w:hyperlink>
        </w:p>
        <w:p w:rsidR="00BE57F4" w:rsidRDefault="00FE3715">
          <w:pPr>
            <w:pStyle w:val="TOC1"/>
            <w:rPr>
              <w:rFonts w:asciiTheme="minorHAnsi" w:eastAsiaTheme="minorEastAsia" w:hAnsiTheme="minorHAnsi" w:cstheme="minorBidi"/>
              <w:sz w:val="22"/>
              <w:szCs w:val="22"/>
              <w:lang w:eastAsia="zh-CN"/>
            </w:rPr>
          </w:pPr>
          <w:hyperlink w:anchor="_Toc451437850" w:history="1">
            <w:r w:rsidR="00BE57F4" w:rsidRPr="003E6304">
              <w:rPr>
                <w:rStyle w:val="Hyperlink"/>
                <w:b/>
              </w:rPr>
              <w:t>Formula III.7.</w:t>
            </w:r>
            <w:r w:rsidR="00BE57F4" w:rsidRPr="003E6304">
              <w:rPr>
                <w:rStyle w:val="Hyperlink"/>
              </w:rPr>
              <w:t xml:space="preserve"> Equation of partial PDF parameter</w:t>
            </w:r>
          </w:hyperlink>
        </w:p>
        <w:p w:rsidR="00BE57F4" w:rsidRDefault="00FE3715">
          <w:pPr>
            <w:pStyle w:val="TOC1"/>
            <w:rPr>
              <w:rFonts w:asciiTheme="minorHAnsi" w:eastAsiaTheme="minorEastAsia" w:hAnsiTheme="minorHAnsi" w:cstheme="minorBidi"/>
              <w:sz w:val="22"/>
              <w:szCs w:val="22"/>
              <w:lang w:eastAsia="zh-CN"/>
            </w:rPr>
          </w:pPr>
          <w:hyperlink w:anchor="_Toc451437851" w:history="1">
            <w:r w:rsidR="00BE57F4" w:rsidRPr="003E6304">
              <w:rPr>
                <w:rStyle w:val="Hyperlink"/>
                <w:b/>
              </w:rPr>
              <w:t>Formula III.8.</w:t>
            </w:r>
            <w:r w:rsidR="00BE57F4" w:rsidRPr="003E6304">
              <w:rPr>
                <w:rStyle w:val="Hyperlink"/>
              </w:rPr>
              <w:t xml:space="preserve"> Continuous observation HMM parameter estimate with mixture PDF</w:t>
            </w:r>
          </w:hyperlink>
        </w:p>
        <w:p w:rsidR="00BE57F4" w:rsidRDefault="00FE3715">
          <w:pPr>
            <w:pStyle w:val="TOC1"/>
            <w:rPr>
              <w:rFonts w:asciiTheme="minorHAnsi" w:eastAsiaTheme="minorEastAsia" w:hAnsiTheme="minorHAnsi" w:cstheme="minorBidi"/>
              <w:sz w:val="22"/>
              <w:szCs w:val="22"/>
              <w:lang w:eastAsia="zh-CN"/>
            </w:rPr>
          </w:pPr>
          <w:hyperlink w:anchor="_Toc451437852" w:history="1">
            <w:r w:rsidR="00BE57F4" w:rsidRPr="003E6304">
              <w:rPr>
                <w:rStyle w:val="Hyperlink"/>
                <w:b/>
              </w:rPr>
              <w:t>Formula IV.1.</w:t>
            </w:r>
            <w:r w:rsidR="00BE57F4" w:rsidRPr="003E6304">
              <w:rPr>
                <w:rStyle w:val="Hyperlink"/>
              </w:rPr>
              <w:t xml:space="preserve"> Exponential family PDF</w:t>
            </w:r>
          </w:hyperlink>
        </w:p>
        <w:p w:rsidR="00BE57F4" w:rsidRDefault="00FE3715">
          <w:pPr>
            <w:pStyle w:val="TOC1"/>
            <w:rPr>
              <w:rFonts w:asciiTheme="minorHAnsi" w:eastAsiaTheme="minorEastAsia" w:hAnsiTheme="minorHAnsi" w:cstheme="minorBidi"/>
              <w:sz w:val="22"/>
              <w:szCs w:val="22"/>
              <w:lang w:eastAsia="zh-CN"/>
            </w:rPr>
          </w:pPr>
          <w:hyperlink w:anchor="_Toc451437853" w:history="1">
            <w:r w:rsidR="00BE57F4" w:rsidRPr="003E6304">
              <w:rPr>
                <w:rStyle w:val="Hyperlink"/>
                <w:b/>
              </w:rPr>
              <w:t>Formula IV.2.</w:t>
            </w:r>
            <w:r w:rsidR="00BE57F4" w:rsidRPr="003E6304">
              <w:rPr>
                <w:rStyle w:val="Hyperlink"/>
              </w:rPr>
              <w:t xml:space="preserve"> Log-partition function </w:t>
            </w:r>
            <w:r w:rsidR="00BE57F4" w:rsidRPr="003E6304">
              <w:rPr>
                <w:rStyle w:val="Hyperlink"/>
                <w:i/>
              </w:rPr>
              <w:t>A</w:t>
            </w:r>
            <w:r w:rsidR="00BE57F4" w:rsidRPr="003E6304">
              <w:rPr>
                <w:rStyle w:val="Hyperlink"/>
              </w:rPr>
              <w:t>(</w:t>
            </w:r>
            <w:r w:rsidR="00BE57F4" w:rsidRPr="003E6304">
              <w:rPr>
                <w:rStyle w:val="Hyperlink"/>
                <w:i/>
              </w:rPr>
              <w:t>η</w:t>
            </w:r>
            <w:r w:rsidR="00BE57F4" w:rsidRPr="003E6304">
              <w:rPr>
                <w:rStyle w:val="Hyperlink"/>
              </w:rPr>
              <w:t>)</w:t>
            </w:r>
          </w:hyperlink>
        </w:p>
        <w:p w:rsidR="00BE57F4" w:rsidRDefault="00FE3715">
          <w:pPr>
            <w:pStyle w:val="TOC1"/>
            <w:rPr>
              <w:rFonts w:asciiTheme="minorHAnsi" w:eastAsiaTheme="minorEastAsia" w:hAnsiTheme="minorHAnsi" w:cstheme="minorBidi"/>
              <w:sz w:val="22"/>
              <w:szCs w:val="22"/>
              <w:lang w:eastAsia="zh-CN"/>
            </w:rPr>
          </w:pPr>
          <w:hyperlink w:anchor="_Toc451437854" w:history="1">
            <w:r w:rsidR="00BE57F4" w:rsidRPr="003E6304">
              <w:rPr>
                <w:rStyle w:val="Hyperlink"/>
                <w:b/>
              </w:rPr>
              <w:t>Formula IV.3.</w:t>
            </w:r>
            <w:r w:rsidR="00BE57F4" w:rsidRPr="003E6304">
              <w:rPr>
                <w:rStyle w:val="Hyperlink"/>
              </w:rPr>
              <w:t xml:space="preserve"> First derivative of log-partition function </w:t>
            </w:r>
            <w:r w:rsidR="00BE57F4" w:rsidRPr="003E6304">
              <w:rPr>
                <w:rStyle w:val="Hyperlink"/>
                <w:i/>
              </w:rPr>
              <w:t>A</w:t>
            </w:r>
            <w:r w:rsidR="00BE57F4" w:rsidRPr="003E6304">
              <w:rPr>
                <w:rStyle w:val="Hyperlink"/>
              </w:rPr>
              <w:t>(</w:t>
            </w:r>
            <w:r w:rsidR="00BE57F4" w:rsidRPr="003E6304">
              <w:rPr>
                <w:rStyle w:val="Hyperlink"/>
                <w:i/>
              </w:rPr>
              <w:t>η</w:t>
            </w:r>
            <w:r w:rsidR="00BE57F4" w:rsidRPr="003E6304">
              <w:rPr>
                <w:rStyle w:val="Hyperlink"/>
              </w:rPr>
              <w:t xml:space="preserve">) with regard to </w:t>
            </w:r>
            <w:r w:rsidR="00BE57F4" w:rsidRPr="003E6304">
              <w:rPr>
                <w:rStyle w:val="Hyperlink"/>
                <w:i/>
              </w:rPr>
              <w:t>η</w:t>
            </w:r>
          </w:hyperlink>
        </w:p>
        <w:p w:rsidR="00BE57F4" w:rsidRDefault="00FE3715">
          <w:pPr>
            <w:pStyle w:val="TOC1"/>
            <w:rPr>
              <w:rFonts w:asciiTheme="minorHAnsi" w:eastAsiaTheme="minorEastAsia" w:hAnsiTheme="minorHAnsi" w:cstheme="minorBidi"/>
              <w:sz w:val="22"/>
              <w:szCs w:val="22"/>
              <w:lang w:eastAsia="zh-CN"/>
            </w:rPr>
          </w:pPr>
          <w:hyperlink w:anchor="_Toc451437855" w:history="1">
            <w:r w:rsidR="00BE57F4" w:rsidRPr="003E6304">
              <w:rPr>
                <w:rStyle w:val="Hyperlink"/>
                <w:b/>
              </w:rPr>
              <w:t>Formula IV.4.</w:t>
            </w:r>
            <w:r w:rsidR="00BE57F4" w:rsidRPr="003E6304">
              <w:rPr>
                <w:rStyle w:val="Hyperlink"/>
              </w:rPr>
              <w:t xml:space="preserve"> Log-likelihood function of exponential family PDF</w:t>
            </w:r>
          </w:hyperlink>
        </w:p>
        <w:p w:rsidR="00BE57F4" w:rsidRDefault="00FE3715">
          <w:pPr>
            <w:pStyle w:val="TOC1"/>
            <w:rPr>
              <w:rFonts w:asciiTheme="minorHAnsi" w:eastAsiaTheme="minorEastAsia" w:hAnsiTheme="minorHAnsi" w:cstheme="minorBidi"/>
              <w:sz w:val="22"/>
              <w:szCs w:val="22"/>
              <w:lang w:eastAsia="zh-CN"/>
            </w:rPr>
          </w:pPr>
          <w:hyperlink w:anchor="_Toc451437856" w:history="1">
            <w:r w:rsidR="00BE57F4" w:rsidRPr="003E6304">
              <w:rPr>
                <w:rStyle w:val="Hyperlink"/>
                <w:b/>
              </w:rPr>
              <w:t>Formula IV.5.</w:t>
            </w:r>
            <w:r w:rsidR="00BE57F4" w:rsidRPr="003E6304">
              <w:rPr>
                <w:rStyle w:val="Hyperlink"/>
              </w:rPr>
              <w:t xml:space="preserve"> Derivative of log-likelihood function of exponential family PDF</w:t>
            </w:r>
          </w:hyperlink>
        </w:p>
        <w:p w:rsidR="00BE57F4" w:rsidRDefault="00FE3715">
          <w:pPr>
            <w:pStyle w:val="TOC1"/>
            <w:rPr>
              <w:rFonts w:asciiTheme="minorHAnsi" w:eastAsiaTheme="minorEastAsia" w:hAnsiTheme="minorHAnsi" w:cstheme="minorBidi"/>
              <w:sz w:val="22"/>
              <w:szCs w:val="22"/>
              <w:lang w:eastAsia="zh-CN"/>
            </w:rPr>
          </w:pPr>
          <w:hyperlink w:anchor="_Toc451437857" w:history="1">
            <w:r w:rsidR="00BE57F4" w:rsidRPr="003E6304">
              <w:rPr>
                <w:rStyle w:val="Hyperlink"/>
                <w:b/>
              </w:rPr>
              <w:t>Formula IV.6.</w:t>
            </w:r>
            <w:r w:rsidR="00BE57F4" w:rsidRPr="003E6304">
              <w:rPr>
                <w:rStyle w:val="Hyperlink"/>
              </w:rPr>
              <w:t xml:space="preserve"> Equation of exponential family PDF parameters</w:t>
            </w:r>
          </w:hyperlink>
        </w:p>
        <w:p w:rsidR="00BE57F4" w:rsidRDefault="00FE3715">
          <w:pPr>
            <w:pStyle w:val="TOC1"/>
            <w:rPr>
              <w:rFonts w:asciiTheme="minorHAnsi" w:eastAsiaTheme="minorEastAsia" w:hAnsiTheme="minorHAnsi" w:cstheme="minorBidi"/>
              <w:sz w:val="22"/>
              <w:szCs w:val="22"/>
              <w:lang w:eastAsia="zh-CN"/>
            </w:rPr>
          </w:pPr>
          <w:hyperlink w:anchor="_Toc451437858" w:history="1">
            <w:r w:rsidR="00BE57F4" w:rsidRPr="003E6304">
              <w:rPr>
                <w:rStyle w:val="Hyperlink"/>
                <w:b/>
              </w:rPr>
              <w:t>Formula IV.7.</w:t>
            </w:r>
            <w:r w:rsidR="00BE57F4" w:rsidRPr="003E6304">
              <w:rPr>
                <w:rStyle w:val="Hyperlink"/>
              </w:rPr>
              <w:t xml:space="preserve"> Student’s t-distribution</w:t>
            </w:r>
          </w:hyperlink>
        </w:p>
        <w:p w:rsidR="00BE57F4" w:rsidRDefault="00FE3715">
          <w:pPr>
            <w:pStyle w:val="TOC1"/>
            <w:rPr>
              <w:rFonts w:asciiTheme="minorHAnsi" w:eastAsiaTheme="minorEastAsia" w:hAnsiTheme="minorHAnsi" w:cstheme="minorBidi"/>
              <w:sz w:val="22"/>
              <w:szCs w:val="22"/>
              <w:lang w:eastAsia="zh-CN"/>
            </w:rPr>
          </w:pPr>
          <w:hyperlink w:anchor="_Toc451437859" w:history="1">
            <w:r w:rsidR="00BE57F4" w:rsidRPr="003E6304">
              <w:rPr>
                <w:rStyle w:val="Hyperlink"/>
                <w:b/>
              </w:rPr>
              <w:t>Formula IV.8.</w:t>
            </w:r>
            <w:r w:rsidR="00BE57F4" w:rsidRPr="003E6304">
              <w:rPr>
                <w:rStyle w:val="Hyperlink"/>
              </w:rPr>
              <w:t xml:space="preserve"> Functions gamma, digamma, trigamma</w:t>
            </w:r>
          </w:hyperlink>
        </w:p>
        <w:p w:rsidR="00520D02" w:rsidRDefault="00FE3715" w:rsidP="00520D02">
          <w:pPr>
            <w:pStyle w:val="TOC1"/>
          </w:pPr>
          <w:hyperlink w:anchor="_Toc451437860" w:history="1">
            <w:r w:rsidR="00BE57F4" w:rsidRPr="003E6304">
              <w:rPr>
                <w:rStyle w:val="Hyperlink"/>
                <w:b/>
              </w:rPr>
              <w:t>Formula IV.9.</w:t>
            </w:r>
            <w:r w:rsidR="00BE57F4" w:rsidRPr="003E6304">
              <w:rPr>
                <w:rStyle w:val="Hyperlink"/>
              </w:rPr>
              <w:t xml:space="preserve"> Equation of t-distribution PDF parameter</w:t>
            </w:r>
          </w:hyperlink>
          <w:r w:rsidR="00016D2B">
            <w:rPr>
              <w:b/>
            </w:rPr>
            <w:fldChar w:fldCharType="end"/>
          </w:r>
        </w:p>
      </w:sdtContent>
    </w:sdt>
    <w:p w:rsidR="00520D02" w:rsidRDefault="00520D02" w:rsidP="0060543E"/>
    <w:p w:rsidR="00AB0251" w:rsidRPr="00127F10" w:rsidRDefault="00AB0251" w:rsidP="00AB0251">
      <w:pPr>
        <w:pStyle w:val="Heading2"/>
      </w:pPr>
      <w:r>
        <w:t>References</w:t>
      </w:r>
    </w:p>
    <w:p w:rsidR="00394327" w:rsidRDefault="00AB0251" w:rsidP="00394327">
      <w:pPr>
        <w:pStyle w:val="Bibliography"/>
        <w:ind w:left="720" w:hanging="720"/>
        <w:rPr>
          <w:noProof/>
        </w:rPr>
      </w:pPr>
      <w:r>
        <w:fldChar w:fldCharType="begin"/>
      </w:r>
      <w:r>
        <w:instrText xml:space="preserve"> BIBLIOGRAPHY  \l 1033 </w:instrText>
      </w:r>
      <w:r>
        <w:fldChar w:fldCharType="separate"/>
      </w:r>
      <w:r w:rsidR="00394327">
        <w:rPr>
          <w:noProof/>
        </w:rPr>
        <w:t xml:space="preserve">Boyd, S., &amp; Vandenberghe, L. (2009). </w:t>
      </w:r>
      <w:r w:rsidR="00394327">
        <w:rPr>
          <w:i/>
          <w:iCs/>
          <w:noProof/>
        </w:rPr>
        <w:t>Convex Optimization.</w:t>
      </w:r>
      <w:r w:rsidR="00394327">
        <w:rPr>
          <w:noProof/>
        </w:rPr>
        <w:t xml:space="preserve"> New York, NY, USA: Cambridge University Press.</w:t>
      </w:r>
    </w:p>
    <w:p w:rsidR="00394327" w:rsidRDefault="00394327" w:rsidP="00394327">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rsidR="00394327" w:rsidRDefault="00394327" w:rsidP="00394327">
      <w:pPr>
        <w:pStyle w:val="Bibliography"/>
        <w:ind w:left="720" w:hanging="720"/>
        <w:rPr>
          <w:noProof/>
        </w:rPr>
      </w:pPr>
      <w:r>
        <w:rPr>
          <w:noProof/>
        </w:rPr>
        <w:t xml:space="preserve">Cheng, C.-C., Sha, F., &amp; Saul, L. K. (2009). A Fast Online Algorithm for Large Margin Training of Continuous Density Hidden Markov Models. </w:t>
      </w:r>
      <w:r>
        <w:rPr>
          <w:i/>
          <w:iCs/>
          <w:noProof/>
        </w:rPr>
        <w:t>Proceedings of the Tenth Annual Conference of the International Speech Communication Association (INTERSPEECH 2009)</w:t>
      </w:r>
      <w:r>
        <w:rPr>
          <w:noProof/>
        </w:rPr>
        <w:t xml:space="preserve">, (pp. 668-671). </w:t>
      </w:r>
      <w:r>
        <w:rPr>
          <w:noProof/>
        </w:rPr>
        <w:lastRenderedPageBreak/>
        <w:t>Brighton. Retrieved May 28, 2016, from http://cseweb.ucsd.edu/~saul/papers/is09_hmm.pdf</w:t>
      </w:r>
    </w:p>
    <w:p w:rsidR="00394327" w:rsidRDefault="00394327" w:rsidP="00394327">
      <w:pPr>
        <w:pStyle w:val="Bibliography"/>
        <w:ind w:left="720" w:hanging="720"/>
        <w:rPr>
          <w:noProof/>
        </w:rPr>
      </w:pPr>
      <w:r>
        <w:rPr>
          <w:noProof/>
        </w:rPr>
        <w:t xml:space="preserve">Couvreur, C. (1996). </w:t>
      </w:r>
      <w:r>
        <w:rPr>
          <w:i/>
          <w:iCs/>
          <w:noProof/>
        </w:rPr>
        <w:t>Hidden Markov Models and Their Mixtures.</w:t>
      </w:r>
      <w:r>
        <w:rPr>
          <w:noProof/>
        </w:rPr>
        <w:t xml:space="preserve"> Université Catholique de Louvain, Department of Methematics. Louvain-la-Neuve: ResearchGate. Retrieved May 7, 2016, from https://www.researchgate.net/publication/2677995_Hidden_Markov_Models_and_Their_Mixtures</w:t>
      </w:r>
    </w:p>
    <w:p w:rsidR="00394327" w:rsidRDefault="00394327" w:rsidP="0039432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rsidR="00394327" w:rsidRDefault="00394327" w:rsidP="00394327">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rsidR="00394327" w:rsidRDefault="00394327" w:rsidP="00394327">
      <w:pPr>
        <w:pStyle w:val="Bibliography"/>
        <w:ind w:left="720" w:hanging="720"/>
        <w:rPr>
          <w:noProof/>
        </w:rPr>
      </w:pPr>
      <w:r>
        <w:rPr>
          <w:noProof/>
        </w:rPr>
        <w:t xml:space="preserve">Gallová, J., &amp; Kučerka, N. (n.d.). </w:t>
      </w:r>
      <w:r>
        <w:rPr>
          <w:i/>
          <w:iCs/>
          <w:noProof/>
        </w:rPr>
        <w:t>Measurement of air humidity.</w:t>
      </w:r>
      <w:r>
        <w:rPr>
          <w:noProof/>
        </w:rPr>
        <w:t xml:space="preserve"> Technical Report, Comenius University in Bratislava, Faculty of Pharmacy.</w:t>
      </w:r>
    </w:p>
    <w:p w:rsidR="00394327" w:rsidRDefault="00394327" w:rsidP="00394327">
      <w:pPr>
        <w:pStyle w:val="Bibliography"/>
        <w:ind w:left="720" w:hanging="720"/>
        <w:rPr>
          <w:noProof/>
        </w:rPr>
      </w:pPr>
      <w:r>
        <w:rPr>
          <w:noProof/>
        </w:rPr>
        <w:t xml:space="preserve">Huo, Q., &amp; Lee, C.-H. (1997, March). On-Line Adaptive Learning of the Continuous Density Hidden Markov Model Based on Approximate Recursive Bayes Estimate. </w:t>
      </w:r>
      <w:r>
        <w:rPr>
          <w:i/>
          <w:iCs/>
          <w:noProof/>
        </w:rPr>
        <w:t>IEEE Transactions on Speech and Audio Processing, 5</w:t>
      </w:r>
      <w:r>
        <w:rPr>
          <w:noProof/>
        </w:rPr>
        <w:t>(2), 161-172. doi:10.1109/89.554778</w:t>
      </w:r>
    </w:p>
    <w:p w:rsidR="00394327" w:rsidRDefault="00394327" w:rsidP="00394327">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rsidR="00394327" w:rsidRDefault="00394327" w:rsidP="00394327">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rsidR="00394327" w:rsidRDefault="00394327" w:rsidP="00394327">
      <w:pPr>
        <w:pStyle w:val="Bibliography"/>
        <w:ind w:left="720" w:hanging="720"/>
        <w:rPr>
          <w:noProof/>
        </w:rPr>
      </w:pPr>
      <w:r>
        <w:rPr>
          <w:noProof/>
        </w:rPr>
        <w:t xml:space="preserve">Lee, C. H., Rabiner, L. R., Pieraccini, R., &amp; Wilpon, J. G. (1990, April). Acoustic modeling for large vocabulary speech recognition. </w:t>
      </w:r>
      <w:r>
        <w:rPr>
          <w:i/>
          <w:iCs/>
          <w:noProof/>
        </w:rPr>
        <w:t>Computer Speech &amp; Language, 4</w:t>
      </w:r>
      <w:r>
        <w:rPr>
          <w:noProof/>
        </w:rPr>
        <w:t>(2), 127-165. doi:10.1016/0885-2308(90)90002-N</w:t>
      </w:r>
    </w:p>
    <w:p w:rsidR="00394327" w:rsidRDefault="00394327" w:rsidP="0039432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394327" w:rsidRDefault="00394327" w:rsidP="00394327">
      <w:pPr>
        <w:pStyle w:val="Bibliography"/>
        <w:ind w:left="720" w:hanging="720"/>
        <w:rPr>
          <w:noProof/>
        </w:rPr>
      </w:pPr>
      <w:r>
        <w:rPr>
          <w:noProof/>
        </w:rPr>
        <w:t xml:space="preserve">Nguyen, L. (2016, April 27). Beta Likelihood Estimation and Its Application to Specify Prior Probabilities in Bayesian Network. (T.-X. He, P. Bracken, J. C. Valverde, &amp; J. Li, Eds.) </w:t>
      </w:r>
      <w:r>
        <w:rPr>
          <w:i/>
          <w:iCs/>
          <w:noProof/>
        </w:rPr>
        <w:t>British Journal of Mathematics, 16</w:t>
      </w:r>
      <w:r>
        <w:rPr>
          <w:noProof/>
        </w:rPr>
        <w:t>(3). doi:10.9734/BJMCS/2016/25731</w:t>
      </w:r>
    </w:p>
    <w:p w:rsidR="00394327" w:rsidRDefault="00394327" w:rsidP="00394327">
      <w:pPr>
        <w:pStyle w:val="Bibliography"/>
        <w:ind w:left="720" w:hanging="720"/>
        <w:rPr>
          <w:noProof/>
        </w:rPr>
      </w:pPr>
      <w:r>
        <w:rPr>
          <w:noProof/>
        </w:rPr>
        <w:t xml:space="preserve">Nguyen, L. (2016). Tutorial on Hidden Markov Model. (L. Nguyen, &amp; M. A. MELLAL, Eds.) </w:t>
      </w:r>
      <w:r>
        <w:rPr>
          <w:i/>
          <w:iCs/>
          <w:noProof/>
        </w:rPr>
        <w:t>Special Issue "Some Novel Algorithms for Global Optimization and Relevant Subjects", Applied and Computational Mathematics (ACM)</w:t>
      </w:r>
      <w:r>
        <w:rPr>
          <w:noProof/>
        </w:rPr>
        <w:t>.</w:t>
      </w:r>
    </w:p>
    <w:p w:rsidR="00394327" w:rsidRDefault="00394327" w:rsidP="00394327">
      <w:pPr>
        <w:pStyle w:val="Bibliography"/>
        <w:ind w:left="720" w:hanging="720"/>
        <w:rPr>
          <w:noProof/>
        </w:rPr>
      </w:pPr>
      <w:r>
        <w:rPr>
          <w:noProof/>
        </w:rPr>
        <w:t>NIST. (2008, March). International System of Units (SI). (330 - 2008 Edition). (B. N. Taylor, &amp; A. Thompson, Eds.) Gaithersburg, Maryland, USA: National Institute of Standards and Technology.</w:t>
      </w:r>
    </w:p>
    <w:p w:rsidR="00394327" w:rsidRDefault="00394327" w:rsidP="00394327">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rsidR="00394327" w:rsidRDefault="00394327" w:rsidP="00394327">
      <w:pPr>
        <w:pStyle w:val="Bibliography"/>
        <w:ind w:left="720" w:hanging="720"/>
        <w:rPr>
          <w:noProof/>
        </w:rPr>
      </w:pPr>
      <w:r>
        <w:rPr>
          <w:noProof/>
        </w:rPr>
        <w:lastRenderedPageBreak/>
        <w:t xml:space="preserve">Ramage, D. (2007). </w:t>
      </w:r>
      <w:r>
        <w:rPr>
          <w:i/>
          <w:iCs/>
          <w:noProof/>
        </w:rPr>
        <w:t>Hidden Markov Models Fundamentals.</w:t>
      </w:r>
      <w:r>
        <w:rPr>
          <w:noProof/>
        </w:rPr>
        <w:t xml:space="preserve"> Lecture Notes, Stanford University, USA.</w:t>
      </w:r>
    </w:p>
    <w:p w:rsidR="00394327" w:rsidRDefault="00394327" w:rsidP="00394327">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rsidR="00394327" w:rsidRDefault="00394327" w:rsidP="00394327">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rsidR="00394327" w:rsidRDefault="00394327" w:rsidP="00394327">
      <w:pPr>
        <w:pStyle w:val="Bibliography"/>
        <w:ind w:left="720" w:hanging="720"/>
        <w:rPr>
          <w:noProof/>
        </w:rPr>
      </w:pPr>
      <w:r>
        <w:rPr>
          <w:noProof/>
        </w:rPr>
        <w:t xml:space="preserve">Sha, F., &amp; Saul, L. K. (2006). Large Margin Hidden Markov Models for Automatic Speech Recognition. (B. Schölkopf, J. C. Platt, &amp; T. Hoffman, Eds.) </w:t>
      </w:r>
      <w:r>
        <w:rPr>
          <w:i/>
          <w:iCs/>
          <w:noProof/>
        </w:rPr>
        <w:t>Advances in Neural Information Processing Systems (NIPS 2006), 19</w:t>
      </w:r>
      <w:r>
        <w:rPr>
          <w:noProof/>
        </w:rPr>
        <w:t>, 1249-1256. Retrieved May 29, 2016, from http://machinelearning.wustl.edu/mlpapers/paper_files/NIPS2006_143.pdf</w:t>
      </w:r>
    </w:p>
    <w:p w:rsidR="00394327" w:rsidRDefault="00394327" w:rsidP="00394327">
      <w:pPr>
        <w:pStyle w:val="Bibliography"/>
        <w:ind w:left="720" w:hanging="720"/>
        <w:rPr>
          <w:noProof/>
        </w:rPr>
      </w:pPr>
      <w:r>
        <w:rPr>
          <w:noProof/>
        </w:rPr>
        <w:t xml:space="preserve">Sha, F., &amp; Saul, L. K. (2009). Large margin training of continuous-density hidden Markov models. In J. Keshet, S. Bengio, J. Keshet, &amp; S. Bengio (Eds.), </w:t>
      </w:r>
      <w:r>
        <w:rPr>
          <w:i/>
          <w:iCs/>
          <w:noProof/>
        </w:rPr>
        <w:t>Automatic Speech and Speaker Recognition: Large Margin and Kernel Methods</w:t>
      </w:r>
      <w:r>
        <w:rPr>
          <w:noProof/>
        </w:rPr>
        <w:t xml:space="preserve"> (pp. 101-114). Chichester, UK: Wiley &amp; Sons. doi:10.1002/9780470742044.ch7</w:t>
      </w:r>
    </w:p>
    <w:p w:rsidR="00394327" w:rsidRDefault="00394327" w:rsidP="00394327">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rsidR="00394327" w:rsidRDefault="00394327" w:rsidP="00394327">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rsidR="00394327" w:rsidRDefault="00394327" w:rsidP="00394327">
      <w:pPr>
        <w:pStyle w:val="Bibliography"/>
        <w:ind w:left="720" w:hanging="720"/>
        <w:rPr>
          <w:noProof/>
        </w:rPr>
      </w:pPr>
      <w:r>
        <w:rPr>
          <w:noProof/>
        </w:rPr>
        <w:t xml:space="preserve">Wikipedia. (2016, April 12). </w:t>
      </w:r>
      <w:r>
        <w:rPr>
          <w:i/>
          <w:iCs/>
          <w:noProof/>
        </w:rPr>
        <w:t>Student's t-distribution</w:t>
      </w:r>
      <w:r>
        <w:rPr>
          <w:noProof/>
        </w:rPr>
        <w:t>. (Wikimedia Foundation) Retrieved April 24, 2016, from Wikipedia website: https://en.wikipedia.org/wiki/Student%27s_t-distribution</w:t>
      </w:r>
    </w:p>
    <w:p w:rsidR="00AB0251" w:rsidRPr="00127F10" w:rsidRDefault="00AB0251" w:rsidP="00394327">
      <w:r>
        <w:fldChar w:fldCharType="end"/>
      </w:r>
    </w:p>
    <w:sectPr w:rsidR="00AB0251" w:rsidRPr="00127F10" w:rsidSect="00194DCB">
      <w:headerReference w:type="even" r:id="rId10"/>
      <w:headerReference w:type="default" r:id="rId11"/>
      <w:footerReference w:type="even" r:id="rId12"/>
      <w:footerReference w:type="default" r:id="rId13"/>
      <w:headerReference w:type="first" r:id="rId14"/>
      <w:footerReference w:type="first" r:id="rId15"/>
      <w:pgSz w:w="11909" w:h="16834" w:code="9"/>
      <w:pgMar w:top="1985" w:right="1985" w:bottom="1985"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715" w:rsidRDefault="00FE3715">
      <w:r>
        <w:separator/>
      </w:r>
    </w:p>
  </w:endnote>
  <w:endnote w:type="continuationSeparator" w:id="0">
    <w:p w:rsidR="00FE3715" w:rsidRDefault="00FE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Default="007C63D0"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Default="007C63D0">
    <w:pPr>
      <w:pStyle w:val="Footer"/>
      <w:jc w:val="right"/>
    </w:pPr>
  </w:p>
  <w:p w:rsidR="007C63D0" w:rsidRDefault="007C63D0"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Default="007C63D0">
    <w:pPr>
      <w:pStyle w:val="Footer"/>
      <w:jc w:val="right"/>
    </w:pPr>
  </w:p>
  <w:p w:rsidR="007C63D0" w:rsidRDefault="007C6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715" w:rsidRDefault="00FE3715">
      <w:r>
        <w:separator/>
      </w:r>
    </w:p>
  </w:footnote>
  <w:footnote w:type="continuationSeparator" w:id="0">
    <w:p w:rsidR="00FE3715" w:rsidRDefault="00FE37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Pr="008817C9" w:rsidRDefault="007C63D0" w:rsidP="008817C9">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Pr="00CE043B" w:rsidRDefault="007C63D0" w:rsidP="00CE04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0" w:rsidRPr="00445DB2" w:rsidRDefault="007C63D0" w:rsidP="00445DB2">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6">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7">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3">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4">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7">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8">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8">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1">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7">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2">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4">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6">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9">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9">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5">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7">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9">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0">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2">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3">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5"/>
  </w:num>
  <w:num w:numId="2">
    <w:abstractNumId w:val="86"/>
  </w:num>
  <w:num w:numId="3">
    <w:abstractNumId w:val="43"/>
  </w:num>
  <w:num w:numId="4">
    <w:abstractNumId w:val="26"/>
  </w:num>
  <w:num w:numId="5">
    <w:abstractNumId w:val="34"/>
  </w:num>
  <w:num w:numId="6">
    <w:abstractNumId w:val="84"/>
  </w:num>
  <w:num w:numId="7">
    <w:abstractNumId w:val="13"/>
  </w:num>
  <w:num w:numId="8">
    <w:abstractNumId w:val="117"/>
  </w:num>
  <w:num w:numId="9">
    <w:abstractNumId w:val="33"/>
  </w:num>
  <w:num w:numId="10">
    <w:abstractNumId w:val="108"/>
  </w:num>
  <w:num w:numId="11">
    <w:abstractNumId w:val="25"/>
  </w:num>
  <w:num w:numId="12">
    <w:abstractNumId w:val="105"/>
  </w:num>
  <w:num w:numId="13">
    <w:abstractNumId w:val="28"/>
  </w:num>
  <w:num w:numId="14">
    <w:abstractNumId w:val="127"/>
  </w:num>
  <w:num w:numId="15">
    <w:abstractNumId w:val="130"/>
  </w:num>
  <w:num w:numId="16">
    <w:abstractNumId w:val="73"/>
  </w:num>
  <w:num w:numId="17">
    <w:abstractNumId w:val="110"/>
  </w:num>
  <w:num w:numId="18">
    <w:abstractNumId w:val="129"/>
  </w:num>
  <w:num w:numId="19">
    <w:abstractNumId w:val="90"/>
  </w:num>
  <w:num w:numId="20">
    <w:abstractNumId w:val="10"/>
  </w:num>
  <w:num w:numId="21">
    <w:abstractNumId w:val="76"/>
  </w:num>
  <w:num w:numId="22">
    <w:abstractNumId w:val="1"/>
  </w:num>
  <w:num w:numId="23">
    <w:abstractNumId w:val="70"/>
  </w:num>
  <w:num w:numId="24">
    <w:abstractNumId w:val="36"/>
  </w:num>
  <w:num w:numId="25">
    <w:abstractNumId w:val="42"/>
  </w:num>
  <w:num w:numId="26">
    <w:abstractNumId w:val="56"/>
  </w:num>
  <w:num w:numId="27">
    <w:abstractNumId w:val="22"/>
  </w:num>
  <w:num w:numId="28">
    <w:abstractNumId w:val="23"/>
  </w:num>
  <w:num w:numId="29">
    <w:abstractNumId w:val="55"/>
  </w:num>
  <w:num w:numId="30">
    <w:abstractNumId w:val="98"/>
  </w:num>
  <w:num w:numId="31">
    <w:abstractNumId w:val="114"/>
  </w:num>
  <w:num w:numId="32">
    <w:abstractNumId w:val="103"/>
  </w:num>
  <w:num w:numId="33">
    <w:abstractNumId w:val="132"/>
  </w:num>
  <w:num w:numId="34">
    <w:abstractNumId w:val="96"/>
  </w:num>
  <w:num w:numId="35">
    <w:abstractNumId w:val="15"/>
  </w:num>
  <w:num w:numId="36">
    <w:abstractNumId w:val="128"/>
  </w:num>
  <w:num w:numId="37">
    <w:abstractNumId w:val="101"/>
  </w:num>
  <w:num w:numId="38">
    <w:abstractNumId w:val="66"/>
  </w:num>
  <w:num w:numId="39">
    <w:abstractNumId w:val="92"/>
  </w:num>
  <w:num w:numId="40">
    <w:abstractNumId w:val="124"/>
  </w:num>
  <w:num w:numId="41">
    <w:abstractNumId w:val="18"/>
  </w:num>
  <w:num w:numId="42">
    <w:abstractNumId w:val="46"/>
  </w:num>
  <w:num w:numId="43">
    <w:abstractNumId w:val="68"/>
  </w:num>
  <w:num w:numId="44">
    <w:abstractNumId w:val="27"/>
  </w:num>
  <w:num w:numId="45">
    <w:abstractNumId w:val="126"/>
  </w:num>
  <w:num w:numId="46">
    <w:abstractNumId w:val="75"/>
  </w:num>
  <w:num w:numId="47">
    <w:abstractNumId w:val="24"/>
  </w:num>
  <w:num w:numId="48">
    <w:abstractNumId w:val="67"/>
  </w:num>
  <w:num w:numId="49">
    <w:abstractNumId w:val="5"/>
  </w:num>
  <w:num w:numId="50">
    <w:abstractNumId w:val="59"/>
  </w:num>
  <w:num w:numId="51">
    <w:abstractNumId w:val="82"/>
  </w:num>
  <w:num w:numId="52">
    <w:abstractNumId w:val="131"/>
  </w:num>
  <w:num w:numId="53">
    <w:abstractNumId w:val="8"/>
  </w:num>
  <w:num w:numId="54">
    <w:abstractNumId w:val="112"/>
  </w:num>
  <w:num w:numId="55">
    <w:abstractNumId w:val="45"/>
  </w:num>
  <w:num w:numId="56">
    <w:abstractNumId w:val="51"/>
  </w:num>
  <w:num w:numId="57">
    <w:abstractNumId w:val="21"/>
  </w:num>
  <w:num w:numId="58">
    <w:abstractNumId w:val="79"/>
  </w:num>
  <w:num w:numId="59">
    <w:abstractNumId w:val="125"/>
  </w:num>
  <w:num w:numId="60">
    <w:abstractNumId w:val="60"/>
  </w:num>
  <w:num w:numId="61">
    <w:abstractNumId w:val="0"/>
  </w:num>
  <w:num w:numId="62">
    <w:abstractNumId w:val="61"/>
  </w:num>
  <w:num w:numId="63">
    <w:abstractNumId w:val="94"/>
  </w:num>
  <w:num w:numId="64">
    <w:abstractNumId w:val="134"/>
  </w:num>
  <w:num w:numId="65">
    <w:abstractNumId w:val="35"/>
  </w:num>
  <w:num w:numId="66">
    <w:abstractNumId w:val="111"/>
  </w:num>
  <w:num w:numId="67">
    <w:abstractNumId w:val="6"/>
  </w:num>
  <w:num w:numId="68">
    <w:abstractNumId w:val="49"/>
  </w:num>
  <w:num w:numId="69">
    <w:abstractNumId w:val="115"/>
  </w:num>
  <w:num w:numId="70">
    <w:abstractNumId w:val="31"/>
  </w:num>
  <w:num w:numId="71">
    <w:abstractNumId w:val="104"/>
  </w:num>
  <w:num w:numId="72">
    <w:abstractNumId w:val="74"/>
  </w:num>
  <w:num w:numId="73">
    <w:abstractNumId w:val="97"/>
  </w:num>
  <w:num w:numId="74">
    <w:abstractNumId w:val="64"/>
  </w:num>
  <w:num w:numId="75">
    <w:abstractNumId w:val="120"/>
  </w:num>
  <w:num w:numId="76">
    <w:abstractNumId w:val="106"/>
  </w:num>
  <w:num w:numId="77">
    <w:abstractNumId w:val="52"/>
  </w:num>
  <w:num w:numId="78">
    <w:abstractNumId w:val="77"/>
  </w:num>
  <w:num w:numId="79">
    <w:abstractNumId w:val="50"/>
  </w:num>
  <w:num w:numId="80">
    <w:abstractNumId w:val="17"/>
  </w:num>
  <w:num w:numId="81">
    <w:abstractNumId w:val="121"/>
  </w:num>
  <w:num w:numId="82">
    <w:abstractNumId w:val="93"/>
  </w:num>
  <w:num w:numId="83">
    <w:abstractNumId w:val="58"/>
  </w:num>
  <w:num w:numId="84">
    <w:abstractNumId w:val="72"/>
  </w:num>
  <w:num w:numId="85">
    <w:abstractNumId w:val="102"/>
  </w:num>
  <w:num w:numId="86">
    <w:abstractNumId w:val="54"/>
  </w:num>
  <w:num w:numId="87">
    <w:abstractNumId w:val="37"/>
  </w:num>
  <w:num w:numId="88">
    <w:abstractNumId w:val="9"/>
  </w:num>
  <w:num w:numId="89">
    <w:abstractNumId w:val="71"/>
  </w:num>
  <w:num w:numId="90">
    <w:abstractNumId w:val="19"/>
  </w:num>
  <w:num w:numId="91">
    <w:abstractNumId w:val="2"/>
  </w:num>
  <w:num w:numId="92">
    <w:abstractNumId w:val="20"/>
  </w:num>
  <w:num w:numId="93">
    <w:abstractNumId w:val="53"/>
  </w:num>
  <w:num w:numId="94">
    <w:abstractNumId w:val="123"/>
  </w:num>
  <w:num w:numId="95">
    <w:abstractNumId w:val="91"/>
  </w:num>
  <w:num w:numId="96">
    <w:abstractNumId w:val="116"/>
  </w:num>
  <w:num w:numId="97">
    <w:abstractNumId w:val="88"/>
  </w:num>
  <w:num w:numId="98">
    <w:abstractNumId w:val="3"/>
  </w:num>
  <w:num w:numId="99">
    <w:abstractNumId w:val="78"/>
  </w:num>
  <w:num w:numId="100">
    <w:abstractNumId w:val="32"/>
  </w:num>
  <w:num w:numId="101">
    <w:abstractNumId w:val="62"/>
  </w:num>
  <w:num w:numId="102">
    <w:abstractNumId w:val="63"/>
  </w:num>
  <w:num w:numId="103">
    <w:abstractNumId w:val="4"/>
  </w:num>
  <w:num w:numId="104">
    <w:abstractNumId w:val="47"/>
  </w:num>
  <w:num w:numId="105">
    <w:abstractNumId w:val="118"/>
  </w:num>
  <w:num w:numId="106">
    <w:abstractNumId w:val="122"/>
  </w:num>
  <w:num w:numId="107">
    <w:abstractNumId w:val="29"/>
  </w:num>
  <w:num w:numId="108">
    <w:abstractNumId w:val="89"/>
  </w:num>
  <w:num w:numId="109">
    <w:abstractNumId w:val="41"/>
  </w:num>
  <w:num w:numId="110">
    <w:abstractNumId w:val="87"/>
  </w:num>
  <w:num w:numId="111">
    <w:abstractNumId w:val="14"/>
  </w:num>
  <w:num w:numId="112">
    <w:abstractNumId w:val="85"/>
  </w:num>
  <w:num w:numId="113">
    <w:abstractNumId w:val="38"/>
  </w:num>
  <w:num w:numId="114">
    <w:abstractNumId w:val="40"/>
  </w:num>
  <w:num w:numId="115">
    <w:abstractNumId w:val="11"/>
  </w:num>
  <w:num w:numId="116">
    <w:abstractNumId w:val="12"/>
  </w:num>
  <w:num w:numId="117">
    <w:abstractNumId w:val="100"/>
  </w:num>
  <w:num w:numId="118">
    <w:abstractNumId w:val="44"/>
  </w:num>
  <w:num w:numId="119">
    <w:abstractNumId w:val="83"/>
  </w:num>
  <w:num w:numId="120">
    <w:abstractNumId w:val="109"/>
  </w:num>
  <w:num w:numId="121">
    <w:abstractNumId w:val="113"/>
  </w:num>
  <w:num w:numId="122">
    <w:abstractNumId w:val="81"/>
  </w:num>
  <w:num w:numId="123">
    <w:abstractNumId w:val="133"/>
  </w:num>
  <w:num w:numId="124">
    <w:abstractNumId w:val="107"/>
  </w:num>
  <w:num w:numId="125">
    <w:abstractNumId w:val="48"/>
  </w:num>
  <w:num w:numId="126">
    <w:abstractNumId w:val="7"/>
  </w:num>
  <w:num w:numId="127">
    <w:abstractNumId w:val="119"/>
  </w:num>
  <w:num w:numId="128">
    <w:abstractNumId w:val="39"/>
  </w:num>
  <w:num w:numId="129">
    <w:abstractNumId w:val="99"/>
  </w:num>
  <w:num w:numId="130">
    <w:abstractNumId w:val="69"/>
  </w:num>
  <w:num w:numId="131">
    <w:abstractNumId w:val="30"/>
  </w:num>
  <w:num w:numId="132">
    <w:abstractNumId w:val="80"/>
  </w:num>
  <w:num w:numId="133">
    <w:abstractNumId w:val="57"/>
  </w:num>
  <w:num w:numId="134">
    <w:abstractNumId w:val="95"/>
  </w:num>
  <w:num w:numId="135">
    <w:abstractNumId w:val="16"/>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683E"/>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16"/>
    <w:rsid w:val="00011881"/>
    <w:rsid w:val="00011A76"/>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54B"/>
    <w:rsid w:val="00016647"/>
    <w:rsid w:val="000166BC"/>
    <w:rsid w:val="0001671F"/>
    <w:rsid w:val="00016753"/>
    <w:rsid w:val="000169B9"/>
    <w:rsid w:val="00016ABB"/>
    <w:rsid w:val="00016BF7"/>
    <w:rsid w:val="00016D2B"/>
    <w:rsid w:val="00016D92"/>
    <w:rsid w:val="00017508"/>
    <w:rsid w:val="000175A0"/>
    <w:rsid w:val="000179D5"/>
    <w:rsid w:val="00017C1B"/>
    <w:rsid w:val="00017DD6"/>
    <w:rsid w:val="00020177"/>
    <w:rsid w:val="000201D2"/>
    <w:rsid w:val="00020241"/>
    <w:rsid w:val="00020616"/>
    <w:rsid w:val="000209AF"/>
    <w:rsid w:val="00020A4D"/>
    <w:rsid w:val="00020C21"/>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5C6E"/>
    <w:rsid w:val="00026146"/>
    <w:rsid w:val="000266DB"/>
    <w:rsid w:val="000269BB"/>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3108"/>
    <w:rsid w:val="000331DA"/>
    <w:rsid w:val="00033225"/>
    <w:rsid w:val="000333C3"/>
    <w:rsid w:val="00033409"/>
    <w:rsid w:val="00033503"/>
    <w:rsid w:val="000336AA"/>
    <w:rsid w:val="00033CAE"/>
    <w:rsid w:val="00033CE4"/>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A6A"/>
    <w:rsid w:val="00041A71"/>
    <w:rsid w:val="00041AAF"/>
    <w:rsid w:val="00041ADC"/>
    <w:rsid w:val="00041AED"/>
    <w:rsid w:val="000420B0"/>
    <w:rsid w:val="000421D7"/>
    <w:rsid w:val="000427C4"/>
    <w:rsid w:val="000427E8"/>
    <w:rsid w:val="00042814"/>
    <w:rsid w:val="000429B1"/>
    <w:rsid w:val="00042B68"/>
    <w:rsid w:val="00042B89"/>
    <w:rsid w:val="00042D2C"/>
    <w:rsid w:val="0004354B"/>
    <w:rsid w:val="000435A0"/>
    <w:rsid w:val="0004373E"/>
    <w:rsid w:val="00043807"/>
    <w:rsid w:val="0004384E"/>
    <w:rsid w:val="00043945"/>
    <w:rsid w:val="00043C3A"/>
    <w:rsid w:val="00043C77"/>
    <w:rsid w:val="00044100"/>
    <w:rsid w:val="0004422E"/>
    <w:rsid w:val="000443B0"/>
    <w:rsid w:val="00044565"/>
    <w:rsid w:val="000445A1"/>
    <w:rsid w:val="0004472A"/>
    <w:rsid w:val="000448DE"/>
    <w:rsid w:val="00044900"/>
    <w:rsid w:val="00044A77"/>
    <w:rsid w:val="00044AD0"/>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A96"/>
    <w:rsid w:val="00046DCB"/>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E7F"/>
    <w:rsid w:val="00053444"/>
    <w:rsid w:val="0005407F"/>
    <w:rsid w:val="00054081"/>
    <w:rsid w:val="000544F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E8F"/>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C58"/>
    <w:rsid w:val="00066C95"/>
    <w:rsid w:val="00066D2D"/>
    <w:rsid w:val="00066EC4"/>
    <w:rsid w:val="00067152"/>
    <w:rsid w:val="00067312"/>
    <w:rsid w:val="00067356"/>
    <w:rsid w:val="00067384"/>
    <w:rsid w:val="00067428"/>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F5B"/>
    <w:rsid w:val="000770E2"/>
    <w:rsid w:val="0007758D"/>
    <w:rsid w:val="00077717"/>
    <w:rsid w:val="00077B39"/>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224"/>
    <w:rsid w:val="00083350"/>
    <w:rsid w:val="000833B7"/>
    <w:rsid w:val="000833CE"/>
    <w:rsid w:val="000834BA"/>
    <w:rsid w:val="00083765"/>
    <w:rsid w:val="00083813"/>
    <w:rsid w:val="0008382D"/>
    <w:rsid w:val="00083AAB"/>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5AF"/>
    <w:rsid w:val="0009705B"/>
    <w:rsid w:val="000970B9"/>
    <w:rsid w:val="000972EC"/>
    <w:rsid w:val="00097458"/>
    <w:rsid w:val="0009797E"/>
    <w:rsid w:val="00097A38"/>
    <w:rsid w:val="00097C11"/>
    <w:rsid w:val="00097DD8"/>
    <w:rsid w:val="00097FC7"/>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E86"/>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1B"/>
    <w:rsid w:val="000B15B6"/>
    <w:rsid w:val="000B1701"/>
    <w:rsid w:val="000B171D"/>
    <w:rsid w:val="000B1CB2"/>
    <w:rsid w:val="000B1FE6"/>
    <w:rsid w:val="000B2305"/>
    <w:rsid w:val="000B2330"/>
    <w:rsid w:val="000B2492"/>
    <w:rsid w:val="000B249A"/>
    <w:rsid w:val="000B24AE"/>
    <w:rsid w:val="000B262A"/>
    <w:rsid w:val="000B2727"/>
    <w:rsid w:val="000B284B"/>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AD1"/>
    <w:rsid w:val="000C0CF9"/>
    <w:rsid w:val="000C0D1B"/>
    <w:rsid w:val="000C105A"/>
    <w:rsid w:val="000C15EE"/>
    <w:rsid w:val="000C1619"/>
    <w:rsid w:val="000C1792"/>
    <w:rsid w:val="000C17F2"/>
    <w:rsid w:val="000C1C46"/>
    <w:rsid w:val="000C1DF2"/>
    <w:rsid w:val="000C1FF9"/>
    <w:rsid w:val="000C21A9"/>
    <w:rsid w:val="000C2612"/>
    <w:rsid w:val="000C266A"/>
    <w:rsid w:val="000C2705"/>
    <w:rsid w:val="000C27BB"/>
    <w:rsid w:val="000C2957"/>
    <w:rsid w:val="000C3108"/>
    <w:rsid w:val="000C3236"/>
    <w:rsid w:val="000C326D"/>
    <w:rsid w:val="000C334E"/>
    <w:rsid w:val="000C39C3"/>
    <w:rsid w:val="000C39D6"/>
    <w:rsid w:val="000C39E3"/>
    <w:rsid w:val="000C3E87"/>
    <w:rsid w:val="000C3F13"/>
    <w:rsid w:val="000C40BD"/>
    <w:rsid w:val="000C416B"/>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AFA"/>
    <w:rsid w:val="000C5EA4"/>
    <w:rsid w:val="000C5EBC"/>
    <w:rsid w:val="000C5FFF"/>
    <w:rsid w:val="000C6016"/>
    <w:rsid w:val="000C612F"/>
    <w:rsid w:val="000C6562"/>
    <w:rsid w:val="000C657C"/>
    <w:rsid w:val="000C68C9"/>
    <w:rsid w:val="000C6D72"/>
    <w:rsid w:val="000C6E31"/>
    <w:rsid w:val="000C6F7A"/>
    <w:rsid w:val="000C7148"/>
    <w:rsid w:val="000C7227"/>
    <w:rsid w:val="000C77FF"/>
    <w:rsid w:val="000C7918"/>
    <w:rsid w:val="000C7A58"/>
    <w:rsid w:val="000C7AFE"/>
    <w:rsid w:val="000C7C3F"/>
    <w:rsid w:val="000C7D84"/>
    <w:rsid w:val="000C7DFF"/>
    <w:rsid w:val="000D03BC"/>
    <w:rsid w:val="000D04CB"/>
    <w:rsid w:val="000D053C"/>
    <w:rsid w:val="000D05C5"/>
    <w:rsid w:val="000D071C"/>
    <w:rsid w:val="000D07D5"/>
    <w:rsid w:val="000D0E7C"/>
    <w:rsid w:val="000D0EFE"/>
    <w:rsid w:val="000D0FFB"/>
    <w:rsid w:val="000D10C4"/>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DB"/>
    <w:rsid w:val="000D4D94"/>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9A"/>
    <w:rsid w:val="000E39B2"/>
    <w:rsid w:val="000E3C27"/>
    <w:rsid w:val="000E3E15"/>
    <w:rsid w:val="000E4541"/>
    <w:rsid w:val="000E482F"/>
    <w:rsid w:val="000E487E"/>
    <w:rsid w:val="000E4B3F"/>
    <w:rsid w:val="000E4C57"/>
    <w:rsid w:val="000E4E42"/>
    <w:rsid w:val="000E4FBE"/>
    <w:rsid w:val="000E50B9"/>
    <w:rsid w:val="000E5330"/>
    <w:rsid w:val="000E5374"/>
    <w:rsid w:val="000E5680"/>
    <w:rsid w:val="000E56DD"/>
    <w:rsid w:val="000E5995"/>
    <w:rsid w:val="000E5A02"/>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F31"/>
    <w:rsid w:val="000F1262"/>
    <w:rsid w:val="000F128F"/>
    <w:rsid w:val="000F12C8"/>
    <w:rsid w:val="000F16F6"/>
    <w:rsid w:val="000F1911"/>
    <w:rsid w:val="000F1AB4"/>
    <w:rsid w:val="000F1AE1"/>
    <w:rsid w:val="000F1B4C"/>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08"/>
    <w:rsid w:val="000F5C88"/>
    <w:rsid w:val="000F5D61"/>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0F7F0C"/>
    <w:rsid w:val="001004BD"/>
    <w:rsid w:val="001004C2"/>
    <w:rsid w:val="00100796"/>
    <w:rsid w:val="001007A0"/>
    <w:rsid w:val="00100C22"/>
    <w:rsid w:val="00100DA1"/>
    <w:rsid w:val="0010131B"/>
    <w:rsid w:val="001014F2"/>
    <w:rsid w:val="001018D7"/>
    <w:rsid w:val="00101B02"/>
    <w:rsid w:val="00101CF8"/>
    <w:rsid w:val="00101D99"/>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3F"/>
    <w:rsid w:val="00112A02"/>
    <w:rsid w:val="00112C8C"/>
    <w:rsid w:val="00112CA4"/>
    <w:rsid w:val="00113034"/>
    <w:rsid w:val="00113129"/>
    <w:rsid w:val="001131CB"/>
    <w:rsid w:val="001136CF"/>
    <w:rsid w:val="0011385B"/>
    <w:rsid w:val="00113936"/>
    <w:rsid w:val="00113B39"/>
    <w:rsid w:val="00113B5D"/>
    <w:rsid w:val="00113BA0"/>
    <w:rsid w:val="00113C08"/>
    <w:rsid w:val="0011415B"/>
    <w:rsid w:val="001141FE"/>
    <w:rsid w:val="00114362"/>
    <w:rsid w:val="00114411"/>
    <w:rsid w:val="00114553"/>
    <w:rsid w:val="001146F6"/>
    <w:rsid w:val="00114766"/>
    <w:rsid w:val="0011499C"/>
    <w:rsid w:val="00114B5B"/>
    <w:rsid w:val="00114D24"/>
    <w:rsid w:val="00115ABD"/>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E89"/>
    <w:rsid w:val="0012233C"/>
    <w:rsid w:val="001223EA"/>
    <w:rsid w:val="001224CC"/>
    <w:rsid w:val="0012283D"/>
    <w:rsid w:val="00122B04"/>
    <w:rsid w:val="0012324A"/>
    <w:rsid w:val="00123357"/>
    <w:rsid w:val="001236D4"/>
    <w:rsid w:val="001236D7"/>
    <w:rsid w:val="001237AD"/>
    <w:rsid w:val="00123902"/>
    <w:rsid w:val="00123952"/>
    <w:rsid w:val="00123AB8"/>
    <w:rsid w:val="00123B3A"/>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5F0"/>
    <w:rsid w:val="001257A8"/>
    <w:rsid w:val="001257B0"/>
    <w:rsid w:val="001259CC"/>
    <w:rsid w:val="00125B8E"/>
    <w:rsid w:val="00125E2D"/>
    <w:rsid w:val="001260FC"/>
    <w:rsid w:val="00126166"/>
    <w:rsid w:val="001262D6"/>
    <w:rsid w:val="0012639D"/>
    <w:rsid w:val="0012692B"/>
    <w:rsid w:val="00126F51"/>
    <w:rsid w:val="001272CC"/>
    <w:rsid w:val="001279BB"/>
    <w:rsid w:val="00127B35"/>
    <w:rsid w:val="00127C15"/>
    <w:rsid w:val="00127F10"/>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B9E"/>
    <w:rsid w:val="00133C3B"/>
    <w:rsid w:val="00133C89"/>
    <w:rsid w:val="00133CBE"/>
    <w:rsid w:val="00133D6F"/>
    <w:rsid w:val="00133FDA"/>
    <w:rsid w:val="0013456B"/>
    <w:rsid w:val="001345EE"/>
    <w:rsid w:val="001349FE"/>
    <w:rsid w:val="00134AC5"/>
    <w:rsid w:val="00134D22"/>
    <w:rsid w:val="00134D3B"/>
    <w:rsid w:val="00134DCC"/>
    <w:rsid w:val="0013502F"/>
    <w:rsid w:val="00135074"/>
    <w:rsid w:val="001350F1"/>
    <w:rsid w:val="001352ED"/>
    <w:rsid w:val="00135307"/>
    <w:rsid w:val="00135325"/>
    <w:rsid w:val="001354DF"/>
    <w:rsid w:val="00135730"/>
    <w:rsid w:val="00135BAF"/>
    <w:rsid w:val="00135CEF"/>
    <w:rsid w:val="00135F93"/>
    <w:rsid w:val="00136525"/>
    <w:rsid w:val="00136639"/>
    <w:rsid w:val="001369FF"/>
    <w:rsid w:val="00136A3B"/>
    <w:rsid w:val="00136C1B"/>
    <w:rsid w:val="00136D48"/>
    <w:rsid w:val="00136DD0"/>
    <w:rsid w:val="00136EDE"/>
    <w:rsid w:val="00136F4C"/>
    <w:rsid w:val="00137446"/>
    <w:rsid w:val="0013763F"/>
    <w:rsid w:val="001377B0"/>
    <w:rsid w:val="001379AC"/>
    <w:rsid w:val="00137F0A"/>
    <w:rsid w:val="00140281"/>
    <w:rsid w:val="00140293"/>
    <w:rsid w:val="00140483"/>
    <w:rsid w:val="00140835"/>
    <w:rsid w:val="00140936"/>
    <w:rsid w:val="001409BA"/>
    <w:rsid w:val="001409D0"/>
    <w:rsid w:val="00140A49"/>
    <w:rsid w:val="00140BDB"/>
    <w:rsid w:val="00140C5A"/>
    <w:rsid w:val="001410D1"/>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523"/>
    <w:rsid w:val="0015172F"/>
    <w:rsid w:val="0015190B"/>
    <w:rsid w:val="00151C6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F30"/>
    <w:rsid w:val="001567F9"/>
    <w:rsid w:val="00156952"/>
    <w:rsid w:val="00156D24"/>
    <w:rsid w:val="00156E08"/>
    <w:rsid w:val="00156F5C"/>
    <w:rsid w:val="0015774B"/>
    <w:rsid w:val="001577FE"/>
    <w:rsid w:val="00157A07"/>
    <w:rsid w:val="00157B11"/>
    <w:rsid w:val="001600DA"/>
    <w:rsid w:val="00160137"/>
    <w:rsid w:val="0016015C"/>
    <w:rsid w:val="00160181"/>
    <w:rsid w:val="00160615"/>
    <w:rsid w:val="00160C04"/>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CBD"/>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CA6"/>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76D"/>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327E"/>
    <w:rsid w:val="00193401"/>
    <w:rsid w:val="001934B1"/>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DCB"/>
    <w:rsid w:val="00194F1C"/>
    <w:rsid w:val="00194FCB"/>
    <w:rsid w:val="00195479"/>
    <w:rsid w:val="00195625"/>
    <w:rsid w:val="00195800"/>
    <w:rsid w:val="00195B6C"/>
    <w:rsid w:val="00195E7E"/>
    <w:rsid w:val="00195E8E"/>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D3"/>
    <w:rsid w:val="001A2C93"/>
    <w:rsid w:val="001A2D39"/>
    <w:rsid w:val="001A32F9"/>
    <w:rsid w:val="001A364B"/>
    <w:rsid w:val="001A3694"/>
    <w:rsid w:val="001A36F8"/>
    <w:rsid w:val="001A39CD"/>
    <w:rsid w:val="001A3A61"/>
    <w:rsid w:val="001A3AC9"/>
    <w:rsid w:val="001A3CC8"/>
    <w:rsid w:val="001A4046"/>
    <w:rsid w:val="001A429C"/>
    <w:rsid w:val="001A45A8"/>
    <w:rsid w:val="001A4604"/>
    <w:rsid w:val="001A46B7"/>
    <w:rsid w:val="001A46DD"/>
    <w:rsid w:val="001A4800"/>
    <w:rsid w:val="001A4924"/>
    <w:rsid w:val="001A4A19"/>
    <w:rsid w:val="001A5389"/>
    <w:rsid w:val="001A55CB"/>
    <w:rsid w:val="001A58CD"/>
    <w:rsid w:val="001A5A1B"/>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60E"/>
    <w:rsid w:val="001B1785"/>
    <w:rsid w:val="001B18EF"/>
    <w:rsid w:val="001B19DE"/>
    <w:rsid w:val="001B1ABD"/>
    <w:rsid w:val="001B1CB6"/>
    <w:rsid w:val="001B1D0D"/>
    <w:rsid w:val="001B1E2E"/>
    <w:rsid w:val="001B1FCE"/>
    <w:rsid w:val="001B2A8B"/>
    <w:rsid w:val="001B2B18"/>
    <w:rsid w:val="001B2D33"/>
    <w:rsid w:val="001B2D86"/>
    <w:rsid w:val="001B2F97"/>
    <w:rsid w:val="001B2FA1"/>
    <w:rsid w:val="001B32F8"/>
    <w:rsid w:val="001B36A5"/>
    <w:rsid w:val="001B3780"/>
    <w:rsid w:val="001B3A24"/>
    <w:rsid w:val="001B3E88"/>
    <w:rsid w:val="001B4715"/>
    <w:rsid w:val="001B487A"/>
    <w:rsid w:val="001B4C78"/>
    <w:rsid w:val="001B4ED9"/>
    <w:rsid w:val="001B519D"/>
    <w:rsid w:val="001B52BB"/>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325"/>
    <w:rsid w:val="001C4518"/>
    <w:rsid w:val="001C48A6"/>
    <w:rsid w:val="001C48F6"/>
    <w:rsid w:val="001C49CA"/>
    <w:rsid w:val="001C4B41"/>
    <w:rsid w:val="001C4C79"/>
    <w:rsid w:val="001C4D1E"/>
    <w:rsid w:val="001C4EAD"/>
    <w:rsid w:val="001C4F74"/>
    <w:rsid w:val="001C5184"/>
    <w:rsid w:val="001C54A9"/>
    <w:rsid w:val="001C58B9"/>
    <w:rsid w:val="001C58BE"/>
    <w:rsid w:val="001C5A7B"/>
    <w:rsid w:val="001C5B15"/>
    <w:rsid w:val="001C5F9E"/>
    <w:rsid w:val="001C62E0"/>
    <w:rsid w:val="001C64F8"/>
    <w:rsid w:val="001C65AA"/>
    <w:rsid w:val="001C670F"/>
    <w:rsid w:val="001C6A1C"/>
    <w:rsid w:val="001C704B"/>
    <w:rsid w:val="001C71DF"/>
    <w:rsid w:val="001C731E"/>
    <w:rsid w:val="001C75BE"/>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15A"/>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342"/>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5F6"/>
    <w:rsid w:val="00210788"/>
    <w:rsid w:val="002109FF"/>
    <w:rsid w:val="00210C76"/>
    <w:rsid w:val="00210E6B"/>
    <w:rsid w:val="00210FE5"/>
    <w:rsid w:val="002112B3"/>
    <w:rsid w:val="00211434"/>
    <w:rsid w:val="0021164C"/>
    <w:rsid w:val="00211797"/>
    <w:rsid w:val="00211B03"/>
    <w:rsid w:val="00211B14"/>
    <w:rsid w:val="00211C6A"/>
    <w:rsid w:val="00211EFD"/>
    <w:rsid w:val="00212114"/>
    <w:rsid w:val="002121BA"/>
    <w:rsid w:val="002121D0"/>
    <w:rsid w:val="00212214"/>
    <w:rsid w:val="0021282E"/>
    <w:rsid w:val="002128DA"/>
    <w:rsid w:val="0021293B"/>
    <w:rsid w:val="00212FA6"/>
    <w:rsid w:val="00213074"/>
    <w:rsid w:val="00213297"/>
    <w:rsid w:val="002132C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EFE"/>
    <w:rsid w:val="0022030D"/>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73E"/>
    <w:rsid w:val="002229F2"/>
    <w:rsid w:val="00222D74"/>
    <w:rsid w:val="00222FAC"/>
    <w:rsid w:val="0022310A"/>
    <w:rsid w:val="002232F6"/>
    <w:rsid w:val="0022333A"/>
    <w:rsid w:val="0022344F"/>
    <w:rsid w:val="0022391E"/>
    <w:rsid w:val="00223C27"/>
    <w:rsid w:val="00223E0D"/>
    <w:rsid w:val="00223ED9"/>
    <w:rsid w:val="00223F37"/>
    <w:rsid w:val="002243CC"/>
    <w:rsid w:val="0022445E"/>
    <w:rsid w:val="00224580"/>
    <w:rsid w:val="002245D1"/>
    <w:rsid w:val="00224C87"/>
    <w:rsid w:val="002252B4"/>
    <w:rsid w:val="00225660"/>
    <w:rsid w:val="002256F7"/>
    <w:rsid w:val="00225BEB"/>
    <w:rsid w:val="00225C20"/>
    <w:rsid w:val="00225E6C"/>
    <w:rsid w:val="00225F39"/>
    <w:rsid w:val="0022606D"/>
    <w:rsid w:val="00226542"/>
    <w:rsid w:val="0022696A"/>
    <w:rsid w:val="00226C1A"/>
    <w:rsid w:val="00226CCE"/>
    <w:rsid w:val="00226D88"/>
    <w:rsid w:val="00226E83"/>
    <w:rsid w:val="002270B4"/>
    <w:rsid w:val="0022739C"/>
    <w:rsid w:val="00227B85"/>
    <w:rsid w:val="00227C5A"/>
    <w:rsid w:val="00227D76"/>
    <w:rsid w:val="00227ECB"/>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3D9"/>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3FF0"/>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C88"/>
    <w:rsid w:val="00256FC3"/>
    <w:rsid w:val="00256FF9"/>
    <w:rsid w:val="00257E3D"/>
    <w:rsid w:val="002606DD"/>
    <w:rsid w:val="00260734"/>
    <w:rsid w:val="002609CD"/>
    <w:rsid w:val="00260A27"/>
    <w:rsid w:val="00260A9D"/>
    <w:rsid w:val="00260B63"/>
    <w:rsid w:val="00260CE7"/>
    <w:rsid w:val="00260D78"/>
    <w:rsid w:val="00260E50"/>
    <w:rsid w:val="0026101D"/>
    <w:rsid w:val="00261048"/>
    <w:rsid w:val="00261121"/>
    <w:rsid w:val="0026193A"/>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438"/>
    <w:rsid w:val="002645E8"/>
    <w:rsid w:val="002648B1"/>
    <w:rsid w:val="002648CF"/>
    <w:rsid w:val="00264DF6"/>
    <w:rsid w:val="00264E8F"/>
    <w:rsid w:val="00264EE9"/>
    <w:rsid w:val="00265406"/>
    <w:rsid w:val="00265684"/>
    <w:rsid w:val="002656AF"/>
    <w:rsid w:val="002656FA"/>
    <w:rsid w:val="00265C19"/>
    <w:rsid w:val="00265E40"/>
    <w:rsid w:val="00265E9B"/>
    <w:rsid w:val="00266239"/>
    <w:rsid w:val="00266789"/>
    <w:rsid w:val="00266AF7"/>
    <w:rsid w:val="00266EAA"/>
    <w:rsid w:val="0026715D"/>
    <w:rsid w:val="002675C9"/>
    <w:rsid w:val="0026782C"/>
    <w:rsid w:val="00267AE1"/>
    <w:rsid w:val="00267F0D"/>
    <w:rsid w:val="00270324"/>
    <w:rsid w:val="0027061D"/>
    <w:rsid w:val="002706E7"/>
    <w:rsid w:val="0027095E"/>
    <w:rsid w:val="00270ADD"/>
    <w:rsid w:val="00270E2F"/>
    <w:rsid w:val="00271180"/>
    <w:rsid w:val="00271336"/>
    <w:rsid w:val="002713DF"/>
    <w:rsid w:val="002718C2"/>
    <w:rsid w:val="00271C75"/>
    <w:rsid w:val="00271E27"/>
    <w:rsid w:val="00271EBD"/>
    <w:rsid w:val="00271FA5"/>
    <w:rsid w:val="00272176"/>
    <w:rsid w:val="002721E0"/>
    <w:rsid w:val="0027259E"/>
    <w:rsid w:val="00272826"/>
    <w:rsid w:val="0027299A"/>
    <w:rsid w:val="00272C3F"/>
    <w:rsid w:val="002733B6"/>
    <w:rsid w:val="00273EEE"/>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12"/>
    <w:rsid w:val="00282444"/>
    <w:rsid w:val="00282540"/>
    <w:rsid w:val="0028254C"/>
    <w:rsid w:val="002826EE"/>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5CD"/>
    <w:rsid w:val="00290888"/>
    <w:rsid w:val="00290934"/>
    <w:rsid w:val="00290A0C"/>
    <w:rsid w:val="00290A69"/>
    <w:rsid w:val="00290A81"/>
    <w:rsid w:val="00290F41"/>
    <w:rsid w:val="00290F54"/>
    <w:rsid w:val="00291C8E"/>
    <w:rsid w:val="00291EE4"/>
    <w:rsid w:val="00291F61"/>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F49"/>
    <w:rsid w:val="00296025"/>
    <w:rsid w:val="002963CC"/>
    <w:rsid w:val="0029641F"/>
    <w:rsid w:val="002964B5"/>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9EC"/>
    <w:rsid w:val="002A3A05"/>
    <w:rsid w:val="002A3D44"/>
    <w:rsid w:val="002A3F18"/>
    <w:rsid w:val="002A3F43"/>
    <w:rsid w:val="002A4318"/>
    <w:rsid w:val="002A4744"/>
    <w:rsid w:val="002A48D3"/>
    <w:rsid w:val="002A4920"/>
    <w:rsid w:val="002A538E"/>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5AA"/>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3AD"/>
    <w:rsid w:val="002B74A2"/>
    <w:rsid w:val="002B7579"/>
    <w:rsid w:val="002B775E"/>
    <w:rsid w:val="002B7949"/>
    <w:rsid w:val="002B7ADA"/>
    <w:rsid w:val="002B7D8F"/>
    <w:rsid w:val="002C053D"/>
    <w:rsid w:val="002C0670"/>
    <w:rsid w:val="002C09EF"/>
    <w:rsid w:val="002C0BA3"/>
    <w:rsid w:val="002C0BBE"/>
    <w:rsid w:val="002C0C31"/>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C32"/>
    <w:rsid w:val="002C2F2D"/>
    <w:rsid w:val="002C324D"/>
    <w:rsid w:val="002C3326"/>
    <w:rsid w:val="002C3514"/>
    <w:rsid w:val="002C365A"/>
    <w:rsid w:val="002C36B0"/>
    <w:rsid w:val="002C3892"/>
    <w:rsid w:val="002C3C0B"/>
    <w:rsid w:val="002C3C96"/>
    <w:rsid w:val="002C3CCD"/>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D87"/>
    <w:rsid w:val="002D1EA2"/>
    <w:rsid w:val="002D1F74"/>
    <w:rsid w:val="002D1F92"/>
    <w:rsid w:val="002D1FEA"/>
    <w:rsid w:val="002D21D0"/>
    <w:rsid w:val="002D22F2"/>
    <w:rsid w:val="002D2388"/>
    <w:rsid w:val="002D23A1"/>
    <w:rsid w:val="002D25BA"/>
    <w:rsid w:val="002D26CA"/>
    <w:rsid w:val="002D287B"/>
    <w:rsid w:val="002D2906"/>
    <w:rsid w:val="002D29F2"/>
    <w:rsid w:val="002D2BE9"/>
    <w:rsid w:val="002D2C56"/>
    <w:rsid w:val="002D2D72"/>
    <w:rsid w:val="002D2ED3"/>
    <w:rsid w:val="002D2F26"/>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3AD"/>
    <w:rsid w:val="002D556D"/>
    <w:rsid w:val="002D59D0"/>
    <w:rsid w:val="002D5B32"/>
    <w:rsid w:val="002D5BF0"/>
    <w:rsid w:val="002D5DD7"/>
    <w:rsid w:val="002D60E8"/>
    <w:rsid w:val="002D623B"/>
    <w:rsid w:val="002D625F"/>
    <w:rsid w:val="002D62C9"/>
    <w:rsid w:val="002D6329"/>
    <w:rsid w:val="002D65C0"/>
    <w:rsid w:val="002D6C21"/>
    <w:rsid w:val="002D6CC5"/>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89E"/>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46A"/>
    <w:rsid w:val="002E4795"/>
    <w:rsid w:val="002E4C15"/>
    <w:rsid w:val="002E4DD0"/>
    <w:rsid w:val="002E5A0E"/>
    <w:rsid w:val="002E5C8F"/>
    <w:rsid w:val="002E5CC0"/>
    <w:rsid w:val="002E5CC2"/>
    <w:rsid w:val="002E618B"/>
    <w:rsid w:val="002E6199"/>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0D"/>
    <w:rsid w:val="002F2554"/>
    <w:rsid w:val="002F2963"/>
    <w:rsid w:val="002F2AE7"/>
    <w:rsid w:val="002F2EBE"/>
    <w:rsid w:val="002F2ECB"/>
    <w:rsid w:val="002F3397"/>
    <w:rsid w:val="002F33D2"/>
    <w:rsid w:val="002F3434"/>
    <w:rsid w:val="002F3626"/>
    <w:rsid w:val="002F3791"/>
    <w:rsid w:val="002F3904"/>
    <w:rsid w:val="002F39AC"/>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DA2"/>
    <w:rsid w:val="00314F46"/>
    <w:rsid w:val="00314F4A"/>
    <w:rsid w:val="003153D5"/>
    <w:rsid w:val="003156F6"/>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F2D"/>
    <w:rsid w:val="00323013"/>
    <w:rsid w:val="0032320B"/>
    <w:rsid w:val="00323422"/>
    <w:rsid w:val="0032365D"/>
    <w:rsid w:val="003236D0"/>
    <w:rsid w:val="0032370F"/>
    <w:rsid w:val="003237D2"/>
    <w:rsid w:val="00323832"/>
    <w:rsid w:val="003238A0"/>
    <w:rsid w:val="00323AA7"/>
    <w:rsid w:val="00323C82"/>
    <w:rsid w:val="00323DFE"/>
    <w:rsid w:val="00323F13"/>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716F"/>
    <w:rsid w:val="003274CB"/>
    <w:rsid w:val="003275A9"/>
    <w:rsid w:val="00327783"/>
    <w:rsid w:val="003279EB"/>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3D3"/>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172A"/>
    <w:rsid w:val="0035183E"/>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75E"/>
    <w:rsid w:val="00357AEF"/>
    <w:rsid w:val="00357ED0"/>
    <w:rsid w:val="00357F8B"/>
    <w:rsid w:val="003601E6"/>
    <w:rsid w:val="003601ED"/>
    <w:rsid w:val="003603E2"/>
    <w:rsid w:val="003605C0"/>
    <w:rsid w:val="003605F5"/>
    <w:rsid w:val="00360681"/>
    <w:rsid w:val="003608AE"/>
    <w:rsid w:val="00360A50"/>
    <w:rsid w:val="00360B1F"/>
    <w:rsid w:val="00360BEB"/>
    <w:rsid w:val="00361170"/>
    <w:rsid w:val="003611D0"/>
    <w:rsid w:val="00361273"/>
    <w:rsid w:val="003612AC"/>
    <w:rsid w:val="003614C6"/>
    <w:rsid w:val="003616D6"/>
    <w:rsid w:val="00361812"/>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722"/>
    <w:rsid w:val="00365904"/>
    <w:rsid w:val="003659EF"/>
    <w:rsid w:val="00365CE3"/>
    <w:rsid w:val="00365D28"/>
    <w:rsid w:val="00365D63"/>
    <w:rsid w:val="00365ED0"/>
    <w:rsid w:val="00365F7E"/>
    <w:rsid w:val="003661FE"/>
    <w:rsid w:val="003663B1"/>
    <w:rsid w:val="0036669E"/>
    <w:rsid w:val="00366F36"/>
    <w:rsid w:val="00367165"/>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2E7"/>
    <w:rsid w:val="00372745"/>
    <w:rsid w:val="00372B3D"/>
    <w:rsid w:val="00372C68"/>
    <w:rsid w:val="00372D54"/>
    <w:rsid w:val="00372F58"/>
    <w:rsid w:val="00373031"/>
    <w:rsid w:val="0037361E"/>
    <w:rsid w:val="00373790"/>
    <w:rsid w:val="0037394C"/>
    <w:rsid w:val="00373A78"/>
    <w:rsid w:val="0037410B"/>
    <w:rsid w:val="00374205"/>
    <w:rsid w:val="0037428D"/>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DF4"/>
    <w:rsid w:val="003801AE"/>
    <w:rsid w:val="003801C1"/>
    <w:rsid w:val="003803BA"/>
    <w:rsid w:val="003803BB"/>
    <w:rsid w:val="00380A59"/>
    <w:rsid w:val="00380A8D"/>
    <w:rsid w:val="00380EAE"/>
    <w:rsid w:val="00380F0F"/>
    <w:rsid w:val="003811D8"/>
    <w:rsid w:val="003812EE"/>
    <w:rsid w:val="003814AC"/>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4E53"/>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C69"/>
    <w:rsid w:val="00391C84"/>
    <w:rsid w:val="00391E44"/>
    <w:rsid w:val="00391EAE"/>
    <w:rsid w:val="00391F2F"/>
    <w:rsid w:val="00391FBD"/>
    <w:rsid w:val="00392862"/>
    <w:rsid w:val="00392F2C"/>
    <w:rsid w:val="00393224"/>
    <w:rsid w:val="00393616"/>
    <w:rsid w:val="003939A8"/>
    <w:rsid w:val="00393A43"/>
    <w:rsid w:val="00393AFC"/>
    <w:rsid w:val="00393F89"/>
    <w:rsid w:val="00394327"/>
    <w:rsid w:val="00394723"/>
    <w:rsid w:val="0039475C"/>
    <w:rsid w:val="0039480A"/>
    <w:rsid w:val="00394E9E"/>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AC"/>
    <w:rsid w:val="003A04E3"/>
    <w:rsid w:val="003A062E"/>
    <w:rsid w:val="003A08DE"/>
    <w:rsid w:val="003A0D08"/>
    <w:rsid w:val="003A0EC8"/>
    <w:rsid w:val="003A0FDD"/>
    <w:rsid w:val="003A11A9"/>
    <w:rsid w:val="003A1467"/>
    <w:rsid w:val="003A14A8"/>
    <w:rsid w:val="003A16E7"/>
    <w:rsid w:val="003A17DF"/>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FB"/>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0E"/>
    <w:rsid w:val="003A63A3"/>
    <w:rsid w:val="003A64B8"/>
    <w:rsid w:val="003A6736"/>
    <w:rsid w:val="003A6A07"/>
    <w:rsid w:val="003A6A23"/>
    <w:rsid w:val="003A6CC6"/>
    <w:rsid w:val="003A70F3"/>
    <w:rsid w:val="003A7402"/>
    <w:rsid w:val="003A7590"/>
    <w:rsid w:val="003A76FD"/>
    <w:rsid w:val="003A7956"/>
    <w:rsid w:val="003A7BAD"/>
    <w:rsid w:val="003A7BF8"/>
    <w:rsid w:val="003A7D11"/>
    <w:rsid w:val="003A7D93"/>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230"/>
    <w:rsid w:val="003D63DF"/>
    <w:rsid w:val="003D68D0"/>
    <w:rsid w:val="003D6BC1"/>
    <w:rsid w:val="003D6D00"/>
    <w:rsid w:val="003D6FC5"/>
    <w:rsid w:val="003D70AB"/>
    <w:rsid w:val="003D7105"/>
    <w:rsid w:val="003D71E3"/>
    <w:rsid w:val="003D753E"/>
    <w:rsid w:val="003D76D4"/>
    <w:rsid w:val="003D7BF6"/>
    <w:rsid w:val="003D7D37"/>
    <w:rsid w:val="003D7D78"/>
    <w:rsid w:val="003D7E17"/>
    <w:rsid w:val="003E0250"/>
    <w:rsid w:val="003E03BD"/>
    <w:rsid w:val="003E04BC"/>
    <w:rsid w:val="003E0508"/>
    <w:rsid w:val="003E064D"/>
    <w:rsid w:val="003E0775"/>
    <w:rsid w:val="003E0B5E"/>
    <w:rsid w:val="003E0BEF"/>
    <w:rsid w:val="003E0E59"/>
    <w:rsid w:val="003E11C1"/>
    <w:rsid w:val="003E123D"/>
    <w:rsid w:val="003E127E"/>
    <w:rsid w:val="003E132A"/>
    <w:rsid w:val="003E1330"/>
    <w:rsid w:val="003E1692"/>
    <w:rsid w:val="003E1A59"/>
    <w:rsid w:val="003E1B79"/>
    <w:rsid w:val="003E1C9D"/>
    <w:rsid w:val="003E1F2C"/>
    <w:rsid w:val="003E1F4A"/>
    <w:rsid w:val="003E219E"/>
    <w:rsid w:val="003E21F5"/>
    <w:rsid w:val="003E25B9"/>
    <w:rsid w:val="003E2613"/>
    <w:rsid w:val="003E2656"/>
    <w:rsid w:val="003E2AF3"/>
    <w:rsid w:val="003E2BD9"/>
    <w:rsid w:val="003E2E93"/>
    <w:rsid w:val="003E2EA5"/>
    <w:rsid w:val="003E2FF0"/>
    <w:rsid w:val="003E336C"/>
    <w:rsid w:val="003E3673"/>
    <w:rsid w:val="003E383A"/>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314F"/>
    <w:rsid w:val="003F3BD4"/>
    <w:rsid w:val="003F3C4B"/>
    <w:rsid w:val="003F3E09"/>
    <w:rsid w:val="003F4497"/>
    <w:rsid w:val="003F44A5"/>
    <w:rsid w:val="003F44DE"/>
    <w:rsid w:val="003F4504"/>
    <w:rsid w:val="003F456F"/>
    <w:rsid w:val="003F486B"/>
    <w:rsid w:val="003F49C3"/>
    <w:rsid w:val="003F4AA6"/>
    <w:rsid w:val="003F5132"/>
    <w:rsid w:val="003F53C6"/>
    <w:rsid w:val="003F5419"/>
    <w:rsid w:val="003F5490"/>
    <w:rsid w:val="003F59AE"/>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1EF"/>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62B"/>
    <w:rsid w:val="00414753"/>
    <w:rsid w:val="004147C3"/>
    <w:rsid w:val="00414A20"/>
    <w:rsid w:val="00415087"/>
    <w:rsid w:val="004151CC"/>
    <w:rsid w:val="00415201"/>
    <w:rsid w:val="004152C5"/>
    <w:rsid w:val="004158BE"/>
    <w:rsid w:val="004159AC"/>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D97"/>
    <w:rsid w:val="00435F5A"/>
    <w:rsid w:val="00435F8A"/>
    <w:rsid w:val="00435F8F"/>
    <w:rsid w:val="0043605B"/>
    <w:rsid w:val="0043619A"/>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55"/>
    <w:rsid w:val="0044071D"/>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E75"/>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353"/>
    <w:rsid w:val="004503D5"/>
    <w:rsid w:val="0045046D"/>
    <w:rsid w:val="004504B7"/>
    <w:rsid w:val="00450A43"/>
    <w:rsid w:val="00450A57"/>
    <w:rsid w:val="00450B6A"/>
    <w:rsid w:val="00450F23"/>
    <w:rsid w:val="0045141B"/>
    <w:rsid w:val="00451875"/>
    <w:rsid w:val="00451A57"/>
    <w:rsid w:val="00451ACA"/>
    <w:rsid w:val="00451F73"/>
    <w:rsid w:val="00452243"/>
    <w:rsid w:val="004526DA"/>
    <w:rsid w:val="00452728"/>
    <w:rsid w:val="00452C09"/>
    <w:rsid w:val="00452E83"/>
    <w:rsid w:val="00452EB9"/>
    <w:rsid w:val="004534D7"/>
    <w:rsid w:val="00453510"/>
    <w:rsid w:val="0045371A"/>
    <w:rsid w:val="00453765"/>
    <w:rsid w:val="00453A16"/>
    <w:rsid w:val="00453C2C"/>
    <w:rsid w:val="00453CF6"/>
    <w:rsid w:val="00453E23"/>
    <w:rsid w:val="00453E52"/>
    <w:rsid w:val="00453ED9"/>
    <w:rsid w:val="00454106"/>
    <w:rsid w:val="0045416C"/>
    <w:rsid w:val="0045431A"/>
    <w:rsid w:val="00454399"/>
    <w:rsid w:val="004543C9"/>
    <w:rsid w:val="0045479C"/>
    <w:rsid w:val="004548EB"/>
    <w:rsid w:val="0045496A"/>
    <w:rsid w:val="00454A0B"/>
    <w:rsid w:val="00454A66"/>
    <w:rsid w:val="00454BED"/>
    <w:rsid w:val="00454CA3"/>
    <w:rsid w:val="00454D5A"/>
    <w:rsid w:val="00454F85"/>
    <w:rsid w:val="00455294"/>
    <w:rsid w:val="00455357"/>
    <w:rsid w:val="004558A2"/>
    <w:rsid w:val="00455A19"/>
    <w:rsid w:val="00455DA1"/>
    <w:rsid w:val="004562B6"/>
    <w:rsid w:val="0045644F"/>
    <w:rsid w:val="004564B9"/>
    <w:rsid w:val="004564CD"/>
    <w:rsid w:val="0045651B"/>
    <w:rsid w:val="00456722"/>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A8"/>
    <w:rsid w:val="00462829"/>
    <w:rsid w:val="00462868"/>
    <w:rsid w:val="00462CD7"/>
    <w:rsid w:val="004632D1"/>
    <w:rsid w:val="00463327"/>
    <w:rsid w:val="004634C4"/>
    <w:rsid w:val="004637EC"/>
    <w:rsid w:val="00463907"/>
    <w:rsid w:val="00463D49"/>
    <w:rsid w:val="00463E01"/>
    <w:rsid w:val="00464722"/>
    <w:rsid w:val="0046482B"/>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5CA"/>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08"/>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682"/>
    <w:rsid w:val="004A1E1D"/>
    <w:rsid w:val="004A1FCA"/>
    <w:rsid w:val="004A20C2"/>
    <w:rsid w:val="004A21C7"/>
    <w:rsid w:val="004A2905"/>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FDC"/>
    <w:rsid w:val="004B104D"/>
    <w:rsid w:val="004B13D7"/>
    <w:rsid w:val="004B15F9"/>
    <w:rsid w:val="004B161C"/>
    <w:rsid w:val="004B17A5"/>
    <w:rsid w:val="004B1CF0"/>
    <w:rsid w:val="004B1EC1"/>
    <w:rsid w:val="004B20D9"/>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58C"/>
    <w:rsid w:val="004D1CE8"/>
    <w:rsid w:val="004D1D55"/>
    <w:rsid w:val="004D1E0F"/>
    <w:rsid w:val="004D1E1D"/>
    <w:rsid w:val="004D1E5B"/>
    <w:rsid w:val="004D22C6"/>
    <w:rsid w:val="004D22F5"/>
    <w:rsid w:val="004D238A"/>
    <w:rsid w:val="004D251C"/>
    <w:rsid w:val="004D2552"/>
    <w:rsid w:val="004D2611"/>
    <w:rsid w:val="004D2635"/>
    <w:rsid w:val="004D296E"/>
    <w:rsid w:val="004D2A90"/>
    <w:rsid w:val="004D2A9C"/>
    <w:rsid w:val="004D2B99"/>
    <w:rsid w:val="004D2CEE"/>
    <w:rsid w:val="004D3270"/>
    <w:rsid w:val="004D3340"/>
    <w:rsid w:val="004D3517"/>
    <w:rsid w:val="004D3557"/>
    <w:rsid w:val="004D35B1"/>
    <w:rsid w:val="004D35B3"/>
    <w:rsid w:val="004D3AA8"/>
    <w:rsid w:val="004D3E27"/>
    <w:rsid w:val="004D3F7F"/>
    <w:rsid w:val="004D42D5"/>
    <w:rsid w:val="004D4369"/>
    <w:rsid w:val="004D4584"/>
    <w:rsid w:val="004D462D"/>
    <w:rsid w:val="004D4747"/>
    <w:rsid w:val="004D4FD0"/>
    <w:rsid w:val="004D5183"/>
    <w:rsid w:val="004D51AB"/>
    <w:rsid w:val="004D576D"/>
    <w:rsid w:val="004D6275"/>
    <w:rsid w:val="004D62CE"/>
    <w:rsid w:val="004D64B7"/>
    <w:rsid w:val="004D64C5"/>
    <w:rsid w:val="004D66D4"/>
    <w:rsid w:val="004D67F6"/>
    <w:rsid w:val="004D69E5"/>
    <w:rsid w:val="004D6A5E"/>
    <w:rsid w:val="004D6BE4"/>
    <w:rsid w:val="004D6CFF"/>
    <w:rsid w:val="004D6EDB"/>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98"/>
    <w:rsid w:val="004E1ABB"/>
    <w:rsid w:val="004E1C7F"/>
    <w:rsid w:val="004E219B"/>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07E"/>
    <w:rsid w:val="004E74F4"/>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D68"/>
    <w:rsid w:val="004F7E33"/>
    <w:rsid w:val="004F7FB9"/>
    <w:rsid w:val="0050001F"/>
    <w:rsid w:val="005000B3"/>
    <w:rsid w:val="00500573"/>
    <w:rsid w:val="005007E4"/>
    <w:rsid w:val="0050080B"/>
    <w:rsid w:val="00500BAB"/>
    <w:rsid w:val="00500C30"/>
    <w:rsid w:val="00500C8A"/>
    <w:rsid w:val="00500CF9"/>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900"/>
    <w:rsid w:val="00502F12"/>
    <w:rsid w:val="00502F4B"/>
    <w:rsid w:val="005031B9"/>
    <w:rsid w:val="00503211"/>
    <w:rsid w:val="0050325B"/>
    <w:rsid w:val="00503449"/>
    <w:rsid w:val="005034BC"/>
    <w:rsid w:val="0050352A"/>
    <w:rsid w:val="0050358D"/>
    <w:rsid w:val="005035D6"/>
    <w:rsid w:val="0050361B"/>
    <w:rsid w:val="005037BA"/>
    <w:rsid w:val="00503C4E"/>
    <w:rsid w:val="00503FB2"/>
    <w:rsid w:val="0050408E"/>
    <w:rsid w:val="00504224"/>
    <w:rsid w:val="005042C3"/>
    <w:rsid w:val="005044BD"/>
    <w:rsid w:val="005045F3"/>
    <w:rsid w:val="0050487C"/>
    <w:rsid w:val="00504F08"/>
    <w:rsid w:val="00504F63"/>
    <w:rsid w:val="00505061"/>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7019"/>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02"/>
    <w:rsid w:val="00520DAC"/>
    <w:rsid w:val="00520EBB"/>
    <w:rsid w:val="00520EF6"/>
    <w:rsid w:val="0052126B"/>
    <w:rsid w:val="005212E4"/>
    <w:rsid w:val="00521977"/>
    <w:rsid w:val="0052219D"/>
    <w:rsid w:val="005221A5"/>
    <w:rsid w:val="005222CF"/>
    <w:rsid w:val="005222FF"/>
    <w:rsid w:val="00522424"/>
    <w:rsid w:val="0052276D"/>
    <w:rsid w:val="005229E4"/>
    <w:rsid w:val="00522AAA"/>
    <w:rsid w:val="00522AE3"/>
    <w:rsid w:val="00522E28"/>
    <w:rsid w:val="00522F82"/>
    <w:rsid w:val="00522FE8"/>
    <w:rsid w:val="0052308E"/>
    <w:rsid w:val="00523441"/>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6264"/>
    <w:rsid w:val="005564C6"/>
    <w:rsid w:val="00556653"/>
    <w:rsid w:val="00556694"/>
    <w:rsid w:val="0055671D"/>
    <w:rsid w:val="00556807"/>
    <w:rsid w:val="00556828"/>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D18"/>
    <w:rsid w:val="0056104D"/>
    <w:rsid w:val="00561107"/>
    <w:rsid w:val="005612F0"/>
    <w:rsid w:val="00561353"/>
    <w:rsid w:val="00561380"/>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66C"/>
    <w:rsid w:val="0056584A"/>
    <w:rsid w:val="00565959"/>
    <w:rsid w:val="00565A0F"/>
    <w:rsid w:val="00565A22"/>
    <w:rsid w:val="00565ADD"/>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D3"/>
    <w:rsid w:val="005712DE"/>
    <w:rsid w:val="005713CD"/>
    <w:rsid w:val="0057156A"/>
    <w:rsid w:val="00571579"/>
    <w:rsid w:val="0057164E"/>
    <w:rsid w:val="0057189B"/>
    <w:rsid w:val="00571BC7"/>
    <w:rsid w:val="00571C39"/>
    <w:rsid w:val="00571C78"/>
    <w:rsid w:val="00571DD0"/>
    <w:rsid w:val="00571F22"/>
    <w:rsid w:val="00571F7D"/>
    <w:rsid w:val="005722C9"/>
    <w:rsid w:val="0057247A"/>
    <w:rsid w:val="00572546"/>
    <w:rsid w:val="005725E8"/>
    <w:rsid w:val="005725FA"/>
    <w:rsid w:val="005726D2"/>
    <w:rsid w:val="00572A0F"/>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6FE9"/>
    <w:rsid w:val="0057714C"/>
    <w:rsid w:val="00577171"/>
    <w:rsid w:val="005771EE"/>
    <w:rsid w:val="00577243"/>
    <w:rsid w:val="005772CF"/>
    <w:rsid w:val="00577378"/>
    <w:rsid w:val="00577810"/>
    <w:rsid w:val="00577A40"/>
    <w:rsid w:val="00577B87"/>
    <w:rsid w:val="00577C91"/>
    <w:rsid w:val="00577D03"/>
    <w:rsid w:val="00577FA2"/>
    <w:rsid w:val="005803AF"/>
    <w:rsid w:val="005804CA"/>
    <w:rsid w:val="005808A7"/>
    <w:rsid w:val="00580954"/>
    <w:rsid w:val="005809D4"/>
    <w:rsid w:val="00581290"/>
    <w:rsid w:val="005814BF"/>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945"/>
    <w:rsid w:val="00593A0B"/>
    <w:rsid w:val="00593C39"/>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2FE"/>
    <w:rsid w:val="005A35B7"/>
    <w:rsid w:val="005A37E8"/>
    <w:rsid w:val="005A3824"/>
    <w:rsid w:val="005A3844"/>
    <w:rsid w:val="005A3E3D"/>
    <w:rsid w:val="005A4156"/>
    <w:rsid w:val="005A41E9"/>
    <w:rsid w:val="005A434F"/>
    <w:rsid w:val="005A4C4D"/>
    <w:rsid w:val="005A4CD6"/>
    <w:rsid w:val="005A4DC2"/>
    <w:rsid w:val="005A4DCE"/>
    <w:rsid w:val="005A55A6"/>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F14"/>
    <w:rsid w:val="005B408B"/>
    <w:rsid w:val="005B40D5"/>
    <w:rsid w:val="005B4220"/>
    <w:rsid w:val="005B4BA5"/>
    <w:rsid w:val="005B4D18"/>
    <w:rsid w:val="005B4F13"/>
    <w:rsid w:val="005B4F47"/>
    <w:rsid w:val="005B4FDC"/>
    <w:rsid w:val="005B5304"/>
    <w:rsid w:val="005B5341"/>
    <w:rsid w:val="005B5504"/>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83F"/>
    <w:rsid w:val="005C6A5E"/>
    <w:rsid w:val="005C6ADE"/>
    <w:rsid w:val="005C6CA7"/>
    <w:rsid w:val="005C6F74"/>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AB"/>
    <w:rsid w:val="005D3BF6"/>
    <w:rsid w:val="005D3C34"/>
    <w:rsid w:val="005D4C92"/>
    <w:rsid w:val="005D4F0E"/>
    <w:rsid w:val="005D516C"/>
    <w:rsid w:val="005D519E"/>
    <w:rsid w:val="005D53C3"/>
    <w:rsid w:val="005D5483"/>
    <w:rsid w:val="005D552E"/>
    <w:rsid w:val="005D561D"/>
    <w:rsid w:val="005D57AF"/>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47B0"/>
    <w:rsid w:val="005E4850"/>
    <w:rsid w:val="005E4912"/>
    <w:rsid w:val="005E49CA"/>
    <w:rsid w:val="005E4A99"/>
    <w:rsid w:val="005E4D35"/>
    <w:rsid w:val="005E5086"/>
    <w:rsid w:val="005E50BA"/>
    <w:rsid w:val="005E55D0"/>
    <w:rsid w:val="005E589C"/>
    <w:rsid w:val="005E5D4B"/>
    <w:rsid w:val="005E5DC9"/>
    <w:rsid w:val="005E5E56"/>
    <w:rsid w:val="005E5FF1"/>
    <w:rsid w:val="005E6110"/>
    <w:rsid w:val="005E6123"/>
    <w:rsid w:val="005E63F3"/>
    <w:rsid w:val="005E6920"/>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F0"/>
    <w:rsid w:val="005F4469"/>
    <w:rsid w:val="005F45B3"/>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EB"/>
    <w:rsid w:val="0060353E"/>
    <w:rsid w:val="00603A43"/>
    <w:rsid w:val="00603C53"/>
    <w:rsid w:val="00603E9D"/>
    <w:rsid w:val="0060409A"/>
    <w:rsid w:val="00604122"/>
    <w:rsid w:val="00604286"/>
    <w:rsid w:val="006042DD"/>
    <w:rsid w:val="00604356"/>
    <w:rsid w:val="0060464A"/>
    <w:rsid w:val="00604655"/>
    <w:rsid w:val="0060465A"/>
    <w:rsid w:val="006047A8"/>
    <w:rsid w:val="00604911"/>
    <w:rsid w:val="00604DAE"/>
    <w:rsid w:val="00604EC4"/>
    <w:rsid w:val="006052BF"/>
    <w:rsid w:val="00605320"/>
    <w:rsid w:val="0060543E"/>
    <w:rsid w:val="006054FA"/>
    <w:rsid w:val="00605596"/>
    <w:rsid w:val="006058AE"/>
    <w:rsid w:val="00605A43"/>
    <w:rsid w:val="00605D2E"/>
    <w:rsid w:val="00605E5E"/>
    <w:rsid w:val="00605E97"/>
    <w:rsid w:val="00606335"/>
    <w:rsid w:val="00606745"/>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DE4"/>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20B0"/>
    <w:rsid w:val="00622271"/>
    <w:rsid w:val="006222E5"/>
    <w:rsid w:val="0062245E"/>
    <w:rsid w:val="006224C7"/>
    <w:rsid w:val="00622604"/>
    <w:rsid w:val="00622653"/>
    <w:rsid w:val="006226CF"/>
    <w:rsid w:val="00622AB9"/>
    <w:rsid w:val="00622BA8"/>
    <w:rsid w:val="00622D0F"/>
    <w:rsid w:val="006230CF"/>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3097"/>
    <w:rsid w:val="0065335B"/>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601D4"/>
    <w:rsid w:val="006602FB"/>
    <w:rsid w:val="006604C3"/>
    <w:rsid w:val="006607F4"/>
    <w:rsid w:val="00660982"/>
    <w:rsid w:val="00660AD1"/>
    <w:rsid w:val="006615CD"/>
    <w:rsid w:val="00661AA3"/>
    <w:rsid w:val="00661CF2"/>
    <w:rsid w:val="00662833"/>
    <w:rsid w:val="00662BB4"/>
    <w:rsid w:val="00662CE4"/>
    <w:rsid w:val="00662D78"/>
    <w:rsid w:val="00663181"/>
    <w:rsid w:val="006631F0"/>
    <w:rsid w:val="00663335"/>
    <w:rsid w:val="006637F7"/>
    <w:rsid w:val="00663895"/>
    <w:rsid w:val="00663903"/>
    <w:rsid w:val="0066397D"/>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5EE5"/>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A39"/>
    <w:rsid w:val="00670B75"/>
    <w:rsid w:val="00670DE3"/>
    <w:rsid w:val="00671238"/>
    <w:rsid w:val="006713D4"/>
    <w:rsid w:val="00671544"/>
    <w:rsid w:val="006715B9"/>
    <w:rsid w:val="00671719"/>
    <w:rsid w:val="00671774"/>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BE5"/>
    <w:rsid w:val="00673D6D"/>
    <w:rsid w:val="00673DD6"/>
    <w:rsid w:val="00674173"/>
    <w:rsid w:val="00674543"/>
    <w:rsid w:val="006745C4"/>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B1E"/>
    <w:rsid w:val="006821E6"/>
    <w:rsid w:val="00682698"/>
    <w:rsid w:val="006827E8"/>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6A"/>
    <w:rsid w:val="006900F7"/>
    <w:rsid w:val="00690233"/>
    <w:rsid w:val="006903C1"/>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4F"/>
    <w:rsid w:val="0069327B"/>
    <w:rsid w:val="006932D2"/>
    <w:rsid w:val="00693457"/>
    <w:rsid w:val="006936E4"/>
    <w:rsid w:val="00693E0E"/>
    <w:rsid w:val="0069402D"/>
    <w:rsid w:val="006942EA"/>
    <w:rsid w:val="00694890"/>
    <w:rsid w:val="006948C5"/>
    <w:rsid w:val="0069499A"/>
    <w:rsid w:val="00694B2E"/>
    <w:rsid w:val="00694F29"/>
    <w:rsid w:val="006957D9"/>
    <w:rsid w:val="006959FE"/>
    <w:rsid w:val="00695D7E"/>
    <w:rsid w:val="00695D86"/>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F95"/>
    <w:rsid w:val="006A13AF"/>
    <w:rsid w:val="006A14BE"/>
    <w:rsid w:val="006A1507"/>
    <w:rsid w:val="006A1538"/>
    <w:rsid w:val="006A15AF"/>
    <w:rsid w:val="006A1D3F"/>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D61"/>
    <w:rsid w:val="006A61E2"/>
    <w:rsid w:val="006A67EB"/>
    <w:rsid w:val="006A6C4C"/>
    <w:rsid w:val="006A6DA1"/>
    <w:rsid w:val="006A6EA0"/>
    <w:rsid w:val="006A741A"/>
    <w:rsid w:val="006A75DC"/>
    <w:rsid w:val="006A774E"/>
    <w:rsid w:val="006A775F"/>
    <w:rsid w:val="006A783F"/>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594D"/>
    <w:rsid w:val="006B5BE0"/>
    <w:rsid w:val="006B612B"/>
    <w:rsid w:val="006B653E"/>
    <w:rsid w:val="006B6673"/>
    <w:rsid w:val="006B676A"/>
    <w:rsid w:val="006B6A2E"/>
    <w:rsid w:val="006B6CEA"/>
    <w:rsid w:val="006B6F5C"/>
    <w:rsid w:val="006B7217"/>
    <w:rsid w:val="006B7775"/>
    <w:rsid w:val="006B78AB"/>
    <w:rsid w:val="006B7995"/>
    <w:rsid w:val="006B7A8C"/>
    <w:rsid w:val="006B7CD1"/>
    <w:rsid w:val="006B7DC6"/>
    <w:rsid w:val="006B7F09"/>
    <w:rsid w:val="006C04B6"/>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5FF"/>
    <w:rsid w:val="006C369F"/>
    <w:rsid w:val="006C36E4"/>
    <w:rsid w:val="006C3873"/>
    <w:rsid w:val="006C38BA"/>
    <w:rsid w:val="006C39CB"/>
    <w:rsid w:val="006C3AF3"/>
    <w:rsid w:val="006C3BBD"/>
    <w:rsid w:val="006C3DA7"/>
    <w:rsid w:val="006C3FB4"/>
    <w:rsid w:val="006C42E3"/>
    <w:rsid w:val="006C42F1"/>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A47"/>
    <w:rsid w:val="006D3B07"/>
    <w:rsid w:val="006D3FA5"/>
    <w:rsid w:val="006D470E"/>
    <w:rsid w:val="006D4926"/>
    <w:rsid w:val="006D4CF1"/>
    <w:rsid w:val="006D509B"/>
    <w:rsid w:val="006D5166"/>
    <w:rsid w:val="006D51D1"/>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B4F"/>
    <w:rsid w:val="006F5BCB"/>
    <w:rsid w:val="006F5CDF"/>
    <w:rsid w:val="006F5DD0"/>
    <w:rsid w:val="006F609E"/>
    <w:rsid w:val="006F6663"/>
    <w:rsid w:val="006F6771"/>
    <w:rsid w:val="006F6799"/>
    <w:rsid w:val="006F6DC4"/>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936"/>
    <w:rsid w:val="007049AD"/>
    <w:rsid w:val="00704BB5"/>
    <w:rsid w:val="00704CD3"/>
    <w:rsid w:val="00704CD7"/>
    <w:rsid w:val="00704F00"/>
    <w:rsid w:val="0070516D"/>
    <w:rsid w:val="00705175"/>
    <w:rsid w:val="0070524A"/>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A9"/>
    <w:rsid w:val="00735AB9"/>
    <w:rsid w:val="00735ABD"/>
    <w:rsid w:val="00735B13"/>
    <w:rsid w:val="00735C0D"/>
    <w:rsid w:val="00736456"/>
    <w:rsid w:val="007367E2"/>
    <w:rsid w:val="0073698C"/>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C35"/>
    <w:rsid w:val="00741C9D"/>
    <w:rsid w:val="00741FC2"/>
    <w:rsid w:val="00742264"/>
    <w:rsid w:val="0074227D"/>
    <w:rsid w:val="007423B4"/>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F09"/>
    <w:rsid w:val="00745FC1"/>
    <w:rsid w:val="00745FDE"/>
    <w:rsid w:val="00746058"/>
    <w:rsid w:val="0074665B"/>
    <w:rsid w:val="00746780"/>
    <w:rsid w:val="00746A99"/>
    <w:rsid w:val="00746B95"/>
    <w:rsid w:val="00746E54"/>
    <w:rsid w:val="00746EE6"/>
    <w:rsid w:val="007476AE"/>
    <w:rsid w:val="0074785B"/>
    <w:rsid w:val="00747B51"/>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425D"/>
    <w:rsid w:val="00774516"/>
    <w:rsid w:val="00775059"/>
    <w:rsid w:val="00775278"/>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7E2"/>
    <w:rsid w:val="00777BF6"/>
    <w:rsid w:val="00777C86"/>
    <w:rsid w:val="00777F78"/>
    <w:rsid w:val="00780250"/>
    <w:rsid w:val="00780269"/>
    <w:rsid w:val="0078047A"/>
    <w:rsid w:val="00780A6C"/>
    <w:rsid w:val="00780DD5"/>
    <w:rsid w:val="00780F87"/>
    <w:rsid w:val="00781004"/>
    <w:rsid w:val="00781725"/>
    <w:rsid w:val="00781887"/>
    <w:rsid w:val="00781D32"/>
    <w:rsid w:val="00781E6A"/>
    <w:rsid w:val="007823AA"/>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C49"/>
    <w:rsid w:val="00786E9D"/>
    <w:rsid w:val="00787339"/>
    <w:rsid w:val="00787555"/>
    <w:rsid w:val="007876D2"/>
    <w:rsid w:val="00787A23"/>
    <w:rsid w:val="00787B9C"/>
    <w:rsid w:val="00787BB8"/>
    <w:rsid w:val="00787C56"/>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C1E"/>
    <w:rsid w:val="00796D1F"/>
    <w:rsid w:val="00796E0D"/>
    <w:rsid w:val="00796E76"/>
    <w:rsid w:val="007972C1"/>
    <w:rsid w:val="007973D1"/>
    <w:rsid w:val="00797647"/>
    <w:rsid w:val="00797B7C"/>
    <w:rsid w:val="00797BE9"/>
    <w:rsid w:val="00797DD7"/>
    <w:rsid w:val="007A0114"/>
    <w:rsid w:val="007A02EB"/>
    <w:rsid w:val="007A0466"/>
    <w:rsid w:val="007A0581"/>
    <w:rsid w:val="007A05EC"/>
    <w:rsid w:val="007A09D5"/>
    <w:rsid w:val="007A0F7C"/>
    <w:rsid w:val="007A11D6"/>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92D"/>
    <w:rsid w:val="007B5EAB"/>
    <w:rsid w:val="007B5F41"/>
    <w:rsid w:val="007B60B7"/>
    <w:rsid w:val="007B61C7"/>
    <w:rsid w:val="007B6353"/>
    <w:rsid w:val="007B656A"/>
    <w:rsid w:val="007B6746"/>
    <w:rsid w:val="007B7009"/>
    <w:rsid w:val="007B71F2"/>
    <w:rsid w:val="007B75B8"/>
    <w:rsid w:val="007B7BD3"/>
    <w:rsid w:val="007B7C2C"/>
    <w:rsid w:val="007B7C54"/>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3D0"/>
    <w:rsid w:val="007C679D"/>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A57"/>
    <w:rsid w:val="007D0B10"/>
    <w:rsid w:val="007D0B7F"/>
    <w:rsid w:val="007D0B92"/>
    <w:rsid w:val="007D0C24"/>
    <w:rsid w:val="007D0CE9"/>
    <w:rsid w:val="007D0DA9"/>
    <w:rsid w:val="007D13D6"/>
    <w:rsid w:val="007D15D1"/>
    <w:rsid w:val="007D1660"/>
    <w:rsid w:val="007D1964"/>
    <w:rsid w:val="007D1D8F"/>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CA4"/>
    <w:rsid w:val="007D4FF4"/>
    <w:rsid w:val="007D523C"/>
    <w:rsid w:val="007D54E2"/>
    <w:rsid w:val="007D5A9D"/>
    <w:rsid w:val="007D5F69"/>
    <w:rsid w:val="007D631A"/>
    <w:rsid w:val="007D64EA"/>
    <w:rsid w:val="007D64F1"/>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755"/>
    <w:rsid w:val="007E08A5"/>
    <w:rsid w:val="007E0B28"/>
    <w:rsid w:val="007E0DEB"/>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5648"/>
    <w:rsid w:val="007E575D"/>
    <w:rsid w:val="007E5933"/>
    <w:rsid w:val="007E59F0"/>
    <w:rsid w:val="007E6831"/>
    <w:rsid w:val="007E6859"/>
    <w:rsid w:val="007E690B"/>
    <w:rsid w:val="007E6AEB"/>
    <w:rsid w:val="007E6DCC"/>
    <w:rsid w:val="007E6EB3"/>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F8"/>
    <w:rsid w:val="00800536"/>
    <w:rsid w:val="008005DC"/>
    <w:rsid w:val="008006F5"/>
    <w:rsid w:val="0080079E"/>
    <w:rsid w:val="00800E9D"/>
    <w:rsid w:val="008015A1"/>
    <w:rsid w:val="00801740"/>
    <w:rsid w:val="008017D3"/>
    <w:rsid w:val="008017E4"/>
    <w:rsid w:val="00801CB4"/>
    <w:rsid w:val="00801DC9"/>
    <w:rsid w:val="00801ECF"/>
    <w:rsid w:val="008020A1"/>
    <w:rsid w:val="008021E3"/>
    <w:rsid w:val="0080248D"/>
    <w:rsid w:val="00802678"/>
    <w:rsid w:val="0080298D"/>
    <w:rsid w:val="00802EB1"/>
    <w:rsid w:val="0080302B"/>
    <w:rsid w:val="008030AA"/>
    <w:rsid w:val="008033FE"/>
    <w:rsid w:val="008036A8"/>
    <w:rsid w:val="008037A5"/>
    <w:rsid w:val="00803A90"/>
    <w:rsid w:val="00803DA0"/>
    <w:rsid w:val="008040EE"/>
    <w:rsid w:val="008041D2"/>
    <w:rsid w:val="00804298"/>
    <w:rsid w:val="008042FD"/>
    <w:rsid w:val="00804375"/>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693"/>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210E"/>
    <w:rsid w:val="00812499"/>
    <w:rsid w:val="00812827"/>
    <w:rsid w:val="0081290B"/>
    <w:rsid w:val="00812B93"/>
    <w:rsid w:val="00812C08"/>
    <w:rsid w:val="00813307"/>
    <w:rsid w:val="0081336B"/>
    <w:rsid w:val="008133BC"/>
    <w:rsid w:val="00813581"/>
    <w:rsid w:val="00813A47"/>
    <w:rsid w:val="00813BE9"/>
    <w:rsid w:val="00814052"/>
    <w:rsid w:val="008140B8"/>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B79"/>
    <w:rsid w:val="00825D18"/>
    <w:rsid w:val="00825F4B"/>
    <w:rsid w:val="0082603A"/>
    <w:rsid w:val="00826139"/>
    <w:rsid w:val="008265B3"/>
    <w:rsid w:val="008265BF"/>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B99"/>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2D1"/>
    <w:rsid w:val="00837596"/>
    <w:rsid w:val="00837A52"/>
    <w:rsid w:val="00837DAE"/>
    <w:rsid w:val="00837F7A"/>
    <w:rsid w:val="00840179"/>
    <w:rsid w:val="008402B4"/>
    <w:rsid w:val="00840581"/>
    <w:rsid w:val="00840AFC"/>
    <w:rsid w:val="00840CA2"/>
    <w:rsid w:val="00841219"/>
    <w:rsid w:val="0084137A"/>
    <w:rsid w:val="008413A7"/>
    <w:rsid w:val="0084143E"/>
    <w:rsid w:val="00841445"/>
    <w:rsid w:val="00841881"/>
    <w:rsid w:val="00841AFF"/>
    <w:rsid w:val="00841E44"/>
    <w:rsid w:val="00841E46"/>
    <w:rsid w:val="00841EE7"/>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B9A"/>
    <w:rsid w:val="00843C67"/>
    <w:rsid w:val="00843E52"/>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5D7F"/>
    <w:rsid w:val="008463D9"/>
    <w:rsid w:val="00846497"/>
    <w:rsid w:val="00846648"/>
    <w:rsid w:val="00846752"/>
    <w:rsid w:val="00846756"/>
    <w:rsid w:val="0084675D"/>
    <w:rsid w:val="00846872"/>
    <w:rsid w:val="00846BC0"/>
    <w:rsid w:val="00846E42"/>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907"/>
    <w:rsid w:val="008529DE"/>
    <w:rsid w:val="00852A8A"/>
    <w:rsid w:val="00852B5A"/>
    <w:rsid w:val="00852CDB"/>
    <w:rsid w:val="00853200"/>
    <w:rsid w:val="008537EE"/>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492"/>
    <w:rsid w:val="0085796E"/>
    <w:rsid w:val="00857BC0"/>
    <w:rsid w:val="00857E51"/>
    <w:rsid w:val="008603B9"/>
    <w:rsid w:val="00860988"/>
    <w:rsid w:val="00860A91"/>
    <w:rsid w:val="00860B86"/>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69F"/>
    <w:rsid w:val="00867935"/>
    <w:rsid w:val="00867A3A"/>
    <w:rsid w:val="00867B8E"/>
    <w:rsid w:val="00867CEA"/>
    <w:rsid w:val="00867D66"/>
    <w:rsid w:val="008703D2"/>
    <w:rsid w:val="008705C2"/>
    <w:rsid w:val="008708CE"/>
    <w:rsid w:val="0087092C"/>
    <w:rsid w:val="00870965"/>
    <w:rsid w:val="0087098D"/>
    <w:rsid w:val="00870B13"/>
    <w:rsid w:val="00870B64"/>
    <w:rsid w:val="00870C79"/>
    <w:rsid w:val="00870D3C"/>
    <w:rsid w:val="00870F4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825"/>
    <w:rsid w:val="00876C3F"/>
    <w:rsid w:val="00876EAE"/>
    <w:rsid w:val="00876F30"/>
    <w:rsid w:val="008772F8"/>
    <w:rsid w:val="00877618"/>
    <w:rsid w:val="00877636"/>
    <w:rsid w:val="008776B3"/>
    <w:rsid w:val="00877797"/>
    <w:rsid w:val="00877921"/>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831"/>
    <w:rsid w:val="00882E38"/>
    <w:rsid w:val="00883237"/>
    <w:rsid w:val="008833FC"/>
    <w:rsid w:val="00883462"/>
    <w:rsid w:val="00883669"/>
    <w:rsid w:val="00883671"/>
    <w:rsid w:val="00883862"/>
    <w:rsid w:val="0088397E"/>
    <w:rsid w:val="008839BF"/>
    <w:rsid w:val="00884086"/>
    <w:rsid w:val="0088447B"/>
    <w:rsid w:val="00884800"/>
    <w:rsid w:val="00884A53"/>
    <w:rsid w:val="00884B79"/>
    <w:rsid w:val="00884B9E"/>
    <w:rsid w:val="00884C12"/>
    <w:rsid w:val="00884D69"/>
    <w:rsid w:val="00884E31"/>
    <w:rsid w:val="0088513E"/>
    <w:rsid w:val="0088544C"/>
    <w:rsid w:val="008855C2"/>
    <w:rsid w:val="00885C12"/>
    <w:rsid w:val="00885D7C"/>
    <w:rsid w:val="008861E4"/>
    <w:rsid w:val="008862B0"/>
    <w:rsid w:val="008862BB"/>
    <w:rsid w:val="008863D8"/>
    <w:rsid w:val="008865F5"/>
    <w:rsid w:val="008868FF"/>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04F"/>
    <w:rsid w:val="008925A3"/>
    <w:rsid w:val="00892658"/>
    <w:rsid w:val="008926D8"/>
    <w:rsid w:val="0089271D"/>
    <w:rsid w:val="00892BF0"/>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8F6"/>
    <w:rsid w:val="00896BEF"/>
    <w:rsid w:val="00896C9B"/>
    <w:rsid w:val="00896EC5"/>
    <w:rsid w:val="00897231"/>
    <w:rsid w:val="008975C8"/>
    <w:rsid w:val="008976CF"/>
    <w:rsid w:val="00897877"/>
    <w:rsid w:val="00897B7C"/>
    <w:rsid w:val="00897D27"/>
    <w:rsid w:val="00897E5E"/>
    <w:rsid w:val="008A02FF"/>
    <w:rsid w:val="008A044C"/>
    <w:rsid w:val="008A0671"/>
    <w:rsid w:val="008A091A"/>
    <w:rsid w:val="008A0CFC"/>
    <w:rsid w:val="008A11B4"/>
    <w:rsid w:val="008A12B3"/>
    <w:rsid w:val="008A137E"/>
    <w:rsid w:val="008A148C"/>
    <w:rsid w:val="008A172F"/>
    <w:rsid w:val="008A1A3D"/>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6ADF"/>
    <w:rsid w:val="008A702F"/>
    <w:rsid w:val="008A7505"/>
    <w:rsid w:val="008A7530"/>
    <w:rsid w:val="008A7A69"/>
    <w:rsid w:val="008A7C00"/>
    <w:rsid w:val="008A7CE3"/>
    <w:rsid w:val="008A7DF5"/>
    <w:rsid w:val="008A7FCC"/>
    <w:rsid w:val="008A7FE0"/>
    <w:rsid w:val="008B006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E3D"/>
    <w:rsid w:val="008B2E5E"/>
    <w:rsid w:val="008B2EF7"/>
    <w:rsid w:val="008B340F"/>
    <w:rsid w:val="008B3531"/>
    <w:rsid w:val="008B359D"/>
    <w:rsid w:val="008B3645"/>
    <w:rsid w:val="008B3A44"/>
    <w:rsid w:val="008B3BD2"/>
    <w:rsid w:val="008B3DC2"/>
    <w:rsid w:val="008B3FEE"/>
    <w:rsid w:val="008B405C"/>
    <w:rsid w:val="008B4161"/>
    <w:rsid w:val="008B419A"/>
    <w:rsid w:val="008B4533"/>
    <w:rsid w:val="008B455A"/>
    <w:rsid w:val="008B46D8"/>
    <w:rsid w:val="008B4900"/>
    <w:rsid w:val="008B4AC0"/>
    <w:rsid w:val="008B4F11"/>
    <w:rsid w:val="008B5497"/>
    <w:rsid w:val="008B54ED"/>
    <w:rsid w:val="008B59A8"/>
    <w:rsid w:val="008B5AE0"/>
    <w:rsid w:val="008B5B74"/>
    <w:rsid w:val="008B5BB7"/>
    <w:rsid w:val="008B5E5A"/>
    <w:rsid w:val="008B6216"/>
    <w:rsid w:val="008B64B2"/>
    <w:rsid w:val="008B663F"/>
    <w:rsid w:val="008B66C3"/>
    <w:rsid w:val="008B6885"/>
    <w:rsid w:val="008B6C5A"/>
    <w:rsid w:val="008B743E"/>
    <w:rsid w:val="008B7441"/>
    <w:rsid w:val="008B7724"/>
    <w:rsid w:val="008B7767"/>
    <w:rsid w:val="008B7986"/>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BE5"/>
    <w:rsid w:val="008C7C43"/>
    <w:rsid w:val="008C7F20"/>
    <w:rsid w:val="008D07E3"/>
    <w:rsid w:val="008D0829"/>
    <w:rsid w:val="008D0ADC"/>
    <w:rsid w:val="008D0E00"/>
    <w:rsid w:val="008D1163"/>
    <w:rsid w:val="008D13D4"/>
    <w:rsid w:val="008D1569"/>
    <w:rsid w:val="008D169A"/>
    <w:rsid w:val="008D18E6"/>
    <w:rsid w:val="008D1EB1"/>
    <w:rsid w:val="008D2185"/>
    <w:rsid w:val="008D2415"/>
    <w:rsid w:val="008D24C4"/>
    <w:rsid w:val="008D2698"/>
    <w:rsid w:val="008D2966"/>
    <w:rsid w:val="008D2B62"/>
    <w:rsid w:val="008D2CEE"/>
    <w:rsid w:val="008D2D2C"/>
    <w:rsid w:val="008D30D7"/>
    <w:rsid w:val="008D3101"/>
    <w:rsid w:val="008D318F"/>
    <w:rsid w:val="008D327D"/>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6D1"/>
    <w:rsid w:val="008D6800"/>
    <w:rsid w:val="008D6803"/>
    <w:rsid w:val="008D68FD"/>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E9"/>
    <w:rsid w:val="008E7C57"/>
    <w:rsid w:val="008F01FA"/>
    <w:rsid w:val="008F0BBB"/>
    <w:rsid w:val="008F0E4A"/>
    <w:rsid w:val="008F101E"/>
    <w:rsid w:val="008F14A8"/>
    <w:rsid w:val="008F15FA"/>
    <w:rsid w:val="008F1637"/>
    <w:rsid w:val="008F172E"/>
    <w:rsid w:val="008F1A51"/>
    <w:rsid w:val="008F1E7C"/>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11F"/>
    <w:rsid w:val="00910302"/>
    <w:rsid w:val="00910397"/>
    <w:rsid w:val="009103C1"/>
    <w:rsid w:val="009103C2"/>
    <w:rsid w:val="0091083A"/>
    <w:rsid w:val="009108BA"/>
    <w:rsid w:val="00910A79"/>
    <w:rsid w:val="00910AEE"/>
    <w:rsid w:val="00910E2A"/>
    <w:rsid w:val="00910E2B"/>
    <w:rsid w:val="00911291"/>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57F"/>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CC"/>
    <w:rsid w:val="0093365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62"/>
    <w:rsid w:val="00935BC9"/>
    <w:rsid w:val="00935E40"/>
    <w:rsid w:val="00936152"/>
    <w:rsid w:val="00936377"/>
    <w:rsid w:val="00936442"/>
    <w:rsid w:val="009364AE"/>
    <w:rsid w:val="00936A14"/>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348"/>
    <w:rsid w:val="009423AF"/>
    <w:rsid w:val="00942547"/>
    <w:rsid w:val="00942784"/>
    <w:rsid w:val="009428D9"/>
    <w:rsid w:val="0094296F"/>
    <w:rsid w:val="00942B50"/>
    <w:rsid w:val="00942B8B"/>
    <w:rsid w:val="00942BD5"/>
    <w:rsid w:val="00942E34"/>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EFA"/>
    <w:rsid w:val="00944F56"/>
    <w:rsid w:val="00944F5E"/>
    <w:rsid w:val="009457C5"/>
    <w:rsid w:val="009457C8"/>
    <w:rsid w:val="00945917"/>
    <w:rsid w:val="009459CB"/>
    <w:rsid w:val="00945A4F"/>
    <w:rsid w:val="00945BE7"/>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A39"/>
    <w:rsid w:val="00964ED9"/>
    <w:rsid w:val="00965031"/>
    <w:rsid w:val="00965096"/>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D06"/>
    <w:rsid w:val="00971DA3"/>
    <w:rsid w:val="00971DD9"/>
    <w:rsid w:val="0097210B"/>
    <w:rsid w:val="00972120"/>
    <w:rsid w:val="009722BC"/>
    <w:rsid w:val="0097246B"/>
    <w:rsid w:val="00972513"/>
    <w:rsid w:val="009728D0"/>
    <w:rsid w:val="00972948"/>
    <w:rsid w:val="00973002"/>
    <w:rsid w:val="00973733"/>
    <w:rsid w:val="00973A09"/>
    <w:rsid w:val="00973CA4"/>
    <w:rsid w:val="00973D72"/>
    <w:rsid w:val="00973D95"/>
    <w:rsid w:val="00973ED4"/>
    <w:rsid w:val="00974006"/>
    <w:rsid w:val="009740A0"/>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B8E"/>
    <w:rsid w:val="00975C26"/>
    <w:rsid w:val="00975DD9"/>
    <w:rsid w:val="00975E00"/>
    <w:rsid w:val="00976225"/>
    <w:rsid w:val="009762F8"/>
    <w:rsid w:val="00976475"/>
    <w:rsid w:val="00976496"/>
    <w:rsid w:val="0097657A"/>
    <w:rsid w:val="00976927"/>
    <w:rsid w:val="00976A42"/>
    <w:rsid w:val="00976B20"/>
    <w:rsid w:val="00976BDC"/>
    <w:rsid w:val="00976C8E"/>
    <w:rsid w:val="00977021"/>
    <w:rsid w:val="00977089"/>
    <w:rsid w:val="00977220"/>
    <w:rsid w:val="00977272"/>
    <w:rsid w:val="00977487"/>
    <w:rsid w:val="009774DF"/>
    <w:rsid w:val="009774F3"/>
    <w:rsid w:val="009779EF"/>
    <w:rsid w:val="00977B9C"/>
    <w:rsid w:val="00977C4C"/>
    <w:rsid w:val="00977DEB"/>
    <w:rsid w:val="009807CA"/>
    <w:rsid w:val="0098080E"/>
    <w:rsid w:val="009809F8"/>
    <w:rsid w:val="00980A88"/>
    <w:rsid w:val="00980C09"/>
    <w:rsid w:val="00980C23"/>
    <w:rsid w:val="00980EEF"/>
    <w:rsid w:val="0098114E"/>
    <w:rsid w:val="009817D9"/>
    <w:rsid w:val="00981C08"/>
    <w:rsid w:val="00981C1E"/>
    <w:rsid w:val="00981D1B"/>
    <w:rsid w:val="00981F4D"/>
    <w:rsid w:val="009820CA"/>
    <w:rsid w:val="00982266"/>
    <w:rsid w:val="00982544"/>
    <w:rsid w:val="009826F3"/>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02"/>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26F"/>
    <w:rsid w:val="009B7365"/>
    <w:rsid w:val="009B7713"/>
    <w:rsid w:val="009B7C1D"/>
    <w:rsid w:val="009C0014"/>
    <w:rsid w:val="009C004E"/>
    <w:rsid w:val="009C006E"/>
    <w:rsid w:val="009C00AD"/>
    <w:rsid w:val="009C030D"/>
    <w:rsid w:val="009C05DC"/>
    <w:rsid w:val="009C065F"/>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A9"/>
    <w:rsid w:val="009E03C5"/>
    <w:rsid w:val="009E07BF"/>
    <w:rsid w:val="009E0866"/>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4199"/>
    <w:rsid w:val="009E42C6"/>
    <w:rsid w:val="009E43AA"/>
    <w:rsid w:val="009E4447"/>
    <w:rsid w:val="009E4597"/>
    <w:rsid w:val="009E4870"/>
    <w:rsid w:val="009E4AD7"/>
    <w:rsid w:val="009E4F78"/>
    <w:rsid w:val="009E5871"/>
    <w:rsid w:val="009E596E"/>
    <w:rsid w:val="009E5D68"/>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B5F"/>
    <w:rsid w:val="009F1D7C"/>
    <w:rsid w:val="009F2272"/>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AD6"/>
    <w:rsid w:val="009F5B10"/>
    <w:rsid w:val="009F6048"/>
    <w:rsid w:val="009F63AE"/>
    <w:rsid w:val="009F6556"/>
    <w:rsid w:val="009F66C6"/>
    <w:rsid w:val="009F69D5"/>
    <w:rsid w:val="009F6D52"/>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3A0"/>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FAD"/>
    <w:rsid w:val="00A14115"/>
    <w:rsid w:val="00A14132"/>
    <w:rsid w:val="00A14344"/>
    <w:rsid w:val="00A1461E"/>
    <w:rsid w:val="00A1462D"/>
    <w:rsid w:val="00A14B6D"/>
    <w:rsid w:val="00A14D3A"/>
    <w:rsid w:val="00A14D6F"/>
    <w:rsid w:val="00A14DB0"/>
    <w:rsid w:val="00A14E64"/>
    <w:rsid w:val="00A15430"/>
    <w:rsid w:val="00A1568A"/>
    <w:rsid w:val="00A15849"/>
    <w:rsid w:val="00A15ABA"/>
    <w:rsid w:val="00A15F46"/>
    <w:rsid w:val="00A15F8A"/>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671"/>
    <w:rsid w:val="00A23BC6"/>
    <w:rsid w:val="00A23D9B"/>
    <w:rsid w:val="00A24003"/>
    <w:rsid w:val="00A240C7"/>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28D"/>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103"/>
    <w:rsid w:val="00A3627E"/>
    <w:rsid w:val="00A36526"/>
    <w:rsid w:val="00A36530"/>
    <w:rsid w:val="00A365C2"/>
    <w:rsid w:val="00A365F5"/>
    <w:rsid w:val="00A36688"/>
    <w:rsid w:val="00A36D5F"/>
    <w:rsid w:val="00A36E8E"/>
    <w:rsid w:val="00A36EB9"/>
    <w:rsid w:val="00A36F90"/>
    <w:rsid w:val="00A37013"/>
    <w:rsid w:val="00A3704E"/>
    <w:rsid w:val="00A37245"/>
    <w:rsid w:val="00A372EB"/>
    <w:rsid w:val="00A373B6"/>
    <w:rsid w:val="00A37550"/>
    <w:rsid w:val="00A3755F"/>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1FD1"/>
    <w:rsid w:val="00A5221A"/>
    <w:rsid w:val="00A52927"/>
    <w:rsid w:val="00A52940"/>
    <w:rsid w:val="00A529DE"/>
    <w:rsid w:val="00A52C56"/>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6EA"/>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6009F"/>
    <w:rsid w:val="00A60227"/>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E5E"/>
    <w:rsid w:val="00A75EED"/>
    <w:rsid w:val="00A761D7"/>
    <w:rsid w:val="00A7630E"/>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7DA"/>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B5F"/>
    <w:rsid w:val="00A93CC9"/>
    <w:rsid w:val="00A9445E"/>
    <w:rsid w:val="00A9457E"/>
    <w:rsid w:val="00A94599"/>
    <w:rsid w:val="00A94987"/>
    <w:rsid w:val="00A94A29"/>
    <w:rsid w:val="00A94BDA"/>
    <w:rsid w:val="00A94C70"/>
    <w:rsid w:val="00A94E68"/>
    <w:rsid w:val="00A95052"/>
    <w:rsid w:val="00A95123"/>
    <w:rsid w:val="00A953A7"/>
    <w:rsid w:val="00A95542"/>
    <w:rsid w:val="00A95564"/>
    <w:rsid w:val="00A955AD"/>
    <w:rsid w:val="00A955BB"/>
    <w:rsid w:val="00A957F1"/>
    <w:rsid w:val="00A95B3E"/>
    <w:rsid w:val="00A95C14"/>
    <w:rsid w:val="00A95DC7"/>
    <w:rsid w:val="00A961E4"/>
    <w:rsid w:val="00A963E6"/>
    <w:rsid w:val="00A9656D"/>
    <w:rsid w:val="00A96624"/>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5175"/>
    <w:rsid w:val="00AA56F4"/>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251"/>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C2B"/>
    <w:rsid w:val="00AB3F81"/>
    <w:rsid w:val="00AB461F"/>
    <w:rsid w:val="00AB46BC"/>
    <w:rsid w:val="00AB46CC"/>
    <w:rsid w:val="00AB4F4C"/>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D5"/>
    <w:rsid w:val="00AD4043"/>
    <w:rsid w:val="00AD4102"/>
    <w:rsid w:val="00AD4456"/>
    <w:rsid w:val="00AD45C8"/>
    <w:rsid w:val="00AD47E7"/>
    <w:rsid w:val="00AD4845"/>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772"/>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E39"/>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412"/>
    <w:rsid w:val="00AF4431"/>
    <w:rsid w:val="00AF44CB"/>
    <w:rsid w:val="00AF4666"/>
    <w:rsid w:val="00AF46A9"/>
    <w:rsid w:val="00AF4764"/>
    <w:rsid w:val="00AF4901"/>
    <w:rsid w:val="00AF4A1C"/>
    <w:rsid w:val="00AF4C68"/>
    <w:rsid w:val="00AF4C6A"/>
    <w:rsid w:val="00AF4DB3"/>
    <w:rsid w:val="00AF4E0F"/>
    <w:rsid w:val="00AF50C2"/>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8D"/>
    <w:rsid w:val="00B00AEA"/>
    <w:rsid w:val="00B00B3C"/>
    <w:rsid w:val="00B00C20"/>
    <w:rsid w:val="00B011DE"/>
    <w:rsid w:val="00B017EB"/>
    <w:rsid w:val="00B01986"/>
    <w:rsid w:val="00B022F6"/>
    <w:rsid w:val="00B02684"/>
    <w:rsid w:val="00B0285B"/>
    <w:rsid w:val="00B028C2"/>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CD9"/>
    <w:rsid w:val="00B17119"/>
    <w:rsid w:val="00B171B9"/>
    <w:rsid w:val="00B174F3"/>
    <w:rsid w:val="00B1762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BC4"/>
    <w:rsid w:val="00B30CBD"/>
    <w:rsid w:val="00B30F7A"/>
    <w:rsid w:val="00B30FE3"/>
    <w:rsid w:val="00B3108B"/>
    <w:rsid w:val="00B312AF"/>
    <w:rsid w:val="00B31343"/>
    <w:rsid w:val="00B314C5"/>
    <w:rsid w:val="00B31630"/>
    <w:rsid w:val="00B31707"/>
    <w:rsid w:val="00B31845"/>
    <w:rsid w:val="00B318BB"/>
    <w:rsid w:val="00B31B51"/>
    <w:rsid w:val="00B31EAA"/>
    <w:rsid w:val="00B31F29"/>
    <w:rsid w:val="00B3226C"/>
    <w:rsid w:val="00B324C1"/>
    <w:rsid w:val="00B32736"/>
    <w:rsid w:val="00B32C48"/>
    <w:rsid w:val="00B32EE3"/>
    <w:rsid w:val="00B32F92"/>
    <w:rsid w:val="00B33177"/>
    <w:rsid w:val="00B337A5"/>
    <w:rsid w:val="00B338D8"/>
    <w:rsid w:val="00B33906"/>
    <w:rsid w:val="00B33C8F"/>
    <w:rsid w:val="00B33CB1"/>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63"/>
    <w:rsid w:val="00B43DC0"/>
    <w:rsid w:val="00B43FB4"/>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9CE"/>
    <w:rsid w:val="00B50A3C"/>
    <w:rsid w:val="00B50B66"/>
    <w:rsid w:val="00B50D20"/>
    <w:rsid w:val="00B50E6D"/>
    <w:rsid w:val="00B50F58"/>
    <w:rsid w:val="00B51121"/>
    <w:rsid w:val="00B511C2"/>
    <w:rsid w:val="00B512CA"/>
    <w:rsid w:val="00B51401"/>
    <w:rsid w:val="00B514DA"/>
    <w:rsid w:val="00B5155F"/>
    <w:rsid w:val="00B5158D"/>
    <w:rsid w:val="00B51712"/>
    <w:rsid w:val="00B5175F"/>
    <w:rsid w:val="00B519AD"/>
    <w:rsid w:val="00B51A0B"/>
    <w:rsid w:val="00B51A45"/>
    <w:rsid w:val="00B51D8D"/>
    <w:rsid w:val="00B52050"/>
    <w:rsid w:val="00B5205C"/>
    <w:rsid w:val="00B5209A"/>
    <w:rsid w:val="00B5236F"/>
    <w:rsid w:val="00B52454"/>
    <w:rsid w:val="00B5277E"/>
    <w:rsid w:val="00B52926"/>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55"/>
    <w:rsid w:val="00B54C88"/>
    <w:rsid w:val="00B54DD1"/>
    <w:rsid w:val="00B54EEE"/>
    <w:rsid w:val="00B54F1D"/>
    <w:rsid w:val="00B55034"/>
    <w:rsid w:val="00B550D0"/>
    <w:rsid w:val="00B5512D"/>
    <w:rsid w:val="00B5544E"/>
    <w:rsid w:val="00B5554B"/>
    <w:rsid w:val="00B558D1"/>
    <w:rsid w:val="00B559AC"/>
    <w:rsid w:val="00B55C6C"/>
    <w:rsid w:val="00B560E9"/>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2061"/>
    <w:rsid w:val="00B720DF"/>
    <w:rsid w:val="00B722BC"/>
    <w:rsid w:val="00B7231C"/>
    <w:rsid w:val="00B7248A"/>
    <w:rsid w:val="00B724A7"/>
    <w:rsid w:val="00B72508"/>
    <w:rsid w:val="00B725D3"/>
    <w:rsid w:val="00B72714"/>
    <w:rsid w:val="00B72736"/>
    <w:rsid w:val="00B72B30"/>
    <w:rsid w:val="00B72BA8"/>
    <w:rsid w:val="00B7300F"/>
    <w:rsid w:val="00B734EF"/>
    <w:rsid w:val="00B73838"/>
    <w:rsid w:val="00B73A7D"/>
    <w:rsid w:val="00B73F72"/>
    <w:rsid w:val="00B742B1"/>
    <w:rsid w:val="00B7443B"/>
    <w:rsid w:val="00B74629"/>
    <w:rsid w:val="00B746A3"/>
    <w:rsid w:val="00B74832"/>
    <w:rsid w:val="00B75236"/>
    <w:rsid w:val="00B75431"/>
    <w:rsid w:val="00B757C9"/>
    <w:rsid w:val="00B759B6"/>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6F1"/>
    <w:rsid w:val="00B80731"/>
    <w:rsid w:val="00B807F1"/>
    <w:rsid w:val="00B80838"/>
    <w:rsid w:val="00B80863"/>
    <w:rsid w:val="00B80B07"/>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7E1"/>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24"/>
    <w:rsid w:val="00B96DB2"/>
    <w:rsid w:val="00B974B1"/>
    <w:rsid w:val="00B9752F"/>
    <w:rsid w:val="00B9761A"/>
    <w:rsid w:val="00B97755"/>
    <w:rsid w:val="00BA00BE"/>
    <w:rsid w:val="00BA0354"/>
    <w:rsid w:val="00BA0378"/>
    <w:rsid w:val="00BA043B"/>
    <w:rsid w:val="00BA09A7"/>
    <w:rsid w:val="00BA0C07"/>
    <w:rsid w:val="00BA0DDB"/>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A2B"/>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DC"/>
    <w:rsid w:val="00BD6C5D"/>
    <w:rsid w:val="00BD6D12"/>
    <w:rsid w:val="00BD74D2"/>
    <w:rsid w:val="00BD774A"/>
    <w:rsid w:val="00BD7777"/>
    <w:rsid w:val="00BD77CE"/>
    <w:rsid w:val="00BD781A"/>
    <w:rsid w:val="00BD7EFD"/>
    <w:rsid w:val="00BE0127"/>
    <w:rsid w:val="00BE01C0"/>
    <w:rsid w:val="00BE01F7"/>
    <w:rsid w:val="00BE02DC"/>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6DF"/>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7F4"/>
    <w:rsid w:val="00BE5822"/>
    <w:rsid w:val="00BE591F"/>
    <w:rsid w:val="00BE5CCC"/>
    <w:rsid w:val="00BE60A9"/>
    <w:rsid w:val="00BE631A"/>
    <w:rsid w:val="00BE648C"/>
    <w:rsid w:val="00BE64C9"/>
    <w:rsid w:val="00BE653F"/>
    <w:rsid w:val="00BE6F0E"/>
    <w:rsid w:val="00BE7437"/>
    <w:rsid w:val="00BE75DD"/>
    <w:rsid w:val="00BE776B"/>
    <w:rsid w:val="00BE7886"/>
    <w:rsid w:val="00BE7913"/>
    <w:rsid w:val="00BE7C14"/>
    <w:rsid w:val="00BE7C44"/>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5AD"/>
    <w:rsid w:val="00C135D9"/>
    <w:rsid w:val="00C13B17"/>
    <w:rsid w:val="00C13C1C"/>
    <w:rsid w:val="00C14080"/>
    <w:rsid w:val="00C145B2"/>
    <w:rsid w:val="00C145D7"/>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6F4F"/>
    <w:rsid w:val="00C17384"/>
    <w:rsid w:val="00C17403"/>
    <w:rsid w:val="00C17465"/>
    <w:rsid w:val="00C17571"/>
    <w:rsid w:val="00C17C4B"/>
    <w:rsid w:val="00C2049D"/>
    <w:rsid w:val="00C2061F"/>
    <w:rsid w:val="00C210C0"/>
    <w:rsid w:val="00C214A0"/>
    <w:rsid w:val="00C214F5"/>
    <w:rsid w:val="00C21A0D"/>
    <w:rsid w:val="00C21D35"/>
    <w:rsid w:val="00C21F49"/>
    <w:rsid w:val="00C221A4"/>
    <w:rsid w:val="00C22404"/>
    <w:rsid w:val="00C225B7"/>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052"/>
    <w:rsid w:val="00C3535A"/>
    <w:rsid w:val="00C35540"/>
    <w:rsid w:val="00C3583F"/>
    <w:rsid w:val="00C35A6A"/>
    <w:rsid w:val="00C35D02"/>
    <w:rsid w:val="00C3630B"/>
    <w:rsid w:val="00C364F9"/>
    <w:rsid w:val="00C36806"/>
    <w:rsid w:val="00C36B70"/>
    <w:rsid w:val="00C36EA8"/>
    <w:rsid w:val="00C36EE9"/>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A9A"/>
    <w:rsid w:val="00C53B69"/>
    <w:rsid w:val="00C53E63"/>
    <w:rsid w:val="00C53F3B"/>
    <w:rsid w:val="00C53FAA"/>
    <w:rsid w:val="00C5402A"/>
    <w:rsid w:val="00C54328"/>
    <w:rsid w:val="00C54615"/>
    <w:rsid w:val="00C54781"/>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BEA"/>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577"/>
    <w:rsid w:val="00C8186C"/>
    <w:rsid w:val="00C81973"/>
    <w:rsid w:val="00C81A3D"/>
    <w:rsid w:val="00C81D94"/>
    <w:rsid w:val="00C81E17"/>
    <w:rsid w:val="00C81F1E"/>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205D"/>
    <w:rsid w:val="00C92209"/>
    <w:rsid w:val="00C92ABC"/>
    <w:rsid w:val="00C9303D"/>
    <w:rsid w:val="00C930F9"/>
    <w:rsid w:val="00C9344E"/>
    <w:rsid w:val="00C934EE"/>
    <w:rsid w:val="00C93C63"/>
    <w:rsid w:val="00C93C92"/>
    <w:rsid w:val="00C93E18"/>
    <w:rsid w:val="00C94582"/>
    <w:rsid w:val="00C94AEC"/>
    <w:rsid w:val="00C94EFA"/>
    <w:rsid w:val="00C95512"/>
    <w:rsid w:val="00C95569"/>
    <w:rsid w:val="00C95595"/>
    <w:rsid w:val="00C957CB"/>
    <w:rsid w:val="00C95822"/>
    <w:rsid w:val="00C95838"/>
    <w:rsid w:val="00C9585D"/>
    <w:rsid w:val="00C95A42"/>
    <w:rsid w:val="00C95C17"/>
    <w:rsid w:val="00C95C34"/>
    <w:rsid w:val="00C95E84"/>
    <w:rsid w:val="00C95F5F"/>
    <w:rsid w:val="00C96055"/>
    <w:rsid w:val="00C961AF"/>
    <w:rsid w:val="00C9656A"/>
    <w:rsid w:val="00C965AC"/>
    <w:rsid w:val="00C966F1"/>
    <w:rsid w:val="00C9686A"/>
    <w:rsid w:val="00C96A5B"/>
    <w:rsid w:val="00C970A1"/>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9FD"/>
    <w:rsid w:val="00CA1BCA"/>
    <w:rsid w:val="00CA1C11"/>
    <w:rsid w:val="00CA1DC5"/>
    <w:rsid w:val="00CA1F1C"/>
    <w:rsid w:val="00CA221D"/>
    <w:rsid w:val="00CA2466"/>
    <w:rsid w:val="00CA2B70"/>
    <w:rsid w:val="00CA2DED"/>
    <w:rsid w:val="00CA2EFC"/>
    <w:rsid w:val="00CA3359"/>
    <w:rsid w:val="00CA3378"/>
    <w:rsid w:val="00CA3427"/>
    <w:rsid w:val="00CA353C"/>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F98"/>
    <w:rsid w:val="00CB0026"/>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5"/>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EF2"/>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BFE"/>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4C2"/>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C3"/>
    <w:rsid w:val="00CD3AFC"/>
    <w:rsid w:val="00CD3C87"/>
    <w:rsid w:val="00CD3CBF"/>
    <w:rsid w:val="00CD3FB0"/>
    <w:rsid w:val="00CD4191"/>
    <w:rsid w:val="00CD41A1"/>
    <w:rsid w:val="00CD430B"/>
    <w:rsid w:val="00CD469D"/>
    <w:rsid w:val="00CD46BB"/>
    <w:rsid w:val="00CD4780"/>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7130"/>
    <w:rsid w:val="00CD7419"/>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510"/>
    <w:rsid w:val="00CF2573"/>
    <w:rsid w:val="00CF258A"/>
    <w:rsid w:val="00CF264F"/>
    <w:rsid w:val="00CF2E1B"/>
    <w:rsid w:val="00CF3219"/>
    <w:rsid w:val="00CF3758"/>
    <w:rsid w:val="00CF392B"/>
    <w:rsid w:val="00CF3B7F"/>
    <w:rsid w:val="00CF3DF1"/>
    <w:rsid w:val="00CF40B6"/>
    <w:rsid w:val="00CF4102"/>
    <w:rsid w:val="00CF4106"/>
    <w:rsid w:val="00CF41D4"/>
    <w:rsid w:val="00CF4534"/>
    <w:rsid w:val="00CF48C7"/>
    <w:rsid w:val="00CF4B88"/>
    <w:rsid w:val="00CF4D6C"/>
    <w:rsid w:val="00CF4DEF"/>
    <w:rsid w:val="00CF510C"/>
    <w:rsid w:val="00CF5148"/>
    <w:rsid w:val="00CF524D"/>
    <w:rsid w:val="00CF52A8"/>
    <w:rsid w:val="00CF52FF"/>
    <w:rsid w:val="00CF533D"/>
    <w:rsid w:val="00CF54AC"/>
    <w:rsid w:val="00CF587A"/>
    <w:rsid w:val="00CF5B02"/>
    <w:rsid w:val="00CF5CC6"/>
    <w:rsid w:val="00CF5D80"/>
    <w:rsid w:val="00CF5E26"/>
    <w:rsid w:val="00CF5EFF"/>
    <w:rsid w:val="00CF5F36"/>
    <w:rsid w:val="00CF6067"/>
    <w:rsid w:val="00CF6098"/>
    <w:rsid w:val="00CF6252"/>
    <w:rsid w:val="00CF64A7"/>
    <w:rsid w:val="00CF667B"/>
    <w:rsid w:val="00CF6749"/>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D7D"/>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585"/>
    <w:rsid w:val="00D20798"/>
    <w:rsid w:val="00D207C4"/>
    <w:rsid w:val="00D20A38"/>
    <w:rsid w:val="00D20BE5"/>
    <w:rsid w:val="00D20C58"/>
    <w:rsid w:val="00D2113E"/>
    <w:rsid w:val="00D21224"/>
    <w:rsid w:val="00D2137D"/>
    <w:rsid w:val="00D21386"/>
    <w:rsid w:val="00D2156E"/>
    <w:rsid w:val="00D216D1"/>
    <w:rsid w:val="00D2179A"/>
    <w:rsid w:val="00D21A6A"/>
    <w:rsid w:val="00D21ABC"/>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2A5"/>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B7"/>
    <w:rsid w:val="00D35EF9"/>
    <w:rsid w:val="00D35F23"/>
    <w:rsid w:val="00D35F53"/>
    <w:rsid w:val="00D36032"/>
    <w:rsid w:val="00D3612A"/>
    <w:rsid w:val="00D36B7C"/>
    <w:rsid w:val="00D36E24"/>
    <w:rsid w:val="00D374B1"/>
    <w:rsid w:val="00D374EE"/>
    <w:rsid w:val="00D37844"/>
    <w:rsid w:val="00D379C0"/>
    <w:rsid w:val="00D37DCE"/>
    <w:rsid w:val="00D4004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1CF1"/>
    <w:rsid w:val="00D42015"/>
    <w:rsid w:val="00D423E2"/>
    <w:rsid w:val="00D42544"/>
    <w:rsid w:val="00D42682"/>
    <w:rsid w:val="00D4297B"/>
    <w:rsid w:val="00D429C0"/>
    <w:rsid w:val="00D42D0F"/>
    <w:rsid w:val="00D42D91"/>
    <w:rsid w:val="00D42E10"/>
    <w:rsid w:val="00D42ED6"/>
    <w:rsid w:val="00D42EE3"/>
    <w:rsid w:val="00D42F15"/>
    <w:rsid w:val="00D4301C"/>
    <w:rsid w:val="00D433E9"/>
    <w:rsid w:val="00D43572"/>
    <w:rsid w:val="00D436B8"/>
    <w:rsid w:val="00D43736"/>
    <w:rsid w:val="00D43827"/>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96C"/>
    <w:rsid w:val="00D53B7A"/>
    <w:rsid w:val="00D53BF0"/>
    <w:rsid w:val="00D53EF4"/>
    <w:rsid w:val="00D5412F"/>
    <w:rsid w:val="00D5431B"/>
    <w:rsid w:val="00D54443"/>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CE"/>
    <w:rsid w:val="00D62FEF"/>
    <w:rsid w:val="00D63388"/>
    <w:rsid w:val="00D636A5"/>
    <w:rsid w:val="00D63CE3"/>
    <w:rsid w:val="00D63D08"/>
    <w:rsid w:val="00D63E85"/>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CCA"/>
    <w:rsid w:val="00D71099"/>
    <w:rsid w:val="00D71195"/>
    <w:rsid w:val="00D713BE"/>
    <w:rsid w:val="00D714C4"/>
    <w:rsid w:val="00D71F2E"/>
    <w:rsid w:val="00D72065"/>
    <w:rsid w:val="00D7228E"/>
    <w:rsid w:val="00D72513"/>
    <w:rsid w:val="00D7254E"/>
    <w:rsid w:val="00D72613"/>
    <w:rsid w:val="00D7263D"/>
    <w:rsid w:val="00D727AC"/>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53B"/>
    <w:rsid w:val="00D808E8"/>
    <w:rsid w:val="00D80D5D"/>
    <w:rsid w:val="00D80DDA"/>
    <w:rsid w:val="00D8112D"/>
    <w:rsid w:val="00D81157"/>
    <w:rsid w:val="00D81284"/>
    <w:rsid w:val="00D813EA"/>
    <w:rsid w:val="00D81553"/>
    <w:rsid w:val="00D81615"/>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421"/>
    <w:rsid w:val="00D8665D"/>
    <w:rsid w:val="00D86903"/>
    <w:rsid w:val="00D86C1F"/>
    <w:rsid w:val="00D86E2D"/>
    <w:rsid w:val="00D86F82"/>
    <w:rsid w:val="00D875A2"/>
    <w:rsid w:val="00D8773A"/>
    <w:rsid w:val="00D878E2"/>
    <w:rsid w:val="00D8795B"/>
    <w:rsid w:val="00D8797D"/>
    <w:rsid w:val="00D87AAF"/>
    <w:rsid w:val="00D87B05"/>
    <w:rsid w:val="00D87B9B"/>
    <w:rsid w:val="00D87C89"/>
    <w:rsid w:val="00D87E28"/>
    <w:rsid w:val="00D9042D"/>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6ED"/>
    <w:rsid w:val="00DA28B5"/>
    <w:rsid w:val="00DA293A"/>
    <w:rsid w:val="00DA2A60"/>
    <w:rsid w:val="00DA2BE5"/>
    <w:rsid w:val="00DA30C3"/>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71C"/>
    <w:rsid w:val="00DA7845"/>
    <w:rsid w:val="00DA7986"/>
    <w:rsid w:val="00DA7A44"/>
    <w:rsid w:val="00DA7C7F"/>
    <w:rsid w:val="00DB02AD"/>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A43"/>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2F7"/>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704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0B0"/>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E1"/>
    <w:rsid w:val="00E05B53"/>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1073"/>
    <w:rsid w:val="00E113BC"/>
    <w:rsid w:val="00E113D5"/>
    <w:rsid w:val="00E11427"/>
    <w:rsid w:val="00E1147C"/>
    <w:rsid w:val="00E11525"/>
    <w:rsid w:val="00E1165F"/>
    <w:rsid w:val="00E118A3"/>
    <w:rsid w:val="00E1190F"/>
    <w:rsid w:val="00E11A62"/>
    <w:rsid w:val="00E11CBA"/>
    <w:rsid w:val="00E12051"/>
    <w:rsid w:val="00E12AA1"/>
    <w:rsid w:val="00E12E24"/>
    <w:rsid w:val="00E130C1"/>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9CE"/>
    <w:rsid w:val="00E25ADD"/>
    <w:rsid w:val="00E26008"/>
    <w:rsid w:val="00E26604"/>
    <w:rsid w:val="00E26B82"/>
    <w:rsid w:val="00E26E73"/>
    <w:rsid w:val="00E26F9B"/>
    <w:rsid w:val="00E27171"/>
    <w:rsid w:val="00E27288"/>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FE6"/>
    <w:rsid w:val="00E320D3"/>
    <w:rsid w:val="00E32137"/>
    <w:rsid w:val="00E322C1"/>
    <w:rsid w:val="00E325D3"/>
    <w:rsid w:val="00E325E4"/>
    <w:rsid w:val="00E326F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4CA"/>
    <w:rsid w:val="00E3771F"/>
    <w:rsid w:val="00E378C6"/>
    <w:rsid w:val="00E378FB"/>
    <w:rsid w:val="00E37CD3"/>
    <w:rsid w:val="00E37E90"/>
    <w:rsid w:val="00E37EB8"/>
    <w:rsid w:val="00E37FC5"/>
    <w:rsid w:val="00E40117"/>
    <w:rsid w:val="00E4023B"/>
    <w:rsid w:val="00E4033E"/>
    <w:rsid w:val="00E405C5"/>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570"/>
    <w:rsid w:val="00E43624"/>
    <w:rsid w:val="00E436B4"/>
    <w:rsid w:val="00E437FB"/>
    <w:rsid w:val="00E43877"/>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321"/>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8E"/>
    <w:rsid w:val="00E52A2F"/>
    <w:rsid w:val="00E53133"/>
    <w:rsid w:val="00E53506"/>
    <w:rsid w:val="00E53566"/>
    <w:rsid w:val="00E535A6"/>
    <w:rsid w:val="00E536E3"/>
    <w:rsid w:val="00E53BAF"/>
    <w:rsid w:val="00E53C18"/>
    <w:rsid w:val="00E53E4C"/>
    <w:rsid w:val="00E53EFD"/>
    <w:rsid w:val="00E540D6"/>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348"/>
    <w:rsid w:val="00E6157B"/>
    <w:rsid w:val="00E6189E"/>
    <w:rsid w:val="00E61B0D"/>
    <w:rsid w:val="00E61BA2"/>
    <w:rsid w:val="00E61C06"/>
    <w:rsid w:val="00E61CB9"/>
    <w:rsid w:val="00E6207D"/>
    <w:rsid w:val="00E6216C"/>
    <w:rsid w:val="00E622D3"/>
    <w:rsid w:val="00E6231B"/>
    <w:rsid w:val="00E62462"/>
    <w:rsid w:val="00E626CA"/>
    <w:rsid w:val="00E62F29"/>
    <w:rsid w:val="00E63284"/>
    <w:rsid w:val="00E63581"/>
    <w:rsid w:val="00E637B3"/>
    <w:rsid w:val="00E637C9"/>
    <w:rsid w:val="00E63A01"/>
    <w:rsid w:val="00E63A35"/>
    <w:rsid w:val="00E63CDD"/>
    <w:rsid w:val="00E63CF9"/>
    <w:rsid w:val="00E64336"/>
    <w:rsid w:val="00E64386"/>
    <w:rsid w:val="00E64BF3"/>
    <w:rsid w:val="00E64EDD"/>
    <w:rsid w:val="00E64F01"/>
    <w:rsid w:val="00E65295"/>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84B"/>
    <w:rsid w:val="00EA68BC"/>
    <w:rsid w:val="00EA68DA"/>
    <w:rsid w:val="00EA69FD"/>
    <w:rsid w:val="00EA7013"/>
    <w:rsid w:val="00EA75D9"/>
    <w:rsid w:val="00EA76AB"/>
    <w:rsid w:val="00EA7BF3"/>
    <w:rsid w:val="00EA7E00"/>
    <w:rsid w:val="00EA7E12"/>
    <w:rsid w:val="00EB0165"/>
    <w:rsid w:val="00EB03B9"/>
    <w:rsid w:val="00EB041A"/>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8C0"/>
    <w:rsid w:val="00EB2908"/>
    <w:rsid w:val="00EB299D"/>
    <w:rsid w:val="00EB2AAC"/>
    <w:rsid w:val="00EB2CEF"/>
    <w:rsid w:val="00EB2EAD"/>
    <w:rsid w:val="00EB320E"/>
    <w:rsid w:val="00EB32E8"/>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AF"/>
    <w:rsid w:val="00EB56EA"/>
    <w:rsid w:val="00EB5717"/>
    <w:rsid w:val="00EB5967"/>
    <w:rsid w:val="00EB6061"/>
    <w:rsid w:val="00EB625F"/>
    <w:rsid w:val="00EB6B93"/>
    <w:rsid w:val="00EB6EA1"/>
    <w:rsid w:val="00EB6F36"/>
    <w:rsid w:val="00EB705D"/>
    <w:rsid w:val="00EB7077"/>
    <w:rsid w:val="00EB7092"/>
    <w:rsid w:val="00EB71BC"/>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F55"/>
    <w:rsid w:val="00EC40A7"/>
    <w:rsid w:val="00EC436C"/>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920"/>
    <w:rsid w:val="00EC6950"/>
    <w:rsid w:val="00EC6AEF"/>
    <w:rsid w:val="00EC6B4A"/>
    <w:rsid w:val="00EC6BBA"/>
    <w:rsid w:val="00EC72F1"/>
    <w:rsid w:val="00EC7AB7"/>
    <w:rsid w:val="00EC7B87"/>
    <w:rsid w:val="00EC7B98"/>
    <w:rsid w:val="00EC7C5B"/>
    <w:rsid w:val="00EC7CBE"/>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494"/>
    <w:rsid w:val="00EE4711"/>
    <w:rsid w:val="00EE4CB9"/>
    <w:rsid w:val="00EE4D16"/>
    <w:rsid w:val="00EE502E"/>
    <w:rsid w:val="00EE50BB"/>
    <w:rsid w:val="00EE51B7"/>
    <w:rsid w:val="00EE526D"/>
    <w:rsid w:val="00EE52D1"/>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5BA"/>
    <w:rsid w:val="00EF27E4"/>
    <w:rsid w:val="00EF28E5"/>
    <w:rsid w:val="00EF28F0"/>
    <w:rsid w:val="00EF2936"/>
    <w:rsid w:val="00EF2A53"/>
    <w:rsid w:val="00EF34F2"/>
    <w:rsid w:val="00EF3689"/>
    <w:rsid w:val="00EF38AD"/>
    <w:rsid w:val="00EF39FB"/>
    <w:rsid w:val="00EF3C2E"/>
    <w:rsid w:val="00EF3FB5"/>
    <w:rsid w:val="00EF4013"/>
    <w:rsid w:val="00EF479D"/>
    <w:rsid w:val="00EF4CC2"/>
    <w:rsid w:val="00EF4E13"/>
    <w:rsid w:val="00EF4EF4"/>
    <w:rsid w:val="00EF504A"/>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EA"/>
    <w:rsid w:val="00EF69FC"/>
    <w:rsid w:val="00EF6AAD"/>
    <w:rsid w:val="00EF6CD5"/>
    <w:rsid w:val="00EF7593"/>
    <w:rsid w:val="00EF7C7B"/>
    <w:rsid w:val="00EF7C82"/>
    <w:rsid w:val="00EF7D16"/>
    <w:rsid w:val="00EF7E6D"/>
    <w:rsid w:val="00EF7F30"/>
    <w:rsid w:val="00EF7FAF"/>
    <w:rsid w:val="00F001BF"/>
    <w:rsid w:val="00F001F8"/>
    <w:rsid w:val="00F00664"/>
    <w:rsid w:val="00F00966"/>
    <w:rsid w:val="00F00C08"/>
    <w:rsid w:val="00F00C57"/>
    <w:rsid w:val="00F00CA0"/>
    <w:rsid w:val="00F00D85"/>
    <w:rsid w:val="00F012EF"/>
    <w:rsid w:val="00F01327"/>
    <w:rsid w:val="00F01564"/>
    <w:rsid w:val="00F018F8"/>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4089"/>
    <w:rsid w:val="00F04226"/>
    <w:rsid w:val="00F04281"/>
    <w:rsid w:val="00F04471"/>
    <w:rsid w:val="00F04707"/>
    <w:rsid w:val="00F04857"/>
    <w:rsid w:val="00F04945"/>
    <w:rsid w:val="00F04B55"/>
    <w:rsid w:val="00F04B9C"/>
    <w:rsid w:val="00F04E50"/>
    <w:rsid w:val="00F04F8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D33"/>
    <w:rsid w:val="00F06D80"/>
    <w:rsid w:val="00F07290"/>
    <w:rsid w:val="00F074F8"/>
    <w:rsid w:val="00F07772"/>
    <w:rsid w:val="00F0799C"/>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276"/>
    <w:rsid w:val="00F32305"/>
    <w:rsid w:val="00F3235E"/>
    <w:rsid w:val="00F32553"/>
    <w:rsid w:val="00F32733"/>
    <w:rsid w:val="00F327D6"/>
    <w:rsid w:val="00F32ACC"/>
    <w:rsid w:val="00F32B74"/>
    <w:rsid w:val="00F32CA4"/>
    <w:rsid w:val="00F32F1C"/>
    <w:rsid w:val="00F32F28"/>
    <w:rsid w:val="00F32F99"/>
    <w:rsid w:val="00F330BE"/>
    <w:rsid w:val="00F33303"/>
    <w:rsid w:val="00F33426"/>
    <w:rsid w:val="00F33697"/>
    <w:rsid w:val="00F336C8"/>
    <w:rsid w:val="00F33B43"/>
    <w:rsid w:val="00F34810"/>
    <w:rsid w:val="00F34903"/>
    <w:rsid w:val="00F3499D"/>
    <w:rsid w:val="00F349E1"/>
    <w:rsid w:val="00F35299"/>
    <w:rsid w:val="00F35788"/>
    <w:rsid w:val="00F3598F"/>
    <w:rsid w:val="00F35DBC"/>
    <w:rsid w:val="00F35F1D"/>
    <w:rsid w:val="00F36035"/>
    <w:rsid w:val="00F36187"/>
    <w:rsid w:val="00F367C7"/>
    <w:rsid w:val="00F3687E"/>
    <w:rsid w:val="00F369B3"/>
    <w:rsid w:val="00F36CAE"/>
    <w:rsid w:val="00F36CD1"/>
    <w:rsid w:val="00F36EF2"/>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1E"/>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41D"/>
    <w:rsid w:val="00F454B4"/>
    <w:rsid w:val="00F45502"/>
    <w:rsid w:val="00F45503"/>
    <w:rsid w:val="00F4555C"/>
    <w:rsid w:val="00F456A1"/>
    <w:rsid w:val="00F45CBE"/>
    <w:rsid w:val="00F45D79"/>
    <w:rsid w:val="00F45DC1"/>
    <w:rsid w:val="00F46009"/>
    <w:rsid w:val="00F461C0"/>
    <w:rsid w:val="00F462C8"/>
    <w:rsid w:val="00F4658E"/>
    <w:rsid w:val="00F4663A"/>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179"/>
    <w:rsid w:val="00F554FD"/>
    <w:rsid w:val="00F5563D"/>
    <w:rsid w:val="00F55765"/>
    <w:rsid w:val="00F55846"/>
    <w:rsid w:val="00F55A60"/>
    <w:rsid w:val="00F55C5A"/>
    <w:rsid w:val="00F55FB4"/>
    <w:rsid w:val="00F566FA"/>
    <w:rsid w:val="00F56B40"/>
    <w:rsid w:val="00F56C26"/>
    <w:rsid w:val="00F56C5A"/>
    <w:rsid w:val="00F56D20"/>
    <w:rsid w:val="00F56D27"/>
    <w:rsid w:val="00F56E9D"/>
    <w:rsid w:val="00F570C5"/>
    <w:rsid w:val="00F5750F"/>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A29"/>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265"/>
    <w:rsid w:val="00F8038A"/>
    <w:rsid w:val="00F805C4"/>
    <w:rsid w:val="00F806F8"/>
    <w:rsid w:val="00F80848"/>
    <w:rsid w:val="00F8091D"/>
    <w:rsid w:val="00F80A67"/>
    <w:rsid w:val="00F80D2C"/>
    <w:rsid w:val="00F8133D"/>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0E2"/>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4D82"/>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375"/>
    <w:rsid w:val="00FA4404"/>
    <w:rsid w:val="00FA45FB"/>
    <w:rsid w:val="00FA4856"/>
    <w:rsid w:val="00FA4944"/>
    <w:rsid w:val="00FA49BD"/>
    <w:rsid w:val="00FA49BE"/>
    <w:rsid w:val="00FA4FED"/>
    <w:rsid w:val="00FA56FC"/>
    <w:rsid w:val="00FA5942"/>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AEC"/>
    <w:rsid w:val="00FC2F60"/>
    <w:rsid w:val="00FC2F6A"/>
    <w:rsid w:val="00FC307B"/>
    <w:rsid w:val="00FC330B"/>
    <w:rsid w:val="00FC34D5"/>
    <w:rsid w:val="00FC356C"/>
    <w:rsid w:val="00FC39F4"/>
    <w:rsid w:val="00FC3E5E"/>
    <w:rsid w:val="00FC3E69"/>
    <w:rsid w:val="00FC3F0F"/>
    <w:rsid w:val="00FC4002"/>
    <w:rsid w:val="00FC4447"/>
    <w:rsid w:val="00FC444A"/>
    <w:rsid w:val="00FC4523"/>
    <w:rsid w:val="00FC491D"/>
    <w:rsid w:val="00FC49E0"/>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1F"/>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915"/>
    <w:rsid w:val="00FE2A57"/>
    <w:rsid w:val="00FE2FCC"/>
    <w:rsid w:val="00FE301C"/>
    <w:rsid w:val="00FE302B"/>
    <w:rsid w:val="00FE3218"/>
    <w:rsid w:val="00FE3516"/>
    <w:rsid w:val="00FE35D3"/>
    <w:rsid w:val="00FE360B"/>
    <w:rsid w:val="00FE3715"/>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A2"/>
    <w:rsid w:val="00FF24E1"/>
    <w:rsid w:val="00FF25DE"/>
    <w:rsid w:val="00FF2AD8"/>
    <w:rsid w:val="00FF3326"/>
    <w:rsid w:val="00FF33D4"/>
    <w:rsid w:val="00FF3595"/>
    <w:rsid w:val="00FF372F"/>
    <w:rsid w:val="00FF3937"/>
    <w:rsid w:val="00FF3AE9"/>
    <w:rsid w:val="00FF3AEC"/>
    <w:rsid w:val="00FF3BB2"/>
    <w:rsid w:val="00FF3E45"/>
    <w:rsid w:val="00FF3F39"/>
    <w:rsid w:val="00FF40B8"/>
    <w:rsid w:val="00FF4345"/>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5E4DA8-FDA9-450B-86AF-48EBCA9D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81"/>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127F10"/>
    <w:pPr>
      <w:keepNext/>
      <w:spacing w:before="240" w:after="60"/>
      <w:outlineLvl w:val="1"/>
    </w:pPr>
    <w:rPr>
      <w:b/>
      <w:bCs/>
      <w:iCs/>
      <w:sz w:val="32"/>
      <w:szCs w:val="32"/>
    </w:rPr>
  </w:style>
  <w:style w:type="paragraph" w:styleId="Heading3">
    <w:name w:val="heading 3"/>
    <w:basedOn w:val="Normal"/>
    <w:next w:val="Normal"/>
    <w:link w:val="Heading3Char"/>
    <w:autoRedefine/>
    <w:qFormat/>
    <w:rsid w:val="00127F10"/>
    <w:pPr>
      <w:keepNext/>
      <w:spacing w:before="240" w:after="60"/>
      <w:outlineLvl w:val="2"/>
    </w:pPr>
    <w:rPr>
      <w:b/>
      <w:bCs/>
      <w:sz w:val="28"/>
      <w:szCs w:val="28"/>
    </w:rPr>
  </w:style>
  <w:style w:type="paragraph" w:styleId="Heading4">
    <w:name w:val="heading 4"/>
    <w:basedOn w:val="Normal"/>
    <w:next w:val="Normal"/>
    <w:link w:val="Heading4Char"/>
    <w:autoRedefine/>
    <w:qFormat/>
    <w:rsid w:val="002E038F"/>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uiPriority w:val="9"/>
    <w:qFormat/>
    <w:rsid w:val="004057C9"/>
    <w:pPr>
      <w:spacing w:before="240" w:after="60"/>
      <w:outlineLvl w:val="5"/>
    </w:pPr>
    <w:rPr>
      <w:bCs/>
      <w:szCs w:val="22"/>
    </w:rPr>
  </w:style>
  <w:style w:type="paragraph" w:styleId="Heading7">
    <w:name w:val="heading 7"/>
    <w:basedOn w:val="Normal"/>
    <w:next w:val="Normal"/>
    <w:link w:val="Heading7Char"/>
    <w:qFormat/>
    <w:rsid w:val="004057C9"/>
    <w:pPr>
      <w:spacing w:before="240" w:after="60"/>
      <w:outlineLvl w:val="6"/>
    </w:pPr>
  </w:style>
  <w:style w:type="paragraph" w:styleId="Heading8">
    <w:name w:val="heading 8"/>
    <w:basedOn w:val="Normal"/>
    <w:next w:val="Normal"/>
    <w:link w:val="Heading8Char"/>
    <w:qFormat/>
    <w:rsid w:val="00F71C9B"/>
    <w:pPr>
      <w:spacing w:before="180" w:after="6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057C9"/>
    <w:rPr>
      <w:sz w:val="26"/>
      <w:szCs w:val="24"/>
      <w:lang w:eastAsia="en-US"/>
    </w:rPr>
  </w:style>
  <w:style w:type="character" w:customStyle="1" w:styleId="Heading8Char">
    <w:name w:val="Heading 8 Char"/>
    <w:basedOn w:val="DefaultParagraphFont"/>
    <w:link w:val="Heading8"/>
    <w:rsid w:val="00F71C9B"/>
    <w:rPr>
      <w:iCs/>
      <w:sz w:val="26"/>
      <w:szCs w:val="24"/>
      <w:lang w:eastAsia="en-US"/>
    </w:rPr>
  </w:style>
  <w:style w:type="paragraph" w:styleId="FootnoteText">
    <w:name w:val="footnote text"/>
    <w:basedOn w:val="Normal"/>
    <w:link w:val="FootnoteTextChar"/>
    <w:semiHidden/>
    <w:rsid w:val="00AB5354"/>
    <w:pPr>
      <w:autoSpaceDE w:val="0"/>
      <w:autoSpaceDN w:val="0"/>
      <w:ind w:firstLine="202"/>
    </w:pPr>
    <w:rPr>
      <w:sz w:val="16"/>
      <w:szCs w:val="16"/>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20D02"/>
    <w:pPr>
      <w:tabs>
        <w:tab w:val="right" w:leader="dot" w:pos="8299"/>
      </w:tabs>
    </w:pPr>
    <w:rPr>
      <w:noProof/>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paragraph" w:styleId="CommentSubject">
    <w:name w:val="annotation subject"/>
    <w:basedOn w:val="CommentText"/>
    <w:next w:val="CommentText"/>
    <w:link w:val="CommentSubjectChar"/>
    <w:semiHidden/>
    <w:rsid w:val="00390C65"/>
    <w:rPr>
      <w:b/>
      <w:bCs/>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127F10"/>
    <w:rPr>
      <w:b/>
      <w:bCs/>
      <w:iCs/>
      <w:sz w:val="32"/>
      <w:szCs w:val="32"/>
      <w:lang w:eastAsia="en-US"/>
    </w:rPr>
  </w:style>
  <w:style w:type="character" w:customStyle="1" w:styleId="Heading3Char">
    <w:name w:val="Heading 3 Char"/>
    <w:basedOn w:val="DefaultParagraphFont"/>
    <w:link w:val="Heading3"/>
    <w:rsid w:val="00127F10"/>
    <w:rPr>
      <w:b/>
      <w:bCs/>
      <w:sz w:val="28"/>
      <w:szCs w:val="28"/>
      <w:lang w:eastAsia="en-US"/>
    </w:rPr>
  </w:style>
  <w:style w:type="character" w:customStyle="1" w:styleId="Heading4Char">
    <w:name w:val="Heading 4 Char"/>
    <w:basedOn w:val="DefaultParagraphFont"/>
    <w:link w:val="Heading4"/>
    <w:rsid w:val="002E038F"/>
    <w:rPr>
      <w:b/>
      <w:bCs/>
      <w:sz w:val="26"/>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4057C9"/>
    <w:rPr>
      <w:bCs/>
      <w:sz w:val="26"/>
      <w:szCs w:val="22"/>
      <w:lang w:eastAsia="en-US"/>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character" w:customStyle="1" w:styleId="CommentSubjectChar">
    <w:name w:val="Comment Subject Char"/>
    <w:basedOn w:val="CommentTextChar"/>
    <w:link w:val="CommentSubject"/>
    <w:semiHidden/>
    <w:rsid w:val="00FD6653"/>
    <w:rPr>
      <w:b/>
      <w:bCs/>
      <w:lang w:val="en-US" w:eastAsia="en-US" w:bidi="ar-SA"/>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 w:type="character" w:customStyle="1" w:styleId="FootnoteTextChar">
    <w:name w:val="Footnote Text Char"/>
    <w:basedOn w:val="DefaultParagraphFont"/>
    <w:link w:val="FootnoteText"/>
    <w:semiHidden/>
    <w:rsid w:val="00C42062"/>
    <w:rPr>
      <w:sz w:val="16"/>
      <w:szCs w:val="16"/>
      <w:lang w:eastAsia="en-US"/>
    </w:rPr>
  </w:style>
  <w:style w:type="character" w:customStyle="1" w:styleId="TitleChar">
    <w:name w:val="Title Char"/>
    <w:basedOn w:val="DefaultParagraphFont"/>
    <w:link w:val="Title"/>
    <w:rsid w:val="00C42062"/>
    <w:rPr>
      <w:kern w:val="28"/>
      <w:sz w:val="48"/>
      <w:szCs w:val="48"/>
      <w:lang w:eastAsia="en-US"/>
    </w:rPr>
  </w:style>
  <w:style w:type="paragraph" w:styleId="TOCHeading">
    <w:name w:val="TOC Heading"/>
    <w:basedOn w:val="Heading1"/>
    <w:next w:val="Normal"/>
    <w:uiPriority w:val="39"/>
    <w:unhideWhenUsed/>
    <w:qFormat/>
    <w:rsid w:val="00520D02"/>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937">
      <w:bodyDiv w:val="1"/>
      <w:marLeft w:val="0"/>
      <w:marRight w:val="0"/>
      <w:marTop w:val="0"/>
      <w:marBottom w:val="0"/>
      <w:divBdr>
        <w:top w:val="none" w:sz="0" w:space="0" w:color="auto"/>
        <w:left w:val="none" w:sz="0" w:space="0" w:color="auto"/>
        <w:bottom w:val="none" w:sz="0" w:space="0" w:color="auto"/>
        <w:right w:val="none" w:sz="0" w:space="0" w:color="auto"/>
      </w:divBdr>
    </w:div>
    <w:div w:id="17003372">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92825282">
      <w:bodyDiv w:val="1"/>
      <w:marLeft w:val="0"/>
      <w:marRight w:val="0"/>
      <w:marTop w:val="0"/>
      <w:marBottom w:val="0"/>
      <w:divBdr>
        <w:top w:val="none" w:sz="0" w:space="0" w:color="auto"/>
        <w:left w:val="none" w:sz="0" w:space="0" w:color="auto"/>
        <w:bottom w:val="none" w:sz="0" w:space="0" w:color="auto"/>
        <w:right w:val="none" w:sz="0" w:space="0" w:color="auto"/>
      </w:divBdr>
    </w:div>
    <w:div w:id="100610553">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4102649">
      <w:bodyDiv w:val="1"/>
      <w:marLeft w:val="0"/>
      <w:marRight w:val="0"/>
      <w:marTop w:val="0"/>
      <w:marBottom w:val="0"/>
      <w:divBdr>
        <w:top w:val="none" w:sz="0" w:space="0" w:color="auto"/>
        <w:left w:val="none" w:sz="0" w:space="0" w:color="auto"/>
        <w:bottom w:val="none" w:sz="0" w:space="0" w:color="auto"/>
        <w:right w:val="none" w:sz="0" w:space="0" w:color="auto"/>
      </w:divBdr>
    </w:div>
    <w:div w:id="17245305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90186830">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4122363">
      <w:bodyDiv w:val="1"/>
      <w:marLeft w:val="0"/>
      <w:marRight w:val="0"/>
      <w:marTop w:val="0"/>
      <w:marBottom w:val="0"/>
      <w:divBdr>
        <w:top w:val="none" w:sz="0" w:space="0" w:color="auto"/>
        <w:left w:val="none" w:sz="0" w:space="0" w:color="auto"/>
        <w:bottom w:val="none" w:sz="0" w:space="0" w:color="auto"/>
        <w:right w:val="none" w:sz="0" w:space="0" w:color="auto"/>
      </w:divBdr>
    </w:div>
    <w:div w:id="287125665">
      <w:bodyDiv w:val="1"/>
      <w:marLeft w:val="0"/>
      <w:marRight w:val="0"/>
      <w:marTop w:val="0"/>
      <w:marBottom w:val="0"/>
      <w:divBdr>
        <w:top w:val="none" w:sz="0" w:space="0" w:color="auto"/>
        <w:left w:val="none" w:sz="0" w:space="0" w:color="auto"/>
        <w:bottom w:val="none" w:sz="0" w:space="0" w:color="auto"/>
        <w:right w:val="none" w:sz="0" w:space="0" w:color="auto"/>
      </w:divBdr>
    </w:div>
    <w:div w:id="288510986">
      <w:bodyDiv w:val="1"/>
      <w:marLeft w:val="0"/>
      <w:marRight w:val="0"/>
      <w:marTop w:val="0"/>
      <w:marBottom w:val="0"/>
      <w:divBdr>
        <w:top w:val="none" w:sz="0" w:space="0" w:color="auto"/>
        <w:left w:val="none" w:sz="0" w:space="0" w:color="auto"/>
        <w:bottom w:val="none" w:sz="0" w:space="0" w:color="auto"/>
        <w:right w:val="none" w:sz="0" w:space="0" w:color="auto"/>
      </w:divBdr>
    </w:div>
    <w:div w:id="289945654">
      <w:bodyDiv w:val="1"/>
      <w:marLeft w:val="0"/>
      <w:marRight w:val="0"/>
      <w:marTop w:val="0"/>
      <w:marBottom w:val="0"/>
      <w:divBdr>
        <w:top w:val="none" w:sz="0" w:space="0" w:color="auto"/>
        <w:left w:val="none" w:sz="0" w:space="0" w:color="auto"/>
        <w:bottom w:val="none" w:sz="0" w:space="0" w:color="auto"/>
        <w:right w:val="none" w:sz="0" w:space="0" w:color="auto"/>
      </w:divBdr>
    </w:div>
    <w:div w:id="296840418">
      <w:bodyDiv w:val="1"/>
      <w:marLeft w:val="0"/>
      <w:marRight w:val="0"/>
      <w:marTop w:val="0"/>
      <w:marBottom w:val="0"/>
      <w:divBdr>
        <w:top w:val="none" w:sz="0" w:space="0" w:color="auto"/>
        <w:left w:val="none" w:sz="0" w:space="0" w:color="auto"/>
        <w:bottom w:val="none" w:sz="0" w:space="0" w:color="auto"/>
        <w:right w:val="none" w:sz="0" w:space="0" w:color="auto"/>
      </w:divBdr>
    </w:div>
    <w:div w:id="30323727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62294793">
      <w:bodyDiv w:val="1"/>
      <w:marLeft w:val="0"/>
      <w:marRight w:val="0"/>
      <w:marTop w:val="0"/>
      <w:marBottom w:val="0"/>
      <w:divBdr>
        <w:top w:val="none" w:sz="0" w:space="0" w:color="auto"/>
        <w:left w:val="none" w:sz="0" w:space="0" w:color="auto"/>
        <w:bottom w:val="none" w:sz="0" w:space="0" w:color="auto"/>
        <w:right w:val="none" w:sz="0" w:space="0" w:color="auto"/>
      </w:divBdr>
    </w:div>
    <w:div w:id="387849143">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397024467">
      <w:bodyDiv w:val="1"/>
      <w:marLeft w:val="0"/>
      <w:marRight w:val="0"/>
      <w:marTop w:val="0"/>
      <w:marBottom w:val="0"/>
      <w:divBdr>
        <w:top w:val="none" w:sz="0" w:space="0" w:color="auto"/>
        <w:left w:val="none" w:sz="0" w:space="0" w:color="auto"/>
        <w:bottom w:val="none" w:sz="0" w:space="0" w:color="auto"/>
        <w:right w:val="none" w:sz="0" w:space="0" w:color="auto"/>
      </w:divBdr>
    </w:div>
    <w:div w:id="397633556">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3352582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21169714">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71281615">
      <w:bodyDiv w:val="1"/>
      <w:marLeft w:val="0"/>
      <w:marRight w:val="0"/>
      <w:marTop w:val="0"/>
      <w:marBottom w:val="0"/>
      <w:divBdr>
        <w:top w:val="none" w:sz="0" w:space="0" w:color="auto"/>
        <w:left w:val="none" w:sz="0" w:space="0" w:color="auto"/>
        <w:bottom w:val="none" w:sz="0" w:space="0" w:color="auto"/>
        <w:right w:val="none" w:sz="0" w:space="0" w:color="auto"/>
      </w:divBdr>
    </w:div>
    <w:div w:id="572589679">
      <w:bodyDiv w:val="1"/>
      <w:marLeft w:val="0"/>
      <w:marRight w:val="0"/>
      <w:marTop w:val="0"/>
      <w:marBottom w:val="0"/>
      <w:divBdr>
        <w:top w:val="none" w:sz="0" w:space="0" w:color="auto"/>
        <w:left w:val="none" w:sz="0" w:space="0" w:color="auto"/>
        <w:bottom w:val="none" w:sz="0" w:space="0" w:color="auto"/>
        <w:right w:val="none" w:sz="0" w:space="0" w:color="auto"/>
      </w:divBdr>
    </w:div>
    <w:div w:id="581374969">
      <w:bodyDiv w:val="1"/>
      <w:marLeft w:val="0"/>
      <w:marRight w:val="0"/>
      <w:marTop w:val="0"/>
      <w:marBottom w:val="0"/>
      <w:divBdr>
        <w:top w:val="none" w:sz="0" w:space="0" w:color="auto"/>
        <w:left w:val="none" w:sz="0" w:space="0" w:color="auto"/>
        <w:bottom w:val="none" w:sz="0" w:space="0" w:color="auto"/>
        <w:right w:val="none" w:sz="0" w:space="0" w:color="auto"/>
      </w:divBdr>
    </w:div>
    <w:div w:id="584195052">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21099705">
      <w:bodyDiv w:val="1"/>
      <w:marLeft w:val="0"/>
      <w:marRight w:val="0"/>
      <w:marTop w:val="0"/>
      <w:marBottom w:val="0"/>
      <w:divBdr>
        <w:top w:val="none" w:sz="0" w:space="0" w:color="auto"/>
        <w:left w:val="none" w:sz="0" w:space="0" w:color="auto"/>
        <w:bottom w:val="none" w:sz="0" w:space="0" w:color="auto"/>
        <w:right w:val="none" w:sz="0" w:space="0" w:color="auto"/>
      </w:divBdr>
    </w:div>
    <w:div w:id="724529172">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73692707">
      <w:bodyDiv w:val="1"/>
      <w:marLeft w:val="0"/>
      <w:marRight w:val="0"/>
      <w:marTop w:val="0"/>
      <w:marBottom w:val="0"/>
      <w:divBdr>
        <w:top w:val="none" w:sz="0" w:space="0" w:color="auto"/>
        <w:left w:val="none" w:sz="0" w:space="0" w:color="auto"/>
        <w:bottom w:val="none" w:sz="0" w:space="0" w:color="auto"/>
        <w:right w:val="none" w:sz="0" w:space="0" w:color="auto"/>
      </w:divBdr>
    </w:div>
    <w:div w:id="892230002">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1609149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94838772">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21779176">
      <w:bodyDiv w:val="1"/>
      <w:marLeft w:val="0"/>
      <w:marRight w:val="0"/>
      <w:marTop w:val="0"/>
      <w:marBottom w:val="0"/>
      <w:divBdr>
        <w:top w:val="none" w:sz="0" w:space="0" w:color="auto"/>
        <w:left w:val="none" w:sz="0" w:space="0" w:color="auto"/>
        <w:bottom w:val="none" w:sz="0" w:space="0" w:color="auto"/>
        <w:right w:val="none" w:sz="0" w:space="0" w:color="auto"/>
      </w:divBdr>
    </w:div>
    <w:div w:id="1025979415">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76123405">
      <w:bodyDiv w:val="1"/>
      <w:marLeft w:val="0"/>
      <w:marRight w:val="0"/>
      <w:marTop w:val="0"/>
      <w:marBottom w:val="0"/>
      <w:divBdr>
        <w:top w:val="none" w:sz="0" w:space="0" w:color="auto"/>
        <w:left w:val="none" w:sz="0" w:space="0" w:color="auto"/>
        <w:bottom w:val="none" w:sz="0" w:space="0" w:color="auto"/>
        <w:right w:val="none" w:sz="0" w:space="0" w:color="auto"/>
      </w:divBdr>
    </w:div>
    <w:div w:id="1094281411">
      <w:bodyDiv w:val="1"/>
      <w:marLeft w:val="0"/>
      <w:marRight w:val="0"/>
      <w:marTop w:val="0"/>
      <w:marBottom w:val="0"/>
      <w:divBdr>
        <w:top w:val="none" w:sz="0" w:space="0" w:color="auto"/>
        <w:left w:val="none" w:sz="0" w:space="0" w:color="auto"/>
        <w:bottom w:val="none" w:sz="0" w:space="0" w:color="auto"/>
        <w:right w:val="none" w:sz="0" w:space="0" w:color="auto"/>
      </w:divBdr>
    </w:div>
    <w:div w:id="1104155393">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89485815">
      <w:bodyDiv w:val="1"/>
      <w:marLeft w:val="0"/>
      <w:marRight w:val="0"/>
      <w:marTop w:val="0"/>
      <w:marBottom w:val="0"/>
      <w:divBdr>
        <w:top w:val="none" w:sz="0" w:space="0" w:color="auto"/>
        <w:left w:val="none" w:sz="0" w:space="0" w:color="auto"/>
        <w:bottom w:val="none" w:sz="0" w:space="0" w:color="auto"/>
        <w:right w:val="none" w:sz="0" w:space="0" w:color="auto"/>
      </w:divBdr>
    </w:div>
    <w:div w:id="1206871646">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24832512">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308167522">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11521906">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35574353">
      <w:bodyDiv w:val="1"/>
      <w:marLeft w:val="0"/>
      <w:marRight w:val="0"/>
      <w:marTop w:val="0"/>
      <w:marBottom w:val="0"/>
      <w:divBdr>
        <w:top w:val="none" w:sz="0" w:space="0" w:color="auto"/>
        <w:left w:val="none" w:sz="0" w:space="0" w:color="auto"/>
        <w:bottom w:val="none" w:sz="0" w:space="0" w:color="auto"/>
        <w:right w:val="none" w:sz="0" w:space="0" w:color="auto"/>
      </w:divBdr>
    </w:div>
    <w:div w:id="1341934994">
      <w:bodyDiv w:val="1"/>
      <w:marLeft w:val="0"/>
      <w:marRight w:val="0"/>
      <w:marTop w:val="0"/>
      <w:marBottom w:val="0"/>
      <w:divBdr>
        <w:top w:val="none" w:sz="0" w:space="0" w:color="auto"/>
        <w:left w:val="none" w:sz="0" w:space="0" w:color="auto"/>
        <w:bottom w:val="none" w:sz="0" w:space="0" w:color="auto"/>
        <w:right w:val="none" w:sz="0" w:space="0" w:color="auto"/>
      </w:divBdr>
    </w:div>
    <w:div w:id="1364987136">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826524">
      <w:bodyDiv w:val="1"/>
      <w:marLeft w:val="0"/>
      <w:marRight w:val="0"/>
      <w:marTop w:val="0"/>
      <w:marBottom w:val="0"/>
      <w:divBdr>
        <w:top w:val="none" w:sz="0" w:space="0" w:color="auto"/>
        <w:left w:val="none" w:sz="0" w:space="0" w:color="auto"/>
        <w:bottom w:val="none" w:sz="0" w:space="0" w:color="auto"/>
        <w:right w:val="none" w:sz="0" w:space="0" w:color="auto"/>
      </w:divBdr>
    </w:div>
    <w:div w:id="1396271921">
      <w:bodyDiv w:val="1"/>
      <w:marLeft w:val="0"/>
      <w:marRight w:val="0"/>
      <w:marTop w:val="0"/>
      <w:marBottom w:val="0"/>
      <w:divBdr>
        <w:top w:val="none" w:sz="0" w:space="0" w:color="auto"/>
        <w:left w:val="none" w:sz="0" w:space="0" w:color="auto"/>
        <w:bottom w:val="none" w:sz="0" w:space="0" w:color="auto"/>
        <w:right w:val="none" w:sz="0" w:space="0" w:color="auto"/>
      </w:divBdr>
    </w:div>
    <w:div w:id="1407613178">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1725912">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70784613">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21966555">
      <w:bodyDiv w:val="1"/>
      <w:marLeft w:val="0"/>
      <w:marRight w:val="0"/>
      <w:marTop w:val="0"/>
      <w:marBottom w:val="0"/>
      <w:divBdr>
        <w:top w:val="none" w:sz="0" w:space="0" w:color="auto"/>
        <w:left w:val="none" w:sz="0" w:space="0" w:color="auto"/>
        <w:bottom w:val="none" w:sz="0" w:space="0" w:color="auto"/>
        <w:right w:val="none" w:sz="0" w:space="0" w:color="auto"/>
      </w:divBdr>
    </w:div>
    <w:div w:id="1535850346">
      <w:bodyDiv w:val="1"/>
      <w:marLeft w:val="0"/>
      <w:marRight w:val="0"/>
      <w:marTop w:val="0"/>
      <w:marBottom w:val="0"/>
      <w:divBdr>
        <w:top w:val="none" w:sz="0" w:space="0" w:color="auto"/>
        <w:left w:val="none" w:sz="0" w:space="0" w:color="auto"/>
        <w:bottom w:val="none" w:sz="0" w:space="0" w:color="auto"/>
        <w:right w:val="none" w:sz="0" w:space="0" w:color="auto"/>
      </w:divBdr>
    </w:div>
    <w:div w:id="1548373044">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94436406">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23001547">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0673737">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66669321">
      <w:bodyDiv w:val="1"/>
      <w:marLeft w:val="0"/>
      <w:marRight w:val="0"/>
      <w:marTop w:val="0"/>
      <w:marBottom w:val="0"/>
      <w:divBdr>
        <w:top w:val="none" w:sz="0" w:space="0" w:color="auto"/>
        <w:left w:val="none" w:sz="0" w:space="0" w:color="auto"/>
        <w:bottom w:val="none" w:sz="0" w:space="0" w:color="auto"/>
        <w:right w:val="none" w:sz="0" w:space="0" w:color="auto"/>
      </w:divBdr>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698241065">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248650">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66805524">
      <w:bodyDiv w:val="1"/>
      <w:marLeft w:val="0"/>
      <w:marRight w:val="0"/>
      <w:marTop w:val="0"/>
      <w:marBottom w:val="0"/>
      <w:divBdr>
        <w:top w:val="none" w:sz="0" w:space="0" w:color="auto"/>
        <w:left w:val="none" w:sz="0" w:space="0" w:color="auto"/>
        <w:bottom w:val="none" w:sz="0" w:space="0" w:color="auto"/>
        <w:right w:val="none" w:sz="0" w:space="0" w:color="auto"/>
      </w:divBdr>
    </w:div>
    <w:div w:id="1775902165">
      <w:bodyDiv w:val="1"/>
      <w:marLeft w:val="0"/>
      <w:marRight w:val="0"/>
      <w:marTop w:val="0"/>
      <w:marBottom w:val="0"/>
      <w:divBdr>
        <w:top w:val="none" w:sz="0" w:space="0" w:color="auto"/>
        <w:left w:val="none" w:sz="0" w:space="0" w:color="auto"/>
        <w:bottom w:val="none" w:sz="0" w:space="0" w:color="auto"/>
        <w:right w:val="none" w:sz="0" w:space="0" w:color="auto"/>
      </w:divBdr>
    </w:div>
    <w:div w:id="1797331879">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897936740">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9078115">
      <w:bodyDiv w:val="1"/>
      <w:marLeft w:val="0"/>
      <w:marRight w:val="0"/>
      <w:marTop w:val="0"/>
      <w:marBottom w:val="0"/>
      <w:divBdr>
        <w:top w:val="none" w:sz="0" w:space="0" w:color="auto"/>
        <w:left w:val="none" w:sz="0" w:space="0" w:color="auto"/>
        <w:bottom w:val="none" w:sz="0" w:space="0" w:color="auto"/>
        <w:right w:val="none" w:sz="0" w:space="0" w:color="auto"/>
      </w:divBdr>
    </w:div>
    <w:div w:id="1965844028">
      <w:bodyDiv w:val="1"/>
      <w:marLeft w:val="0"/>
      <w:marRight w:val="0"/>
      <w:marTop w:val="0"/>
      <w:marBottom w:val="0"/>
      <w:divBdr>
        <w:top w:val="none" w:sz="0" w:space="0" w:color="auto"/>
        <w:left w:val="none" w:sz="0" w:space="0" w:color="auto"/>
        <w:bottom w:val="none" w:sz="0" w:space="0" w:color="auto"/>
        <w:right w:val="none" w:sz="0" w:space="0" w:color="auto"/>
      </w:divBdr>
    </w:div>
    <w:div w:id="1974552749">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79402562">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3</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1</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16</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7</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10</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9</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8</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17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6</b:RefOrder>
  </b:Source>
  <b:Source>
    <b:Tag>Gallová</b:Tag>
    <b:SourceType>Report</b:SourceType>
    <b:Guid>{CFD42F07-D9D7-46D2-8C34-61C49DA526D0}</b:Guid>
    <b:Author>
      <b:Author>
        <b:NameList>
          <b:Person>
            <b:Last>Gallová</b:Last>
            <b:First>J</b:First>
          </b:Person>
          <b:Person>
            <b:Last>Kučerka</b:Last>
            <b:First>N</b:First>
          </b:Person>
        </b:NameList>
      </b:Author>
    </b:Author>
    <b:Title>Measurement of air humidity</b:Title>
    <b:Department>Faculty of Pharmacy</b:Department>
    <b:Institution>Comenius University in Bratislava</b:Institution>
    <b:Pages>5</b:Pages>
    <b:ThesisType>Technical Report</b:ThesisType>
    <b:Comments>Available at https://www.fpharm.uniba.sk/fileadmin/user_upload/english/Fyzika/air-humidity.pdf</b:Comments>
    <b:RefOrder>19</b:RefOrder>
  </b:Source>
  <b:Source>
    <b:Tag>NIST2008</b:Tag>
    <b:SourceType>ElectronicSource</b:SourceType>
    <b:Guid>{8428D0C8-A084-4347-BE31-496F369200D6}</b:Guid>
    <b:Author>
      <b:Author>
        <b:NameList>
          <b:Person>
            <b:Last>NIST</b:Last>
          </b:Person>
        </b:NameList>
      </b:Author>
      <b:Editor>
        <b:NameList>
          <b:Person>
            <b:Last>Taylor</b:Last>
            <b:First>Barry</b:First>
            <b:Middle>N.</b:Middle>
          </b:Person>
          <b:Person>
            <b:Last>Thompson</b:Last>
            <b:First>Ambler</b:First>
          </b:Person>
        </b:NameList>
      </b:Editor>
    </b:Author>
    <b:Title>International System of Units (SI)</b:Title>
    <b:City>Gaithersburg</b:City>
    <b:StateProvince>Maryland</b:StateProvince>
    <b:CountryRegion>USA</b:CountryRegion>
    <b:Year>2008</b:Year>
    <b:Month>March</b:Month>
    <b:ProductionCompany>National Institute of Standards and Technology</b:ProductionCompany>
    <b:Publisher>National Institute of Standards and Technology</b:Publisher>
    <b:Edition>330 - 2008 Edition</b:Edition>
    <b:StandardNumber>330</b:StandardNumber>
    <b:Comments>Available at http://physics.nist.gov/Pubs/SP330/sp330.pdf</b:Comments>
    <b:RefOrder>20</b:RefOrder>
  </b:Source>
  <b:Source>
    <b:Tag>Nguyen2016TutorialHMM</b:Tag>
    <b:SourceType>JournalArticle</b:SourceType>
    <b:Guid>{E482D315-41C5-486C-ACDE-3C81C94652AE}</b:Guid>
    <b:Title>Tutorial on Hidden Markov Model</b:Title>
    <b:JournalName>Special Issue "Some Novel Algorithms for Global Optimization and Relevant Subjects", Applied and Computational Mathematics (ACM)</b:JournalName>
    <b:Year>2016</b:Year>
    <b:City>New York, NY, USA</b:City>
    <b:Author>
      <b:Author>
        <b:NameList>
          <b:Person>
            <b:Last>Nguyen</b:Last>
            <b:First>Loc</b:First>
          </b:Person>
        </b:NameList>
      </b:Author>
      <b:Editor>
        <b:NameList>
          <b:Person>
            <b:Last>Nguyen</b:Last>
            <b:First>Loc</b:First>
          </b:Person>
          <b:Person>
            <b:Last>MELLAL</b:Last>
            <b:Middle>Arezki</b:Middle>
            <b:First>Mohamed</b:First>
          </b:Person>
        </b:NameList>
      </b:Editor>
    </b:Author>
    <b:Publisher>Science Publishing Group</b:Publisher>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Wikipedia2016tdis</b:Tag>
    <b:SourceType>InternetSite</b:SourceType>
    <b:Guid>{64CD7C0A-B96B-48B4-B3D5-C5AF227EC21E}</b:Guid>
    <b:Title>Student's t-distribution</b:Title>
    <b:Year>2016</b:Year>
    <b:Author>
      <b:Author>
        <b:NameList>
          <b:Person>
            <b:Last>Wikipedia</b:Last>
          </b:Person>
        </b:NameList>
      </b:Author>
    </b:Author>
    <b:YearAccessed>2016</b:YearAccessed>
    <b:MonthAccessed>April</b:MonthAccessed>
    <b:DayAccessed>24</b:DayAccessed>
    <b:URL>https://en.wikipedia.org/wiki/Student%27s_t-distribution</b:URL>
    <b:InternetSiteTitle>Wikipedia website</b:InternetSiteTitle>
    <b:ProductionCompany>Wikimedia Foundation</b:ProductionCompany>
    <b:Month>April</b:Month>
    <b:Day>12</b:Day>
    <b:RefOrder>23</b:RefOrder>
  </b:Source>
  <b:Source>
    <b:Tag>Nguyen2016BetaMLE</b:Tag>
    <b:SourceType>JournalArticle</b:SourceType>
    <b:Guid>{42074750-0FAF-4ACE-9144-E65435DA7915}</b:Guid>
    <b:Title>Beta Likelihood Estimation and Its Application to Specify Prior Probabilities in Bayesian Network</b:Title>
    <b:Year>2016</b:Year>
    <b:JournalName>British Journal of Mathematics</b:JournalName>
    <b:Publisher>SCIENCEDOMAIN international</b:Publisher>
    <b:StandardNumber>ISSN: 2231-0851. Journal DOI: 10.9734/bjmcs. Article number: BJMCS.25731. Open Access</b:StandardNumber>
    <b:Author>
      <b:Author>
        <b:NameList>
          <b:Person>
            <b:Last>Nguyen</b:Last>
            <b:First>Loc</b:First>
          </b:Person>
        </b:NameList>
      </b:Author>
      <b:Editor>
        <b:NameList>
          <b:Person>
            <b:Last>He</b:Last>
            <b:First>Tian-Xiao</b:First>
          </b:Person>
          <b:Person>
            <b:Last>Bracken</b:Last>
            <b:First>Paul</b:First>
          </b:Person>
          <b:Person>
            <b:Last>Valverde</b:Last>
            <b:Middle>C.</b:Middle>
            <b:First>Jose</b:First>
          </b:Person>
          <b:Person>
            <b:Last>Li</b:Last>
            <b:First>Jia</b:First>
          </b:Person>
        </b:NameList>
      </b:Editor>
    </b:Author>
    <b:Month>April</b:Month>
    <b:Day>27</b:Day>
    <b:Volume>16</b:Volume>
    <b:Issue>3</b:Issue>
    <b:URL>http://sciencedomain.org/abstract/14364</b:URL>
    <b:DOI>10.9734/BJMCS/2016/25731</b:DOI>
    <b:RefOrder>24</b:RefOrder>
  </b:Source>
  <b:Source>
    <b:Tag>Couvreur1996</b:Tag>
    <b:SourceType>Report</b:SourceType>
    <b:Guid>{248E4F77-D203-4962-B027-69365081C66D}</b:Guid>
    <b:Title>Hidden Markov Models and Their Mixtures</b:Title>
    <b:Pages>147</b:Pages>
    <b:Year>1996</b:Year>
    <b:City>Louvain-la-Neuve</b:City>
    <b:Publisher>ResearchGate</b:Publisher>
    <b:YearAccessed>2016</b:YearAccessed>
    <b:MonthAccessed>May</b:MonthAccessed>
    <b:DayAccessed>7</b:DayAccessed>
    <b:URL>https://www.researchgate.net/publication/2677995_Hidden_Markov_Models_and_Their_Mixtures</b:URL>
    <b:Department>Department of Methematics</b:Department>
    <b:Institution>Université Catholique de Louvain</b:Institution>
    <b:ThesisType>Advanced Study Report</b:ThesisType>
    <b:Author>
      <b:Author>
        <b:NameList>
          <b:Person>
            <b:Last>Couvreur</b:Last>
            <b:First>Christophe</b:First>
          </b:Person>
        </b:NameList>
      </b:Author>
    </b:Author>
    <b:Comments>Advisors: Jean-Marie Rolin, Jacques Teghem Jr, Pierre van Moerbeke</b:Comments>
    <b:RefOrder>18</b:RefOrder>
  </b:Source>
  <b:Source>
    <b:Tag>Cheng2009</b:Tag>
    <b:SourceType>ConferenceProceedings</b:SourceType>
    <b:Guid>{791C19B6-CC13-498B-8E23-687B734035C9}</b:Guid>
    <b:Title>A Fast Online Algorithm for Large Margin Training of Continuous Density Hidden Markov Models</b:Title>
    <b:Year>2009</b:Year>
    <b:City>Brighton</b:City>
    <b:Pages>668-671</b:Pages>
    <b:YearAccessed>2016</b:YearAccessed>
    <b:MonthAccessed>May</b:MonthAccessed>
    <b:DayAccessed>28</b:DayAccessed>
    <b:URL>http://cseweb.ucsd.edu/~saul/papers/is09_hmm.pdf</b:URL>
    <b:Author>
      <b:Author>
        <b:NameList>
          <b:Person>
            <b:Last>Cheng</b:Last>
            <b:First>Chih-Chieh</b:First>
          </b:Person>
          <b:Person>
            <b:Last>Sha</b:Last>
            <b:First>Fei</b:First>
          </b:Person>
          <b:Person>
            <b:Last>Saul</b:Last>
            <b:Middle>K.</b:Middle>
            <b:First>Lawrence</b:First>
          </b:Person>
        </b:NameList>
      </b:Author>
    </b:Author>
    <b:ConferenceName>Proceedings of the Tenth Annual Conference of the International Speech Communication Association (INTERSPEECH 2009)</b:ConferenceName>
    <b:RefOrder>14</b:RefOrder>
  </b:Source>
  <b:Source>
    <b:Tag>Sha09</b:Tag>
    <b:SourceType>BookSection</b:SourceType>
    <b:Guid>{8032D522-CD9F-41A7-BC20-713E953D04E5}</b:Guid>
    <b:Title>Large margin training of continuous-density hidden Markov models</b:Title>
    <b:Pages>101-114</b:Pages>
    <b:Year>2009</b:Year>
    <b:City>Chichester</b:City>
    <b:Publisher>Wiley &amp; Sons</b:Publisher>
    <b:BookTitle>Automatic Speech and Speaker Recognition: Large Margin and Kernel Methods</b:BookTitle>
    <b:Author>
      <b:Author>
        <b:NameList>
          <b:Person>
            <b:Last>Sha</b:Last>
            <b:First>Fei</b:First>
          </b:Person>
          <b:Person>
            <b:Last>Saul</b:Last>
            <b:Middle>K.</b:Middle>
            <b:First>Lawrence</b:First>
          </b:Person>
        </b:NameList>
      </b:Author>
      <b:BookAuthor>
        <b:NameList>
          <b:Person>
            <b:Last>Keshet</b:Last>
            <b:First>Joseph</b:First>
          </b:Person>
          <b:Person>
            <b:Last>Bengio</b:Last>
            <b:First>Samy</b:First>
          </b:Person>
        </b:NameList>
      </b:BookAuthor>
      <b:Editor>
        <b:NameList>
          <b:Person>
            <b:Last>Keshet</b:Last>
            <b:First>Joseph</b:First>
          </b:Person>
          <b:Person>
            <b:Last>Bengio</b:Last>
            <b:First>Samy</b:First>
          </b:Person>
        </b:NameList>
      </b:Editor>
    </b:Author>
    <b:CountryRegion>UK</b:CountryRegion>
    <b:ChapterNumber>7</b:ChapterNumber>
    <b:StandardNumber>ISBN print: 9780470696835, ISBN online: 9780470742044. Book DOI: 10.1002/9780470742044</b:StandardNumber>
    <b:URL>http://onlinelibrary.wiley.com/doi/10.1002/9780470742044.ch7</b:URL>
    <b:DOI>10.1002/9780470742044.ch7</b:DOI>
    <b:RefOrder>13</b:RefOrder>
  </b:Source>
  <b:Source>
    <b:Tag>Huo1997</b:Tag>
    <b:SourceType>JournalArticle</b:SourceType>
    <b:Guid>{BED666D8-0671-49C9-85E0-994D30588B69}</b:Guid>
    <b:Title>On-Line Adaptive Learning of the Continuous Density Hidden Markov Model Based on Approximate Recursive Bayes Estimate</b:Title>
    <b:Year>1997</b:Year>
    <b:Pages>161-172</b:Pages>
    <b:Publisher>IEEE</b:Publisher>
    <b:Volume>5</b:Volume>
    <b:StandardNumber>Journal ISSN: 1063-6676. INSPEC Accession Number: 5518847</b:StandardNumber>
    <b:YearAccessed>2016</b:YearAccessed>
    <b:MonthAccessed>May</b:MonthAccessed>
    <b:DayAccessed>28</b:DayAccessed>
    <b:URL>http://ieeexplore.ieee.org/xpl/login.jsp?arnumber=554778</b:URL>
    <b:DOI>10.1109/89.554778</b:DOI>
    <b:JournalName>IEEE Transactions on Speech and Audio Processing</b:JournalName>
    <b:Month>March</b:Month>
    <b:Issue>2</b:Issue>
    <b:Author>
      <b:Author>
        <b:NameList>
          <b:Person>
            <b:Last>Huo</b:Last>
            <b:First>Qiang</b:First>
          </b:Person>
          <b:Person>
            <b:Last>Lee</b:Last>
            <b:First>Chin-Hui</b:First>
          </b:Person>
        </b:NameList>
      </b:Author>
    </b:Author>
    <b:RefOrder>12</b:RefOrder>
  </b:Source>
  <b:Source>
    <b:Tag>Lee1990</b:Tag>
    <b:SourceType>JournalArticle</b:SourceType>
    <b:Guid>{562AB6F4-BFFB-4B73-9E40-F152B881DB95}</b:Guid>
    <b:Title>Acoustic modeling for large vocabulary speech recognition</b:Title>
    <b:JournalName>Computer Speech &amp; Language</b:JournalName>
    <b:Year>1990</b:Year>
    <b:Pages>127-165</b:Pages>
    <b:Month>April</b:Month>
    <b:Publisher>Elsevier</b:Publisher>
    <b:Volume>4</b:Volume>
    <b:Issue>2</b:Issue>
    <b:StandardNumber>Journal ISSN: 0885-2308</b:StandardNumber>
    <b:YearAccessed>2016</b:YearAccessed>
    <b:MonthAccessed>May</b:MonthAccessed>
    <b:DayAccessed>29</b:DayAccessed>
    <b:URL>http://www.sciencedirect.com/science/article/pii/088523089090002N</b:URL>
    <b:DOI>10.1016/0885-2308(90)90002-N</b:DOI>
    <b:Author>
      <b:Author>
        <b:NameList>
          <b:Person>
            <b:Last>Lee</b:Last>
            <b:Middle>H.</b:Middle>
            <b:First>C.</b:First>
          </b:Person>
          <b:Person>
            <b:Last>Rabiner</b:Last>
            <b:Middle>R.</b:Middle>
            <b:First>L.</b:First>
          </b:Person>
          <b:Person>
            <b:Last>Pieraccini</b:Last>
            <b:First>R.</b:First>
          </b:Person>
          <b:Person>
            <b:Last>Wilpon</b:Last>
            <b:Middle>G.</b:Middle>
            <b:First>J.</b:First>
          </b:Person>
        </b:NameList>
      </b:Author>
    </b:Author>
    <b:RefOrder>11</b:RefOrder>
  </b:Source>
  <b:Source>
    <b:Tag>Sha2006</b:Tag>
    <b:SourceType>JournalArticle</b:SourceType>
    <b:Guid>{DEBC9288-206E-4705-99BB-A432537503E0}</b:Guid>
    <b:Title>Large Margin Hidden Markov Models for Automatic Speech Recognition</b:Title>
    <b:JournalName>Advances in Neural Information Processing Systems (NIPS 2006)</b:JournalName>
    <b:Year>2006</b:Year>
    <b:Pages>1249-1256</b:Pages>
    <b:Volume>19</b:Volume>
    <b:YearAccessed>2016</b:YearAccessed>
    <b:MonthAccessed>May</b:MonthAccessed>
    <b:DayAccessed>29</b:DayAccessed>
    <b:URL>http://machinelearning.wustl.edu/mlpapers/paper_files/NIPS2006_143.pdf</b:URL>
    <b:Author>
      <b:Author>
        <b:NameList>
          <b:Person>
            <b:Last>Sha</b:Last>
            <b:First>Fei</b:First>
          </b:Person>
          <b:Person>
            <b:Last>Saul</b:Last>
            <b:Middle>K.</b:Middle>
            <b:First>Lawrence</b:First>
          </b:Person>
        </b:NameList>
      </b:Author>
      <b:Editor>
        <b:NameList>
          <b:Person>
            <b:Last>Schölkopf</b:Last>
            <b:First>Bernhard</b:First>
          </b:Person>
          <b:Person>
            <b:Last>Platt</b:Last>
            <b:Middle>C.</b:Middle>
            <b:First>John</b:First>
          </b:Person>
          <b:Person>
            <b:Last>Hoffman</b:Last>
            <b:First>T.</b:First>
          </b:Person>
        </b:NameList>
      </b:Editor>
    </b:Author>
    <b:RefOrder>15</b:RefOrder>
  </b:Source>
</b:Sources>
</file>

<file path=customXml/itemProps1.xml><?xml version="1.0" encoding="utf-8"?>
<ds:datastoreItem xmlns:ds="http://schemas.openxmlformats.org/officeDocument/2006/customXml" ds:itemID="{0E2D8E2D-9571-4D65-AABD-DFB87C53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4962272</TotalTime>
  <Pages>85</Pages>
  <Words>28327</Words>
  <Characters>161467</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189416</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420</cp:revision>
  <cp:lastPrinted>2016-01-16T04:06:00Z</cp:lastPrinted>
  <dcterms:created xsi:type="dcterms:W3CDTF">2013-06-12T04:45:00Z</dcterms:created>
  <dcterms:modified xsi:type="dcterms:W3CDTF">2016-10-21T13:08:00Z</dcterms:modified>
</cp:coreProperties>
</file>