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6004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3001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Trần Thị Hương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Lê Văn Nam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2024-05-22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5007</w:t>
            </w:r>
          </w:p>
        </w:tc>
        <w:tc>
          <w:p>
            <w:r>
              <w:t>Nước suối Lavie 1.5L</w:t>
            </w:r>
          </w:p>
        </w:tc>
        <w:tc>
          <w:p>
            <w:r>
              <w:t>2</w:t>
            </w:r>
          </w:p>
        </w:tc>
        <w:tc>
          <w:p>
            <w:r>
              <w:t>10000.0</w:t>
            </w:r>
          </w:p>
        </w:tc>
        <w:tc>
          <w:p>
            <w:r>
              <w:t>160000.0</w:t>
            </w:r>
          </w:p>
        </w:tc>
      </w:tr>
      <w:tr>
        <w:tc>
          <w:p>
            <w:r>
              <w:t>5008</w:t>
            </w:r>
          </w:p>
        </w:tc>
        <w:tc>
          <w:p>
            <w:r>
              <w:t>Ống hút cỏ hình động vật</w:t>
            </w:r>
          </w:p>
        </w:tc>
        <w:tc>
          <w:p>
            <w:r>
              <w:t>1</w:t>
            </w:r>
          </w:p>
        </w:tc>
        <w:tc>
          <w:p>
            <w:r>
              <w:t>30000.0</w:t>
            </w:r>
          </w:p>
        </w:tc>
        <w:tc>
          <w:p>
            <w:r>
              <w:t>20000.0</w:t>
            </w:r>
          </w:p>
        </w:tc>
      </w:tr>
      <w:tr>
        <w:tc>
          <w:p>
            <w:r>
              <w:t>5015</w:t>
            </w:r>
          </w:p>
        </w:tc>
        <w:tc>
          <w:p>
            <w:r>
              <w:t>Gói thuốc lá Marlboro</w:t>
            </w:r>
          </w:p>
        </w:tc>
        <w:tc>
          <w:p>
            <w:r>
              <w:t>1</w:t>
            </w:r>
          </w:p>
        </w:tc>
        <w:tc>
          <w:p>
            <w:r>
              <w:t>35000.0</w:t>
            </w:r>
          </w:p>
        </w:tc>
        <w:tc>
          <w:p>
            <w:r>
              <w:t>70000.0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180000.0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