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5D5" w:rsidRPr="004F744B" w:rsidRDefault="005E25D5" w:rsidP="005E25D5">
      <w:pPr>
        <w:pStyle w:val="Heading1"/>
        <w:tabs>
          <w:tab w:val="num" w:pos="624"/>
        </w:tabs>
        <w:rPr>
          <w:sz w:val="26"/>
          <w:szCs w:val="26"/>
          <w:lang w:val="nl-NL"/>
        </w:rPr>
      </w:pPr>
      <w:bookmarkStart w:id="0" w:name="_Toc68213821"/>
      <w:r w:rsidRPr="004F744B">
        <w:rPr>
          <w:sz w:val="26"/>
          <w:szCs w:val="26"/>
          <w:lang w:val="nl-NL"/>
        </w:rPr>
        <w:t>ĐẶC TẢ QUY TRÌNH NGHIỆP VỤ</w:t>
      </w:r>
      <w:bookmarkEnd w:id="0"/>
    </w:p>
    <w:p w:rsidR="005E25D5" w:rsidRDefault="005E25D5" w:rsidP="005E25D5">
      <w:pPr>
        <w:pStyle w:val="Heading2"/>
        <w:numPr>
          <w:ilvl w:val="0"/>
          <w:numId w:val="0"/>
        </w:numPr>
        <w:ind w:left="576"/>
      </w:pPr>
      <w:bookmarkStart w:id="1" w:name="_Toc68213822"/>
      <w:r>
        <w:t>Các quy trình nghiệp vụ</w:t>
      </w:r>
      <w:bookmarkEnd w:id="1"/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9"/>
        <w:gridCol w:w="5842"/>
        <w:gridCol w:w="3124"/>
      </w:tblGrid>
      <w:tr w:rsidR="005E25D5" w:rsidRPr="00ED1EB1" w:rsidTr="00112E35">
        <w:trPr>
          <w:trHeight w:val="761"/>
        </w:trPr>
        <w:tc>
          <w:tcPr>
            <w:tcW w:w="679" w:type="dxa"/>
            <w:shd w:val="clear" w:color="auto" w:fill="DBE5F1"/>
            <w:vAlign w:val="center"/>
          </w:tcPr>
          <w:p w:rsidR="005E25D5" w:rsidRPr="00ED1EB1" w:rsidRDefault="005E25D5" w:rsidP="00112E35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D1EB1">
              <w:rPr>
                <w:sz w:val="26"/>
                <w:szCs w:val="26"/>
              </w:rPr>
              <w:t>STT</w:t>
            </w:r>
          </w:p>
        </w:tc>
        <w:tc>
          <w:tcPr>
            <w:tcW w:w="5842" w:type="dxa"/>
            <w:shd w:val="clear" w:color="auto" w:fill="DBE5F1"/>
            <w:vAlign w:val="center"/>
          </w:tcPr>
          <w:p w:rsidR="005E25D5" w:rsidRPr="00ED1EB1" w:rsidRDefault="005E25D5" w:rsidP="00112E35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ED1EB1">
              <w:rPr>
                <w:sz w:val="26"/>
                <w:szCs w:val="26"/>
              </w:rPr>
              <w:t>Tên quy trình nghiệp vụ</w:t>
            </w:r>
          </w:p>
        </w:tc>
        <w:tc>
          <w:tcPr>
            <w:tcW w:w="3124" w:type="dxa"/>
            <w:shd w:val="clear" w:color="auto" w:fill="DBE5F1"/>
            <w:vAlign w:val="center"/>
          </w:tcPr>
          <w:p w:rsidR="005E25D5" w:rsidRPr="00ED1EB1" w:rsidRDefault="005E25D5" w:rsidP="00112E35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chú</w:t>
            </w:r>
          </w:p>
        </w:tc>
      </w:tr>
      <w:tr w:rsidR="005E25D5" w:rsidRPr="00ED1EB1" w:rsidTr="00112E35">
        <w:trPr>
          <w:trHeight w:val="583"/>
        </w:trPr>
        <w:tc>
          <w:tcPr>
            <w:tcW w:w="679" w:type="dxa"/>
          </w:tcPr>
          <w:p w:rsidR="005E25D5" w:rsidRPr="007F4020" w:rsidRDefault="005E25D5" w:rsidP="00112E35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7F4020">
              <w:rPr>
                <w:sz w:val="26"/>
                <w:szCs w:val="26"/>
              </w:rPr>
              <w:t>1</w:t>
            </w:r>
          </w:p>
        </w:tc>
        <w:tc>
          <w:tcPr>
            <w:tcW w:w="5842" w:type="dxa"/>
          </w:tcPr>
          <w:p w:rsidR="005E25D5" w:rsidRPr="00030DD4" w:rsidRDefault="00030DD4" w:rsidP="00112E35">
            <w:pPr>
              <w:spacing w:line="360" w:lineRule="auto"/>
              <w:rPr>
                <w:sz w:val="26"/>
                <w:szCs w:val="26"/>
              </w:rPr>
            </w:pPr>
            <w:r w:rsidRPr="00030DD4">
              <w:rPr>
                <w:sz w:val="26"/>
                <w:szCs w:val="26"/>
              </w:rPr>
              <w:t>Thủ tục n</w:t>
            </w:r>
            <w:r w:rsidR="005E25D5" w:rsidRPr="00030DD4">
              <w:rPr>
                <w:sz w:val="26"/>
                <w:szCs w:val="26"/>
              </w:rPr>
              <w:t>hận đặt tiệc</w:t>
            </w:r>
          </w:p>
        </w:tc>
        <w:tc>
          <w:tcPr>
            <w:tcW w:w="3124" w:type="dxa"/>
          </w:tcPr>
          <w:p w:rsidR="005E25D5" w:rsidRPr="007F4020" w:rsidRDefault="005E25D5" w:rsidP="00112E35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</w:tr>
      <w:tr w:rsidR="005E25D5" w:rsidRPr="00ED1EB1" w:rsidTr="00112E35">
        <w:trPr>
          <w:trHeight w:val="598"/>
        </w:trPr>
        <w:tc>
          <w:tcPr>
            <w:tcW w:w="679" w:type="dxa"/>
          </w:tcPr>
          <w:p w:rsidR="005E25D5" w:rsidRPr="007F4020" w:rsidRDefault="005E25D5" w:rsidP="00112E35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7F4020">
              <w:rPr>
                <w:sz w:val="26"/>
                <w:szCs w:val="26"/>
              </w:rPr>
              <w:t>2</w:t>
            </w:r>
          </w:p>
        </w:tc>
        <w:tc>
          <w:tcPr>
            <w:tcW w:w="5842" w:type="dxa"/>
          </w:tcPr>
          <w:p w:rsidR="005E25D5" w:rsidRPr="00030DD4" w:rsidRDefault="00030DD4" w:rsidP="00112E35">
            <w:pPr>
              <w:spacing w:line="360" w:lineRule="auto"/>
              <w:rPr>
                <w:sz w:val="26"/>
                <w:szCs w:val="26"/>
              </w:rPr>
            </w:pPr>
            <w:r w:rsidRPr="00030DD4">
              <w:rPr>
                <w:sz w:val="26"/>
                <w:szCs w:val="26"/>
              </w:rPr>
              <w:t>Thủ tục q</w:t>
            </w:r>
            <w:r w:rsidR="005E25D5" w:rsidRPr="00030DD4">
              <w:rPr>
                <w:sz w:val="26"/>
                <w:szCs w:val="26"/>
              </w:rPr>
              <w:t>uản lý hợp đồng</w:t>
            </w:r>
          </w:p>
        </w:tc>
        <w:tc>
          <w:tcPr>
            <w:tcW w:w="3124" w:type="dxa"/>
          </w:tcPr>
          <w:p w:rsidR="005E25D5" w:rsidRPr="007F4020" w:rsidRDefault="005E25D5" w:rsidP="00112E35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</w:tr>
      <w:tr w:rsidR="005E25D5" w:rsidRPr="00ED1EB1" w:rsidTr="00112E35">
        <w:trPr>
          <w:trHeight w:val="598"/>
        </w:trPr>
        <w:tc>
          <w:tcPr>
            <w:tcW w:w="679" w:type="dxa"/>
          </w:tcPr>
          <w:p w:rsidR="005E25D5" w:rsidRPr="007F4020" w:rsidRDefault="005E25D5" w:rsidP="00112E35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7F4020">
              <w:rPr>
                <w:sz w:val="26"/>
                <w:szCs w:val="26"/>
              </w:rPr>
              <w:t>3</w:t>
            </w:r>
          </w:p>
        </w:tc>
        <w:tc>
          <w:tcPr>
            <w:tcW w:w="5842" w:type="dxa"/>
          </w:tcPr>
          <w:p w:rsidR="005E25D5" w:rsidRPr="00030DD4" w:rsidRDefault="005E25D5" w:rsidP="00112E35">
            <w:pPr>
              <w:spacing w:line="360" w:lineRule="auto"/>
              <w:rPr>
                <w:sz w:val="26"/>
                <w:szCs w:val="26"/>
              </w:rPr>
            </w:pPr>
            <w:r w:rsidRPr="00030DD4">
              <w:rPr>
                <w:sz w:val="26"/>
                <w:szCs w:val="26"/>
              </w:rPr>
              <w:t>T</w:t>
            </w:r>
            <w:r w:rsidR="00030DD4" w:rsidRPr="00030DD4">
              <w:rPr>
                <w:sz w:val="26"/>
                <w:szCs w:val="26"/>
              </w:rPr>
              <w:t>hủ tục t</w:t>
            </w:r>
            <w:r w:rsidRPr="00030DD4">
              <w:rPr>
                <w:sz w:val="26"/>
                <w:szCs w:val="26"/>
              </w:rPr>
              <w:t>ổ chức tiệc</w:t>
            </w:r>
          </w:p>
        </w:tc>
        <w:tc>
          <w:tcPr>
            <w:tcW w:w="3124" w:type="dxa"/>
          </w:tcPr>
          <w:p w:rsidR="005E25D5" w:rsidRPr="007F4020" w:rsidRDefault="005E25D5" w:rsidP="00112E35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</w:tr>
      <w:tr w:rsidR="005E25D5" w:rsidRPr="00ED1EB1" w:rsidTr="00112E35">
        <w:trPr>
          <w:trHeight w:val="583"/>
        </w:trPr>
        <w:tc>
          <w:tcPr>
            <w:tcW w:w="679" w:type="dxa"/>
          </w:tcPr>
          <w:p w:rsidR="005E25D5" w:rsidRPr="007F4020" w:rsidRDefault="005E25D5" w:rsidP="00112E35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7F4020">
              <w:rPr>
                <w:sz w:val="26"/>
                <w:szCs w:val="26"/>
              </w:rPr>
              <w:t>4</w:t>
            </w:r>
          </w:p>
        </w:tc>
        <w:tc>
          <w:tcPr>
            <w:tcW w:w="5842" w:type="dxa"/>
          </w:tcPr>
          <w:p w:rsidR="005E25D5" w:rsidRPr="005E25D5" w:rsidRDefault="00030DD4" w:rsidP="00030DD4">
            <w:pPr>
              <w:spacing w:line="360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Thủ tục báo cáo</w:t>
            </w:r>
          </w:p>
        </w:tc>
        <w:tc>
          <w:tcPr>
            <w:tcW w:w="3124" w:type="dxa"/>
          </w:tcPr>
          <w:p w:rsidR="005E25D5" w:rsidRPr="007F4020" w:rsidRDefault="005E25D5" w:rsidP="00112E35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</w:tr>
    </w:tbl>
    <w:p w:rsidR="005E25D5" w:rsidRDefault="005E25D5" w:rsidP="005E25D5">
      <w:pPr>
        <w:spacing w:line="276" w:lineRule="auto"/>
        <w:rPr>
          <w:lang w:val="en-US"/>
        </w:rPr>
      </w:pPr>
    </w:p>
    <w:p w:rsidR="005E25D5" w:rsidRDefault="005E25D5" w:rsidP="005E25D5">
      <w:pPr>
        <w:pStyle w:val="Heading2"/>
      </w:pPr>
      <w:bookmarkStart w:id="2" w:name="_Toc68213823"/>
      <w:r>
        <w:t>Quy trình</w:t>
      </w:r>
      <w:r w:rsidR="00501087">
        <w:t xml:space="preserve"> nghiệp vụ</w:t>
      </w:r>
      <w:r>
        <w:t xml:space="preserve"> </w:t>
      </w:r>
      <w:bookmarkEnd w:id="2"/>
      <w:r w:rsidR="00030DD4">
        <w:t>Nhận đặt tiệc</w:t>
      </w:r>
    </w:p>
    <w:p w:rsidR="005E25D5" w:rsidRDefault="005E25D5" w:rsidP="005E25D5">
      <w:pPr>
        <w:pStyle w:val="Heading3"/>
      </w:pPr>
      <w:r>
        <w:t>Phạm vi áp dụng</w:t>
      </w:r>
    </w:p>
    <w:p w:rsidR="005E25D5" w:rsidRPr="002D0B1F" w:rsidRDefault="00030DD4" w:rsidP="005E25D5">
      <w:pPr>
        <w:spacing w:line="276" w:lineRule="auto"/>
        <w:ind w:firstLine="72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Khách hàng muốn đặt tiệc.</w:t>
      </w:r>
    </w:p>
    <w:p w:rsidR="005E25D5" w:rsidRDefault="005E25D5" w:rsidP="005E25D5">
      <w:pPr>
        <w:pStyle w:val="Heading3"/>
      </w:pPr>
      <w:r>
        <w:t>Quy trình nghiệp vụ</w:t>
      </w:r>
    </w:p>
    <w:p w:rsidR="005E25D5" w:rsidRPr="00A861A2" w:rsidRDefault="005E25D5" w:rsidP="005E25D5">
      <w:pPr>
        <w:rPr>
          <w:b/>
          <w:i/>
          <w:lang w:val="nl-NL"/>
        </w:rPr>
      </w:pPr>
      <w:r w:rsidRPr="00A861A2">
        <w:rPr>
          <w:b/>
          <w:i/>
          <w:lang w:val="nl-NL"/>
        </w:rPr>
        <w:t>Mô hình quy trình</w:t>
      </w:r>
      <w:r>
        <w:rPr>
          <w:b/>
          <w:i/>
          <w:lang w:val="nl-NL"/>
        </w:rPr>
        <w:t>:</w:t>
      </w:r>
    </w:p>
    <w:p w:rsidR="005E25D5" w:rsidRDefault="00030DD4" w:rsidP="005E25D5">
      <w:pPr>
        <w:rPr>
          <w:lang w:val="nl-NL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3BC6027C" wp14:editId="6B041BFA">
            <wp:extent cx="4572000" cy="7695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3077"/>
                    <a:stretch/>
                  </pic:blipFill>
                  <pic:spPr bwMode="auto">
                    <a:xfrm>
                      <a:off x="0" y="0"/>
                      <a:ext cx="4572000" cy="769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25D5" w:rsidRDefault="005E25D5" w:rsidP="005E25D5">
      <w:pPr>
        <w:spacing w:before="120" w:after="120" w:line="276" w:lineRule="auto"/>
        <w:rPr>
          <w:sz w:val="26"/>
          <w:szCs w:val="26"/>
          <w:lang w:val="nl-NL"/>
        </w:rPr>
      </w:pPr>
    </w:p>
    <w:p w:rsidR="005E25D5" w:rsidRPr="00A861A2" w:rsidRDefault="005E25D5" w:rsidP="005E25D5">
      <w:pPr>
        <w:spacing w:before="120" w:after="120" w:line="276" w:lineRule="auto"/>
        <w:rPr>
          <w:b/>
          <w:i/>
          <w:sz w:val="26"/>
          <w:szCs w:val="26"/>
          <w:lang w:val="nl-NL"/>
        </w:rPr>
      </w:pPr>
      <w:r w:rsidRPr="00A861A2">
        <w:rPr>
          <w:b/>
          <w:i/>
          <w:sz w:val="26"/>
          <w:szCs w:val="26"/>
          <w:lang w:val="nl-NL"/>
        </w:rPr>
        <w:lastRenderedPageBreak/>
        <w:t>Mô tả quy trình</w:t>
      </w:r>
    </w:p>
    <w:p w:rsidR="005E25D5" w:rsidRPr="00A861A2" w:rsidRDefault="005E25D5" w:rsidP="005E2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 xml:space="preserve">Bước 1: </w:t>
      </w:r>
      <w:r w:rsidR="002726FD">
        <w:rPr>
          <w:sz w:val="26"/>
          <w:szCs w:val="26"/>
          <w:lang w:val="nl-NL"/>
        </w:rPr>
        <w:t>Khách hàng đặt tiệc</w:t>
      </w:r>
    </w:p>
    <w:p w:rsidR="005E25D5" w:rsidRDefault="005E25D5" w:rsidP="005E2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 xml:space="preserve">Bước 2: </w:t>
      </w:r>
      <w:r w:rsidR="009F060D">
        <w:rPr>
          <w:sz w:val="26"/>
          <w:szCs w:val="26"/>
          <w:lang w:val="nl-NL"/>
        </w:rPr>
        <w:t>Nhân viên kiểm tra ngày đặt</w:t>
      </w:r>
    </w:p>
    <w:p w:rsidR="009F060D" w:rsidRDefault="009F060D" w:rsidP="009F060D">
      <w:pPr>
        <w:spacing w:before="120" w:after="120" w:line="276" w:lineRule="auto"/>
        <w:ind w:left="36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   </w:t>
      </w:r>
      <w:r>
        <w:rPr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ab/>
        <w:t>trùng ngày thực hiện lại bước 1</w:t>
      </w:r>
    </w:p>
    <w:p w:rsidR="009F060D" w:rsidRPr="00A861A2" w:rsidRDefault="009F060D" w:rsidP="009F060D">
      <w:pPr>
        <w:spacing w:before="120" w:after="120" w:line="276" w:lineRule="auto"/>
        <w:ind w:left="36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ab/>
      </w:r>
      <w:r>
        <w:rPr>
          <w:sz w:val="26"/>
          <w:szCs w:val="26"/>
          <w:lang w:val="nl-NL"/>
        </w:rPr>
        <w:tab/>
        <w:t>không trùng ngày thực hiện bước 3</w:t>
      </w:r>
    </w:p>
    <w:p w:rsidR="005E25D5" w:rsidRPr="00A861A2" w:rsidRDefault="005E25D5" w:rsidP="005E2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 xml:space="preserve">Bước 3. </w:t>
      </w:r>
      <w:r w:rsidR="009F060D">
        <w:rPr>
          <w:sz w:val="26"/>
          <w:szCs w:val="26"/>
          <w:lang w:val="nl-NL"/>
        </w:rPr>
        <w:t>Nhân viên quản lý lên thực đơn và các dịch vụ</w:t>
      </w:r>
      <w:r w:rsidRPr="00A861A2">
        <w:rPr>
          <w:sz w:val="26"/>
          <w:szCs w:val="26"/>
          <w:lang w:val="nl-NL"/>
        </w:rPr>
        <w:t xml:space="preserve">, </w:t>
      </w:r>
    </w:p>
    <w:p w:rsidR="005E25D5" w:rsidRPr="00A861A2" w:rsidRDefault="009F060D" w:rsidP="009F060D">
      <w:pPr>
        <w:spacing w:before="120" w:after="120" w:line="276" w:lineRule="auto"/>
        <w:ind w:left="144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khách hàng không đồng ý thực hiện lại bước 3</w:t>
      </w:r>
    </w:p>
    <w:p w:rsidR="005E25D5" w:rsidRPr="00A861A2" w:rsidRDefault="009F060D" w:rsidP="009F060D">
      <w:pPr>
        <w:spacing w:before="120" w:after="120" w:line="276" w:lineRule="auto"/>
        <w:ind w:left="144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khách hàng đồng ý thực hiện bước 4</w:t>
      </w:r>
    </w:p>
    <w:p w:rsidR="005E25D5" w:rsidRPr="00A861A2" w:rsidRDefault="005E25D5" w:rsidP="005E2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>B</w:t>
      </w:r>
      <w:r w:rsidR="009F060D">
        <w:rPr>
          <w:sz w:val="26"/>
          <w:szCs w:val="26"/>
          <w:lang w:val="nl-NL"/>
        </w:rPr>
        <w:t>ước 4</w:t>
      </w:r>
      <w:r w:rsidRPr="00A861A2">
        <w:rPr>
          <w:sz w:val="26"/>
          <w:szCs w:val="26"/>
          <w:lang w:val="nl-NL"/>
        </w:rPr>
        <w:t xml:space="preserve">: </w:t>
      </w:r>
      <w:r w:rsidR="00793CC8">
        <w:rPr>
          <w:sz w:val="26"/>
          <w:szCs w:val="26"/>
          <w:lang w:val="nl-NL"/>
        </w:rPr>
        <w:t>khách hàng đ</w:t>
      </w:r>
      <w:r w:rsidR="009F060D">
        <w:rPr>
          <w:sz w:val="26"/>
          <w:szCs w:val="26"/>
          <w:lang w:val="nl-NL"/>
        </w:rPr>
        <w:t xml:space="preserve">ặt cọc </w:t>
      </w:r>
    </w:p>
    <w:p w:rsidR="00793CC8" w:rsidRPr="00E6489C" w:rsidRDefault="009F060D" w:rsidP="00E6489C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Bước 5</w:t>
      </w:r>
      <w:r w:rsidR="005E25D5" w:rsidRPr="00A861A2">
        <w:rPr>
          <w:sz w:val="26"/>
          <w:szCs w:val="26"/>
          <w:lang w:val="nl-NL"/>
        </w:rPr>
        <w:t xml:space="preserve">: </w:t>
      </w:r>
      <w:r w:rsidR="00793CC8">
        <w:rPr>
          <w:sz w:val="26"/>
          <w:szCs w:val="26"/>
          <w:lang w:val="nl-NL"/>
        </w:rPr>
        <w:t>Nhân viên quản lý ghi thông tin đặt tiệc</w:t>
      </w:r>
    </w:p>
    <w:p w:rsidR="00E6489C" w:rsidRPr="00E6489C" w:rsidRDefault="00E6489C" w:rsidP="00E6489C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Bước 6</w:t>
      </w:r>
      <w:r w:rsidR="005E25D5" w:rsidRPr="00A861A2">
        <w:rPr>
          <w:sz w:val="26"/>
          <w:szCs w:val="26"/>
          <w:lang w:val="nl-NL"/>
        </w:rPr>
        <w:t>:</w:t>
      </w:r>
      <w:r w:rsidR="005E25D5" w:rsidRPr="00A861A2">
        <w:rPr>
          <w:sz w:val="26"/>
          <w:szCs w:val="26"/>
        </w:rPr>
        <w:t xml:space="preserve"> </w:t>
      </w:r>
      <w:r>
        <w:rPr>
          <w:sz w:val="26"/>
          <w:szCs w:val="26"/>
          <w:lang w:val="nl-NL"/>
        </w:rPr>
        <w:t>Nhân viên kế toán viết phiếu thu</w:t>
      </w:r>
    </w:p>
    <w:p w:rsidR="00E6489C" w:rsidRPr="00A861A2" w:rsidRDefault="00E6489C" w:rsidP="005E2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Bước 7: nhân viên kế toán gửi phiếu thu</w:t>
      </w:r>
    </w:p>
    <w:p w:rsidR="005E25D5" w:rsidRPr="00A861A2" w:rsidRDefault="005E25D5" w:rsidP="005E2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 xml:space="preserve">Bước 9: </w:t>
      </w:r>
      <w:r w:rsidR="00E6489C">
        <w:rPr>
          <w:sz w:val="26"/>
          <w:szCs w:val="26"/>
          <w:lang w:val="nl-NL"/>
        </w:rPr>
        <w:t>nhân viên quản lý hẹn ký hợp đồng</w:t>
      </w:r>
    </w:p>
    <w:p w:rsidR="005E25D5" w:rsidRDefault="005E25D5" w:rsidP="00E6489C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>Bước 10</w:t>
      </w:r>
      <w:r w:rsidR="00E6489C" w:rsidRPr="00A861A2">
        <w:rPr>
          <w:sz w:val="26"/>
          <w:szCs w:val="26"/>
          <w:lang w:val="nl-NL"/>
        </w:rPr>
        <w:t xml:space="preserve">: </w:t>
      </w:r>
      <w:r w:rsidR="00E6489C">
        <w:rPr>
          <w:sz w:val="26"/>
          <w:szCs w:val="26"/>
          <w:lang w:val="nl-NL"/>
        </w:rPr>
        <w:t>nhân viên quản lý kiểm tra việc ký hợp đồng</w:t>
      </w:r>
    </w:p>
    <w:p w:rsidR="00E6489C" w:rsidRDefault="00E6489C" w:rsidP="00E6489C">
      <w:pPr>
        <w:spacing w:before="120" w:after="120" w:line="276" w:lineRule="auto"/>
        <w:ind w:left="144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Ký thì kết thúc việc đặt tiệc</w:t>
      </w:r>
    </w:p>
    <w:p w:rsidR="00E6489C" w:rsidRPr="00A861A2" w:rsidRDefault="00E6489C" w:rsidP="00E6489C">
      <w:pPr>
        <w:spacing w:before="120" w:after="120" w:line="276" w:lineRule="auto"/>
        <w:ind w:left="144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Không ký thì hủy tiệc</w:t>
      </w:r>
    </w:p>
    <w:p w:rsidR="005E25D5" w:rsidRPr="00217659" w:rsidRDefault="005E25D5" w:rsidP="005E25D5"/>
    <w:p w:rsidR="005E25D5" w:rsidRDefault="005E25D5" w:rsidP="005E25D5">
      <w:pPr>
        <w:pStyle w:val="Heading2"/>
      </w:pPr>
      <w:bookmarkStart w:id="3" w:name="_Toc68213824"/>
      <w:r>
        <w:t xml:space="preserve">Quy trình </w:t>
      </w:r>
      <w:bookmarkEnd w:id="3"/>
      <w:r w:rsidR="00501087">
        <w:t xml:space="preserve">nghiệp vụ </w:t>
      </w:r>
      <w:r w:rsidR="0038076F">
        <w:t>Quản lý hợp đồng</w:t>
      </w:r>
    </w:p>
    <w:p w:rsidR="005E25D5" w:rsidRDefault="005E25D5" w:rsidP="005E25D5">
      <w:pPr>
        <w:pStyle w:val="Heading3"/>
      </w:pPr>
      <w:r>
        <w:t>Quy trình nghiệp vụ</w:t>
      </w:r>
    </w:p>
    <w:p w:rsidR="005E25D5" w:rsidRDefault="005E25D5" w:rsidP="005E25D5">
      <w:pPr>
        <w:rPr>
          <w:b/>
          <w:i/>
          <w:lang w:val="nl-NL"/>
        </w:rPr>
      </w:pPr>
      <w:r w:rsidRPr="00A861A2">
        <w:rPr>
          <w:b/>
          <w:i/>
          <w:lang w:val="nl-NL"/>
        </w:rPr>
        <w:t>Mô hình quy trình</w:t>
      </w:r>
      <w:r>
        <w:rPr>
          <w:b/>
          <w:i/>
          <w:lang w:val="nl-NL"/>
        </w:rPr>
        <w:t>:</w:t>
      </w:r>
    </w:p>
    <w:p w:rsidR="0038076F" w:rsidRPr="00E6489C" w:rsidRDefault="0038076F" w:rsidP="00E6489C">
      <w:pPr>
        <w:rPr>
          <w:b/>
          <w:i/>
          <w:lang w:val="nl-NL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0C570B25" wp14:editId="02534783">
            <wp:extent cx="4693920" cy="6202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274" b="11522"/>
                    <a:stretch/>
                  </pic:blipFill>
                  <pic:spPr bwMode="auto">
                    <a:xfrm>
                      <a:off x="0" y="0"/>
                      <a:ext cx="4693920" cy="620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76F" w:rsidRDefault="0038076F" w:rsidP="005E25D5">
      <w:pPr>
        <w:spacing w:before="120" w:after="120" w:line="276" w:lineRule="auto"/>
        <w:rPr>
          <w:b/>
          <w:i/>
          <w:sz w:val="26"/>
          <w:szCs w:val="26"/>
          <w:lang w:val="nl-NL"/>
        </w:rPr>
      </w:pPr>
    </w:p>
    <w:p w:rsidR="005E25D5" w:rsidRDefault="005E25D5" w:rsidP="005E25D5">
      <w:pPr>
        <w:spacing w:before="120" w:after="120" w:line="276" w:lineRule="auto"/>
        <w:rPr>
          <w:b/>
          <w:i/>
          <w:sz w:val="26"/>
          <w:szCs w:val="26"/>
          <w:lang w:val="nl-NL"/>
        </w:rPr>
      </w:pPr>
      <w:r w:rsidRPr="00A861A2">
        <w:rPr>
          <w:b/>
          <w:i/>
          <w:sz w:val="26"/>
          <w:szCs w:val="26"/>
          <w:lang w:val="nl-NL"/>
        </w:rPr>
        <w:t>Mô tả quy trình</w:t>
      </w:r>
    </w:p>
    <w:p w:rsidR="00E6489C" w:rsidRPr="00A861A2" w:rsidRDefault="00E6489C" w:rsidP="00E6489C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 xml:space="preserve">Bước 1: </w:t>
      </w:r>
      <w:r>
        <w:rPr>
          <w:sz w:val="26"/>
          <w:szCs w:val="26"/>
          <w:lang w:val="nl-NL"/>
        </w:rPr>
        <w:t xml:space="preserve">Nhân viên kế toán lập hợp đồng </w:t>
      </w:r>
    </w:p>
    <w:p w:rsidR="00E6489C" w:rsidRDefault="00E6489C" w:rsidP="00E6489C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 xml:space="preserve">Bước 2: </w:t>
      </w:r>
      <w:r>
        <w:rPr>
          <w:sz w:val="26"/>
          <w:szCs w:val="26"/>
          <w:lang w:val="nl-NL"/>
        </w:rPr>
        <w:t>Giám đốc duyệt hợp đồng</w:t>
      </w:r>
    </w:p>
    <w:p w:rsidR="00E6489C" w:rsidRDefault="00E6489C" w:rsidP="0073697E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 xml:space="preserve">Bước 3. </w:t>
      </w:r>
      <w:r w:rsidR="0073697E">
        <w:rPr>
          <w:sz w:val="26"/>
          <w:szCs w:val="26"/>
          <w:lang w:val="nl-NL"/>
        </w:rPr>
        <w:t>Khách hàng nhận hợp đồng</w:t>
      </w:r>
    </w:p>
    <w:p w:rsidR="0073697E" w:rsidRDefault="0073697E" w:rsidP="0073697E">
      <w:pPr>
        <w:spacing w:before="120" w:after="120" w:line="276" w:lineRule="auto"/>
        <w:ind w:left="144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Khách hàng không đồng ý thực hiện bước 5</w:t>
      </w:r>
    </w:p>
    <w:p w:rsidR="0073697E" w:rsidRPr="00A861A2" w:rsidRDefault="0073697E" w:rsidP="0073697E">
      <w:pPr>
        <w:spacing w:before="120" w:after="120" w:line="276" w:lineRule="auto"/>
        <w:ind w:left="144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lastRenderedPageBreak/>
        <w:t>Khách hàng đồng ý thực hiện bước 6</w:t>
      </w:r>
    </w:p>
    <w:p w:rsidR="00E6489C" w:rsidRPr="00A861A2" w:rsidRDefault="00E6489C" w:rsidP="00E6489C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>B</w:t>
      </w:r>
      <w:r w:rsidR="0073697E">
        <w:rPr>
          <w:sz w:val="26"/>
          <w:szCs w:val="26"/>
          <w:lang w:val="nl-NL"/>
        </w:rPr>
        <w:t>ước 5</w:t>
      </w:r>
      <w:r w:rsidRPr="00A861A2">
        <w:rPr>
          <w:sz w:val="26"/>
          <w:szCs w:val="26"/>
          <w:lang w:val="nl-NL"/>
        </w:rPr>
        <w:t xml:space="preserve">: </w:t>
      </w:r>
      <w:r w:rsidR="0073697E">
        <w:rPr>
          <w:sz w:val="26"/>
          <w:szCs w:val="26"/>
          <w:lang w:val="nl-NL"/>
        </w:rPr>
        <w:t>Nhân viên kế toán sửa hợp đồng và thực hiện lại bước 1</w:t>
      </w:r>
      <w:r>
        <w:rPr>
          <w:sz w:val="26"/>
          <w:szCs w:val="26"/>
          <w:lang w:val="nl-NL"/>
        </w:rPr>
        <w:t xml:space="preserve"> </w:t>
      </w:r>
    </w:p>
    <w:p w:rsidR="00E6489C" w:rsidRPr="00E6489C" w:rsidRDefault="0073697E" w:rsidP="00E6489C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Bước 6</w:t>
      </w:r>
      <w:r w:rsidR="00E6489C" w:rsidRPr="00A861A2">
        <w:rPr>
          <w:sz w:val="26"/>
          <w:szCs w:val="26"/>
          <w:lang w:val="nl-NL"/>
        </w:rPr>
        <w:t xml:space="preserve">: </w:t>
      </w:r>
      <w:r>
        <w:rPr>
          <w:sz w:val="26"/>
          <w:szCs w:val="26"/>
          <w:lang w:val="nl-NL"/>
        </w:rPr>
        <w:t>Khách hàng ký hợp đồng</w:t>
      </w:r>
    </w:p>
    <w:p w:rsidR="00E6489C" w:rsidRPr="00E6489C" w:rsidRDefault="0073697E" w:rsidP="00E6489C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Bước 7: giám đốc ký hợp đồng</w:t>
      </w:r>
    </w:p>
    <w:p w:rsidR="00E6489C" w:rsidRDefault="00E6489C" w:rsidP="00E6489C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 xml:space="preserve">Bước </w:t>
      </w:r>
      <w:r w:rsidR="0073697E">
        <w:rPr>
          <w:sz w:val="26"/>
          <w:szCs w:val="26"/>
          <w:lang w:val="nl-NL"/>
        </w:rPr>
        <w:t xml:space="preserve">8: nhân viên kế toán lưu hợp đồng </w:t>
      </w:r>
    </w:p>
    <w:p w:rsidR="0073697E" w:rsidRPr="00A861A2" w:rsidRDefault="0073697E" w:rsidP="00E6489C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Bước 9: nhân viên quản lý kiểm tra việc thực hiện hợp đồng</w:t>
      </w:r>
    </w:p>
    <w:p w:rsidR="00E6489C" w:rsidRDefault="00E6489C" w:rsidP="0073697E">
      <w:pPr>
        <w:spacing w:before="120" w:after="120" w:line="276" w:lineRule="auto"/>
        <w:ind w:left="720" w:firstLine="720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>Bước 9</w:t>
      </w:r>
      <w:r w:rsidR="0073697E">
        <w:rPr>
          <w:sz w:val="26"/>
          <w:szCs w:val="26"/>
          <w:lang w:val="nl-NL"/>
        </w:rPr>
        <w:t>.1</w:t>
      </w:r>
      <w:r w:rsidRPr="00A861A2">
        <w:rPr>
          <w:sz w:val="26"/>
          <w:szCs w:val="26"/>
          <w:lang w:val="nl-NL"/>
        </w:rPr>
        <w:t xml:space="preserve">: </w:t>
      </w:r>
      <w:r w:rsidR="0073697E">
        <w:rPr>
          <w:sz w:val="26"/>
          <w:szCs w:val="26"/>
          <w:lang w:val="nl-NL"/>
        </w:rPr>
        <w:t>thực hiện hợp đồng và hoàn thành bước 8 thì thanh lý hợp đồng</w:t>
      </w:r>
    </w:p>
    <w:p w:rsidR="0038076F" w:rsidRPr="0073697E" w:rsidRDefault="0073697E" w:rsidP="0073697E">
      <w:pPr>
        <w:spacing w:before="120" w:after="120" w:line="276" w:lineRule="auto"/>
        <w:ind w:left="720" w:firstLine="720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Bước 9.2: không thực hiện hợp đồng thì hủy hợp đồng</w:t>
      </w:r>
    </w:p>
    <w:p w:rsidR="0038076F" w:rsidRDefault="0038076F" w:rsidP="0038076F">
      <w:pPr>
        <w:pStyle w:val="Heading2"/>
      </w:pPr>
      <w:r>
        <w:t xml:space="preserve">Quy trình </w:t>
      </w:r>
      <w:r w:rsidR="00501087">
        <w:t xml:space="preserve">nghiệp vụ </w:t>
      </w:r>
      <w:r w:rsidR="00187CDF">
        <w:t>Tổ chức tiệc</w:t>
      </w:r>
      <w:bookmarkStart w:id="4" w:name="_GoBack"/>
      <w:bookmarkEnd w:id="4"/>
    </w:p>
    <w:p w:rsidR="0038076F" w:rsidRDefault="0038076F">
      <w:pPr>
        <w:rPr>
          <w:lang w:val="nl-NL"/>
        </w:rPr>
      </w:pPr>
    </w:p>
    <w:p w:rsidR="002726FD" w:rsidRDefault="002726FD" w:rsidP="002726FD">
      <w:pPr>
        <w:pStyle w:val="Heading3"/>
      </w:pPr>
      <w:r>
        <w:t>Quy trình nghiệp vụ</w:t>
      </w:r>
    </w:p>
    <w:p w:rsidR="002726FD" w:rsidRDefault="002726FD" w:rsidP="002726FD">
      <w:pPr>
        <w:rPr>
          <w:b/>
          <w:i/>
          <w:lang w:val="nl-NL"/>
        </w:rPr>
      </w:pPr>
      <w:r w:rsidRPr="00A861A2">
        <w:rPr>
          <w:b/>
          <w:i/>
          <w:lang w:val="nl-NL"/>
        </w:rPr>
        <w:t>Mô hình quy trình</w:t>
      </w:r>
      <w:r>
        <w:rPr>
          <w:b/>
          <w:i/>
          <w:lang w:val="nl-NL"/>
        </w:rPr>
        <w:t>:</w:t>
      </w:r>
    </w:p>
    <w:p w:rsidR="0038076F" w:rsidRDefault="0038076F">
      <w:pPr>
        <w:rPr>
          <w:lang w:val="nl-NL"/>
        </w:rPr>
      </w:pPr>
    </w:p>
    <w:p w:rsidR="00030DD4" w:rsidRPr="00712BC5" w:rsidRDefault="00030DD4">
      <w:pPr>
        <w:rPr>
          <w:noProof/>
          <w:lang w:val="nl-NL" w:eastAsia="ja-JP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2F496A76" wp14:editId="0CC7E8AF">
            <wp:extent cx="4846320" cy="34744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77" r="15629" b="9744"/>
                    <a:stretch/>
                  </pic:blipFill>
                  <pic:spPr bwMode="auto">
                    <a:xfrm>
                      <a:off x="0" y="0"/>
                      <a:ext cx="4859315" cy="3483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12BC5">
        <w:rPr>
          <w:noProof/>
          <w:lang w:val="nl-NL" w:eastAsia="ja-JP"/>
        </w:rPr>
        <w:t xml:space="preserve"> </w:t>
      </w:r>
      <w:r>
        <w:rPr>
          <w:noProof/>
          <w:lang w:val="en-US" w:eastAsia="ja-JP"/>
        </w:rPr>
        <w:drawing>
          <wp:inline distT="0" distB="0" distL="0" distR="0" wp14:anchorId="1C659405" wp14:editId="2BFFAF72">
            <wp:extent cx="4861560" cy="401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5492"/>
                    <a:stretch/>
                  </pic:blipFill>
                  <pic:spPr bwMode="auto">
                    <a:xfrm>
                      <a:off x="0" y="0"/>
                      <a:ext cx="4868591" cy="4025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5D5" w:rsidRDefault="00F075D5" w:rsidP="002726FD">
      <w:pPr>
        <w:spacing w:before="120" w:after="120" w:line="276" w:lineRule="auto"/>
        <w:rPr>
          <w:b/>
          <w:i/>
          <w:sz w:val="26"/>
          <w:szCs w:val="26"/>
          <w:lang w:val="nl-NL"/>
        </w:rPr>
      </w:pPr>
    </w:p>
    <w:p w:rsidR="00F075D5" w:rsidRDefault="00F075D5" w:rsidP="002726FD">
      <w:pPr>
        <w:spacing w:before="120" w:after="120" w:line="276" w:lineRule="auto"/>
        <w:rPr>
          <w:b/>
          <w:i/>
          <w:sz w:val="26"/>
          <w:szCs w:val="26"/>
          <w:lang w:val="nl-NL"/>
        </w:rPr>
      </w:pPr>
    </w:p>
    <w:p w:rsidR="002726FD" w:rsidRDefault="002726FD" w:rsidP="002726FD">
      <w:pPr>
        <w:spacing w:before="120" w:after="120" w:line="276" w:lineRule="auto"/>
        <w:rPr>
          <w:b/>
          <w:i/>
          <w:sz w:val="26"/>
          <w:szCs w:val="26"/>
          <w:lang w:val="nl-NL"/>
        </w:rPr>
      </w:pPr>
      <w:r w:rsidRPr="00A861A2">
        <w:rPr>
          <w:b/>
          <w:i/>
          <w:sz w:val="26"/>
          <w:szCs w:val="26"/>
          <w:lang w:val="nl-NL"/>
        </w:rPr>
        <w:lastRenderedPageBreak/>
        <w:t>Mô tả quy trình</w:t>
      </w:r>
    </w:p>
    <w:p w:rsidR="00F075D5" w:rsidRDefault="00F075D5" w:rsidP="002726FD">
      <w:pPr>
        <w:spacing w:before="120" w:after="120" w:line="276" w:lineRule="auto"/>
        <w:rPr>
          <w:b/>
          <w:sz w:val="26"/>
          <w:szCs w:val="26"/>
          <w:lang w:val="nl-NL"/>
        </w:rPr>
      </w:pPr>
    </w:p>
    <w:p w:rsidR="00712BC5" w:rsidRPr="00712BC5" w:rsidRDefault="00712BC5" w:rsidP="00712BC5">
      <w:pPr>
        <w:rPr>
          <w:noProof/>
          <w:sz w:val="26"/>
          <w:szCs w:val="26"/>
          <w:lang w:val="nl-NL" w:eastAsia="ja-JP"/>
        </w:rPr>
      </w:pPr>
      <w:bookmarkStart w:id="5" w:name="_Hlk69132096"/>
      <w:r w:rsidRPr="00712BC5">
        <w:rPr>
          <w:noProof/>
          <w:sz w:val="26"/>
          <w:szCs w:val="26"/>
          <w:lang w:val="nl-NL" w:eastAsia="ja-JP"/>
        </w:rPr>
        <w:t>Bước 1: Nhân viên gửi giấy đề nghị kèm hợp đồng.</w:t>
      </w:r>
    </w:p>
    <w:p w:rsidR="00712BC5" w:rsidRPr="004B7623" w:rsidRDefault="00712BC5" w:rsidP="00712BC5">
      <w:pPr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Bước 2 : Ban giám đốc ký duyệt .</w:t>
      </w:r>
    </w:p>
    <w:p w:rsidR="00712BC5" w:rsidRPr="004B7623" w:rsidRDefault="00712BC5" w:rsidP="00712BC5">
      <w:pPr>
        <w:pStyle w:val="ListParagraph"/>
        <w:numPr>
          <w:ilvl w:val="0"/>
          <w:numId w:val="5"/>
        </w:numPr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nếu thành công thì nhân viên nhận giáy đề nghị đã được ký duyệt .</w:t>
      </w:r>
    </w:p>
    <w:p w:rsidR="00712BC5" w:rsidRPr="004B7623" w:rsidRDefault="00712BC5" w:rsidP="00712BC5">
      <w:pPr>
        <w:pStyle w:val="ListParagraph"/>
        <w:numPr>
          <w:ilvl w:val="0"/>
          <w:numId w:val="5"/>
        </w:numPr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nếu không được ký duyệt , nhân viên sẽ sửa bản hợp đồng và gửi lại bản hợp đồng.</w:t>
      </w:r>
    </w:p>
    <w:p w:rsidR="00712BC5" w:rsidRPr="004B7623" w:rsidRDefault="00712BC5" w:rsidP="00712BC5">
      <w:pPr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Bước 3: Nhân viên thực hiện hợp đồng .</w:t>
      </w:r>
    </w:p>
    <w:p w:rsidR="00712BC5" w:rsidRPr="004B7623" w:rsidRDefault="00712BC5" w:rsidP="00712BC5">
      <w:pPr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Bước 4: Gửi phiếu xuất kho .</w:t>
      </w:r>
    </w:p>
    <w:p w:rsidR="00712BC5" w:rsidRPr="004B7623" w:rsidRDefault="00712BC5" w:rsidP="00712BC5">
      <w:pPr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Bước 5 : Thủ kho kiểm tra xem trong kho còn vật liệu có thể cung cấp không</w:t>
      </w:r>
    </w:p>
    <w:p w:rsidR="00712BC5" w:rsidRPr="004B7623" w:rsidRDefault="00712BC5" w:rsidP="00712BC5">
      <w:pPr>
        <w:pStyle w:val="ListParagraph"/>
        <w:numPr>
          <w:ilvl w:val="0"/>
          <w:numId w:val="6"/>
        </w:numPr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Nếu còn , nhân viên sẽ lấy đồ đã yêu cầu.</w:t>
      </w:r>
    </w:p>
    <w:p w:rsidR="00712BC5" w:rsidRPr="004B7623" w:rsidRDefault="00712BC5" w:rsidP="00712BC5">
      <w:pPr>
        <w:pStyle w:val="ListParagraph"/>
        <w:numPr>
          <w:ilvl w:val="0"/>
          <w:numId w:val="6"/>
        </w:numPr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Nếu không , Thủ kho gửi phiếu yêu cầu mua hàng , ban giám đốc duyệt và cho phép thủ kho mua hàng , thủ khoa chuyển vật liệu cho nhân viên.</w:t>
      </w:r>
    </w:p>
    <w:p w:rsidR="00712BC5" w:rsidRPr="004B7623" w:rsidRDefault="00712BC5" w:rsidP="00712BC5">
      <w:pPr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Bước 6: Nhân viên gửi lại thông tin tiệc cho khách.</w:t>
      </w:r>
    </w:p>
    <w:p w:rsidR="00712BC5" w:rsidRPr="004B7623" w:rsidRDefault="00712BC5" w:rsidP="00712BC5">
      <w:pPr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Bước 7: Khách hàng kiểm tra thông tin tiệc .</w:t>
      </w:r>
    </w:p>
    <w:p w:rsidR="00712BC5" w:rsidRPr="004B7623" w:rsidRDefault="00712BC5" w:rsidP="00712BC5">
      <w:pPr>
        <w:pStyle w:val="ListParagraph"/>
        <w:numPr>
          <w:ilvl w:val="0"/>
          <w:numId w:val="7"/>
        </w:numPr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Nếu khách đồng ý , nhân viên sẽ hoàn chỉnh thông tin tiệc .</w:t>
      </w:r>
    </w:p>
    <w:p w:rsidR="00712BC5" w:rsidRPr="004B7623" w:rsidRDefault="00712BC5" w:rsidP="00712BC5">
      <w:pPr>
        <w:pStyle w:val="ListParagraph"/>
        <w:numPr>
          <w:ilvl w:val="0"/>
          <w:numId w:val="7"/>
        </w:numPr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Nếu khách hàng không đồng ý , khách hàng sẽ sửa các thông tin muốn thay đổi sau đó nhân viên sửa lại và gửi lại thông tin cho khách.</w:t>
      </w:r>
    </w:p>
    <w:p w:rsidR="00712BC5" w:rsidRPr="004B7623" w:rsidRDefault="00712BC5" w:rsidP="00712BC5">
      <w:pPr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Bước 8: Nhân viên bàn giao đồ ăn và thức uống cho khách hàng.</w:t>
      </w:r>
    </w:p>
    <w:p w:rsidR="00712BC5" w:rsidRPr="004B7623" w:rsidRDefault="00712BC5" w:rsidP="00712BC5">
      <w:pPr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 xml:space="preserve">         Bước 8.1 khách hàng nhận đồ uống và thực phẩm .</w:t>
      </w:r>
    </w:p>
    <w:p w:rsidR="00712BC5" w:rsidRPr="004B7623" w:rsidRDefault="00712BC5" w:rsidP="00712BC5">
      <w:pPr>
        <w:pStyle w:val="ListParagraph"/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Bước 8.1.1: Nhân viên và khách hàng ký vào biên bản bàn giao.</w:t>
      </w:r>
    </w:p>
    <w:p w:rsidR="00712BC5" w:rsidRPr="004B7623" w:rsidRDefault="00712BC5" w:rsidP="00712BC5">
      <w:pPr>
        <w:pStyle w:val="ListParagraph"/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Bước 8.1.2: Khách hàng quản lý đồ uống .</w:t>
      </w:r>
    </w:p>
    <w:p w:rsidR="00712BC5" w:rsidRPr="004B7623" w:rsidRDefault="00712BC5" w:rsidP="00712BC5">
      <w:pPr>
        <w:pStyle w:val="ListParagraph"/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Bước 8.1.3: Nhân viên xem thực phẩm còn lại.</w:t>
      </w:r>
    </w:p>
    <w:p w:rsidR="00712BC5" w:rsidRPr="004B7623" w:rsidRDefault="00712BC5" w:rsidP="00712BC5">
      <w:pPr>
        <w:pStyle w:val="ListParagraph"/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Bước 8.1.4: Ghi lại số thực phẩm đồ uống đã dùng.</w:t>
      </w:r>
    </w:p>
    <w:p w:rsidR="00712BC5" w:rsidRPr="004B7623" w:rsidRDefault="00712BC5" w:rsidP="00712BC5">
      <w:pPr>
        <w:pStyle w:val="ListParagraph"/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Bước 8.1.5:Phòng kế toán lưu thông tin.</w:t>
      </w:r>
    </w:p>
    <w:p w:rsidR="00712BC5" w:rsidRPr="004B7623" w:rsidRDefault="00712BC5" w:rsidP="00712BC5">
      <w:pPr>
        <w:pStyle w:val="ListParagraph"/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 xml:space="preserve">Bước 8.1.6: Khách hàng ký nhận. </w:t>
      </w:r>
    </w:p>
    <w:p w:rsidR="00712BC5" w:rsidRPr="004B7623" w:rsidRDefault="00712BC5" w:rsidP="00712BC5">
      <w:pPr>
        <w:pStyle w:val="ListParagraph"/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 xml:space="preserve">Bước 8.1.7: nhân viên ký nhận. </w:t>
      </w:r>
    </w:p>
    <w:p w:rsidR="00712BC5" w:rsidRPr="004B7623" w:rsidRDefault="00712BC5" w:rsidP="00712BC5">
      <w:pPr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 xml:space="preserve">        Bước 8.2: Phòng kế toán lưu thông tin tiệc .</w:t>
      </w:r>
    </w:p>
    <w:p w:rsidR="00712BC5" w:rsidRPr="004B7623" w:rsidRDefault="00712BC5" w:rsidP="00712BC5">
      <w:pPr>
        <w:pStyle w:val="ListParagraph"/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Bước 8.2.1: Phòng kế toán in thực đơn.</w:t>
      </w:r>
    </w:p>
    <w:p w:rsidR="00712BC5" w:rsidRPr="004B7623" w:rsidRDefault="00712BC5" w:rsidP="00712BC5">
      <w:pPr>
        <w:pStyle w:val="ListParagraph"/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Bước 8.2.2: Phòng kế toán gửi thực đơn.</w:t>
      </w:r>
    </w:p>
    <w:p w:rsidR="00712BC5" w:rsidRPr="004B7623" w:rsidRDefault="00712BC5" w:rsidP="00712BC5">
      <w:pPr>
        <w:pStyle w:val="ListParagraph"/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Bước 8.2.3: Đầu bếp chuẩn bị thực đơn.</w:t>
      </w:r>
    </w:p>
    <w:p w:rsidR="00712BC5" w:rsidRPr="004B7623" w:rsidRDefault="00712BC5" w:rsidP="00712BC5">
      <w:pPr>
        <w:rPr>
          <w:noProof/>
          <w:sz w:val="26"/>
          <w:szCs w:val="26"/>
          <w:lang w:val="en-US" w:eastAsia="ja-JP"/>
        </w:rPr>
      </w:pPr>
      <w:r w:rsidRPr="004B7623">
        <w:rPr>
          <w:noProof/>
          <w:sz w:val="26"/>
          <w:szCs w:val="26"/>
          <w:lang w:val="en-US" w:eastAsia="ja-JP"/>
        </w:rPr>
        <w:t>Bước 9: Kết thúc.</w:t>
      </w:r>
    </w:p>
    <w:bookmarkEnd w:id="5"/>
    <w:p w:rsidR="00F075D5" w:rsidRPr="00F075D5" w:rsidRDefault="00F075D5" w:rsidP="002726FD">
      <w:pPr>
        <w:spacing w:before="120" w:after="120" w:line="276" w:lineRule="auto"/>
        <w:rPr>
          <w:b/>
          <w:sz w:val="26"/>
          <w:szCs w:val="26"/>
          <w:lang w:val="nl-NL"/>
        </w:rPr>
      </w:pPr>
    </w:p>
    <w:p w:rsidR="002726FD" w:rsidRDefault="002726FD">
      <w:pPr>
        <w:rPr>
          <w:noProof/>
          <w:lang w:val="en-US" w:eastAsia="ja-JP"/>
        </w:rPr>
      </w:pPr>
    </w:p>
    <w:p w:rsidR="00855F0B" w:rsidRDefault="00855F0B">
      <w:pPr>
        <w:rPr>
          <w:noProof/>
          <w:lang w:val="en-US" w:eastAsia="ja-JP"/>
        </w:rPr>
      </w:pPr>
    </w:p>
    <w:p w:rsidR="00501087" w:rsidRDefault="00501087" w:rsidP="00501087">
      <w:pPr>
        <w:pStyle w:val="Heading2"/>
      </w:pPr>
      <w:r>
        <w:t>Quy trình nghiệp vụ Báo cáo</w:t>
      </w:r>
    </w:p>
    <w:p w:rsidR="002726FD" w:rsidRDefault="002726FD" w:rsidP="002726FD">
      <w:pPr>
        <w:pStyle w:val="Heading3"/>
      </w:pPr>
      <w:r>
        <w:t>Quy trình nghiệp vụ</w:t>
      </w:r>
    </w:p>
    <w:p w:rsidR="002726FD" w:rsidRDefault="002726FD" w:rsidP="002726FD">
      <w:pPr>
        <w:rPr>
          <w:b/>
          <w:i/>
          <w:lang w:val="nl-NL"/>
        </w:rPr>
      </w:pPr>
      <w:r w:rsidRPr="00A861A2">
        <w:rPr>
          <w:b/>
          <w:i/>
          <w:lang w:val="nl-NL"/>
        </w:rPr>
        <w:t>Mô hình quy trình</w:t>
      </w:r>
      <w:r>
        <w:rPr>
          <w:b/>
          <w:i/>
          <w:lang w:val="nl-NL"/>
        </w:rPr>
        <w:t>:</w:t>
      </w:r>
    </w:p>
    <w:p w:rsidR="002726FD" w:rsidRPr="002726FD" w:rsidRDefault="002726FD" w:rsidP="002726FD">
      <w:pPr>
        <w:rPr>
          <w:lang w:val="nl-NL"/>
        </w:rPr>
      </w:pPr>
    </w:p>
    <w:p w:rsidR="0038076F" w:rsidRPr="00501087" w:rsidRDefault="0038076F">
      <w:pPr>
        <w:rPr>
          <w:noProof/>
          <w:lang w:val="nl-NL" w:eastAsia="ja-JP"/>
        </w:rPr>
      </w:pPr>
    </w:p>
    <w:p w:rsidR="0038076F" w:rsidRDefault="0038076F">
      <w:pPr>
        <w:rPr>
          <w:noProof/>
          <w:lang w:val="en-US" w:eastAsia="ja-JP"/>
        </w:rPr>
      </w:pPr>
    </w:p>
    <w:p w:rsidR="0038076F" w:rsidRDefault="0038076F">
      <w:pPr>
        <w:rPr>
          <w:noProof/>
          <w:lang w:val="en-US" w:eastAsia="ja-JP"/>
        </w:rPr>
      </w:pPr>
      <w:r>
        <w:rPr>
          <w:noProof/>
          <w:lang w:val="en-US" w:eastAsia="ja-JP"/>
        </w:rPr>
        <w:drawing>
          <wp:inline distT="0" distB="0" distL="0" distR="0" wp14:anchorId="4800C57E" wp14:editId="7B318008">
            <wp:extent cx="5791200" cy="3761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7855" b="26196"/>
                    <a:stretch/>
                  </pic:blipFill>
                  <pic:spPr bwMode="auto">
                    <a:xfrm>
                      <a:off x="0" y="0"/>
                      <a:ext cx="5822530" cy="3781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6FD" w:rsidRPr="00A861A2" w:rsidRDefault="002726FD" w:rsidP="002726FD">
      <w:pPr>
        <w:spacing w:before="120" w:after="120" w:line="276" w:lineRule="auto"/>
        <w:rPr>
          <w:b/>
          <w:i/>
          <w:sz w:val="26"/>
          <w:szCs w:val="26"/>
          <w:lang w:val="nl-NL"/>
        </w:rPr>
      </w:pPr>
      <w:r w:rsidRPr="00A861A2">
        <w:rPr>
          <w:b/>
          <w:i/>
          <w:sz w:val="26"/>
          <w:szCs w:val="26"/>
          <w:lang w:val="nl-NL"/>
        </w:rPr>
        <w:t>Mô tả quy trình</w:t>
      </w:r>
    </w:p>
    <w:p w:rsidR="00F075D5" w:rsidRPr="00A861A2" w:rsidRDefault="00F075D5" w:rsidP="00F07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 xml:space="preserve">Bước 1: </w:t>
      </w:r>
      <w:r>
        <w:rPr>
          <w:sz w:val="26"/>
          <w:szCs w:val="26"/>
          <w:lang w:val="nl-NL"/>
        </w:rPr>
        <w:t xml:space="preserve">Ban lãnh đạo yêu cầu báo cáo </w:t>
      </w:r>
    </w:p>
    <w:p w:rsidR="00F075D5" w:rsidRDefault="00F075D5" w:rsidP="00F07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 xml:space="preserve">Bước 2: </w:t>
      </w:r>
      <w:r>
        <w:rPr>
          <w:sz w:val="26"/>
          <w:szCs w:val="26"/>
          <w:lang w:val="nl-NL"/>
        </w:rPr>
        <w:t>Phòng kế toán lập báo cáo</w:t>
      </w:r>
    </w:p>
    <w:p w:rsidR="00F075D5" w:rsidRDefault="00F075D5" w:rsidP="00F07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 w:rsidRPr="00A861A2">
        <w:rPr>
          <w:sz w:val="26"/>
          <w:szCs w:val="26"/>
          <w:lang w:val="nl-NL"/>
        </w:rPr>
        <w:t xml:space="preserve">Bước 3. </w:t>
      </w:r>
      <w:r>
        <w:rPr>
          <w:sz w:val="26"/>
          <w:szCs w:val="26"/>
          <w:lang w:val="nl-NL"/>
        </w:rPr>
        <w:t>Phòng kế toán in báo cáo</w:t>
      </w:r>
    </w:p>
    <w:p w:rsidR="00F075D5" w:rsidRDefault="00F075D5" w:rsidP="00F07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Bước 4: Phòng kế toán gửi báo cáo</w:t>
      </w:r>
    </w:p>
    <w:p w:rsidR="00F075D5" w:rsidRDefault="00F075D5" w:rsidP="00F07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Bước 5: nhà bếp nhận báo cáo</w:t>
      </w:r>
    </w:p>
    <w:p w:rsidR="00F075D5" w:rsidRDefault="00F075D5" w:rsidP="00F075D5">
      <w:pPr>
        <w:numPr>
          <w:ilvl w:val="0"/>
          <w:numId w:val="4"/>
        </w:numPr>
        <w:spacing w:before="120" w:after="120" w:line="276" w:lineRule="auto"/>
        <w:rPr>
          <w:sz w:val="26"/>
          <w:szCs w:val="26"/>
          <w:lang w:val="nl-NL"/>
        </w:rPr>
      </w:pPr>
      <w:r>
        <w:rPr>
          <w:sz w:val="26"/>
          <w:szCs w:val="26"/>
          <w:lang w:val="nl-NL"/>
        </w:rPr>
        <w:t>Bước 6: kết thúc.</w:t>
      </w:r>
    </w:p>
    <w:p w:rsidR="0038076F" w:rsidRPr="005E25D5" w:rsidRDefault="0038076F">
      <w:pPr>
        <w:rPr>
          <w:lang w:val="nl-NL"/>
        </w:rPr>
      </w:pPr>
    </w:p>
    <w:sectPr w:rsidR="0038076F" w:rsidRPr="005E2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36B" w:rsidRDefault="00B2536B" w:rsidP="005E25D5">
      <w:r>
        <w:separator/>
      </w:r>
    </w:p>
  </w:endnote>
  <w:endnote w:type="continuationSeparator" w:id="0">
    <w:p w:rsidR="00B2536B" w:rsidRDefault="00B2536B" w:rsidP="005E2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36B" w:rsidRDefault="00B2536B" w:rsidP="005E25D5">
      <w:r>
        <w:separator/>
      </w:r>
    </w:p>
  </w:footnote>
  <w:footnote w:type="continuationSeparator" w:id="0">
    <w:p w:rsidR="00B2536B" w:rsidRDefault="00B2536B" w:rsidP="005E2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1D33"/>
    <w:multiLevelType w:val="hybridMultilevel"/>
    <w:tmpl w:val="E202F59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95564"/>
    <w:multiLevelType w:val="multilevel"/>
    <w:tmpl w:val="AD9829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4A06413"/>
    <w:multiLevelType w:val="hybridMultilevel"/>
    <w:tmpl w:val="E1C4CBD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46124"/>
    <w:multiLevelType w:val="hybridMultilevel"/>
    <w:tmpl w:val="EDCA05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A1267"/>
    <w:multiLevelType w:val="hybridMultilevel"/>
    <w:tmpl w:val="3CAE381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B5D26"/>
    <w:multiLevelType w:val="hybridMultilevel"/>
    <w:tmpl w:val="85A45A96"/>
    <w:lvl w:ilvl="0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4278CE"/>
    <w:multiLevelType w:val="hybridMultilevel"/>
    <w:tmpl w:val="8586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D5"/>
    <w:rsid w:val="00030DD4"/>
    <w:rsid w:val="00111999"/>
    <w:rsid w:val="00187CDF"/>
    <w:rsid w:val="002726FD"/>
    <w:rsid w:val="0038076F"/>
    <w:rsid w:val="00501087"/>
    <w:rsid w:val="005E25D5"/>
    <w:rsid w:val="00650AB2"/>
    <w:rsid w:val="00712BC5"/>
    <w:rsid w:val="0073697E"/>
    <w:rsid w:val="00793CC8"/>
    <w:rsid w:val="00855F0B"/>
    <w:rsid w:val="0097361F"/>
    <w:rsid w:val="009F060D"/>
    <w:rsid w:val="00B2536B"/>
    <w:rsid w:val="00C443A7"/>
    <w:rsid w:val="00DC5036"/>
    <w:rsid w:val="00E6489C"/>
    <w:rsid w:val="00E85CC3"/>
    <w:rsid w:val="00F0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B180"/>
  <w15:chartTrackingRefBased/>
  <w15:docId w15:val="{D659B383-A0BA-443F-94D0-8C25262DE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5D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vi-VN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5E25D5"/>
    <w:pPr>
      <w:keepNext/>
      <w:numPr>
        <w:numId w:val="1"/>
      </w:numPr>
      <w:spacing w:before="360" w:after="120" w:line="276" w:lineRule="auto"/>
      <w:outlineLvl w:val="0"/>
    </w:pPr>
    <w:rPr>
      <w:rFonts w:eastAsia="MS Mincho"/>
      <w:b/>
      <w:bCs/>
      <w:kern w:val="32"/>
      <w:szCs w:val="28"/>
      <w:lang w:val="x-none"/>
    </w:rPr>
  </w:style>
  <w:style w:type="paragraph" w:styleId="Heading2">
    <w:name w:val="heading 2"/>
    <w:basedOn w:val="Normal"/>
    <w:next w:val="Normal"/>
    <w:link w:val="Heading2Char"/>
    <w:autoRedefine/>
    <w:qFormat/>
    <w:rsid w:val="005E25D5"/>
    <w:pPr>
      <w:keepNext/>
      <w:numPr>
        <w:ilvl w:val="1"/>
        <w:numId w:val="1"/>
      </w:numPr>
      <w:tabs>
        <w:tab w:val="left" w:pos="630"/>
      </w:tabs>
      <w:spacing w:before="240" w:after="120" w:line="288" w:lineRule="auto"/>
      <w:outlineLvl w:val="1"/>
    </w:pPr>
    <w:rPr>
      <w:b/>
      <w:bCs/>
      <w:iCs/>
      <w:color w:val="0000FF"/>
      <w:sz w:val="26"/>
      <w:szCs w:val="28"/>
      <w:lang w:val="nl-NL"/>
    </w:rPr>
  </w:style>
  <w:style w:type="paragraph" w:styleId="Heading3">
    <w:name w:val="heading 3"/>
    <w:basedOn w:val="Normal"/>
    <w:next w:val="Normal"/>
    <w:link w:val="Heading3Char"/>
    <w:autoRedefine/>
    <w:qFormat/>
    <w:rsid w:val="005E25D5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eastAsia="MS Mincho"/>
      <w:b/>
      <w:bCs/>
      <w:i/>
      <w:color w:val="000000"/>
      <w:sz w:val="26"/>
      <w:szCs w:val="26"/>
      <w:lang w:val="nl-NL"/>
    </w:rPr>
  </w:style>
  <w:style w:type="paragraph" w:styleId="Heading4">
    <w:name w:val="heading 4"/>
    <w:basedOn w:val="Normal"/>
    <w:next w:val="Normal"/>
    <w:link w:val="Heading4Char"/>
    <w:autoRedefine/>
    <w:qFormat/>
    <w:rsid w:val="005E25D5"/>
    <w:pPr>
      <w:keepNext/>
      <w:keepLines/>
      <w:numPr>
        <w:ilvl w:val="3"/>
        <w:numId w:val="1"/>
      </w:numPr>
      <w:tabs>
        <w:tab w:val="left" w:pos="900"/>
      </w:tabs>
      <w:spacing w:after="120"/>
      <w:ind w:left="900" w:hanging="450"/>
      <w:outlineLvl w:val="3"/>
    </w:pPr>
    <w:rPr>
      <w:b/>
      <w:bCs/>
      <w:i/>
      <w:iCs/>
      <w:lang w:val="x-none" w:eastAsia="x-none"/>
    </w:rPr>
  </w:style>
  <w:style w:type="paragraph" w:styleId="Heading5">
    <w:name w:val="heading 5"/>
    <w:basedOn w:val="Normal"/>
    <w:next w:val="Normal"/>
    <w:link w:val="Heading5Char"/>
    <w:autoRedefine/>
    <w:qFormat/>
    <w:rsid w:val="005E25D5"/>
    <w:pPr>
      <w:numPr>
        <w:ilvl w:val="4"/>
        <w:numId w:val="1"/>
      </w:numPr>
      <w:spacing w:before="120" w:after="120" w:line="288" w:lineRule="auto"/>
      <w:outlineLvl w:val="4"/>
    </w:pPr>
    <w:rPr>
      <w:bCs/>
      <w:iCs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rsid w:val="005E25D5"/>
    <w:pPr>
      <w:numPr>
        <w:ilvl w:val="5"/>
        <w:numId w:val="1"/>
      </w:numPr>
      <w:spacing w:before="240" w:after="60"/>
      <w:outlineLvl w:val="5"/>
    </w:pPr>
    <w:rPr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rsid w:val="005E25D5"/>
    <w:pPr>
      <w:numPr>
        <w:ilvl w:val="6"/>
        <w:numId w:val="1"/>
      </w:numPr>
      <w:spacing w:before="240" w:after="60"/>
      <w:outlineLvl w:val="6"/>
    </w:pPr>
    <w:rPr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5E25D5"/>
    <w:pPr>
      <w:numPr>
        <w:ilvl w:val="7"/>
        <w:numId w:val="1"/>
      </w:numPr>
      <w:spacing w:before="240" w:after="60"/>
      <w:outlineLvl w:val="7"/>
    </w:pPr>
    <w:rPr>
      <w:i/>
      <w:iCs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qFormat/>
    <w:rsid w:val="005E25D5"/>
    <w:pPr>
      <w:numPr>
        <w:ilvl w:val="8"/>
        <w:numId w:val="1"/>
      </w:numPr>
      <w:spacing w:before="240" w:after="60"/>
      <w:outlineLvl w:val="8"/>
    </w:pPr>
    <w:rPr>
      <w:rFonts w:ascii="Cambria" w:hAnsi="Cambria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25D5"/>
    <w:rPr>
      <w:rFonts w:ascii="Times New Roman" w:eastAsia="MS Mincho" w:hAnsi="Times New Roman" w:cs="Times New Roman"/>
      <w:b/>
      <w:bCs/>
      <w:kern w:val="32"/>
      <w:sz w:val="24"/>
      <w:szCs w:val="28"/>
      <w:lang w:val="x-none" w:eastAsia="en-US"/>
    </w:rPr>
  </w:style>
  <w:style w:type="character" w:customStyle="1" w:styleId="Heading2Char">
    <w:name w:val="Heading 2 Char"/>
    <w:basedOn w:val="DefaultParagraphFont"/>
    <w:link w:val="Heading2"/>
    <w:rsid w:val="005E25D5"/>
    <w:rPr>
      <w:rFonts w:ascii="Times New Roman" w:eastAsia="Times New Roman" w:hAnsi="Times New Roman" w:cs="Times New Roman"/>
      <w:b/>
      <w:bCs/>
      <w:iCs/>
      <w:color w:val="0000FF"/>
      <w:sz w:val="26"/>
      <w:szCs w:val="28"/>
      <w:lang w:val="nl-NL" w:eastAsia="en-US"/>
    </w:rPr>
  </w:style>
  <w:style w:type="character" w:customStyle="1" w:styleId="Heading3Char">
    <w:name w:val="Heading 3 Char"/>
    <w:basedOn w:val="DefaultParagraphFont"/>
    <w:link w:val="Heading3"/>
    <w:rsid w:val="005E25D5"/>
    <w:rPr>
      <w:rFonts w:ascii="Times New Roman" w:eastAsia="MS Mincho" w:hAnsi="Times New Roman" w:cs="Times New Roman"/>
      <w:b/>
      <w:bCs/>
      <w:i/>
      <w:color w:val="000000"/>
      <w:sz w:val="26"/>
      <w:szCs w:val="26"/>
      <w:lang w:val="nl-NL" w:eastAsia="en-US"/>
    </w:rPr>
  </w:style>
  <w:style w:type="character" w:customStyle="1" w:styleId="Heading4Char">
    <w:name w:val="Heading 4 Char"/>
    <w:basedOn w:val="DefaultParagraphFont"/>
    <w:link w:val="Heading4"/>
    <w:rsid w:val="005E25D5"/>
    <w:rPr>
      <w:rFonts w:ascii="Times New Roman" w:eastAsia="Times New Roman" w:hAnsi="Times New Roman" w:cs="Times New Roman"/>
      <w:b/>
      <w:bCs/>
      <w:i/>
      <w:iCs/>
      <w:sz w:val="24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5E25D5"/>
    <w:rPr>
      <w:rFonts w:ascii="Times New Roman" w:eastAsia="Times New Roman" w:hAnsi="Times New Roman" w:cs="Times New Roman"/>
      <w:bCs/>
      <w:iCs/>
      <w:sz w:val="24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rsid w:val="005E25D5"/>
    <w:rPr>
      <w:rFonts w:ascii="Times New Roman" w:eastAsia="Times New Roman" w:hAnsi="Times New Roman" w:cs="Times New Roman"/>
      <w:b/>
      <w:bCs/>
      <w:sz w:val="24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rsid w:val="005E25D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rsid w:val="005E25D5"/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rsid w:val="005E25D5"/>
    <w:rPr>
      <w:rFonts w:ascii="Cambria" w:eastAsia="Times New Roman" w:hAnsi="Cambria" w:cs="Times New Roman"/>
      <w:sz w:val="24"/>
      <w:szCs w:val="20"/>
      <w:lang w:val="x-none" w:eastAsia="x-none"/>
    </w:rPr>
  </w:style>
  <w:style w:type="character" w:styleId="Hyperlink">
    <w:name w:val="Hyperlink"/>
    <w:uiPriority w:val="99"/>
    <w:rsid w:val="005E25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25D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5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5D5"/>
    <w:rPr>
      <w:rFonts w:ascii="Times New Roman" w:eastAsia="Times New Roman" w:hAnsi="Times New Roman" w:cs="Times New Roman"/>
      <w:sz w:val="24"/>
      <w:szCs w:val="20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5E25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5D5"/>
    <w:rPr>
      <w:rFonts w:ascii="Times New Roman" w:eastAsia="Times New Roman" w:hAnsi="Times New Roman" w:cs="Times New Roman"/>
      <w:sz w:val="24"/>
      <w:szCs w:val="20"/>
      <w:lang w:val="vi-VN" w:eastAsia="en-US"/>
    </w:rPr>
  </w:style>
  <w:style w:type="paragraph" w:styleId="ListParagraph">
    <w:name w:val="List Paragraph"/>
    <w:basedOn w:val="Normal"/>
    <w:uiPriority w:val="34"/>
    <w:qFormat/>
    <w:rsid w:val="00E6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Đỗ Vương</dc:creator>
  <cp:keywords/>
  <dc:description/>
  <cp:lastModifiedBy>Nguyễn Đỗ Vương</cp:lastModifiedBy>
  <cp:revision>8</cp:revision>
  <dcterms:created xsi:type="dcterms:W3CDTF">2021-04-06T02:01:00Z</dcterms:created>
  <dcterms:modified xsi:type="dcterms:W3CDTF">2021-04-13T03:47:00Z</dcterms:modified>
</cp:coreProperties>
</file>