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sz w:val="20"/>
        </w:rPr>
      </w:pPr>
      <w:r>
        <w:pict>
          <v:group id="_x0000_s1026" o:spid="_x0000_s1026" o:spt="203" style="position:absolute;left:0pt;margin-left:73.35pt;margin-top:60.5pt;height:724.35pt;width:492.2pt;mso-position-horizontal-relative:page;mso-position-vertical-relative:page;z-index:-251657216;mso-width-relative:page;mso-height-relative:page;" coordorigin="1504,1210" coordsize="9844,14487">
            <o:lock v:ext="edit"/>
            <v:shape id="_x0000_s1027" o:spid="_x0000_s1027" o:spt="75" type="#_x0000_t75" style="position:absolute;left:1504;top:1210;height:14487;width:9844;" filled="f" stroked="f" coordsize="21600,21600">
              <v:path/>
              <v:fill on="f" focussize="0,0"/>
              <v:stroke on="f"/>
              <v:imagedata r:id="rId16" o:title=""/>
              <o:lock v:ext="edit" aspectratio="t"/>
            </v:shape>
            <v:shape id="_x0000_s1028" o:spid="_x0000_s1028" o:spt="75" type="#_x0000_t75" style="position:absolute;left:5045;top:4070;height:3420;width:2753;" filled="f" stroked="f" coordsize="21600,21600">
              <v:path/>
              <v:fill on="f" focussize="0,0"/>
              <v:stroke on="f"/>
              <v:imagedata r:id="rId17" o:title=""/>
              <o:lock v:ext="edit" aspectratio="t"/>
            </v:shape>
          </v:group>
        </w:pict>
      </w:r>
    </w:p>
    <w:p>
      <w:pPr>
        <w:pStyle w:val="7"/>
        <w:rPr>
          <w:sz w:val="22"/>
        </w:rPr>
      </w:pPr>
    </w:p>
    <w:p>
      <w:pPr>
        <w:pStyle w:val="4"/>
        <w:ind w:left="1759" w:right="1689"/>
        <w:jc w:val="center"/>
      </w:pPr>
      <w:r>
        <w:t>BỘ CÔNG THƯƠNG</w:t>
      </w:r>
    </w:p>
    <w:p>
      <w:pPr>
        <w:spacing w:before="145" w:line="456" w:lineRule="auto"/>
        <w:ind w:left="1759" w:right="1687" w:firstLine="0"/>
        <w:jc w:val="center"/>
        <w:rPr>
          <w:b/>
          <w:sz w:val="26"/>
        </w:rPr>
      </w:pPr>
      <w:r>
        <w:rPr>
          <w:b/>
          <w:sz w:val="26"/>
        </w:rPr>
        <w:t>TRƯỜNG CAO ĐẲNG KỸ THUẬT CAO THẮNG KHOA CÔNG NGHỆ THÔNG TIN</w:t>
      </w:r>
    </w:p>
    <w:p>
      <w:pPr>
        <w:spacing w:before="0" w:line="345" w:lineRule="exact"/>
        <w:ind w:left="1759" w:right="1692" w:firstLine="0"/>
        <w:jc w:val="center"/>
        <w:rPr>
          <w:b/>
          <w:sz w:val="26"/>
        </w:rPr>
      </w:pPr>
      <w:r>
        <w:rPr>
          <w:b/>
          <w:sz w:val="26"/>
        </w:rPr>
        <w:t xml:space="preserve">….. </w:t>
      </w:r>
      <w:r>
        <w:rPr>
          <w:rFonts w:ascii="Segoe UI Symbol" w:hAnsi="Segoe UI Symbol" w:eastAsia="Segoe UI Symbol"/>
          <w:sz w:val="26"/>
        </w:rPr>
        <w:t xml:space="preserve">🙦 🕮 🙤 </w:t>
      </w:r>
      <w:r>
        <w:rPr>
          <w:b/>
          <w:sz w:val="26"/>
        </w:rPr>
        <w:t>…..</w:t>
      </w:r>
    </w:p>
    <w:p>
      <w:pPr>
        <w:pStyle w:val="7"/>
        <w:rPr>
          <w:b/>
          <w:sz w:val="34"/>
        </w:rPr>
      </w:pPr>
    </w:p>
    <w:p>
      <w:pPr>
        <w:pStyle w:val="7"/>
        <w:rPr>
          <w:b/>
          <w:sz w:val="34"/>
        </w:rPr>
      </w:pPr>
    </w:p>
    <w:p>
      <w:pPr>
        <w:pStyle w:val="7"/>
        <w:rPr>
          <w:b/>
          <w:sz w:val="34"/>
        </w:rPr>
      </w:pPr>
    </w:p>
    <w:p>
      <w:pPr>
        <w:pStyle w:val="7"/>
        <w:rPr>
          <w:b/>
          <w:sz w:val="34"/>
        </w:rPr>
      </w:pPr>
    </w:p>
    <w:p>
      <w:pPr>
        <w:pStyle w:val="7"/>
        <w:rPr>
          <w:b/>
          <w:sz w:val="34"/>
        </w:rPr>
      </w:pPr>
    </w:p>
    <w:p>
      <w:pPr>
        <w:pStyle w:val="7"/>
        <w:rPr>
          <w:b/>
          <w:sz w:val="34"/>
        </w:rPr>
      </w:pPr>
    </w:p>
    <w:p>
      <w:pPr>
        <w:pStyle w:val="7"/>
        <w:rPr>
          <w:b/>
          <w:sz w:val="34"/>
        </w:rPr>
      </w:pPr>
    </w:p>
    <w:p>
      <w:pPr>
        <w:pStyle w:val="7"/>
        <w:rPr>
          <w:b/>
          <w:sz w:val="34"/>
        </w:rPr>
      </w:pPr>
    </w:p>
    <w:p>
      <w:pPr>
        <w:pStyle w:val="7"/>
        <w:rPr>
          <w:b/>
          <w:sz w:val="34"/>
        </w:rPr>
      </w:pPr>
    </w:p>
    <w:p>
      <w:pPr>
        <w:pStyle w:val="7"/>
        <w:spacing w:before="1"/>
        <w:rPr>
          <w:b/>
          <w:sz w:val="34"/>
        </w:rPr>
      </w:pPr>
    </w:p>
    <w:p>
      <w:pPr>
        <w:spacing w:before="0"/>
        <w:ind w:left="1758" w:right="1692" w:firstLine="0"/>
        <w:jc w:val="center"/>
        <w:rPr>
          <w:b/>
          <w:sz w:val="48"/>
        </w:rPr>
      </w:pPr>
      <w:r>
        <w:rPr>
          <w:b/>
          <w:color w:val="FF0000"/>
          <w:sz w:val="48"/>
        </w:rPr>
        <w:t>BÁO CÁO</w:t>
      </w:r>
    </w:p>
    <w:p>
      <w:pPr>
        <w:spacing w:before="396"/>
        <w:ind w:left="1759" w:right="1689" w:firstLine="0"/>
        <w:jc w:val="center"/>
        <w:rPr>
          <w:b/>
          <w:sz w:val="48"/>
        </w:rPr>
      </w:pPr>
      <w:r>
        <w:rPr>
          <w:b/>
          <w:color w:val="FF0000"/>
          <w:sz w:val="48"/>
        </w:rPr>
        <w:t>THỰC TẬP TỐT NGHIỆP</w:t>
      </w:r>
    </w:p>
    <w:p>
      <w:pPr>
        <w:spacing w:before="328"/>
        <w:ind w:right="0" w:firstLine="1981" w:firstLineChars="550"/>
        <w:jc w:val="left"/>
        <w:rPr>
          <w:rFonts w:hint="default"/>
          <w:b/>
          <w:sz w:val="36"/>
          <w:lang w:val="en-US"/>
        </w:rPr>
      </w:pPr>
      <w:r>
        <w:rPr>
          <w:b/>
          <w:color w:val="3366FF"/>
          <w:sz w:val="36"/>
        </w:rPr>
        <w:t xml:space="preserve">CÔNG TY TNHH </w:t>
      </w:r>
      <w:r>
        <w:rPr>
          <w:rFonts w:hint="default"/>
          <w:b/>
          <w:color w:val="3366FF"/>
          <w:sz w:val="36"/>
          <w:lang w:val="en-US"/>
        </w:rPr>
        <w:t>TIN HỌC VINA</w:t>
      </w:r>
    </w:p>
    <w:p>
      <w:pPr>
        <w:pStyle w:val="4"/>
        <w:spacing w:before="324"/>
        <w:ind w:left="4488"/>
        <w:rPr>
          <w:rFonts w:hint="default"/>
          <w:lang w:val="en-US"/>
        </w:rPr>
      </w:pPr>
      <w:r>
        <w:t xml:space="preserve">GVHD: </w:t>
      </w:r>
      <w:r>
        <w:rPr>
          <w:rFonts w:hint="default"/>
          <w:lang w:val="en-US"/>
        </w:rPr>
        <w:t>Lê Hữu Vinh</w:t>
      </w:r>
    </w:p>
    <w:p>
      <w:pPr>
        <w:rPr>
          <w:rFonts w:hint="default"/>
          <w:lang w:val="en-US"/>
        </w:rPr>
      </w:pPr>
    </w:p>
    <w:p>
      <w:pPr>
        <w:spacing w:before="0" w:line="456" w:lineRule="auto"/>
        <w:ind w:left="4488" w:right="1604" w:firstLine="0"/>
        <w:jc w:val="left"/>
        <w:rPr>
          <w:b/>
          <w:sz w:val="26"/>
        </w:rPr>
      </w:pPr>
      <w:r>
        <w:rPr>
          <w:b/>
          <w:sz w:val="26"/>
        </w:rPr>
        <w:t xml:space="preserve">CBHD: </w:t>
      </w:r>
      <w:r>
        <w:rPr>
          <w:rFonts w:hint="default"/>
          <w:b/>
          <w:sz w:val="26"/>
          <w:lang w:val="en-US"/>
        </w:rPr>
        <w:t>Nguyễn Viết Cường</w:t>
      </w:r>
      <w:r>
        <w:rPr>
          <w:b/>
          <w:sz w:val="26"/>
        </w:rPr>
        <w:t xml:space="preserve"> </w:t>
      </w:r>
    </w:p>
    <w:p>
      <w:pPr>
        <w:spacing w:before="0" w:line="456" w:lineRule="auto"/>
        <w:ind w:right="1604" w:firstLine="4552" w:firstLineChars="1750"/>
        <w:jc w:val="left"/>
        <w:rPr>
          <w:rFonts w:hint="default"/>
          <w:b/>
          <w:bCs/>
          <w:sz w:val="26"/>
          <w:lang w:val="en-US"/>
        </w:rPr>
      </w:pPr>
      <w:r>
        <w:rPr>
          <w:b/>
          <w:sz w:val="26"/>
        </w:rPr>
        <w:t>ĐT (CBHD)</w:t>
      </w:r>
      <w:r>
        <w:rPr>
          <w:rFonts w:hint="default"/>
          <w:b/>
          <w:sz w:val="26"/>
          <w:lang w:val="en-US"/>
        </w:rPr>
        <w:t>: 0903451422</w:t>
      </w:r>
    </w:p>
    <w:p>
      <w:pPr>
        <w:spacing w:before="0" w:line="458" w:lineRule="auto"/>
        <w:ind w:left="4474" w:right="1169" w:firstLine="14"/>
        <w:jc w:val="left"/>
        <w:rPr>
          <w:rFonts w:hint="default"/>
          <w:b/>
          <w:sz w:val="26"/>
          <w:lang w:val="en-US"/>
        </w:rPr>
      </w:pPr>
      <w:r>
        <w:rPr>
          <w:b/>
          <w:sz w:val="26"/>
        </w:rPr>
        <w:t>SVTH:</w:t>
      </w:r>
      <w:r>
        <w:rPr>
          <w:rFonts w:hint="default"/>
          <w:b/>
          <w:sz w:val="26"/>
          <w:lang w:val="en-US"/>
        </w:rPr>
        <w:t xml:space="preserve"> Trần Nguyễn Gia Bảo</w:t>
      </w:r>
    </w:p>
    <w:p>
      <w:pPr>
        <w:spacing w:before="0" w:line="458" w:lineRule="auto"/>
        <w:ind w:left="4474" w:right="1169" w:firstLine="14"/>
        <w:jc w:val="left"/>
        <w:rPr>
          <w:rFonts w:hint="default"/>
          <w:b/>
          <w:sz w:val="26"/>
          <w:lang w:val="en-US"/>
        </w:rPr>
      </w:pPr>
      <w:r>
        <w:rPr>
          <w:b/>
          <w:sz w:val="26"/>
        </w:rPr>
        <w:t xml:space="preserve">LỚP: CĐ TH </w:t>
      </w:r>
      <w:r>
        <w:rPr>
          <w:rFonts w:hint="default"/>
          <w:b/>
          <w:sz w:val="26"/>
          <w:lang w:val="en-US"/>
        </w:rPr>
        <w:t>20 PM20A</w:t>
      </w:r>
    </w:p>
    <w:p>
      <w:pPr>
        <w:spacing w:before="0" w:line="298" w:lineRule="exact"/>
        <w:ind w:left="2401" w:right="0" w:firstLine="0"/>
        <w:jc w:val="left"/>
        <w:rPr>
          <w:rFonts w:hint="default"/>
          <w:b/>
          <w:sz w:val="26"/>
          <w:lang w:val="en-US"/>
        </w:rPr>
      </w:pPr>
      <w:r>
        <w:rPr>
          <w:b/>
          <w:sz w:val="26"/>
        </w:rPr>
        <w:t xml:space="preserve">TP.HỒ CHÍ MINH, ngày </w:t>
      </w:r>
      <w:r>
        <w:rPr>
          <w:rFonts w:hint="default"/>
          <w:b/>
          <w:sz w:val="26"/>
          <w:lang w:val="en-US"/>
        </w:rPr>
        <w:t xml:space="preserve">25 </w:t>
      </w:r>
      <w:r>
        <w:rPr>
          <w:b/>
          <w:sz w:val="26"/>
        </w:rPr>
        <w:t>tháng 0</w:t>
      </w:r>
      <w:r>
        <w:rPr>
          <w:rFonts w:hint="default"/>
          <w:b/>
          <w:sz w:val="26"/>
          <w:lang w:val="en-US"/>
        </w:rPr>
        <w:t>3</w:t>
      </w:r>
      <w:r>
        <w:rPr>
          <w:b/>
          <w:sz w:val="26"/>
        </w:rPr>
        <w:t xml:space="preserve"> năm 202</w:t>
      </w:r>
      <w:r>
        <w:rPr>
          <w:rFonts w:hint="default"/>
          <w:b/>
          <w:sz w:val="26"/>
          <w:lang w:val="en-US"/>
        </w:rPr>
        <w:t>3</w:t>
      </w:r>
    </w:p>
    <w:p>
      <w:pPr>
        <w:spacing w:after="0" w:line="298" w:lineRule="exact"/>
        <w:jc w:val="left"/>
        <w:rPr>
          <w:sz w:val="26"/>
        </w:rPr>
        <w:sectPr>
          <w:type w:val="continuous"/>
          <w:pgSz w:w="11910" w:h="16840"/>
          <w:pgMar w:top="1200" w:right="900" w:bottom="280" w:left="1680" w:header="720" w:footer="720" w:gutter="0"/>
          <w:cols w:space="720" w:num="1"/>
        </w:sectPr>
      </w:pPr>
    </w:p>
    <w:p>
      <w:pPr>
        <w:spacing w:before="104"/>
        <w:ind w:left="1759" w:right="1691" w:firstLine="0"/>
        <w:jc w:val="center"/>
        <w:rPr>
          <w:b/>
          <w:i/>
          <w:sz w:val="38"/>
        </w:rPr>
      </w:pPr>
      <w:r>
        <w:rPr>
          <w:b/>
          <w:i/>
          <w:sz w:val="38"/>
        </w:rPr>
        <w:t>LỜI CẢM ƠN</w:t>
      </w:r>
    </w:p>
    <w:p>
      <w:pPr>
        <w:pStyle w:val="7"/>
        <w:spacing w:before="340" w:line="360" w:lineRule="auto"/>
        <w:ind w:left="305" w:right="231"/>
        <w:jc w:val="both"/>
      </w:pPr>
      <w:r>
        <w:t xml:space="preserve">Lời đầu tiên, em xin gửi lời cảm ơn chân thành đến </w:t>
      </w:r>
      <w:r>
        <w:rPr>
          <w:rFonts w:hint="default"/>
          <w:b/>
          <w:bCs/>
        </w:rPr>
        <w:t>CÔNG TY TNHH MTV</w:t>
      </w:r>
      <w:r>
        <w:rPr>
          <w:rFonts w:hint="default"/>
          <w:b/>
          <w:bCs/>
          <w:lang w:val="en-US"/>
        </w:rPr>
        <w:t xml:space="preserve"> </w:t>
      </w:r>
      <w:r>
        <w:rPr>
          <w:rFonts w:hint="default"/>
          <w:b/>
          <w:bCs/>
        </w:rPr>
        <w:t>PHÁT TRIỂN PHẦN MỀM ÂU LẠC</w:t>
      </w:r>
      <w:r>
        <w:rPr>
          <w:rFonts w:hint="default"/>
          <w:b/>
          <w:bCs/>
          <w:lang w:val="en-US"/>
        </w:rPr>
        <w:t xml:space="preserve"> ( ALTA SOFTWARE )</w:t>
      </w:r>
      <w:r>
        <w:rPr>
          <w:b/>
        </w:rPr>
        <w:t xml:space="preserve"> </w:t>
      </w:r>
      <w:r>
        <w:t xml:space="preserve">đã tạo cơ hội cho em có được một môi trường thực tập vô cùng bổ ích và rất tốt cho em ở công ty. Và em xin được gửi lời cảm ơn sâu sắc đến anh </w:t>
      </w:r>
      <w:r>
        <w:rPr>
          <w:rFonts w:hint="default"/>
          <w:lang w:val="en-US"/>
        </w:rPr>
        <w:t>Nguyễn Viết Cường</w:t>
      </w:r>
      <w:r>
        <w:t xml:space="preserve"> – Cán bộ hướng dẫn thực tập, trong suốt quá trình thực tập anh đã truyền đạt những kinh nghiệm cũng như kiến thức quý báu dành cho em phát triển hơn trong công việc sau này. Trong suốt quá trình thực tập ở công ty em học được rất nhiều kinh nghiệm làm việc, tinh thần học hỏi hiệu quả, nghiêm túc và tiếp cận được gần hơn với một môi trường làm việc đầy năng động và vui</w:t>
      </w:r>
      <w:r>
        <w:rPr>
          <w:spacing w:val="-11"/>
        </w:rPr>
        <w:t xml:space="preserve"> </w:t>
      </w:r>
      <w:r>
        <w:t>vẻ.</w:t>
      </w:r>
    </w:p>
    <w:p>
      <w:pPr>
        <w:pStyle w:val="7"/>
        <w:spacing w:before="121" w:line="360" w:lineRule="auto"/>
        <w:ind w:left="305" w:right="231"/>
        <w:jc w:val="both"/>
      </w:pPr>
      <w:r>
        <w:t>Tuy nhiên, do vốn kinh nghiệm còn thiếu sót cùng với việc thích nghi vẫn còn hạn chế nên khó có thể tránh được lỗi sai phạm và thiếu sót trong quá trình thực tập. Kính mong quý công ty góp ý và thông cảm bỏ qua cho em.</w:t>
      </w:r>
    </w:p>
    <w:p>
      <w:pPr>
        <w:pStyle w:val="7"/>
        <w:spacing w:before="118"/>
        <w:ind w:left="4947"/>
        <w:jc w:val="both"/>
      </w:pPr>
      <w:r>
        <w:t>Em xin chân thành cảm ơn quý công ty.</w:t>
      </w:r>
    </w:p>
    <w:p>
      <w:pPr>
        <w:spacing w:after="0"/>
        <w:jc w:val="both"/>
        <w:sectPr>
          <w:footerReference r:id="rId5" w:type="default"/>
          <w:pgSz w:w="11910" w:h="16840"/>
          <w:pgMar w:top="1580" w:right="900" w:bottom="1240" w:left="1680" w:header="0" w:footer="1048" w:gutter="0"/>
          <w:cols w:space="720" w:num="1"/>
        </w:sectPr>
      </w:pPr>
    </w:p>
    <w:p>
      <w:pPr>
        <w:pStyle w:val="2"/>
        <w:jc w:val="center"/>
      </w:pPr>
      <w:r>
        <w:t>NHẬN XÉT CỦA CÔNG TY THỰC TẬP</w:t>
      </w:r>
    </w:p>
    <w:p>
      <w:pPr>
        <w:pStyle w:val="3"/>
        <w:spacing w:before="153"/>
      </w:pPr>
      <w: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4"/>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4"/>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4"/>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4"/>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pStyle w:val="7"/>
        <w:rPr>
          <w:sz w:val="30"/>
        </w:rPr>
      </w:pPr>
    </w:p>
    <w:p>
      <w:pPr>
        <w:pStyle w:val="7"/>
        <w:spacing w:before="6"/>
        <w:rPr>
          <w:sz w:val="23"/>
        </w:rPr>
      </w:pPr>
    </w:p>
    <w:p>
      <w:pPr>
        <w:pStyle w:val="7"/>
        <w:ind w:left="4904"/>
        <w:rPr>
          <w:rFonts w:hint="default"/>
          <w:lang w:val="en-US"/>
        </w:rPr>
      </w:pPr>
      <w:r>
        <w:t xml:space="preserve">TP.HCM, Ngày </w:t>
      </w:r>
      <w:r>
        <w:rPr>
          <w:rFonts w:hint="default"/>
          <w:lang w:val="en-US"/>
        </w:rPr>
        <w:t xml:space="preserve">25 </w:t>
      </w:r>
      <w:r>
        <w:t xml:space="preserve">Tháng </w:t>
      </w:r>
      <w:r>
        <w:rPr>
          <w:rFonts w:hint="default"/>
          <w:lang w:val="en-US"/>
        </w:rPr>
        <w:t>03</w:t>
      </w:r>
      <w:r>
        <w:t xml:space="preserve"> Năm 202</w:t>
      </w:r>
      <w:r>
        <w:rPr>
          <w:rFonts w:hint="default"/>
          <w:lang w:val="en-US"/>
        </w:rPr>
        <w:t>3</w:t>
      </w:r>
    </w:p>
    <w:p>
      <w:pPr>
        <w:pStyle w:val="7"/>
        <w:spacing w:before="4"/>
        <w:rPr>
          <w:sz w:val="23"/>
        </w:rPr>
      </w:pPr>
    </w:p>
    <w:p>
      <w:pPr>
        <w:pStyle w:val="4"/>
        <w:ind w:left="2626"/>
      </w:pPr>
      <w:r>
        <w:t>Chữ ký của người Hướng Dẫn, dấu mộc tròn của công ty</w:t>
      </w:r>
    </w:p>
    <w:p>
      <w:pPr>
        <w:spacing w:after="0"/>
        <w:sectPr>
          <w:footerReference r:id="rId6" w:type="default"/>
          <w:pgSz w:w="11910" w:h="16840"/>
          <w:pgMar w:top="1580" w:right="900" w:bottom="1240" w:left="1680" w:header="0" w:footer="1048" w:gutter="0"/>
          <w:cols w:space="720" w:num="1"/>
        </w:sectPr>
      </w:pPr>
    </w:p>
    <w:p>
      <w:pPr>
        <w:spacing w:before="104"/>
        <w:ind w:left="924" w:right="0" w:firstLine="0"/>
        <w:jc w:val="left"/>
        <w:rPr>
          <w:b/>
          <w:sz w:val="38"/>
        </w:rPr>
      </w:pPr>
      <w:r>
        <w:rPr>
          <w:b/>
          <w:sz w:val="38"/>
        </w:rPr>
        <w:t>NHẬN XÉT CỦA GIÁO VIÊN HƯỚNG DẪN</w:t>
      </w:r>
    </w:p>
    <w:p>
      <w:pPr>
        <w:spacing w:before="153"/>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4"/>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4"/>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4"/>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4"/>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spacing w:before="146"/>
        <w:ind w:left="338" w:right="0" w:firstLine="0"/>
        <w:jc w:val="left"/>
        <w:rPr>
          <w:sz w:val="28"/>
        </w:rPr>
      </w:pPr>
      <w:r>
        <w:rPr>
          <w:sz w:val="28"/>
        </w:rPr>
        <w:t>.............................................................................................................................</w:t>
      </w:r>
    </w:p>
    <w:p>
      <w:pPr>
        <w:pStyle w:val="7"/>
        <w:spacing w:before="146" w:line="456" w:lineRule="auto"/>
        <w:ind w:left="5485" w:right="218" w:hanging="1102"/>
        <w:rPr>
          <w:rFonts w:hint="default"/>
          <w:lang w:val="en-US"/>
        </w:rPr>
      </w:pPr>
      <w:r>
        <w:t xml:space="preserve">TP.HCM, Ngày </w:t>
      </w:r>
      <w:r>
        <w:rPr>
          <w:rFonts w:hint="default"/>
          <w:lang w:val="en-US"/>
        </w:rPr>
        <w:t xml:space="preserve">25 </w:t>
      </w:r>
      <w:r>
        <w:t xml:space="preserve">Tháng </w:t>
      </w:r>
      <w:r>
        <w:rPr>
          <w:rFonts w:hint="default"/>
          <w:lang w:val="en-US"/>
        </w:rPr>
        <w:t>03</w:t>
      </w:r>
      <w:r>
        <w:t xml:space="preserve"> Năm 202</w:t>
      </w:r>
      <w:r>
        <w:rPr>
          <w:rFonts w:hint="default"/>
          <w:lang w:val="en-US"/>
        </w:rPr>
        <w:t>3</w:t>
      </w:r>
    </w:p>
    <w:p>
      <w:pPr>
        <w:pStyle w:val="7"/>
        <w:spacing w:before="146" w:line="456" w:lineRule="auto"/>
        <w:ind w:left="5874" w:leftChars="2552" w:right="218" w:hanging="260" w:hangingChars="100"/>
      </w:pPr>
      <w:r>
        <w:t>Giáo viên hướng dẫn</w:t>
      </w:r>
    </w:p>
    <w:p>
      <w:pPr>
        <w:spacing w:after="0" w:line="456" w:lineRule="auto"/>
        <w:sectPr>
          <w:footerReference r:id="rId7" w:type="default"/>
          <w:pgSz w:w="11910" w:h="16840"/>
          <w:pgMar w:top="1580" w:right="900" w:bottom="1240" w:left="1680" w:header="0" w:footer="1048" w:gutter="0"/>
          <w:pgNumType w:start="3"/>
          <w:cols w:space="720" w:num="1"/>
        </w:sectPr>
      </w:pPr>
    </w:p>
    <w:p>
      <w:pPr>
        <w:pStyle w:val="4"/>
        <w:spacing w:before="105"/>
        <w:ind w:left="1759" w:right="1690"/>
        <w:jc w:val="center"/>
      </w:pPr>
      <w:r>
        <w:t>MỤC LỤC</w:t>
      </w:r>
    </w:p>
    <w:sdt>
      <w:sdtPr>
        <w:id w:val="1"/>
        <w:docPartObj>
          <w:docPartGallery w:val="Table of Contents"/>
          <w:docPartUnique/>
        </w:docPartObj>
      </w:sdtPr>
      <w:sdtContent>
        <w:p>
          <w:pPr>
            <w:pStyle w:val="13"/>
            <w:tabs>
              <w:tab w:val="left" w:leader="dot" w:pos="8711"/>
            </w:tabs>
          </w:pPr>
          <w:r>
            <w:fldChar w:fldCharType="begin"/>
          </w:r>
          <w:r>
            <w:instrText xml:space="preserve"> HYPERLINK \l "_bookmark0" </w:instrText>
          </w:r>
          <w:r>
            <w:fldChar w:fldCharType="separate"/>
          </w:r>
          <w:r>
            <w:t>CHƯƠNG 1: GIỚI THIỆU CHUNG VỀ ĐƠN VỊ</w:t>
          </w:r>
          <w:r>
            <w:rPr>
              <w:spacing w:val="-16"/>
            </w:rPr>
            <w:t xml:space="preserve"> </w:t>
          </w:r>
          <w:r>
            <w:t>THỰC</w:t>
          </w:r>
          <w:r>
            <w:rPr>
              <w:spacing w:val="-2"/>
            </w:rPr>
            <w:t xml:space="preserve"> </w:t>
          </w:r>
          <w:r>
            <w:t>TẬP</w:t>
          </w:r>
          <w:r>
            <w:tab/>
          </w:r>
          <w:r>
            <w:t>8</w:t>
          </w:r>
          <w:r>
            <w:fldChar w:fldCharType="end"/>
          </w:r>
        </w:p>
        <w:p>
          <w:pPr>
            <w:pStyle w:val="12"/>
            <w:numPr>
              <w:ilvl w:val="1"/>
              <w:numId w:val="1"/>
            </w:numPr>
            <w:tabs>
              <w:tab w:val="left" w:pos="389"/>
              <w:tab w:val="left" w:leader="dot" w:pos="8427"/>
            </w:tabs>
            <w:spacing w:before="268" w:after="0" w:line="240" w:lineRule="auto"/>
            <w:ind w:left="914" w:right="240" w:hanging="915"/>
            <w:jc w:val="right"/>
          </w:pPr>
          <w:r>
            <w:fldChar w:fldCharType="begin"/>
          </w:r>
          <w:r>
            <w:instrText xml:space="preserve"> HYPERLINK \l "_bookmark1" </w:instrText>
          </w:r>
          <w:r>
            <w:fldChar w:fldCharType="separate"/>
          </w:r>
          <w:r>
            <w:t>Thông tin về đơn vị</w:t>
          </w:r>
          <w:r>
            <w:rPr>
              <w:spacing w:val="-5"/>
            </w:rPr>
            <w:t xml:space="preserve"> </w:t>
          </w:r>
          <w:r>
            <w:t>thực</w:t>
          </w:r>
          <w:r>
            <w:rPr>
              <w:spacing w:val="-1"/>
            </w:rPr>
            <w:t xml:space="preserve"> </w:t>
          </w:r>
          <w:r>
            <w:t>tập</w:t>
          </w:r>
          <w:r>
            <w:tab/>
          </w:r>
          <w:r>
            <w:rPr>
              <w:spacing w:val="-1"/>
            </w:rPr>
            <w:t>8</w:t>
          </w:r>
          <w:r>
            <w:rPr>
              <w:spacing w:val="-1"/>
            </w:rPr>
            <w:fldChar w:fldCharType="end"/>
          </w:r>
        </w:p>
        <w:p>
          <w:pPr>
            <w:pStyle w:val="12"/>
            <w:numPr>
              <w:ilvl w:val="1"/>
              <w:numId w:val="1"/>
            </w:numPr>
            <w:tabs>
              <w:tab w:val="left" w:pos="389"/>
              <w:tab w:val="left" w:leader="dot" w:pos="8298"/>
            </w:tabs>
            <w:spacing w:before="269" w:after="0" w:line="240" w:lineRule="auto"/>
            <w:ind w:left="914" w:right="240" w:hanging="915"/>
            <w:jc w:val="right"/>
          </w:pPr>
          <w:r>
            <w:fldChar w:fldCharType="begin"/>
          </w:r>
          <w:r>
            <w:instrText xml:space="preserve"> HYPERLINK \l "_bookmark3" </w:instrText>
          </w:r>
          <w:r>
            <w:fldChar w:fldCharType="separate"/>
          </w:r>
          <w:r>
            <w:t>Thông tin về công ty sinh viên tham gia</w:t>
          </w:r>
          <w:r>
            <w:rPr>
              <w:spacing w:val="-8"/>
            </w:rPr>
            <w:t xml:space="preserve"> </w:t>
          </w:r>
          <w:r>
            <w:t>thực tập</w:t>
          </w:r>
          <w:r>
            <w:tab/>
          </w:r>
          <w:r>
            <w:rPr>
              <w:spacing w:val="-1"/>
            </w:rPr>
            <w:t>10</w:t>
          </w:r>
          <w:r>
            <w:rPr>
              <w:spacing w:val="-1"/>
            </w:rPr>
            <w:fldChar w:fldCharType="end"/>
          </w:r>
        </w:p>
        <w:p>
          <w:pPr>
            <w:pStyle w:val="12"/>
            <w:numPr>
              <w:ilvl w:val="1"/>
              <w:numId w:val="1"/>
            </w:numPr>
            <w:tabs>
              <w:tab w:val="left" w:pos="389"/>
              <w:tab w:val="left" w:leader="dot" w:pos="8298"/>
            </w:tabs>
            <w:spacing w:before="270" w:after="0" w:line="240" w:lineRule="auto"/>
            <w:ind w:left="914" w:right="240" w:hanging="915"/>
            <w:jc w:val="right"/>
          </w:pPr>
          <w:r>
            <w:fldChar w:fldCharType="begin"/>
          </w:r>
          <w:r>
            <w:instrText xml:space="preserve"> HYPERLINK \l "_bookmark4" </w:instrText>
          </w:r>
          <w:r>
            <w:fldChar w:fldCharType="separate"/>
          </w:r>
          <w:r>
            <w:t>Dịch vụ cơ bản công</w:t>
          </w:r>
          <w:r>
            <w:rPr>
              <w:spacing w:val="-7"/>
            </w:rPr>
            <w:t xml:space="preserve"> </w:t>
          </w:r>
          <w:r>
            <w:t>ty</w:t>
          </w:r>
          <w:r>
            <w:rPr>
              <w:rFonts w:hint="default"/>
              <w:lang w:val="en-US"/>
            </w:rPr>
            <w:t xml:space="preserve"> Alta</w:t>
          </w:r>
          <w:r>
            <w:rPr>
              <w:spacing w:val="-2"/>
            </w:rPr>
            <w:t xml:space="preserve"> </w:t>
          </w:r>
          <w:r>
            <w:rPr>
              <w:rFonts w:hint="default"/>
              <w:spacing w:val="-2"/>
              <w:lang w:val="en-US"/>
            </w:rPr>
            <w:t>Software</w:t>
          </w:r>
          <w:r>
            <w:tab/>
          </w:r>
          <w:r>
            <w:rPr>
              <w:spacing w:val="-1"/>
            </w:rPr>
            <w:t>10</w:t>
          </w:r>
          <w:r>
            <w:rPr>
              <w:spacing w:val="-1"/>
            </w:rPr>
            <w:fldChar w:fldCharType="end"/>
          </w:r>
        </w:p>
        <w:p>
          <w:pPr>
            <w:pStyle w:val="13"/>
            <w:tabs>
              <w:tab w:val="left" w:leader="dot" w:pos="8581"/>
            </w:tabs>
          </w:pPr>
          <w:r>
            <w:fldChar w:fldCharType="begin"/>
          </w:r>
          <w:r>
            <w:instrText xml:space="preserve"> HYPERLINK \l "_bookmark9" </w:instrText>
          </w:r>
          <w:r>
            <w:fldChar w:fldCharType="separate"/>
          </w:r>
          <w:r>
            <w:t>CHƯƠNG 2: NỘI DUNG CÔNG VIỆC</w:t>
          </w:r>
          <w:r>
            <w:rPr>
              <w:spacing w:val="-12"/>
            </w:rPr>
            <w:t xml:space="preserve"> </w:t>
          </w:r>
          <w:r>
            <w:t>THỰC</w:t>
          </w:r>
          <w:r>
            <w:rPr>
              <w:spacing w:val="-2"/>
            </w:rPr>
            <w:t xml:space="preserve"> </w:t>
          </w:r>
          <w:r>
            <w:t>TẬP</w:t>
          </w:r>
          <w:r>
            <w:tab/>
          </w:r>
          <w:r>
            <w:t>13</w:t>
          </w:r>
          <w:r>
            <w:fldChar w:fldCharType="end"/>
          </w:r>
        </w:p>
        <w:p>
          <w:pPr>
            <w:pStyle w:val="12"/>
            <w:numPr>
              <w:ilvl w:val="1"/>
              <w:numId w:val="2"/>
            </w:numPr>
            <w:tabs>
              <w:tab w:val="left" w:pos="389"/>
              <w:tab w:val="left" w:leader="dot" w:pos="8298"/>
            </w:tabs>
            <w:spacing w:before="271" w:after="0" w:line="240" w:lineRule="auto"/>
            <w:ind w:left="914" w:right="240" w:hanging="915"/>
            <w:jc w:val="right"/>
          </w:pPr>
          <w:r>
            <w:fldChar w:fldCharType="begin"/>
          </w:r>
          <w:r>
            <w:instrText xml:space="preserve"> HYPERLINK \l "_bookmark10" </w:instrText>
          </w:r>
          <w:r>
            <w:fldChar w:fldCharType="separate"/>
          </w:r>
          <w:r>
            <w:t>Lịch</w:t>
          </w:r>
          <w:r>
            <w:rPr>
              <w:spacing w:val="-2"/>
            </w:rPr>
            <w:t xml:space="preserve"> </w:t>
          </w:r>
          <w:r>
            <w:t>làm</w:t>
          </w:r>
          <w:r>
            <w:rPr>
              <w:spacing w:val="-2"/>
            </w:rPr>
            <w:t xml:space="preserve"> </w:t>
          </w:r>
          <w:r>
            <w:t>việc</w:t>
          </w:r>
          <w:r>
            <w:tab/>
          </w:r>
          <w:r>
            <w:rPr>
              <w:spacing w:val="-1"/>
            </w:rPr>
            <w:t>13</w:t>
          </w:r>
          <w:r>
            <w:rPr>
              <w:spacing w:val="-1"/>
            </w:rPr>
            <w:fldChar w:fldCharType="end"/>
          </w:r>
        </w:p>
        <w:p>
          <w:pPr>
            <w:pStyle w:val="12"/>
            <w:numPr>
              <w:ilvl w:val="1"/>
              <w:numId w:val="2"/>
            </w:numPr>
            <w:tabs>
              <w:tab w:val="left" w:pos="389"/>
              <w:tab w:val="left" w:leader="dot" w:pos="8298"/>
            </w:tabs>
            <w:spacing w:before="269" w:after="0" w:line="240" w:lineRule="auto"/>
            <w:ind w:left="914" w:right="240" w:hanging="915"/>
            <w:jc w:val="right"/>
          </w:pPr>
          <w:r>
            <w:fldChar w:fldCharType="begin"/>
          </w:r>
          <w:r>
            <w:instrText xml:space="preserve"> HYPERLINK \l "_bookmark11" </w:instrText>
          </w:r>
          <w:r>
            <w:fldChar w:fldCharType="separate"/>
          </w:r>
          <w:r>
            <w:t>Tiến độ thực hiện</w:t>
          </w:r>
          <w:r>
            <w:rPr>
              <w:spacing w:val="-4"/>
            </w:rPr>
            <w:t xml:space="preserve"> </w:t>
          </w:r>
          <w:r>
            <w:t>công</w:t>
          </w:r>
          <w:r>
            <w:rPr>
              <w:spacing w:val="-2"/>
            </w:rPr>
            <w:t xml:space="preserve"> </w:t>
          </w:r>
          <w:r>
            <w:t>việc</w:t>
          </w:r>
          <w:r>
            <w:tab/>
          </w:r>
          <w:r>
            <w:rPr>
              <w:spacing w:val="-1"/>
            </w:rPr>
            <w:t>13</w:t>
          </w:r>
          <w:r>
            <w:rPr>
              <w:spacing w:val="-1"/>
            </w:rPr>
            <w:fldChar w:fldCharType="end"/>
          </w:r>
        </w:p>
        <w:p>
          <w:pPr>
            <w:pStyle w:val="12"/>
            <w:numPr>
              <w:ilvl w:val="1"/>
              <w:numId w:val="2"/>
            </w:numPr>
            <w:tabs>
              <w:tab w:val="left" w:pos="389"/>
              <w:tab w:val="left" w:leader="dot" w:pos="8298"/>
            </w:tabs>
            <w:spacing w:before="270" w:after="0" w:line="240" w:lineRule="auto"/>
            <w:ind w:left="914" w:right="240" w:hanging="915"/>
            <w:jc w:val="right"/>
          </w:pPr>
          <w:r>
            <w:fldChar w:fldCharType="begin"/>
          </w:r>
          <w:r>
            <w:instrText xml:space="preserve"> HYPERLINK \l "_bookmark13" </w:instrText>
          </w:r>
          <w:r>
            <w:fldChar w:fldCharType="separate"/>
          </w:r>
          <w:r>
            <w:t>Quá trình</w:t>
          </w:r>
          <w:r>
            <w:rPr>
              <w:spacing w:val="-4"/>
            </w:rPr>
            <w:t xml:space="preserve"> </w:t>
          </w:r>
          <w:r>
            <w:t>thực</w:t>
          </w:r>
          <w:r>
            <w:rPr>
              <w:spacing w:val="-1"/>
            </w:rPr>
            <w:t xml:space="preserve"> </w:t>
          </w:r>
          <w:r>
            <w:t>hiện</w:t>
          </w:r>
          <w:r>
            <w:tab/>
          </w:r>
          <w:r>
            <w:rPr>
              <w:spacing w:val="-1"/>
            </w:rPr>
            <w:t>15</w:t>
          </w:r>
          <w:r>
            <w:rPr>
              <w:spacing w:val="-1"/>
            </w:rPr>
            <w:fldChar w:fldCharType="end"/>
          </w:r>
        </w:p>
        <w:p>
          <w:pPr>
            <w:pStyle w:val="12"/>
            <w:tabs>
              <w:tab w:val="left" w:leader="dot" w:pos="8077"/>
            </w:tabs>
            <w:spacing w:before="268"/>
            <w:ind w:left="0" w:firstLine="0"/>
          </w:pPr>
          <w:r>
            <w:fldChar w:fldCharType="begin"/>
          </w:r>
          <w:r>
            <w:instrText xml:space="preserve"> HYPERLINK \l "_bookmark15" </w:instrText>
          </w:r>
          <w:r>
            <w:fldChar w:fldCharType="separate"/>
          </w:r>
          <w:r>
            <w:t>Hình ảnh</w:t>
          </w:r>
          <w:r>
            <w:rPr>
              <w:spacing w:val="-2"/>
            </w:rPr>
            <w:t xml:space="preserve"> </w:t>
          </w:r>
          <w:r>
            <w:t>minh</w:t>
          </w:r>
          <w:r>
            <w:rPr>
              <w:spacing w:val="-2"/>
            </w:rPr>
            <w:t xml:space="preserve"> </w:t>
          </w:r>
          <w:r>
            <w:t>họa</w:t>
          </w:r>
          <w:r>
            <w:tab/>
          </w:r>
          <w:r>
            <w:rPr>
              <w:spacing w:val="-1"/>
            </w:rPr>
            <w:t>20</w:t>
          </w:r>
          <w:r>
            <w:rPr>
              <w:spacing w:val="-1"/>
            </w:rPr>
            <w:fldChar w:fldCharType="end"/>
          </w:r>
        </w:p>
        <w:p>
          <w:pPr>
            <w:pStyle w:val="13"/>
            <w:tabs>
              <w:tab w:val="left" w:leader="dot" w:pos="8581"/>
            </w:tabs>
            <w:spacing w:before="269"/>
          </w:pPr>
          <w:r>
            <w:fldChar w:fldCharType="begin"/>
          </w:r>
          <w:r>
            <w:instrText xml:space="preserve"> HYPERLINK \l "_bookmark25" </w:instrText>
          </w:r>
          <w:r>
            <w:fldChar w:fldCharType="separate"/>
          </w:r>
          <w:r>
            <w:t>CHƯƠNG 3: KẾT LUẬN, KIẾN NGHỊ QUÁ TRÌNH</w:t>
          </w:r>
          <w:r>
            <w:rPr>
              <w:spacing w:val="-15"/>
            </w:rPr>
            <w:t xml:space="preserve"> </w:t>
          </w:r>
          <w:r>
            <w:t>THỰC</w:t>
          </w:r>
          <w:r>
            <w:rPr>
              <w:spacing w:val="-1"/>
            </w:rPr>
            <w:t xml:space="preserve"> </w:t>
          </w:r>
          <w:r>
            <w:t>TẬP</w:t>
          </w:r>
          <w:r>
            <w:tab/>
          </w:r>
          <w:r>
            <w:t>24</w:t>
          </w:r>
          <w:r>
            <w:fldChar w:fldCharType="end"/>
          </w:r>
        </w:p>
        <w:p>
          <w:pPr>
            <w:pStyle w:val="14"/>
            <w:numPr>
              <w:ilvl w:val="1"/>
              <w:numId w:val="3"/>
            </w:numPr>
            <w:tabs>
              <w:tab w:val="left" w:pos="915"/>
              <w:tab w:val="left" w:leader="dot" w:pos="8824"/>
            </w:tabs>
            <w:spacing w:before="270" w:after="0" w:line="240" w:lineRule="auto"/>
            <w:ind w:left="914" w:right="0" w:hanging="390"/>
            <w:jc w:val="left"/>
          </w:pPr>
          <w:r>
            <w:fldChar w:fldCharType="begin"/>
          </w:r>
          <w:r>
            <w:instrText xml:space="preserve"> HYPERLINK \l "_bookmark26" </w:instrText>
          </w:r>
          <w:r>
            <w:fldChar w:fldCharType="separate"/>
          </w:r>
          <w:r>
            <w:t>Kết luận, tự đánh giá nhận xét quá trình thực tập của</w:t>
          </w:r>
          <w:r>
            <w:rPr>
              <w:spacing w:val="-14"/>
            </w:rPr>
            <w:t xml:space="preserve"> </w:t>
          </w:r>
          <w:r>
            <w:t>bản</w:t>
          </w:r>
          <w:r>
            <w:rPr>
              <w:spacing w:val="-2"/>
            </w:rPr>
            <w:t xml:space="preserve"> </w:t>
          </w:r>
          <w:r>
            <w:t>thân</w:t>
          </w:r>
          <w:r>
            <w:tab/>
          </w:r>
          <w:r>
            <w:t>24</w:t>
          </w:r>
          <w:r>
            <w:fldChar w:fldCharType="end"/>
          </w:r>
        </w:p>
        <w:p>
          <w:pPr>
            <w:pStyle w:val="12"/>
            <w:numPr>
              <w:ilvl w:val="1"/>
              <w:numId w:val="3"/>
            </w:numPr>
            <w:tabs>
              <w:tab w:val="left" w:pos="915"/>
              <w:tab w:val="left" w:leader="dot" w:pos="8298"/>
            </w:tabs>
            <w:spacing w:before="270" w:after="0" w:line="240" w:lineRule="auto"/>
            <w:ind w:left="914" w:right="240" w:hanging="915"/>
            <w:jc w:val="right"/>
          </w:pPr>
          <w:r>
            <w:fldChar w:fldCharType="begin"/>
          </w:r>
          <w:r>
            <w:instrText xml:space="preserve"> HYPERLINK \l "_bookmark27" </w:instrText>
          </w:r>
          <w:r>
            <w:fldChar w:fldCharType="separate"/>
          </w:r>
          <w:r>
            <w:t>KẾT</w:t>
          </w:r>
          <w:r>
            <w:rPr>
              <w:spacing w:val="-2"/>
            </w:rPr>
            <w:t xml:space="preserve"> </w:t>
          </w:r>
          <w:r>
            <w:t>LUẬN</w:t>
          </w:r>
          <w:r>
            <w:tab/>
          </w:r>
          <w:r>
            <w:rPr>
              <w:spacing w:val="-1"/>
            </w:rPr>
            <w:t>24</w:t>
          </w:r>
          <w:r>
            <w:rPr>
              <w:spacing w:val="-1"/>
            </w:rPr>
            <w:fldChar w:fldCharType="end"/>
          </w:r>
        </w:p>
        <w:p>
          <w:pPr>
            <w:pStyle w:val="12"/>
            <w:numPr>
              <w:ilvl w:val="1"/>
              <w:numId w:val="3"/>
            </w:numPr>
            <w:tabs>
              <w:tab w:val="left" w:pos="915"/>
              <w:tab w:val="left" w:leader="dot" w:pos="8298"/>
            </w:tabs>
            <w:spacing w:before="270" w:after="0" w:line="240" w:lineRule="auto"/>
            <w:ind w:left="914" w:right="240" w:hanging="915"/>
            <w:jc w:val="right"/>
          </w:pPr>
          <w:r>
            <w:fldChar w:fldCharType="begin"/>
          </w:r>
          <w:r>
            <w:instrText xml:space="preserve"> HYPERLINK \l "_bookmark28" </w:instrText>
          </w:r>
          <w:r>
            <w:fldChar w:fldCharType="separate"/>
          </w:r>
          <w:r>
            <w:t>Thuận lợi và khó khăn trong quá trình</w:t>
          </w:r>
          <w:r>
            <w:rPr>
              <w:spacing w:val="-8"/>
            </w:rPr>
            <w:t xml:space="preserve"> </w:t>
          </w:r>
          <w:r>
            <w:t>thực tập</w:t>
          </w:r>
          <w:r>
            <w:tab/>
          </w:r>
          <w:r>
            <w:rPr>
              <w:spacing w:val="-1"/>
            </w:rPr>
            <w:t>24</w:t>
          </w:r>
          <w:r>
            <w:rPr>
              <w:spacing w:val="-1"/>
            </w:rPr>
            <w:fldChar w:fldCharType="end"/>
          </w:r>
        </w:p>
      </w:sdtContent>
    </w:sdt>
    <w:p>
      <w:pPr>
        <w:spacing w:after="0" w:line="240" w:lineRule="auto"/>
        <w:jc w:val="right"/>
        <w:sectPr>
          <w:footerReference r:id="rId8" w:type="default"/>
          <w:pgSz w:w="11910" w:h="16840"/>
          <w:pgMar w:top="1580" w:right="900" w:bottom="1240" w:left="1680" w:header="0" w:footer="1048" w:gutter="0"/>
          <w:pgNumType w:start="4"/>
          <w:cols w:space="720" w:num="1"/>
        </w:sectPr>
      </w:pPr>
    </w:p>
    <w:p>
      <w:pPr>
        <w:spacing w:before="105"/>
        <w:ind w:left="1759" w:right="1692" w:firstLine="0"/>
        <w:jc w:val="center"/>
        <w:rPr>
          <w:b/>
          <w:sz w:val="26"/>
        </w:rPr>
      </w:pPr>
      <w:r>
        <w:rPr>
          <w:b/>
          <w:sz w:val="26"/>
        </w:rPr>
        <w:t>DANH MỤC CÁC TỪ VIẾT TẮT</w:t>
      </w:r>
    </w:p>
    <w:p>
      <w:pPr>
        <w:pStyle w:val="7"/>
        <w:spacing w:before="3" w:after="1"/>
        <w:rPr>
          <w:b/>
          <w:sz w:val="23"/>
        </w:rPr>
      </w:pPr>
    </w:p>
    <w:tbl>
      <w:tblPr>
        <w:tblStyle w:val="6"/>
        <w:tblW w:w="0" w:type="auto"/>
        <w:tblInd w:w="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1"/>
        <w:gridCol w:w="4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4501" w:type="dxa"/>
          </w:tcPr>
          <w:p>
            <w:pPr>
              <w:pStyle w:val="17"/>
              <w:spacing w:before="122"/>
              <w:ind w:left="1644" w:right="1640"/>
              <w:jc w:val="center"/>
              <w:rPr>
                <w:b/>
                <w:sz w:val="26"/>
              </w:rPr>
            </w:pPr>
            <w:r>
              <w:rPr>
                <w:b/>
                <w:sz w:val="26"/>
              </w:rPr>
              <w:t>Từ viết tắt</w:t>
            </w:r>
          </w:p>
        </w:tc>
        <w:tc>
          <w:tcPr>
            <w:tcW w:w="4503" w:type="dxa"/>
          </w:tcPr>
          <w:p>
            <w:pPr>
              <w:pStyle w:val="17"/>
              <w:spacing w:before="122"/>
              <w:ind w:left="1132" w:right="1125"/>
              <w:jc w:val="center"/>
              <w:rPr>
                <w:b/>
                <w:sz w:val="26"/>
              </w:rPr>
            </w:pPr>
            <w:r>
              <w:rPr>
                <w:b/>
                <w:sz w:val="26"/>
              </w:rPr>
              <w:t>Ý nghĩa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4501" w:type="dxa"/>
          </w:tcPr>
          <w:p>
            <w:pPr>
              <w:pStyle w:val="17"/>
              <w:spacing w:before="122"/>
              <w:ind w:left="1644" w:right="1639"/>
              <w:jc w:val="center"/>
              <w:rPr>
                <w:sz w:val="26"/>
              </w:rPr>
            </w:pPr>
            <w:r>
              <w:rPr>
                <w:sz w:val="26"/>
              </w:rPr>
              <w:t>CBHD</w:t>
            </w:r>
          </w:p>
        </w:tc>
        <w:tc>
          <w:tcPr>
            <w:tcW w:w="4503" w:type="dxa"/>
          </w:tcPr>
          <w:p>
            <w:pPr>
              <w:pStyle w:val="17"/>
              <w:spacing w:before="122"/>
              <w:ind w:left="1132" w:right="1128"/>
              <w:jc w:val="center"/>
              <w:rPr>
                <w:sz w:val="26"/>
              </w:rPr>
            </w:pPr>
            <w:r>
              <w:rPr>
                <w:sz w:val="26"/>
              </w:rPr>
              <w:t>Cán bộ hướng dẫn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4501" w:type="dxa"/>
          </w:tcPr>
          <w:p>
            <w:pPr>
              <w:pStyle w:val="17"/>
              <w:spacing w:before="122"/>
              <w:ind w:left="1644" w:right="1638"/>
              <w:jc w:val="center"/>
              <w:rPr>
                <w:sz w:val="26"/>
              </w:rPr>
            </w:pPr>
            <w:r>
              <w:rPr>
                <w:sz w:val="26"/>
              </w:rPr>
              <w:t>GVHD</w:t>
            </w:r>
          </w:p>
        </w:tc>
        <w:tc>
          <w:tcPr>
            <w:tcW w:w="4503" w:type="dxa"/>
          </w:tcPr>
          <w:p>
            <w:pPr>
              <w:pStyle w:val="17"/>
              <w:spacing w:before="122"/>
              <w:ind w:left="1132" w:right="1128"/>
              <w:jc w:val="center"/>
              <w:rPr>
                <w:sz w:val="26"/>
              </w:rPr>
            </w:pPr>
            <w:r>
              <w:rPr>
                <w:sz w:val="26"/>
              </w:rPr>
              <w:t>Giáo viên hướng dẫn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4501" w:type="dxa"/>
          </w:tcPr>
          <w:p>
            <w:pPr>
              <w:pStyle w:val="17"/>
              <w:spacing w:before="122"/>
              <w:ind w:left="1644" w:right="1638"/>
              <w:jc w:val="center"/>
              <w:rPr>
                <w:sz w:val="26"/>
              </w:rPr>
            </w:pPr>
            <w:r>
              <w:rPr>
                <w:sz w:val="26"/>
              </w:rPr>
              <w:t>SVTH</w:t>
            </w:r>
          </w:p>
        </w:tc>
        <w:tc>
          <w:tcPr>
            <w:tcW w:w="4503" w:type="dxa"/>
          </w:tcPr>
          <w:p>
            <w:pPr>
              <w:pStyle w:val="17"/>
              <w:spacing w:before="122"/>
              <w:ind w:left="1132" w:right="1125"/>
              <w:jc w:val="center"/>
              <w:rPr>
                <w:sz w:val="26"/>
              </w:rPr>
            </w:pPr>
            <w:r>
              <w:rPr>
                <w:sz w:val="26"/>
              </w:rPr>
              <w:t>Sinh viên thực hiện</w:t>
            </w:r>
          </w:p>
        </w:tc>
      </w:tr>
    </w:tbl>
    <w:p>
      <w:pPr>
        <w:spacing w:after="0"/>
        <w:jc w:val="center"/>
        <w:rPr>
          <w:sz w:val="26"/>
        </w:rPr>
        <w:sectPr>
          <w:pgSz w:w="11910" w:h="16840"/>
          <w:pgMar w:top="1580" w:right="900" w:bottom="1240" w:left="1680" w:header="0" w:footer="1048" w:gutter="0"/>
          <w:cols w:space="720" w:num="1"/>
        </w:sectPr>
      </w:pPr>
    </w:p>
    <w:p>
      <w:pPr>
        <w:spacing w:before="105"/>
        <w:ind w:left="1759" w:right="1690" w:firstLine="0"/>
        <w:jc w:val="center"/>
        <w:rPr>
          <w:b/>
          <w:sz w:val="26"/>
        </w:rPr>
      </w:pPr>
      <w:r>
        <w:rPr>
          <w:b/>
          <w:sz w:val="26"/>
        </w:rPr>
        <w:t>DANH MỤC BẢNG BIỂU</w:t>
      </w:r>
    </w:p>
    <w:p>
      <w:pPr>
        <w:pStyle w:val="7"/>
        <w:tabs>
          <w:tab w:val="right" w:leader="dot" w:pos="8840"/>
        </w:tabs>
        <w:spacing w:before="270"/>
        <w:ind w:left="62"/>
        <w:jc w:val="center"/>
      </w:pPr>
      <w:r>
        <w:fldChar w:fldCharType="begin"/>
      </w:r>
      <w:r>
        <w:instrText xml:space="preserve"> HYPERLINK \l "_bookmark12" </w:instrText>
      </w:r>
      <w:r>
        <w:fldChar w:fldCharType="separate"/>
      </w:r>
      <w:r>
        <w:t xml:space="preserve">Bảng </w:t>
      </w:r>
      <w:r>
        <w:rPr>
          <w:rFonts w:hint="default"/>
          <w:lang w:val="en-US"/>
        </w:rPr>
        <w:t>1</w:t>
      </w:r>
      <w:r>
        <w:t>: Các mốc thời gian và nội dung</w:t>
      </w:r>
      <w:r>
        <w:rPr>
          <w:spacing w:val="-7"/>
        </w:rPr>
        <w:t xml:space="preserve"> </w:t>
      </w:r>
      <w:r>
        <w:t>công</w:t>
      </w:r>
      <w:r>
        <w:rPr>
          <w:spacing w:val="-1"/>
        </w:rPr>
        <w:t xml:space="preserve"> </w:t>
      </w:r>
      <w:r>
        <w:t>việc</w:t>
      </w:r>
      <w:r>
        <w:tab/>
      </w:r>
      <w:r>
        <w:t>13</w:t>
      </w:r>
      <w:r>
        <w:fldChar w:fldCharType="end"/>
      </w:r>
    </w:p>
    <w:p>
      <w:pPr>
        <w:pStyle w:val="7"/>
        <w:tabs>
          <w:tab w:val="right" w:leader="dot" w:pos="8840"/>
        </w:tabs>
        <w:spacing w:before="268"/>
        <w:ind w:left="62"/>
        <w:jc w:val="center"/>
      </w:pPr>
      <w:r>
        <w:fldChar w:fldCharType="begin"/>
      </w:r>
      <w:r>
        <w:instrText xml:space="preserve"> HYPERLINK \l "_bookmark14" </w:instrText>
      </w:r>
      <w:r>
        <w:fldChar w:fldCharType="separate"/>
      </w:r>
      <w:r>
        <w:t>Bảng 2: Tiến độ và quá trình</w:t>
      </w:r>
      <w:r>
        <w:rPr>
          <w:spacing w:val="-4"/>
        </w:rPr>
        <w:t xml:space="preserve"> </w:t>
      </w:r>
      <w:r>
        <w:t>thực hiện</w:t>
      </w:r>
      <w:r>
        <w:tab/>
      </w:r>
      <w:r>
        <w:t>15</w:t>
      </w:r>
      <w:r>
        <w:fldChar w:fldCharType="end"/>
      </w:r>
    </w:p>
    <w:p>
      <w:pPr>
        <w:spacing w:after="0"/>
        <w:jc w:val="center"/>
        <w:sectPr>
          <w:footerReference r:id="rId9" w:type="default"/>
          <w:pgSz w:w="11910" w:h="16840"/>
          <w:pgMar w:top="1580" w:right="900" w:bottom="1240" w:left="1680" w:header="0" w:footer="1048" w:gutter="0"/>
          <w:cols w:space="720" w:num="1"/>
        </w:sectPr>
      </w:pPr>
    </w:p>
    <w:p>
      <w:pPr>
        <w:pStyle w:val="4"/>
        <w:spacing w:before="105"/>
        <w:ind w:left="1759" w:right="1690"/>
        <w:jc w:val="center"/>
      </w:pPr>
      <w:r>
        <w:t>DANH MỤC HÌNH VẼ</w:t>
      </w:r>
    </w:p>
    <w:p>
      <w:pPr>
        <w:pStyle w:val="7"/>
        <w:spacing w:before="6"/>
        <w:rPr>
          <w:b/>
          <w:sz w:val="23"/>
        </w:rPr>
      </w:pPr>
    </w:p>
    <w:p>
      <w:pPr>
        <w:pStyle w:val="7"/>
        <w:spacing w:before="213"/>
        <w:ind w:left="69" w:firstLine="260" w:firstLineChars="100"/>
        <w:jc w:val="both"/>
      </w:pPr>
      <w:r>
        <w:fldChar w:fldCharType="begin"/>
      </w:r>
      <w:r>
        <w:instrText xml:space="preserve"> HYPERLINK \l "_bookmark2" </w:instrText>
      </w:r>
      <w:r>
        <w:fldChar w:fldCharType="separate"/>
      </w:r>
      <w:r>
        <w:t xml:space="preserve">Hình 1. 1 Logo Công Ty TNHH </w:t>
      </w:r>
      <w:r>
        <w:rPr>
          <w:rFonts w:hint="default"/>
          <w:lang w:val="en-US"/>
        </w:rPr>
        <w:t xml:space="preserve">MTV phát triển phần mềm Âu Lạc...................... </w:t>
      </w:r>
      <w:r>
        <w:t>8</w:t>
      </w:r>
      <w:r>
        <w:fldChar w:fldCharType="end"/>
      </w:r>
    </w:p>
    <w:p>
      <w:pPr>
        <w:pStyle w:val="7"/>
        <w:spacing w:before="2"/>
        <w:rPr>
          <w:sz w:val="23"/>
        </w:rPr>
      </w:pPr>
    </w:p>
    <w:p>
      <w:pPr>
        <w:pStyle w:val="7"/>
        <w:tabs>
          <w:tab w:val="left" w:leader="dot" w:pos="8824"/>
        </w:tabs>
        <w:spacing w:before="1"/>
        <w:ind w:left="305"/>
      </w:pPr>
      <w:r>
        <w:fldChar w:fldCharType="begin"/>
      </w:r>
      <w:r>
        <w:instrText xml:space="preserve"> HYPERLINK \l "_bookmark5" </w:instrText>
      </w:r>
      <w:r>
        <w:fldChar w:fldCharType="separate"/>
      </w:r>
      <w:r>
        <w:t xml:space="preserve">Hình 1. 2 </w:t>
      </w:r>
      <w:r>
        <w:rPr>
          <w:rFonts w:hint="default"/>
          <w:lang w:val="en-US"/>
        </w:rPr>
        <w:t>Pod vital interactive</w:t>
      </w:r>
      <w:r>
        <w:tab/>
      </w:r>
      <w:r>
        <w:rPr>
          <w:rFonts w:hint="default"/>
          <w:lang w:val="en-US"/>
        </w:rPr>
        <w:t xml:space="preserve"> 9</w:t>
      </w:r>
      <w:r>
        <w:fldChar w:fldCharType="end"/>
      </w:r>
    </w:p>
    <w:p>
      <w:pPr>
        <w:pStyle w:val="7"/>
        <w:spacing w:before="5"/>
        <w:rPr>
          <w:sz w:val="23"/>
        </w:rPr>
      </w:pPr>
    </w:p>
    <w:p>
      <w:pPr>
        <w:pStyle w:val="7"/>
        <w:tabs>
          <w:tab w:val="left" w:leader="dot" w:pos="8824"/>
        </w:tabs>
        <w:ind w:left="305"/>
        <w:rPr>
          <w:rFonts w:hint="default"/>
          <w:lang w:val="en-US"/>
        </w:rPr>
      </w:pPr>
      <w:r>
        <w:fldChar w:fldCharType="begin"/>
      </w:r>
      <w:r>
        <w:instrText xml:space="preserve"> HYPERLINK \l "_bookmark6" </w:instrText>
      </w:r>
      <w:r>
        <w:fldChar w:fldCharType="separate"/>
      </w:r>
      <w:r>
        <w:t>Hình 1. 3</w:t>
      </w:r>
      <w:r>
        <w:rPr>
          <w:rFonts w:hint="default"/>
          <w:lang w:val="en-US"/>
        </w:rPr>
        <w:t xml:space="preserve"> Pod Hi Pro</w:t>
      </w:r>
      <w:r>
        <w:tab/>
      </w:r>
      <w:r>
        <w:t>1</w:t>
      </w:r>
      <w:r>
        <w:fldChar w:fldCharType="end"/>
      </w:r>
      <w:r>
        <w:rPr>
          <w:rFonts w:hint="default"/>
          <w:lang w:val="en-US"/>
        </w:rPr>
        <w:t>0</w:t>
      </w:r>
    </w:p>
    <w:p>
      <w:pPr>
        <w:pStyle w:val="7"/>
        <w:spacing w:before="5"/>
        <w:rPr>
          <w:sz w:val="23"/>
        </w:rPr>
      </w:pPr>
    </w:p>
    <w:p>
      <w:pPr>
        <w:pStyle w:val="7"/>
        <w:tabs>
          <w:tab w:val="left" w:leader="dot" w:pos="8824"/>
        </w:tabs>
        <w:ind w:left="305"/>
      </w:pPr>
      <w:r>
        <w:fldChar w:fldCharType="begin"/>
      </w:r>
      <w:r>
        <w:instrText xml:space="preserve"> HYPERLINK \l "_bookmark7" </w:instrText>
      </w:r>
      <w:r>
        <w:fldChar w:fldCharType="separate"/>
      </w:r>
      <w:r>
        <w:t>Hình 1.</w:t>
      </w:r>
      <w:r>
        <w:rPr>
          <w:spacing w:val="-4"/>
        </w:rPr>
        <w:t xml:space="preserve"> </w:t>
      </w:r>
      <w:r>
        <w:t xml:space="preserve">4 </w:t>
      </w:r>
      <w:r>
        <w:rPr>
          <w:rFonts w:hint="default"/>
          <w:sz w:val="26"/>
          <w:lang w:val="en-US"/>
        </w:rPr>
        <w:t xml:space="preserve">POD Refresh II </w:t>
      </w:r>
      <w:r>
        <w:tab/>
      </w:r>
      <w:r>
        <w:t>1</w:t>
      </w:r>
      <w:r>
        <w:rPr>
          <w:rFonts w:hint="default"/>
          <w:lang w:val="en-US"/>
        </w:rPr>
        <w:t>0</w:t>
      </w:r>
      <w:r>
        <w:fldChar w:fldCharType="end"/>
      </w:r>
    </w:p>
    <w:p>
      <w:pPr>
        <w:pStyle w:val="7"/>
        <w:spacing w:before="6"/>
        <w:rPr>
          <w:sz w:val="23"/>
        </w:rPr>
      </w:pPr>
    </w:p>
    <w:p>
      <w:pPr>
        <w:pStyle w:val="7"/>
        <w:tabs>
          <w:tab w:val="left" w:leader="dot" w:pos="8824"/>
        </w:tabs>
        <w:ind w:left="305"/>
      </w:pPr>
      <w:r>
        <w:fldChar w:fldCharType="begin"/>
      </w:r>
      <w:r>
        <w:instrText xml:space="preserve"> HYPERLINK \l "_bookmark8" </w:instrText>
      </w:r>
      <w:r>
        <w:fldChar w:fldCharType="separate"/>
      </w:r>
      <w:r>
        <w:t>Hình 1. 5</w:t>
      </w:r>
      <w:r>
        <w:rPr>
          <w:rFonts w:hint="default"/>
          <w:lang w:val="en-US"/>
        </w:rPr>
        <w:t xml:space="preserve"> Access Control</w:t>
      </w:r>
      <w:r>
        <w:tab/>
      </w:r>
      <w:r>
        <w:t>1</w:t>
      </w:r>
      <w:r>
        <w:rPr>
          <w:rFonts w:hint="default"/>
          <w:lang w:val="en-US"/>
        </w:rPr>
        <w:t>1</w:t>
      </w:r>
      <w:r>
        <w:fldChar w:fldCharType="end"/>
      </w:r>
    </w:p>
    <w:p>
      <w:pPr>
        <w:pStyle w:val="7"/>
        <w:tabs>
          <w:tab w:val="left" w:leader="dot" w:pos="8824"/>
        </w:tabs>
        <w:ind w:left="305"/>
      </w:pPr>
    </w:p>
    <w:p>
      <w:pPr>
        <w:pStyle w:val="7"/>
        <w:tabs>
          <w:tab w:val="left" w:leader="dot" w:pos="8824"/>
        </w:tabs>
        <w:ind w:left="305"/>
        <w:rPr>
          <w:rFonts w:hint="default"/>
          <w:lang w:val="en-US"/>
        </w:rPr>
      </w:pPr>
      <w:r>
        <w:fldChar w:fldCharType="begin"/>
      </w:r>
      <w:r>
        <w:instrText xml:space="preserve"> HYPERLINK \l "_bookmark8" </w:instrText>
      </w:r>
      <w:r>
        <w:fldChar w:fldCharType="separate"/>
      </w:r>
      <w:r>
        <w:rPr>
          <w:rFonts w:hint="default" w:ascii="Times New Roman" w:hAnsi="Times New Roman" w:cs="Times New Roman"/>
          <w:kern w:val="0"/>
          <w:sz w:val="26"/>
          <w:szCs w:val="26"/>
          <w:lang w:val="en-US" w:eastAsia="zh-CN" w:bidi="ar"/>
        </w:rPr>
        <w:t>Hình 2. 1: Trình bày các thành phần cơ bản ERD</w:t>
      </w:r>
      <w:r>
        <w:tab/>
      </w:r>
      <w:r>
        <w:rPr>
          <w:rFonts w:hint="default"/>
          <w:lang w:val="en-US"/>
        </w:rPr>
        <w:t>2</w:t>
      </w:r>
      <w:r>
        <w:fldChar w:fldCharType="end"/>
      </w:r>
      <w:r>
        <w:rPr>
          <w:rFonts w:hint="default"/>
          <w:lang w:val="en-US"/>
        </w:rPr>
        <w:t>1</w:t>
      </w:r>
    </w:p>
    <w:p>
      <w:pPr>
        <w:pStyle w:val="7"/>
        <w:spacing w:before="213"/>
        <w:ind w:left="69" w:firstLine="260" w:firstLineChars="100"/>
        <w:jc w:val="both"/>
        <w:rPr>
          <w:rFonts w:hint="default"/>
          <w:lang w:val="en-US"/>
        </w:rPr>
      </w:pPr>
      <w:r>
        <w:rPr>
          <w:rFonts w:hint="default" w:ascii="Times New Roman" w:hAnsi="Times New Roman" w:cs="Times New Roman"/>
          <w:kern w:val="0"/>
          <w:sz w:val="26"/>
          <w:szCs w:val="26"/>
          <w:lang w:val="en-US" w:eastAsia="zh-CN" w:bidi="ar"/>
        </w:rPr>
        <w:t>Hình 2. 2: Demo về O</w:t>
      </w:r>
      <w:r>
        <w:rPr>
          <w:rFonts w:hint="default" w:cs="Times New Roman"/>
          <w:kern w:val="0"/>
          <w:sz w:val="26"/>
          <w:szCs w:val="26"/>
          <w:lang w:val="en-US" w:eastAsia="zh-CN" w:bidi="ar"/>
        </w:rPr>
        <w:t>OP</w:t>
      </w:r>
      <w:r>
        <w:fldChar w:fldCharType="begin"/>
      </w:r>
      <w:r>
        <w:instrText xml:space="preserve"> HYPERLINK \l "_bookmark2" </w:instrText>
      </w:r>
      <w:r>
        <w:fldChar w:fldCharType="separate"/>
      </w:r>
      <w:r>
        <w:rPr>
          <w:rFonts w:hint="default"/>
          <w:lang w:val="en-US"/>
        </w:rPr>
        <w:t>..........................................................................................21</w:t>
      </w:r>
      <w:r>
        <w:fldChar w:fldCharType="end"/>
      </w:r>
    </w:p>
    <w:p>
      <w:pPr>
        <w:pStyle w:val="7"/>
        <w:spacing w:before="2"/>
        <w:rPr>
          <w:color w:val="C0504D" w:themeColor="accent2"/>
          <w:sz w:val="23"/>
          <w14:textFill>
            <w14:solidFill>
              <w14:schemeClr w14:val="accent2"/>
            </w14:solidFill>
          </w14:textFill>
        </w:rPr>
      </w:pPr>
    </w:p>
    <w:p>
      <w:pPr>
        <w:pStyle w:val="7"/>
        <w:tabs>
          <w:tab w:val="left" w:leader="dot" w:pos="8824"/>
        </w:tabs>
        <w:spacing w:before="1"/>
        <w:ind w:left="305"/>
        <w:rPr>
          <w:rFonts w:hint="default"/>
          <w:lang w:val="en-US"/>
        </w:rPr>
      </w:pPr>
      <w:r>
        <w:fldChar w:fldCharType="begin"/>
      </w:r>
      <w:r>
        <w:instrText xml:space="preserve"> HYPERLINK \l "_bookmark5" </w:instrText>
      </w:r>
      <w:r>
        <w:fldChar w:fldCharType="separate"/>
      </w:r>
      <w:r>
        <w:rPr>
          <w:rFonts w:hint="default" w:ascii="Times New Roman" w:hAnsi="Times New Roman" w:cs="Times New Roman"/>
          <w:kern w:val="0"/>
          <w:sz w:val="26"/>
          <w:szCs w:val="26"/>
          <w:lang w:val="en-US" w:eastAsia="zh-CN" w:bidi="ar"/>
        </w:rPr>
        <w:t>Hình 2. 3: Ví dụ về đa hình OOP</w:t>
      </w:r>
      <w:r>
        <w:tab/>
      </w:r>
      <w:r>
        <w:rPr>
          <w:rFonts w:hint="default"/>
          <w:lang w:val="en-US"/>
        </w:rPr>
        <w:t>2</w:t>
      </w:r>
      <w:r>
        <w:fldChar w:fldCharType="end"/>
      </w:r>
      <w:r>
        <w:rPr>
          <w:rFonts w:hint="default"/>
          <w:lang w:val="en-US"/>
        </w:rPr>
        <w:t>2</w:t>
      </w:r>
    </w:p>
    <w:p>
      <w:pPr>
        <w:pStyle w:val="7"/>
        <w:tabs>
          <w:tab w:val="left" w:leader="dot" w:pos="8824"/>
        </w:tabs>
        <w:spacing w:before="1"/>
        <w:ind w:left="305"/>
      </w:pPr>
    </w:p>
    <w:p>
      <w:pPr>
        <w:pStyle w:val="7"/>
        <w:tabs>
          <w:tab w:val="left" w:leader="dot" w:pos="8824"/>
        </w:tabs>
        <w:spacing w:before="1"/>
        <w:ind w:left="305"/>
        <w:rPr>
          <w:rFonts w:hint="default"/>
          <w:lang w:val="en-US"/>
        </w:rPr>
      </w:pPr>
      <w:r>
        <w:fldChar w:fldCharType="begin"/>
      </w:r>
      <w:r>
        <w:instrText xml:space="preserve"> HYPERLINK \l "_bookmark5" </w:instrText>
      </w:r>
      <w:r>
        <w:fldChar w:fldCharType="separate"/>
      </w:r>
      <w:r>
        <w:rPr>
          <w:rFonts w:hint="default" w:ascii="Times New Roman" w:hAnsi="Times New Roman" w:cs="Times New Roman"/>
          <w:kern w:val="0"/>
          <w:sz w:val="26"/>
          <w:szCs w:val="26"/>
          <w:lang w:val="en-US" w:eastAsia="zh-CN" w:bidi="ar"/>
        </w:rPr>
        <w:t>Hình 2. 4: Kết quả ví dụ đa hình</w:t>
      </w:r>
      <w:r>
        <w:tab/>
      </w:r>
      <w:r>
        <w:rPr>
          <w:rFonts w:hint="default"/>
          <w:lang w:val="en-US"/>
        </w:rPr>
        <w:t>2</w:t>
      </w:r>
      <w:r>
        <w:fldChar w:fldCharType="end"/>
      </w:r>
      <w:r>
        <w:rPr>
          <w:rFonts w:hint="default"/>
          <w:lang w:val="en-US"/>
        </w:rPr>
        <w:t>2</w:t>
      </w:r>
    </w:p>
    <w:p>
      <w:pPr>
        <w:pStyle w:val="7"/>
        <w:spacing w:before="5"/>
        <w:rPr>
          <w:i w:val="0"/>
          <w:iCs w:val="0"/>
          <w:sz w:val="23"/>
        </w:rPr>
      </w:pPr>
    </w:p>
    <w:p>
      <w:pPr>
        <w:pStyle w:val="7"/>
        <w:tabs>
          <w:tab w:val="left" w:leader="dot" w:pos="8824"/>
        </w:tabs>
        <w:ind w:left="305"/>
        <w:rPr>
          <w:rFonts w:hint="default"/>
          <w:lang w:val="en-US"/>
        </w:rPr>
      </w:pPr>
      <w:r>
        <w:fldChar w:fldCharType="begin"/>
      </w:r>
      <w:r>
        <w:instrText xml:space="preserve"> HYPERLINK \l "_bookmark7" </w:instrText>
      </w:r>
      <w:r>
        <w:fldChar w:fldCharType="separate"/>
      </w:r>
      <w:r>
        <w:rPr>
          <w:rFonts w:hint="default" w:ascii="Times New Roman" w:hAnsi="Times New Roman" w:cs="Times New Roman"/>
          <w:kern w:val="0"/>
          <w:sz w:val="26"/>
          <w:szCs w:val="26"/>
          <w:lang w:val="en-US" w:eastAsia="zh-CN" w:bidi="ar"/>
        </w:rPr>
        <w:t>Hình 2. 5: Lược đồ ERD của dự án bài tập 2</w:t>
      </w:r>
      <w:r>
        <w:rPr>
          <w:rFonts w:hint="default"/>
          <w:sz w:val="26"/>
          <w:lang w:val="en-US"/>
        </w:rPr>
        <w:t xml:space="preserve"> </w:t>
      </w:r>
      <w:r>
        <w:tab/>
      </w:r>
      <w:r>
        <w:rPr>
          <w:rFonts w:hint="default"/>
          <w:lang w:val="en-US"/>
        </w:rPr>
        <w:t>2</w:t>
      </w:r>
      <w:r>
        <w:fldChar w:fldCharType="end"/>
      </w:r>
      <w:r>
        <w:rPr>
          <w:rFonts w:hint="default"/>
          <w:lang w:val="en-US"/>
        </w:rPr>
        <w:t>3</w:t>
      </w:r>
    </w:p>
    <w:p>
      <w:pPr>
        <w:pStyle w:val="7"/>
        <w:spacing w:before="6"/>
        <w:rPr>
          <w:sz w:val="23"/>
        </w:rPr>
      </w:pPr>
    </w:p>
    <w:p>
      <w:pPr>
        <w:pStyle w:val="7"/>
        <w:tabs>
          <w:tab w:val="left" w:leader="dot" w:pos="8824"/>
        </w:tabs>
        <w:ind w:left="305"/>
        <w:rPr>
          <w:rFonts w:hint="default"/>
          <w:lang w:val="en-US"/>
        </w:rPr>
      </w:pPr>
      <w:r>
        <w:fldChar w:fldCharType="begin"/>
      </w:r>
      <w:r>
        <w:instrText xml:space="preserve"> HYPERLINK \l "_bookmark7" </w:instrText>
      </w:r>
      <w:r>
        <w:fldChar w:fldCharType="separate"/>
      </w:r>
      <w:r>
        <w:rPr>
          <w:rFonts w:hint="default" w:ascii="Times New Roman" w:hAnsi="Times New Roman" w:cs="Times New Roman"/>
          <w:kern w:val="0"/>
          <w:sz w:val="26"/>
          <w:szCs w:val="26"/>
          <w:lang w:val="en-US" w:eastAsia="zh-CN" w:bidi="ar"/>
        </w:rPr>
        <w:t>Hình 2. 6 Các chức năng của dự án bài tập 2</w:t>
      </w:r>
      <w:r>
        <w:rPr>
          <w:rFonts w:hint="default"/>
          <w:sz w:val="26"/>
          <w:lang w:val="en-US"/>
        </w:rPr>
        <w:t xml:space="preserve"> </w:t>
      </w:r>
      <w:r>
        <w:tab/>
      </w:r>
      <w:r>
        <w:rPr>
          <w:rFonts w:hint="default"/>
          <w:lang w:val="en-US"/>
        </w:rPr>
        <w:t>2</w:t>
      </w:r>
      <w:r>
        <w:fldChar w:fldCharType="end"/>
      </w:r>
      <w:r>
        <w:rPr>
          <w:rFonts w:hint="default"/>
          <w:lang w:val="en-US"/>
        </w:rPr>
        <w:t>3</w:t>
      </w:r>
    </w:p>
    <w:p>
      <w:pPr>
        <w:pStyle w:val="7"/>
        <w:tabs>
          <w:tab w:val="left" w:leader="dot" w:pos="8824"/>
        </w:tabs>
        <w:ind w:left="305"/>
      </w:pPr>
    </w:p>
    <w:p>
      <w:pPr>
        <w:pStyle w:val="7"/>
        <w:tabs>
          <w:tab w:val="left" w:leader="dot" w:pos="8824"/>
        </w:tabs>
        <w:ind w:left="305"/>
        <w:rPr>
          <w:rFonts w:hint="default"/>
          <w:lang w:val="en-US"/>
        </w:rPr>
      </w:pPr>
      <w:r>
        <w:fldChar w:fldCharType="begin"/>
      </w:r>
      <w:r>
        <w:instrText xml:space="preserve"> HYPERLINK \l "_bookmark7" </w:instrText>
      </w:r>
      <w:r>
        <w:fldChar w:fldCharType="separate"/>
      </w:r>
      <w:r>
        <w:rPr>
          <w:rFonts w:hint="default" w:ascii="Times New Roman" w:hAnsi="Times New Roman" w:cs="Times New Roman"/>
          <w:kern w:val="0"/>
          <w:sz w:val="26"/>
          <w:szCs w:val="26"/>
          <w:lang w:val="en-US" w:eastAsia="zh-CN" w:bidi="ar"/>
        </w:rPr>
        <w:t>Hình 2. 7 Bố trí quản lý thư mục dự án LMS</w:t>
      </w:r>
      <w:r>
        <w:rPr>
          <w:rFonts w:hint="default"/>
          <w:sz w:val="26"/>
          <w:lang w:val="en-US"/>
        </w:rPr>
        <w:t xml:space="preserve"> </w:t>
      </w:r>
      <w:r>
        <w:tab/>
      </w:r>
      <w:r>
        <w:rPr>
          <w:rFonts w:hint="default"/>
          <w:lang w:val="en-US"/>
        </w:rPr>
        <w:t>2</w:t>
      </w:r>
      <w:r>
        <w:fldChar w:fldCharType="end"/>
      </w:r>
      <w:r>
        <w:rPr>
          <w:rFonts w:hint="default"/>
          <w:lang w:val="en-US"/>
        </w:rPr>
        <w:t>4</w:t>
      </w:r>
    </w:p>
    <w:p>
      <w:pPr>
        <w:pStyle w:val="7"/>
        <w:tabs>
          <w:tab w:val="left" w:leader="dot" w:pos="8824"/>
        </w:tabs>
        <w:ind w:left="305"/>
      </w:pPr>
    </w:p>
    <w:p>
      <w:pPr>
        <w:pStyle w:val="7"/>
        <w:tabs>
          <w:tab w:val="left" w:leader="dot" w:pos="8824"/>
        </w:tabs>
        <w:ind w:left="305"/>
        <w:rPr>
          <w:rFonts w:hint="default"/>
          <w:lang w:val="en-US"/>
        </w:rPr>
      </w:pPr>
      <w:r>
        <w:fldChar w:fldCharType="begin"/>
      </w:r>
      <w:r>
        <w:instrText xml:space="preserve"> HYPERLINK \l "_bookmark7" </w:instrText>
      </w:r>
      <w:r>
        <w:fldChar w:fldCharType="separate"/>
      </w:r>
      <w:r>
        <w:rPr>
          <w:rFonts w:hint="default" w:ascii="Times New Roman" w:hAnsi="Times New Roman" w:cs="Times New Roman"/>
          <w:kern w:val="0"/>
          <w:sz w:val="26"/>
          <w:szCs w:val="26"/>
          <w:lang w:val="en-US" w:eastAsia="zh-CN" w:bidi="ar"/>
        </w:rPr>
        <w:t>Hình 2. 8 Cơ sở dữ liệu dự án</w:t>
      </w:r>
      <w:r>
        <w:tab/>
      </w:r>
      <w:r>
        <w:rPr>
          <w:rFonts w:hint="default"/>
          <w:lang w:val="en-US"/>
        </w:rPr>
        <w:t>2</w:t>
      </w:r>
      <w:r>
        <w:fldChar w:fldCharType="end"/>
      </w:r>
      <w:r>
        <w:rPr>
          <w:rFonts w:hint="default"/>
          <w:lang w:val="en-US"/>
        </w:rPr>
        <w:t>4</w:t>
      </w:r>
    </w:p>
    <w:p>
      <w:pPr>
        <w:pStyle w:val="7"/>
        <w:tabs>
          <w:tab w:val="left" w:leader="dot" w:pos="8824"/>
        </w:tabs>
        <w:ind w:left="305"/>
      </w:pPr>
    </w:p>
    <w:p>
      <w:pPr>
        <w:pStyle w:val="7"/>
        <w:tabs>
          <w:tab w:val="left" w:leader="dot" w:pos="8824"/>
        </w:tabs>
        <w:ind w:left="305"/>
        <w:rPr>
          <w:rFonts w:hint="default"/>
          <w:lang w:val="en-US"/>
        </w:rPr>
      </w:pPr>
      <w:r>
        <w:fldChar w:fldCharType="begin"/>
      </w:r>
      <w:r>
        <w:instrText xml:space="preserve"> HYPERLINK \l "_bookmark7" </w:instrText>
      </w:r>
      <w:r>
        <w:fldChar w:fldCharType="separate"/>
      </w:r>
      <w:r>
        <w:rPr>
          <w:rFonts w:hint="default" w:ascii="Times New Roman" w:hAnsi="Times New Roman" w:cs="Times New Roman"/>
          <w:kern w:val="0"/>
          <w:sz w:val="26"/>
          <w:szCs w:val="26"/>
          <w:lang w:val="en-US" w:eastAsia="zh-CN" w:bidi="ar"/>
        </w:rPr>
        <w:t>Hình 2. 9 Một số API cơ bản</w:t>
      </w:r>
      <w:r>
        <w:rPr>
          <w:rFonts w:hint="default"/>
          <w:sz w:val="26"/>
          <w:lang w:val="en-US"/>
        </w:rPr>
        <w:t xml:space="preserve"> </w:t>
      </w:r>
      <w:r>
        <w:tab/>
      </w:r>
      <w:r>
        <w:rPr>
          <w:rFonts w:hint="default"/>
          <w:lang w:val="en-US"/>
        </w:rPr>
        <w:t>2</w:t>
      </w:r>
      <w:r>
        <w:fldChar w:fldCharType="end"/>
      </w:r>
      <w:r>
        <w:rPr>
          <w:rFonts w:hint="default"/>
          <w:lang w:val="en-US"/>
        </w:rPr>
        <w:t>5</w:t>
      </w:r>
    </w:p>
    <w:p>
      <w:pPr>
        <w:pStyle w:val="7"/>
        <w:tabs>
          <w:tab w:val="left" w:leader="dot" w:pos="8824"/>
        </w:tabs>
        <w:ind w:left="305"/>
      </w:pPr>
    </w:p>
    <w:p>
      <w:pPr>
        <w:pStyle w:val="7"/>
        <w:tabs>
          <w:tab w:val="left" w:leader="dot" w:pos="8824"/>
        </w:tabs>
        <w:ind w:left="305"/>
        <w:rPr>
          <w:rFonts w:hint="default"/>
          <w:lang w:val="en-US"/>
        </w:rPr>
      </w:pPr>
      <w:r>
        <w:fldChar w:fldCharType="begin"/>
      </w:r>
      <w:r>
        <w:instrText xml:space="preserve"> HYPERLINK \l "_bookmark7" </w:instrText>
      </w:r>
      <w:r>
        <w:fldChar w:fldCharType="separate"/>
      </w:r>
      <w:r>
        <w:rPr>
          <w:rFonts w:hint="default" w:ascii="Times New Roman" w:hAnsi="Times New Roman" w:cs="Times New Roman"/>
          <w:kern w:val="0"/>
          <w:sz w:val="26"/>
          <w:szCs w:val="26"/>
          <w:lang w:val="en-US" w:eastAsia="zh-CN" w:bidi="ar"/>
        </w:rPr>
        <w:t>Hình 2.10 Test API đăng nhập</w:t>
      </w:r>
      <w:r>
        <w:tab/>
      </w:r>
      <w:r>
        <w:rPr>
          <w:rFonts w:hint="default"/>
          <w:lang w:val="en-US"/>
        </w:rPr>
        <w:t>2</w:t>
      </w:r>
      <w:r>
        <w:fldChar w:fldCharType="end"/>
      </w:r>
      <w:r>
        <w:rPr>
          <w:rFonts w:hint="default"/>
          <w:lang w:val="en-US"/>
        </w:rPr>
        <w:t>5</w:t>
      </w:r>
    </w:p>
    <w:p>
      <w:pPr>
        <w:pStyle w:val="7"/>
        <w:tabs>
          <w:tab w:val="left" w:leader="dot" w:pos="8824"/>
        </w:tabs>
        <w:ind w:left="305"/>
        <w:rPr>
          <w:rFonts w:hint="default"/>
          <w:lang w:val="en-US"/>
        </w:rPr>
      </w:pPr>
    </w:p>
    <w:p>
      <w:pPr>
        <w:pStyle w:val="7"/>
        <w:tabs>
          <w:tab w:val="left" w:leader="dot" w:pos="8824"/>
        </w:tabs>
        <w:ind w:left="305"/>
        <w:rPr>
          <w:rFonts w:hint="default"/>
          <w:lang w:val="en-US"/>
        </w:rPr>
      </w:pPr>
      <w:r>
        <w:fldChar w:fldCharType="begin"/>
      </w:r>
      <w:r>
        <w:instrText xml:space="preserve"> HYPERLINK \l "_bookmark7" </w:instrText>
      </w:r>
      <w:r>
        <w:fldChar w:fldCharType="separate"/>
      </w:r>
      <w:r>
        <w:t>Hình 2.</w:t>
      </w:r>
      <w:r>
        <w:rPr>
          <w:rFonts w:hint="default"/>
          <w:lang w:val="en-US"/>
        </w:rPr>
        <w:t>11</w:t>
      </w:r>
      <w:r>
        <w:t xml:space="preserve"> </w:t>
      </w:r>
      <w:r>
        <w:rPr>
          <w:rFonts w:hint="default"/>
          <w:lang w:val="en-US"/>
        </w:rPr>
        <w:t>Một số API của phân quyền Teacher</w:t>
      </w:r>
      <w:r>
        <w:tab/>
      </w:r>
      <w:r>
        <w:rPr>
          <w:rFonts w:hint="default"/>
          <w:lang w:val="en-US"/>
        </w:rPr>
        <w:t>2</w:t>
      </w:r>
      <w:r>
        <w:fldChar w:fldCharType="end"/>
      </w:r>
      <w:r>
        <w:rPr>
          <w:rFonts w:hint="default"/>
          <w:lang w:val="en-US"/>
        </w:rPr>
        <w:t>6</w:t>
      </w:r>
      <w:bookmarkStart w:id="34" w:name="_GoBack"/>
      <w:bookmarkEnd w:id="34"/>
    </w:p>
    <w:p>
      <w:pPr>
        <w:pStyle w:val="7"/>
        <w:tabs>
          <w:tab w:val="left" w:leader="dot" w:pos="8824"/>
        </w:tabs>
        <w:ind w:left="305"/>
        <w:rPr>
          <w:rFonts w:hint="default"/>
          <w:lang w:val="en-US"/>
        </w:rPr>
      </w:pPr>
    </w:p>
    <w:p>
      <w:pPr>
        <w:pStyle w:val="7"/>
        <w:tabs>
          <w:tab w:val="left" w:leader="dot" w:pos="8824"/>
        </w:tabs>
        <w:ind w:left="305"/>
      </w:pPr>
    </w:p>
    <w:p>
      <w:pPr>
        <w:pStyle w:val="7"/>
        <w:tabs>
          <w:tab w:val="left" w:leader="dot" w:pos="8824"/>
        </w:tabs>
        <w:ind w:left="305"/>
      </w:pPr>
    </w:p>
    <w:p>
      <w:pPr>
        <w:pStyle w:val="7"/>
        <w:tabs>
          <w:tab w:val="left" w:leader="dot" w:pos="8824"/>
        </w:tabs>
        <w:ind w:left="305"/>
      </w:pPr>
    </w:p>
    <w:p>
      <w:pPr>
        <w:pStyle w:val="11"/>
        <w:keepNext w:val="0"/>
        <w:keepLines w:val="0"/>
        <w:widowControl w:val="0"/>
        <w:suppressLineNumbers w:val="0"/>
        <w:autoSpaceDE w:val="0"/>
        <w:autoSpaceDN w:val="0"/>
        <w:spacing w:before="115" w:beforeAutospacing="0" w:after="0" w:afterAutospacing="0"/>
        <w:ind w:right="1690" w:firstLine="390" w:firstLineChars="150"/>
        <w:jc w:val="both"/>
        <w:rPr>
          <w:rFonts w:hint="default" w:ascii="Times New Roman" w:hAnsi="Times New Roman" w:cs="Times New Roman"/>
          <w:sz w:val="26"/>
          <w:szCs w:val="26"/>
        </w:rPr>
      </w:pPr>
    </w:p>
    <w:p>
      <w:pPr>
        <w:pStyle w:val="7"/>
        <w:tabs>
          <w:tab w:val="left" w:leader="dot" w:pos="8824"/>
        </w:tabs>
        <w:ind w:left="305"/>
      </w:pPr>
    </w:p>
    <w:p>
      <w:pPr>
        <w:spacing w:after="0" w:afterAutospacing="0"/>
        <w:jc w:val="center"/>
        <w:rPr>
          <w:rFonts w:hint="default" w:ascii="Times New Roman" w:hAnsi="Times New Roman" w:cs="Times New Roman"/>
          <w:sz w:val="22"/>
          <w:szCs w:val="22"/>
        </w:rPr>
      </w:pPr>
    </w:p>
    <w:p>
      <w:pPr>
        <w:spacing w:before="114" w:beforeAutospacing="0"/>
        <w:ind w:left="1759" w:right="1690"/>
        <w:jc w:val="center"/>
        <w:rPr>
          <w:rFonts w:hint="default" w:ascii="Times New Roman" w:hAnsi="Times New Roman" w:cs="Times New Roman"/>
          <w:sz w:val="26"/>
          <w:szCs w:val="26"/>
        </w:rPr>
      </w:pPr>
    </w:p>
    <w:p>
      <w:pPr>
        <w:pStyle w:val="11"/>
        <w:keepNext w:val="0"/>
        <w:keepLines w:val="0"/>
        <w:widowControl w:val="0"/>
        <w:suppressLineNumbers w:val="0"/>
        <w:autoSpaceDE w:val="0"/>
        <w:autoSpaceDN w:val="0"/>
        <w:spacing w:before="117" w:beforeAutospacing="0" w:after="0" w:afterAutospacing="0"/>
        <w:ind w:left="1759" w:right="1690" w:firstLine="1080" w:firstLineChars="450"/>
        <w:jc w:val="both"/>
        <w:rPr>
          <w:rFonts w:hint="default"/>
          <w:lang w:val="en-US"/>
        </w:rPr>
        <w:sectPr>
          <w:footerReference r:id="rId10" w:type="default"/>
          <w:pgSz w:w="11910" w:h="16840"/>
          <w:pgMar w:top="1580" w:right="900" w:bottom="1240" w:left="1680" w:header="0" w:footer="1048" w:gutter="0"/>
          <w:cols w:space="720" w:num="1"/>
        </w:sectPr>
      </w:pPr>
    </w:p>
    <w:p>
      <w:pPr>
        <w:pStyle w:val="7"/>
        <w:spacing w:before="2"/>
        <w:rPr>
          <w:sz w:val="22"/>
        </w:rPr>
      </w:pPr>
    </w:p>
    <w:p>
      <w:pPr>
        <w:pStyle w:val="4"/>
        <w:ind w:left="69"/>
        <w:jc w:val="center"/>
      </w:pPr>
      <w:bookmarkStart w:id="0" w:name="_bookmark0"/>
      <w:bookmarkEnd w:id="0"/>
      <w:r>
        <w:rPr>
          <w:rFonts w:hint="default"/>
          <w:lang w:val="en-US"/>
        </w:rPr>
        <w:t xml:space="preserve"> </w:t>
      </w:r>
      <w:r>
        <w:t>CHƯƠNG 1: GIỚI THIỆU CHUNG VỀ ĐƠN VỊ THỰC TẬP</w:t>
      </w:r>
    </w:p>
    <w:p>
      <w:pPr>
        <w:pStyle w:val="7"/>
        <w:spacing w:before="6"/>
        <w:rPr>
          <w:b/>
          <w:sz w:val="23"/>
        </w:rPr>
      </w:pPr>
    </w:p>
    <w:p>
      <w:pPr>
        <w:pStyle w:val="4"/>
        <w:numPr>
          <w:ilvl w:val="1"/>
          <w:numId w:val="4"/>
        </w:numPr>
        <w:tabs>
          <w:tab w:val="left" w:pos="1064"/>
        </w:tabs>
        <w:spacing w:before="0" w:after="0" w:line="240" w:lineRule="auto"/>
        <w:ind w:left="1063" w:right="0" w:hanging="399"/>
        <w:jc w:val="left"/>
      </w:pPr>
      <w:bookmarkStart w:id="1" w:name="_bookmark1"/>
      <w:bookmarkEnd w:id="1"/>
      <w:bookmarkStart w:id="2" w:name="_bookmark1"/>
      <w:bookmarkEnd w:id="2"/>
      <w:r>
        <w:t>Thông tin về đơn vị thực</w:t>
      </w:r>
      <w:r>
        <w:rPr>
          <w:spacing w:val="-6"/>
        </w:rPr>
        <w:t xml:space="preserve"> </w:t>
      </w:r>
      <w:r>
        <w:t>tập</w:t>
      </w:r>
    </w:p>
    <w:p>
      <w:pPr>
        <w:pStyle w:val="7"/>
        <w:spacing w:before="3"/>
        <w:jc w:val="both"/>
        <w:rPr>
          <w:b/>
          <w:sz w:val="23"/>
        </w:rPr>
      </w:pPr>
    </w:p>
    <w:p>
      <w:pPr>
        <w:pStyle w:val="7"/>
        <w:numPr>
          <w:ilvl w:val="0"/>
          <w:numId w:val="0"/>
        </w:numPr>
        <w:ind w:leftChars="0" w:right="0" w:rightChars="0"/>
        <w:jc w:val="left"/>
        <w:rPr>
          <w:rFonts w:hint="default"/>
          <w:lang w:val="en-US"/>
        </w:rPr>
      </w:pPr>
      <w:r>
        <w:t xml:space="preserve">Tên công ty: </w:t>
      </w:r>
      <w:r>
        <w:rPr>
          <w:rFonts w:hint="default"/>
        </w:rPr>
        <w:t>CÔNG TY TNHH MTV</w:t>
      </w:r>
      <w:r>
        <w:rPr>
          <w:rFonts w:hint="default"/>
          <w:lang w:val="en-US"/>
        </w:rPr>
        <w:t xml:space="preserve"> </w:t>
      </w:r>
      <w:r>
        <w:rPr>
          <w:rFonts w:hint="default"/>
        </w:rPr>
        <w:t>PHÁT TRIỂN PHẦN MỀM ÂU LẠC</w:t>
      </w:r>
      <w:r>
        <w:rPr>
          <w:rFonts w:hint="default"/>
          <w:lang w:val="en-US"/>
        </w:rPr>
        <w:t xml:space="preserve"> ( Alta Software ).</w:t>
      </w:r>
    </w:p>
    <w:p>
      <w:pPr>
        <w:pStyle w:val="7"/>
        <w:numPr>
          <w:ilvl w:val="0"/>
          <w:numId w:val="0"/>
        </w:numPr>
        <w:ind w:leftChars="0" w:right="0" w:rightChars="0"/>
        <w:jc w:val="left"/>
        <w:rPr>
          <w:rFonts w:hint="default"/>
          <w:lang w:val="en-US"/>
        </w:rPr>
      </w:pPr>
    </w:p>
    <w:p>
      <w:pPr>
        <w:pStyle w:val="7"/>
        <w:numPr>
          <w:ilvl w:val="0"/>
          <w:numId w:val="0"/>
        </w:numPr>
        <w:spacing w:line="360" w:lineRule="auto"/>
        <w:ind w:leftChars="0" w:right="845" w:rightChars="0"/>
        <w:jc w:val="left"/>
        <w:rPr>
          <w:rFonts w:hint="default"/>
          <w:lang w:val="en-US"/>
        </w:rPr>
      </w:pPr>
      <w:r>
        <w:t xml:space="preserve">Địa chỉ: </w:t>
      </w:r>
      <w:r>
        <w:rPr>
          <w:rFonts w:hint="default"/>
        </w:rPr>
        <w:t>86/33 Âu Cơ, Phường 9, Quận Tân Bình, Thành Phố Hồ Chí Minh</w:t>
      </w:r>
      <w:r>
        <w:rPr>
          <w:rFonts w:hint="default"/>
          <w:lang w:val="en-US"/>
        </w:rPr>
        <w:t>.</w:t>
      </w:r>
    </w:p>
    <w:p>
      <w:pPr>
        <w:pStyle w:val="7"/>
        <w:numPr>
          <w:ilvl w:val="0"/>
          <w:numId w:val="0"/>
        </w:numPr>
        <w:spacing w:line="360" w:lineRule="auto"/>
        <w:ind w:leftChars="0" w:right="845" w:rightChars="0"/>
        <w:jc w:val="left"/>
        <w:rPr>
          <w:rFonts w:hint="default"/>
          <w:lang w:val="en-US"/>
        </w:rPr>
      </w:pPr>
      <w:r>
        <w:rPr>
          <w:rFonts w:hint="default"/>
          <w:lang w:val="en-US"/>
        </w:rPr>
        <w:t>Người đại diện: Phan Thanh Giang.</w:t>
      </w:r>
    </w:p>
    <w:p>
      <w:pPr>
        <w:pStyle w:val="7"/>
        <w:numPr>
          <w:ilvl w:val="0"/>
          <w:numId w:val="0"/>
        </w:numPr>
        <w:spacing w:line="360" w:lineRule="auto"/>
        <w:ind w:leftChars="0" w:right="845" w:rightChars="0"/>
        <w:jc w:val="left"/>
        <w:rPr>
          <w:rFonts w:hint="default"/>
        </w:rPr>
      </w:pPr>
      <w:r>
        <w:t xml:space="preserve">SĐT: </w:t>
      </w:r>
      <w:r>
        <w:rPr>
          <w:rFonts w:hint="default"/>
          <w:lang w:val="en-US"/>
        </w:rPr>
        <w:t>+</w:t>
      </w:r>
      <w:r>
        <w:rPr>
          <w:rFonts w:hint="default"/>
        </w:rPr>
        <w:t>84 (028) 2243 6888</w:t>
      </w:r>
    </w:p>
    <w:p>
      <w:pPr>
        <w:pStyle w:val="7"/>
        <w:numPr>
          <w:ilvl w:val="0"/>
          <w:numId w:val="0"/>
        </w:numPr>
        <w:spacing w:line="360" w:lineRule="auto"/>
        <w:ind w:leftChars="0" w:right="845" w:rightChars="0"/>
        <w:jc w:val="left"/>
        <w:rPr>
          <w:rFonts w:hint="default"/>
        </w:rPr>
      </w:pPr>
      <w:r>
        <w:rPr>
          <w:rFonts w:hint="default"/>
        </w:rPr>
        <w:t xml:space="preserve">Fax: 028 6268 1426  </w:t>
      </w:r>
    </w:p>
    <w:p>
      <w:pPr>
        <w:pStyle w:val="7"/>
        <w:spacing w:before="4"/>
        <w:jc w:val="left"/>
        <w:rPr>
          <w:rFonts w:hint="default"/>
          <w:lang w:val="en-US"/>
        </w:rPr>
      </w:pPr>
      <w:r>
        <w:rPr>
          <w:rFonts w:hint="default"/>
          <w:lang w:val="en-US"/>
        </w:rPr>
        <w:t>Mã số thuế : 0314574911</w:t>
      </w:r>
    </w:p>
    <w:p>
      <w:pPr>
        <w:pStyle w:val="7"/>
        <w:spacing w:before="4"/>
        <w:jc w:val="left"/>
        <w:rPr>
          <w:rFonts w:hint="default"/>
          <w:lang w:val="en-US"/>
        </w:rPr>
      </w:pPr>
    </w:p>
    <w:p>
      <w:pPr>
        <w:pStyle w:val="7"/>
        <w:numPr>
          <w:ilvl w:val="0"/>
          <w:numId w:val="0"/>
        </w:numPr>
        <w:ind w:leftChars="0" w:right="0" w:rightChars="0"/>
        <w:jc w:val="left"/>
        <w:rPr>
          <w:rFonts w:hint="default" w:ascii="Arial"/>
          <w:color w:val="0000FF"/>
          <w:sz w:val="28"/>
          <w:szCs w:val="28"/>
          <w:lang w:val="en-US"/>
        </w:rPr>
      </w:pPr>
      <w:r>
        <w:t xml:space="preserve">Website: </w:t>
      </w:r>
      <w:r>
        <w:rPr>
          <w:rFonts w:hint="default"/>
          <w:color w:val="0000FF"/>
          <w:sz w:val="28"/>
          <w:szCs w:val="28"/>
        </w:rPr>
        <w:fldChar w:fldCharType="begin"/>
      </w:r>
      <w:r>
        <w:rPr>
          <w:rFonts w:hint="default"/>
          <w:color w:val="0000FF"/>
          <w:sz w:val="28"/>
          <w:szCs w:val="28"/>
        </w:rPr>
        <w:instrText xml:space="preserve"> HYPERLINK "https://altasoftware.vn/" </w:instrText>
      </w:r>
      <w:r>
        <w:rPr>
          <w:rFonts w:hint="default"/>
          <w:color w:val="0000FF"/>
          <w:sz w:val="28"/>
          <w:szCs w:val="28"/>
        </w:rPr>
        <w:fldChar w:fldCharType="separate"/>
      </w:r>
      <w:r>
        <w:rPr>
          <w:rStyle w:val="10"/>
          <w:rFonts w:hint="default"/>
          <w:sz w:val="28"/>
          <w:szCs w:val="28"/>
        </w:rPr>
        <w:t>https://altasoftware.vn/</w:t>
      </w:r>
      <w:r>
        <w:rPr>
          <w:rFonts w:hint="default"/>
          <w:color w:val="0000FF"/>
          <w:sz w:val="28"/>
          <w:szCs w:val="28"/>
        </w:rPr>
        <w:fldChar w:fldCharType="end"/>
      </w:r>
      <w:r>
        <w:rPr>
          <w:rFonts w:hint="default"/>
          <w:color w:val="0000FF"/>
          <w:sz w:val="28"/>
          <w:szCs w:val="28"/>
          <w:lang w:val="en-US"/>
        </w:rPr>
        <w:tab/>
      </w:r>
    </w:p>
    <w:p>
      <w:pPr>
        <w:pStyle w:val="7"/>
        <w:spacing w:before="5"/>
        <w:jc w:val="left"/>
        <w:rPr>
          <w:rFonts w:hint="default" w:ascii="Arial"/>
          <w:sz w:val="23"/>
          <w:lang w:val="en-US"/>
        </w:rPr>
      </w:pPr>
    </w:p>
    <w:p>
      <w:pPr>
        <w:pStyle w:val="7"/>
        <w:numPr>
          <w:ilvl w:val="0"/>
          <w:numId w:val="0"/>
        </w:numPr>
        <w:ind w:leftChars="0" w:right="0" w:rightChars="0"/>
        <w:jc w:val="left"/>
        <w:rPr>
          <w:rFonts w:hint="default"/>
          <w:lang w:val="en-US"/>
        </w:rPr>
      </w:pPr>
      <w:r>
        <w:t>Ngày thành lập: 201</w:t>
      </w:r>
      <w:r>
        <w:rPr>
          <w:rFonts w:hint="default"/>
          <w:lang w:val="en-US"/>
        </w:rPr>
        <w:t>7</w:t>
      </w:r>
    </w:p>
    <w:p>
      <w:pPr>
        <w:pStyle w:val="7"/>
        <w:numPr>
          <w:ilvl w:val="0"/>
          <w:numId w:val="0"/>
        </w:numPr>
        <w:ind w:leftChars="0" w:right="0" w:rightChars="0"/>
        <w:jc w:val="left"/>
        <w:rPr>
          <w:rFonts w:hint="default"/>
          <w:lang w:val="en-US"/>
        </w:rPr>
      </w:pPr>
    </w:p>
    <w:p>
      <w:pPr>
        <w:pStyle w:val="7"/>
        <w:ind w:left="305"/>
      </w:pPr>
    </w:p>
    <w:p>
      <w:pPr>
        <w:pStyle w:val="7"/>
        <w:spacing w:before="5"/>
        <w:rPr>
          <w:sz w:val="22"/>
        </w:rPr>
      </w:pPr>
    </w:p>
    <w:p>
      <w:pPr>
        <w:pStyle w:val="7"/>
        <w:rPr>
          <w:sz w:val="28"/>
        </w:rPr>
      </w:pPr>
      <w:r>
        <w:rPr>
          <w:rFonts w:hint="default"/>
          <w:sz w:val="28"/>
          <w:lang w:val="en-US"/>
        </w:rPr>
        <w:t xml:space="preserve">                                               </w:t>
      </w:r>
      <w:r>
        <w:rPr>
          <w:rFonts w:ascii="SimSun" w:hAnsi="SimSun" w:eastAsia="SimSun" w:cs="SimSun"/>
          <w:sz w:val="24"/>
          <w:szCs w:val="24"/>
        </w:rPr>
        <w:drawing>
          <wp:inline distT="0" distB="0" distL="114300" distR="114300">
            <wp:extent cx="1252855" cy="1527175"/>
            <wp:effectExtent l="0" t="0" r="12065" b="1206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a:stretch>
                      <a:fillRect/>
                    </a:stretch>
                  </pic:blipFill>
                  <pic:spPr>
                    <a:xfrm>
                      <a:off x="0" y="0"/>
                      <a:ext cx="1252855" cy="1527175"/>
                    </a:xfrm>
                    <a:prstGeom prst="rect">
                      <a:avLst/>
                    </a:prstGeom>
                    <a:noFill/>
                    <a:ln w="9525">
                      <a:noFill/>
                    </a:ln>
                  </pic:spPr>
                </pic:pic>
              </a:graphicData>
            </a:graphic>
          </wp:inline>
        </w:drawing>
      </w:r>
    </w:p>
    <w:p>
      <w:pPr>
        <w:pStyle w:val="7"/>
        <w:rPr>
          <w:rFonts w:hint="default"/>
          <w:sz w:val="28"/>
          <w:lang w:val="en-US"/>
        </w:rPr>
      </w:pPr>
    </w:p>
    <w:p>
      <w:pPr>
        <w:pStyle w:val="7"/>
        <w:spacing w:before="213"/>
        <w:ind w:left="69"/>
        <w:jc w:val="center"/>
        <w:rPr>
          <w:rFonts w:hint="default"/>
          <w:lang w:val="en-US"/>
        </w:rPr>
      </w:pPr>
      <w:bookmarkStart w:id="3" w:name="_bookmark2"/>
      <w:bookmarkEnd w:id="3"/>
      <w:r>
        <w:t xml:space="preserve">Hình 1. 1 Logo Công Ty TNHH </w:t>
      </w:r>
      <w:r>
        <w:rPr>
          <w:rFonts w:hint="default"/>
          <w:lang w:val="en-US"/>
        </w:rPr>
        <w:t>MTV phát triển phần mềm Âu Lạc</w:t>
      </w:r>
    </w:p>
    <w:p>
      <w:pPr>
        <w:pStyle w:val="7"/>
        <w:rPr>
          <w:sz w:val="28"/>
        </w:rPr>
      </w:pPr>
    </w:p>
    <w:p>
      <w:pPr>
        <w:pStyle w:val="7"/>
        <w:spacing w:before="120" w:line="360" w:lineRule="auto"/>
        <w:ind w:right="233" w:firstLine="280" w:firstLineChars="100"/>
        <w:jc w:val="left"/>
        <w:rPr>
          <w:rFonts w:hint="default"/>
          <w:sz w:val="28"/>
          <w:szCs w:val="28"/>
        </w:rPr>
      </w:pPr>
      <w:r>
        <w:rPr>
          <w:rFonts w:hint="default"/>
          <w:sz w:val="28"/>
          <w:szCs w:val="28"/>
        </w:rPr>
        <w:t>Alta Software được thành lập vào năm 2017, là công ty thành viên của Công ty CP Văn hóa Tân Bình (ALTA), với niềm tin và đam mê sáng tạo tìm ra giải pháp mới giúp doanh nghiệp hoạt động và phát triển. Khẳng định uy tín dựa trên nền tảng chất lượng và sự chuyên nghiệp, chúng tôi đồng hành cùng những dự án của khách hàng và bảo vệ mục tiêu kinh doanh của doanh nghiệp.</w:t>
      </w:r>
    </w:p>
    <w:p>
      <w:pPr>
        <w:pStyle w:val="7"/>
        <w:rPr>
          <w:sz w:val="20"/>
        </w:rPr>
      </w:pPr>
    </w:p>
    <w:p>
      <w:pPr>
        <w:pStyle w:val="7"/>
        <w:spacing w:before="2"/>
        <w:rPr>
          <w:sz w:val="22"/>
        </w:rPr>
      </w:pPr>
    </w:p>
    <w:p>
      <w:pPr>
        <w:spacing w:after="0" w:line="360" w:lineRule="auto"/>
        <w:sectPr>
          <w:headerReference r:id="rId11" w:type="default"/>
          <w:footerReference r:id="rId12" w:type="default"/>
          <w:pgSz w:w="11910" w:h="16840"/>
          <w:pgMar w:top="1200" w:right="900" w:bottom="1240" w:left="1680" w:header="734" w:footer="1048" w:gutter="0"/>
          <w:cols w:space="720" w:num="1"/>
        </w:sectPr>
      </w:pPr>
    </w:p>
    <w:p>
      <w:pPr>
        <w:pStyle w:val="7"/>
        <w:rPr>
          <w:sz w:val="20"/>
        </w:rPr>
      </w:pPr>
    </w:p>
    <w:p>
      <w:pPr>
        <w:pStyle w:val="7"/>
        <w:spacing w:before="2"/>
        <w:rPr>
          <w:sz w:val="22"/>
        </w:rPr>
      </w:pPr>
    </w:p>
    <w:p>
      <w:pPr>
        <w:pStyle w:val="4"/>
        <w:numPr>
          <w:ilvl w:val="1"/>
          <w:numId w:val="4"/>
        </w:numPr>
        <w:tabs>
          <w:tab w:val="left" w:pos="1064"/>
        </w:tabs>
        <w:spacing w:before="0" w:after="0" w:line="240" w:lineRule="auto"/>
        <w:ind w:left="1063" w:right="0" w:hanging="399"/>
        <w:jc w:val="left"/>
      </w:pPr>
      <w:bookmarkStart w:id="4" w:name="_bookmark3"/>
      <w:bookmarkEnd w:id="4"/>
      <w:bookmarkStart w:id="5" w:name="_bookmark3"/>
      <w:bookmarkEnd w:id="5"/>
      <w:r>
        <w:t>Thông tin về công ty sinh viên tham gia thực</w:t>
      </w:r>
      <w:r>
        <w:rPr>
          <w:spacing w:val="-7"/>
        </w:rPr>
        <w:t xml:space="preserve"> </w:t>
      </w:r>
      <w:r>
        <w:t>tập</w:t>
      </w:r>
    </w:p>
    <w:p>
      <w:pPr>
        <w:pStyle w:val="7"/>
        <w:spacing w:before="6"/>
        <w:rPr>
          <w:b/>
          <w:sz w:val="23"/>
        </w:rPr>
      </w:pPr>
    </w:p>
    <w:p>
      <w:pPr>
        <w:pStyle w:val="7"/>
        <w:spacing w:line="357" w:lineRule="auto"/>
        <w:ind w:left="305" w:right="549"/>
        <w:rPr>
          <w:rFonts w:hint="default"/>
          <w:lang w:val="en-US"/>
        </w:rPr>
      </w:pPr>
      <w:r>
        <w:t>Công ty chuyên</w:t>
      </w:r>
      <w:r>
        <w:rPr>
          <w:rFonts w:hint="default"/>
          <w:lang w:val="en-US"/>
        </w:rPr>
        <w:t xml:space="preserve"> về thiết kế, phát triển và triển khai phần mềm cho các doanh nghiệp bán lẻ, công ty hàng không, tổ chức giáo dục, tổ chức giáo dục và tổ chức chăm sóc sức khỏe, đơn vị tổ chức hội nghị, triển lãm, sự kiện và cung cấp các giải pháp và ứng dụng:</w:t>
      </w:r>
    </w:p>
    <w:p>
      <w:pPr>
        <w:pStyle w:val="16"/>
        <w:numPr>
          <w:ilvl w:val="2"/>
          <w:numId w:val="4"/>
        </w:numPr>
        <w:tabs>
          <w:tab w:val="left" w:pos="1385"/>
          <w:tab w:val="left" w:pos="1386"/>
        </w:tabs>
        <w:spacing w:before="125" w:after="0" w:line="240" w:lineRule="auto"/>
        <w:ind w:left="1385" w:right="0" w:hanging="361"/>
        <w:jc w:val="left"/>
        <w:rPr>
          <w:sz w:val="26"/>
        </w:rPr>
      </w:pPr>
      <w:r>
        <w:rPr>
          <w:rFonts w:hint="default"/>
          <w:sz w:val="26"/>
          <w:lang w:val="en-US"/>
        </w:rPr>
        <w:t>Chăm sóc sức khỏe</w:t>
      </w:r>
    </w:p>
    <w:p>
      <w:pPr>
        <w:pStyle w:val="16"/>
        <w:numPr>
          <w:ilvl w:val="2"/>
          <w:numId w:val="4"/>
        </w:numPr>
        <w:tabs>
          <w:tab w:val="left" w:pos="1385"/>
          <w:tab w:val="left" w:pos="1386"/>
        </w:tabs>
        <w:spacing w:before="269" w:after="0" w:line="240" w:lineRule="auto"/>
        <w:ind w:left="1385" w:right="0" w:hanging="361"/>
        <w:jc w:val="left"/>
        <w:rPr>
          <w:sz w:val="26"/>
        </w:rPr>
      </w:pPr>
      <w:r>
        <w:rPr>
          <w:rFonts w:hint="default"/>
          <w:sz w:val="26"/>
          <w:lang w:val="en-US"/>
        </w:rPr>
        <w:t xml:space="preserve">Marketing </w:t>
      </w:r>
    </w:p>
    <w:p>
      <w:pPr>
        <w:pStyle w:val="16"/>
        <w:numPr>
          <w:ilvl w:val="2"/>
          <w:numId w:val="4"/>
        </w:numPr>
        <w:tabs>
          <w:tab w:val="left" w:pos="1385"/>
          <w:tab w:val="left" w:pos="1386"/>
        </w:tabs>
        <w:spacing w:before="269" w:after="0" w:line="240" w:lineRule="auto"/>
        <w:ind w:left="1385" w:right="0" w:hanging="361"/>
        <w:jc w:val="left"/>
        <w:rPr>
          <w:sz w:val="26"/>
        </w:rPr>
      </w:pPr>
      <w:r>
        <w:rPr>
          <w:rFonts w:hint="default"/>
          <w:sz w:val="26"/>
          <w:lang w:val="en-US"/>
        </w:rPr>
        <w:t>Interactive software</w:t>
      </w:r>
    </w:p>
    <w:p>
      <w:pPr>
        <w:pStyle w:val="16"/>
        <w:numPr>
          <w:ilvl w:val="2"/>
          <w:numId w:val="4"/>
        </w:numPr>
        <w:tabs>
          <w:tab w:val="left" w:pos="1385"/>
          <w:tab w:val="left" w:pos="1386"/>
        </w:tabs>
        <w:spacing w:before="269" w:after="0" w:line="240" w:lineRule="auto"/>
        <w:ind w:left="1385" w:right="0" w:hanging="361"/>
        <w:jc w:val="left"/>
        <w:rPr>
          <w:sz w:val="26"/>
        </w:rPr>
      </w:pPr>
      <w:r>
        <w:rPr>
          <w:rFonts w:hint="default"/>
          <w:sz w:val="26"/>
          <w:lang w:val="en-US"/>
        </w:rPr>
        <w:t>Access Control</w:t>
      </w:r>
    </w:p>
    <w:p>
      <w:pPr>
        <w:pStyle w:val="16"/>
        <w:numPr>
          <w:ilvl w:val="2"/>
          <w:numId w:val="4"/>
        </w:numPr>
        <w:tabs>
          <w:tab w:val="left" w:pos="1385"/>
          <w:tab w:val="left" w:pos="1386"/>
        </w:tabs>
        <w:spacing w:before="269" w:after="0" w:line="240" w:lineRule="auto"/>
        <w:ind w:left="1385" w:right="0" w:hanging="361"/>
        <w:jc w:val="left"/>
        <w:rPr>
          <w:sz w:val="26"/>
        </w:rPr>
      </w:pPr>
      <w:r>
        <w:rPr>
          <w:rFonts w:hint="default"/>
          <w:sz w:val="26"/>
          <w:lang w:val="en-US"/>
        </w:rPr>
        <w:t>Game development</w:t>
      </w:r>
    </w:p>
    <w:p>
      <w:pPr>
        <w:pStyle w:val="16"/>
        <w:numPr>
          <w:ilvl w:val="2"/>
          <w:numId w:val="4"/>
        </w:numPr>
        <w:tabs>
          <w:tab w:val="left" w:pos="1385"/>
          <w:tab w:val="left" w:pos="1386"/>
        </w:tabs>
        <w:spacing w:before="269" w:after="0" w:line="240" w:lineRule="auto"/>
        <w:ind w:left="1385" w:right="0" w:hanging="361"/>
        <w:jc w:val="left"/>
        <w:rPr>
          <w:sz w:val="26"/>
        </w:rPr>
      </w:pPr>
      <w:r>
        <w:rPr>
          <w:rFonts w:hint="default"/>
          <w:sz w:val="26"/>
          <w:lang w:val="en-US"/>
        </w:rPr>
        <w:t>AI/Big Data Services</w:t>
      </w:r>
    </w:p>
    <w:p>
      <w:pPr>
        <w:pStyle w:val="16"/>
        <w:numPr>
          <w:ilvl w:val="0"/>
          <w:numId w:val="0"/>
        </w:numPr>
        <w:tabs>
          <w:tab w:val="left" w:pos="1385"/>
          <w:tab w:val="left" w:pos="1386"/>
        </w:tabs>
        <w:spacing w:before="269" w:after="0" w:line="240" w:lineRule="auto"/>
        <w:ind w:right="0" w:rightChars="0"/>
        <w:jc w:val="left"/>
        <w:rPr>
          <w:sz w:val="26"/>
        </w:rPr>
      </w:pPr>
    </w:p>
    <w:p>
      <w:pPr>
        <w:pStyle w:val="4"/>
        <w:numPr>
          <w:ilvl w:val="1"/>
          <w:numId w:val="4"/>
        </w:numPr>
        <w:tabs>
          <w:tab w:val="left" w:pos="1064"/>
        </w:tabs>
        <w:spacing w:before="269" w:after="0" w:line="240" w:lineRule="auto"/>
        <w:ind w:left="1063" w:right="0" w:hanging="399"/>
        <w:jc w:val="left"/>
      </w:pPr>
      <w:bookmarkStart w:id="6" w:name="_bookmark4"/>
      <w:bookmarkEnd w:id="6"/>
      <w:bookmarkStart w:id="7" w:name="_bookmark4"/>
      <w:bookmarkEnd w:id="7"/>
      <w:r>
        <w:rPr>
          <w:lang w:val="en-US"/>
        </w:rPr>
        <w:t>Ứ</w:t>
      </w:r>
      <w:r>
        <w:rPr>
          <w:rFonts w:hint="default"/>
          <w:lang w:val="en-US"/>
        </w:rPr>
        <w:t>ng dụng</w:t>
      </w:r>
      <w:r>
        <w:t xml:space="preserve"> cơ bản công ty</w:t>
      </w:r>
      <w:r>
        <w:rPr>
          <w:spacing w:val="-2"/>
        </w:rPr>
        <w:t xml:space="preserve"> </w:t>
      </w:r>
      <w:r>
        <w:rPr>
          <w:rFonts w:hint="default"/>
          <w:spacing w:val="-2"/>
          <w:lang w:val="en-US"/>
        </w:rPr>
        <w:t>Alta Software</w:t>
      </w:r>
    </w:p>
    <w:p>
      <w:pPr>
        <w:spacing w:after="0" w:line="259" w:lineRule="auto"/>
        <w:jc w:val="left"/>
      </w:pPr>
      <w:r>
        <w:drawing>
          <wp:inline distT="0" distB="0" distL="114300" distR="114300">
            <wp:extent cx="5920105" cy="2073910"/>
            <wp:effectExtent l="0" t="0" r="825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920105" cy="2073910"/>
                    </a:xfrm>
                    <a:prstGeom prst="rect">
                      <a:avLst/>
                    </a:prstGeom>
                    <a:noFill/>
                    <a:ln>
                      <a:noFill/>
                    </a:ln>
                  </pic:spPr>
                </pic:pic>
              </a:graphicData>
            </a:graphic>
          </wp:inline>
        </w:drawing>
      </w:r>
    </w:p>
    <w:p>
      <w:pPr>
        <w:spacing w:after="0" w:line="259" w:lineRule="auto"/>
        <w:ind w:firstLine="2640" w:firstLineChars="1200"/>
        <w:jc w:val="left"/>
        <w:rPr>
          <w:rFonts w:hint="default"/>
          <w:sz w:val="26"/>
          <w:lang w:val="en-US"/>
        </w:rPr>
      </w:pPr>
      <w:r>
        <w:t>Hình 1. 2</w:t>
      </w:r>
      <w:r>
        <w:rPr>
          <w:rFonts w:hint="default"/>
          <w:lang w:val="en-US"/>
        </w:rPr>
        <w:t xml:space="preserve"> </w:t>
      </w:r>
      <w:r>
        <w:t xml:space="preserve"> </w:t>
      </w:r>
      <w:r>
        <w:rPr>
          <w:rFonts w:hint="default"/>
          <w:lang w:val="en-US"/>
        </w:rPr>
        <w:t>Pod vital interactive</w:t>
      </w:r>
    </w:p>
    <w:p>
      <w:pPr>
        <w:spacing w:after="0" w:line="259" w:lineRule="auto"/>
        <w:ind w:firstLine="260" w:firstLineChars="100"/>
        <w:jc w:val="left"/>
        <w:rPr>
          <w:rFonts w:hint="default"/>
          <w:sz w:val="26"/>
          <w:lang w:val="en-US"/>
        </w:rPr>
      </w:pPr>
      <w:r>
        <w:rPr>
          <w:rFonts w:hint="default"/>
          <w:sz w:val="26"/>
          <w:lang w:val="en-US"/>
        </w:rPr>
        <w:t>- Máy check-in và chuẩn đoán tự động đầu tiên tại Việt Nam. Giảm thời gian chờ đợi không chỉ có lợi cho bệnh nhân mà cả bệnh viện trong việc giảm khối lượng công việc chung. Alta Software hợp tác với ePOD.life Singapore ra mắt Máy tự chẩn đoán tự động đầu tiên tại Việt Nam nhằm giảm thiểu tình trạng thiếu nhân lực và rút ngắn 35% thời gian chờ đợi của bệnh nhân.</w:t>
      </w:r>
    </w:p>
    <w:p>
      <w:pPr>
        <w:spacing w:after="0" w:line="259" w:lineRule="auto"/>
        <w:ind w:firstLine="220" w:firstLineChars="100"/>
        <w:jc w:val="left"/>
      </w:pPr>
      <w:r>
        <w:rPr>
          <w:rFonts w:hint="default"/>
          <w:lang w:val="en-US"/>
        </w:rPr>
        <w:t xml:space="preserve">                        </w:t>
      </w:r>
      <w:r>
        <w:drawing>
          <wp:inline distT="0" distB="0" distL="114300" distR="114300">
            <wp:extent cx="1965960" cy="366331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1965960" cy="3663315"/>
                    </a:xfrm>
                    <a:prstGeom prst="rect">
                      <a:avLst/>
                    </a:prstGeom>
                    <a:noFill/>
                    <a:ln>
                      <a:noFill/>
                    </a:ln>
                  </pic:spPr>
                </pic:pic>
              </a:graphicData>
            </a:graphic>
          </wp:inline>
        </w:drawing>
      </w:r>
    </w:p>
    <w:p>
      <w:pPr>
        <w:spacing w:after="0" w:line="259" w:lineRule="auto"/>
        <w:ind w:firstLine="3300" w:firstLineChars="1500"/>
        <w:jc w:val="left"/>
        <w:rPr>
          <w:rFonts w:hint="default"/>
          <w:lang w:val="en-US"/>
        </w:rPr>
      </w:pPr>
      <w:r>
        <w:t xml:space="preserve">Hình 1. </w:t>
      </w:r>
      <w:r>
        <w:rPr>
          <w:rFonts w:hint="default"/>
          <w:lang w:val="en-US"/>
        </w:rPr>
        <w:t xml:space="preserve">3 </w:t>
      </w:r>
      <w:r>
        <w:t xml:space="preserve"> </w:t>
      </w:r>
      <w:r>
        <w:rPr>
          <w:rFonts w:hint="default"/>
          <w:sz w:val="26"/>
          <w:lang w:val="en-US"/>
        </w:rPr>
        <w:t>POD Hi pro</w:t>
      </w:r>
    </w:p>
    <w:p>
      <w:pPr>
        <w:spacing w:after="0" w:line="259" w:lineRule="auto"/>
        <w:ind w:firstLine="260" w:firstLineChars="100"/>
        <w:jc w:val="left"/>
        <w:rPr>
          <w:rFonts w:hint="default"/>
          <w:sz w:val="26"/>
          <w:lang w:val="en-US"/>
        </w:rPr>
      </w:pPr>
      <w:r>
        <w:rPr>
          <w:rFonts w:hint="default"/>
          <w:sz w:val="26"/>
          <w:lang w:val="en-US"/>
        </w:rPr>
        <w:t>- POD Hi pro là một thiết bị tự động, với khả năng kết nối với hệ thống kiểm soát ra vào để thực hiện chức năng nhận diện khuôn mặt, đo nhiệt độ, rửa tay và mở cửa tự động. Phần mềm tích hợp sẵn cho phép các công ty có thể xây dựng cơ sở dữ liệu nhận dạng khuôn mặt của nhân viên và lưu giữ hồ sơ về thời gian, ngày tháng và các kết quả đọc nhiệt độ cũng như xuất dữ liệu nếu cần.</w:t>
      </w:r>
    </w:p>
    <w:p>
      <w:pPr>
        <w:spacing w:after="0" w:line="259" w:lineRule="auto"/>
        <w:ind w:left="2970" w:leftChars="200" w:hanging="2530" w:hangingChars="1150"/>
        <w:jc w:val="left"/>
        <w:rPr>
          <w:rFonts w:hint="default"/>
          <w:sz w:val="26"/>
          <w:lang w:val="en-US"/>
        </w:rPr>
      </w:pPr>
      <w:r>
        <w:rPr>
          <w:rFonts w:hint="default"/>
          <w:lang w:val="en-US"/>
        </w:rPr>
        <w:t xml:space="preserve">                                                                             </w:t>
      </w:r>
      <w:r>
        <w:drawing>
          <wp:inline distT="0" distB="0" distL="114300" distR="114300">
            <wp:extent cx="2079625" cy="2642870"/>
            <wp:effectExtent l="0" t="0" r="8255"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2079625" cy="2642870"/>
                    </a:xfrm>
                    <a:prstGeom prst="rect">
                      <a:avLst/>
                    </a:prstGeom>
                    <a:noFill/>
                    <a:ln>
                      <a:noFill/>
                    </a:ln>
                  </pic:spPr>
                </pic:pic>
              </a:graphicData>
            </a:graphic>
          </wp:inline>
        </w:drawing>
      </w:r>
      <w:r>
        <w:rPr>
          <w:rFonts w:hint="default"/>
          <w:lang w:val="en-US"/>
        </w:rPr>
        <w:t xml:space="preserve"> </w:t>
      </w:r>
    </w:p>
    <w:p>
      <w:pPr>
        <w:spacing w:after="0" w:line="259" w:lineRule="auto"/>
        <w:ind w:firstLine="3300" w:firstLineChars="1500"/>
        <w:jc w:val="left"/>
        <w:rPr>
          <w:rFonts w:hint="default"/>
          <w:sz w:val="26"/>
          <w:lang w:val="en-US"/>
        </w:rPr>
      </w:pPr>
      <w:r>
        <w:t xml:space="preserve">Hình 1. </w:t>
      </w:r>
      <w:r>
        <w:rPr>
          <w:rFonts w:hint="default"/>
          <w:lang w:val="en-US"/>
        </w:rPr>
        <w:t xml:space="preserve">4 </w:t>
      </w:r>
      <w:r>
        <w:t xml:space="preserve"> </w:t>
      </w:r>
      <w:r>
        <w:rPr>
          <w:rFonts w:hint="default"/>
          <w:sz w:val="26"/>
          <w:lang w:val="en-US"/>
        </w:rPr>
        <w:t xml:space="preserve">POD Refresh II </w:t>
      </w:r>
    </w:p>
    <w:p>
      <w:pPr>
        <w:spacing w:after="0" w:line="259" w:lineRule="auto"/>
        <w:ind w:firstLine="260" w:firstLineChars="100"/>
        <w:jc w:val="left"/>
        <w:rPr>
          <w:rFonts w:hint="default"/>
          <w:sz w:val="26"/>
          <w:lang w:val="en-US"/>
        </w:rPr>
      </w:pPr>
      <w:r>
        <w:rPr>
          <w:rFonts w:hint="default"/>
          <w:sz w:val="26"/>
          <w:lang w:val="en-US"/>
        </w:rPr>
        <w:t>- POD Refresh II máy cung cấp dung dịch khử khuẩn tự động 2 trong 1. Ngoài việc cung cấp dung dịch khử khuẩn, máy còn có chức năng pha chế dung dịch và rửa tay tự động. Đây là giải pháp tránh lây nhiễm chéo bảo vệ sức khỏe bản thân và cộng đồng trong tình hình Covid-19 diễn ra phức tạp như hiện nay.</w:t>
      </w:r>
    </w:p>
    <w:p>
      <w:pPr>
        <w:spacing w:after="0" w:line="259" w:lineRule="auto"/>
        <w:ind w:firstLine="260" w:firstLineChars="100"/>
        <w:jc w:val="left"/>
        <w:rPr>
          <w:rFonts w:hint="default"/>
          <w:sz w:val="26"/>
          <w:lang w:val="en-US"/>
        </w:rPr>
      </w:pPr>
    </w:p>
    <w:p>
      <w:pPr>
        <w:pStyle w:val="4"/>
        <w:numPr>
          <w:ilvl w:val="1"/>
          <w:numId w:val="4"/>
        </w:numPr>
        <w:tabs>
          <w:tab w:val="left" w:pos="1064"/>
        </w:tabs>
        <w:spacing w:before="269" w:after="0" w:line="240" w:lineRule="auto"/>
        <w:ind w:left="1063" w:right="0" w:hanging="399"/>
        <w:jc w:val="left"/>
      </w:pPr>
      <w:r>
        <w:rPr>
          <w:rFonts w:hint="default"/>
          <w:lang w:val="en-US"/>
        </w:rPr>
        <w:t>Giải pháp</w:t>
      </w:r>
      <w:r>
        <w:t xml:space="preserve"> cơ bản công ty</w:t>
      </w:r>
      <w:r>
        <w:rPr>
          <w:spacing w:val="-2"/>
        </w:rPr>
        <w:t xml:space="preserve"> </w:t>
      </w:r>
      <w:r>
        <w:rPr>
          <w:rFonts w:hint="default"/>
          <w:spacing w:val="-2"/>
          <w:lang w:val="en-US"/>
        </w:rPr>
        <w:t>Alta Software</w:t>
      </w:r>
    </w:p>
    <w:p>
      <w:pPr>
        <w:spacing w:after="0" w:line="259" w:lineRule="auto"/>
        <w:ind w:firstLine="220" w:firstLineChars="100"/>
        <w:jc w:val="left"/>
        <w:rPr>
          <w:rFonts w:hint="default"/>
          <w:lang w:val="en-US"/>
        </w:rPr>
      </w:pPr>
      <w:r>
        <w:rPr>
          <w:rFonts w:hint="default"/>
          <w:lang w:val="en-US"/>
        </w:rPr>
        <w:t xml:space="preserve">  </w:t>
      </w:r>
    </w:p>
    <w:p>
      <w:pPr>
        <w:spacing w:after="0" w:line="259" w:lineRule="auto"/>
        <w:ind w:firstLine="220" w:firstLineChars="100"/>
        <w:jc w:val="left"/>
        <w:rPr>
          <w:rFonts w:hint="default"/>
          <w:lang w:val="en-US"/>
        </w:rPr>
      </w:pPr>
    </w:p>
    <w:p>
      <w:pPr>
        <w:spacing w:after="0" w:line="259" w:lineRule="auto"/>
        <w:ind w:firstLine="220" w:firstLineChars="100"/>
        <w:jc w:val="left"/>
        <w:rPr>
          <w:rFonts w:hint="default"/>
          <w:lang w:val="en-US"/>
        </w:rPr>
      </w:pPr>
    </w:p>
    <w:p>
      <w:pPr>
        <w:spacing w:after="0" w:line="259" w:lineRule="auto"/>
        <w:ind w:firstLine="220" w:firstLineChars="100"/>
        <w:jc w:val="left"/>
        <w:rPr>
          <w:rFonts w:hint="default"/>
          <w:lang w:val="en-US"/>
        </w:rPr>
      </w:pPr>
    </w:p>
    <w:p>
      <w:pPr>
        <w:spacing w:after="0" w:line="259" w:lineRule="auto"/>
        <w:ind w:firstLine="220" w:firstLineChars="100"/>
        <w:jc w:val="left"/>
        <w:rPr>
          <w:rFonts w:hint="default"/>
          <w:lang w:val="en-US"/>
        </w:rPr>
      </w:pPr>
    </w:p>
    <w:p>
      <w:pPr>
        <w:spacing w:after="0" w:line="259" w:lineRule="auto"/>
        <w:ind w:firstLine="220" w:firstLineChars="100"/>
        <w:jc w:val="left"/>
        <w:rPr>
          <w:rFonts w:hint="default"/>
          <w:lang w:val="en-US"/>
        </w:rPr>
      </w:pPr>
    </w:p>
    <w:p>
      <w:pPr>
        <w:spacing w:after="0" w:line="259" w:lineRule="auto"/>
        <w:ind w:firstLine="220" w:firstLineChars="100"/>
        <w:jc w:val="left"/>
        <w:rPr>
          <w:rFonts w:hint="default"/>
          <w:lang w:val="en-US"/>
        </w:rPr>
      </w:pPr>
    </w:p>
    <w:p>
      <w:pPr>
        <w:spacing w:after="0" w:line="259" w:lineRule="auto"/>
        <w:ind w:firstLine="220" w:firstLineChars="100"/>
        <w:jc w:val="left"/>
        <w:rPr>
          <w:rFonts w:hint="default"/>
          <w:lang w:val="en-US"/>
        </w:rPr>
      </w:pPr>
    </w:p>
    <w:p>
      <w:pPr>
        <w:spacing w:after="0" w:line="259" w:lineRule="auto"/>
        <w:ind w:firstLine="220" w:firstLineChars="100"/>
        <w:jc w:val="left"/>
        <w:rPr>
          <w:rFonts w:hint="default"/>
          <w:lang w:val="en-US"/>
        </w:rPr>
      </w:pPr>
    </w:p>
    <w:p>
      <w:pPr>
        <w:spacing w:after="0" w:line="259" w:lineRule="auto"/>
        <w:ind w:firstLine="220" w:firstLineChars="100"/>
        <w:jc w:val="left"/>
        <w:rPr>
          <w:rFonts w:hint="default"/>
          <w:lang w:val="en-US"/>
        </w:rPr>
      </w:pPr>
    </w:p>
    <w:p>
      <w:pPr>
        <w:spacing w:after="0" w:line="259" w:lineRule="auto"/>
        <w:ind w:firstLine="220" w:firstLineChars="100"/>
        <w:jc w:val="left"/>
        <w:rPr>
          <w:rFonts w:hint="default"/>
          <w:lang w:val="en-US"/>
        </w:rPr>
      </w:pPr>
    </w:p>
    <w:p>
      <w:pPr>
        <w:spacing w:after="0" w:line="259" w:lineRule="auto"/>
        <w:ind w:firstLine="220" w:firstLineChars="100"/>
        <w:jc w:val="left"/>
      </w:pPr>
      <w:r>
        <w:rPr>
          <w:rFonts w:hint="default"/>
          <w:lang w:val="en-US"/>
        </w:rPr>
        <w:t xml:space="preserve">                               </w:t>
      </w:r>
      <w:r>
        <w:drawing>
          <wp:inline distT="0" distB="0" distL="114300" distR="114300">
            <wp:extent cx="1026795" cy="2355850"/>
            <wp:effectExtent l="0" t="0" r="9525"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1026795" cy="2355850"/>
                    </a:xfrm>
                    <a:prstGeom prst="rect">
                      <a:avLst/>
                    </a:prstGeom>
                    <a:noFill/>
                    <a:ln>
                      <a:noFill/>
                    </a:ln>
                  </pic:spPr>
                </pic:pic>
              </a:graphicData>
            </a:graphic>
          </wp:inline>
        </w:drawing>
      </w:r>
    </w:p>
    <w:p>
      <w:pPr>
        <w:spacing w:after="0" w:line="259" w:lineRule="auto"/>
        <w:ind w:firstLine="3300" w:firstLineChars="1500"/>
        <w:jc w:val="left"/>
        <w:rPr>
          <w:rFonts w:hint="default"/>
          <w:lang w:val="en-US"/>
        </w:rPr>
      </w:pPr>
      <w:r>
        <w:t xml:space="preserve">Hình 1. </w:t>
      </w:r>
      <w:r>
        <w:rPr>
          <w:rFonts w:hint="default"/>
          <w:lang w:val="en-US"/>
        </w:rPr>
        <w:t xml:space="preserve">5 </w:t>
      </w:r>
      <w:r>
        <w:t xml:space="preserve"> </w:t>
      </w:r>
      <w:r>
        <w:rPr>
          <w:rFonts w:hint="default"/>
          <w:sz w:val="26"/>
          <w:lang w:val="en-US"/>
        </w:rPr>
        <w:t xml:space="preserve"> Access Control</w:t>
      </w:r>
    </w:p>
    <w:p>
      <w:pPr>
        <w:spacing w:after="0" w:line="259" w:lineRule="auto"/>
        <w:ind w:firstLine="260" w:firstLineChars="100"/>
        <w:jc w:val="left"/>
        <w:rPr>
          <w:rFonts w:hint="default"/>
          <w:sz w:val="26"/>
          <w:lang w:val="en-US"/>
        </w:rPr>
      </w:pPr>
      <w:r>
        <w:rPr>
          <w:rFonts w:hint="default"/>
          <w:sz w:val="26"/>
          <w:lang w:val="en-US"/>
        </w:rPr>
        <w:t>- Access Control là hệ thống Hệ thống giám sát không chạm qua nhận diện sinh trắc học và thẻ từ.</w:t>
      </w:r>
    </w:p>
    <w:p>
      <w:pPr>
        <w:numPr>
          <w:ilvl w:val="0"/>
          <w:numId w:val="5"/>
        </w:numPr>
        <w:spacing w:after="0" w:line="259" w:lineRule="auto"/>
        <w:ind w:left="420" w:leftChars="0" w:hanging="420" w:firstLineChars="0"/>
        <w:jc w:val="left"/>
        <w:rPr>
          <w:rFonts w:hint="default"/>
          <w:sz w:val="26"/>
          <w:lang w:val="en-US"/>
        </w:rPr>
      </w:pPr>
      <w:r>
        <w:rPr>
          <w:rFonts w:hint="default"/>
          <w:sz w:val="26"/>
          <w:lang w:val="en-US"/>
        </w:rPr>
        <w:t>Giải pháp kiểm soát không chạm</w:t>
      </w:r>
    </w:p>
    <w:p>
      <w:pPr>
        <w:numPr>
          <w:ilvl w:val="0"/>
          <w:numId w:val="5"/>
        </w:numPr>
        <w:spacing w:after="0" w:line="259" w:lineRule="auto"/>
        <w:ind w:left="420" w:leftChars="0" w:hanging="420" w:firstLineChars="0"/>
        <w:jc w:val="left"/>
        <w:rPr>
          <w:rFonts w:hint="default"/>
          <w:sz w:val="26"/>
          <w:lang w:val="en-US"/>
        </w:rPr>
      </w:pPr>
      <w:r>
        <w:rPr>
          <w:rFonts w:hint="default"/>
          <w:sz w:val="26"/>
          <w:lang w:val="en-US"/>
        </w:rPr>
        <w:t>Chấm công tự động</w:t>
      </w:r>
    </w:p>
    <w:p>
      <w:pPr>
        <w:numPr>
          <w:ilvl w:val="0"/>
          <w:numId w:val="5"/>
        </w:numPr>
        <w:spacing w:after="0" w:line="259" w:lineRule="auto"/>
        <w:ind w:left="420" w:leftChars="0" w:hanging="420" w:firstLineChars="0"/>
        <w:jc w:val="left"/>
        <w:rPr>
          <w:rFonts w:hint="default"/>
          <w:sz w:val="26"/>
          <w:lang w:val="en-US"/>
        </w:rPr>
        <w:sectPr>
          <w:pgSz w:w="11910" w:h="16840"/>
          <w:pgMar w:top="1200" w:right="900" w:bottom="1240" w:left="1680" w:header="734" w:footer="1048" w:gutter="0"/>
          <w:cols w:space="720" w:num="1"/>
        </w:sectPr>
      </w:pPr>
      <w:r>
        <w:rPr>
          <w:rFonts w:hint="default"/>
          <w:sz w:val="26"/>
          <w:lang w:val="en-US"/>
        </w:rPr>
        <w:t>Đo nhiệt độ tự động</w:t>
      </w:r>
    </w:p>
    <w:p>
      <w:pPr>
        <w:pStyle w:val="7"/>
        <w:rPr>
          <w:sz w:val="20"/>
        </w:rPr>
      </w:pPr>
    </w:p>
    <w:p>
      <w:pPr>
        <w:pStyle w:val="7"/>
        <w:spacing w:before="2"/>
        <w:rPr>
          <w:sz w:val="22"/>
        </w:rPr>
      </w:pPr>
    </w:p>
    <w:p>
      <w:pPr>
        <w:pStyle w:val="4"/>
        <w:ind w:left="1759" w:right="1692"/>
        <w:jc w:val="center"/>
      </w:pPr>
      <w:bookmarkStart w:id="8" w:name="_bookmark9"/>
      <w:bookmarkEnd w:id="8"/>
      <w:r>
        <w:t>CHƯƠNG 2: NỘI DUNG CÔNG VIỆC THỰC TẬP</w:t>
      </w:r>
    </w:p>
    <w:p>
      <w:pPr>
        <w:pStyle w:val="7"/>
        <w:spacing w:before="6"/>
        <w:rPr>
          <w:b/>
          <w:sz w:val="23"/>
        </w:rPr>
      </w:pPr>
    </w:p>
    <w:p>
      <w:pPr>
        <w:pStyle w:val="4"/>
        <w:numPr>
          <w:ilvl w:val="1"/>
          <w:numId w:val="6"/>
        </w:numPr>
        <w:tabs>
          <w:tab w:val="left" w:pos="1064"/>
        </w:tabs>
        <w:spacing w:before="0" w:after="0" w:line="240" w:lineRule="auto"/>
        <w:ind w:left="1063" w:right="0" w:hanging="399"/>
        <w:jc w:val="left"/>
      </w:pPr>
      <w:bookmarkStart w:id="9" w:name="_bookmark10"/>
      <w:bookmarkEnd w:id="9"/>
      <w:bookmarkStart w:id="10" w:name="_bookmark10"/>
      <w:bookmarkEnd w:id="10"/>
      <w:r>
        <w:t>Lịch làm việc</w:t>
      </w:r>
    </w:p>
    <w:p>
      <w:pPr>
        <w:pStyle w:val="7"/>
        <w:spacing w:before="2"/>
        <w:rPr>
          <w:b/>
          <w:sz w:val="23"/>
        </w:rPr>
      </w:pPr>
    </w:p>
    <w:p>
      <w:pPr>
        <w:pStyle w:val="16"/>
        <w:numPr>
          <w:ilvl w:val="0"/>
          <w:numId w:val="7"/>
        </w:numPr>
        <w:tabs>
          <w:tab w:val="left" w:pos="1025"/>
          <w:tab w:val="left" w:pos="1026"/>
        </w:tabs>
        <w:spacing w:before="0" w:after="0" w:line="360" w:lineRule="auto"/>
        <w:ind w:left="1025" w:right="391" w:hanging="360"/>
        <w:jc w:val="left"/>
        <w:rPr>
          <w:sz w:val="26"/>
        </w:rPr>
      </w:pPr>
      <w:r>
        <w:rPr>
          <w:sz w:val="26"/>
        </w:rPr>
        <w:t xml:space="preserve">Thời gian làm việc: </w:t>
      </w:r>
      <w:r>
        <w:rPr>
          <w:rFonts w:hint="default"/>
          <w:sz w:val="26"/>
          <w:lang w:val="en-US"/>
        </w:rPr>
        <w:t>làm việt online</w:t>
      </w:r>
      <w:r>
        <w:rPr>
          <w:sz w:val="26"/>
        </w:rPr>
        <w:t xml:space="preserve">. Làm việc từ: thứ 2 đến trưa thứ </w:t>
      </w:r>
      <w:r>
        <w:rPr>
          <w:rFonts w:hint="default"/>
          <w:sz w:val="26"/>
          <w:lang w:val="en-US"/>
        </w:rPr>
        <w:t>7</w:t>
      </w:r>
      <w:r>
        <w:rPr>
          <w:sz w:val="26"/>
        </w:rPr>
        <w:t xml:space="preserve"> hằng</w:t>
      </w:r>
      <w:r>
        <w:rPr>
          <w:spacing w:val="-6"/>
          <w:sz w:val="26"/>
        </w:rPr>
        <w:t xml:space="preserve"> </w:t>
      </w:r>
      <w:r>
        <w:rPr>
          <w:sz w:val="26"/>
        </w:rPr>
        <w:t>tuần.</w:t>
      </w:r>
    </w:p>
    <w:p>
      <w:pPr>
        <w:pStyle w:val="16"/>
        <w:numPr>
          <w:ilvl w:val="0"/>
          <w:numId w:val="7"/>
        </w:numPr>
        <w:tabs>
          <w:tab w:val="left" w:pos="1025"/>
          <w:tab w:val="left" w:pos="1026"/>
        </w:tabs>
        <w:spacing w:before="269" w:after="0" w:line="240" w:lineRule="auto"/>
        <w:ind w:left="1025" w:right="0" w:hanging="361"/>
        <w:jc w:val="left"/>
        <w:rPr>
          <w:sz w:val="26"/>
        </w:rPr>
      </w:pPr>
      <w:r>
        <w:rPr>
          <w:sz w:val="26"/>
        </w:rPr>
        <w:t xml:space="preserve">Thời gian thực tập ở công ty: từ </w:t>
      </w:r>
      <w:r>
        <w:rPr>
          <w:rFonts w:hint="default"/>
          <w:sz w:val="26"/>
          <w:lang w:val="en-US"/>
        </w:rPr>
        <w:t>30</w:t>
      </w:r>
      <w:r>
        <w:rPr>
          <w:sz w:val="26"/>
        </w:rPr>
        <w:t>/0</w:t>
      </w:r>
      <w:r>
        <w:rPr>
          <w:rFonts w:hint="default"/>
          <w:sz w:val="26"/>
          <w:lang w:val="en-US"/>
        </w:rPr>
        <w:t>1</w:t>
      </w:r>
      <w:r>
        <w:rPr>
          <w:sz w:val="26"/>
        </w:rPr>
        <w:t>/202</w:t>
      </w:r>
      <w:r>
        <w:rPr>
          <w:rFonts w:hint="default"/>
          <w:sz w:val="26"/>
          <w:lang w:val="en-US"/>
        </w:rPr>
        <w:t>3</w:t>
      </w:r>
      <w:r>
        <w:rPr>
          <w:sz w:val="26"/>
        </w:rPr>
        <w:t xml:space="preserve"> đến ngày</w:t>
      </w:r>
      <w:r>
        <w:rPr>
          <w:spacing w:val="-7"/>
          <w:sz w:val="26"/>
        </w:rPr>
        <w:t xml:space="preserve"> </w:t>
      </w:r>
      <w:r>
        <w:rPr>
          <w:sz w:val="26"/>
        </w:rPr>
        <w:t>2</w:t>
      </w:r>
      <w:r>
        <w:rPr>
          <w:rFonts w:hint="default"/>
          <w:sz w:val="26"/>
          <w:lang w:val="en-US"/>
        </w:rPr>
        <w:t>5</w:t>
      </w:r>
      <w:r>
        <w:rPr>
          <w:sz w:val="26"/>
        </w:rPr>
        <w:t>/0</w:t>
      </w:r>
      <w:r>
        <w:rPr>
          <w:rFonts w:hint="default"/>
          <w:sz w:val="26"/>
          <w:lang w:val="en-US"/>
        </w:rPr>
        <w:t>3</w:t>
      </w:r>
      <w:r>
        <w:rPr>
          <w:sz w:val="26"/>
        </w:rPr>
        <w:t>/202</w:t>
      </w:r>
      <w:r>
        <w:rPr>
          <w:rFonts w:hint="default"/>
          <w:sz w:val="26"/>
          <w:lang w:val="en-US"/>
        </w:rPr>
        <w:t>3</w:t>
      </w:r>
    </w:p>
    <w:p>
      <w:pPr>
        <w:pStyle w:val="4"/>
        <w:numPr>
          <w:ilvl w:val="1"/>
          <w:numId w:val="6"/>
        </w:numPr>
        <w:tabs>
          <w:tab w:val="left" w:pos="1064"/>
        </w:tabs>
        <w:spacing w:before="269" w:after="0" w:line="240" w:lineRule="auto"/>
        <w:ind w:left="1063" w:right="0" w:hanging="399"/>
        <w:jc w:val="left"/>
      </w:pPr>
      <w:bookmarkStart w:id="11" w:name="_bookmark11"/>
      <w:bookmarkEnd w:id="11"/>
      <w:bookmarkStart w:id="12" w:name="_bookmark11"/>
      <w:bookmarkEnd w:id="12"/>
      <w:r>
        <w:t>Tiến độ thực hiện công</w:t>
      </w:r>
      <w:r>
        <w:rPr>
          <w:spacing w:val="-6"/>
        </w:rPr>
        <w:t xml:space="preserve"> </w:t>
      </w:r>
      <w:r>
        <w:t>việc</w:t>
      </w:r>
    </w:p>
    <w:p>
      <w:pPr>
        <w:pStyle w:val="7"/>
        <w:spacing w:before="6"/>
        <w:rPr>
          <w:b/>
          <w:sz w:val="23"/>
        </w:rPr>
      </w:pPr>
    </w:p>
    <w:p>
      <w:pPr>
        <w:pStyle w:val="7"/>
        <w:ind w:left="1759" w:right="1692"/>
        <w:jc w:val="center"/>
      </w:pPr>
      <w:bookmarkStart w:id="13" w:name="_bookmark12"/>
      <w:bookmarkEnd w:id="13"/>
      <w:r>
        <w:t>Bảng 2. 1: Các mốc thời gian và nội dung công việc</w:t>
      </w:r>
    </w:p>
    <w:p>
      <w:pPr>
        <w:pStyle w:val="7"/>
        <w:spacing w:before="3" w:after="1"/>
        <w:rPr>
          <w:sz w:val="23"/>
        </w:rPr>
      </w:pPr>
    </w:p>
    <w:tbl>
      <w:tblPr>
        <w:tblStyle w:val="6"/>
        <w:tblW w:w="0" w:type="auto"/>
        <w:tblInd w:w="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20"/>
        <w:gridCol w:w="47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4220" w:type="dxa"/>
          </w:tcPr>
          <w:p>
            <w:pPr>
              <w:pStyle w:val="17"/>
              <w:spacing w:before="122"/>
              <w:ind w:left="1336"/>
              <w:rPr>
                <w:b/>
                <w:sz w:val="26"/>
              </w:rPr>
            </w:pPr>
            <w:r>
              <w:rPr>
                <w:b/>
                <w:sz w:val="26"/>
              </w:rPr>
              <w:t>Mốc thời gian</w:t>
            </w:r>
          </w:p>
        </w:tc>
        <w:tc>
          <w:tcPr>
            <w:tcW w:w="4784" w:type="dxa"/>
          </w:tcPr>
          <w:p>
            <w:pPr>
              <w:pStyle w:val="17"/>
              <w:spacing w:before="122"/>
              <w:ind w:left="1339"/>
              <w:rPr>
                <w:b/>
                <w:sz w:val="26"/>
              </w:rPr>
            </w:pPr>
            <w:r>
              <w:rPr>
                <w:b/>
                <w:sz w:val="26"/>
              </w:rPr>
              <w:t>Nội dung công việc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2" w:hRule="atLeast"/>
        </w:trPr>
        <w:tc>
          <w:tcPr>
            <w:tcW w:w="4220" w:type="dxa"/>
          </w:tcPr>
          <w:p>
            <w:pPr>
              <w:pStyle w:val="17"/>
              <w:rPr>
                <w:sz w:val="28"/>
              </w:rPr>
            </w:pPr>
          </w:p>
          <w:p>
            <w:pPr>
              <w:pStyle w:val="17"/>
              <w:rPr>
                <w:sz w:val="41"/>
              </w:rPr>
            </w:pPr>
          </w:p>
          <w:p>
            <w:pPr>
              <w:pStyle w:val="17"/>
              <w:ind w:left="107"/>
              <w:rPr>
                <w:sz w:val="26"/>
              </w:rPr>
            </w:pPr>
            <w:r>
              <w:rPr>
                <w:sz w:val="26"/>
              </w:rPr>
              <w:t xml:space="preserve">Tuần </w:t>
            </w:r>
            <w:r>
              <w:rPr>
                <w:rFonts w:hint="default"/>
                <w:sz w:val="26"/>
                <w:lang w:val="en-US"/>
              </w:rPr>
              <w:t>1</w:t>
            </w:r>
            <w:r>
              <w:rPr>
                <w:sz w:val="26"/>
              </w:rPr>
              <w:t xml:space="preserve"> (0</w:t>
            </w:r>
            <w:r>
              <w:rPr>
                <w:rFonts w:hint="default"/>
                <w:sz w:val="26"/>
                <w:lang w:val="en-US"/>
              </w:rPr>
              <w:t>2</w:t>
            </w:r>
            <w:r>
              <w:rPr>
                <w:sz w:val="26"/>
              </w:rPr>
              <w:t>/0</w:t>
            </w:r>
            <w:r>
              <w:rPr>
                <w:rFonts w:hint="default"/>
                <w:sz w:val="26"/>
                <w:lang w:val="en-US"/>
              </w:rPr>
              <w:t>2</w:t>
            </w:r>
            <w:r>
              <w:rPr>
                <w:sz w:val="26"/>
              </w:rPr>
              <w:t>/202</w:t>
            </w:r>
            <w:r>
              <w:rPr>
                <w:rFonts w:hint="default"/>
                <w:sz w:val="26"/>
                <w:lang w:val="en-US"/>
              </w:rPr>
              <w:t>3</w:t>
            </w:r>
            <w:r>
              <w:rPr>
                <w:sz w:val="26"/>
              </w:rPr>
              <w:t xml:space="preserve"> – 0</w:t>
            </w:r>
            <w:r>
              <w:rPr>
                <w:rFonts w:hint="default"/>
                <w:sz w:val="26"/>
                <w:lang w:val="en-US"/>
              </w:rPr>
              <w:t>8</w:t>
            </w:r>
            <w:r>
              <w:rPr>
                <w:sz w:val="26"/>
              </w:rPr>
              <w:t>/</w:t>
            </w:r>
            <w:r>
              <w:rPr>
                <w:rFonts w:hint="default"/>
                <w:sz w:val="26"/>
                <w:lang w:val="en-US"/>
              </w:rPr>
              <w:t>02</w:t>
            </w:r>
            <w:r>
              <w:rPr>
                <w:sz w:val="26"/>
              </w:rPr>
              <w:t>/202</w:t>
            </w:r>
            <w:r>
              <w:rPr>
                <w:rFonts w:hint="default"/>
                <w:sz w:val="26"/>
                <w:lang w:val="en-US"/>
              </w:rPr>
              <w:t>3</w:t>
            </w:r>
            <w:r>
              <w:rPr>
                <w:sz w:val="26"/>
              </w:rPr>
              <w:t>)</w:t>
            </w:r>
          </w:p>
        </w:tc>
        <w:tc>
          <w:tcPr>
            <w:tcW w:w="4784" w:type="dxa"/>
          </w:tcPr>
          <w:p>
            <w:pPr>
              <w:pStyle w:val="17"/>
              <w:spacing w:before="122" w:line="360" w:lineRule="auto"/>
              <w:ind w:left="107" w:right="96"/>
              <w:jc w:val="both"/>
              <w:rPr>
                <w:rFonts w:hint="default"/>
                <w:sz w:val="26"/>
                <w:lang w:val="en-US"/>
              </w:rPr>
            </w:pPr>
            <w:r>
              <w:rPr>
                <w:rFonts w:hint="default"/>
                <w:sz w:val="26"/>
              </w:rPr>
              <w:t>Tìm hiểu</w:t>
            </w:r>
            <w:r>
              <w:rPr>
                <w:rFonts w:hint="default"/>
                <w:sz w:val="26"/>
                <w:lang w:val="en-US"/>
              </w:rPr>
              <w:t xml:space="preserve"> về quy chế thực tập của công ty Alta Software. Đọc và tuân thủ các quy định của công ty. </w:t>
            </w:r>
          </w:p>
          <w:p>
            <w:pPr>
              <w:pStyle w:val="17"/>
              <w:spacing w:before="122" w:line="360" w:lineRule="auto"/>
              <w:ind w:right="96" w:firstLine="260" w:firstLineChars="100"/>
              <w:jc w:val="both"/>
              <w:rPr>
                <w:rFonts w:hint="default"/>
                <w:sz w:val="26"/>
                <w:lang w:val="en-US"/>
              </w:rPr>
            </w:pPr>
            <w:r>
              <w:rPr>
                <w:rFonts w:hint="default"/>
                <w:sz w:val="26"/>
                <w:lang w:val="en-US"/>
              </w:rPr>
              <w:t>Bài tập 1: Tìm hiểu các kiến thức nền</w:t>
            </w:r>
          </w:p>
          <w:p>
            <w:pPr>
              <w:pStyle w:val="17"/>
              <w:spacing w:before="122" w:line="360" w:lineRule="auto"/>
              <w:ind w:right="96"/>
              <w:jc w:val="both"/>
              <w:rPr>
                <w:rFonts w:hint="default"/>
                <w:sz w:val="26"/>
                <w:lang w:val="en-US"/>
              </w:rPr>
            </w:pPr>
            <w:r>
              <w:rPr>
                <w:rFonts w:hint="default"/>
                <w:sz w:val="26"/>
                <w:lang w:val="en-US"/>
              </w:rPr>
              <w:t xml:space="preserve"> - Phần 1 Tìm hiểu và trình bày kiến thức về Enity relational database design: ERD diagram và các kiến thức cơ bản về ERD( cách thể hiện normalization và denormalization).</w:t>
            </w:r>
          </w:p>
          <w:p>
            <w:pPr>
              <w:pStyle w:val="17"/>
              <w:spacing w:before="122" w:line="360" w:lineRule="auto"/>
              <w:ind w:right="96"/>
              <w:jc w:val="both"/>
              <w:rPr>
                <w:rFonts w:hint="default"/>
                <w:sz w:val="26"/>
                <w:lang w:val="en-US"/>
              </w:rPr>
            </w:pPr>
            <w:r>
              <w:rPr>
                <w:rFonts w:hint="default"/>
                <w:sz w:val="26"/>
                <w:lang w:val="en-US"/>
              </w:rPr>
              <w:t xml:space="preserve"> - Phần 2 Trình bày, tìm hiểu và demo kiến thức sau Object Oriented Programming paradigm - OOP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4220" w:type="dxa"/>
          </w:tcPr>
          <w:p>
            <w:pPr>
              <w:pStyle w:val="17"/>
              <w:spacing w:before="2"/>
              <w:rPr>
                <w:sz w:val="30"/>
              </w:rPr>
            </w:pPr>
          </w:p>
          <w:p>
            <w:pPr>
              <w:pStyle w:val="17"/>
              <w:spacing w:before="1"/>
              <w:ind w:left="107"/>
              <w:rPr>
                <w:sz w:val="26"/>
              </w:rPr>
            </w:pPr>
            <w:r>
              <w:rPr>
                <w:sz w:val="26"/>
              </w:rPr>
              <w:t xml:space="preserve">Tuần </w:t>
            </w:r>
            <w:r>
              <w:rPr>
                <w:rFonts w:hint="default"/>
                <w:sz w:val="26"/>
                <w:lang w:val="en-US"/>
              </w:rPr>
              <w:t>2</w:t>
            </w:r>
            <w:r>
              <w:rPr>
                <w:sz w:val="26"/>
              </w:rPr>
              <w:t xml:space="preserve"> (0</w:t>
            </w:r>
            <w:r>
              <w:rPr>
                <w:rFonts w:hint="default"/>
                <w:sz w:val="26"/>
                <w:lang w:val="en-US"/>
              </w:rPr>
              <w:t>9</w:t>
            </w:r>
            <w:r>
              <w:rPr>
                <w:sz w:val="26"/>
              </w:rPr>
              <w:t>/0</w:t>
            </w:r>
            <w:r>
              <w:rPr>
                <w:rFonts w:hint="default"/>
                <w:sz w:val="26"/>
                <w:lang w:val="en-US"/>
              </w:rPr>
              <w:t>2</w:t>
            </w:r>
            <w:r>
              <w:rPr>
                <w:sz w:val="26"/>
              </w:rPr>
              <w:t>/</w:t>
            </w:r>
            <w:r>
              <w:rPr>
                <w:rFonts w:hint="default"/>
                <w:sz w:val="26"/>
                <w:lang w:val="en-US"/>
              </w:rPr>
              <w:t>2023</w:t>
            </w:r>
            <w:r>
              <w:rPr>
                <w:sz w:val="26"/>
              </w:rPr>
              <w:t xml:space="preserve">– </w:t>
            </w:r>
            <w:r>
              <w:rPr>
                <w:rFonts w:hint="default"/>
                <w:sz w:val="26"/>
                <w:lang w:val="en-US"/>
              </w:rPr>
              <w:t>15</w:t>
            </w:r>
            <w:r>
              <w:rPr>
                <w:sz w:val="26"/>
              </w:rPr>
              <w:t>/0</w:t>
            </w:r>
            <w:r>
              <w:rPr>
                <w:rFonts w:hint="default"/>
                <w:sz w:val="26"/>
                <w:lang w:val="en-US"/>
              </w:rPr>
              <w:t>2</w:t>
            </w:r>
            <w:r>
              <w:rPr>
                <w:sz w:val="26"/>
              </w:rPr>
              <w:t>/</w:t>
            </w:r>
            <w:r>
              <w:rPr>
                <w:rFonts w:hint="default"/>
                <w:sz w:val="26"/>
                <w:lang w:val="en-US"/>
              </w:rPr>
              <w:t>2023</w:t>
            </w:r>
            <w:r>
              <w:rPr>
                <w:sz w:val="26"/>
              </w:rPr>
              <w:t>)</w:t>
            </w:r>
          </w:p>
        </w:tc>
        <w:tc>
          <w:tcPr>
            <w:tcW w:w="4784" w:type="dxa"/>
          </w:tcPr>
          <w:p>
            <w:pPr>
              <w:pStyle w:val="17"/>
              <w:spacing w:before="122" w:line="360" w:lineRule="auto"/>
              <w:ind w:right="96"/>
              <w:jc w:val="both"/>
              <w:rPr>
                <w:rFonts w:hint="default"/>
                <w:sz w:val="26"/>
                <w:lang w:val="en-US"/>
              </w:rPr>
            </w:pPr>
            <w:r>
              <w:rPr>
                <w:rFonts w:hint="default"/>
                <w:sz w:val="26"/>
                <w:lang w:val="en-US"/>
              </w:rPr>
              <w:t xml:space="preserve"> Tiếp tục bài tập 1</w:t>
            </w:r>
          </w:p>
          <w:p>
            <w:pPr>
              <w:pStyle w:val="17"/>
              <w:spacing w:before="122" w:line="360" w:lineRule="auto"/>
              <w:ind w:right="96"/>
              <w:jc w:val="both"/>
              <w:rPr>
                <w:rFonts w:hint="default"/>
                <w:sz w:val="26"/>
                <w:lang w:val="en-US"/>
              </w:rPr>
            </w:pPr>
            <w:r>
              <w:rPr>
                <w:rFonts w:hint="default"/>
                <w:sz w:val="26"/>
                <w:lang w:val="en-US"/>
              </w:rPr>
              <w:t>- Phần 3 Tìm hiểu, demo và trình bày kiến thức về Web API và các kiến thức liên quan đến .NET Web API ( bao gồm HTTPCode, Http Response và HttpRequest, JSON data Object,…).</w:t>
            </w:r>
          </w:p>
          <w:p>
            <w:pPr>
              <w:pStyle w:val="17"/>
              <w:spacing w:before="122" w:line="360" w:lineRule="auto"/>
              <w:ind w:left="107" w:right="110"/>
              <w:rPr>
                <w:rFonts w:hint="default"/>
                <w:sz w:val="26"/>
                <w:lang w:val="en-US"/>
              </w:rPr>
            </w:pPr>
            <w:r>
              <w:rPr>
                <w:rFonts w:hint="default"/>
                <w:sz w:val="26"/>
                <w:lang w:val="en-US"/>
              </w:rPr>
              <w:t xml:space="preserve"> - Phần 4 Trình bày, tìm hiểu và demo kiến thức sau Relational Database</w:t>
            </w:r>
          </w:p>
          <w:p>
            <w:pPr>
              <w:pStyle w:val="17"/>
              <w:spacing w:before="122" w:line="360" w:lineRule="auto"/>
              <w:ind w:left="107" w:right="110"/>
              <w:rPr>
                <w:rFonts w:hint="default"/>
                <w:sz w:val="26"/>
                <w:lang w:val="en-US"/>
              </w:rPr>
            </w:pPr>
            <w:r>
              <w:rPr>
                <w:rFonts w:hint="default"/>
                <w:sz w:val="26"/>
                <w:lang w:val="en-US"/>
              </w:rPr>
              <w:t xml:space="preserve"> - Ngôn ngữ SQL và các thành phần liên quan ( store procedure, function, trigger, aggregate function, …)</w:t>
            </w:r>
          </w:p>
          <w:p>
            <w:pPr>
              <w:pStyle w:val="17"/>
              <w:spacing w:before="122" w:line="360" w:lineRule="auto"/>
              <w:ind w:left="107" w:right="110"/>
              <w:rPr>
                <w:rFonts w:hint="default"/>
                <w:sz w:val="26"/>
                <w:lang w:val="en-US"/>
              </w:rPr>
            </w:pPr>
            <w:r>
              <w:rPr>
                <w:rFonts w:hint="default"/>
                <w:sz w:val="26"/>
                <w:lang w:val="en-US"/>
              </w:rPr>
              <w:t xml:space="preserve"> - Phần 5 Trình bày, tìm hiểu và demo kiến thức sau NoSQL</w:t>
            </w:r>
          </w:p>
          <w:p>
            <w:pPr>
              <w:pStyle w:val="17"/>
              <w:spacing w:before="122" w:line="360" w:lineRule="auto"/>
              <w:ind w:left="107" w:right="110"/>
              <w:rPr>
                <w:rFonts w:hint="default"/>
                <w:sz w:val="26"/>
                <w:lang w:val="en-US"/>
              </w:rPr>
            </w:pPr>
            <w:r>
              <w:rPr>
                <w:rFonts w:hint="default"/>
                <w:sz w:val="26"/>
                <w:lang w:val="en-US"/>
              </w:rPr>
              <w:t>- Dữ liệu không cấu trúc và database sử dụng dữ liệu không cấu trúc NoSQL( MonoDB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37" w:hRule="atLeast"/>
        </w:trPr>
        <w:tc>
          <w:tcPr>
            <w:tcW w:w="4220" w:type="dxa"/>
          </w:tcPr>
          <w:p>
            <w:pPr>
              <w:pStyle w:val="17"/>
              <w:spacing w:before="2"/>
              <w:rPr>
                <w:sz w:val="30"/>
              </w:rPr>
            </w:pPr>
          </w:p>
          <w:p>
            <w:pPr>
              <w:pStyle w:val="17"/>
              <w:ind w:left="107"/>
              <w:rPr>
                <w:sz w:val="26"/>
              </w:rPr>
            </w:pPr>
            <w:r>
              <w:rPr>
                <w:sz w:val="26"/>
              </w:rPr>
              <w:t>Tuần 3 (</w:t>
            </w:r>
            <w:r>
              <w:rPr>
                <w:rFonts w:hint="default"/>
                <w:sz w:val="26"/>
                <w:lang w:val="en-US"/>
              </w:rPr>
              <w:t>16</w:t>
            </w:r>
            <w:r>
              <w:rPr>
                <w:sz w:val="26"/>
              </w:rPr>
              <w:t>/0</w:t>
            </w:r>
            <w:r>
              <w:rPr>
                <w:rFonts w:hint="default"/>
                <w:sz w:val="26"/>
                <w:lang w:val="en-US"/>
              </w:rPr>
              <w:t>2</w:t>
            </w:r>
            <w:r>
              <w:rPr>
                <w:sz w:val="26"/>
              </w:rPr>
              <w:t>/</w:t>
            </w:r>
            <w:r>
              <w:rPr>
                <w:rFonts w:hint="default"/>
                <w:sz w:val="26"/>
                <w:lang w:val="en-US"/>
              </w:rPr>
              <w:t>2023</w:t>
            </w:r>
            <w:r>
              <w:rPr>
                <w:sz w:val="26"/>
              </w:rPr>
              <w:t xml:space="preserve">– </w:t>
            </w:r>
            <w:r>
              <w:rPr>
                <w:rFonts w:hint="default"/>
                <w:sz w:val="26"/>
                <w:lang w:val="en-US"/>
              </w:rPr>
              <w:t>22</w:t>
            </w:r>
            <w:r>
              <w:rPr>
                <w:sz w:val="26"/>
              </w:rPr>
              <w:t>/0</w:t>
            </w:r>
            <w:r>
              <w:rPr>
                <w:rFonts w:hint="default"/>
                <w:sz w:val="26"/>
                <w:lang w:val="en-US"/>
              </w:rPr>
              <w:t>2</w:t>
            </w:r>
            <w:r>
              <w:rPr>
                <w:sz w:val="26"/>
              </w:rPr>
              <w:t>/</w:t>
            </w:r>
            <w:r>
              <w:rPr>
                <w:rFonts w:hint="default"/>
                <w:sz w:val="26"/>
                <w:lang w:val="en-US"/>
              </w:rPr>
              <w:t>2023</w:t>
            </w:r>
            <w:r>
              <w:rPr>
                <w:sz w:val="26"/>
              </w:rPr>
              <w:t>)</w:t>
            </w:r>
          </w:p>
        </w:tc>
        <w:tc>
          <w:tcPr>
            <w:tcW w:w="4784" w:type="dxa"/>
          </w:tcPr>
          <w:p>
            <w:pPr>
              <w:pStyle w:val="17"/>
              <w:spacing w:before="122" w:line="360" w:lineRule="auto"/>
              <w:ind w:left="107"/>
              <w:rPr>
                <w:rFonts w:hint="default"/>
                <w:sz w:val="26"/>
                <w:lang w:val="en-US"/>
              </w:rPr>
            </w:pPr>
            <w:r>
              <w:rPr>
                <w:rFonts w:hint="default"/>
                <w:sz w:val="26"/>
                <w:lang w:val="en-US"/>
              </w:rPr>
              <w:t>Bài tập 2 Web API và .NET Framework</w:t>
            </w:r>
          </w:p>
          <w:p>
            <w:pPr>
              <w:pStyle w:val="17"/>
              <w:spacing w:before="122" w:line="360" w:lineRule="auto"/>
              <w:ind w:left="107"/>
              <w:rPr>
                <w:rFonts w:hint="default"/>
                <w:sz w:val="26"/>
                <w:lang w:val="en-US"/>
              </w:rPr>
            </w:pPr>
            <w:r>
              <w:rPr>
                <w:rFonts w:hint="default"/>
                <w:sz w:val="26"/>
                <w:lang w:val="en-US"/>
              </w:rPr>
              <w:t>- Phần 1: Trình bày và demo kiến thức sau</w:t>
            </w:r>
          </w:p>
          <w:p>
            <w:pPr>
              <w:pStyle w:val="17"/>
              <w:spacing w:before="122" w:line="360" w:lineRule="auto"/>
              <w:ind w:left="107"/>
              <w:rPr>
                <w:rFonts w:hint="default"/>
                <w:sz w:val="26"/>
                <w:lang w:val="en-US"/>
              </w:rPr>
            </w:pPr>
            <w:r>
              <w:rPr>
                <w:rFonts w:hint="default"/>
                <w:sz w:val="26"/>
                <w:lang w:val="en-US"/>
              </w:rPr>
              <w:t xml:space="preserve"> . Các bạn hiểu gì về .NET Core Framework 6.0.</w:t>
            </w:r>
          </w:p>
          <w:p>
            <w:pPr>
              <w:pStyle w:val="17"/>
              <w:spacing w:before="122" w:line="360" w:lineRule="auto"/>
              <w:ind w:left="107"/>
              <w:rPr>
                <w:rFonts w:hint="default"/>
                <w:sz w:val="26"/>
                <w:lang w:val="en-US"/>
              </w:rPr>
            </w:pPr>
            <w:r>
              <w:rPr>
                <w:rFonts w:hint="default"/>
                <w:sz w:val="26"/>
                <w:lang w:val="en-US"/>
              </w:rPr>
              <w:t xml:space="preserve"> . Dotnet Core Entity Framework, DTO Object, AutoMapper .</w:t>
            </w:r>
          </w:p>
          <w:p>
            <w:pPr>
              <w:pStyle w:val="17"/>
              <w:spacing w:before="122" w:line="360" w:lineRule="auto"/>
              <w:ind w:left="107"/>
              <w:rPr>
                <w:rFonts w:hint="default"/>
                <w:sz w:val="26"/>
                <w:lang w:val="en-US"/>
              </w:rPr>
            </w:pPr>
            <w:r>
              <w:rPr>
                <w:rFonts w:hint="default"/>
                <w:sz w:val="26"/>
                <w:lang w:val="en-US"/>
              </w:rPr>
              <w:t xml:space="preserve"> . Dependency Injection, JWT Token Authentication và Authorization.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4220" w:type="dxa"/>
          </w:tcPr>
          <w:p>
            <w:pPr>
              <w:pStyle w:val="17"/>
              <w:spacing w:before="2"/>
              <w:rPr>
                <w:sz w:val="30"/>
              </w:rPr>
            </w:pPr>
          </w:p>
          <w:p>
            <w:pPr>
              <w:pStyle w:val="17"/>
              <w:ind w:left="107"/>
              <w:rPr>
                <w:sz w:val="26"/>
              </w:rPr>
            </w:pPr>
            <w:r>
              <w:rPr>
                <w:sz w:val="26"/>
              </w:rPr>
              <w:t xml:space="preserve">Tuần </w:t>
            </w:r>
            <w:r>
              <w:rPr>
                <w:rFonts w:hint="default"/>
                <w:sz w:val="26"/>
                <w:lang w:val="en-US"/>
              </w:rPr>
              <w:t>4</w:t>
            </w:r>
            <w:r>
              <w:rPr>
                <w:sz w:val="26"/>
              </w:rPr>
              <w:t xml:space="preserve"> (</w:t>
            </w:r>
            <w:r>
              <w:rPr>
                <w:rFonts w:hint="default"/>
                <w:sz w:val="26"/>
                <w:lang w:val="en-US"/>
              </w:rPr>
              <w:t>23</w:t>
            </w:r>
            <w:r>
              <w:rPr>
                <w:sz w:val="26"/>
              </w:rPr>
              <w:t>/0</w:t>
            </w:r>
            <w:r>
              <w:rPr>
                <w:rFonts w:hint="default"/>
                <w:sz w:val="26"/>
                <w:lang w:val="en-US"/>
              </w:rPr>
              <w:t>2</w:t>
            </w:r>
            <w:r>
              <w:rPr>
                <w:sz w:val="26"/>
              </w:rPr>
              <w:t>/</w:t>
            </w:r>
            <w:r>
              <w:rPr>
                <w:rFonts w:hint="default"/>
                <w:sz w:val="26"/>
                <w:lang w:val="en-US"/>
              </w:rPr>
              <w:t>2023</w:t>
            </w:r>
            <w:r>
              <w:rPr>
                <w:sz w:val="26"/>
              </w:rPr>
              <w:t xml:space="preserve">– </w:t>
            </w:r>
            <w:r>
              <w:rPr>
                <w:rFonts w:hint="default"/>
                <w:sz w:val="26"/>
                <w:lang w:val="en-US"/>
              </w:rPr>
              <w:t>01</w:t>
            </w:r>
            <w:r>
              <w:rPr>
                <w:sz w:val="26"/>
              </w:rPr>
              <w:t>/0</w:t>
            </w:r>
            <w:r>
              <w:rPr>
                <w:rFonts w:hint="default"/>
                <w:sz w:val="26"/>
                <w:lang w:val="en-US"/>
              </w:rPr>
              <w:t>3</w:t>
            </w:r>
            <w:r>
              <w:rPr>
                <w:sz w:val="26"/>
              </w:rPr>
              <w:t>/</w:t>
            </w:r>
            <w:r>
              <w:rPr>
                <w:rFonts w:hint="default"/>
                <w:sz w:val="26"/>
                <w:lang w:val="en-US"/>
              </w:rPr>
              <w:t>2023</w:t>
            </w:r>
            <w:r>
              <w:rPr>
                <w:sz w:val="26"/>
              </w:rPr>
              <w:t>)</w:t>
            </w:r>
          </w:p>
        </w:tc>
        <w:tc>
          <w:tcPr>
            <w:tcW w:w="4784" w:type="dxa"/>
          </w:tcPr>
          <w:p>
            <w:pPr>
              <w:pStyle w:val="17"/>
              <w:spacing w:before="122" w:line="360" w:lineRule="auto"/>
              <w:ind w:left="107" w:right="110"/>
              <w:rPr>
                <w:rFonts w:hint="default"/>
                <w:sz w:val="26"/>
                <w:lang w:val="en-US"/>
              </w:rPr>
            </w:pPr>
            <w:r>
              <w:rPr>
                <w:rFonts w:hint="default"/>
                <w:sz w:val="26"/>
                <w:lang w:val="en-US"/>
              </w:rPr>
              <w:t xml:space="preserve">Tiếp tục bài tập 2 </w:t>
            </w:r>
          </w:p>
          <w:p>
            <w:pPr>
              <w:pStyle w:val="17"/>
              <w:spacing w:before="122" w:line="360" w:lineRule="auto"/>
              <w:ind w:left="107" w:right="110"/>
              <w:rPr>
                <w:rFonts w:hint="default"/>
                <w:sz w:val="26"/>
                <w:lang w:val="en-US"/>
              </w:rPr>
            </w:pPr>
            <w:r>
              <w:rPr>
                <w:rFonts w:hint="default"/>
                <w:sz w:val="26"/>
                <w:lang w:val="en-US"/>
              </w:rPr>
              <w:t xml:space="preserve">- Phần 2 Phân tích chức năng, vẽ ERD diagram và các mối quan hệ và thiết kế database của dự án bên dưỡi </w:t>
            </w:r>
          </w:p>
          <w:p>
            <w:pPr>
              <w:pStyle w:val="17"/>
              <w:spacing w:before="122" w:line="360" w:lineRule="auto"/>
              <w:ind w:left="107" w:right="110"/>
              <w:rPr>
                <w:rFonts w:hint="default"/>
                <w:sz w:val="26"/>
                <w:lang w:val="en-US"/>
              </w:rPr>
            </w:pPr>
            <w:r>
              <w:rPr>
                <w:rFonts w:hint="default"/>
                <w:sz w:val="26"/>
                <w:lang w:val="en-US"/>
              </w:rPr>
              <w:t>https://www.figma.com/file/vEy7hQJW7B03PXHNHF2m10/Reactjs---VSTT-Application?nodeid=139%3A2052</w:t>
            </w:r>
          </w:p>
          <w:p>
            <w:pPr>
              <w:pStyle w:val="17"/>
              <w:spacing w:before="122" w:line="360" w:lineRule="auto"/>
              <w:ind w:left="107" w:right="110"/>
              <w:rPr>
                <w:rFonts w:hint="default"/>
                <w:sz w:val="26"/>
                <w:lang w:val="en-US"/>
              </w:rPr>
            </w:pPr>
          </w:p>
          <w:p>
            <w:pPr>
              <w:pStyle w:val="17"/>
              <w:spacing w:before="122" w:line="360" w:lineRule="auto"/>
              <w:ind w:right="110"/>
              <w:rPr>
                <w:rFonts w:hint="default"/>
                <w:sz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4220" w:type="dxa"/>
          </w:tcPr>
          <w:p>
            <w:pPr>
              <w:pStyle w:val="17"/>
              <w:rPr>
                <w:sz w:val="28"/>
              </w:rPr>
            </w:pPr>
          </w:p>
          <w:p>
            <w:pPr>
              <w:pStyle w:val="17"/>
              <w:spacing w:before="1"/>
              <w:rPr>
                <w:sz w:val="41"/>
              </w:rPr>
            </w:pPr>
          </w:p>
          <w:p>
            <w:pPr>
              <w:pStyle w:val="17"/>
              <w:ind w:left="107"/>
              <w:rPr>
                <w:sz w:val="26"/>
              </w:rPr>
            </w:pPr>
            <w:r>
              <w:rPr>
                <w:sz w:val="26"/>
              </w:rPr>
              <w:t xml:space="preserve">Tuần </w:t>
            </w:r>
            <w:r>
              <w:rPr>
                <w:rFonts w:hint="default"/>
                <w:sz w:val="26"/>
                <w:lang w:val="en-US"/>
              </w:rPr>
              <w:t>5</w:t>
            </w:r>
            <w:r>
              <w:rPr>
                <w:sz w:val="26"/>
              </w:rPr>
              <w:t xml:space="preserve"> (</w:t>
            </w:r>
            <w:r>
              <w:rPr>
                <w:rFonts w:hint="default"/>
                <w:sz w:val="26"/>
                <w:lang w:val="en-US"/>
              </w:rPr>
              <w:t>02</w:t>
            </w:r>
            <w:r>
              <w:rPr>
                <w:sz w:val="26"/>
              </w:rPr>
              <w:t>/0</w:t>
            </w:r>
            <w:r>
              <w:rPr>
                <w:rFonts w:hint="default"/>
                <w:sz w:val="26"/>
                <w:lang w:val="en-US"/>
              </w:rPr>
              <w:t>3</w:t>
            </w:r>
            <w:r>
              <w:rPr>
                <w:sz w:val="26"/>
              </w:rPr>
              <w:t>/</w:t>
            </w:r>
            <w:r>
              <w:rPr>
                <w:rFonts w:hint="default"/>
                <w:sz w:val="26"/>
                <w:lang w:val="en-US"/>
              </w:rPr>
              <w:t>2023</w:t>
            </w:r>
            <w:r>
              <w:rPr>
                <w:sz w:val="26"/>
              </w:rPr>
              <w:t xml:space="preserve">– </w:t>
            </w:r>
            <w:r>
              <w:rPr>
                <w:rFonts w:hint="default"/>
                <w:sz w:val="26"/>
                <w:lang w:val="en-US"/>
              </w:rPr>
              <w:t>08</w:t>
            </w:r>
            <w:r>
              <w:rPr>
                <w:sz w:val="26"/>
              </w:rPr>
              <w:t>/0</w:t>
            </w:r>
            <w:r>
              <w:rPr>
                <w:rFonts w:hint="default"/>
                <w:sz w:val="26"/>
                <w:lang w:val="en-US"/>
              </w:rPr>
              <w:t>3</w:t>
            </w:r>
            <w:r>
              <w:rPr>
                <w:sz w:val="26"/>
              </w:rPr>
              <w:t>/</w:t>
            </w:r>
            <w:r>
              <w:rPr>
                <w:rFonts w:hint="default"/>
                <w:sz w:val="26"/>
                <w:lang w:val="en-US"/>
              </w:rPr>
              <w:t>2023</w:t>
            </w:r>
            <w:r>
              <w:rPr>
                <w:sz w:val="26"/>
              </w:rPr>
              <w:t>)</w:t>
            </w:r>
          </w:p>
        </w:tc>
        <w:tc>
          <w:tcPr>
            <w:tcW w:w="4784" w:type="dxa"/>
          </w:tcPr>
          <w:p>
            <w:pPr>
              <w:pStyle w:val="17"/>
              <w:spacing w:before="122" w:line="360" w:lineRule="auto"/>
              <w:ind w:left="107" w:right="98"/>
              <w:jc w:val="both"/>
              <w:rPr>
                <w:rFonts w:hint="default"/>
                <w:sz w:val="26"/>
                <w:lang w:val="en-US"/>
              </w:rPr>
            </w:pPr>
            <w:r>
              <w:rPr>
                <w:rFonts w:hint="default"/>
                <w:sz w:val="26"/>
                <w:lang w:val="en-US"/>
              </w:rPr>
              <w:t>Bài tập 3 Tham gia vào dự án LMS Library. Dự án có 3 phân quyền:</w:t>
            </w:r>
          </w:p>
          <w:p>
            <w:pPr>
              <w:pStyle w:val="17"/>
              <w:numPr>
                <w:ilvl w:val="0"/>
                <w:numId w:val="8"/>
              </w:numPr>
              <w:spacing w:before="122" w:line="360" w:lineRule="auto"/>
              <w:ind w:left="420" w:leftChars="0" w:right="98" w:hanging="420" w:firstLineChars="0"/>
              <w:jc w:val="both"/>
              <w:rPr>
                <w:rFonts w:hint="default"/>
                <w:sz w:val="26"/>
                <w:lang w:val="en-US"/>
              </w:rPr>
            </w:pPr>
            <w:r>
              <w:rPr>
                <w:rFonts w:hint="default"/>
                <w:sz w:val="26"/>
                <w:lang w:val="en-US"/>
              </w:rPr>
              <w:t>Teacher</w:t>
            </w:r>
          </w:p>
          <w:p>
            <w:pPr>
              <w:pStyle w:val="17"/>
              <w:numPr>
                <w:ilvl w:val="0"/>
                <w:numId w:val="8"/>
              </w:numPr>
              <w:spacing w:before="122" w:line="360" w:lineRule="auto"/>
              <w:ind w:left="420" w:leftChars="0" w:right="98" w:hanging="420" w:firstLineChars="0"/>
              <w:jc w:val="both"/>
              <w:rPr>
                <w:rFonts w:hint="default"/>
                <w:sz w:val="26"/>
                <w:lang w:val="en-US"/>
              </w:rPr>
            </w:pPr>
            <w:r>
              <w:rPr>
                <w:rFonts w:hint="default"/>
                <w:sz w:val="26"/>
                <w:lang w:val="en-US"/>
              </w:rPr>
              <w:t>Student</w:t>
            </w:r>
          </w:p>
          <w:p>
            <w:pPr>
              <w:pStyle w:val="17"/>
              <w:numPr>
                <w:ilvl w:val="0"/>
                <w:numId w:val="8"/>
              </w:numPr>
              <w:spacing w:before="122" w:line="360" w:lineRule="auto"/>
              <w:ind w:left="420" w:leftChars="0" w:right="98" w:hanging="420" w:firstLineChars="0"/>
              <w:jc w:val="both"/>
              <w:rPr>
                <w:rFonts w:hint="default"/>
                <w:sz w:val="26"/>
                <w:lang w:val="en-US"/>
              </w:rPr>
            </w:pPr>
            <w:r>
              <w:rPr>
                <w:rFonts w:hint="default"/>
                <w:sz w:val="26"/>
                <w:lang w:val="en-US"/>
              </w:rPr>
              <w:t>Leader</w:t>
            </w:r>
          </w:p>
          <w:p>
            <w:pPr>
              <w:pStyle w:val="17"/>
              <w:spacing w:before="122" w:line="360" w:lineRule="auto"/>
              <w:ind w:left="107" w:right="98"/>
              <w:jc w:val="both"/>
              <w:rPr>
                <w:rFonts w:hint="default"/>
                <w:sz w:val="26"/>
                <w:lang w:val="en-US"/>
              </w:rPr>
            </w:pPr>
            <w:r>
              <w:rPr>
                <w:rFonts w:hint="default"/>
                <w:sz w:val="26"/>
                <w:lang w:val="en-US"/>
              </w:rPr>
              <w:t xml:space="preserve"> Đọc kỹ SRS để biết yêu cầu code back-end làm API cho dự án.</w:t>
            </w:r>
          </w:p>
          <w:p>
            <w:pPr>
              <w:pStyle w:val="17"/>
              <w:spacing w:before="122" w:line="360" w:lineRule="auto"/>
              <w:ind w:left="107" w:right="98"/>
              <w:jc w:val="both"/>
              <w:rPr>
                <w:rFonts w:hint="default"/>
                <w:sz w:val="26"/>
                <w:lang w:val="en-US"/>
              </w:rPr>
            </w:pPr>
            <w:r>
              <w:rPr>
                <w:rFonts w:hint="default"/>
                <w:sz w:val="26"/>
                <w:lang w:val="en-US"/>
              </w:rPr>
              <w:t xml:space="preserve"> Phân tích chức năng từng phân quyền, thiết kế cơ sở dử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4220" w:type="dxa"/>
          </w:tcPr>
          <w:p>
            <w:pPr>
              <w:pStyle w:val="17"/>
              <w:rPr>
                <w:sz w:val="30"/>
              </w:rPr>
            </w:pPr>
          </w:p>
          <w:p>
            <w:pPr>
              <w:pStyle w:val="17"/>
              <w:ind w:left="107"/>
              <w:rPr>
                <w:sz w:val="26"/>
              </w:rPr>
            </w:pPr>
            <w:r>
              <w:rPr>
                <w:sz w:val="26"/>
              </w:rPr>
              <w:t xml:space="preserve">Tuần </w:t>
            </w:r>
            <w:r>
              <w:rPr>
                <w:rFonts w:hint="default"/>
                <w:sz w:val="26"/>
                <w:lang w:val="en-US"/>
              </w:rPr>
              <w:t>6</w:t>
            </w:r>
            <w:r>
              <w:rPr>
                <w:sz w:val="26"/>
              </w:rPr>
              <w:t xml:space="preserve"> (</w:t>
            </w:r>
            <w:r>
              <w:rPr>
                <w:rFonts w:hint="default"/>
                <w:sz w:val="26"/>
                <w:lang w:val="en-US"/>
              </w:rPr>
              <w:t>0</w:t>
            </w:r>
            <w:r>
              <w:rPr>
                <w:sz w:val="26"/>
              </w:rPr>
              <w:t>9/0</w:t>
            </w:r>
            <w:r>
              <w:rPr>
                <w:rFonts w:hint="default"/>
                <w:sz w:val="26"/>
                <w:lang w:val="en-US"/>
              </w:rPr>
              <w:t>3</w:t>
            </w:r>
            <w:r>
              <w:rPr>
                <w:sz w:val="26"/>
              </w:rPr>
              <w:t>/</w:t>
            </w:r>
            <w:r>
              <w:rPr>
                <w:rFonts w:hint="default"/>
                <w:sz w:val="26"/>
                <w:lang w:val="en-US"/>
              </w:rPr>
              <w:t>2023</w:t>
            </w:r>
            <w:r>
              <w:rPr>
                <w:sz w:val="26"/>
              </w:rPr>
              <w:t xml:space="preserve">– </w:t>
            </w:r>
            <w:r>
              <w:rPr>
                <w:rFonts w:hint="default"/>
                <w:sz w:val="26"/>
                <w:lang w:val="en-US"/>
              </w:rPr>
              <w:t>15</w:t>
            </w:r>
            <w:r>
              <w:rPr>
                <w:sz w:val="26"/>
              </w:rPr>
              <w:t>/0</w:t>
            </w:r>
            <w:r>
              <w:rPr>
                <w:rFonts w:hint="default"/>
                <w:sz w:val="26"/>
                <w:lang w:val="en-US"/>
              </w:rPr>
              <w:t>3</w:t>
            </w:r>
            <w:r>
              <w:rPr>
                <w:sz w:val="26"/>
              </w:rPr>
              <w:t>/</w:t>
            </w:r>
            <w:r>
              <w:rPr>
                <w:rFonts w:hint="default"/>
                <w:sz w:val="26"/>
                <w:lang w:val="en-US"/>
              </w:rPr>
              <w:t>2023</w:t>
            </w:r>
            <w:r>
              <w:rPr>
                <w:sz w:val="26"/>
              </w:rPr>
              <w:t>)</w:t>
            </w:r>
          </w:p>
        </w:tc>
        <w:tc>
          <w:tcPr>
            <w:tcW w:w="4784" w:type="dxa"/>
          </w:tcPr>
          <w:p>
            <w:pPr>
              <w:pStyle w:val="17"/>
              <w:spacing w:before="122" w:line="360" w:lineRule="auto"/>
              <w:ind w:right="95" w:firstLine="130" w:firstLineChars="50"/>
              <w:jc w:val="both"/>
              <w:rPr>
                <w:rFonts w:hint="default"/>
                <w:sz w:val="26"/>
                <w:lang w:val="en-US"/>
              </w:rPr>
            </w:pPr>
            <w:r>
              <w:rPr>
                <w:sz w:val="26"/>
                <w:u w:val="none"/>
              </w:rPr>
              <w:t xml:space="preserve">Tiếp tục code </w:t>
            </w:r>
            <w:r>
              <w:rPr>
                <w:rFonts w:hint="default"/>
                <w:sz w:val="26"/>
                <w:u w:val="none"/>
                <w:lang w:val="en-US"/>
              </w:rPr>
              <w:t>hoàn thành dự án phân quyền Teacher.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4220" w:type="dxa"/>
          </w:tcPr>
          <w:p>
            <w:pPr>
              <w:pStyle w:val="17"/>
              <w:rPr>
                <w:sz w:val="30"/>
              </w:rPr>
            </w:pPr>
          </w:p>
          <w:p>
            <w:pPr>
              <w:pStyle w:val="17"/>
              <w:ind w:left="107"/>
              <w:rPr>
                <w:sz w:val="26"/>
              </w:rPr>
            </w:pPr>
            <w:r>
              <w:rPr>
                <w:sz w:val="26"/>
              </w:rPr>
              <w:t xml:space="preserve">Tuần </w:t>
            </w:r>
            <w:r>
              <w:rPr>
                <w:rFonts w:hint="default"/>
                <w:sz w:val="26"/>
                <w:lang w:val="en-US"/>
              </w:rPr>
              <w:t>7</w:t>
            </w:r>
            <w:r>
              <w:rPr>
                <w:sz w:val="26"/>
              </w:rPr>
              <w:t xml:space="preserve"> (</w:t>
            </w:r>
            <w:r>
              <w:rPr>
                <w:rFonts w:hint="default"/>
                <w:sz w:val="26"/>
                <w:lang w:val="en-US"/>
              </w:rPr>
              <w:t>16</w:t>
            </w:r>
            <w:r>
              <w:rPr>
                <w:sz w:val="26"/>
              </w:rPr>
              <w:t>/0</w:t>
            </w:r>
            <w:r>
              <w:rPr>
                <w:rFonts w:hint="default"/>
                <w:sz w:val="26"/>
                <w:lang w:val="en-US"/>
              </w:rPr>
              <w:t>3</w:t>
            </w:r>
            <w:r>
              <w:rPr>
                <w:sz w:val="26"/>
              </w:rPr>
              <w:t>/</w:t>
            </w:r>
            <w:r>
              <w:rPr>
                <w:rFonts w:hint="default"/>
                <w:sz w:val="26"/>
                <w:lang w:val="en-US"/>
              </w:rPr>
              <w:t>2023</w:t>
            </w:r>
            <w:r>
              <w:rPr>
                <w:sz w:val="26"/>
              </w:rPr>
              <w:t xml:space="preserve">– </w:t>
            </w:r>
            <w:r>
              <w:rPr>
                <w:rFonts w:hint="default"/>
                <w:sz w:val="26"/>
                <w:lang w:val="en-US"/>
              </w:rPr>
              <w:t>22</w:t>
            </w:r>
            <w:r>
              <w:rPr>
                <w:sz w:val="26"/>
              </w:rPr>
              <w:t>/0</w:t>
            </w:r>
            <w:r>
              <w:rPr>
                <w:rFonts w:hint="default"/>
                <w:sz w:val="26"/>
                <w:lang w:val="en-US"/>
              </w:rPr>
              <w:t>3</w:t>
            </w:r>
            <w:r>
              <w:rPr>
                <w:sz w:val="26"/>
              </w:rPr>
              <w:t>/</w:t>
            </w:r>
            <w:r>
              <w:rPr>
                <w:rFonts w:hint="default"/>
                <w:sz w:val="26"/>
                <w:lang w:val="en-US"/>
              </w:rPr>
              <w:t>2023</w:t>
            </w:r>
            <w:r>
              <w:rPr>
                <w:sz w:val="26"/>
              </w:rPr>
              <w:t>)</w:t>
            </w:r>
          </w:p>
        </w:tc>
        <w:tc>
          <w:tcPr>
            <w:tcW w:w="4784" w:type="dxa"/>
          </w:tcPr>
          <w:p>
            <w:pPr>
              <w:pStyle w:val="17"/>
              <w:spacing w:before="122" w:line="360" w:lineRule="auto"/>
              <w:ind w:left="107"/>
              <w:rPr>
                <w:sz w:val="26"/>
              </w:rPr>
            </w:pPr>
            <w:r>
              <w:rPr>
                <w:sz w:val="26"/>
              </w:rPr>
              <w:t xml:space="preserve">Tiếp tục code </w:t>
            </w:r>
            <w:r>
              <w:rPr>
                <w:rFonts w:hint="default"/>
                <w:sz w:val="26"/>
                <w:lang w:val="en-US"/>
              </w:rPr>
              <w:t>hoàn thành dự án phân quyền Student.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4" w:hRule="atLeast"/>
        </w:trPr>
        <w:tc>
          <w:tcPr>
            <w:tcW w:w="4220" w:type="dxa"/>
          </w:tcPr>
          <w:p>
            <w:pPr>
              <w:pStyle w:val="17"/>
              <w:rPr>
                <w:sz w:val="28"/>
              </w:rPr>
            </w:pPr>
          </w:p>
          <w:p>
            <w:pPr>
              <w:pStyle w:val="17"/>
              <w:spacing w:before="248"/>
              <w:ind w:left="107"/>
              <w:rPr>
                <w:sz w:val="26"/>
              </w:rPr>
            </w:pPr>
            <w:r>
              <w:rPr>
                <w:sz w:val="26"/>
              </w:rPr>
              <w:t xml:space="preserve">Tuần </w:t>
            </w:r>
            <w:r>
              <w:rPr>
                <w:rFonts w:hint="default"/>
                <w:sz w:val="26"/>
                <w:lang w:val="en-US"/>
              </w:rPr>
              <w:t>8</w:t>
            </w:r>
            <w:r>
              <w:rPr>
                <w:sz w:val="26"/>
              </w:rPr>
              <w:t>(</w:t>
            </w:r>
            <w:r>
              <w:rPr>
                <w:rFonts w:hint="default"/>
                <w:sz w:val="26"/>
                <w:lang w:val="en-US"/>
              </w:rPr>
              <w:t>23</w:t>
            </w:r>
            <w:r>
              <w:rPr>
                <w:sz w:val="26"/>
              </w:rPr>
              <w:t>/0</w:t>
            </w:r>
            <w:r>
              <w:rPr>
                <w:rFonts w:hint="default"/>
                <w:sz w:val="26"/>
                <w:lang w:val="en-US"/>
              </w:rPr>
              <w:t>3</w:t>
            </w:r>
            <w:r>
              <w:rPr>
                <w:sz w:val="26"/>
              </w:rPr>
              <w:t>/</w:t>
            </w:r>
            <w:r>
              <w:rPr>
                <w:rFonts w:hint="default"/>
                <w:sz w:val="26"/>
                <w:lang w:val="en-US"/>
              </w:rPr>
              <w:t>2023</w:t>
            </w:r>
            <w:r>
              <w:rPr>
                <w:sz w:val="26"/>
              </w:rPr>
              <w:t xml:space="preserve">- </w:t>
            </w:r>
            <w:r>
              <w:rPr>
                <w:rFonts w:hint="default"/>
                <w:sz w:val="26"/>
                <w:lang w:val="en-US"/>
              </w:rPr>
              <w:t>25</w:t>
            </w:r>
            <w:r>
              <w:rPr>
                <w:sz w:val="26"/>
              </w:rPr>
              <w:t>/0</w:t>
            </w:r>
            <w:r>
              <w:rPr>
                <w:rFonts w:hint="default"/>
                <w:sz w:val="26"/>
                <w:lang w:val="en-US"/>
              </w:rPr>
              <w:t>3</w:t>
            </w:r>
            <w:r>
              <w:rPr>
                <w:sz w:val="26"/>
              </w:rPr>
              <w:t>/</w:t>
            </w:r>
            <w:r>
              <w:rPr>
                <w:rFonts w:hint="default"/>
                <w:sz w:val="26"/>
                <w:lang w:val="en-US"/>
              </w:rPr>
              <w:t>2023</w:t>
            </w:r>
            <w:r>
              <w:rPr>
                <w:sz w:val="26"/>
              </w:rPr>
              <w:t>)</w:t>
            </w:r>
          </w:p>
        </w:tc>
        <w:tc>
          <w:tcPr>
            <w:tcW w:w="4784" w:type="dxa"/>
          </w:tcPr>
          <w:p>
            <w:pPr>
              <w:pStyle w:val="17"/>
              <w:spacing w:before="122" w:line="360" w:lineRule="auto"/>
              <w:ind w:left="107" w:right="96"/>
              <w:jc w:val="both"/>
              <w:rPr>
                <w:sz w:val="26"/>
              </w:rPr>
            </w:pPr>
            <w:r>
              <w:rPr>
                <w:sz w:val="26"/>
              </w:rPr>
              <w:t xml:space="preserve">Tiếp tục code </w:t>
            </w:r>
            <w:r>
              <w:rPr>
                <w:rFonts w:hint="default"/>
                <w:sz w:val="26"/>
                <w:lang w:val="en-US"/>
              </w:rPr>
              <w:t>hoàn thành dự án phân quyền dự án Leader.</w:t>
            </w:r>
          </w:p>
        </w:tc>
      </w:tr>
    </w:tbl>
    <w:p>
      <w:pPr>
        <w:spacing w:after="0" w:line="360" w:lineRule="auto"/>
        <w:ind w:firstLine="1980" w:firstLineChars="900"/>
        <w:jc w:val="both"/>
        <w:rPr>
          <w:sz w:val="26"/>
        </w:rPr>
        <w:sectPr>
          <w:headerReference r:id="rId13" w:type="default"/>
          <w:pgSz w:w="11910" w:h="16840"/>
          <w:pgMar w:top="1200" w:right="900" w:bottom="1240" w:left="1680" w:header="734" w:footer="1048" w:gutter="0"/>
          <w:cols w:space="720" w:num="1"/>
        </w:sectPr>
      </w:pPr>
      <w:r>
        <w:t>Bảng 2: Các mốc thời gian và nội dung</w:t>
      </w:r>
      <w:r>
        <w:rPr>
          <w:spacing w:val="-7"/>
        </w:rPr>
        <w:t xml:space="preserve"> </w:t>
      </w:r>
      <w:r>
        <w:t>công</w:t>
      </w:r>
      <w:r>
        <w:rPr>
          <w:spacing w:val="-1"/>
        </w:rPr>
        <w:t xml:space="preserve"> </w:t>
      </w:r>
      <w:r>
        <w:t>việc</w:t>
      </w:r>
    </w:p>
    <w:p>
      <w:pPr>
        <w:pStyle w:val="7"/>
        <w:spacing w:before="2"/>
        <w:rPr>
          <w:sz w:val="19"/>
        </w:rPr>
      </w:pPr>
    </w:p>
    <w:p>
      <w:pPr>
        <w:pStyle w:val="4"/>
        <w:numPr>
          <w:ilvl w:val="1"/>
          <w:numId w:val="6"/>
        </w:numPr>
        <w:tabs>
          <w:tab w:val="left" w:pos="1064"/>
        </w:tabs>
        <w:spacing w:before="88" w:after="0" w:line="240" w:lineRule="auto"/>
        <w:ind w:left="1063" w:right="0" w:hanging="399"/>
        <w:jc w:val="left"/>
      </w:pPr>
      <w:bookmarkStart w:id="14" w:name="_bookmark13"/>
      <w:bookmarkEnd w:id="14"/>
      <w:bookmarkStart w:id="15" w:name="_bookmark13"/>
      <w:bookmarkEnd w:id="15"/>
      <w:r>
        <w:t>Quá trình thực</w:t>
      </w:r>
      <w:r>
        <w:rPr>
          <w:spacing w:val="-4"/>
        </w:rPr>
        <w:t xml:space="preserve"> </w:t>
      </w:r>
      <w:r>
        <w:t>hiện</w:t>
      </w:r>
    </w:p>
    <w:p>
      <w:pPr>
        <w:pStyle w:val="7"/>
        <w:spacing w:before="5"/>
        <w:rPr>
          <w:b/>
          <w:sz w:val="23"/>
        </w:rPr>
      </w:pPr>
    </w:p>
    <w:p>
      <w:pPr>
        <w:pStyle w:val="7"/>
        <w:ind w:left="1759" w:right="1688"/>
        <w:jc w:val="center"/>
      </w:pPr>
      <w:bookmarkStart w:id="16" w:name="_bookmark14"/>
      <w:bookmarkEnd w:id="16"/>
      <w:r>
        <w:t>Bảng 2. 2: Tiến độ và quá trình thực hiện</w:t>
      </w:r>
    </w:p>
    <w:p>
      <w:pPr>
        <w:pStyle w:val="7"/>
        <w:spacing w:before="4"/>
        <w:rPr>
          <w:sz w:val="23"/>
        </w:rPr>
      </w:pPr>
    </w:p>
    <w:tbl>
      <w:tblPr>
        <w:tblStyle w:val="6"/>
        <w:tblW w:w="0" w:type="auto"/>
        <w:tblInd w:w="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5"/>
        <w:gridCol w:w="1529"/>
        <w:gridCol w:w="3566"/>
        <w:gridCol w:w="953"/>
        <w:gridCol w:w="18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1135" w:type="dxa"/>
          </w:tcPr>
          <w:p>
            <w:pPr>
              <w:pStyle w:val="17"/>
              <w:rPr>
                <w:sz w:val="28"/>
              </w:rPr>
            </w:pPr>
          </w:p>
          <w:p>
            <w:pPr>
              <w:pStyle w:val="17"/>
              <w:spacing w:before="248"/>
              <w:ind w:left="114" w:right="107"/>
              <w:jc w:val="center"/>
              <w:rPr>
                <w:b/>
                <w:sz w:val="26"/>
              </w:rPr>
            </w:pPr>
            <w:r>
              <w:rPr>
                <w:b/>
                <w:sz w:val="26"/>
              </w:rPr>
              <w:t>Tuần</w:t>
            </w:r>
          </w:p>
        </w:tc>
        <w:tc>
          <w:tcPr>
            <w:tcW w:w="1529" w:type="dxa"/>
          </w:tcPr>
          <w:p>
            <w:pPr>
              <w:pStyle w:val="17"/>
              <w:rPr>
                <w:sz w:val="28"/>
              </w:rPr>
            </w:pPr>
          </w:p>
          <w:p>
            <w:pPr>
              <w:pStyle w:val="17"/>
              <w:spacing w:before="248"/>
              <w:ind w:left="148" w:right="144"/>
              <w:jc w:val="center"/>
              <w:rPr>
                <w:b/>
                <w:sz w:val="26"/>
              </w:rPr>
            </w:pPr>
            <w:r>
              <w:rPr>
                <w:b/>
                <w:sz w:val="26"/>
              </w:rPr>
              <w:t>Thời gian</w:t>
            </w:r>
          </w:p>
        </w:tc>
        <w:tc>
          <w:tcPr>
            <w:tcW w:w="3566" w:type="dxa"/>
          </w:tcPr>
          <w:p>
            <w:pPr>
              <w:pStyle w:val="17"/>
              <w:rPr>
                <w:sz w:val="28"/>
              </w:rPr>
            </w:pPr>
          </w:p>
          <w:p>
            <w:pPr>
              <w:pStyle w:val="17"/>
              <w:spacing w:before="248"/>
              <w:ind w:left="811"/>
              <w:rPr>
                <w:b/>
                <w:sz w:val="26"/>
              </w:rPr>
            </w:pPr>
            <w:r>
              <w:rPr>
                <w:b/>
                <w:sz w:val="26"/>
              </w:rPr>
              <w:t>Kỹ thuật thi công</w:t>
            </w:r>
          </w:p>
        </w:tc>
        <w:tc>
          <w:tcPr>
            <w:tcW w:w="953" w:type="dxa"/>
          </w:tcPr>
          <w:p>
            <w:pPr>
              <w:pStyle w:val="17"/>
              <w:spacing w:before="122" w:line="360" w:lineRule="auto"/>
              <w:ind w:left="157" w:right="143" w:firstLine="67"/>
              <w:jc w:val="both"/>
              <w:rPr>
                <w:b/>
                <w:sz w:val="26"/>
              </w:rPr>
            </w:pPr>
            <w:r>
              <w:rPr>
                <w:b/>
                <w:sz w:val="26"/>
              </w:rPr>
              <w:t xml:space="preserve">Tiến độ </w:t>
            </w:r>
            <w:r>
              <w:rPr>
                <w:b/>
                <w:spacing w:val="-6"/>
                <w:sz w:val="26"/>
              </w:rPr>
              <w:t xml:space="preserve">thi </w:t>
            </w:r>
            <w:r>
              <w:rPr>
                <w:b/>
                <w:sz w:val="26"/>
              </w:rPr>
              <w:t>công</w:t>
            </w:r>
          </w:p>
        </w:tc>
        <w:tc>
          <w:tcPr>
            <w:tcW w:w="1819" w:type="dxa"/>
          </w:tcPr>
          <w:p>
            <w:pPr>
              <w:pStyle w:val="17"/>
              <w:rPr>
                <w:sz w:val="28"/>
              </w:rPr>
            </w:pPr>
          </w:p>
          <w:p>
            <w:pPr>
              <w:pStyle w:val="17"/>
              <w:spacing w:before="248"/>
              <w:ind w:left="467"/>
              <w:rPr>
                <w:b/>
                <w:sz w:val="26"/>
              </w:rPr>
            </w:pPr>
            <w:r>
              <w:rPr>
                <w:b/>
                <w:sz w:val="26"/>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1" w:hRule="atLeast"/>
        </w:trPr>
        <w:tc>
          <w:tcPr>
            <w:tcW w:w="1135" w:type="dxa"/>
            <w:vMerge w:val="restart"/>
          </w:tcPr>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spacing w:before="6"/>
              <w:rPr>
                <w:sz w:val="37"/>
              </w:rPr>
            </w:pPr>
          </w:p>
          <w:p>
            <w:pPr>
              <w:pStyle w:val="17"/>
              <w:spacing w:before="1"/>
              <w:ind w:left="136"/>
              <w:rPr>
                <w:sz w:val="26"/>
              </w:rPr>
            </w:pPr>
            <w:r>
              <w:rPr>
                <w:sz w:val="26"/>
              </w:rPr>
              <w:t xml:space="preserve">Tuần </w:t>
            </w:r>
            <w:r>
              <w:rPr>
                <w:rFonts w:hint="default"/>
                <w:sz w:val="26"/>
                <w:lang w:val="en-US"/>
              </w:rPr>
              <w:t>1</w:t>
            </w:r>
          </w:p>
        </w:tc>
        <w:tc>
          <w:tcPr>
            <w:tcW w:w="1529" w:type="dxa"/>
          </w:tcPr>
          <w:p>
            <w:pPr>
              <w:pStyle w:val="17"/>
              <w:rPr>
                <w:sz w:val="28"/>
              </w:rPr>
            </w:pPr>
          </w:p>
          <w:p>
            <w:pPr>
              <w:pStyle w:val="17"/>
              <w:rPr>
                <w:sz w:val="28"/>
              </w:rPr>
            </w:pPr>
          </w:p>
          <w:p>
            <w:pPr>
              <w:pStyle w:val="17"/>
              <w:spacing w:before="5"/>
              <w:rPr>
                <w:sz w:val="32"/>
              </w:rPr>
            </w:pPr>
          </w:p>
          <w:p>
            <w:pPr>
              <w:pStyle w:val="17"/>
              <w:ind w:left="148" w:right="144"/>
              <w:jc w:val="center"/>
              <w:rPr>
                <w:sz w:val="26"/>
              </w:rPr>
            </w:pPr>
            <w:r>
              <w:rPr>
                <w:sz w:val="26"/>
              </w:rPr>
              <w:t>0</w:t>
            </w:r>
            <w:r>
              <w:rPr>
                <w:rFonts w:hint="default"/>
                <w:sz w:val="26"/>
                <w:lang w:val="en-US"/>
              </w:rPr>
              <w:t>2</w:t>
            </w:r>
            <w:r>
              <w:rPr>
                <w:sz w:val="26"/>
              </w:rPr>
              <w:t>/0</w:t>
            </w:r>
            <w:r>
              <w:rPr>
                <w:rFonts w:hint="default"/>
                <w:sz w:val="26"/>
                <w:lang w:val="en-US"/>
              </w:rPr>
              <w:t>2</w:t>
            </w:r>
            <w:r>
              <w:rPr>
                <w:sz w:val="26"/>
              </w:rPr>
              <w:t>/202</w:t>
            </w:r>
            <w:r>
              <w:rPr>
                <w:rFonts w:hint="default"/>
                <w:sz w:val="26"/>
                <w:lang w:val="en-US"/>
              </w:rPr>
              <w:t>3</w:t>
            </w:r>
          </w:p>
        </w:tc>
        <w:tc>
          <w:tcPr>
            <w:tcW w:w="3566" w:type="dxa"/>
          </w:tcPr>
          <w:p>
            <w:pPr>
              <w:pStyle w:val="17"/>
              <w:spacing w:before="122" w:line="360" w:lineRule="auto"/>
              <w:ind w:left="108" w:right="95"/>
              <w:jc w:val="both"/>
              <w:rPr>
                <w:rFonts w:hint="default"/>
                <w:sz w:val="26"/>
                <w:lang w:val="en-US"/>
              </w:rPr>
            </w:pPr>
            <w:r>
              <w:rPr>
                <w:rFonts w:hint="default"/>
                <w:sz w:val="26"/>
                <w:lang w:val="en-US"/>
              </w:rPr>
              <w:t>Tìm hiểu về các thành phần cơ bản của mô hình ERD( thuộc tính , tập thực thể, các mối quan hệ (1-n, 1-1, n-n), khóa chính, khóa ngoại, lược đồ E-R).</w:t>
            </w:r>
          </w:p>
          <w:p>
            <w:pPr>
              <w:pStyle w:val="17"/>
              <w:spacing w:before="122" w:line="360" w:lineRule="auto"/>
              <w:ind w:left="108" w:right="95"/>
              <w:jc w:val="both"/>
              <w:rPr>
                <w:rFonts w:hint="default"/>
                <w:sz w:val="26"/>
                <w:lang w:val="en-US"/>
              </w:rPr>
            </w:pPr>
          </w:p>
        </w:tc>
        <w:tc>
          <w:tcPr>
            <w:tcW w:w="953" w:type="dxa"/>
          </w:tcPr>
          <w:p>
            <w:pPr>
              <w:pStyle w:val="17"/>
              <w:rPr>
                <w:sz w:val="28"/>
              </w:rPr>
            </w:pPr>
          </w:p>
          <w:p>
            <w:pPr>
              <w:pStyle w:val="17"/>
              <w:rPr>
                <w:sz w:val="28"/>
              </w:rPr>
            </w:pPr>
          </w:p>
          <w:p>
            <w:pPr>
              <w:pStyle w:val="17"/>
              <w:spacing w:before="5"/>
              <w:rPr>
                <w:sz w:val="32"/>
              </w:rPr>
            </w:pPr>
          </w:p>
          <w:p>
            <w:pPr>
              <w:pStyle w:val="17"/>
              <w:ind w:left="238"/>
              <w:rPr>
                <w:sz w:val="26"/>
              </w:rPr>
            </w:pPr>
            <w:r>
              <w:rPr>
                <w:sz w:val="26"/>
              </w:rPr>
              <w:t>1</w:t>
            </w:r>
            <w:r>
              <w:rPr>
                <w:rFonts w:hint="default"/>
                <w:sz w:val="26"/>
                <w:lang w:val="en-US"/>
              </w:rPr>
              <w:t>0</w:t>
            </w:r>
            <w:r>
              <w:rPr>
                <w:sz w:val="26"/>
              </w:rPr>
              <w:t>0%</w:t>
            </w:r>
          </w:p>
        </w:tc>
        <w:tc>
          <w:tcPr>
            <w:tcW w:w="1819" w:type="dxa"/>
          </w:tcPr>
          <w:p>
            <w:pPr>
              <w:pStyle w:val="17"/>
              <w:spacing w:before="122" w:line="360" w:lineRule="auto"/>
              <w:ind w:left="109" w:right="300"/>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7" w:hRule="atLeast"/>
        </w:trPr>
        <w:tc>
          <w:tcPr>
            <w:tcW w:w="1135" w:type="dxa"/>
            <w:vMerge w:val="continue"/>
            <w:tcBorders>
              <w:top w:val="nil"/>
            </w:tcBorders>
          </w:tcPr>
          <w:p>
            <w:pPr>
              <w:rPr>
                <w:sz w:val="2"/>
                <w:szCs w:val="2"/>
              </w:rPr>
            </w:pPr>
          </w:p>
        </w:tc>
        <w:tc>
          <w:tcPr>
            <w:tcW w:w="1529" w:type="dxa"/>
          </w:tcPr>
          <w:p>
            <w:pPr>
              <w:pStyle w:val="17"/>
              <w:spacing w:before="5"/>
              <w:rPr>
                <w:sz w:val="35"/>
              </w:rPr>
            </w:pPr>
          </w:p>
          <w:p>
            <w:pPr>
              <w:pStyle w:val="17"/>
              <w:ind w:left="149" w:right="144"/>
              <w:jc w:val="center"/>
              <w:rPr>
                <w:sz w:val="26"/>
              </w:rPr>
            </w:pPr>
            <w:r>
              <w:rPr>
                <w:sz w:val="26"/>
              </w:rPr>
              <w:t>05/0</w:t>
            </w:r>
            <w:r>
              <w:rPr>
                <w:rFonts w:hint="default"/>
                <w:sz w:val="26"/>
                <w:lang w:val="en-US"/>
              </w:rPr>
              <w:t>2</w:t>
            </w:r>
            <w:r>
              <w:rPr>
                <w:sz w:val="26"/>
              </w:rPr>
              <w:t>/</w:t>
            </w:r>
            <w:r>
              <w:rPr>
                <w:rFonts w:hint="default"/>
                <w:sz w:val="26"/>
                <w:lang w:val="en-US"/>
              </w:rPr>
              <w:t>2023</w:t>
            </w:r>
          </w:p>
        </w:tc>
        <w:tc>
          <w:tcPr>
            <w:tcW w:w="3566" w:type="dxa"/>
          </w:tcPr>
          <w:p>
            <w:pPr>
              <w:pStyle w:val="17"/>
              <w:spacing w:before="122" w:line="360" w:lineRule="auto"/>
              <w:ind w:left="108" w:right="78"/>
              <w:rPr>
                <w:rFonts w:hint="default"/>
                <w:sz w:val="26"/>
                <w:lang w:val="en-US"/>
              </w:rPr>
            </w:pPr>
            <w:r>
              <w:rPr>
                <w:sz w:val="26"/>
              </w:rPr>
              <w:t xml:space="preserve">Tiếp tục </w:t>
            </w:r>
            <w:r>
              <w:rPr>
                <w:rFonts w:hint="default"/>
                <w:sz w:val="26"/>
                <w:lang w:val="en-US"/>
              </w:rPr>
              <w:t>tìm hiểu về mô hình ERD</w:t>
            </w:r>
          </w:p>
        </w:tc>
        <w:tc>
          <w:tcPr>
            <w:tcW w:w="953" w:type="dxa"/>
          </w:tcPr>
          <w:p>
            <w:pPr>
              <w:pStyle w:val="17"/>
              <w:spacing w:before="122"/>
              <w:ind w:left="238"/>
              <w:rPr>
                <w:sz w:val="26"/>
              </w:rPr>
            </w:pPr>
            <w:r>
              <w:rPr>
                <w:sz w:val="26"/>
              </w:rPr>
              <w:t>1</w:t>
            </w:r>
            <w:r>
              <w:rPr>
                <w:rFonts w:hint="default"/>
                <w:sz w:val="26"/>
                <w:lang w:val="en-US"/>
              </w:rPr>
              <w:t>0</w:t>
            </w:r>
            <w:r>
              <w:rPr>
                <w:sz w:val="26"/>
              </w:rPr>
              <w:t>0%</w:t>
            </w:r>
          </w:p>
        </w:tc>
        <w:tc>
          <w:tcPr>
            <w:tcW w:w="1819" w:type="dxa"/>
          </w:tcPr>
          <w:p>
            <w:pPr>
              <w:pStyle w:val="17"/>
              <w:spacing w:before="122" w:line="360" w:lineRule="auto"/>
              <w:ind w:left="109" w:right="80"/>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1135" w:type="dxa"/>
            <w:vMerge w:val="continue"/>
            <w:tcBorders>
              <w:top w:val="nil"/>
            </w:tcBorders>
          </w:tcPr>
          <w:p>
            <w:pPr>
              <w:rPr>
                <w:sz w:val="2"/>
                <w:szCs w:val="2"/>
              </w:rPr>
            </w:pPr>
          </w:p>
        </w:tc>
        <w:tc>
          <w:tcPr>
            <w:tcW w:w="1529" w:type="dxa"/>
          </w:tcPr>
          <w:p>
            <w:pPr>
              <w:pStyle w:val="17"/>
              <w:rPr>
                <w:sz w:val="28"/>
              </w:rPr>
            </w:pPr>
          </w:p>
          <w:p>
            <w:pPr>
              <w:pStyle w:val="17"/>
              <w:spacing w:before="249"/>
              <w:ind w:left="148" w:right="144"/>
              <w:jc w:val="center"/>
              <w:rPr>
                <w:sz w:val="26"/>
              </w:rPr>
            </w:pPr>
            <w:r>
              <w:rPr>
                <w:sz w:val="26"/>
              </w:rPr>
              <w:t>06/0</w:t>
            </w:r>
            <w:r>
              <w:rPr>
                <w:rFonts w:hint="default"/>
                <w:sz w:val="26"/>
                <w:lang w:val="en-US"/>
              </w:rPr>
              <w:t>2</w:t>
            </w:r>
            <w:r>
              <w:rPr>
                <w:sz w:val="26"/>
              </w:rPr>
              <w:t>/</w:t>
            </w:r>
            <w:r>
              <w:rPr>
                <w:rFonts w:hint="default"/>
                <w:sz w:val="26"/>
                <w:lang w:val="en-US"/>
              </w:rPr>
              <w:t>2023</w:t>
            </w:r>
          </w:p>
        </w:tc>
        <w:tc>
          <w:tcPr>
            <w:tcW w:w="3566" w:type="dxa"/>
          </w:tcPr>
          <w:p>
            <w:pPr>
              <w:pStyle w:val="17"/>
              <w:spacing w:before="122" w:line="360" w:lineRule="auto"/>
              <w:ind w:left="108"/>
              <w:rPr>
                <w:rFonts w:hint="default"/>
                <w:sz w:val="26"/>
                <w:lang w:val="en-US"/>
              </w:rPr>
            </w:pPr>
            <w:r>
              <w:rPr>
                <w:sz w:val="26"/>
              </w:rPr>
              <w:t>Hoàn thành</w:t>
            </w:r>
            <w:r>
              <w:rPr>
                <w:rFonts w:hint="default"/>
                <w:sz w:val="26"/>
                <w:lang w:val="en-US"/>
              </w:rPr>
              <w:t xml:space="preserve"> tìm hiểu ERD chuyển sang tìm hiểu OOP</w:t>
            </w:r>
          </w:p>
          <w:p>
            <w:pPr>
              <w:pStyle w:val="17"/>
              <w:spacing w:before="122" w:line="360" w:lineRule="auto"/>
              <w:ind w:left="108"/>
              <w:rPr>
                <w:rFonts w:hint="default"/>
                <w:sz w:val="26"/>
                <w:lang w:val="en-US"/>
              </w:rPr>
            </w:pPr>
            <w:r>
              <w:rPr>
                <w:rFonts w:hint="default"/>
                <w:sz w:val="26"/>
                <w:lang w:val="en-US"/>
              </w:rPr>
              <w:t>Định nghĩa OOP, Object, Class,…</w:t>
            </w:r>
          </w:p>
        </w:tc>
        <w:tc>
          <w:tcPr>
            <w:tcW w:w="953" w:type="dxa"/>
          </w:tcPr>
          <w:p>
            <w:pPr>
              <w:pStyle w:val="17"/>
              <w:rPr>
                <w:sz w:val="28"/>
              </w:rPr>
            </w:pPr>
          </w:p>
          <w:p>
            <w:pPr>
              <w:pStyle w:val="17"/>
              <w:spacing w:before="249"/>
              <w:ind w:left="173"/>
              <w:rPr>
                <w:sz w:val="26"/>
              </w:rPr>
            </w:pPr>
            <w:r>
              <w:rPr>
                <w:sz w:val="26"/>
              </w:rPr>
              <w:t>100%</w:t>
            </w:r>
          </w:p>
        </w:tc>
        <w:tc>
          <w:tcPr>
            <w:tcW w:w="1819" w:type="dxa"/>
          </w:tcPr>
          <w:p>
            <w:pPr>
              <w:pStyle w:val="17"/>
              <w:spacing w:before="122" w:line="360" w:lineRule="auto"/>
              <w:ind w:left="109" w:right="269"/>
              <w:jc w:val="both"/>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Borders>
              <w:top w:val="nil"/>
            </w:tcBorders>
          </w:tcPr>
          <w:p>
            <w:pPr>
              <w:rPr>
                <w:sz w:val="2"/>
                <w:szCs w:val="2"/>
              </w:rPr>
            </w:pPr>
          </w:p>
        </w:tc>
        <w:tc>
          <w:tcPr>
            <w:tcW w:w="1529" w:type="dxa"/>
          </w:tcPr>
          <w:p>
            <w:pPr>
              <w:pStyle w:val="17"/>
              <w:rPr>
                <w:sz w:val="30"/>
              </w:rPr>
            </w:pPr>
          </w:p>
          <w:p>
            <w:pPr>
              <w:pStyle w:val="17"/>
              <w:ind w:left="148" w:right="144"/>
              <w:jc w:val="center"/>
              <w:rPr>
                <w:sz w:val="26"/>
              </w:rPr>
            </w:pPr>
            <w:r>
              <w:rPr>
                <w:sz w:val="26"/>
              </w:rPr>
              <w:t>07/0</w:t>
            </w:r>
            <w:r>
              <w:rPr>
                <w:rFonts w:hint="default"/>
                <w:sz w:val="26"/>
                <w:lang w:val="en-US"/>
              </w:rPr>
              <w:t>2</w:t>
            </w:r>
            <w:r>
              <w:rPr>
                <w:sz w:val="26"/>
              </w:rPr>
              <w:t>/</w:t>
            </w:r>
            <w:r>
              <w:rPr>
                <w:rFonts w:hint="default"/>
                <w:sz w:val="26"/>
                <w:lang w:val="en-US"/>
              </w:rPr>
              <w:t>2023</w:t>
            </w:r>
          </w:p>
        </w:tc>
        <w:tc>
          <w:tcPr>
            <w:tcW w:w="3566" w:type="dxa"/>
          </w:tcPr>
          <w:p>
            <w:pPr>
              <w:pStyle w:val="17"/>
              <w:spacing w:before="122" w:line="360" w:lineRule="auto"/>
              <w:ind w:left="108"/>
              <w:rPr>
                <w:rFonts w:hint="default"/>
                <w:sz w:val="26"/>
                <w:lang w:val="en-US"/>
              </w:rPr>
            </w:pPr>
            <w:r>
              <w:rPr>
                <w:rFonts w:hint="default"/>
                <w:sz w:val="26"/>
                <w:lang w:val="en-US"/>
              </w:rPr>
              <w:t>Tiếp tục tìm hiểu về OOP và làm các demo về tính kế thừa , tính đóng gối.</w:t>
            </w:r>
          </w:p>
        </w:tc>
        <w:tc>
          <w:tcPr>
            <w:tcW w:w="953" w:type="dxa"/>
          </w:tcPr>
          <w:p>
            <w:pPr>
              <w:pStyle w:val="17"/>
              <w:rPr>
                <w:sz w:val="30"/>
              </w:rPr>
            </w:pPr>
          </w:p>
          <w:p>
            <w:pPr>
              <w:pStyle w:val="17"/>
              <w:ind w:left="238"/>
              <w:rPr>
                <w:sz w:val="26"/>
              </w:rPr>
            </w:pPr>
            <w:r>
              <w:rPr>
                <w:sz w:val="26"/>
              </w:rPr>
              <w:t>30%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3" w:hRule="atLeast"/>
        </w:trPr>
        <w:tc>
          <w:tcPr>
            <w:tcW w:w="1135" w:type="dxa"/>
            <w:vMerge w:val="continue"/>
            <w:tcBorders>
              <w:top w:val="nil"/>
            </w:tcBorders>
          </w:tcPr>
          <w:p>
            <w:pPr>
              <w:rPr>
                <w:sz w:val="2"/>
                <w:szCs w:val="2"/>
              </w:rPr>
            </w:pPr>
          </w:p>
        </w:tc>
        <w:tc>
          <w:tcPr>
            <w:tcW w:w="1529" w:type="dxa"/>
          </w:tcPr>
          <w:p>
            <w:pPr>
              <w:pStyle w:val="17"/>
              <w:rPr>
                <w:sz w:val="28"/>
              </w:rPr>
            </w:pPr>
          </w:p>
          <w:p>
            <w:pPr>
              <w:pStyle w:val="17"/>
              <w:rPr>
                <w:sz w:val="41"/>
              </w:rPr>
            </w:pPr>
          </w:p>
          <w:p>
            <w:pPr>
              <w:pStyle w:val="17"/>
              <w:ind w:left="148" w:right="144"/>
              <w:jc w:val="center"/>
              <w:rPr>
                <w:sz w:val="26"/>
              </w:rPr>
            </w:pPr>
            <w:r>
              <w:rPr>
                <w:sz w:val="26"/>
              </w:rPr>
              <w:t>08/0</w:t>
            </w:r>
            <w:r>
              <w:rPr>
                <w:rFonts w:hint="default"/>
                <w:sz w:val="26"/>
                <w:lang w:val="en-US"/>
              </w:rPr>
              <w:t>2</w:t>
            </w:r>
            <w:r>
              <w:rPr>
                <w:sz w:val="26"/>
              </w:rPr>
              <w:t>/</w:t>
            </w:r>
            <w:r>
              <w:rPr>
                <w:rFonts w:hint="default"/>
                <w:sz w:val="26"/>
                <w:lang w:val="en-US"/>
              </w:rPr>
              <w:t>2023</w:t>
            </w:r>
          </w:p>
        </w:tc>
        <w:tc>
          <w:tcPr>
            <w:tcW w:w="3566" w:type="dxa"/>
          </w:tcPr>
          <w:p>
            <w:pPr>
              <w:pStyle w:val="17"/>
              <w:spacing w:before="122" w:line="360" w:lineRule="auto"/>
              <w:ind w:left="108" w:right="94"/>
              <w:jc w:val="both"/>
              <w:rPr>
                <w:sz w:val="26"/>
              </w:rPr>
            </w:pPr>
            <w:r>
              <w:rPr>
                <w:rFonts w:hint="default"/>
                <w:sz w:val="26"/>
                <w:lang w:val="en-US"/>
              </w:rPr>
              <w:t>Tiếp tục tìm hiểu về OOP và làm các demo về tính đa hình , tính trừu tượng.</w:t>
            </w:r>
          </w:p>
        </w:tc>
        <w:tc>
          <w:tcPr>
            <w:tcW w:w="953" w:type="dxa"/>
          </w:tcPr>
          <w:p>
            <w:pPr>
              <w:pStyle w:val="17"/>
              <w:rPr>
                <w:sz w:val="28"/>
              </w:rPr>
            </w:pPr>
          </w:p>
          <w:p>
            <w:pPr>
              <w:pStyle w:val="17"/>
              <w:rPr>
                <w:sz w:val="41"/>
              </w:rPr>
            </w:pPr>
          </w:p>
          <w:p>
            <w:pPr>
              <w:pStyle w:val="17"/>
              <w:ind w:left="238"/>
              <w:rPr>
                <w:sz w:val="26"/>
              </w:rPr>
            </w:pPr>
            <w:r>
              <w:rPr>
                <w:sz w:val="26"/>
              </w:rPr>
              <w:t>80%</w:t>
            </w:r>
          </w:p>
        </w:tc>
        <w:tc>
          <w:tcPr>
            <w:tcW w:w="1819" w:type="dxa"/>
          </w:tcPr>
          <w:p>
            <w:pPr>
              <w:pStyle w:val="17"/>
              <w:rPr>
                <w:sz w:val="24"/>
              </w:rPr>
            </w:pPr>
          </w:p>
        </w:tc>
      </w:tr>
    </w:tbl>
    <w:p>
      <w:pPr>
        <w:spacing w:after="0"/>
        <w:rPr>
          <w:sz w:val="24"/>
        </w:rPr>
        <w:sectPr>
          <w:pgSz w:w="11910" w:h="16840"/>
          <w:pgMar w:top="1200" w:right="900" w:bottom="1240" w:left="1680" w:header="734" w:footer="1048" w:gutter="0"/>
          <w:cols w:space="720" w:num="1"/>
        </w:sectPr>
      </w:pPr>
    </w:p>
    <w:p>
      <w:pPr>
        <w:pStyle w:val="7"/>
        <w:rPr>
          <w:sz w:val="20"/>
        </w:rPr>
      </w:pPr>
    </w:p>
    <w:p>
      <w:pPr>
        <w:pStyle w:val="7"/>
        <w:rPr>
          <w:sz w:val="20"/>
        </w:rPr>
      </w:pPr>
    </w:p>
    <w:p>
      <w:pPr>
        <w:pStyle w:val="7"/>
        <w:spacing w:before="7" w:after="1"/>
      </w:pPr>
    </w:p>
    <w:tbl>
      <w:tblPr>
        <w:tblStyle w:val="6"/>
        <w:tblW w:w="0" w:type="auto"/>
        <w:tblInd w:w="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5"/>
        <w:gridCol w:w="1529"/>
        <w:gridCol w:w="3566"/>
        <w:gridCol w:w="953"/>
        <w:gridCol w:w="18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restart"/>
          </w:tcPr>
          <w:p>
            <w:pPr>
              <w:pStyle w:val="17"/>
              <w:rPr>
                <w:sz w:val="26"/>
              </w:rPr>
            </w:pPr>
          </w:p>
          <w:p>
            <w:pPr>
              <w:pStyle w:val="17"/>
              <w:rPr>
                <w:sz w:val="26"/>
              </w:rPr>
            </w:pPr>
          </w:p>
          <w:p>
            <w:pPr>
              <w:pStyle w:val="17"/>
              <w:rPr>
                <w:sz w:val="26"/>
              </w:rPr>
            </w:pPr>
          </w:p>
          <w:p>
            <w:pPr>
              <w:pStyle w:val="17"/>
              <w:rPr>
                <w:sz w:val="26"/>
              </w:rPr>
            </w:pPr>
          </w:p>
          <w:p>
            <w:pPr>
              <w:pStyle w:val="17"/>
              <w:rPr>
                <w:sz w:val="26"/>
              </w:rPr>
            </w:pPr>
          </w:p>
          <w:p>
            <w:pPr>
              <w:pStyle w:val="17"/>
              <w:rPr>
                <w:sz w:val="26"/>
              </w:rPr>
            </w:pPr>
          </w:p>
          <w:p>
            <w:pPr>
              <w:pStyle w:val="17"/>
              <w:rPr>
                <w:sz w:val="26"/>
              </w:rPr>
            </w:pPr>
          </w:p>
          <w:p>
            <w:pPr>
              <w:pStyle w:val="17"/>
              <w:rPr>
                <w:sz w:val="26"/>
              </w:rPr>
            </w:pPr>
          </w:p>
          <w:p>
            <w:pPr>
              <w:pStyle w:val="17"/>
              <w:ind w:firstLine="130" w:firstLineChars="50"/>
              <w:rPr>
                <w:rFonts w:hint="default"/>
                <w:sz w:val="24"/>
                <w:lang w:val="en-US"/>
              </w:rPr>
            </w:pPr>
            <w:r>
              <w:rPr>
                <w:sz w:val="26"/>
              </w:rPr>
              <w:t xml:space="preserve">Tuần </w:t>
            </w:r>
            <w:r>
              <w:rPr>
                <w:rFonts w:hint="default"/>
                <w:sz w:val="26"/>
                <w:lang w:val="en-US"/>
              </w:rPr>
              <w:t>2</w:t>
            </w:r>
          </w:p>
        </w:tc>
        <w:tc>
          <w:tcPr>
            <w:tcW w:w="1529" w:type="dxa"/>
          </w:tcPr>
          <w:p>
            <w:pPr>
              <w:pStyle w:val="17"/>
              <w:ind w:left="148" w:right="144"/>
              <w:jc w:val="center"/>
              <w:rPr>
                <w:rFonts w:hint="default"/>
                <w:sz w:val="26"/>
                <w:lang w:val="en-US"/>
              </w:rPr>
            </w:pPr>
          </w:p>
          <w:p>
            <w:pPr>
              <w:pStyle w:val="17"/>
              <w:ind w:right="144" w:firstLine="130" w:firstLineChars="50"/>
              <w:jc w:val="both"/>
              <w:rPr>
                <w:rFonts w:hint="default"/>
                <w:sz w:val="26"/>
                <w:lang w:val="en-US"/>
              </w:rPr>
            </w:pPr>
            <w:r>
              <w:rPr>
                <w:rFonts w:hint="default"/>
                <w:sz w:val="26"/>
                <w:lang w:val="en-US"/>
              </w:rPr>
              <w:t>09/02/2023</w:t>
            </w:r>
          </w:p>
        </w:tc>
        <w:tc>
          <w:tcPr>
            <w:tcW w:w="3566" w:type="dxa"/>
          </w:tcPr>
          <w:p>
            <w:pPr>
              <w:pStyle w:val="17"/>
              <w:spacing w:before="122" w:line="360" w:lineRule="auto"/>
              <w:ind w:right="96"/>
              <w:jc w:val="both"/>
              <w:rPr>
                <w:rFonts w:hint="default"/>
                <w:sz w:val="26"/>
                <w:lang w:val="en-US"/>
              </w:rPr>
            </w:pPr>
            <w:r>
              <w:rPr>
                <w:rFonts w:hint="default"/>
                <w:sz w:val="26"/>
                <w:lang w:val="en-US"/>
              </w:rPr>
              <w:t xml:space="preserve"> Tìm hiểu, demo và trình bày kiến thức về Web API và các kiến thức liên quan đến .NET Web API ( bao gồm HTTPCode, Http Response và HttpRequest, JSON data Object,…).</w:t>
            </w:r>
          </w:p>
          <w:p>
            <w:pPr>
              <w:pStyle w:val="17"/>
              <w:spacing w:before="122" w:line="360" w:lineRule="auto"/>
              <w:ind w:left="108"/>
              <w:rPr>
                <w:sz w:val="26"/>
              </w:rPr>
            </w:pPr>
          </w:p>
        </w:tc>
        <w:tc>
          <w:tcPr>
            <w:tcW w:w="953" w:type="dxa"/>
          </w:tcPr>
          <w:p>
            <w:pPr>
              <w:pStyle w:val="17"/>
              <w:ind w:left="238"/>
              <w:rPr>
                <w:rFonts w:hint="default"/>
                <w:sz w:val="26"/>
                <w:lang w:val="en-US"/>
              </w:rPr>
            </w:pPr>
          </w:p>
          <w:p>
            <w:pPr>
              <w:pStyle w:val="17"/>
              <w:ind w:left="238"/>
              <w:rPr>
                <w:rFonts w:hint="default"/>
                <w:sz w:val="26"/>
                <w:lang w:val="en-US"/>
              </w:rPr>
            </w:pPr>
          </w:p>
          <w:p>
            <w:pPr>
              <w:pStyle w:val="17"/>
              <w:ind w:left="238"/>
              <w:rPr>
                <w:rFonts w:hint="default"/>
                <w:sz w:val="26"/>
                <w:lang w:val="en-US"/>
              </w:rPr>
            </w:pPr>
          </w:p>
          <w:p>
            <w:pPr>
              <w:pStyle w:val="17"/>
              <w:ind w:left="238"/>
              <w:rPr>
                <w:rFonts w:hint="default"/>
                <w:sz w:val="26"/>
                <w:lang w:val="en-US"/>
              </w:rPr>
            </w:pPr>
          </w:p>
          <w:p>
            <w:pPr>
              <w:pStyle w:val="17"/>
              <w:ind w:left="238"/>
              <w:rPr>
                <w:rFonts w:hint="default"/>
                <w:sz w:val="26"/>
                <w:lang w:val="en-US"/>
              </w:rPr>
            </w:pPr>
          </w:p>
          <w:p>
            <w:pPr>
              <w:pStyle w:val="17"/>
              <w:ind w:firstLine="130" w:firstLineChars="50"/>
              <w:rPr>
                <w:rFonts w:hint="default"/>
                <w:sz w:val="26"/>
                <w:lang w:val="en-US"/>
              </w:rPr>
            </w:pPr>
            <w:r>
              <w:rPr>
                <w:rFonts w:hint="default"/>
                <w:sz w:val="26"/>
                <w:lang w:val="en-US"/>
              </w:rPr>
              <w:t xml:space="preserve"> 80%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Pr>
          <w:p>
            <w:pPr>
              <w:pStyle w:val="17"/>
              <w:ind w:firstLine="120" w:firstLineChars="50"/>
              <w:rPr>
                <w:rFonts w:hint="default"/>
                <w:sz w:val="24"/>
                <w:lang w:val="en-US"/>
              </w:rPr>
            </w:pPr>
          </w:p>
        </w:tc>
        <w:tc>
          <w:tcPr>
            <w:tcW w:w="1529" w:type="dxa"/>
          </w:tcPr>
          <w:p>
            <w:pPr>
              <w:pStyle w:val="17"/>
              <w:spacing w:before="2"/>
              <w:rPr>
                <w:sz w:val="30"/>
              </w:rPr>
            </w:pPr>
          </w:p>
          <w:p>
            <w:pPr>
              <w:pStyle w:val="17"/>
              <w:ind w:left="148" w:right="144"/>
              <w:jc w:val="center"/>
              <w:rPr>
                <w:sz w:val="26"/>
              </w:rPr>
            </w:pPr>
            <w:r>
              <w:rPr>
                <w:sz w:val="26"/>
              </w:rPr>
              <w:t>12/</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left="108"/>
              <w:rPr>
                <w:rFonts w:hint="default"/>
                <w:sz w:val="26"/>
                <w:lang w:val="en-US"/>
              </w:rPr>
            </w:pPr>
            <w:r>
              <w:rPr>
                <w:sz w:val="26"/>
              </w:rPr>
              <w:t xml:space="preserve">Tiếp tục </w:t>
            </w:r>
            <w:r>
              <w:rPr>
                <w:rFonts w:hint="default"/>
                <w:sz w:val="26"/>
                <w:lang w:val="en-US"/>
              </w:rPr>
              <w:t>tìm hiểu, demo và trình bày kiến thức về Web API và các kiến thức liên quan đến .NET Web API  và làm các demo để tìm hiểu hơn.</w:t>
            </w:r>
          </w:p>
        </w:tc>
        <w:tc>
          <w:tcPr>
            <w:tcW w:w="953" w:type="dxa"/>
          </w:tcPr>
          <w:p>
            <w:pPr>
              <w:pStyle w:val="17"/>
              <w:spacing w:before="2"/>
              <w:rPr>
                <w:sz w:val="30"/>
              </w:rPr>
            </w:pPr>
          </w:p>
          <w:p>
            <w:pPr>
              <w:pStyle w:val="17"/>
              <w:ind w:left="238"/>
              <w:rPr>
                <w:sz w:val="26"/>
              </w:rPr>
            </w:pPr>
            <w:r>
              <w:rPr>
                <w:rFonts w:hint="default"/>
                <w:sz w:val="26"/>
                <w:lang w:val="en-US"/>
              </w:rPr>
              <w:t>70</w:t>
            </w:r>
            <w:r>
              <w:rPr>
                <w:sz w:val="26"/>
              </w:rPr>
              <w:t>%</w:t>
            </w:r>
          </w:p>
        </w:tc>
        <w:tc>
          <w:tcPr>
            <w:tcW w:w="1819" w:type="dxa"/>
          </w:tcPr>
          <w:p>
            <w:pPr>
              <w:pStyle w:val="17"/>
              <w:rPr>
                <w:rFonts w:hint="default"/>
                <w:sz w:val="24"/>
                <w:lang w:val="en-US"/>
              </w:rPr>
            </w:pPr>
            <w:r>
              <w:rPr>
                <w:rFonts w:hint="default"/>
                <w:sz w:val="24"/>
                <w:lang w:val="en-US"/>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0" w:hRule="atLeast"/>
        </w:trPr>
        <w:tc>
          <w:tcPr>
            <w:tcW w:w="1135" w:type="dxa"/>
            <w:vMerge w:val="continue"/>
          </w:tcPr>
          <w:p>
            <w:pPr>
              <w:rPr>
                <w:sz w:val="2"/>
                <w:szCs w:val="2"/>
              </w:rPr>
            </w:pPr>
          </w:p>
        </w:tc>
        <w:tc>
          <w:tcPr>
            <w:tcW w:w="1529" w:type="dxa"/>
          </w:tcPr>
          <w:p>
            <w:pPr>
              <w:pStyle w:val="17"/>
              <w:rPr>
                <w:sz w:val="28"/>
              </w:rPr>
            </w:pPr>
          </w:p>
          <w:p>
            <w:pPr>
              <w:pStyle w:val="17"/>
              <w:spacing w:before="248"/>
              <w:ind w:left="148" w:right="144"/>
              <w:jc w:val="center"/>
              <w:rPr>
                <w:sz w:val="26"/>
              </w:rPr>
            </w:pPr>
            <w:r>
              <w:rPr>
                <w:sz w:val="26"/>
              </w:rPr>
              <w:t>13/</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left="107" w:right="110"/>
              <w:rPr>
                <w:rFonts w:hint="default"/>
                <w:sz w:val="26"/>
                <w:lang w:val="en-US"/>
              </w:rPr>
            </w:pPr>
            <w:r>
              <w:rPr>
                <w:rFonts w:hint="default"/>
                <w:sz w:val="26"/>
                <w:lang w:val="en-US"/>
              </w:rPr>
              <w:t xml:space="preserve"> Hoàn thành tìm hiểu về phần 3 và chuyền sang phần 4</w:t>
            </w:r>
          </w:p>
          <w:p>
            <w:pPr>
              <w:pStyle w:val="17"/>
              <w:spacing w:before="122" w:line="360" w:lineRule="auto"/>
              <w:ind w:left="107" w:right="110"/>
              <w:rPr>
                <w:rFonts w:hint="default"/>
                <w:sz w:val="26"/>
                <w:lang w:val="en-US"/>
              </w:rPr>
            </w:pPr>
            <w:r>
              <w:rPr>
                <w:rFonts w:hint="default"/>
                <w:sz w:val="26"/>
                <w:lang w:val="en-US"/>
              </w:rPr>
              <w:t>- Phần 4 Trình bày, tìm hiểu và demo kiến thức sau Relational Database</w:t>
            </w:r>
          </w:p>
          <w:p>
            <w:pPr>
              <w:pStyle w:val="17"/>
              <w:spacing w:before="122" w:line="360" w:lineRule="auto"/>
              <w:ind w:left="107" w:right="110"/>
              <w:rPr>
                <w:rFonts w:hint="default"/>
                <w:sz w:val="26"/>
                <w:lang w:val="en-US"/>
              </w:rPr>
            </w:pPr>
            <w:r>
              <w:rPr>
                <w:rFonts w:hint="default"/>
                <w:sz w:val="26"/>
                <w:lang w:val="en-US"/>
              </w:rPr>
              <w:t xml:space="preserve"> - Ngôn ngữ SQL và các thành phần liên quan ( store procedure, function, trigger, aggregate function, …)</w:t>
            </w:r>
          </w:p>
          <w:p>
            <w:pPr>
              <w:pStyle w:val="17"/>
              <w:spacing w:before="122" w:line="360" w:lineRule="auto"/>
              <w:ind w:right="94"/>
              <w:jc w:val="both"/>
              <w:rPr>
                <w:sz w:val="26"/>
              </w:rPr>
            </w:pPr>
          </w:p>
        </w:tc>
        <w:tc>
          <w:tcPr>
            <w:tcW w:w="953" w:type="dxa"/>
          </w:tcPr>
          <w:p>
            <w:pPr>
              <w:pStyle w:val="17"/>
              <w:rPr>
                <w:sz w:val="28"/>
              </w:rPr>
            </w:pPr>
          </w:p>
          <w:p>
            <w:pPr>
              <w:pStyle w:val="17"/>
              <w:spacing w:before="248"/>
              <w:ind w:left="173"/>
              <w:rPr>
                <w:sz w:val="26"/>
              </w:rPr>
            </w:pPr>
            <w:r>
              <w:rPr>
                <w:sz w:val="26"/>
              </w:rPr>
              <w:t>100%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67" w:hRule="atLeast"/>
        </w:trPr>
        <w:tc>
          <w:tcPr>
            <w:tcW w:w="1135" w:type="dxa"/>
            <w:vMerge w:val="continue"/>
          </w:tcPr>
          <w:p>
            <w:pPr>
              <w:rPr>
                <w:sz w:val="2"/>
                <w:szCs w:val="2"/>
              </w:rPr>
            </w:pPr>
          </w:p>
        </w:tc>
        <w:tc>
          <w:tcPr>
            <w:tcW w:w="1529" w:type="dxa"/>
          </w:tcPr>
          <w:p>
            <w:pPr>
              <w:pStyle w:val="17"/>
              <w:ind w:left="149" w:right="144"/>
              <w:jc w:val="center"/>
              <w:rPr>
                <w:sz w:val="26"/>
              </w:rPr>
            </w:pPr>
            <w:r>
              <w:rPr>
                <w:sz w:val="26"/>
              </w:rPr>
              <w:t>1</w:t>
            </w:r>
            <w:r>
              <w:rPr>
                <w:rFonts w:hint="default"/>
                <w:sz w:val="26"/>
                <w:lang w:val="en-US"/>
              </w:rPr>
              <w:t>4</w:t>
            </w:r>
            <w:r>
              <w:rPr>
                <w:sz w:val="26"/>
              </w:rPr>
              <w:t>/</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right="97"/>
              <w:jc w:val="both"/>
              <w:rPr>
                <w:rFonts w:hint="default"/>
                <w:sz w:val="26"/>
                <w:lang w:val="en-US"/>
              </w:rPr>
            </w:pPr>
            <w:r>
              <w:rPr>
                <w:rFonts w:hint="default"/>
                <w:sz w:val="26"/>
                <w:lang w:val="en-US"/>
              </w:rPr>
              <w:t xml:space="preserve"> Tiếp tục làm demo phần 4</w:t>
            </w:r>
          </w:p>
          <w:p>
            <w:pPr>
              <w:pStyle w:val="17"/>
              <w:spacing w:before="122" w:line="360" w:lineRule="auto"/>
              <w:ind w:left="107" w:right="110"/>
              <w:rPr>
                <w:rFonts w:hint="default"/>
                <w:sz w:val="26"/>
                <w:lang w:val="en-US"/>
              </w:rPr>
            </w:pPr>
            <w:r>
              <w:rPr>
                <w:rFonts w:hint="default"/>
                <w:sz w:val="26"/>
                <w:lang w:val="en-US"/>
              </w:rPr>
              <w:t xml:space="preserve"> Hoàn thành và chuyển sang Phần 5 Trình bày, tìm hiểu và demo kiến thức sau NoSQL</w:t>
            </w:r>
          </w:p>
          <w:p>
            <w:pPr>
              <w:pStyle w:val="17"/>
              <w:spacing w:before="122" w:line="360" w:lineRule="auto"/>
              <w:ind w:right="97"/>
              <w:jc w:val="both"/>
              <w:rPr>
                <w:rFonts w:hint="default"/>
                <w:sz w:val="26"/>
                <w:lang w:val="en-US"/>
              </w:rPr>
            </w:pPr>
            <w:r>
              <w:rPr>
                <w:rFonts w:hint="default"/>
                <w:sz w:val="26"/>
                <w:lang w:val="en-US"/>
              </w:rPr>
              <w:t xml:space="preserve">- Dữ liệu không cấu trúc và database sử dụng dữ liệu không cấu trúc NoSQL( MonoDB …). </w:t>
            </w:r>
          </w:p>
        </w:tc>
        <w:tc>
          <w:tcPr>
            <w:tcW w:w="953" w:type="dxa"/>
          </w:tcPr>
          <w:p>
            <w:pPr>
              <w:pStyle w:val="17"/>
              <w:ind w:left="238"/>
              <w:rPr>
                <w:rFonts w:hint="default"/>
                <w:sz w:val="26"/>
                <w:lang w:val="en-US"/>
              </w:rPr>
            </w:pPr>
          </w:p>
          <w:p>
            <w:pPr>
              <w:pStyle w:val="17"/>
              <w:ind w:left="238"/>
              <w:rPr>
                <w:rFonts w:hint="default"/>
                <w:sz w:val="26"/>
                <w:lang w:val="en-US"/>
              </w:rPr>
            </w:pPr>
          </w:p>
          <w:p>
            <w:pPr>
              <w:pStyle w:val="17"/>
              <w:ind w:left="238"/>
              <w:rPr>
                <w:rFonts w:hint="default"/>
                <w:sz w:val="26"/>
                <w:lang w:val="en-US"/>
              </w:rPr>
            </w:pPr>
          </w:p>
          <w:p>
            <w:pPr>
              <w:pStyle w:val="17"/>
              <w:ind w:left="238"/>
              <w:rPr>
                <w:rFonts w:hint="default"/>
                <w:sz w:val="26"/>
                <w:lang w:val="en-US"/>
              </w:rPr>
            </w:pPr>
            <w:r>
              <w:rPr>
                <w:rFonts w:hint="default"/>
                <w:sz w:val="26"/>
                <w:lang w:val="en-US"/>
              </w:rPr>
              <w:t>80%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67" w:hRule="atLeast"/>
        </w:trPr>
        <w:tc>
          <w:tcPr>
            <w:tcW w:w="1135" w:type="dxa"/>
            <w:vMerge w:val="continue"/>
          </w:tcPr>
          <w:p>
            <w:pPr>
              <w:rPr>
                <w:sz w:val="2"/>
                <w:szCs w:val="2"/>
              </w:rPr>
            </w:pPr>
          </w:p>
        </w:tc>
        <w:tc>
          <w:tcPr>
            <w:tcW w:w="1529" w:type="dxa"/>
          </w:tcPr>
          <w:p>
            <w:pPr>
              <w:pStyle w:val="17"/>
              <w:rPr>
                <w:sz w:val="28"/>
              </w:rPr>
            </w:pPr>
          </w:p>
          <w:p>
            <w:pPr>
              <w:pStyle w:val="17"/>
              <w:spacing w:before="1"/>
              <w:rPr>
                <w:sz w:val="41"/>
              </w:rPr>
            </w:pPr>
          </w:p>
          <w:p>
            <w:pPr>
              <w:pStyle w:val="17"/>
              <w:ind w:left="149" w:right="144"/>
              <w:jc w:val="center"/>
              <w:rPr>
                <w:sz w:val="26"/>
              </w:rPr>
            </w:pPr>
            <w:r>
              <w:rPr>
                <w:sz w:val="26"/>
              </w:rPr>
              <w:t>1</w:t>
            </w:r>
            <w:r>
              <w:rPr>
                <w:rFonts w:hint="default"/>
                <w:sz w:val="26"/>
                <w:lang w:val="en-US"/>
              </w:rPr>
              <w:t>5</w:t>
            </w:r>
            <w:r>
              <w:rPr>
                <w:sz w:val="26"/>
              </w:rPr>
              <w:t>/</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right="97"/>
              <w:jc w:val="both"/>
              <w:rPr>
                <w:rFonts w:hint="default"/>
                <w:sz w:val="26"/>
                <w:lang w:val="en-US"/>
              </w:rPr>
            </w:pPr>
            <w:r>
              <w:rPr>
                <w:rFonts w:hint="default"/>
                <w:sz w:val="26"/>
                <w:lang w:val="en-US"/>
              </w:rPr>
              <w:t xml:space="preserve"> Tiếp tục tìm hiểu và demo lại những gì đã học </w:t>
            </w:r>
          </w:p>
        </w:tc>
        <w:tc>
          <w:tcPr>
            <w:tcW w:w="953" w:type="dxa"/>
          </w:tcPr>
          <w:p>
            <w:pPr>
              <w:pStyle w:val="17"/>
              <w:rPr>
                <w:sz w:val="28"/>
              </w:rPr>
            </w:pPr>
          </w:p>
          <w:p>
            <w:pPr>
              <w:pStyle w:val="17"/>
              <w:spacing w:before="1"/>
              <w:rPr>
                <w:sz w:val="41"/>
              </w:rPr>
            </w:pPr>
          </w:p>
          <w:p>
            <w:pPr>
              <w:pStyle w:val="17"/>
              <w:ind w:left="238"/>
              <w:rPr>
                <w:sz w:val="26"/>
              </w:rPr>
            </w:pPr>
            <w:r>
              <w:rPr>
                <w:sz w:val="26"/>
              </w:rPr>
              <w:t>80%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37" w:hRule="atLeast"/>
        </w:trPr>
        <w:tc>
          <w:tcPr>
            <w:tcW w:w="1135" w:type="dxa"/>
            <w:vMerge w:val="restart"/>
          </w:tcPr>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spacing w:before="3"/>
              <w:rPr>
                <w:sz w:val="31"/>
              </w:rPr>
            </w:pPr>
          </w:p>
          <w:p>
            <w:pPr>
              <w:pStyle w:val="17"/>
              <w:ind w:left="136"/>
              <w:rPr>
                <w:sz w:val="26"/>
              </w:rPr>
            </w:pPr>
            <w:r>
              <w:rPr>
                <w:sz w:val="26"/>
              </w:rPr>
              <w:t xml:space="preserve">Tuần </w:t>
            </w:r>
            <w:r>
              <w:rPr>
                <w:rFonts w:hint="default"/>
                <w:sz w:val="26"/>
                <w:lang w:val="en-US"/>
              </w:rPr>
              <w:t>3</w:t>
            </w:r>
          </w:p>
        </w:tc>
        <w:tc>
          <w:tcPr>
            <w:tcW w:w="1529" w:type="dxa"/>
          </w:tcPr>
          <w:p>
            <w:pPr>
              <w:pStyle w:val="17"/>
              <w:rPr>
                <w:sz w:val="30"/>
              </w:rPr>
            </w:pPr>
          </w:p>
          <w:p>
            <w:pPr>
              <w:pStyle w:val="17"/>
              <w:ind w:left="148" w:right="144"/>
              <w:jc w:val="center"/>
              <w:rPr>
                <w:sz w:val="26"/>
              </w:rPr>
            </w:pPr>
            <w:r>
              <w:rPr>
                <w:sz w:val="26"/>
              </w:rPr>
              <w:t>1</w:t>
            </w:r>
            <w:r>
              <w:rPr>
                <w:rFonts w:hint="default"/>
                <w:sz w:val="26"/>
                <w:lang w:val="en-US"/>
              </w:rPr>
              <w:t>6</w:t>
            </w:r>
            <w:r>
              <w:rPr>
                <w:sz w:val="26"/>
              </w:rPr>
              <w:t>/</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firstLine="130" w:firstLineChars="50"/>
              <w:rPr>
                <w:rFonts w:hint="default"/>
                <w:sz w:val="26"/>
                <w:lang w:val="en-US"/>
              </w:rPr>
            </w:pPr>
            <w:r>
              <w:rPr>
                <w:rFonts w:hint="default"/>
                <w:sz w:val="26"/>
                <w:lang w:val="en-US"/>
              </w:rPr>
              <w:t>Tiến hành làm  bài tập 2 Web API và .NET Framework tìm hiểu về .NET Core Framework 6.0, Dotnet Core Entity Framework.</w:t>
            </w:r>
          </w:p>
          <w:p>
            <w:pPr>
              <w:pStyle w:val="17"/>
              <w:spacing w:before="122" w:line="360" w:lineRule="auto"/>
              <w:ind w:left="108"/>
              <w:rPr>
                <w:rFonts w:hint="default"/>
                <w:sz w:val="26"/>
                <w:lang w:val="en-US"/>
              </w:rPr>
            </w:pPr>
            <w:r>
              <w:rPr>
                <w:rFonts w:hint="default"/>
                <w:sz w:val="26"/>
                <w:lang w:val="en-US"/>
              </w:rPr>
              <w:t>Làm các demo về Entity Framework tạo database.</w:t>
            </w:r>
          </w:p>
        </w:tc>
        <w:tc>
          <w:tcPr>
            <w:tcW w:w="953" w:type="dxa"/>
          </w:tcPr>
          <w:p>
            <w:pPr>
              <w:pStyle w:val="17"/>
              <w:rPr>
                <w:sz w:val="30"/>
              </w:rPr>
            </w:pPr>
          </w:p>
          <w:p>
            <w:pPr>
              <w:pStyle w:val="17"/>
              <w:ind w:left="238"/>
              <w:rPr>
                <w:sz w:val="26"/>
              </w:rPr>
            </w:pPr>
            <w:r>
              <w:rPr>
                <w:rFonts w:hint="default"/>
                <w:sz w:val="26"/>
                <w:lang w:val="en-US"/>
              </w:rPr>
              <w:t>8</w:t>
            </w:r>
            <w:r>
              <w:rPr>
                <w:sz w:val="26"/>
              </w:rPr>
              <w:t>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37" w:hRule="atLeast"/>
        </w:trPr>
        <w:tc>
          <w:tcPr>
            <w:tcW w:w="1135" w:type="dxa"/>
            <w:vMerge w:val="continue"/>
            <w:tcBorders>
              <w:top w:val="nil"/>
            </w:tcBorders>
          </w:tcPr>
          <w:p>
            <w:pPr>
              <w:rPr>
                <w:sz w:val="2"/>
                <w:szCs w:val="2"/>
              </w:rPr>
            </w:pPr>
          </w:p>
        </w:tc>
        <w:tc>
          <w:tcPr>
            <w:tcW w:w="1529" w:type="dxa"/>
          </w:tcPr>
          <w:p>
            <w:pPr>
              <w:pStyle w:val="17"/>
              <w:rPr>
                <w:sz w:val="30"/>
              </w:rPr>
            </w:pPr>
          </w:p>
          <w:p>
            <w:pPr>
              <w:pStyle w:val="17"/>
              <w:ind w:left="149" w:right="144"/>
              <w:jc w:val="center"/>
              <w:rPr>
                <w:sz w:val="26"/>
              </w:rPr>
            </w:pPr>
            <w:r>
              <w:rPr>
                <w:sz w:val="26"/>
              </w:rPr>
              <w:t>19/</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left="107"/>
              <w:rPr>
                <w:rFonts w:hint="default"/>
                <w:sz w:val="26"/>
                <w:lang w:val="en-US"/>
              </w:rPr>
            </w:pPr>
            <w:r>
              <w:rPr>
                <w:rFonts w:hint="default"/>
                <w:sz w:val="26"/>
                <w:lang w:val="en-US"/>
              </w:rPr>
              <w:t>Hoành thành và tiếp tục tìm hiểu  DTO Object, AutoMapper .</w:t>
            </w:r>
          </w:p>
          <w:p>
            <w:pPr>
              <w:pStyle w:val="17"/>
              <w:spacing w:before="122" w:line="360" w:lineRule="auto"/>
              <w:ind w:left="108"/>
              <w:rPr>
                <w:rFonts w:hint="default"/>
                <w:sz w:val="26"/>
                <w:lang w:val="en-US"/>
              </w:rPr>
            </w:pPr>
            <w:r>
              <w:rPr>
                <w:rFonts w:hint="default"/>
                <w:sz w:val="26"/>
                <w:lang w:val="en-US"/>
              </w:rPr>
              <w:t>Làm demo thêm nhiều để hiểu sâu hơn.</w:t>
            </w:r>
          </w:p>
        </w:tc>
        <w:tc>
          <w:tcPr>
            <w:tcW w:w="953" w:type="dxa"/>
          </w:tcPr>
          <w:p>
            <w:pPr>
              <w:pStyle w:val="17"/>
              <w:rPr>
                <w:sz w:val="30"/>
              </w:rPr>
            </w:pPr>
          </w:p>
          <w:p>
            <w:pPr>
              <w:pStyle w:val="17"/>
              <w:ind w:left="238"/>
              <w:rPr>
                <w:sz w:val="26"/>
              </w:rPr>
            </w:pPr>
            <w:r>
              <w:rPr>
                <w:sz w:val="26"/>
              </w:rPr>
              <w:t>60%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5" w:hRule="atLeast"/>
        </w:trPr>
        <w:tc>
          <w:tcPr>
            <w:tcW w:w="1135" w:type="dxa"/>
            <w:vMerge w:val="continue"/>
            <w:tcBorders>
              <w:top w:val="nil"/>
            </w:tcBorders>
          </w:tcPr>
          <w:p>
            <w:pPr>
              <w:rPr>
                <w:sz w:val="2"/>
                <w:szCs w:val="2"/>
              </w:rPr>
            </w:pPr>
          </w:p>
        </w:tc>
        <w:tc>
          <w:tcPr>
            <w:tcW w:w="1529" w:type="dxa"/>
          </w:tcPr>
          <w:p>
            <w:pPr>
              <w:pStyle w:val="17"/>
              <w:rPr>
                <w:sz w:val="30"/>
              </w:rPr>
            </w:pPr>
          </w:p>
          <w:p>
            <w:pPr>
              <w:pStyle w:val="17"/>
              <w:ind w:left="148" w:right="144"/>
              <w:jc w:val="center"/>
              <w:rPr>
                <w:sz w:val="26"/>
              </w:rPr>
            </w:pPr>
            <w:r>
              <w:rPr>
                <w:sz w:val="26"/>
              </w:rPr>
              <w:t>20/</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left="108"/>
              <w:rPr>
                <w:rFonts w:hint="default"/>
                <w:sz w:val="26"/>
                <w:lang w:val="en-US"/>
              </w:rPr>
            </w:pPr>
            <w:r>
              <w:rPr>
                <w:rFonts w:hint="default"/>
                <w:sz w:val="26"/>
                <w:lang w:val="en-US"/>
              </w:rPr>
              <w:t>Hoàn thành và tiếp tục tìm hiểu về Dependency Injection, JWT Token Authentication và Authorization.</w:t>
            </w:r>
          </w:p>
        </w:tc>
        <w:tc>
          <w:tcPr>
            <w:tcW w:w="953" w:type="dxa"/>
          </w:tcPr>
          <w:p>
            <w:pPr>
              <w:pStyle w:val="17"/>
              <w:rPr>
                <w:sz w:val="30"/>
              </w:rPr>
            </w:pPr>
          </w:p>
          <w:p>
            <w:pPr>
              <w:pStyle w:val="17"/>
              <w:ind w:left="238"/>
              <w:rPr>
                <w:sz w:val="26"/>
              </w:rPr>
            </w:pPr>
            <w:r>
              <w:rPr>
                <w:rFonts w:hint="default"/>
                <w:sz w:val="26"/>
                <w:lang w:val="en-US"/>
              </w:rPr>
              <w:t>50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5" w:hRule="atLeast"/>
        </w:trPr>
        <w:tc>
          <w:tcPr>
            <w:tcW w:w="1135" w:type="dxa"/>
            <w:vMerge w:val="continue"/>
            <w:tcBorders>
              <w:top w:val="nil"/>
            </w:tcBorders>
          </w:tcPr>
          <w:p>
            <w:pPr>
              <w:rPr>
                <w:sz w:val="2"/>
                <w:szCs w:val="2"/>
              </w:rPr>
            </w:pPr>
          </w:p>
        </w:tc>
        <w:tc>
          <w:tcPr>
            <w:tcW w:w="1529" w:type="dxa"/>
          </w:tcPr>
          <w:p>
            <w:pPr>
              <w:pStyle w:val="17"/>
              <w:rPr>
                <w:sz w:val="28"/>
              </w:rPr>
            </w:pPr>
          </w:p>
          <w:p>
            <w:pPr>
              <w:pStyle w:val="17"/>
              <w:spacing w:before="248"/>
              <w:ind w:left="148" w:right="144"/>
              <w:jc w:val="center"/>
              <w:rPr>
                <w:sz w:val="26"/>
              </w:rPr>
            </w:pPr>
            <w:r>
              <w:rPr>
                <w:sz w:val="26"/>
              </w:rPr>
              <w:t>21/</w:t>
            </w:r>
            <w:r>
              <w:rPr>
                <w:rFonts w:hint="default"/>
                <w:sz w:val="26"/>
                <w:lang w:val="en-US"/>
              </w:rPr>
              <w:t>02</w:t>
            </w:r>
            <w:r>
              <w:rPr>
                <w:sz w:val="26"/>
              </w:rPr>
              <w:t>/</w:t>
            </w:r>
            <w:r>
              <w:rPr>
                <w:rFonts w:hint="default"/>
                <w:sz w:val="26"/>
                <w:lang w:val="en-US"/>
              </w:rPr>
              <w:t>2023</w:t>
            </w:r>
          </w:p>
        </w:tc>
        <w:tc>
          <w:tcPr>
            <w:tcW w:w="3566" w:type="dxa"/>
          </w:tcPr>
          <w:p>
            <w:pPr>
              <w:pStyle w:val="17"/>
              <w:spacing w:before="124" w:line="360" w:lineRule="auto"/>
              <w:ind w:left="108" w:right="95"/>
              <w:jc w:val="both"/>
              <w:rPr>
                <w:rFonts w:hint="default"/>
                <w:sz w:val="26"/>
                <w:lang w:val="en-US"/>
              </w:rPr>
            </w:pPr>
            <w:r>
              <w:rPr>
                <w:rFonts w:hint="default"/>
                <w:sz w:val="26"/>
                <w:lang w:val="en-US"/>
              </w:rPr>
              <w:t>Tiến hành demo về Dependency Injection, JWT Token Authentication và Authorization.</w:t>
            </w:r>
          </w:p>
        </w:tc>
        <w:tc>
          <w:tcPr>
            <w:tcW w:w="953" w:type="dxa"/>
          </w:tcPr>
          <w:p>
            <w:pPr>
              <w:pStyle w:val="17"/>
              <w:rPr>
                <w:sz w:val="28"/>
              </w:rPr>
            </w:pPr>
          </w:p>
          <w:p>
            <w:pPr>
              <w:pStyle w:val="17"/>
              <w:spacing w:before="248"/>
              <w:ind w:left="173"/>
              <w:rPr>
                <w:sz w:val="26"/>
              </w:rPr>
            </w:pPr>
            <w:r>
              <w:rPr>
                <w:rFonts w:hint="default"/>
                <w:sz w:val="26"/>
                <w:lang w:val="en-US"/>
              </w:rPr>
              <w:t>70</w:t>
            </w:r>
            <w:r>
              <w:rPr>
                <w:sz w:val="26"/>
              </w:rPr>
              <w:t>%</w:t>
            </w:r>
          </w:p>
        </w:tc>
        <w:tc>
          <w:tcPr>
            <w:tcW w:w="1819" w:type="dxa"/>
          </w:tcPr>
          <w:p>
            <w:pPr>
              <w:pStyle w:val="17"/>
              <w:rPr>
                <w:sz w:val="24"/>
              </w:rPr>
            </w:pPr>
          </w:p>
        </w:tc>
      </w:tr>
    </w:tbl>
    <w:p>
      <w:pPr>
        <w:spacing w:after="0"/>
        <w:rPr>
          <w:sz w:val="24"/>
        </w:rPr>
        <w:sectPr>
          <w:pgSz w:w="11910" w:h="16840"/>
          <w:pgMar w:top="1200" w:right="900" w:bottom="1240" w:left="1680" w:header="734" w:footer="1048" w:gutter="0"/>
          <w:cols w:space="720" w:num="1"/>
        </w:sectPr>
      </w:pPr>
    </w:p>
    <w:p>
      <w:pPr>
        <w:pStyle w:val="7"/>
        <w:rPr>
          <w:sz w:val="20"/>
        </w:rPr>
      </w:pPr>
    </w:p>
    <w:p>
      <w:pPr>
        <w:pStyle w:val="7"/>
        <w:rPr>
          <w:sz w:val="20"/>
        </w:rPr>
      </w:pPr>
    </w:p>
    <w:p>
      <w:pPr>
        <w:pStyle w:val="7"/>
        <w:spacing w:before="7" w:after="1"/>
      </w:pPr>
    </w:p>
    <w:tbl>
      <w:tblPr>
        <w:tblStyle w:val="6"/>
        <w:tblW w:w="0" w:type="auto"/>
        <w:tblInd w:w="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5"/>
        <w:gridCol w:w="1529"/>
        <w:gridCol w:w="3566"/>
        <w:gridCol w:w="953"/>
        <w:gridCol w:w="18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tcPr>
          <w:p>
            <w:pPr>
              <w:pStyle w:val="17"/>
              <w:rPr>
                <w:sz w:val="24"/>
              </w:rPr>
            </w:pPr>
          </w:p>
        </w:tc>
        <w:tc>
          <w:tcPr>
            <w:tcW w:w="1529" w:type="dxa"/>
          </w:tcPr>
          <w:p>
            <w:pPr>
              <w:pStyle w:val="17"/>
              <w:spacing w:before="2"/>
              <w:rPr>
                <w:sz w:val="30"/>
              </w:rPr>
            </w:pPr>
          </w:p>
          <w:p>
            <w:pPr>
              <w:pStyle w:val="17"/>
              <w:ind w:left="149" w:right="144"/>
              <w:jc w:val="center"/>
              <w:rPr>
                <w:sz w:val="26"/>
              </w:rPr>
            </w:pPr>
            <w:r>
              <w:rPr>
                <w:sz w:val="26"/>
              </w:rPr>
              <w:t>22/</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left="108" w:right="78" w:firstLine="64"/>
              <w:rPr>
                <w:rFonts w:hint="default"/>
                <w:sz w:val="26"/>
                <w:lang w:val="en-US"/>
              </w:rPr>
            </w:pPr>
            <w:r>
              <w:rPr>
                <w:rFonts w:hint="default"/>
                <w:sz w:val="26"/>
                <w:lang w:val="en-US"/>
              </w:rPr>
              <w:t>Tiếp tục làm các demo JWT Token Authentication và Authorization.</w:t>
            </w:r>
          </w:p>
        </w:tc>
        <w:tc>
          <w:tcPr>
            <w:tcW w:w="953" w:type="dxa"/>
          </w:tcPr>
          <w:p>
            <w:pPr>
              <w:pStyle w:val="17"/>
              <w:spacing w:before="2"/>
              <w:rPr>
                <w:sz w:val="30"/>
              </w:rPr>
            </w:pPr>
          </w:p>
          <w:p>
            <w:pPr>
              <w:pStyle w:val="17"/>
              <w:ind w:left="238"/>
              <w:rPr>
                <w:sz w:val="26"/>
              </w:rPr>
            </w:pPr>
            <w:r>
              <w:rPr>
                <w:rFonts w:hint="default"/>
                <w:sz w:val="26"/>
                <w:lang w:val="en-US"/>
              </w:rPr>
              <w:t>50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restart"/>
          </w:tcPr>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spacing w:before="189"/>
              <w:ind w:left="136"/>
              <w:rPr>
                <w:sz w:val="26"/>
              </w:rPr>
            </w:pPr>
            <w:r>
              <w:rPr>
                <w:sz w:val="26"/>
              </w:rPr>
              <w:t xml:space="preserve">Tuần </w:t>
            </w:r>
            <w:r>
              <w:rPr>
                <w:rFonts w:hint="default"/>
                <w:sz w:val="26"/>
                <w:lang w:val="en-US"/>
              </w:rPr>
              <w:t>4</w:t>
            </w:r>
          </w:p>
        </w:tc>
        <w:tc>
          <w:tcPr>
            <w:tcW w:w="1529" w:type="dxa"/>
          </w:tcPr>
          <w:p>
            <w:pPr>
              <w:pStyle w:val="17"/>
              <w:rPr>
                <w:sz w:val="30"/>
              </w:rPr>
            </w:pPr>
          </w:p>
          <w:p>
            <w:pPr>
              <w:pStyle w:val="17"/>
              <w:ind w:left="148" w:right="144"/>
              <w:jc w:val="center"/>
              <w:rPr>
                <w:sz w:val="26"/>
              </w:rPr>
            </w:pPr>
            <w:r>
              <w:rPr>
                <w:sz w:val="26"/>
              </w:rPr>
              <w:t>25/</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left="108"/>
              <w:rPr>
                <w:rFonts w:hint="default"/>
                <w:sz w:val="26"/>
                <w:lang w:val="en-US"/>
              </w:rPr>
            </w:pPr>
            <w:r>
              <w:rPr>
                <w:rFonts w:hint="default"/>
                <w:sz w:val="26"/>
                <w:lang w:val="en-US"/>
              </w:rPr>
              <w:t>- Phân tích chức năng, vẽ ERD diagram và các mối quan hệ.</w:t>
            </w:r>
          </w:p>
        </w:tc>
        <w:tc>
          <w:tcPr>
            <w:tcW w:w="953" w:type="dxa"/>
          </w:tcPr>
          <w:p>
            <w:pPr>
              <w:pStyle w:val="17"/>
              <w:rPr>
                <w:sz w:val="30"/>
              </w:rPr>
            </w:pPr>
          </w:p>
          <w:p>
            <w:pPr>
              <w:pStyle w:val="17"/>
              <w:ind w:left="238"/>
              <w:rPr>
                <w:sz w:val="26"/>
              </w:rPr>
            </w:pPr>
            <w:r>
              <w:rPr>
                <w:sz w:val="26"/>
              </w:rPr>
              <w:t>80%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Borders>
              <w:top w:val="nil"/>
            </w:tcBorders>
          </w:tcPr>
          <w:p>
            <w:pPr>
              <w:rPr>
                <w:sz w:val="2"/>
                <w:szCs w:val="2"/>
              </w:rPr>
            </w:pPr>
          </w:p>
        </w:tc>
        <w:tc>
          <w:tcPr>
            <w:tcW w:w="1529" w:type="dxa"/>
          </w:tcPr>
          <w:p>
            <w:pPr>
              <w:pStyle w:val="17"/>
              <w:rPr>
                <w:sz w:val="30"/>
              </w:rPr>
            </w:pPr>
          </w:p>
          <w:p>
            <w:pPr>
              <w:pStyle w:val="17"/>
              <w:ind w:left="148" w:right="144"/>
              <w:jc w:val="center"/>
              <w:rPr>
                <w:sz w:val="26"/>
              </w:rPr>
            </w:pPr>
            <w:r>
              <w:rPr>
                <w:sz w:val="26"/>
              </w:rPr>
              <w:t>26/</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left="108"/>
              <w:rPr>
                <w:rFonts w:hint="default"/>
                <w:sz w:val="26"/>
                <w:lang w:val="en-US"/>
              </w:rPr>
            </w:pPr>
            <w:r>
              <w:rPr>
                <w:sz w:val="26"/>
              </w:rPr>
              <w:t>Tiếp tụ</w:t>
            </w:r>
            <w:r>
              <w:rPr>
                <w:rFonts w:hint="default"/>
                <w:sz w:val="26"/>
                <w:lang w:val="en-US"/>
              </w:rPr>
              <w:t>c phân tích, thiết kế.</w:t>
            </w:r>
          </w:p>
        </w:tc>
        <w:tc>
          <w:tcPr>
            <w:tcW w:w="953" w:type="dxa"/>
          </w:tcPr>
          <w:p>
            <w:pPr>
              <w:pStyle w:val="17"/>
              <w:rPr>
                <w:sz w:val="30"/>
              </w:rPr>
            </w:pPr>
          </w:p>
          <w:p>
            <w:pPr>
              <w:pStyle w:val="17"/>
              <w:ind w:left="173"/>
              <w:rPr>
                <w:sz w:val="26"/>
              </w:rPr>
            </w:pPr>
            <w:r>
              <w:rPr>
                <w:sz w:val="26"/>
              </w:rPr>
              <w:t>100%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Borders>
              <w:top w:val="nil"/>
            </w:tcBorders>
          </w:tcPr>
          <w:p>
            <w:pPr>
              <w:rPr>
                <w:sz w:val="2"/>
                <w:szCs w:val="2"/>
              </w:rPr>
            </w:pPr>
          </w:p>
        </w:tc>
        <w:tc>
          <w:tcPr>
            <w:tcW w:w="1529" w:type="dxa"/>
          </w:tcPr>
          <w:p>
            <w:pPr>
              <w:pStyle w:val="17"/>
              <w:rPr>
                <w:sz w:val="30"/>
              </w:rPr>
            </w:pPr>
          </w:p>
          <w:p>
            <w:pPr>
              <w:pStyle w:val="17"/>
              <w:ind w:left="148" w:right="144"/>
              <w:jc w:val="center"/>
              <w:rPr>
                <w:sz w:val="26"/>
              </w:rPr>
            </w:pPr>
            <w:r>
              <w:rPr>
                <w:sz w:val="26"/>
              </w:rPr>
              <w:t>27/</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left="108"/>
              <w:rPr>
                <w:rFonts w:hint="default"/>
                <w:sz w:val="26"/>
                <w:lang w:val="en-US"/>
              </w:rPr>
            </w:pPr>
            <w:r>
              <w:rPr>
                <w:rFonts w:hint="default"/>
                <w:sz w:val="26"/>
                <w:lang w:val="en-US"/>
              </w:rPr>
              <w:t>Hoành thành và bắt đầu thiết kế database</w:t>
            </w:r>
          </w:p>
        </w:tc>
        <w:tc>
          <w:tcPr>
            <w:tcW w:w="953" w:type="dxa"/>
          </w:tcPr>
          <w:p>
            <w:pPr>
              <w:pStyle w:val="17"/>
              <w:rPr>
                <w:sz w:val="30"/>
              </w:rPr>
            </w:pPr>
          </w:p>
          <w:p>
            <w:pPr>
              <w:pStyle w:val="17"/>
              <w:ind w:left="238"/>
              <w:rPr>
                <w:sz w:val="26"/>
              </w:rPr>
            </w:pPr>
            <w:r>
              <w:rPr>
                <w:sz w:val="26"/>
              </w:rPr>
              <w:t>70%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4" w:hRule="atLeast"/>
        </w:trPr>
        <w:tc>
          <w:tcPr>
            <w:tcW w:w="1135" w:type="dxa"/>
            <w:vMerge w:val="continue"/>
            <w:tcBorders>
              <w:top w:val="nil"/>
            </w:tcBorders>
          </w:tcPr>
          <w:p>
            <w:pPr>
              <w:rPr>
                <w:sz w:val="2"/>
                <w:szCs w:val="2"/>
              </w:rPr>
            </w:pPr>
          </w:p>
        </w:tc>
        <w:tc>
          <w:tcPr>
            <w:tcW w:w="1529" w:type="dxa"/>
          </w:tcPr>
          <w:p>
            <w:pPr>
              <w:pStyle w:val="17"/>
              <w:rPr>
                <w:sz w:val="30"/>
              </w:rPr>
            </w:pPr>
          </w:p>
          <w:p>
            <w:pPr>
              <w:pStyle w:val="17"/>
              <w:ind w:left="148" w:right="144"/>
              <w:jc w:val="center"/>
              <w:rPr>
                <w:sz w:val="26"/>
              </w:rPr>
            </w:pPr>
            <w:r>
              <w:rPr>
                <w:sz w:val="26"/>
              </w:rPr>
              <w:t>28/</w:t>
            </w:r>
            <w:r>
              <w:rPr>
                <w:rFonts w:hint="default"/>
                <w:sz w:val="26"/>
                <w:lang w:val="en-US"/>
              </w:rPr>
              <w:t>02</w:t>
            </w:r>
            <w:r>
              <w:rPr>
                <w:sz w:val="26"/>
              </w:rPr>
              <w:t>/</w:t>
            </w:r>
            <w:r>
              <w:rPr>
                <w:rFonts w:hint="default"/>
                <w:sz w:val="26"/>
                <w:lang w:val="en-US"/>
              </w:rPr>
              <w:t>2023</w:t>
            </w:r>
          </w:p>
        </w:tc>
        <w:tc>
          <w:tcPr>
            <w:tcW w:w="3566" w:type="dxa"/>
          </w:tcPr>
          <w:p>
            <w:pPr>
              <w:pStyle w:val="17"/>
              <w:spacing w:before="122" w:line="360" w:lineRule="auto"/>
              <w:ind w:left="108" w:firstLine="130" w:firstLineChars="50"/>
              <w:rPr>
                <w:sz w:val="26"/>
              </w:rPr>
            </w:pPr>
            <w:r>
              <w:rPr>
                <w:rFonts w:hint="default"/>
                <w:sz w:val="26"/>
                <w:lang w:val="en-US"/>
              </w:rPr>
              <w:t>Hoàn thành thiết kế database của dự án</w:t>
            </w:r>
          </w:p>
        </w:tc>
        <w:tc>
          <w:tcPr>
            <w:tcW w:w="953" w:type="dxa"/>
          </w:tcPr>
          <w:p>
            <w:pPr>
              <w:pStyle w:val="17"/>
              <w:rPr>
                <w:sz w:val="30"/>
              </w:rPr>
            </w:pPr>
          </w:p>
          <w:p>
            <w:pPr>
              <w:pStyle w:val="17"/>
              <w:ind w:left="238"/>
              <w:rPr>
                <w:sz w:val="26"/>
              </w:rPr>
            </w:pPr>
            <w:r>
              <w:rPr>
                <w:sz w:val="26"/>
              </w:rPr>
              <w:t>90%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1135" w:type="dxa"/>
            <w:vMerge w:val="restart"/>
          </w:tcPr>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spacing w:before="10"/>
              <w:rPr>
                <w:sz w:val="39"/>
              </w:rPr>
            </w:pPr>
          </w:p>
          <w:p>
            <w:pPr>
              <w:pStyle w:val="17"/>
              <w:ind w:left="136"/>
              <w:rPr>
                <w:sz w:val="26"/>
              </w:rPr>
            </w:pPr>
            <w:r>
              <w:rPr>
                <w:sz w:val="26"/>
              </w:rPr>
              <w:t xml:space="preserve">Tuần </w:t>
            </w:r>
            <w:r>
              <w:rPr>
                <w:rFonts w:hint="default"/>
                <w:sz w:val="26"/>
                <w:lang w:val="en-US"/>
              </w:rPr>
              <w:t>5</w:t>
            </w:r>
          </w:p>
        </w:tc>
        <w:tc>
          <w:tcPr>
            <w:tcW w:w="1529" w:type="dxa"/>
          </w:tcPr>
          <w:p>
            <w:pPr>
              <w:pStyle w:val="17"/>
              <w:spacing w:before="124"/>
              <w:ind w:left="148" w:right="144"/>
              <w:jc w:val="center"/>
              <w:rPr>
                <w:sz w:val="26"/>
              </w:rPr>
            </w:pPr>
            <w:r>
              <w:rPr>
                <w:sz w:val="26"/>
              </w:rPr>
              <w:t>02/</w:t>
            </w:r>
            <w:r>
              <w:rPr>
                <w:rFonts w:hint="default"/>
                <w:sz w:val="26"/>
                <w:lang w:val="en-US"/>
              </w:rPr>
              <w:t>03</w:t>
            </w:r>
            <w:r>
              <w:rPr>
                <w:sz w:val="26"/>
              </w:rPr>
              <w:t>/</w:t>
            </w:r>
            <w:r>
              <w:rPr>
                <w:rFonts w:hint="default"/>
                <w:sz w:val="26"/>
                <w:lang w:val="en-US"/>
              </w:rPr>
              <w:t>2023</w:t>
            </w:r>
          </w:p>
        </w:tc>
        <w:tc>
          <w:tcPr>
            <w:tcW w:w="3566" w:type="dxa"/>
          </w:tcPr>
          <w:p>
            <w:pPr>
              <w:pStyle w:val="17"/>
              <w:ind w:firstLine="130" w:firstLineChars="50"/>
              <w:rPr>
                <w:rFonts w:hint="default"/>
                <w:sz w:val="26"/>
                <w:lang w:val="en-US"/>
              </w:rPr>
            </w:pPr>
          </w:p>
          <w:p>
            <w:pPr>
              <w:pStyle w:val="17"/>
              <w:ind w:firstLine="130" w:firstLineChars="50"/>
              <w:rPr>
                <w:rFonts w:hint="default"/>
                <w:sz w:val="26"/>
                <w:lang w:val="en-US"/>
              </w:rPr>
            </w:pPr>
            <w:r>
              <w:rPr>
                <w:rFonts w:hint="default"/>
                <w:sz w:val="26"/>
                <w:lang w:val="en-US"/>
              </w:rPr>
              <w:t xml:space="preserve">Nhận được dự án LMS Library và bắt dầu phân tích thiết kế. </w:t>
            </w:r>
          </w:p>
          <w:p>
            <w:pPr>
              <w:pStyle w:val="17"/>
              <w:ind w:firstLine="130" w:firstLineChars="50"/>
              <w:rPr>
                <w:rFonts w:hint="default"/>
                <w:sz w:val="26"/>
                <w:lang w:val="en-US"/>
              </w:rPr>
            </w:pPr>
          </w:p>
        </w:tc>
        <w:tc>
          <w:tcPr>
            <w:tcW w:w="953" w:type="dxa"/>
          </w:tcPr>
          <w:p>
            <w:pPr>
              <w:pStyle w:val="17"/>
              <w:rPr>
                <w:rFonts w:hint="default"/>
                <w:sz w:val="24"/>
                <w:lang w:val="en-US"/>
              </w:rPr>
            </w:pPr>
          </w:p>
          <w:p>
            <w:pPr>
              <w:pStyle w:val="17"/>
              <w:ind w:firstLine="240" w:firstLineChars="100"/>
              <w:rPr>
                <w:rFonts w:hint="default"/>
                <w:sz w:val="24"/>
                <w:lang w:val="en-US"/>
              </w:rPr>
            </w:pPr>
            <w:r>
              <w:rPr>
                <w:rFonts w:hint="default"/>
                <w:sz w:val="24"/>
                <w:lang w:val="en-US"/>
              </w:rPr>
              <w:t>50%</w:t>
            </w:r>
          </w:p>
        </w:tc>
        <w:tc>
          <w:tcPr>
            <w:tcW w:w="1819" w:type="dxa"/>
          </w:tcPr>
          <w:p>
            <w:pPr>
              <w:pStyle w:val="17"/>
              <w:spacing w:before="124"/>
              <w:ind w:left="503" w:right="493"/>
              <w:jc w:val="center"/>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1135" w:type="dxa"/>
            <w:vMerge w:val="continue"/>
            <w:tcBorders>
              <w:top w:val="nil"/>
            </w:tcBorders>
          </w:tcPr>
          <w:p>
            <w:pPr>
              <w:rPr>
                <w:sz w:val="2"/>
                <w:szCs w:val="2"/>
              </w:rPr>
            </w:pPr>
          </w:p>
        </w:tc>
        <w:tc>
          <w:tcPr>
            <w:tcW w:w="1529" w:type="dxa"/>
          </w:tcPr>
          <w:p>
            <w:pPr>
              <w:pStyle w:val="17"/>
              <w:rPr>
                <w:sz w:val="28"/>
              </w:rPr>
            </w:pPr>
          </w:p>
          <w:p>
            <w:pPr>
              <w:pStyle w:val="17"/>
              <w:spacing w:before="248"/>
              <w:ind w:left="148" w:right="144"/>
              <w:jc w:val="center"/>
              <w:rPr>
                <w:sz w:val="26"/>
              </w:rPr>
            </w:pPr>
            <w:r>
              <w:rPr>
                <w:sz w:val="26"/>
              </w:rPr>
              <w:t>03/</w:t>
            </w:r>
            <w:r>
              <w:rPr>
                <w:rFonts w:hint="default"/>
                <w:sz w:val="26"/>
                <w:lang w:val="en-US"/>
              </w:rPr>
              <w:t>03</w:t>
            </w:r>
            <w:r>
              <w:rPr>
                <w:sz w:val="26"/>
              </w:rPr>
              <w:t>/</w:t>
            </w:r>
            <w:r>
              <w:rPr>
                <w:rFonts w:hint="default"/>
                <w:sz w:val="26"/>
                <w:lang w:val="en-US"/>
              </w:rPr>
              <w:t>2023</w:t>
            </w:r>
          </w:p>
        </w:tc>
        <w:tc>
          <w:tcPr>
            <w:tcW w:w="3566" w:type="dxa"/>
          </w:tcPr>
          <w:p>
            <w:pPr>
              <w:pStyle w:val="17"/>
              <w:spacing w:before="4"/>
              <w:ind w:left="108"/>
              <w:rPr>
                <w:sz w:val="26"/>
              </w:rPr>
            </w:pPr>
          </w:p>
          <w:p>
            <w:pPr>
              <w:pStyle w:val="17"/>
              <w:spacing w:before="4"/>
              <w:ind w:left="108"/>
              <w:rPr>
                <w:sz w:val="26"/>
              </w:rPr>
            </w:pPr>
          </w:p>
          <w:p>
            <w:pPr>
              <w:pStyle w:val="17"/>
              <w:spacing w:before="4"/>
              <w:ind w:left="108"/>
              <w:rPr>
                <w:rFonts w:hint="default"/>
                <w:sz w:val="26"/>
                <w:lang w:val="en-US"/>
              </w:rPr>
            </w:pPr>
            <w:r>
              <w:rPr>
                <w:sz w:val="26"/>
              </w:rPr>
              <w:t xml:space="preserve">Tiếp tục </w:t>
            </w:r>
            <w:r>
              <w:rPr>
                <w:rFonts w:hint="default"/>
                <w:sz w:val="26"/>
                <w:lang w:val="en-US"/>
              </w:rPr>
              <w:t>phân tích chức năng, thiết kế cơ sở dữ liệu.</w:t>
            </w:r>
          </w:p>
        </w:tc>
        <w:tc>
          <w:tcPr>
            <w:tcW w:w="953" w:type="dxa"/>
          </w:tcPr>
          <w:p>
            <w:pPr>
              <w:pStyle w:val="17"/>
              <w:rPr>
                <w:sz w:val="28"/>
              </w:rPr>
            </w:pPr>
          </w:p>
          <w:p>
            <w:pPr>
              <w:pStyle w:val="17"/>
              <w:spacing w:before="248"/>
              <w:ind w:left="173"/>
              <w:rPr>
                <w:sz w:val="26"/>
              </w:rPr>
            </w:pPr>
            <w:r>
              <w:rPr>
                <w:rFonts w:hint="default"/>
                <w:sz w:val="26"/>
                <w:lang w:val="en-US"/>
              </w:rPr>
              <w:t>60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Borders>
              <w:top w:val="nil"/>
            </w:tcBorders>
          </w:tcPr>
          <w:p>
            <w:pPr>
              <w:rPr>
                <w:sz w:val="2"/>
                <w:szCs w:val="2"/>
              </w:rPr>
            </w:pPr>
          </w:p>
        </w:tc>
        <w:tc>
          <w:tcPr>
            <w:tcW w:w="1529" w:type="dxa"/>
          </w:tcPr>
          <w:p>
            <w:pPr>
              <w:pStyle w:val="17"/>
              <w:spacing w:before="2"/>
              <w:rPr>
                <w:sz w:val="30"/>
              </w:rPr>
            </w:pPr>
          </w:p>
          <w:p>
            <w:pPr>
              <w:pStyle w:val="17"/>
              <w:ind w:left="148" w:right="144"/>
              <w:jc w:val="center"/>
              <w:rPr>
                <w:sz w:val="26"/>
              </w:rPr>
            </w:pPr>
            <w:r>
              <w:rPr>
                <w:sz w:val="26"/>
              </w:rPr>
              <w:t>04/</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firstLine="260" w:firstLineChars="100"/>
              <w:rPr>
                <w:sz w:val="26"/>
              </w:rPr>
            </w:pPr>
            <w:r>
              <w:rPr>
                <w:sz w:val="26"/>
              </w:rPr>
              <w:t xml:space="preserve">Tiếp tục </w:t>
            </w:r>
            <w:r>
              <w:rPr>
                <w:rFonts w:hint="default"/>
                <w:sz w:val="26"/>
                <w:lang w:val="en-US"/>
              </w:rPr>
              <w:t>phân tích chức năng, thiết kế cơ sở dữ liệu.</w:t>
            </w:r>
          </w:p>
        </w:tc>
        <w:tc>
          <w:tcPr>
            <w:tcW w:w="953" w:type="dxa"/>
          </w:tcPr>
          <w:p>
            <w:pPr>
              <w:pStyle w:val="17"/>
              <w:spacing w:before="2"/>
              <w:rPr>
                <w:sz w:val="30"/>
              </w:rPr>
            </w:pPr>
          </w:p>
          <w:p>
            <w:pPr>
              <w:pStyle w:val="17"/>
              <w:ind w:left="238"/>
              <w:rPr>
                <w:sz w:val="26"/>
              </w:rPr>
            </w:pPr>
            <w:r>
              <w:rPr>
                <w:sz w:val="26"/>
              </w:rPr>
              <w:t>50%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Borders>
              <w:top w:val="nil"/>
            </w:tcBorders>
          </w:tcPr>
          <w:p>
            <w:pPr>
              <w:rPr>
                <w:sz w:val="2"/>
                <w:szCs w:val="2"/>
              </w:rPr>
            </w:pPr>
          </w:p>
        </w:tc>
        <w:tc>
          <w:tcPr>
            <w:tcW w:w="1529" w:type="dxa"/>
          </w:tcPr>
          <w:p>
            <w:pPr>
              <w:pStyle w:val="17"/>
              <w:spacing w:before="2"/>
              <w:rPr>
                <w:sz w:val="30"/>
              </w:rPr>
            </w:pPr>
          </w:p>
          <w:p>
            <w:pPr>
              <w:pStyle w:val="17"/>
              <w:ind w:left="148" w:right="144"/>
              <w:jc w:val="center"/>
              <w:rPr>
                <w:sz w:val="26"/>
              </w:rPr>
            </w:pPr>
            <w:r>
              <w:rPr>
                <w:sz w:val="26"/>
              </w:rPr>
              <w:t>05/</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firstLine="130" w:firstLineChars="50"/>
              <w:rPr>
                <w:rFonts w:hint="default"/>
                <w:sz w:val="26"/>
                <w:lang w:val="en-US"/>
              </w:rPr>
            </w:pPr>
            <w:r>
              <w:rPr>
                <w:sz w:val="26"/>
              </w:rPr>
              <w:t xml:space="preserve">Tiếp tục </w:t>
            </w:r>
            <w:r>
              <w:rPr>
                <w:rFonts w:hint="default"/>
                <w:sz w:val="26"/>
                <w:lang w:val="en-US"/>
              </w:rPr>
              <w:t>phân tích chức năng, thiết kế cơ sở dữ liệu.</w:t>
            </w:r>
          </w:p>
        </w:tc>
        <w:tc>
          <w:tcPr>
            <w:tcW w:w="953" w:type="dxa"/>
          </w:tcPr>
          <w:p>
            <w:pPr>
              <w:pStyle w:val="17"/>
              <w:spacing w:before="2"/>
              <w:rPr>
                <w:sz w:val="30"/>
              </w:rPr>
            </w:pPr>
          </w:p>
          <w:p>
            <w:pPr>
              <w:pStyle w:val="17"/>
              <w:ind w:left="238"/>
              <w:rPr>
                <w:sz w:val="26"/>
              </w:rPr>
            </w:pPr>
            <w:r>
              <w:rPr>
                <w:sz w:val="26"/>
              </w:rPr>
              <w:t>80%</w:t>
            </w:r>
          </w:p>
        </w:tc>
        <w:tc>
          <w:tcPr>
            <w:tcW w:w="1819" w:type="dxa"/>
          </w:tcPr>
          <w:p>
            <w:pPr>
              <w:pStyle w:val="17"/>
              <w:rPr>
                <w:sz w:val="24"/>
              </w:rPr>
            </w:pPr>
          </w:p>
        </w:tc>
      </w:tr>
    </w:tbl>
    <w:p>
      <w:pPr>
        <w:spacing w:after="0"/>
        <w:rPr>
          <w:sz w:val="24"/>
        </w:rPr>
        <w:sectPr>
          <w:pgSz w:w="11910" w:h="16840"/>
          <w:pgMar w:top="1200" w:right="900" w:bottom="1240" w:left="1680" w:header="734" w:footer="1048" w:gutter="0"/>
          <w:cols w:space="720" w:num="1"/>
        </w:sectPr>
      </w:pPr>
    </w:p>
    <w:p>
      <w:pPr>
        <w:pStyle w:val="7"/>
        <w:rPr>
          <w:sz w:val="20"/>
        </w:rPr>
      </w:pPr>
    </w:p>
    <w:p>
      <w:pPr>
        <w:pStyle w:val="7"/>
        <w:rPr>
          <w:sz w:val="20"/>
        </w:rPr>
      </w:pPr>
    </w:p>
    <w:p>
      <w:pPr>
        <w:pStyle w:val="7"/>
        <w:spacing w:before="7" w:after="1"/>
      </w:pPr>
    </w:p>
    <w:tbl>
      <w:tblPr>
        <w:tblStyle w:val="6"/>
        <w:tblW w:w="0" w:type="auto"/>
        <w:tblInd w:w="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5"/>
        <w:gridCol w:w="1529"/>
        <w:gridCol w:w="3566"/>
        <w:gridCol w:w="953"/>
        <w:gridCol w:w="18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5" w:hRule="atLeast"/>
        </w:trPr>
        <w:tc>
          <w:tcPr>
            <w:tcW w:w="1135" w:type="dxa"/>
          </w:tcPr>
          <w:p>
            <w:pPr>
              <w:pStyle w:val="17"/>
              <w:rPr>
                <w:sz w:val="24"/>
              </w:rPr>
            </w:pPr>
          </w:p>
        </w:tc>
        <w:tc>
          <w:tcPr>
            <w:tcW w:w="1529" w:type="dxa"/>
          </w:tcPr>
          <w:p>
            <w:pPr>
              <w:pStyle w:val="17"/>
              <w:rPr>
                <w:sz w:val="28"/>
              </w:rPr>
            </w:pPr>
          </w:p>
          <w:p>
            <w:pPr>
              <w:pStyle w:val="17"/>
              <w:spacing w:before="248"/>
              <w:ind w:left="149" w:right="144"/>
              <w:jc w:val="center"/>
              <w:rPr>
                <w:sz w:val="26"/>
              </w:rPr>
            </w:pPr>
            <w:r>
              <w:rPr>
                <w:sz w:val="26"/>
              </w:rPr>
              <w:t>06/</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right="97"/>
              <w:jc w:val="both"/>
              <w:rPr>
                <w:rFonts w:hint="default"/>
                <w:sz w:val="26"/>
                <w:lang w:val="en-US"/>
              </w:rPr>
            </w:pPr>
            <w:r>
              <w:rPr>
                <w:rFonts w:hint="default"/>
                <w:sz w:val="26"/>
                <w:lang w:val="en-US"/>
              </w:rPr>
              <w:t>Hoành thành phân tích chức năng của Teacher và Student và bắt đầu làm cơ sở dữ liệu bằng Entity Framework( Code First).</w:t>
            </w:r>
          </w:p>
        </w:tc>
        <w:tc>
          <w:tcPr>
            <w:tcW w:w="953" w:type="dxa"/>
          </w:tcPr>
          <w:p>
            <w:pPr>
              <w:pStyle w:val="17"/>
              <w:rPr>
                <w:sz w:val="28"/>
              </w:rPr>
            </w:pPr>
          </w:p>
          <w:p>
            <w:pPr>
              <w:pStyle w:val="17"/>
              <w:spacing w:before="248"/>
              <w:ind w:left="173"/>
              <w:rPr>
                <w:sz w:val="26"/>
              </w:rPr>
            </w:pPr>
            <w:r>
              <w:rPr>
                <w:rFonts w:hint="default"/>
                <w:sz w:val="26"/>
                <w:lang w:val="en-US"/>
              </w:rPr>
              <w:t>80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restart"/>
          </w:tcPr>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rPr>
                <w:sz w:val="28"/>
              </w:rPr>
            </w:pPr>
          </w:p>
          <w:p>
            <w:pPr>
              <w:pStyle w:val="17"/>
              <w:spacing w:before="5"/>
              <w:rPr>
                <w:sz w:val="38"/>
              </w:rPr>
            </w:pPr>
          </w:p>
          <w:p>
            <w:pPr>
              <w:pStyle w:val="17"/>
              <w:ind w:left="136"/>
              <w:rPr>
                <w:sz w:val="26"/>
              </w:rPr>
            </w:pPr>
            <w:r>
              <w:rPr>
                <w:sz w:val="26"/>
              </w:rPr>
              <w:t xml:space="preserve">Tuần </w:t>
            </w:r>
            <w:r>
              <w:rPr>
                <w:rFonts w:hint="default"/>
                <w:sz w:val="26"/>
                <w:lang w:val="en-US"/>
              </w:rPr>
              <w:t>6</w:t>
            </w:r>
          </w:p>
        </w:tc>
        <w:tc>
          <w:tcPr>
            <w:tcW w:w="1529" w:type="dxa"/>
          </w:tcPr>
          <w:p>
            <w:pPr>
              <w:pStyle w:val="17"/>
              <w:rPr>
                <w:sz w:val="30"/>
              </w:rPr>
            </w:pPr>
          </w:p>
          <w:p>
            <w:pPr>
              <w:pStyle w:val="17"/>
              <w:ind w:left="149" w:right="144"/>
              <w:jc w:val="center"/>
              <w:rPr>
                <w:sz w:val="26"/>
              </w:rPr>
            </w:pPr>
            <w:r>
              <w:rPr>
                <w:sz w:val="26"/>
              </w:rPr>
              <w:t>09/</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rPr>
                <w:sz w:val="26"/>
              </w:rPr>
            </w:pPr>
            <w:r>
              <w:rPr>
                <w:rFonts w:hint="default"/>
                <w:sz w:val="26"/>
                <w:lang w:val="en-US"/>
              </w:rPr>
              <w:t>Hoành thành phân tích chức năng của Leader và bắt đầu làm cơ sở dữ liệu.</w:t>
            </w:r>
          </w:p>
        </w:tc>
        <w:tc>
          <w:tcPr>
            <w:tcW w:w="953" w:type="dxa"/>
          </w:tcPr>
          <w:p>
            <w:pPr>
              <w:pStyle w:val="17"/>
              <w:rPr>
                <w:sz w:val="30"/>
              </w:rPr>
            </w:pPr>
          </w:p>
          <w:p>
            <w:pPr>
              <w:pStyle w:val="17"/>
              <w:ind w:left="238"/>
              <w:rPr>
                <w:sz w:val="26"/>
              </w:rPr>
            </w:pPr>
            <w:r>
              <w:rPr>
                <w:sz w:val="26"/>
              </w:rPr>
              <w:t>80%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3" w:hRule="atLeast"/>
        </w:trPr>
        <w:tc>
          <w:tcPr>
            <w:tcW w:w="1135" w:type="dxa"/>
            <w:vMerge w:val="continue"/>
            <w:tcBorders>
              <w:top w:val="nil"/>
            </w:tcBorders>
          </w:tcPr>
          <w:p>
            <w:pPr>
              <w:rPr>
                <w:sz w:val="2"/>
                <w:szCs w:val="2"/>
              </w:rPr>
            </w:pPr>
          </w:p>
        </w:tc>
        <w:tc>
          <w:tcPr>
            <w:tcW w:w="1529" w:type="dxa"/>
          </w:tcPr>
          <w:p>
            <w:pPr>
              <w:pStyle w:val="17"/>
              <w:rPr>
                <w:sz w:val="28"/>
              </w:rPr>
            </w:pPr>
          </w:p>
          <w:p>
            <w:pPr>
              <w:pStyle w:val="17"/>
              <w:spacing w:before="248"/>
              <w:ind w:left="148" w:right="144"/>
              <w:jc w:val="center"/>
              <w:rPr>
                <w:sz w:val="26"/>
              </w:rPr>
            </w:pPr>
            <w:r>
              <w:rPr>
                <w:sz w:val="26"/>
              </w:rPr>
              <w:t>10/</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right="94"/>
              <w:jc w:val="both"/>
              <w:rPr>
                <w:rFonts w:hint="default"/>
                <w:sz w:val="26"/>
                <w:lang w:val="en-US"/>
              </w:rPr>
            </w:pPr>
            <w:r>
              <w:rPr>
                <w:sz w:val="26"/>
              </w:rPr>
              <w:t xml:space="preserve">Tiếp tục code </w:t>
            </w:r>
            <w:r>
              <w:rPr>
                <w:rFonts w:hint="default"/>
                <w:sz w:val="26"/>
                <w:lang w:val="en-US"/>
              </w:rPr>
              <w:t>tạo các model làm database.</w:t>
            </w:r>
          </w:p>
          <w:p>
            <w:pPr>
              <w:pStyle w:val="17"/>
              <w:spacing w:before="122" w:line="360" w:lineRule="auto"/>
              <w:ind w:left="108" w:right="94"/>
              <w:jc w:val="both"/>
              <w:rPr>
                <w:rFonts w:hint="default"/>
                <w:sz w:val="26"/>
                <w:lang w:val="en-US"/>
              </w:rPr>
            </w:pPr>
            <w:r>
              <w:rPr>
                <w:rFonts w:hint="default"/>
                <w:sz w:val="26"/>
                <w:lang w:val="en-US"/>
              </w:rPr>
              <w:t>Kiểm tra các ràng buộc thuộc tính khóa ngoại, khóa chính.</w:t>
            </w:r>
          </w:p>
        </w:tc>
        <w:tc>
          <w:tcPr>
            <w:tcW w:w="953" w:type="dxa"/>
          </w:tcPr>
          <w:p>
            <w:pPr>
              <w:pStyle w:val="17"/>
              <w:rPr>
                <w:sz w:val="28"/>
              </w:rPr>
            </w:pPr>
          </w:p>
          <w:p>
            <w:pPr>
              <w:pStyle w:val="17"/>
              <w:spacing w:before="248"/>
              <w:ind w:left="173"/>
              <w:rPr>
                <w:sz w:val="26"/>
              </w:rPr>
            </w:pPr>
            <w:r>
              <w:rPr>
                <w:sz w:val="26"/>
              </w:rPr>
              <w:t>100%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Borders>
              <w:top w:val="nil"/>
            </w:tcBorders>
          </w:tcPr>
          <w:p>
            <w:pPr>
              <w:rPr>
                <w:sz w:val="2"/>
                <w:szCs w:val="2"/>
              </w:rPr>
            </w:pPr>
          </w:p>
        </w:tc>
        <w:tc>
          <w:tcPr>
            <w:tcW w:w="1529" w:type="dxa"/>
          </w:tcPr>
          <w:p>
            <w:pPr>
              <w:pStyle w:val="17"/>
              <w:spacing w:before="2"/>
              <w:rPr>
                <w:sz w:val="30"/>
              </w:rPr>
            </w:pPr>
          </w:p>
          <w:p>
            <w:pPr>
              <w:pStyle w:val="17"/>
              <w:ind w:left="148" w:right="144"/>
              <w:jc w:val="center"/>
              <w:rPr>
                <w:sz w:val="26"/>
              </w:rPr>
            </w:pPr>
            <w:r>
              <w:rPr>
                <w:sz w:val="26"/>
              </w:rPr>
              <w:t>11/</w:t>
            </w:r>
            <w:r>
              <w:rPr>
                <w:rFonts w:hint="default"/>
                <w:sz w:val="26"/>
                <w:lang w:val="en-US"/>
              </w:rPr>
              <w:t>03</w:t>
            </w:r>
            <w:r>
              <w:rPr>
                <w:sz w:val="26"/>
              </w:rPr>
              <w:t>/</w:t>
            </w:r>
            <w:r>
              <w:rPr>
                <w:rFonts w:hint="default"/>
                <w:sz w:val="26"/>
                <w:lang w:val="en-US"/>
              </w:rPr>
              <w:t>2023</w:t>
            </w:r>
          </w:p>
        </w:tc>
        <w:tc>
          <w:tcPr>
            <w:tcW w:w="3566" w:type="dxa"/>
          </w:tcPr>
          <w:p>
            <w:pPr>
              <w:pStyle w:val="17"/>
              <w:spacing w:before="124" w:line="357" w:lineRule="auto"/>
              <w:ind w:left="108"/>
              <w:rPr>
                <w:rFonts w:hint="default"/>
                <w:sz w:val="26"/>
                <w:lang w:val="en-US"/>
              </w:rPr>
            </w:pPr>
            <w:r>
              <w:rPr>
                <w:sz w:val="26"/>
              </w:rPr>
              <w:t xml:space="preserve">Tiếp tục code giao </w:t>
            </w:r>
            <w:r>
              <w:rPr>
                <w:rFonts w:hint="default"/>
                <w:sz w:val="26"/>
                <w:lang w:val="en-US"/>
              </w:rPr>
              <w:t>database</w:t>
            </w:r>
          </w:p>
        </w:tc>
        <w:tc>
          <w:tcPr>
            <w:tcW w:w="953" w:type="dxa"/>
          </w:tcPr>
          <w:p>
            <w:pPr>
              <w:pStyle w:val="17"/>
              <w:spacing w:before="2"/>
              <w:rPr>
                <w:sz w:val="30"/>
              </w:rPr>
            </w:pPr>
          </w:p>
          <w:p>
            <w:pPr>
              <w:pStyle w:val="17"/>
              <w:ind w:left="238"/>
              <w:rPr>
                <w:sz w:val="26"/>
              </w:rPr>
            </w:pPr>
            <w:r>
              <w:rPr>
                <w:sz w:val="26"/>
              </w:rPr>
              <w:t>70%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1135" w:type="dxa"/>
            <w:vMerge w:val="continue"/>
            <w:tcBorders>
              <w:top w:val="nil"/>
            </w:tcBorders>
          </w:tcPr>
          <w:p>
            <w:pPr>
              <w:rPr>
                <w:sz w:val="2"/>
                <w:szCs w:val="2"/>
              </w:rPr>
            </w:pPr>
          </w:p>
        </w:tc>
        <w:tc>
          <w:tcPr>
            <w:tcW w:w="1529" w:type="dxa"/>
          </w:tcPr>
          <w:p>
            <w:pPr>
              <w:pStyle w:val="17"/>
              <w:rPr>
                <w:sz w:val="28"/>
              </w:rPr>
            </w:pPr>
          </w:p>
          <w:p>
            <w:pPr>
              <w:pStyle w:val="17"/>
              <w:spacing w:before="249"/>
              <w:ind w:left="148" w:right="144"/>
              <w:jc w:val="center"/>
              <w:rPr>
                <w:sz w:val="26"/>
              </w:rPr>
            </w:pPr>
            <w:r>
              <w:rPr>
                <w:sz w:val="26"/>
              </w:rPr>
              <w:t>12/</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right="94"/>
              <w:jc w:val="both"/>
              <w:rPr>
                <w:sz w:val="26"/>
              </w:rPr>
            </w:pPr>
          </w:p>
          <w:p>
            <w:pPr>
              <w:pStyle w:val="17"/>
              <w:spacing w:before="122" w:line="360" w:lineRule="auto"/>
              <w:ind w:left="108" w:right="94"/>
              <w:jc w:val="both"/>
              <w:rPr>
                <w:sz w:val="26"/>
              </w:rPr>
            </w:pPr>
            <w:r>
              <w:rPr>
                <w:sz w:val="26"/>
              </w:rPr>
              <w:t xml:space="preserve">Tiếp tục code giao </w:t>
            </w:r>
            <w:r>
              <w:rPr>
                <w:rFonts w:hint="default"/>
                <w:sz w:val="26"/>
                <w:lang w:val="en-US"/>
              </w:rPr>
              <w:t>database</w:t>
            </w:r>
          </w:p>
        </w:tc>
        <w:tc>
          <w:tcPr>
            <w:tcW w:w="953" w:type="dxa"/>
          </w:tcPr>
          <w:p>
            <w:pPr>
              <w:pStyle w:val="17"/>
              <w:rPr>
                <w:sz w:val="28"/>
              </w:rPr>
            </w:pPr>
          </w:p>
          <w:p>
            <w:pPr>
              <w:pStyle w:val="17"/>
              <w:spacing w:before="249"/>
              <w:ind w:left="173"/>
              <w:rPr>
                <w:sz w:val="26"/>
              </w:rPr>
            </w:pPr>
            <w:r>
              <w:rPr>
                <w:rFonts w:hint="default"/>
                <w:sz w:val="26"/>
                <w:lang w:val="en-US"/>
              </w:rPr>
              <w:t>80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Borders>
              <w:top w:val="nil"/>
            </w:tcBorders>
          </w:tcPr>
          <w:p>
            <w:pPr>
              <w:rPr>
                <w:sz w:val="2"/>
                <w:szCs w:val="2"/>
              </w:rPr>
            </w:pPr>
          </w:p>
        </w:tc>
        <w:tc>
          <w:tcPr>
            <w:tcW w:w="1529" w:type="dxa"/>
          </w:tcPr>
          <w:p>
            <w:pPr>
              <w:pStyle w:val="17"/>
              <w:spacing w:before="2"/>
              <w:rPr>
                <w:sz w:val="30"/>
              </w:rPr>
            </w:pPr>
          </w:p>
          <w:p>
            <w:pPr>
              <w:pStyle w:val="17"/>
              <w:ind w:left="148" w:right="144"/>
              <w:jc w:val="center"/>
              <w:rPr>
                <w:sz w:val="26"/>
              </w:rPr>
            </w:pPr>
            <w:r>
              <w:rPr>
                <w:sz w:val="26"/>
              </w:rPr>
              <w:t>13/</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rPr>
                <w:sz w:val="26"/>
              </w:rPr>
            </w:pPr>
            <w:r>
              <w:rPr>
                <w:sz w:val="26"/>
              </w:rPr>
              <w:t xml:space="preserve">Tiếp tục code giao </w:t>
            </w:r>
            <w:r>
              <w:rPr>
                <w:rFonts w:hint="default"/>
                <w:sz w:val="26"/>
                <w:lang w:val="en-US"/>
              </w:rPr>
              <w:t>database</w:t>
            </w:r>
          </w:p>
        </w:tc>
        <w:tc>
          <w:tcPr>
            <w:tcW w:w="953" w:type="dxa"/>
          </w:tcPr>
          <w:p>
            <w:pPr>
              <w:pStyle w:val="17"/>
              <w:spacing w:before="2"/>
              <w:rPr>
                <w:sz w:val="30"/>
              </w:rPr>
            </w:pPr>
          </w:p>
          <w:p>
            <w:pPr>
              <w:pStyle w:val="17"/>
              <w:ind w:left="238"/>
              <w:rPr>
                <w:sz w:val="26"/>
              </w:rPr>
            </w:pPr>
            <w:r>
              <w:rPr>
                <w:rFonts w:hint="default"/>
                <w:sz w:val="26"/>
                <w:lang w:val="en-US"/>
              </w:rPr>
              <w:t>90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Borders>
              <w:top w:val="nil"/>
            </w:tcBorders>
          </w:tcPr>
          <w:p>
            <w:pPr>
              <w:rPr>
                <w:sz w:val="2"/>
                <w:szCs w:val="2"/>
              </w:rPr>
            </w:pPr>
          </w:p>
        </w:tc>
        <w:tc>
          <w:tcPr>
            <w:tcW w:w="1529" w:type="dxa"/>
          </w:tcPr>
          <w:p>
            <w:pPr>
              <w:pStyle w:val="17"/>
              <w:rPr>
                <w:sz w:val="30"/>
              </w:rPr>
            </w:pPr>
          </w:p>
          <w:p>
            <w:pPr>
              <w:pStyle w:val="17"/>
              <w:ind w:left="148" w:right="144"/>
              <w:jc w:val="center"/>
              <w:rPr>
                <w:sz w:val="26"/>
              </w:rPr>
            </w:pPr>
            <w:r>
              <w:rPr>
                <w:sz w:val="26"/>
              </w:rPr>
              <w:t>14/</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rPr>
                <w:rFonts w:hint="default"/>
                <w:sz w:val="26"/>
                <w:lang w:val="en-US"/>
              </w:rPr>
            </w:pPr>
            <w:r>
              <w:rPr>
                <w:rFonts w:hint="default"/>
                <w:sz w:val="26"/>
                <w:lang w:val="en-US"/>
              </w:rPr>
              <w:t>Hoàn thành và tiến hành làm các API cơ bản CRUD của các model.</w:t>
            </w:r>
          </w:p>
        </w:tc>
        <w:tc>
          <w:tcPr>
            <w:tcW w:w="953" w:type="dxa"/>
          </w:tcPr>
          <w:p>
            <w:pPr>
              <w:pStyle w:val="17"/>
              <w:rPr>
                <w:sz w:val="30"/>
              </w:rPr>
            </w:pPr>
          </w:p>
          <w:p>
            <w:pPr>
              <w:pStyle w:val="17"/>
              <w:ind w:left="238"/>
              <w:rPr>
                <w:sz w:val="26"/>
              </w:rPr>
            </w:pPr>
            <w:r>
              <w:rPr>
                <w:sz w:val="26"/>
              </w:rPr>
              <w:t>70%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3" w:hRule="atLeast"/>
        </w:trPr>
        <w:tc>
          <w:tcPr>
            <w:tcW w:w="1135" w:type="dxa"/>
            <w:vMerge w:val="restart"/>
          </w:tcPr>
          <w:p>
            <w:pPr>
              <w:pStyle w:val="17"/>
              <w:rPr>
                <w:sz w:val="28"/>
              </w:rPr>
            </w:pPr>
          </w:p>
          <w:p>
            <w:pPr>
              <w:pStyle w:val="17"/>
              <w:rPr>
                <w:sz w:val="28"/>
              </w:rPr>
            </w:pPr>
          </w:p>
          <w:p>
            <w:pPr>
              <w:pStyle w:val="17"/>
              <w:spacing w:before="10"/>
              <w:rPr>
                <w:sz w:val="23"/>
              </w:rPr>
            </w:pPr>
          </w:p>
          <w:p>
            <w:pPr>
              <w:pStyle w:val="17"/>
              <w:ind w:left="136"/>
              <w:rPr>
                <w:sz w:val="26"/>
              </w:rPr>
            </w:pPr>
            <w:r>
              <w:rPr>
                <w:sz w:val="26"/>
              </w:rPr>
              <w:t xml:space="preserve">Tuần </w:t>
            </w:r>
            <w:r>
              <w:rPr>
                <w:rFonts w:hint="default"/>
                <w:sz w:val="26"/>
                <w:lang w:val="en-US"/>
              </w:rPr>
              <w:t>7</w:t>
            </w:r>
          </w:p>
        </w:tc>
        <w:tc>
          <w:tcPr>
            <w:tcW w:w="1529" w:type="dxa"/>
          </w:tcPr>
          <w:p>
            <w:pPr>
              <w:pStyle w:val="17"/>
              <w:rPr>
                <w:sz w:val="28"/>
              </w:rPr>
            </w:pPr>
          </w:p>
          <w:p>
            <w:pPr>
              <w:pStyle w:val="17"/>
              <w:spacing w:before="248"/>
              <w:ind w:left="148" w:right="144"/>
              <w:jc w:val="center"/>
              <w:rPr>
                <w:sz w:val="26"/>
              </w:rPr>
            </w:pPr>
            <w:r>
              <w:rPr>
                <w:sz w:val="26"/>
              </w:rPr>
              <w:t>15/</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right="94"/>
              <w:jc w:val="both"/>
              <w:rPr>
                <w:rFonts w:hint="default"/>
                <w:sz w:val="26"/>
                <w:lang w:val="en-US"/>
              </w:rPr>
            </w:pPr>
            <w:r>
              <w:rPr>
                <w:rFonts w:hint="default"/>
                <w:sz w:val="26"/>
                <w:lang w:val="en-US"/>
              </w:rPr>
              <w:t>Tiếp tục làm các API cơ bản CRUD của các model.</w:t>
            </w:r>
          </w:p>
        </w:tc>
        <w:tc>
          <w:tcPr>
            <w:tcW w:w="953" w:type="dxa"/>
          </w:tcPr>
          <w:p>
            <w:pPr>
              <w:pStyle w:val="17"/>
              <w:rPr>
                <w:sz w:val="28"/>
              </w:rPr>
            </w:pPr>
          </w:p>
          <w:p>
            <w:pPr>
              <w:pStyle w:val="17"/>
              <w:spacing w:before="248"/>
              <w:ind w:left="173"/>
              <w:rPr>
                <w:sz w:val="26"/>
              </w:rPr>
            </w:pPr>
            <w:r>
              <w:rPr>
                <w:rFonts w:hint="default"/>
                <w:sz w:val="26"/>
                <w:lang w:val="en-US"/>
              </w:rPr>
              <w:t>80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35" w:type="dxa"/>
            <w:vMerge w:val="continue"/>
            <w:tcBorders>
              <w:top w:val="nil"/>
            </w:tcBorders>
          </w:tcPr>
          <w:p>
            <w:pPr>
              <w:rPr>
                <w:sz w:val="2"/>
                <w:szCs w:val="2"/>
              </w:rPr>
            </w:pPr>
          </w:p>
        </w:tc>
        <w:tc>
          <w:tcPr>
            <w:tcW w:w="1529" w:type="dxa"/>
          </w:tcPr>
          <w:p>
            <w:pPr>
              <w:pStyle w:val="17"/>
              <w:spacing w:before="124"/>
              <w:ind w:left="148" w:right="144"/>
              <w:jc w:val="center"/>
              <w:rPr>
                <w:sz w:val="26"/>
              </w:rPr>
            </w:pPr>
            <w:r>
              <w:rPr>
                <w:sz w:val="26"/>
              </w:rPr>
              <w:t>16/</w:t>
            </w:r>
            <w:r>
              <w:rPr>
                <w:rFonts w:hint="default"/>
                <w:sz w:val="26"/>
                <w:lang w:val="en-US"/>
              </w:rPr>
              <w:t>03</w:t>
            </w:r>
            <w:r>
              <w:rPr>
                <w:sz w:val="26"/>
              </w:rPr>
              <w:t>/</w:t>
            </w:r>
            <w:r>
              <w:rPr>
                <w:rFonts w:hint="default"/>
                <w:sz w:val="26"/>
                <w:lang w:val="en-US"/>
              </w:rPr>
              <w:t>2023</w:t>
            </w:r>
          </w:p>
        </w:tc>
        <w:tc>
          <w:tcPr>
            <w:tcW w:w="3566" w:type="dxa"/>
          </w:tcPr>
          <w:p>
            <w:pPr>
              <w:pStyle w:val="17"/>
              <w:spacing w:before="124"/>
              <w:ind w:left="108"/>
              <w:rPr>
                <w:rFonts w:hint="default"/>
                <w:sz w:val="26"/>
                <w:lang w:val="en-US"/>
              </w:rPr>
            </w:pPr>
            <w:r>
              <w:rPr>
                <w:rFonts w:hint="default"/>
                <w:sz w:val="26"/>
                <w:lang w:val="en-US"/>
              </w:rPr>
              <w:t xml:space="preserve">Hoành thành CRUD của Teacher, Student, Leader. </w:t>
            </w:r>
          </w:p>
          <w:p>
            <w:pPr>
              <w:pStyle w:val="17"/>
              <w:spacing w:before="124"/>
              <w:ind w:left="108"/>
              <w:rPr>
                <w:rFonts w:hint="default"/>
                <w:sz w:val="26"/>
                <w:lang w:val="en-US"/>
              </w:rPr>
            </w:pPr>
          </w:p>
        </w:tc>
        <w:tc>
          <w:tcPr>
            <w:tcW w:w="953" w:type="dxa"/>
          </w:tcPr>
          <w:p>
            <w:pPr>
              <w:pStyle w:val="17"/>
              <w:spacing w:before="124"/>
              <w:ind w:left="238"/>
              <w:rPr>
                <w:sz w:val="26"/>
              </w:rPr>
            </w:pPr>
            <w:r>
              <w:rPr>
                <w:rFonts w:hint="default"/>
                <w:sz w:val="26"/>
                <w:lang w:val="en-US"/>
              </w:rPr>
              <w:t>100</w:t>
            </w:r>
            <w:r>
              <w:rPr>
                <w:sz w:val="26"/>
              </w:rPr>
              <w:t>%</w:t>
            </w:r>
          </w:p>
        </w:tc>
        <w:tc>
          <w:tcPr>
            <w:tcW w:w="1819" w:type="dxa"/>
          </w:tcPr>
          <w:p>
            <w:pPr>
              <w:pStyle w:val="17"/>
              <w:rPr>
                <w:sz w:val="24"/>
              </w:rPr>
            </w:pPr>
          </w:p>
        </w:tc>
      </w:tr>
    </w:tbl>
    <w:p>
      <w:pPr>
        <w:spacing w:after="0"/>
        <w:rPr>
          <w:sz w:val="24"/>
        </w:rPr>
        <w:sectPr>
          <w:pgSz w:w="11910" w:h="16840"/>
          <w:pgMar w:top="1200" w:right="900" w:bottom="1240" w:left="1680" w:header="734" w:footer="1048" w:gutter="0"/>
          <w:cols w:space="720" w:num="1"/>
        </w:sectPr>
      </w:pPr>
    </w:p>
    <w:p>
      <w:pPr>
        <w:pStyle w:val="7"/>
        <w:rPr>
          <w:sz w:val="20"/>
        </w:rPr>
      </w:pPr>
    </w:p>
    <w:p>
      <w:pPr>
        <w:pStyle w:val="7"/>
        <w:rPr>
          <w:sz w:val="20"/>
        </w:rPr>
      </w:pPr>
    </w:p>
    <w:p>
      <w:pPr>
        <w:pStyle w:val="7"/>
        <w:spacing w:before="7" w:after="1"/>
      </w:pPr>
    </w:p>
    <w:tbl>
      <w:tblPr>
        <w:tblStyle w:val="6"/>
        <w:tblW w:w="0" w:type="auto"/>
        <w:tblInd w:w="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5"/>
        <w:gridCol w:w="1529"/>
        <w:gridCol w:w="3566"/>
        <w:gridCol w:w="953"/>
        <w:gridCol w:w="18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1135" w:type="dxa"/>
            <w:vMerge w:val="restart"/>
          </w:tcPr>
          <w:p>
            <w:pPr>
              <w:pStyle w:val="17"/>
              <w:rPr>
                <w:sz w:val="24"/>
              </w:rPr>
            </w:pPr>
          </w:p>
        </w:tc>
        <w:tc>
          <w:tcPr>
            <w:tcW w:w="1529" w:type="dxa"/>
          </w:tcPr>
          <w:p>
            <w:pPr>
              <w:pStyle w:val="17"/>
              <w:rPr>
                <w:sz w:val="24"/>
              </w:rPr>
            </w:pPr>
          </w:p>
        </w:tc>
        <w:tc>
          <w:tcPr>
            <w:tcW w:w="3566" w:type="dxa"/>
          </w:tcPr>
          <w:p>
            <w:pPr>
              <w:pStyle w:val="17"/>
              <w:spacing w:before="2"/>
              <w:ind w:left="108"/>
              <w:rPr>
                <w:rFonts w:hint="default"/>
                <w:sz w:val="26"/>
                <w:lang w:val="en-US"/>
              </w:rPr>
            </w:pPr>
            <w:r>
              <w:rPr>
                <w:rFonts w:hint="default"/>
                <w:sz w:val="26"/>
                <w:lang w:val="en-US"/>
              </w:rPr>
              <w:t xml:space="preserve">Tiếp tục làm các chức năng nâng cao của Teacher </w:t>
            </w:r>
          </w:p>
          <w:p>
            <w:pPr>
              <w:pStyle w:val="17"/>
              <w:spacing w:before="2"/>
              <w:ind w:left="108"/>
              <w:rPr>
                <w:rFonts w:hint="default"/>
                <w:sz w:val="26"/>
                <w:lang w:val="en-US"/>
              </w:rPr>
            </w:pPr>
            <w:r>
              <w:rPr>
                <w:rFonts w:hint="default"/>
                <w:sz w:val="26"/>
                <w:lang w:val="en-US"/>
              </w:rPr>
              <w:t>- Lớp giảng dạy</w:t>
            </w:r>
          </w:p>
          <w:p>
            <w:pPr>
              <w:pStyle w:val="17"/>
              <w:spacing w:before="2"/>
              <w:ind w:left="108"/>
              <w:rPr>
                <w:rFonts w:hint="default"/>
                <w:sz w:val="26"/>
                <w:lang w:val="en-US"/>
              </w:rPr>
            </w:pPr>
            <w:r>
              <w:rPr>
                <w:rFonts w:hint="default"/>
                <w:sz w:val="26"/>
                <w:lang w:val="en-US"/>
              </w:rPr>
              <w:t>- Môn giảng dạy</w:t>
            </w:r>
          </w:p>
          <w:p>
            <w:pPr>
              <w:pStyle w:val="17"/>
              <w:spacing w:before="2"/>
              <w:ind w:left="108"/>
              <w:rPr>
                <w:rFonts w:hint="default"/>
                <w:sz w:val="26"/>
                <w:lang w:val="en-US"/>
              </w:rPr>
            </w:pPr>
            <w:r>
              <w:rPr>
                <w:rFonts w:hint="default"/>
                <w:sz w:val="26"/>
                <w:lang w:val="en-US"/>
              </w:rPr>
              <w:t>- …</w:t>
            </w:r>
          </w:p>
        </w:tc>
        <w:tc>
          <w:tcPr>
            <w:tcW w:w="953" w:type="dxa"/>
          </w:tcPr>
          <w:p>
            <w:pPr>
              <w:pStyle w:val="17"/>
              <w:rPr>
                <w:sz w:val="24"/>
              </w:rPr>
            </w:pP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1135" w:type="dxa"/>
            <w:vMerge w:val="continue"/>
            <w:tcBorders>
              <w:top w:val="nil"/>
            </w:tcBorders>
          </w:tcPr>
          <w:p>
            <w:pPr>
              <w:rPr>
                <w:sz w:val="2"/>
                <w:szCs w:val="2"/>
              </w:rPr>
            </w:pPr>
          </w:p>
        </w:tc>
        <w:tc>
          <w:tcPr>
            <w:tcW w:w="1529" w:type="dxa"/>
          </w:tcPr>
          <w:p>
            <w:pPr>
              <w:pStyle w:val="17"/>
              <w:spacing w:before="2"/>
              <w:rPr>
                <w:sz w:val="30"/>
              </w:rPr>
            </w:pPr>
          </w:p>
          <w:p>
            <w:pPr>
              <w:pStyle w:val="17"/>
              <w:ind w:left="149" w:right="144"/>
              <w:jc w:val="center"/>
              <w:rPr>
                <w:sz w:val="26"/>
              </w:rPr>
            </w:pPr>
            <w:r>
              <w:rPr>
                <w:sz w:val="26"/>
              </w:rPr>
              <w:t>17/</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rPr>
                <w:rFonts w:hint="default"/>
                <w:sz w:val="26"/>
                <w:lang w:val="en-US"/>
              </w:rPr>
            </w:pPr>
            <w:r>
              <w:rPr>
                <w:rFonts w:hint="default"/>
                <w:sz w:val="26"/>
                <w:lang w:val="en-US"/>
              </w:rPr>
              <w:t>Tiếp tục code hoàn thành chức năng của Teacher</w:t>
            </w:r>
          </w:p>
        </w:tc>
        <w:tc>
          <w:tcPr>
            <w:tcW w:w="953" w:type="dxa"/>
          </w:tcPr>
          <w:p>
            <w:pPr>
              <w:pStyle w:val="17"/>
              <w:spacing w:before="2"/>
              <w:rPr>
                <w:sz w:val="30"/>
              </w:rPr>
            </w:pPr>
          </w:p>
          <w:p>
            <w:pPr>
              <w:pStyle w:val="17"/>
              <w:ind w:left="238"/>
              <w:rPr>
                <w:sz w:val="26"/>
              </w:rPr>
            </w:pPr>
            <w:r>
              <w:rPr>
                <w:sz w:val="26"/>
              </w:rPr>
              <w:t>90%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0" w:hRule="atLeast"/>
        </w:trPr>
        <w:tc>
          <w:tcPr>
            <w:tcW w:w="1135" w:type="dxa"/>
            <w:vMerge w:val="continue"/>
            <w:tcBorders>
              <w:top w:val="nil"/>
            </w:tcBorders>
          </w:tcPr>
          <w:p>
            <w:pPr>
              <w:rPr>
                <w:sz w:val="2"/>
                <w:szCs w:val="2"/>
              </w:rPr>
            </w:pPr>
          </w:p>
        </w:tc>
        <w:tc>
          <w:tcPr>
            <w:tcW w:w="1529" w:type="dxa"/>
          </w:tcPr>
          <w:p>
            <w:pPr>
              <w:pStyle w:val="17"/>
              <w:rPr>
                <w:sz w:val="28"/>
              </w:rPr>
            </w:pPr>
          </w:p>
          <w:p>
            <w:pPr>
              <w:pStyle w:val="17"/>
              <w:rPr>
                <w:sz w:val="41"/>
              </w:rPr>
            </w:pPr>
          </w:p>
          <w:p>
            <w:pPr>
              <w:pStyle w:val="17"/>
              <w:ind w:left="148" w:right="144"/>
              <w:jc w:val="center"/>
              <w:rPr>
                <w:sz w:val="26"/>
              </w:rPr>
            </w:pPr>
            <w:r>
              <w:rPr>
                <w:sz w:val="26"/>
              </w:rPr>
              <w:t>18/</w:t>
            </w:r>
            <w:r>
              <w:rPr>
                <w:rFonts w:hint="default"/>
                <w:sz w:val="26"/>
                <w:lang w:val="en-US"/>
              </w:rPr>
              <w:t>03</w:t>
            </w:r>
            <w:r>
              <w:rPr>
                <w:sz w:val="26"/>
              </w:rPr>
              <w:t>/</w:t>
            </w:r>
            <w:r>
              <w:rPr>
                <w:rFonts w:hint="default"/>
                <w:sz w:val="26"/>
                <w:lang w:val="en-US"/>
              </w:rPr>
              <w:t>2023</w:t>
            </w:r>
          </w:p>
        </w:tc>
        <w:tc>
          <w:tcPr>
            <w:tcW w:w="3566" w:type="dxa"/>
          </w:tcPr>
          <w:p>
            <w:pPr>
              <w:pStyle w:val="17"/>
              <w:spacing w:before="122" w:line="360" w:lineRule="auto"/>
              <w:ind w:left="108" w:right="95"/>
              <w:jc w:val="both"/>
              <w:rPr>
                <w:rFonts w:hint="default"/>
                <w:sz w:val="26"/>
                <w:lang w:val="en-US"/>
              </w:rPr>
            </w:pPr>
            <w:r>
              <w:rPr>
                <w:rFonts w:hint="default"/>
                <w:sz w:val="26"/>
                <w:lang w:val="en-US"/>
              </w:rPr>
              <w:t>Làm các chức năng của Student</w:t>
            </w:r>
          </w:p>
          <w:p>
            <w:pPr>
              <w:pStyle w:val="17"/>
              <w:spacing w:before="122" w:line="360" w:lineRule="auto"/>
              <w:ind w:left="108" w:right="95"/>
              <w:jc w:val="both"/>
              <w:rPr>
                <w:rFonts w:hint="default"/>
                <w:sz w:val="26"/>
                <w:lang w:val="en-US"/>
              </w:rPr>
            </w:pPr>
            <w:r>
              <w:rPr>
                <w:rFonts w:hint="default"/>
                <w:sz w:val="26"/>
                <w:lang w:val="en-US"/>
              </w:rPr>
              <w:t>- Lớp học</w:t>
            </w:r>
          </w:p>
          <w:p>
            <w:pPr>
              <w:pStyle w:val="17"/>
              <w:spacing w:before="122" w:line="360" w:lineRule="auto"/>
              <w:ind w:left="108" w:right="95"/>
              <w:jc w:val="both"/>
              <w:rPr>
                <w:rFonts w:hint="default"/>
                <w:sz w:val="26"/>
                <w:lang w:val="en-US"/>
              </w:rPr>
            </w:pPr>
            <w:r>
              <w:rPr>
                <w:rFonts w:hint="default"/>
                <w:sz w:val="26"/>
                <w:lang w:val="en-US"/>
              </w:rPr>
              <w:t>- Môn học</w:t>
            </w:r>
          </w:p>
          <w:p>
            <w:pPr>
              <w:pStyle w:val="17"/>
              <w:spacing w:before="122" w:line="360" w:lineRule="auto"/>
              <w:ind w:left="108" w:right="95"/>
              <w:jc w:val="both"/>
              <w:rPr>
                <w:rFonts w:hint="default"/>
                <w:sz w:val="26"/>
                <w:lang w:val="en-US"/>
              </w:rPr>
            </w:pPr>
            <w:r>
              <w:rPr>
                <w:rFonts w:hint="default"/>
                <w:sz w:val="26"/>
                <w:lang w:val="en-US"/>
              </w:rPr>
              <w:t>- Giáo viên giảng dạy</w:t>
            </w:r>
          </w:p>
          <w:p>
            <w:pPr>
              <w:pStyle w:val="17"/>
              <w:spacing w:before="122" w:line="360" w:lineRule="auto"/>
              <w:ind w:left="108" w:right="95"/>
              <w:jc w:val="both"/>
              <w:rPr>
                <w:rFonts w:hint="default"/>
                <w:sz w:val="26"/>
                <w:lang w:val="en-US"/>
              </w:rPr>
            </w:pPr>
            <w:r>
              <w:rPr>
                <w:rFonts w:hint="default"/>
                <w:sz w:val="26"/>
                <w:lang w:val="en-US"/>
              </w:rPr>
              <w:t>- …</w:t>
            </w:r>
          </w:p>
        </w:tc>
        <w:tc>
          <w:tcPr>
            <w:tcW w:w="953" w:type="dxa"/>
          </w:tcPr>
          <w:p>
            <w:pPr>
              <w:pStyle w:val="17"/>
              <w:rPr>
                <w:sz w:val="28"/>
              </w:rPr>
            </w:pPr>
          </w:p>
          <w:p>
            <w:pPr>
              <w:pStyle w:val="17"/>
              <w:rPr>
                <w:sz w:val="41"/>
              </w:rPr>
            </w:pPr>
          </w:p>
          <w:p>
            <w:pPr>
              <w:pStyle w:val="17"/>
              <w:ind w:left="173"/>
              <w:rPr>
                <w:rFonts w:hint="default"/>
                <w:sz w:val="26"/>
                <w:lang w:val="en-US"/>
              </w:rPr>
            </w:pPr>
          </w:p>
          <w:p>
            <w:pPr>
              <w:pStyle w:val="17"/>
              <w:ind w:left="173"/>
              <w:rPr>
                <w:sz w:val="26"/>
              </w:rPr>
            </w:pPr>
            <w:r>
              <w:rPr>
                <w:rFonts w:hint="default"/>
                <w:sz w:val="26"/>
                <w:lang w:val="en-US"/>
              </w:rPr>
              <w:t>90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1135" w:type="dxa"/>
            <w:vMerge w:val="continue"/>
            <w:tcBorders>
              <w:top w:val="nil"/>
            </w:tcBorders>
          </w:tcPr>
          <w:p>
            <w:pPr>
              <w:rPr>
                <w:sz w:val="2"/>
                <w:szCs w:val="2"/>
              </w:rPr>
            </w:pPr>
          </w:p>
        </w:tc>
        <w:tc>
          <w:tcPr>
            <w:tcW w:w="1529" w:type="dxa"/>
          </w:tcPr>
          <w:p>
            <w:pPr>
              <w:pStyle w:val="17"/>
              <w:spacing w:before="122"/>
              <w:ind w:left="149" w:right="144"/>
              <w:jc w:val="center"/>
              <w:rPr>
                <w:sz w:val="26"/>
              </w:rPr>
            </w:pPr>
            <w:r>
              <w:rPr>
                <w:sz w:val="26"/>
              </w:rPr>
              <w:t>19/</w:t>
            </w:r>
            <w:r>
              <w:rPr>
                <w:rFonts w:hint="default"/>
                <w:sz w:val="26"/>
                <w:lang w:val="en-US"/>
              </w:rPr>
              <w:t>03</w:t>
            </w:r>
            <w:r>
              <w:rPr>
                <w:sz w:val="26"/>
              </w:rPr>
              <w:t>/</w:t>
            </w:r>
            <w:r>
              <w:rPr>
                <w:rFonts w:hint="default"/>
                <w:sz w:val="26"/>
                <w:lang w:val="en-US"/>
              </w:rPr>
              <w:t>2023</w:t>
            </w:r>
          </w:p>
        </w:tc>
        <w:tc>
          <w:tcPr>
            <w:tcW w:w="3566" w:type="dxa"/>
          </w:tcPr>
          <w:p>
            <w:pPr>
              <w:pStyle w:val="17"/>
              <w:spacing w:before="122"/>
              <w:ind w:left="108"/>
              <w:rPr>
                <w:rFonts w:hint="default"/>
                <w:sz w:val="26"/>
                <w:lang w:val="en-US"/>
              </w:rPr>
            </w:pPr>
          </w:p>
          <w:p>
            <w:pPr>
              <w:pStyle w:val="17"/>
              <w:spacing w:before="122"/>
              <w:ind w:left="108"/>
              <w:rPr>
                <w:rFonts w:hint="default"/>
                <w:sz w:val="26"/>
                <w:lang w:val="en-US"/>
              </w:rPr>
            </w:pPr>
            <w:r>
              <w:rPr>
                <w:rFonts w:hint="default"/>
                <w:sz w:val="26"/>
                <w:lang w:val="en-US"/>
              </w:rPr>
              <w:t>Tiếp tục code hoàn thành chức năng của Student.</w:t>
            </w:r>
          </w:p>
          <w:p>
            <w:pPr>
              <w:pStyle w:val="17"/>
              <w:spacing w:before="122"/>
              <w:ind w:left="108"/>
              <w:rPr>
                <w:rFonts w:hint="default"/>
                <w:sz w:val="26"/>
                <w:lang w:val="en-US"/>
              </w:rPr>
            </w:pPr>
          </w:p>
        </w:tc>
        <w:tc>
          <w:tcPr>
            <w:tcW w:w="953" w:type="dxa"/>
          </w:tcPr>
          <w:p>
            <w:pPr>
              <w:pStyle w:val="17"/>
              <w:spacing w:before="122"/>
              <w:ind w:left="173"/>
              <w:rPr>
                <w:rFonts w:hint="default"/>
                <w:sz w:val="26"/>
                <w:lang w:val="en-US"/>
              </w:rPr>
            </w:pPr>
          </w:p>
          <w:p>
            <w:pPr>
              <w:pStyle w:val="17"/>
              <w:spacing w:before="122"/>
              <w:ind w:left="173"/>
              <w:rPr>
                <w:sz w:val="26"/>
              </w:rPr>
            </w:pPr>
            <w:r>
              <w:rPr>
                <w:rFonts w:hint="default"/>
                <w:sz w:val="26"/>
                <w:lang w:val="en-US"/>
              </w:rPr>
              <w:t>90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1135" w:type="dxa"/>
            <w:vMerge w:val="continue"/>
            <w:tcBorders>
              <w:top w:val="nil"/>
              <w:bottom w:val="nil"/>
            </w:tcBorders>
          </w:tcPr>
          <w:p>
            <w:pPr>
              <w:rPr>
                <w:sz w:val="2"/>
                <w:szCs w:val="2"/>
              </w:rPr>
            </w:pPr>
          </w:p>
        </w:tc>
        <w:tc>
          <w:tcPr>
            <w:tcW w:w="1529" w:type="dxa"/>
          </w:tcPr>
          <w:p>
            <w:pPr>
              <w:pStyle w:val="17"/>
              <w:spacing w:before="122"/>
              <w:ind w:left="148" w:right="144"/>
              <w:jc w:val="center"/>
              <w:rPr>
                <w:sz w:val="26"/>
              </w:rPr>
            </w:pPr>
            <w:r>
              <w:rPr>
                <w:sz w:val="26"/>
              </w:rPr>
              <w:t>20/</w:t>
            </w:r>
            <w:r>
              <w:rPr>
                <w:rFonts w:hint="default"/>
                <w:sz w:val="26"/>
                <w:lang w:val="en-US"/>
              </w:rPr>
              <w:t>03</w:t>
            </w:r>
            <w:r>
              <w:rPr>
                <w:sz w:val="26"/>
              </w:rPr>
              <w:t>/</w:t>
            </w:r>
            <w:r>
              <w:rPr>
                <w:rFonts w:hint="default"/>
                <w:sz w:val="26"/>
                <w:lang w:val="en-US"/>
              </w:rPr>
              <w:t>2023</w:t>
            </w:r>
          </w:p>
        </w:tc>
        <w:tc>
          <w:tcPr>
            <w:tcW w:w="3566" w:type="dxa"/>
          </w:tcPr>
          <w:p>
            <w:pPr>
              <w:pStyle w:val="17"/>
              <w:spacing w:before="122"/>
              <w:ind w:left="108"/>
              <w:rPr>
                <w:rFonts w:hint="default"/>
                <w:sz w:val="26"/>
                <w:lang w:val="en-US"/>
              </w:rPr>
            </w:pPr>
          </w:p>
          <w:p>
            <w:pPr>
              <w:pStyle w:val="17"/>
              <w:spacing w:before="122"/>
              <w:ind w:left="108"/>
              <w:rPr>
                <w:rFonts w:hint="default"/>
                <w:sz w:val="26"/>
                <w:lang w:val="en-US"/>
              </w:rPr>
            </w:pPr>
            <w:r>
              <w:rPr>
                <w:rFonts w:hint="default"/>
                <w:sz w:val="26"/>
                <w:lang w:val="en-US"/>
              </w:rPr>
              <w:t>Test lại các chức năng làm được và sửa các lỗi.</w:t>
            </w:r>
          </w:p>
          <w:p>
            <w:pPr>
              <w:pStyle w:val="17"/>
              <w:spacing w:before="122"/>
              <w:ind w:left="108"/>
              <w:rPr>
                <w:rFonts w:hint="default"/>
                <w:sz w:val="26"/>
                <w:lang w:val="en-US"/>
              </w:rPr>
            </w:pPr>
          </w:p>
        </w:tc>
        <w:tc>
          <w:tcPr>
            <w:tcW w:w="953" w:type="dxa"/>
          </w:tcPr>
          <w:p>
            <w:pPr>
              <w:pStyle w:val="17"/>
              <w:spacing w:before="122"/>
              <w:ind w:left="173"/>
              <w:rPr>
                <w:rFonts w:hint="default"/>
                <w:sz w:val="26"/>
                <w:lang w:val="en-US"/>
              </w:rPr>
            </w:pPr>
          </w:p>
          <w:p>
            <w:pPr>
              <w:pStyle w:val="17"/>
              <w:spacing w:before="122"/>
              <w:ind w:left="173"/>
              <w:rPr>
                <w:sz w:val="26"/>
              </w:rPr>
            </w:pPr>
            <w:r>
              <w:rPr>
                <w:rFonts w:hint="default"/>
                <w:sz w:val="26"/>
                <w:lang w:val="en-US"/>
              </w:rPr>
              <w:t>90</w:t>
            </w:r>
            <w:r>
              <w:rPr>
                <w:sz w:val="26"/>
              </w:rPr>
              <w:t>%</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88" w:hRule="atLeast"/>
        </w:trPr>
        <w:tc>
          <w:tcPr>
            <w:tcW w:w="1135" w:type="dxa"/>
            <w:vMerge w:val="restart"/>
            <w:tcBorders>
              <w:top w:val="nil"/>
            </w:tcBorders>
          </w:tcPr>
          <w:p>
            <w:pPr>
              <w:rPr>
                <w:sz w:val="26"/>
              </w:rPr>
            </w:pPr>
          </w:p>
          <w:p>
            <w:pPr>
              <w:rPr>
                <w:sz w:val="26"/>
              </w:rPr>
            </w:pPr>
          </w:p>
          <w:p>
            <w:pPr>
              <w:rPr>
                <w:sz w:val="26"/>
              </w:rPr>
            </w:pPr>
          </w:p>
          <w:p>
            <w:pPr>
              <w:rPr>
                <w:sz w:val="26"/>
              </w:rPr>
            </w:pPr>
          </w:p>
          <w:p>
            <w:pPr>
              <w:rPr>
                <w:sz w:val="26"/>
              </w:rPr>
            </w:pPr>
          </w:p>
          <w:p>
            <w:pPr>
              <w:rPr>
                <w:rFonts w:hint="default"/>
                <w:sz w:val="2"/>
                <w:szCs w:val="2"/>
                <w:lang w:val="en-US"/>
              </w:rPr>
            </w:pPr>
            <w:r>
              <w:rPr>
                <w:sz w:val="26"/>
              </w:rPr>
              <w:t xml:space="preserve">Tuần </w:t>
            </w:r>
            <w:r>
              <w:rPr>
                <w:rFonts w:hint="default"/>
                <w:sz w:val="26"/>
                <w:lang w:val="en-US"/>
              </w:rPr>
              <w:t>8</w:t>
            </w:r>
          </w:p>
        </w:tc>
        <w:tc>
          <w:tcPr>
            <w:tcW w:w="1529" w:type="dxa"/>
          </w:tcPr>
          <w:p>
            <w:pPr>
              <w:pStyle w:val="17"/>
              <w:spacing w:before="122"/>
              <w:ind w:left="148" w:right="144"/>
              <w:jc w:val="center"/>
              <w:rPr>
                <w:rFonts w:hint="default"/>
                <w:sz w:val="26"/>
                <w:lang w:val="en-US"/>
              </w:rPr>
            </w:pPr>
            <w:r>
              <w:rPr>
                <w:rFonts w:hint="default"/>
                <w:sz w:val="26"/>
                <w:lang w:val="en-US"/>
              </w:rPr>
              <w:t>21/03/2023</w:t>
            </w:r>
          </w:p>
        </w:tc>
        <w:tc>
          <w:tcPr>
            <w:tcW w:w="3566" w:type="dxa"/>
          </w:tcPr>
          <w:p>
            <w:pPr>
              <w:pStyle w:val="17"/>
              <w:spacing w:before="122"/>
              <w:ind w:firstLine="130" w:firstLineChars="50"/>
              <w:rPr>
                <w:rFonts w:hint="default"/>
                <w:sz w:val="26"/>
                <w:lang w:val="en-US"/>
              </w:rPr>
            </w:pPr>
            <w:r>
              <w:rPr>
                <w:rFonts w:hint="default"/>
                <w:sz w:val="26"/>
                <w:lang w:val="en-US"/>
              </w:rPr>
              <w:t>Làm các chức năng của Leader</w:t>
            </w:r>
          </w:p>
          <w:p>
            <w:pPr>
              <w:pStyle w:val="17"/>
              <w:spacing w:before="122"/>
              <w:ind w:left="108"/>
              <w:rPr>
                <w:rFonts w:hint="default"/>
                <w:sz w:val="26"/>
                <w:lang w:val="en-US"/>
              </w:rPr>
            </w:pPr>
            <w:r>
              <w:rPr>
                <w:rFonts w:hint="default"/>
                <w:sz w:val="26"/>
                <w:lang w:val="en-US"/>
              </w:rPr>
              <w:t>- Tạo môn học</w:t>
            </w:r>
          </w:p>
          <w:p>
            <w:pPr>
              <w:pStyle w:val="17"/>
              <w:spacing w:before="122"/>
              <w:ind w:left="108"/>
              <w:rPr>
                <w:rFonts w:hint="default"/>
                <w:sz w:val="26"/>
                <w:lang w:val="en-US"/>
              </w:rPr>
            </w:pPr>
            <w:r>
              <w:rPr>
                <w:rFonts w:hint="default"/>
                <w:sz w:val="26"/>
                <w:lang w:val="en-US"/>
              </w:rPr>
              <w:t>- Tạo bài học</w:t>
            </w:r>
          </w:p>
          <w:p>
            <w:pPr>
              <w:pStyle w:val="17"/>
              <w:spacing w:before="122"/>
              <w:ind w:left="108"/>
              <w:rPr>
                <w:rFonts w:hint="default"/>
                <w:sz w:val="26"/>
                <w:lang w:val="en-US"/>
              </w:rPr>
            </w:pPr>
            <w:r>
              <w:rPr>
                <w:rFonts w:hint="default"/>
                <w:sz w:val="26"/>
                <w:lang w:val="en-US"/>
              </w:rPr>
              <w:t>- …</w:t>
            </w:r>
          </w:p>
        </w:tc>
        <w:tc>
          <w:tcPr>
            <w:tcW w:w="953" w:type="dxa"/>
          </w:tcPr>
          <w:p>
            <w:pPr>
              <w:pStyle w:val="17"/>
              <w:spacing w:before="122"/>
              <w:ind w:left="173"/>
              <w:rPr>
                <w:rFonts w:hint="default"/>
                <w:sz w:val="26"/>
                <w:lang w:val="en-US"/>
              </w:rPr>
            </w:pPr>
          </w:p>
          <w:p>
            <w:pPr>
              <w:pStyle w:val="17"/>
              <w:spacing w:before="122"/>
              <w:ind w:left="173"/>
              <w:rPr>
                <w:rFonts w:hint="default"/>
                <w:sz w:val="26"/>
                <w:lang w:val="en-US"/>
              </w:rPr>
            </w:pPr>
          </w:p>
          <w:p>
            <w:pPr>
              <w:pStyle w:val="17"/>
              <w:spacing w:before="122"/>
              <w:ind w:left="173"/>
              <w:rPr>
                <w:rFonts w:hint="default"/>
                <w:sz w:val="26"/>
                <w:lang w:val="en-US"/>
              </w:rPr>
            </w:pPr>
            <w:r>
              <w:rPr>
                <w:rFonts w:hint="default"/>
                <w:sz w:val="26"/>
                <w:lang w:val="en-US"/>
              </w:rPr>
              <w:t>60%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1135" w:type="dxa"/>
            <w:vMerge w:val="continue"/>
            <w:tcBorders/>
          </w:tcPr>
          <w:p>
            <w:pPr>
              <w:rPr>
                <w:sz w:val="26"/>
              </w:rPr>
            </w:pPr>
          </w:p>
        </w:tc>
        <w:tc>
          <w:tcPr>
            <w:tcW w:w="1529" w:type="dxa"/>
          </w:tcPr>
          <w:p>
            <w:pPr>
              <w:pStyle w:val="17"/>
              <w:spacing w:before="122"/>
              <w:ind w:left="148" w:right="144"/>
              <w:jc w:val="center"/>
              <w:rPr>
                <w:rFonts w:hint="default"/>
                <w:sz w:val="26"/>
                <w:lang w:val="en-US"/>
              </w:rPr>
            </w:pPr>
            <w:r>
              <w:rPr>
                <w:rFonts w:hint="default"/>
                <w:sz w:val="26"/>
                <w:lang w:val="en-US"/>
              </w:rPr>
              <w:t>22/03/2023</w:t>
            </w:r>
          </w:p>
        </w:tc>
        <w:tc>
          <w:tcPr>
            <w:tcW w:w="3566" w:type="dxa"/>
          </w:tcPr>
          <w:p>
            <w:pPr>
              <w:pStyle w:val="17"/>
              <w:spacing w:before="122"/>
              <w:ind w:firstLine="130" w:firstLineChars="50"/>
              <w:rPr>
                <w:rFonts w:hint="default"/>
                <w:sz w:val="26"/>
                <w:lang w:val="en-US"/>
              </w:rPr>
            </w:pPr>
            <w:r>
              <w:rPr>
                <w:rFonts w:hint="default"/>
                <w:sz w:val="26"/>
                <w:lang w:val="en-US"/>
              </w:rPr>
              <w:t>Tiếp tục code hoàn thành chức năng của Leader.</w:t>
            </w:r>
          </w:p>
        </w:tc>
        <w:tc>
          <w:tcPr>
            <w:tcW w:w="953" w:type="dxa"/>
          </w:tcPr>
          <w:p>
            <w:pPr>
              <w:pStyle w:val="17"/>
              <w:spacing w:before="122"/>
              <w:ind w:left="173"/>
              <w:rPr>
                <w:sz w:val="26"/>
              </w:rPr>
            </w:pPr>
            <w:r>
              <w:rPr>
                <w:rFonts w:hint="default"/>
                <w:sz w:val="26"/>
                <w:lang w:val="en-US"/>
              </w:rPr>
              <w:t>60%</w:t>
            </w:r>
          </w:p>
        </w:tc>
        <w:tc>
          <w:tcPr>
            <w:tcW w:w="1819"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1135" w:type="dxa"/>
            <w:vMerge w:val="continue"/>
            <w:tcBorders/>
          </w:tcPr>
          <w:p>
            <w:pPr>
              <w:rPr>
                <w:sz w:val="26"/>
              </w:rPr>
            </w:pPr>
          </w:p>
        </w:tc>
        <w:tc>
          <w:tcPr>
            <w:tcW w:w="1529" w:type="dxa"/>
          </w:tcPr>
          <w:p>
            <w:pPr>
              <w:pStyle w:val="17"/>
              <w:spacing w:before="122"/>
              <w:ind w:left="148" w:right="144"/>
              <w:jc w:val="center"/>
              <w:rPr>
                <w:rFonts w:hint="default"/>
                <w:sz w:val="26"/>
                <w:lang w:val="en-US"/>
              </w:rPr>
            </w:pPr>
            <w:r>
              <w:rPr>
                <w:rFonts w:hint="default"/>
                <w:sz w:val="26"/>
                <w:lang w:val="en-US"/>
              </w:rPr>
              <w:t>25/03/2023</w:t>
            </w:r>
          </w:p>
        </w:tc>
        <w:tc>
          <w:tcPr>
            <w:tcW w:w="3566" w:type="dxa"/>
          </w:tcPr>
          <w:p>
            <w:pPr>
              <w:pStyle w:val="17"/>
              <w:spacing w:before="122"/>
              <w:ind w:left="108"/>
              <w:rPr>
                <w:rFonts w:hint="default"/>
                <w:sz w:val="26"/>
                <w:lang w:val="en-US"/>
              </w:rPr>
            </w:pPr>
          </w:p>
          <w:p>
            <w:pPr>
              <w:pStyle w:val="17"/>
              <w:spacing w:before="122"/>
              <w:ind w:left="108"/>
              <w:rPr>
                <w:rFonts w:hint="default"/>
                <w:sz w:val="26"/>
                <w:lang w:val="en-US"/>
              </w:rPr>
            </w:pPr>
            <w:r>
              <w:rPr>
                <w:rFonts w:hint="default"/>
                <w:sz w:val="26"/>
                <w:lang w:val="en-US"/>
              </w:rPr>
              <w:t>Test lại các chức năng làm được và sửa các lỗi.</w:t>
            </w:r>
          </w:p>
          <w:p>
            <w:pPr>
              <w:pStyle w:val="17"/>
              <w:spacing w:before="122"/>
              <w:ind w:left="108"/>
              <w:rPr>
                <w:rFonts w:hint="default"/>
                <w:sz w:val="26"/>
                <w:lang w:val="en-US"/>
              </w:rPr>
            </w:pPr>
          </w:p>
        </w:tc>
        <w:tc>
          <w:tcPr>
            <w:tcW w:w="953" w:type="dxa"/>
          </w:tcPr>
          <w:p>
            <w:pPr>
              <w:pStyle w:val="17"/>
              <w:spacing w:before="122"/>
              <w:ind w:left="173"/>
              <w:rPr>
                <w:rFonts w:hint="default"/>
                <w:sz w:val="26"/>
                <w:lang w:val="en-US"/>
              </w:rPr>
            </w:pPr>
          </w:p>
          <w:p>
            <w:pPr>
              <w:pStyle w:val="17"/>
              <w:spacing w:before="122"/>
              <w:ind w:left="173"/>
              <w:rPr>
                <w:rFonts w:hint="default"/>
                <w:sz w:val="26"/>
                <w:lang w:val="en-US"/>
              </w:rPr>
            </w:pPr>
            <w:r>
              <w:rPr>
                <w:rFonts w:hint="default"/>
                <w:sz w:val="26"/>
                <w:lang w:val="en-US"/>
              </w:rPr>
              <w:t>70%</w:t>
            </w:r>
          </w:p>
        </w:tc>
        <w:tc>
          <w:tcPr>
            <w:tcW w:w="1819" w:type="dxa"/>
          </w:tcPr>
          <w:p>
            <w:pPr>
              <w:pStyle w:val="17"/>
              <w:rPr>
                <w:sz w:val="24"/>
              </w:rPr>
            </w:pPr>
          </w:p>
        </w:tc>
      </w:tr>
    </w:tbl>
    <w:p>
      <w:pPr>
        <w:spacing w:after="0"/>
        <w:ind w:firstLine="2310" w:firstLineChars="1050"/>
        <w:rPr>
          <w:sz w:val="24"/>
        </w:rPr>
        <w:sectPr>
          <w:pgSz w:w="11910" w:h="16840"/>
          <w:pgMar w:top="1200" w:right="900" w:bottom="1240" w:left="1680" w:header="734" w:footer="1048" w:gutter="0"/>
          <w:cols w:space="720" w:num="1"/>
        </w:sectPr>
      </w:pPr>
      <w:r>
        <w:t>Bảng 2: Tiến độ và quá trình</w:t>
      </w:r>
      <w:r>
        <w:rPr>
          <w:spacing w:val="-4"/>
        </w:rPr>
        <w:t xml:space="preserve"> </w:t>
      </w:r>
      <w:r>
        <w:t>thực hiện</w:t>
      </w:r>
    </w:p>
    <w:p>
      <w:pPr>
        <w:pStyle w:val="7"/>
        <w:rPr>
          <w:sz w:val="20"/>
        </w:rPr>
      </w:pPr>
    </w:p>
    <w:p>
      <w:pPr>
        <w:pStyle w:val="7"/>
        <w:spacing w:before="2"/>
        <w:rPr>
          <w:sz w:val="22"/>
        </w:rPr>
      </w:pPr>
    </w:p>
    <w:p>
      <w:pPr>
        <w:spacing w:before="0"/>
        <w:ind w:left="1025" w:right="0" w:firstLine="0"/>
        <w:jc w:val="left"/>
        <w:rPr>
          <w:b/>
          <w:bCs/>
          <w:i w:val="0"/>
          <w:iCs/>
          <w:sz w:val="26"/>
        </w:rPr>
      </w:pPr>
      <w:bookmarkStart w:id="17" w:name="_bookmark15"/>
      <w:bookmarkEnd w:id="17"/>
      <w:r>
        <w:rPr>
          <w:b/>
          <w:bCs/>
          <w:i w:val="0"/>
          <w:iCs/>
          <w:sz w:val="26"/>
        </w:rPr>
        <w:t>Hình ảnh minh họa</w:t>
      </w:r>
    </w:p>
    <w:p>
      <w:pPr>
        <w:pStyle w:val="7"/>
        <w:spacing w:before="6"/>
        <w:rPr>
          <w:i/>
          <w:sz w:val="23"/>
        </w:rPr>
      </w:pPr>
    </w:p>
    <w:p>
      <w:pPr>
        <w:pStyle w:val="7"/>
        <w:spacing w:line="357" w:lineRule="auto"/>
        <w:ind w:left="305" w:right="466"/>
      </w:pPr>
      <w:r>
        <w:t>Dưới đây là một số hình ảnh minh họa về code và phần luyện tập theo yêu cầu bài tập của CBHD giao cho.</w:t>
      </w:r>
    </w:p>
    <w:p>
      <w:pPr>
        <w:pStyle w:val="7"/>
        <w:spacing w:line="357" w:lineRule="auto"/>
        <w:ind w:left="305" w:right="466"/>
      </w:pPr>
      <w:r>
        <w:drawing>
          <wp:inline distT="0" distB="0" distL="114300" distR="114300">
            <wp:extent cx="5923280" cy="3343910"/>
            <wp:effectExtent l="0" t="0" r="508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923280" cy="3343910"/>
                    </a:xfrm>
                    <a:prstGeom prst="rect">
                      <a:avLst/>
                    </a:prstGeom>
                    <a:noFill/>
                    <a:ln>
                      <a:noFill/>
                    </a:ln>
                  </pic:spPr>
                </pic:pic>
              </a:graphicData>
            </a:graphic>
          </wp:inline>
        </w:drawing>
      </w:r>
    </w:p>
    <w:p>
      <w:pPr>
        <w:pStyle w:val="7"/>
        <w:spacing w:before="115"/>
        <w:ind w:left="1759" w:right="1690"/>
        <w:jc w:val="center"/>
        <w:rPr>
          <w:rFonts w:hint="default"/>
          <w:lang w:val="en-US"/>
        </w:rPr>
      </w:pPr>
      <w:bookmarkStart w:id="18" w:name="_bookmark16"/>
      <w:bookmarkEnd w:id="18"/>
      <w:r>
        <w:t xml:space="preserve">Hình 2. 1: </w:t>
      </w:r>
      <w:r>
        <w:rPr>
          <w:rFonts w:hint="default"/>
          <w:lang w:val="en-US"/>
        </w:rPr>
        <w:t>Trình bày các thành phần cơ bản ERD</w:t>
      </w:r>
    </w:p>
    <w:p>
      <w:pPr>
        <w:pStyle w:val="7"/>
        <w:spacing w:before="9"/>
        <w:rPr>
          <w:sz w:val="19"/>
        </w:rPr>
      </w:pPr>
      <w:r>
        <w:drawing>
          <wp:inline distT="0" distB="0" distL="114300" distR="114300">
            <wp:extent cx="5923915" cy="3282950"/>
            <wp:effectExtent l="0" t="0" r="4445"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4"/>
                    <a:stretch>
                      <a:fillRect/>
                    </a:stretch>
                  </pic:blipFill>
                  <pic:spPr>
                    <a:xfrm>
                      <a:off x="0" y="0"/>
                      <a:ext cx="5923915" cy="3282950"/>
                    </a:xfrm>
                    <a:prstGeom prst="rect">
                      <a:avLst/>
                    </a:prstGeom>
                    <a:noFill/>
                    <a:ln>
                      <a:noFill/>
                    </a:ln>
                  </pic:spPr>
                </pic:pic>
              </a:graphicData>
            </a:graphic>
          </wp:inline>
        </w:drawing>
      </w:r>
    </w:p>
    <w:p>
      <w:pPr>
        <w:pStyle w:val="7"/>
        <w:spacing w:before="117"/>
        <w:ind w:left="1759" w:right="1690" w:firstLine="1170" w:firstLineChars="450"/>
        <w:jc w:val="both"/>
        <w:rPr>
          <w:rFonts w:hint="default"/>
          <w:lang w:val="en-US"/>
        </w:rPr>
      </w:pPr>
      <w:bookmarkStart w:id="19" w:name="_bookmark17"/>
      <w:bookmarkEnd w:id="19"/>
      <w:r>
        <w:t xml:space="preserve">Hình 2. 2: </w:t>
      </w:r>
      <w:r>
        <w:rPr>
          <w:rFonts w:hint="default"/>
          <w:lang w:val="en-US"/>
        </w:rPr>
        <w:t>Demo về OOP</w:t>
      </w:r>
    </w:p>
    <w:p>
      <w:pPr>
        <w:spacing w:after="0"/>
        <w:jc w:val="center"/>
        <w:sectPr>
          <w:pgSz w:w="11910" w:h="16840"/>
          <w:pgMar w:top="1200" w:right="900" w:bottom="1240" w:left="1680" w:header="734" w:footer="1048" w:gutter="0"/>
          <w:cols w:space="720" w:num="1"/>
        </w:sectPr>
      </w:pPr>
    </w:p>
    <w:p>
      <w:pPr>
        <w:pStyle w:val="7"/>
        <w:rPr>
          <w:sz w:val="20"/>
        </w:rPr>
      </w:pPr>
    </w:p>
    <w:p>
      <w:pPr>
        <w:pStyle w:val="7"/>
        <w:rPr>
          <w:sz w:val="20"/>
        </w:rPr>
      </w:pPr>
    </w:p>
    <w:p>
      <w:pPr>
        <w:pStyle w:val="7"/>
        <w:rPr>
          <w:sz w:val="20"/>
        </w:rPr>
      </w:pPr>
    </w:p>
    <w:p>
      <w:pPr>
        <w:pStyle w:val="7"/>
        <w:rPr>
          <w:sz w:val="24"/>
        </w:rPr>
      </w:pPr>
      <w:r>
        <w:drawing>
          <wp:inline distT="0" distB="0" distL="114300" distR="114300">
            <wp:extent cx="5916295" cy="3471545"/>
            <wp:effectExtent l="0" t="0" r="12065"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5"/>
                    <a:stretch>
                      <a:fillRect/>
                    </a:stretch>
                  </pic:blipFill>
                  <pic:spPr>
                    <a:xfrm>
                      <a:off x="0" y="0"/>
                      <a:ext cx="5916295" cy="3471545"/>
                    </a:xfrm>
                    <a:prstGeom prst="rect">
                      <a:avLst/>
                    </a:prstGeom>
                    <a:noFill/>
                    <a:ln>
                      <a:noFill/>
                    </a:ln>
                  </pic:spPr>
                </pic:pic>
              </a:graphicData>
            </a:graphic>
          </wp:inline>
        </w:drawing>
      </w:r>
    </w:p>
    <w:p>
      <w:pPr>
        <w:pStyle w:val="7"/>
        <w:spacing w:before="88"/>
        <w:ind w:left="1759" w:right="1690"/>
        <w:jc w:val="center"/>
        <w:rPr>
          <w:rFonts w:hint="default"/>
          <w:lang w:val="en-US"/>
        </w:rPr>
      </w:pPr>
      <w:bookmarkStart w:id="20" w:name="_bookmark18"/>
      <w:bookmarkEnd w:id="20"/>
      <w:r>
        <w:t xml:space="preserve">Hình 2. 3: </w:t>
      </w:r>
      <w:r>
        <w:rPr>
          <w:rFonts w:hint="default"/>
          <w:lang w:val="en-US"/>
        </w:rPr>
        <w:t>Ví dụ về đa hình OOP</w:t>
      </w:r>
    </w:p>
    <w:p>
      <w:pPr>
        <w:pStyle w:val="7"/>
        <w:spacing w:before="8"/>
        <w:rPr>
          <w:sz w:val="19"/>
        </w:rPr>
      </w:pPr>
      <w:r>
        <w:drawing>
          <wp:inline distT="0" distB="0" distL="114300" distR="114300">
            <wp:extent cx="5919470" cy="3313430"/>
            <wp:effectExtent l="0" t="0" r="889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6"/>
                    <a:stretch>
                      <a:fillRect/>
                    </a:stretch>
                  </pic:blipFill>
                  <pic:spPr>
                    <a:xfrm>
                      <a:off x="0" y="0"/>
                      <a:ext cx="5919470" cy="3313430"/>
                    </a:xfrm>
                    <a:prstGeom prst="rect">
                      <a:avLst/>
                    </a:prstGeom>
                    <a:noFill/>
                    <a:ln>
                      <a:noFill/>
                    </a:ln>
                  </pic:spPr>
                </pic:pic>
              </a:graphicData>
            </a:graphic>
          </wp:inline>
        </w:drawing>
      </w:r>
    </w:p>
    <w:p>
      <w:pPr>
        <w:pStyle w:val="7"/>
        <w:spacing w:before="245"/>
        <w:ind w:left="1759" w:right="1690"/>
        <w:jc w:val="center"/>
        <w:rPr>
          <w:rFonts w:hint="default"/>
          <w:lang w:val="en-US"/>
        </w:rPr>
      </w:pPr>
      <w:bookmarkStart w:id="21" w:name="_bookmark19"/>
      <w:bookmarkEnd w:id="21"/>
      <w:r>
        <w:t xml:space="preserve">Hình 2. 4: </w:t>
      </w:r>
      <w:r>
        <w:rPr>
          <w:rFonts w:hint="default"/>
          <w:lang w:val="en-US"/>
        </w:rPr>
        <w:t>Kết quả ví dụ đa hình</w:t>
      </w:r>
    </w:p>
    <w:p>
      <w:pPr>
        <w:pStyle w:val="7"/>
        <w:spacing w:before="10"/>
        <w:rPr>
          <w:sz w:val="8"/>
        </w:rPr>
      </w:pPr>
      <w:r>
        <w:drawing>
          <wp:inline distT="0" distB="0" distL="114300" distR="114300">
            <wp:extent cx="5919470" cy="3388995"/>
            <wp:effectExtent l="0" t="0" r="8890" b="952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7"/>
                    <a:stretch>
                      <a:fillRect/>
                    </a:stretch>
                  </pic:blipFill>
                  <pic:spPr>
                    <a:xfrm>
                      <a:off x="0" y="0"/>
                      <a:ext cx="5919470" cy="3388995"/>
                    </a:xfrm>
                    <a:prstGeom prst="rect">
                      <a:avLst/>
                    </a:prstGeom>
                    <a:noFill/>
                    <a:ln>
                      <a:noFill/>
                    </a:ln>
                  </pic:spPr>
                </pic:pic>
              </a:graphicData>
            </a:graphic>
          </wp:inline>
        </w:drawing>
      </w:r>
    </w:p>
    <w:p>
      <w:pPr>
        <w:pStyle w:val="7"/>
        <w:spacing w:before="114"/>
        <w:ind w:left="1759" w:right="1690"/>
        <w:jc w:val="center"/>
        <w:rPr>
          <w:rFonts w:hint="default"/>
          <w:lang w:val="en-US"/>
        </w:rPr>
      </w:pPr>
      <w:bookmarkStart w:id="22" w:name="_bookmark20"/>
      <w:bookmarkEnd w:id="22"/>
      <w:r>
        <w:t xml:space="preserve">Hình 2. 5: </w:t>
      </w:r>
      <w:r>
        <w:rPr>
          <w:rFonts w:hint="default"/>
          <w:lang w:val="en-US"/>
        </w:rPr>
        <w:t xml:space="preserve">Lược đồ ERD của dự án bài tập </w:t>
      </w:r>
    </w:p>
    <w:p>
      <w:pPr>
        <w:pStyle w:val="7"/>
        <w:spacing w:before="114"/>
        <w:ind w:right="1690"/>
        <w:jc w:val="both"/>
      </w:pPr>
      <w:r>
        <w:drawing>
          <wp:inline distT="0" distB="0" distL="114300" distR="114300">
            <wp:extent cx="5345430" cy="2988310"/>
            <wp:effectExtent l="0" t="0" r="3810" b="1397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8"/>
                    <a:stretch>
                      <a:fillRect/>
                    </a:stretch>
                  </pic:blipFill>
                  <pic:spPr>
                    <a:xfrm>
                      <a:off x="0" y="0"/>
                      <a:ext cx="5345430" cy="2988310"/>
                    </a:xfrm>
                    <a:prstGeom prst="rect">
                      <a:avLst/>
                    </a:prstGeom>
                    <a:noFill/>
                    <a:ln>
                      <a:noFill/>
                    </a:ln>
                  </pic:spPr>
                </pic:pic>
              </a:graphicData>
            </a:graphic>
          </wp:inline>
        </w:drawing>
      </w:r>
    </w:p>
    <w:p>
      <w:pPr>
        <w:pStyle w:val="7"/>
        <w:spacing w:before="114"/>
        <w:ind w:right="1690" w:firstLine="1820" w:firstLineChars="700"/>
        <w:jc w:val="both"/>
        <w:rPr>
          <w:rFonts w:hint="default"/>
          <w:lang w:val="en-US"/>
        </w:rPr>
        <w:sectPr>
          <w:pgSz w:w="11910" w:h="16840"/>
          <w:pgMar w:top="1200" w:right="900" w:bottom="1240" w:left="1680" w:header="734" w:footer="1048" w:gutter="0"/>
          <w:cols w:space="720" w:num="1"/>
        </w:sectPr>
      </w:pPr>
      <w:r>
        <w:t xml:space="preserve">Hình 2. 6 </w:t>
      </w:r>
      <w:r>
        <w:rPr>
          <w:rFonts w:hint="default"/>
          <w:lang w:val="en-US"/>
        </w:rPr>
        <w:t>Các chức năng của dự án bài tập 2</w:t>
      </w:r>
    </w:p>
    <w:p>
      <w:pPr>
        <w:pStyle w:val="7"/>
        <w:rPr>
          <w:sz w:val="20"/>
        </w:rPr>
      </w:pPr>
    </w:p>
    <w:p>
      <w:pPr>
        <w:pStyle w:val="7"/>
        <w:spacing w:before="9"/>
        <w:rPr>
          <w:sz w:val="15"/>
        </w:rPr>
      </w:pPr>
    </w:p>
    <w:p>
      <w:pPr>
        <w:pStyle w:val="7"/>
        <w:spacing w:before="89"/>
        <w:ind w:left="1759" w:right="1690"/>
        <w:jc w:val="center"/>
        <w:rPr>
          <w:rFonts w:hint="default"/>
          <w:lang w:val="en-US"/>
        </w:rPr>
      </w:pPr>
      <w:bookmarkStart w:id="23" w:name="_bookmark21"/>
      <w:bookmarkEnd w:id="23"/>
    </w:p>
    <w:p>
      <w:pPr>
        <w:pStyle w:val="7"/>
        <w:spacing w:before="89"/>
        <w:ind w:left="1759" w:right="1690"/>
        <w:jc w:val="center"/>
        <w:rPr>
          <w:rFonts w:hint="default"/>
          <w:lang w:val="en-US"/>
        </w:rPr>
      </w:pPr>
      <w:r>
        <w:drawing>
          <wp:inline distT="0" distB="0" distL="114300" distR="114300">
            <wp:extent cx="1602105" cy="3025775"/>
            <wp:effectExtent l="0" t="0" r="13335"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9"/>
                    <a:stretch>
                      <a:fillRect/>
                    </a:stretch>
                  </pic:blipFill>
                  <pic:spPr>
                    <a:xfrm>
                      <a:off x="0" y="0"/>
                      <a:ext cx="1602105" cy="3025775"/>
                    </a:xfrm>
                    <a:prstGeom prst="rect">
                      <a:avLst/>
                    </a:prstGeom>
                    <a:noFill/>
                    <a:ln>
                      <a:noFill/>
                    </a:ln>
                  </pic:spPr>
                </pic:pic>
              </a:graphicData>
            </a:graphic>
          </wp:inline>
        </w:drawing>
      </w:r>
    </w:p>
    <w:p>
      <w:pPr>
        <w:pStyle w:val="7"/>
        <w:rPr>
          <w:sz w:val="9"/>
        </w:rPr>
      </w:pPr>
    </w:p>
    <w:p>
      <w:pPr>
        <w:pStyle w:val="7"/>
        <w:spacing w:before="114"/>
        <w:ind w:left="1759" w:right="1690"/>
        <w:jc w:val="center"/>
        <w:rPr>
          <w:rFonts w:hint="default"/>
          <w:lang w:val="en-US"/>
        </w:rPr>
      </w:pPr>
      <w:bookmarkStart w:id="24" w:name="_bookmark22"/>
      <w:bookmarkEnd w:id="24"/>
      <w:r>
        <w:t xml:space="preserve">Hình 2. 7 </w:t>
      </w:r>
      <w:r>
        <w:rPr>
          <w:rFonts w:hint="default"/>
          <w:lang w:val="en-US"/>
        </w:rPr>
        <w:t>Bố trí quản lý thư mục dự án LMS</w:t>
      </w:r>
    </w:p>
    <w:p>
      <w:pPr>
        <w:spacing w:after="0"/>
        <w:jc w:val="center"/>
      </w:pPr>
    </w:p>
    <w:p>
      <w:pPr>
        <w:spacing w:after="0"/>
        <w:jc w:val="center"/>
      </w:pPr>
      <w:r>
        <w:drawing>
          <wp:inline distT="0" distB="0" distL="114300" distR="114300">
            <wp:extent cx="5922645" cy="3509645"/>
            <wp:effectExtent l="0" t="0" r="571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30"/>
                    <a:stretch>
                      <a:fillRect/>
                    </a:stretch>
                  </pic:blipFill>
                  <pic:spPr>
                    <a:xfrm>
                      <a:off x="0" y="0"/>
                      <a:ext cx="5922645" cy="3509645"/>
                    </a:xfrm>
                    <a:prstGeom prst="rect">
                      <a:avLst/>
                    </a:prstGeom>
                    <a:noFill/>
                    <a:ln>
                      <a:noFill/>
                    </a:ln>
                  </pic:spPr>
                </pic:pic>
              </a:graphicData>
            </a:graphic>
          </wp:inline>
        </w:drawing>
      </w:r>
    </w:p>
    <w:p>
      <w:pPr>
        <w:pStyle w:val="7"/>
        <w:spacing w:before="141"/>
        <w:ind w:left="1759" w:right="1690"/>
        <w:jc w:val="center"/>
        <w:rPr>
          <w:rFonts w:hint="default"/>
          <w:lang w:val="en-US"/>
        </w:rPr>
      </w:pPr>
      <w:r>
        <w:t xml:space="preserve">Hình 2. 8 </w:t>
      </w:r>
      <w:r>
        <w:rPr>
          <w:rFonts w:hint="default"/>
          <w:lang w:val="en-US"/>
        </w:rPr>
        <w:t>Cơ sở dữ liệu dự án</w:t>
      </w:r>
    </w:p>
    <w:p>
      <w:pPr>
        <w:spacing w:after="0"/>
        <w:jc w:val="center"/>
        <w:sectPr>
          <w:pgSz w:w="11910" w:h="16840"/>
          <w:pgMar w:top="1200" w:right="900" w:bottom="1240" w:left="1680" w:header="734" w:footer="1048" w:gutter="0"/>
          <w:cols w:space="720" w:num="1"/>
        </w:sectPr>
      </w:pPr>
    </w:p>
    <w:p>
      <w:pPr>
        <w:pStyle w:val="7"/>
        <w:rPr>
          <w:sz w:val="20"/>
        </w:rPr>
      </w:pPr>
    </w:p>
    <w:p>
      <w:pPr>
        <w:pStyle w:val="7"/>
        <w:rPr>
          <w:sz w:val="22"/>
        </w:rPr>
      </w:pPr>
    </w:p>
    <w:p>
      <w:pPr>
        <w:pStyle w:val="7"/>
        <w:ind w:left="305"/>
        <w:rPr>
          <w:sz w:val="20"/>
        </w:rPr>
      </w:pPr>
    </w:p>
    <w:p>
      <w:pPr>
        <w:pStyle w:val="7"/>
        <w:spacing w:before="11"/>
        <w:rPr>
          <w:sz w:val="8"/>
        </w:rPr>
      </w:pPr>
      <w:bookmarkStart w:id="25" w:name="_bookmark23"/>
      <w:bookmarkEnd w:id="25"/>
    </w:p>
    <w:p>
      <w:pPr>
        <w:pStyle w:val="7"/>
        <w:spacing w:before="114"/>
        <w:ind w:left="3640" w:right="1690" w:hanging="3640" w:hangingChars="1400"/>
        <w:jc w:val="both"/>
      </w:pPr>
      <w:bookmarkStart w:id="26" w:name="_bookmark24"/>
      <w:bookmarkEnd w:id="26"/>
      <w:r>
        <w:rPr>
          <w:rFonts w:hint="default"/>
          <w:lang w:val="en-US"/>
        </w:rPr>
        <w:t xml:space="preserve">               </w:t>
      </w:r>
      <w:r>
        <w:drawing>
          <wp:inline distT="0" distB="0" distL="114300" distR="114300">
            <wp:extent cx="3162300" cy="2634615"/>
            <wp:effectExtent l="0" t="0" r="7620" b="19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1"/>
                    <a:stretch>
                      <a:fillRect/>
                    </a:stretch>
                  </pic:blipFill>
                  <pic:spPr>
                    <a:xfrm>
                      <a:off x="0" y="0"/>
                      <a:ext cx="3162300" cy="2634615"/>
                    </a:xfrm>
                    <a:prstGeom prst="rect">
                      <a:avLst/>
                    </a:prstGeom>
                    <a:noFill/>
                    <a:ln>
                      <a:noFill/>
                    </a:ln>
                  </pic:spPr>
                </pic:pic>
              </a:graphicData>
            </a:graphic>
          </wp:inline>
        </w:drawing>
      </w:r>
    </w:p>
    <w:p>
      <w:pPr>
        <w:pStyle w:val="7"/>
        <w:spacing w:before="114"/>
        <w:ind w:left="4936" w:leftChars="1180" w:right="1690" w:hanging="2340" w:hangingChars="900"/>
        <w:jc w:val="both"/>
        <w:rPr>
          <w:rFonts w:hint="default"/>
          <w:lang w:val="en-US"/>
        </w:rPr>
      </w:pPr>
      <w:r>
        <w:t xml:space="preserve">Hình 2. 9 </w:t>
      </w:r>
      <w:r>
        <w:rPr>
          <w:rFonts w:hint="default"/>
          <w:lang w:val="en-US"/>
        </w:rPr>
        <w:t>Một số API cơ bản</w:t>
      </w:r>
    </w:p>
    <w:p>
      <w:pPr>
        <w:spacing w:after="0"/>
        <w:jc w:val="center"/>
      </w:pPr>
    </w:p>
    <w:p>
      <w:pPr>
        <w:spacing w:after="0"/>
        <w:jc w:val="center"/>
      </w:pPr>
      <w:r>
        <w:drawing>
          <wp:inline distT="0" distB="0" distL="114300" distR="114300">
            <wp:extent cx="5920740" cy="4864100"/>
            <wp:effectExtent l="0" t="0" r="7620" b="1270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2"/>
                    <a:stretch>
                      <a:fillRect/>
                    </a:stretch>
                  </pic:blipFill>
                  <pic:spPr>
                    <a:xfrm>
                      <a:off x="0" y="0"/>
                      <a:ext cx="5920740" cy="4864100"/>
                    </a:xfrm>
                    <a:prstGeom prst="rect">
                      <a:avLst/>
                    </a:prstGeom>
                    <a:noFill/>
                    <a:ln>
                      <a:noFill/>
                    </a:ln>
                  </pic:spPr>
                </pic:pic>
              </a:graphicData>
            </a:graphic>
          </wp:inline>
        </w:drawing>
      </w:r>
    </w:p>
    <w:p>
      <w:pPr>
        <w:pStyle w:val="7"/>
        <w:spacing w:before="114"/>
        <w:ind w:left="5195" w:leftChars="1416" w:right="1690" w:hanging="2080" w:hangingChars="800"/>
        <w:jc w:val="both"/>
        <w:rPr>
          <w:rFonts w:hint="default"/>
          <w:lang w:val="en-US"/>
        </w:rPr>
      </w:pPr>
      <w:r>
        <w:t xml:space="preserve">Hình 2. </w:t>
      </w:r>
      <w:r>
        <w:rPr>
          <w:rFonts w:hint="default"/>
          <w:lang w:val="en-US"/>
        </w:rPr>
        <w:t>10</w:t>
      </w:r>
      <w:r>
        <w:t xml:space="preserve"> </w:t>
      </w:r>
      <w:r>
        <w:rPr>
          <w:rFonts w:hint="default"/>
          <w:lang w:val="en-US"/>
        </w:rPr>
        <w:t>Test API đăng nhập</w:t>
      </w:r>
    </w:p>
    <w:p>
      <w:pPr>
        <w:pStyle w:val="7"/>
        <w:spacing w:before="114"/>
        <w:ind w:right="1690"/>
        <w:jc w:val="both"/>
      </w:pPr>
      <w:r>
        <w:rPr>
          <w:rFonts w:hint="default"/>
          <w:lang w:val="en-US"/>
        </w:rPr>
        <w:t xml:space="preserve">        </w:t>
      </w:r>
      <w:r>
        <w:drawing>
          <wp:inline distT="0" distB="0" distL="114300" distR="114300">
            <wp:extent cx="4019550" cy="3180080"/>
            <wp:effectExtent l="0" t="0" r="3810" b="508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3"/>
                    <a:stretch>
                      <a:fillRect/>
                    </a:stretch>
                  </pic:blipFill>
                  <pic:spPr>
                    <a:xfrm>
                      <a:off x="0" y="0"/>
                      <a:ext cx="4019550" cy="3180080"/>
                    </a:xfrm>
                    <a:prstGeom prst="rect">
                      <a:avLst/>
                    </a:prstGeom>
                    <a:noFill/>
                    <a:ln>
                      <a:noFill/>
                    </a:ln>
                  </pic:spPr>
                </pic:pic>
              </a:graphicData>
            </a:graphic>
          </wp:inline>
        </w:drawing>
      </w:r>
    </w:p>
    <w:p>
      <w:pPr>
        <w:pStyle w:val="7"/>
        <w:spacing w:before="114"/>
        <w:ind w:right="1690" w:firstLine="1950" w:firstLineChars="750"/>
        <w:jc w:val="both"/>
        <w:rPr>
          <w:rFonts w:hint="default"/>
          <w:lang w:val="en-US"/>
        </w:rPr>
      </w:pPr>
      <w:r>
        <w:t>Hình 2.</w:t>
      </w:r>
      <w:r>
        <w:rPr>
          <w:rFonts w:hint="default"/>
          <w:lang w:val="en-US"/>
        </w:rPr>
        <w:t>11</w:t>
      </w:r>
      <w:r>
        <w:t xml:space="preserve"> </w:t>
      </w:r>
      <w:r>
        <w:rPr>
          <w:rFonts w:hint="default"/>
          <w:lang w:val="en-US"/>
        </w:rPr>
        <w:t>Một số API của phân quyền Teacher</w:t>
      </w:r>
    </w:p>
    <w:p>
      <w:pPr>
        <w:pStyle w:val="7"/>
        <w:spacing w:before="114"/>
        <w:ind w:right="1690"/>
        <w:jc w:val="both"/>
        <w:rPr>
          <w:rFonts w:hint="default"/>
          <w:lang w:val="en-US"/>
        </w:rPr>
      </w:pPr>
    </w:p>
    <w:p>
      <w:pPr>
        <w:spacing w:after="0"/>
        <w:jc w:val="center"/>
      </w:pPr>
    </w:p>
    <w:p>
      <w:pPr>
        <w:spacing w:after="0"/>
        <w:jc w:val="center"/>
        <w:sectPr>
          <w:pgSz w:w="11910" w:h="16840"/>
          <w:pgMar w:top="1200" w:right="900" w:bottom="1240" w:left="1680" w:header="734" w:footer="1048" w:gutter="0"/>
          <w:cols w:space="720" w:num="1"/>
        </w:sectPr>
      </w:pPr>
    </w:p>
    <w:p>
      <w:pPr>
        <w:pStyle w:val="7"/>
        <w:rPr>
          <w:sz w:val="20"/>
        </w:rPr>
      </w:pPr>
    </w:p>
    <w:p>
      <w:pPr>
        <w:pStyle w:val="7"/>
        <w:spacing w:before="2"/>
        <w:rPr>
          <w:sz w:val="22"/>
        </w:rPr>
      </w:pPr>
    </w:p>
    <w:p>
      <w:pPr>
        <w:pStyle w:val="4"/>
        <w:ind w:left="984"/>
      </w:pPr>
      <w:bookmarkStart w:id="27" w:name="_bookmark25"/>
      <w:bookmarkEnd w:id="27"/>
      <w:r>
        <w:t>CHƯƠNG 3: KẾT LUẬN, KIẾN NGHỊ QUÁ TRÌNH THỰC TẬP</w:t>
      </w:r>
    </w:p>
    <w:p>
      <w:pPr>
        <w:pStyle w:val="7"/>
        <w:spacing w:before="6"/>
        <w:rPr>
          <w:b/>
          <w:sz w:val="23"/>
        </w:rPr>
      </w:pPr>
    </w:p>
    <w:p>
      <w:pPr>
        <w:pStyle w:val="4"/>
        <w:numPr>
          <w:ilvl w:val="1"/>
          <w:numId w:val="9"/>
        </w:numPr>
        <w:tabs>
          <w:tab w:val="left" w:pos="1064"/>
        </w:tabs>
        <w:spacing w:before="0" w:after="0" w:line="240" w:lineRule="auto"/>
        <w:ind w:left="1063" w:right="0" w:hanging="399"/>
        <w:jc w:val="left"/>
      </w:pPr>
      <w:bookmarkStart w:id="28" w:name="_bookmark26"/>
      <w:bookmarkEnd w:id="28"/>
      <w:bookmarkStart w:id="29" w:name="_bookmark26"/>
      <w:bookmarkEnd w:id="29"/>
      <w:r>
        <w:t>Kết luận, tự đánh giá nhận xét quá trình thực tập của bản</w:t>
      </w:r>
      <w:r>
        <w:rPr>
          <w:spacing w:val="-9"/>
        </w:rPr>
        <w:t xml:space="preserve"> </w:t>
      </w:r>
      <w:r>
        <w:t>thân</w:t>
      </w:r>
    </w:p>
    <w:p>
      <w:pPr>
        <w:pStyle w:val="7"/>
        <w:spacing w:before="3"/>
        <w:rPr>
          <w:b/>
          <w:sz w:val="23"/>
        </w:rPr>
      </w:pPr>
    </w:p>
    <w:p>
      <w:pPr>
        <w:pStyle w:val="7"/>
        <w:spacing w:line="360" w:lineRule="auto"/>
        <w:ind w:left="305" w:right="332" w:firstLine="260" w:firstLineChars="100"/>
      </w:pPr>
      <w:r>
        <w:t>Qua tháng thực tập ở công ty em nhận được rất nhiều từ kinh nghiệm đến kiến thức trong môi trường làm việc chuyên nghiệp. Cùng với đó là những kinh nghiệm chuyên ngành vô cùng quý báu từ CBHD.</w:t>
      </w:r>
    </w:p>
    <w:p>
      <w:pPr>
        <w:pStyle w:val="7"/>
        <w:spacing w:before="121" w:line="360" w:lineRule="auto"/>
        <w:ind w:left="305" w:right="290" w:firstLine="260" w:firstLineChars="100"/>
      </w:pPr>
      <w:r>
        <w:t>Trong suốt quá trình thực tập mặc dù gặp khá nhiều khó khăn về môi trường mới, lẫn kiến thức chuyên môn. Nhưng nhận được rất nhiều sự giúp đỡ từ CBHD nên hầu như bản thân em dần dần thích nghi được với môi trường cũng như tập dần thói quen tự học các chức năng mới.</w:t>
      </w:r>
    </w:p>
    <w:p>
      <w:pPr>
        <w:pStyle w:val="4"/>
        <w:numPr>
          <w:ilvl w:val="1"/>
          <w:numId w:val="9"/>
        </w:numPr>
        <w:tabs>
          <w:tab w:val="left" w:pos="1064"/>
        </w:tabs>
        <w:spacing w:before="119" w:after="0" w:line="240" w:lineRule="auto"/>
        <w:ind w:left="1063" w:right="0" w:hanging="399"/>
        <w:jc w:val="left"/>
      </w:pPr>
      <w:bookmarkStart w:id="30" w:name="_bookmark27"/>
      <w:bookmarkEnd w:id="30"/>
      <w:bookmarkStart w:id="31" w:name="_bookmark27"/>
      <w:bookmarkEnd w:id="31"/>
      <w:r>
        <w:t>KẾT</w:t>
      </w:r>
      <w:r>
        <w:rPr>
          <w:spacing w:val="-7"/>
        </w:rPr>
        <w:t xml:space="preserve"> </w:t>
      </w:r>
      <w:r>
        <w:t>LUẬN</w:t>
      </w:r>
    </w:p>
    <w:p>
      <w:pPr>
        <w:pStyle w:val="7"/>
        <w:spacing w:before="5"/>
        <w:rPr>
          <w:b/>
          <w:sz w:val="23"/>
        </w:rPr>
      </w:pPr>
    </w:p>
    <w:p>
      <w:pPr>
        <w:pStyle w:val="7"/>
        <w:spacing w:before="1" w:line="360" w:lineRule="auto"/>
        <w:ind w:left="305" w:right="354" w:firstLine="260" w:firstLineChars="100"/>
      </w:pPr>
      <w:r>
        <w:t>Sau quá trình thực tập, bản thân em đã rút ra được một số bài học và nhìn nhận vấn đề một cách trực quan và thiết thực hơn về công việc. Bên cạnh đó còn học hỏi được một số kinh nghiệm của các anh chị đi trước và sẽ áp dụng cho công việc sau này. Song bản thân vẫn còn nhiều điều cẩn phải cải thiện nếu như muốn trở thành một kỹ sư phần mềm tài</w:t>
      </w:r>
      <w:r>
        <w:rPr>
          <w:spacing w:val="-4"/>
        </w:rPr>
        <w:t xml:space="preserve"> </w:t>
      </w:r>
      <w:r>
        <w:t>năng.</w:t>
      </w:r>
    </w:p>
    <w:p>
      <w:pPr>
        <w:pStyle w:val="7"/>
        <w:spacing w:before="1" w:line="360" w:lineRule="auto"/>
        <w:ind w:left="305" w:right="354" w:firstLine="260" w:firstLineChars="100"/>
        <w:rPr>
          <w:rFonts w:hint="default"/>
          <w:lang w:val="en-US"/>
        </w:rPr>
      </w:pPr>
      <w:r>
        <w:rPr>
          <w:rFonts w:hint="default"/>
          <w:lang w:val="en-US"/>
        </w:rPr>
        <w:t>Trong thời gian thực tập tại Công ty, em nhận ra rằng giữa lý thuyết đã học và thực tế là một khoảng cách dài. Vì vậy thời gian thực tập là thực sự cần thiết cho một sinh viên để có thêm kiến thức thực tế bổ ích khi ra trường bước vào công tác và qua đó thôi thúc niềm đam mê học tập và mở mang kiến thức của em.</w:t>
      </w:r>
    </w:p>
    <w:p>
      <w:pPr>
        <w:pStyle w:val="7"/>
        <w:spacing w:before="1" w:line="360" w:lineRule="auto"/>
        <w:ind w:left="305" w:right="354" w:firstLine="260" w:firstLineChars="100"/>
        <w:rPr>
          <w:rFonts w:hint="default"/>
          <w:lang w:val="en-US"/>
        </w:rPr>
      </w:pPr>
      <w:r>
        <w:rPr>
          <w:rFonts w:hint="default"/>
          <w:lang w:val="en-US"/>
        </w:rPr>
        <w:t>Mặc dù rất cố gắng và có được sự giúp đỡ tận tình của thầy hướng dẫn cùng với cán bộ của Công ty nhưng do thời gian và trình độ có hạn nên báo cáo của em vẫn còn những sai sót. Rất mong nhận được ý kiến của thầy cô và các bạn.</w:t>
      </w:r>
    </w:p>
    <w:p>
      <w:pPr>
        <w:pStyle w:val="4"/>
        <w:numPr>
          <w:ilvl w:val="1"/>
          <w:numId w:val="9"/>
        </w:numPr>
        <w:tabs>
          <w:tab w:val="left" w:pos="1064"/>
        </w:tabs>
        <w:spacing w:before="122" w:after="0" w:line="240" w:lineRule="auto"/>
        <w:ind w:left="1063" w:right="0" w:hanging="399"/>
        <w:jc w:val="left"/>
      </w:pPr>
      <w:bookmarkStart w:id="32" w:name="_bookmark28"/>
      <w:bookmarkEnd w:id="32"/>
      <w:bookmarkStart w:id="33" w:name="_bookmark28"/>
      <w:bookmarkEnd w:id="33"/>
      <w:r>
        <w:t>Thuận lợi và khó khăn trong quá trình thực</w:t>
      </w:r>
      <w:r>
        <w:rPr>
          <w:spacing w:val="-5"/>
        </w:rPr>
        <w:t xml:space="preserve"> </w:t>
      </w:r>
      <w:r>
        <w:t>tập</w:t>
      </w:r>
    </w:p>
    <w:p>
      <w:pPr>
        <w:pStyle w:val="7"/>
        <w:spacing w:before="2"/>
        <w:rPr>
          <w:b/>
          <w:sz w:val="23"/>
        </w:rPr>
      </w:pPr>
    </w:p>
    <w:p>
      <w:pPr>
        <w:pStyle w:val="16"/>
        <w:numPr>
          <w:ilvl w:val="0"/>
          <w:numId w:val="10"/>
        </w:numPr>
        <w:tabs>
          <w:tab w:val="left" w:pos="457"/>
        </w:tabs>
        <w:spacing w:before="1" w:after="0" w:line="240" w:lineRule="auto"/>
        <w:ind w:left="456" w:right="0" w:hanging="152"/>
        <w:jc w:val="left"/>
        <w:rPr>
          <w:b/>
          <w:sz w:val="26"/>
        </w:rPr>
      </w:pPr>
      <w:r>
        <w:rPr>
          <w:b/>
          <w:sz w:val="26"/>
        </w:rPr>
        <w:t>Thuận lợi:</w:t>
      </w:r>
    </w:p>
    <w:p>
      <w:pPr>
        <w:pStyle w:val="16"/>
        <w:numPr>
          <w:ilvl w:val="1"/>
          <w:numId w:val="10"/>
        </w:numPr>
        <w:tabs>
          <w:tab w:val="left" w:pos="1246"/>
        </w:tabs>
        <w:spacing w:before="149" w:after="0" w:line="240" w:lineRule="auto"/>
        <w:ind w:left="1245" w:right="0" w:hanging="156"/>
        <w:jc w:val="left"/>
        <w:rPr>
          <w:sz w:val="26"/>
        </w:rPr>
      </w:pPr>
      <w:r>
        <w:rPr>
          <w:sz w:val="26"/>
        </w:rPr>
        <w:t>Cơ sở vật chất</w:t>
      </w:r>
      <w:r>
        <w:rPr>
          <w:spacing w:val="-5"/>
          <w:sz w:val="26"/>
        </w:rPr>
        <w:t xml:space="preserve"> </w:t>
      </w:r>
      <w:r>
        <w:rPr>
          <w:sz w:val="26"/>
        </w:rPr>
        <w:t>tốt.</w:t>
      </w:r>
    </w:p>
    <w:p>
      <w:pPr>
        <w:pStyle w:val="16"/>
        <w:numPr>
          <w:ilvl w:val="1"/>
          <w:numId w:val="10"/>
        </w:numPr>
        <w:tabs>
          <w:tab w:val="left" w:pos="1246"/>
        </w:tabs>
        <w:spacing w:before="150" w:after="0" w:line="360" w:lineRule="auto"/>
        <w:ind w:left="1025" w:right="600" w:firstLine="64"/>
        <w:jc w:val="left"/>
        <w:rPr>
          <w:sz w:val="26"/>
        </w:rPr>
      </w:pPr>
      <w:r>
        <w:rPr>
          <w:sz w:val="26"/>
        </w:rPr>
        <w:t>Cán bộ hướng dẫn nhiệt tình, tận tâm: khi muốn tìm hiểu một vấn đề gì, cán bộ hướng dẫn luôn trả lời và hướng dẫn nhiệt</w:t>
      </w:r>
      <w:r>
        <w:rPr>
          <w:spacing w:val="-1"/>
          <w:sz w:val="26"/>
        </w:rPr>
        <w:t xml:space="preserve"> </w:t>
      </w:r>
      <w:r>
        <w:rPr>
          <w:sz w:val="26"/>
        </w:rPr>
        <w:t>tình.</w:t>
      </w:r>
      <w:r>
        <w:rPr>
          <w:rFonts w:hint="default"/>
          <w:sz w:val="26"/>
          <w:lang w:val="en-US"/>
        </w:rPr>
        <w:t xml:space="preserve"> Nhờ sự hướng dẫn tận tình của các cán bộ đã giúp em thoát khỏi cảnh bỡ ngỡ khi mới nhận được dự án.</w:t>
      </w:r>
    </w:p>
    <w:p>
      <w:pPr>
        <w:pStyle w:val="16"/>
        <w:numPr>
          <w:ilvl w:val="0"/>
          <w:numId w:val="11"/>
        </w:numPr>
        <w:tabs>
          <w:tab w:val="left" w:pos="1181"/>
        </w:tabs>
        <w:spacing w:before="1" w:after="0" w:line="240" w:lineRule="auto"/>
        <w:ind w:left="1180" w:right="0" w:hanging="156"/>
        <w:jc w:val="left"/>
        <w:rPr>
          <w:sz w:val="26"/>
        </w:rPr>
      </w:pPr>
      <w:r>
        <w:rPr>
          <w:sz w:val="26"/>
        </w:rPr>
        <w:t>Bản thân khá hòa đồng nên nhanh chóng bắt kịp nhịp độ công</w:t>
      </w:r>
      <w:r>
        <w:rPr>
          <w:spacing w:val="-9"/>
          <w:sz w:val="26"/>
        </w:rPr>
        <w:t xml:space="preserve"> </w:t>
      </w:r>
      <w:r>
        <w:rPr>
          <w:sz w:val="26"/>
        </w:rPr>
        <w:t>việc.</w:t>
      </w:r>
    </w:p>
    <w:p>
      <w:pPr>
        <w:pStyle w:val="16"/>
        <w:numPr>
          <w:ilvl w:val="0"/>
          <w:numId w:val="11"/>
        </w:numPr>
        <w:tabs>
          <w:tab w:val="left" w:pos="1181"/>
        </w:tabs>
        <w:spacing w:before="150" w:after="0" w:line="240" w:lineRule="auto"/>
        <w:ind w:left="1180" w:right="0" w:hanging="156"/>
        <w:jc w:val="left"/>
        <w:rPr>
          <w:sz w:val="26"/>
        </w:rPr>
      </w:pPr>
      <w:r>
        <w:rPr>
          <w:sz w:val="26"/>
        </w:rPr>
        <w:t>Hoàn thành tốt các nhiệm vụ được</w:t>
      </w:r>
      <w:r>
        <w:rPr>
          <w:spacing w:val="-3"/>
          <w:sz w:val="26"/>
        </w:rPr>
        <w:t xml:space="preserve"> </w:t>
      </w:r>
      <w:r>
        <w:rPr>
          <w:sz w:val="26"/>
        </w:rPr>
        <w:t>giao.</w:t>
      </w:r>
    </w:p>
    <w:p>
      <w:pPr>
        <w:pStyle w:val="16"/>
        <w:numPr>
          <w:ilvl w:val="0"/>
          <w:numId w:val="11"/>
        </w:numPr>
        <w:tabs>
          <w:tab w:val="left" w:pos="1181"/>
        </w:tabs>
        <w:spacing w:before="150" w:after="0" w:line="360" w:lineRule="auto"/>
        <w:ind w:left="1025" w:right="310" w:firstLine="0"/>
        <w:jc w:val="left"/>
        <w:rPr>
          <w:sz w:val="26"/>
        </w:rPr>
      </w:pPr>
      <w:r>
        <w:rPr>
          <w:sz w:val="26"/>
        </w:rPr>
        <w:t>Có tinh thần thái độ làm việc đúng đắn, lắng nghe ý kiến đóng góp của mọi người.</w:t>
      </w:r>
    </w:p>
    <w:p>
      <w:pPr>
        <w:pStyle w:val="4"/>
        <w:numPr>
          <w:ilvl w:val="0"/>
          <w:numId w:val="10"/>
        </w:numPr>
        <w:tabs>
          <w:tab w:val="left" w:pos="457"/>
        </w:tabs>
        <w:spacing w:before="0" w:after="0" w:line="297" w:lineRule="exact"/>
        <w:ind w:left="456" w:right="0" w:hanging="152"/>
        <w:jc w:val="left"/>
      </w:pPr>
      <w:r>
        <w:t>Khó</w:t>
      </w:r>
      <w:r>
        <w:rPr>
          <w:spacing w:val="-2"/>
        </w:rPr>
        <w:t xml:space="preserve"> </w:t>
      </w:r>
      <w:r>
        <w:t>khăn:</w:t>
      </w:r>
    </w:p>
    <w:p>
      <w:pPr>
        <w:pStyle w:val="16"/>
        <w:numPr>
          <w:ilvl w:val="1"/>
          <w:numId w:val="10"/>
        </w:numPr>
        <w:tabs>
          <w:tab w:val="left" w:pos="1181"/>
        </w:tabs>
        <w:spacing w:before="150" w:after="0" w:line="240" w:lineRule="auto"/>
        <w:ind w:left="1180" w:right="0" w:hanging="156"/>
        <w:jc w:val="left"/>
        <w:rPr>
          <w:sz w:val="26"/>
        </w:rPr>
      </w:pPr>
      <w:r>
        <w:rPr>
          <w:sz w:val="26"/>
        </w:rPr>
        <w:t>Nhiều kiến thức mới cần phải tiếp thu trong thời gian</w:t>
      </w:r>
      <w:r>
        <w:rPr>
          <w:spacing w:val="-7"/>
          <w:sz w:val="26"/>
        </w:rPr>
        <w:t xml:space="preserve"> </w:t>
      </w:r>
      <w:r>
        <w:rPr>
          <w:sz w:val="26"/>
        </w:rPr>
        <w:t>ngắn.</w:t>
      </w:r>
    </w:p>
    <w:p>
      <w:pPr>
        <w:pStyle w:val="16"/>
        <w:numPr>
          <w:ilvl w:val="1"/>
          <w:numId w:val="10"/>
        </w:numPr>
        <w:tabs>
          <w:tab w:val="left" w:pos="1181"/>
        </w:tabs>
        <w:spacing w:before="150" w:after="0" w:line="240" w:lineRule="auto"/>
        <w:ind w:left="1180" w:right="0" w:hanging="156"/>
        <w:jc w:val="left"/>
        <w:rPr>
          <w:sz w:val="26"/>
        </w:rPr>
      </w:pPr>
      <w:r>
        <w:rPr>
          <w:rFonts w:hint="default"/>
          <w:sz w:val="26"/>
          <w:lang w:val="en-US"/>
        </w:rPr>
        <w:t>Do thời gian có hạn và trình độ của em chưa đủ nên còn nhiều sai sót trong công việc.</w:t>
      </w:r>
    </w:p>
    <w:p>
      <w:pPr>
        <w:pStyle w:val="16"/>
        <w:numPr>
          <w:ilvl w:val="1"/>
          <w:numId w:val="10"/>
        </w:numPr>
        <w:tabs>
          <w:tab w:val="left" w:pos="1181"/>
        </w:tabs>
        <w:spacing w:before="150" w:after="0" w:line="240" w:lineRule="auto"/>
        <w:ind w:left="1180" w:right="0" w:hanging="156"/>
        <w:jc w:val="left"/>
        <w:rPr>
          <w:sz w:val="26"/>
        </w:rPr>
      </w:pPr>
      <w:r>
        <w:rPr>
          <w:rFonts w:hint="default"/>
          <w:sz w:val="26"/>
        </w:rPr>
        <w:t>Chưa đủ kinh nghiệm để giải quyết những công việc phát sinh từ thực tế. Nắm rất vững về lý thuyết nhưng khi đưa ra các tình huống cụ thể thì lại lúng túng trong việc tìm ra giải pháp để xử lý.</w:t>
      </w:r>
    </w:p>
    <w:p>
      <w:pPr>
        <w:pStyle w:val="16"/>
        <w:numPr>
          <w:ilvl w:val="1"/>
          <w:numId w:val="10"/>
        </w:numPr>
        <w:tabs>
          <w:tab w:val="left" w:pos="1181"/>
        </w:tabs>
        <w:spacing w:before="150" w:after="0" w:line="240" w:lineRule="auto"/>
        <w:ind w:left="1180" w:right="0" w:hanging="156"/>
        <w:jc w:val="left"/>
        <w:rPr>
          <w:rFonts w:hint="default"/>
          <w:sz w:val="26"/>
          <w:lang w:val="en-US"/>
        </w:rPr>
        <w:sectPr>
          <w:headerReference r:id="rId14" w:type="default"/>
          <w:pgSz w:w="11910" w:h="16840"/>
          <w:pgMar w:top="1200" w:right="900" w:bottom="1240" w:left="1680" w:header="734" w:footer="1048" w:gutter="0"/>
          <w:cols w:space="720" w:num="1"/>
        </w:sectPr>
      </w:pPr>
      <w:r>
        <w:rPr>
          <w:rFonts w:hint="default"/>
          <w:sz w:val="26"/>
        </w:rPr>
        <w:t>Bên cạnh những kết quả đạt được thì cũng có những khó khăn trong qua trình lao động thực tế. Vì công việc quá nhiều bận rộn, vừa là sinh viên vừa học vừa làm nên việc dành thời gian để nghiên cứu hoàn thành báo cáo rất hạn hẹp. Nếu có thời gian thì bài báo cáo có thể phong phú</w:t>
      </w:r>
      <w:r>
        <w:rPr>
          <w:rFonts w:hint="default"/>
          <w:sz w:val="26"/>
          <w:lang w:val="en-US"/>
        </w:rPr>
        <w:t xml:space="preserve"> </w:t>
      </w:r>
      <w:r>
        <w:rPr>
          <w:rFonts w:hint="default"/>
          <w:sz w:val="26"/>
        </w:rPr>
        <w:t>hơn</w:t>
      </w:r>
      <w:r>
        <w:rPr>
          <w:rFonts w:hint="default"/>
          <w:sz w:val="26"/>
          <w:lang w:val="en-US"/>
        </w:rPr>
        <w:t>.</w:t>
      </w:r>
    </w:p>
    <w:p>
      <w:pPr>
        <w:pStyle w:val="16"/>
        <w:numPr>
          <w:ilvl w:val="0"/>
          <w:numId w:val="0"/>
        </w:numPr>
        <w:tabs>
          <w:tab w:val="left" w:pos="991"/>
        </w:tabs>
        <w:spacing w:before="0" w:after="0" w:line="240" w:lineRule="auto"/>
        <w:ind w:right="0" w:rightChars="0"/>
        <w:jc w:val="left"/>
        <w:rPr>
          <w:sz w:val="26"/>
        </w:rPr>
      </w:pPr>
    </w:p>
    <w:sectPr>
      <w:pgSz w:w="11910" w:h="16840"/>
      <w:pgMar w:top="1200" w:right="900" w:bottom="1240" w:left="1680" w:header="734" w:footer="104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Arial Narrow">
    <w:panose1 w:val="020B0606020202030204"/>
    <w:charset w:val="00"/>
    <w:family w:val="swiss"/>
    <w:pitch w:val="default"/>
    <w:sig w:usb0="00000287" w:usb1="00000800" w:usb2="00000000" w:usb3="00000000" w:csb0="2000009F" w:csb1="DFD7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3" o:spid="_x0000_s2053" o:spt="202" type="#_x0000_t202" style="position:absolute;left:0pt;margin-left:317.3pt;margin-top:783.35pt;height:16.4pt;width:223.3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pStyle w:val="7"/>
                  <w:spacing w:before="8"/>
                  <w:rPr>
                    <w:rFonts w:hint="default"/>
                    <w:lang w:val="en-US"/>
                  </w:rPr>
                </w:pPr>
                <w:r>
                  <w:rPr>
                    <w:rFonts w:hint="default"/>
                    <w:sz w:val="22"/>
                    <w:lang w:val="en-US"/>
                  </w:rPr>
                  <w:t>1</w:t>
                </w:r>
                <w:r>
                  <w:rPr>
                    <w:sz w:val="22"/>
                  </w:rPr>
                  <w:t xml:space="preserve"> </w:t>
                </w:r>
                <w:r>
                  <w:t>SVTH:</w:t>
                </w:r>
                <w:r>
                  <w:rPr>
                    <w:rFonts w:hint="default"/>
                    <w:lang w:val="en-US"/>
                  </w:rPr>
                  <w:t xml:space="preserve"> TRẦN NGUYỄN GIA BẢO</w:t>
                </w:r>
              </w:p>
            </w:txbxContent>
          </v:textbox>
        </v:shape>
      </w:pict>
    </w:r>
    <w:r>
      <w:pict>
        <v:group id="_x0000_s2049" o:spid="_x0000_s2049" o:spt="203" style="position:absolute;left:0pt;margin-left:97.8pt;margin-top:775.5pt;height:2.2pt;width:442.3pt;mso-position-horizontal-relative:page;mso-position-vertical-relative:page;z-index:-251657216;mso-width-relative:page;mso-height-relative:page;" coordorigin="1956,15511" coordsize="8846,44">
          <o:lock v:ext="edit"/>
          <v:line id="_x0000_s2050" o:spid="_x0000_s2050" o:spt="20" style="position:absolute;left:1956;top:15547;height:0;width:8846;" stroked="t" coordsize="21600,21600">
            <v:path arrowok="t"/>
            <v:fill focussize="0,0"/>
            <v:stroke weight="0.72pt" color="#000000"/>
            <v:imagedata o:title=""/>
            <o:lock v:ext="edit"/>
          </v:line>
          <v:line id="_x0000_s2051" o:spid="_x0000_s2051" o:spt="20" style="position:absolute;left:1956;top:15518;height:0;width:8846;" stroked="t" coordsize="21600,21600">
            <v:path arrowok="t"/>
            <v:fill focussize="0,0"/>
            <v:stroke weight="0.72pt" color="#000000"/>
            <v:imagedata o:title=""/>
            <o:lock v:ext="edit"/>
          </v:line>
        </v:group>
      </w:pict>
    </w:r>
    <w:r>
      <w:pict>
        <v:shape id="_x0000_s2052" o:spid="_x0000_s2052" o:spt="202" type="#_x0000_t202" style="position:absolute;left:0pt;margin-left:98.25pt;margin-top:783.35pt;height:16.4pt;width:177.7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7"/>
                  <w:spacing w:before="8"/>
                  <w:ind w:left="20"/>
                  <w:rPr>
                    <w:rFonts w:hint="default"/>
                    <w:lang w:val="en-US"/>
                  </w:rPr>
                </w:pPr>
                <w:r>
                  <w:t xml:space="preserve">GVHD: </w:t>
                </w:r>
                <w:r>
                  <w:rPr>
                    <w:rFonts w:hint="default"/>
                    <w:lang w:val="en-US"/>
                  </w:rPr>
                  <w:t>LÊ HỮU VINH</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54" o:spid="_x0000_s2054" o:spt="203" style="position:absolute;left:0pt;margin-left:97.8pt;margin-top:775.5pt;height:2.2pt;width:442.3pt;mso-position-horizontal-relative:page;mso-position-vertical-relative:page;z-index:-251654144;mso-width-relative:page;mso-height-relative:page;" coordorigin="1956,15511" coordsize="8846,44">
          <o:lock v:ext="edit"/>
          <v:line id="_x0000_s2055" o:spid="_x0000_s2055" o:spt="20" style="position:absolute;left:1956;top:15547;height:0;width:8846;" stroked="t" coordsize="21600,21600">
            <v:path arrowok="t"/>
            <v:fill focussize="0,0"/>
            <v:stroke weight="0.72pt" color="#000000"/>
            <v:imagedata o:title=""/>
            <o:lock v:ext="edit"/>
          </v:line>
          <v:line id="_x0000_s2056" o:spid="_x0000_s2056" o:spt="20" style="position:absolute;left:1956;top:15518;height:0;width:8846;" stroked="t" coordsize="21600,21600">
            <v:path arrowok="t"/>
            <v:fill focussize="0,0"/>
            <v:stroke weight="0.72pt" color="#000000"/>
            <v:imagedata o:title=""/>
            <o:lock v:ext="edit"/>
          </v:line>
        </v:group>
      </w:pict>
    </w:r>
    <w:r>
      <w:pict>
        <v:shape id="_x0000_s2057" o:spid="_x0000_s2057" o:spt="202" type="#_x0000_t202" style="position:absolute;left:0pt;margin-left:98.25pt;margin-top:783.35pt;height:16.4pt;width:177.7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7"/>
                  <w:spacing w:before="8"/>
                  <w:ind w:left="20"/>
                  <w:rPr>
                    <w:rFonts w:hint="default"/>
                    <w:lang w:val="en-US"/>
                  </w:rPr>
                </w:pPr>
                <w:r>
                  <w:t xml:space="preserve">GVHD: </w:t>
                </w:r>
                <w:r>
                  <w:rPr>
                    <w:rFonts w:hint="default"/>
                    <w:lang w:val="en-US"/>
                  </w:rPr>
                  <w:t>LÊ HỮU VINH</w:t>
                </w:r>
              </w:p>
              <w:p>
                <w:pPr>
                  <w:rPr>
                    <w:rFonts w:hint="default"/>
                    <w:lang w:val="en-US"/>
                  </w:rPr>
                </w:pPr>
              </w:p>
            </w:txbxContent>
          </v:textbox>
        </v:shape>
      </w:pict>
    </w:r>
    <w:r>
      <w:pict>
        <v:shape id="_x0000_s2058" o:spid="_x0000_s2058" o:spt="202" type="#_x0000_t202" style="position:absolute;left:0pt;margin-left:314.3pt;margin-top:783.35pt;height:16.4pt;width:225.1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pStyle w:val="7"/>
                  <w:spacing w:before="8"/>
                  <w:rPr>
                    <w:rFonts w:hint="default"/>
                    <w:lang w:val="en-US"/>
                  </w:rPr>
                </w:pPr>
                <w:r>
                  <w:rPr>
                    <w:rFonts w:hint="default"/>
                    <w:sz w:val="22"/>
                    <w:lang w:val="en-US"/>
                  </w:rPr>
                  <w:t>2</w:t>
                </w:r>
                <w:r>
                  <w:rPr>
                    <w:sz w:val="22"/>
                  </w:rPr>
                  <w:t xml:space="preserve"> </w:t>
                </w:r>
                <w:r>
                  <w:t>SVTH:</w:t>
                </w:r>
                <w:r>
                  <w:rPr>
                    <w:rFonts w:hint="default"/>
                    <w:lang w:val="en-US"/>
                  </w:rPr>
                  <w:t xml:space="preserve"> TRẦN NGUYỄN GIA BẢO</w:t>
                </w:r>
              </w:p>
              <w:p>
                <w:pPr>
                  <w:rPr>
                    <w:rFonts w:hint="default"/>
                    <w:lang w:val="en-US"/>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59" o:spid="_x0000_s2059" o:spt="203" style="position:absolute;left:0pt;margin-left:97.8pt;margin-top:775.5pt;height:2.2pt;width:442.3pt;mso-position-horizontal-relative:page;mso-position-vertical-relative:page;z-index:-251651072;mso-width-relative:page;mso-height-relative:page;" coordorigin="1956,15511" coordsize="8846,44">
          <o:lock v:ext="edit"/>
          <v:line id="_x0000_s2060" o:spid="_x0000_s2060" o:spt="20" style="position:absolute;left:1956;top:15547;height:0;width:8846;" stroked="t" coordsize="21600,21600">
            <v:path arrowok="t"/>
            <v:fill focussize="0,0"/>
            <v:stroke weight="0.72pt" color="#000000"/>
            <v:imagedata o:title=""/>
            <o:lock v:ext="edit"/>
          </v:line>
          <v:line id="_x0000_s2061" o:spid="_x0000_s2061" o:spt="20" style="position:absolute;left:1956;top:15518;height:0;width:8846;" stroked="t" coordsize="21600,21600">
            <v:path arrowok="t"/>
            <v:fill focussize="0,0"/>
            <v:stroke weight="0.72pt" color="#000000"/>
            <v:imagedata o:title=""/>
            <o:lock v:ext="edit"/>
          </v:line>
        </v:group>
      </w:pict>
    </w:r>
    <w:r>
      <w:pict>
        <v:shape id="_x0000_s2062" o:spid="_x0000_s2062" o:spt="202" type="#_x0000_t202" style="position:absolute;left:0pt;margin-left:98.25pt;margin-top:783.35pt;height:16.4pt;width:177.7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pStyle w:val="7"/>
                  <w:spacing w:before="8"/>
                  <w:ind w:left="20"/>
                  <w:rPr>
                    <w:rFonts w:hint="default"/>
                    <w:lang w:val="en-US"/>
                  </w:rPr>
                </w:pPr>
                <w:r>
                  <w:t xml:space="preserve">GVHD: </w:t>
                </w:r>
                <w:r>
                  <w:rPr>
                    <w:rFonts w:hint="default"/>
                    <w:lang w:val="en-US"/>
                  </w:rPr>
                  <w:t>LÊ HỮU VINH</w:t>
                </w:r>
              </w:p>
              <w:p>
                <w:pPr>
                  <w:rPr>
                    <w:rFonts w:hint="default"/>
                    <w:lang w:val="en-US"/>
                  </w:rPr>
                </w:pPr>
              </w:p>
            </w:txbxContent>
          </v:textbox>
        </v:shape>
      </w:pict>
    </w:r>
    <w:r>
      <w:pict>
        <v:shape id="_x0000_s2063" o:spid="_x0000_s2063" o:spt="202" type="#_x0000_t202" style="position:absolute;left:0pt;margin-left:311.35pt;margin-top:783.35pt;height:16.4pt;width:228.1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7"/>
                  <w:spacing w:before="8"/>
                  <w:rPr>
                    <w:rFonts w:hint="default"/>
                    <w:lang w:val="en-US"/>
                  </w:rPr>
                </w:pPr>
                <w:r>
                  <w:rPr>
                    <w:rFonts w:hint="default"/>
                    <w:sz w:val="22"/>
                    <w:lang w:val="en-US"/>
                  </w:rPr>
                  <w:t>3</w:t>
                </w:r>
                <w:r>
                  <w:rPr>
                    <w:sz w:val="22"/>
                  </w:rPr>
                  <w:t xml:space="preserve"> </w:t>
                </w:r>
                <w:r>
                  <w:t>SVTH:</w:t>
                </w:r>
                <w:r>
                  <w:rPr>
                    <w:rFonts w:hint="default"/>
                    <w:lang w:val="en-US"/>
                  </w:rPr>
                  <w:t xml:space="preserve"> TRẦN NGUYỄN GIA BẢO</w:t>
                </w:r>
              </w:p>
              <w:p>
                <w:pPr>
                  <w:rPr>
                    <w:rFonts w:hint="default"/>
                    <w:lang w:val="en-US"/>
                  </w:rPr>
                </w:pP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64" o:spid="_x0000_s2064" o:spt="203" style="position:absolute;left:0pt;margin-left:97.8pt;margin-top:775.5pt;height:2.2pt;width:442.3pt;mso-position-horizontal-relative:page;mso-position-vertical-relative:page;z-index:-251648000;mso-width-relative:page;mso-height-relative:page;" coordorigin="1956,15511" coordsize="8846,44">
          <o:lock v:ext="edit"/>
          <v:line id="_x0000_s2065" o:spid="_x0000_s2065" o:spt="20" style="position:absolute;left:1956;top:15547;height:0;width:8846;" stroked="t" coordsize="21600,21600">
            <v:path arrowok="t"/>
            <v:fill focussize="0,0"/>
            <v:stroke weight="0.72pt" color="#000000"/>
            <v:imagedata o:title=""/>
            <o:lock v:ext="edit"/>
          </v:line>
          <v:line id="_x0000_s2066" o:spid="_x0000_s2066" o:spt="20" style="position:absolute;left:1956;top:15518;height:0;width:8846;" stroked="t" coordsize="21600,21600">
            <v:path arrowok="t"/>
            <v:fill focussize="0,0"/>
            <v:stroke weight="0.72pt" color="#000000"/>
            <v:imagedata o:title=""/>
            <o:lock v:ext="edit"/>
          </v:line>
        </v:group>
      </w:pict>
    </w:r>
    <w:r>
      <w:pict>
        <v:shape id="_x0000_s2067" o:spid="_x0000_s2067" o:spt="202" type="#_x0000_t202" style="position:absolute;left:0pt;margin-left:98.25pt;margin-top:783.35pt;height:16.4pt;width:177.7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pStyle w:val="7"/>
                  <w:spacing w:before="8"/>
                  <w:ind w:left="20"/>
                  <w:rPr>
                    <w:rFonts w:hint="default"/>
                    <w:lang w:val="en-US"/>
                  </w:rPr>
                </w:pPr>
                <w:r>
                  <w:t xml:space="preserve">GVHD: </w:t>
                </w:r>
                <w:r>
                  <w:rPr>
                    <w:rFonts w:hint="default"/>
                    <w:lang w:val="en-US"/>
                  </w:rPr>
                  <w:t>LÊ HỮU VINH</w:t>
                </w:r>
              </w:p>
              <w:p>
                <w:pPr>
                  <w:rPr>
                    <w:rFonts w:hint="default"/>
                    <w:lang w:val="en-US"/>
                  </w:rPr>
                </w:pPr>
              </w:p>
            </w:txbxContent>
          </v:textbox>
        </v:shape>
      </w:pict>
    </w:r>
    <w:r>
      <w:pict>
        <v:shape id="_x0000_s2068" o:spid="_x0000_s2068" o:spt="202" type="#_x0000_t202" style="position:absolute;left:0pt;margin-left:311.1pt;margin-top:783.35pt;height:16.4pt;width:228.3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pStyle w:val="7"/>
                  <w:spacing w:before="8"/>
                  <w:rPr>
                    <w:rFonts w:hint="default"/>
                    <w:lang w:val="en-US"/>
                  </w:rPr>
                </w:pPr>
                <w:r>
                  <w:rPr>
                    <w:rFonts w:hint="default"/>
                    <w:sz w:val="22"/>
                    <w:lang w:val="en-US"/>
                  </w:rPr>
                  <w:t>5</w:t>
                </w:r>
                <w:r>
                  <w:rPr>
                    <w:sz w:val="22"/>
                  </w:rPr>
                  <w:t xml:space="preserve"> </w:t>
                </w:r>
                <w:r>
                  <w:t>SVTH:</w:t>
                </w:r>
                <w:r>
                  <w:rPr>
                    <w:rFonts w:hint="default"/>
                    <w:lang w:val="en-US"/>
                  </w:rPr>
                  <w:t xml:space="preserve"> TRẦN NGUYỄN GIA BẢO</w:t>
                </w:r>
              </w:p>
              <w:p>
                <w:pPr>
                  <w:rPr>
                    <w:rFonts w:hint="default"/>
                    <w:lang w:val="en-US"/>
                  </w:rPr>
                </w:pP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69" o:spid="_x0000_s2069" o:spt="203" style="position:absolute;left:0pt;margin-left:97.8pt;margin-top:775.5pt;height:2.2pt;width:442.3pt;mso-position-horizontal-relative:page;mso-position-vertical-relative:page;z-index:-251644928;mso-width-relative:page;mso-height-relative:page;" coordorigin="1956,15511" coordsize="8846,44">
          <o:lock v:ext="edit"/>
          <v:line id="_x0000_s2070" o:spid="_x0000_s2070" o:spt="20" style="position:absolute;left:1956;top:15547;height:0;width:8846;" stroked="t" coordsize="21600,21600">
            <v:path arrowok="t"/>
            <v:fill focussize="0,0"/>
            <v:stroke weight="0.72pt" color="#000000"/>
            <v:imagedata o:title=""/>
            <o:lock v:ext="edit"/>
          </v:line>
          <v:line id="_x0000_s2071" o:spid="_x0000_s2071" o:spt="20" style="position:absolute;left:1956;top:15518;height:0;width:8846;" stroked="t" coordsize="21600,21600">
            <v:path arrowok="t"/>
            <v:fill focussize="0,0"/>
            <v:stroke weight="0.72pt" color="#000000"/>
            <v:imagedata o:title=""/>
            <o:lock v:ext="edit"/>
          </v:line>
        </v:group>
      </w:pict>
    </w:r>
    <w:r>
      <w:pict>
        <v:shape id="_x0000_s2072" o:spid="_x0000_s2072" o:spt="202" type="#_x0000_t202" style="position:absolute;left:0pt;margin-left:98.25pt;margin-top:783.35pt;height:16.4pt;width:177.75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pStyle w:val="7"/>
                  <w:spacing w:before="8"/>
                  <w:ind w:left="20"/>
                  <w:rPr>
                    <w:rFonts w:hint="default"/>
                    <w:lang w:val="en-US"/>
                  </w:rPr>
                </w:pPr>
                <w:r>
                  <w:t xml:space="preserve">GVHD: </w:t>
                </w:r>
                <w:r>
                  <w:rPr>
                    <w:rFonts w:hint="default"/>
                    <w:lang w:val="en-US"/>
                  </w:rPr>
                  <w:t>LÊ HỮU VINH</w:t>
                </w:r>
              </w:p>
              <w:p>
                <w:pPr>
                  <w:rPr>
                    <w:rFonts w:hint="default"/>
                    <w:lang w:val="en-US"/>
                  </w:rPr>
                </w:pPr>
              </w:p>
            </w:txbxContent>
          </v:textbox>
        </v:shape>
      </w:pict>
    </w:r>
    <w:r>
      <w:pict>
        <v:shape id="_x0000_s2073" o:spid="_x0000_s2073" o:spt="202" type="#_x0000_t202" style="position:absolute;left:0pt;margin-left:312.1pt;margin-top:783.35pt;height:16.4pt;width:227.3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pStyle w:val="7"/>
                  <w:spacing w:before="8"/>
                  <w:rPr>
                    <w:rFonts w:hint="default"/>
                    <w:lang w:val="en-US"/>
                  </w:rPr>
                </w:pPr>
                <w:r>
                  <w:rPr>
                    <w:rFonts w:hint="default"/>
                    <w:sz w:val="22"/>
                    <w:lang w:val="en-US"/>
                  </w:rPr>
                  <w:t>6</w:t>
                </w:r>
                <w:r>
                  <w:rPr>
                    <w:sz w:val="22"/>
                  </w:rPr>
                  <w:t xml:space="preserve"> </w:t>
                </w:r>
                <w:r>
                  <w:t>SVTH:</w:t>
                </w:r>
                <w:r>
                  <w:rPr>
                    <w:rFonts w:hint="default"/>
                    <w:lang w:val="en-US"/>
                  </w:rPr>
                  <w:t xml:space="preserve"> TRẦN NGUYỄN GIA BẢO</w:t>
                </w:r>
              </w:p>
              <w:p>
                <w:pPr>
                  <w:rPr>
                    <w:rFonts w:hint="default"/>
                    <w:lang w:val="en-US"/>
                  </w:rPr>
                </w:pP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74" o:spid="_x0000_s2074" o:spt="203" style="position:absolute;left:0pt;margin-left:97.8pt;margin-top:775.5pt;height:2.2pt;width:442.3pt;mso-position-horizontal-relative:page;mso-position-vertical-relative:page;z-index:-251641856;mso-width-relative:page;mso-height-relative:page;" coordorigin="1956,15511" coordsize="8846,44">
          <o:lock v:ext="edit"/>
          <v:line id="_x0000_s2075" o:spid="_x0000_s2075" o:spt="20" style="position:absolute;left:1956;top:15547;height:0;width:8846;" stroked="t" coordsize="21600,21600">
            <v:path arrowok="t"/>
            <v:fill focussize="0,0"/>
            <v:stroke weight="0.72pt" color="#000000"/>
            <v:imagedata o:title=""/>
            <o:lock v:ext="edit"/>
          </v:line>
          <v:line id="_x0000_s2076" o:spid="_x0000_s2076" o:spt="20" style="position:absolute;left:1956;top:15518;height:0;width:8846;" stroked="t" coordsize="21600,21600">
            <v:path arrowok="t"/>
            <v:fill focussize="0,0"/>
            <v:stroke weight="0.72pt" color="#000000"/>
            <v:imagedata o:title=""/>
            <o:lock v:ext="edit"/>
          </v:line>
        </v:group>
      </w:pict>
    </w:r>
    <w:r>
      <w:pict>
        <v:shape id="_x0000_s2077" o:spid="_x0000_s2077" o:spt="202" type="#_x0000_t202" style="position:absolute;left:0pt;margin-left:98.25pt;margin-top:783.35pt;height:16.4pt;width:177.7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pStyle w:val="7"/>
                  <w:spacing w:before="8"/>
                  <w:ind w:left="20"/>
                  <w:rPr>
                    <w:rFonts w:hint="default"/>
                    <w:lang w:val="en-US"/>
                  </w:rPr>
                </w:pPr>
                <w:r>
                  <w:t xml:space="preserve">GVHD: </w:t>
                </w:r>
                <w:r>
                  <w:rPr>
                    <w:rFonts w:hint="default"/>
                    <w:lang w:val="en-US"/>
                  </w:rPr>
                  <w:t>LÊ HỮU VINH</w:t>
                </w:r>
              </w:p>
              <w:p>
                <w:pPr>
                  <w:rPr>
                    <w:rFonts w:hint="default"/>
                    <w:lang w:val="en-US"/>
                  </w:rPr>
                </w:pPr>
              </w:p>
            </w:txbxContent>
          </v:textbox>
        </v:shape>
      </w:pict>
    </w:r>
    <w:r>
      <w:pict>
        <v:shape id="_x0000_s2078" o:spid="_x0000_s2078" o:spt="202" type="#_x0000_t202" style="position:absolute;left:0pt;margin-left:310.3pt;margin-top:783.35pt;height:16.4pt;width:229.15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pStyle w:val="7"/>
                  <w:spacing w:before="8"/>
                  <w:rPr>
                    <w:rFonts w:hint="default"/>
                    <w:lang w:val="en-US"/>
                  </w:rPr>
                </w:pPr>
                <w:r>
                  <w:rPr>
                    <w:rFonts w:hint="default"/>
                    <w:lang w:val="en-US"/>
                  </w:rPr>
                  <w:t xml:space="preserve">7 </w:t>
                </w:r>
                <w:r>
                  <w:t>SVTH:</w:t>
                </w:r>
                <w:r>
                  <w:rPr>
                    <w:rFonts w:hint="default"/>
                    <w:lang w:val="en-US"/>
                  </w:rPr>
                  <w:t xml:space="preserve"> TRẦN NGUYỄN GIA BẢO</w:t>
                </w:r>
              </w:p>
              <w:p>
                <w:pPr>
                  <w:rPr>
                    <w:rFonts w:hint="default"/>
                    <w:lang w:val="en-US"/>
                  </w:rPr>
                </w:pP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83" o:spid="_x0000_s2083" o:spt="203" style="position:absolute;left:0pt;margin-left:97.8pt;margin-top:775.5pt;height:2.2pt;width:442.3pt;mso-position-horizontal-relative:page;mso-position-vertical-relative:page;z-index:-251636736;mso-width-relative:page;mso-height-relative:page;" coordorigin="1956,15511" coordsize="8846,44">
          <o:lock v:ext="edit"/>
          <v:line id="_x0000_s2084" o:spid="_x0000_s2084" o:spt="20" style="position:absolute;left:1956;top:15547;height:0;width:8846;" stroked="t" coordsize="21600,21600">
            <v:path arrowok="t"/>
            <v:fill focussize="0,0"/>
            <v:stroke weight="0.72pt" color="#000000"/>
            <v:imagedata o:title=""/>
            <o:lock v:ext="edit"/>
          </v:line>
          <v:line id="_x0000_s2085" o:spid="_x0000_s2085" o:spt="20" style="position:absolute;left:1956;top:15518;height:0;width:8846;" stroked="t" coordsize="21600,21600">
            <v:path arrowok="t"/>
            <v:fill focussize="0,0"/>
            <v:stroke weight="0.72pt" color="#000000"/>
            <v:imagedata o:title=""/>
            <o:lock v:ext="edit"/>
          </v:line>
        </v:group>
      </w:pict>
    </w:r>
    <w:r>
      <w:pict>
        <v:shape id="_x0000_s2086" o:spid="_x0000_s2086" o:spt="202" type="#_x0000_t202" style="position:absolute;left:0pt;margin-left:98.25pt;margin-top:783.35pt;height:16.4pt;width:177.75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pStyle w:val="7"/>
                  <w:spacing w:before="8"/>
                  <w:ind w:left="20"/>
                  <w:rPr>
                    <w:rFonts w:hint="default"/>
                    <w:lang w:val="en-US"/>
                  </w:rPr>
                </w:pPr>
                <w:r>
                  <w:t xml:space="preserve">GVHD: </w:t>
                </w:r>
                <w:r>
                  <w:rPr>
                    <w:rFonts w:hint="default"/>
                    <w:lang w:val="en-US"/>
                  </w:rPr>
                  <w:t>LÊ HỮU VINH</w:t>
                </w:r>
              </w:p>
              <w:p/>
            </w:txbxContent>
          </v:textbox>
        </v:shape>
      </w:pict>
    </w:r>
    <w:r>
      <w:pict>
        <v:shape id="_x0000_s2087" o:spid="_x0000_s2087" o:spt="202" type="#_x0000_t202" style="position:absolute;left:0pt;margin-left:311.35pt;margin-top:783.35pt;height:16.4pt;width:228.1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pPr>
                  <w:pStyle w:val="7"/>
                  <w:spacing w:before="8"/>
                  <w:rPr>
                    <w:rFonts w:hint="default"/>
                    <w:lang w:val="en-US"/>
                  </w:rPr>
                </w:pPr>
                <w:r>
                  <w:fldChar w:fldCharType="begin"/>
                </w:r>
                <w:r>
                  <w:rPr>
                    <w:sz w:val="22"/>
                  </w:rPr>
                  <w:instrText xml:space="preserve"> PAGE </w:instrText>
                </w:r>
                <w:r>
                  <w:fldChar w:fldCharType="separate"/>
                </w:r>
                <w:r>
                  <w:t>10</w:t>
                </w:r>
                <w:r>
                  <w:fldChar w:fldCharType="end"/>
                </w:r>
                <w:r>
                  <w:rPr>
                    <w:rFonts w:hint="default"/>
                    <w:lang w:val="en-US"/>
                  </w:rPr>
                  <w:t xml:space="preserve"> </w:t>
                </w:r>
                <w:r>
                  <w:t>SVTH:</w:t>
                </w:r>
                <w:r>
                  <w:rPr>
                    <w:rFonts w:hint="default"/>
                    <w:lang w:val="en-US"/>
                  </w:rPr>
                  <w:t xml:space="preserve"> TRẦN NGUYỄN GIA BẢO</w:t>
                </w:r>
              </w:p>
              <w:p>
                <w:pPr>
                  <w:pStyle w:val="7"/>
                  <w:spacing w:before="8"/>
                  <w:ind w:left="40"/>
                </w:pP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79" o:spid="_x0000_s2079" o:spt="203" style="position:absolute;left:0pt;margin-left:97.8pt;margin-top:53.15pt;height:2.2pt;width:442.3pt;mso-position-horizontal-relative:page;mso-position-vertical-relative:page;z-index:-251638784;mso-width-relative:page;mso-height-relative:page;" coordorigin="1956,1063" coordsize="8846,44">
          <o:lock v:ext="edit"/>
          <v:line id="_x0000_s2080" o:spid="_x0000_s2080" o:spt="20" style="position:absolute;left:1956;top:1099;height:0;width:8846;" stroked="t" coordsize="21600,21600">
            <v:path arrowok="t"/>
            <v:fill focussize="0,0"/>
            <v:stroke weight="0.72pt" color="#000000"/>
            <v:imagedata o:title=""/>
            <o:lock v:ext="edit"/>
          </v:line>
          <v:line id="_x0000_s2081" o:spid="_x0000_s2081" o:spt="20" style="position:absolute;left:1956;top:1070;height:0;width:8846;" stroked="t" coordsize="21600,21600">
            <v:path arrowok="t"/>
            <v:fill focussize="0,0"/>
            <v:stroke weight="0.72pt" color="#000000"/>
            <v:imagedata o:title=""/>
            <o:lock v:ext="edit"/>
          </v:line>
        </v:group>
      </w:pict>
    </w:r>
    <w:r>
      <w:pict>
        <v:shape id="_x0000_s2082" o:spid="_x0000_s2082" o:spt="202" type="#_x0000_t202" style="position:absolute;left:0pt;margin-left:98.25pt;margin-top:35.65pt;height:16.4pt;width:348.0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8"/>
                  <w:ind w:left="20" w:right="0" w:firstLine="0"/>
                  <w:jc w:val="left"/>
                  <w:rPr>
                    <w:b/>
                    <w:sz w:val="26"/>
                  </w:rPr>
                </w:pPr>
                <w:r>
                  <w:rPr>
                    <w:b/>
                    <w:sz w:val="26"/>
                  </w:rPr>
                  <w:t>CHƯƠNG 1: GIỚI THIỆU CHUNG VỀ ĐƠN VỊ THỰC TẬP</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88" o:spid="_x0000_s2088" o:spt="203" style="position:absolute;left:0pt;margin-left:97.8pt;margin-top:53.15pt;height:2.2pt;width:442.3pt;mso-position-horizontal-relative:page;mso-position-vertical-relative:page;z-index:-251633664;mso-width-relative:page;mso-height-relative:page;" coordorigin="1956,1063" coordsize="8846,44">
          <o:lock v:ext="edit"/>
          <v:line id="_x0000_s2089" o:spid="_x0000_s2089" o:spt="20" style="position:absolute;left:1956;top:1099;height:0;width:8846;" stroked="t" coordsize="21600,21600">
            <v:path arrowok="t"/>
            <v:fill focussize="0,0"/>
            <v:stroke weight="0.72pt" color="#000000"/>
            <v:imagedata o:title=""/>
            <o:lock v:ext="edit"/>
          </v:line>
          <v:line id="_x0000_s2090" o:spid="_x0000_s2090" o:spt="20" style="position:absolute;left:1956;top:1070;height:0;width:8846;" stroked="t" coordsize="21600,21600">
            <v:path arrowok="t"/>
            <v:fill focussize="0,0"/>
            <v:stroke weight="0.72pt" color="#000000"/>
            <v:imagedata o:title=""/>
            <o:lock v:ext="edit"/>
          </v:line>
        </v:group>
      </w:pict>
    </w:r>
    <w:r>
      <w:pict>
        <v:shape id="_x0000_s2091" o:spid="_x0000_s2091" o:spt="202" type="#_x0000_t202" style="position:absolute;left:0pt;margin-left:98.25pt;margin-top:35.65pt;height:16.4pt;width:293.9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pPr>
                  <w:spacing w:before="8"/>
                  <w:ind w:left="20" w:right="0" w:firstLine="0"/>
                  <w:jc w:val="left"/>
                  <w:rPr>
                    <w:b/>
                    <w:sz w:val="26"/>
                  </w:rPr>
                </w:pPr>
                <w:r>
                  <w:rPr>
                    <w:b/>
                    <w:sz w:val="26"/>
                  </w:rPr>
                  <w:t>CHƯƠNG 2: NỘI DUNG CÔNG VIỆC THỰC TẬP</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92" o:spid="_x0000_s2092" o:spt="203" style="position:absolute;left:0pt;margin-left:97.8pt;margin-top:53.15pt;height:2.2pt;width:442.3pt;mso-position-horizontal-relative:page;mso-position-vertical-relative:page;z-index:-251631616;mso-width-relative:page;mso-height-relative:page;" coordorigin="1956,1063" coordsize="8846,44">
          <o:lock v:ext="edit"/>
          <v:line id="_x0000_s2093" o:spid="_x0000_s2093" o:spt="20" style="position:absolute;left:1956;top:1099;height:0;width:8846;" stroked="t" coordsize="21600,21600">
            <v:path arrowok="t"/>
            <v:fill focussize="0,0"/>
            <v:stroke weight="0.72pt" color="#000000"/>
            <v:imagedata o:title=""/>
            <o:lock v:ext="edit"/>
          </v:line>
          <v:line id="_x0000_s2094" o:spid="_x0000_s2094" o:spt="20" style="position:absolute;left:1956;top:1070;height:0;width:8846;" stroked="t" coordsize="21600,21600">
            <v:path arrowok="t"/>
            <v:fill focussize="0,0"/>
            <v:stroke weight="0.72pt" color="#000000"/>
            <v:imagedata o:title=""/>
            <o:lock v:ext="edit"/>
          </v:line>
        </v:group>
      </w:pict>
    </w:r>
    <w:r>
      <w:pict>
        <v:shape id="_x0000_s2095" o:spid="_x0000_s2095" o:spt="202" type="#_x0000_t202" style="position:absolute;left:0pt;margin-left:98.25pt;margin-top:35.65pt;height:16.4pt;width:373pt;mso-position-horizontal-relative:page;mso-position-vertical-relative:page;z-index:-251630592;mso-width-relative:page;mso-height-relative:page;" filled="f" stroked="f" coordsize="21600,21600">
          <v:path/>
          <v:fill on="f" focussize="0,0"/>
          <v:stroke on="f" joinstyle="miter"/>
          <v:imagedata o:title=""/>
          <o:lock v:ext="edit"/>
          <v:textbox inset="0mm,0mm,0mm,0mm">
            <w:txbxContent>
              <w:p>
                <w:pPr>
                  <w:spacing w:before="8"/>
                  <w:ind w:left="20" w:right="0" w:firstLine="0"/>
                  <w:jc w:val="left"/>
                  <w:rPr>
                    <w:b/>
                    <w:sz w:val="26"/>
                  </w:rPr>
                </w:pPr>
                <w:r>
                  <w:rPr>
                    <w:b/>
                    <w:sz w:val="26"/>
                  </w:rPr>
                  <w:t>CHƯƠNG 3: KẾT LUẬN, KIẾN NGHỊ QUÁ TRÌNH THỰC TẬP</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0CFE28"/>
    <w:multiLevelType w:val="singleLevel"/>
    <w:tmpl w:val="940CFE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5E306ED"/>
    <w:multiLevelType w:val="multilevel"/>
    <w:tmpl w:val="B5E306ED"/>
    <w:lvl w:ilvl="0" w:tentative="0">
      <w:start w:val="2"/>
      <w:numFmt w:val="decimal"/>
      <w:lvlText w:val="%1"/>
      <w:lvlJc w:val="left"/>
      <w:pPr>
        <w:ind w:left="1063" w:hanging="399"/>
        <w:jc w:val="left"/>
      </w:pPr>
      <w:rPr>
        <w:rFonts w:hint="default"/>
        <w:lang w:val="vi" w:eastAsia="vi" w:bidi="vi"/>
      </w:rPr>
    </w:lvl>
    <w:lvl w:ilvl="1" w:tentative="0">
      <w:start w:val="1"/>
      <w:numFmt w:val="decimal"/>
      <w:lvlText w:val="%1.%2"/>
      <w:lvlJc w:val="left"/>
      <w:pPr>
        <w:ind w:left="1063" w:hanging="399"/>
        <w:jc w:val="left"/>
      </w:pPr>
      <w:rPr>
        <w:rFonts w:hint="default" w:ascii="Times New Roman" w:hAnsi="Times New Roman" w:eastAsia="Times New Roman" w:cs="Times New Roman"/>
        <w:b/>
        <w:bCs/>
        <w:w w:val="99"/>
        <w:sz w:val="26"/>
        <w:szCs w:val="26"/>
        <w:lang w:val="vi" w:eastAsia="vi" w:bidi="vi"/>
      </w:rPr>
    </w:lvl>
    <w:lvl w:ilvl="2" w:tentative="0">
      <w:start w:val="0"/>
      <w:numFmt w:val="bullet"/>
      <w:lvlText w:val="•"/>
      <w:lvlJc w:val="left"/>
      <w:pPr>
        <w:ind w:left="2713" w:hanging="399"/>
      </w:pPr>
      <w:rPr>
        <w:rFonts w:hint="default"/>
        <w:lang w:val="vi" w:eastAsia="vi" w:bidi="vi"/>
      </w:rPr>
    </w:lvl>
    <w:lvl w:ilvl="3" w:tentative="0">
      <w:start w:val="0"/>
      <w:numFmt w:val="bullet"/>
      <w:lvlText w:val="•"/>
      <w:lvlJc w:val="left"/>
      <w:pPr>
        <w:ind w:left="3539" w:hanging="399"/>
      </w:pPr>
      <w:rPr>
        <w:rFonts w:hint="default"/>
        <w:lang w:val="vi" w:eastAsia="vi" w:bidi="vi"/>
      </w:rPr>
    </w:lvl>
    <w:lvl w:ilvl="4" w:tentative="0">
      <w:start w:val="0"/>
      <w:numFmt w:val="bullet"/>
      <w:lvlText w:val="•"/>
      <w:lvlJc w:val="left"/>
      <w:pPr>
        <w:ind w:left="4366" w:hanging="399"/>
      </w:pPr>
      <w:rPr>
        <w:rFonts w:hint="default"/>
        <w:lang w:val="vi" w:eastAsia="vi" w:bidi="vi"/>
      </w:rPr>
    </w:lvl>
    <w:lvl w:ilvl="5" w:tentative="0">
      <w:start w:val="0"/>
      <w:numFmt w:val="bullet"/>
      <w:lvlText w:val="•"/>
      <w:lvlJc w:val="left"/>
      <w:pPr>
        <w:ind w:left="5193" w:hanging="399"/>
      </w:pPr>
      <w:rPr>
        <w:rFonts w:hint="default"/>
        <w:lang w:val="vi" w:eastAsia="vi" w:bidi="vi"/>
      </w:rPr>
    </w:lvl>
    <w:lvl w:ilvl="6" w:tentative="0">
      <w:start w:val="0"/>
      <w:numFmt w:val="bullet"/>
      <w:lvlText w:val="•"/>
      <w:lvlJc w:val="left"/>
      <w:pPr>
        <w:ind w:left="6019" w:hanging="399"/>
      </w:pPr>
      <w:rPr>
        <w:rFonts w:hint="default"/>
        <w:lang w:val="vi" w:eastAsia="vi" w:bidi="vi"/>
      </w:rPr>
    </w:lvl>
    <w:lvl w:ilvl="7" w:tentative="0">
      <w:start w:val="0"/>
      <w:numFmt w:val="bullet"/>
      <w:lvlText w:val="•"/>
      <w:lvlJc w:val="left"/>
      <w:pPr>
        <w:ind w:left="6846" w:hanging="399"/>
      </w:pPr>
      <w:rPr>
        <w:rFonts w:hint="default"/>
        <w:lang w:val="vi" w:eastAsia="vi" w:bidi="vi"/>
      </w:rPr>
    </w:lvl>
    <w:lvl w:ilvl="8" w:tentative="0">
      <w:start w:val="0"/>
      <w:numFmt w:val="bullet"/>
      <w:lvlText w:val="•"/>
      <w:lvlJc w:val="left"/>
      <w:pPr>
        <w:ind w:left="7673" w:hanging="399"/>
      </w:pPr>
      <w:rPr>
        <w:rFonts w:hint="default"/>
        <w:lang w:val="vi" w:eastAsia="vi" w:bidi="vi"/>
      </w:rPr>
    </w:lvl>
  </w:abstractNum>
  <w:abstractNum w:abstractNumId="2">
    <w:nsid w:val="BF205925"/>
    <w:multiLevelType w:val="multilevel"/>
    <w:tmpl w:val="BF205925"/>
    <w:lvl w:ilvl="0" w:tentative="0">
      <w:start w:val="1"/>
      <w:numFmt w:val="decimal"/>
      <w:lvlText w:val="%1"/>
      <w:lvlJc w:val="left"/>
      <w:pPr>
        <w:ind w:left="1063" w:hanging="399"/>
        <w:jc w:val="left"/>
      </w:pPr>
      <w:rPr>
        <w:rFonts w:hint="default"/>
        <w:lang w:val="vi" w:eastAsia="vi" w:bidi="vi"/>
      </w:rPr>
    </w:lvl>
    <w:lvl w:ilvl="1" w:tentative="0">
      <w:start w:val="1"/>
      <w:numFmt w:val="decimal"/>
      <w:lvlText w:val="%1.%2"/>
      <w:lvlJc w:val="left"/>
      <w:pPr>
        <w:ind w:left="1063" w:hanging="399"/>
        <w:jc w:val="left"/>
      </w:pPr>
      <w:rPr>
        <w:rFonts w:hint="default" w:ascii="Times New Roman" w:hAnsi="Times New Roman" w:eastAsia="Times New Roman" w:cs="Times New Roman"/>
        <w:b/>
        <w:bCs/>
        <w:w w:val="99"/>
        <w:sz w:val="26"/>
        <w:szCs w:val="26"/>
        <w:lang w:val="vi" w:eastAsia="vi" w:bidi="vi"/>
      </w:rPr>
    </w:lvl>
    <w:lvl w:ilvl="2" w:tentative="0">
      <w:start w:val="0"/>
      <w:numFmt w:val="bullet"/>
      <w:lvlText w:val=""/>
      <w:lvlJc w:val="left"/>
      <w:pPr>
        <w:ind w:left="1385" w:hanging="360"/>
      </w:pPr>
      <w:rPr>
        <w:rFonts w:hint="default" w:ascii="Symbol" w:hAnsi="Symbol" w:eastAsia="Symbol" w:cs="Symbol"/>
        <w:w w:val="99"/>
        <w:sz w:val="26"/>
        <w:szCs w:val="26"/>
        <w:lang w:val="vi" w:eastAsia="vi" w:bidi="vi"/>
      </w:rPr>
    </w:lvl>
    <w:lvl w:ilvl="3" w:tentative="0">
      <w:start w:val="0"/>
      <w:numFmt w:val="bullet"/>
      <w:lvlText w:val="•"/>
      <w:lvlJc w:val="left"/>
      <w:pPr>
        <w:ind w:left="3145" w:hanging="360"/>
      </w:pPr>
      <w:rPr>
        <w:rFonts w:hint="default"/>
        <w:lang w:val="vi" w:eastAsia="vi" w:bidi="vi"/>
      </w:rPr>
    </w:lvl>
    <w:lvl w:ilvl="4" w:tentative="0">
      <w:start w:val="0"/>
      <w:numFmt w:val="bullet"/>
      <w:lvlText w:val="•"/>
      <w:lvlJc w:val="left"/>
      <w:pPr>
        <w:ind w:left="4028" w:hanging="360"/>
      </w:pPr>
      <w:rPr>
        <w:rFonts w:hint="default"/>
        <w:lang w:val="vi" w:eastAsia="vi" w:bidi="vi"/>
      </w:rPr>
    </w:lvl>
    <w:lvl w:ilvl="5" w:tentative="0">
      <w:start w:val="0"/>
      <w:numFmt w:val="bullet"/>
      <w:lvlText w:val="•"/>
      <w:lvlJc w:val="left"/>
      <w:pPr>
        <w:ind w:left="4911" w:hanging="360"/>
      </w:pPr>
      <w:rPr>
        <w:rFonts w:hint="default"/>
        <w:lang w:val="vi" w:eastAsia="vi" w:bidi="vi"/>
      </w:rPr>
    </w:lvl>
    <w:lvl w:ilvl="6" w:tentative="0">
      <w:start w:val="0"/>
      <w:numFmt w:val="bullet"/>
      <w:lvlText w:val="•"/>
      <w:lvlJc w:val="left"/>
      <w:pPr>
        <w:ind w:left="5794" w:hanging="360"/>
      </w:pPr>
      <w:rPr>
        <w:rFonts w:hint="default"/>
        <w:lang w:val="vi" w:eastAsia="vi" w:bidi="vi"/>
      </w:rPr>
    </w:lvl>
    <w:lvl w:ilvl="7" w:tentative="0">
      <w:start w:val="0"/>
      <w:numFmt w:val="bullet"/>
      <w:lvlText w:val="•"/>
      <w:lvlJc w:val="left"/>
      <w:pPr>
        <w:ind w:left="6677" w:hanging="360"/>
      </w:pPr>
      <w:rPr>
        <w:rFonts w:hint="default"/>
        <w:lang w:val="vi" w:eastAsia="vi" w:bidi="vi"/>
      </w:rPr>
    </w:lvl>
    <w:lvl w:ilvl="8" w:tentative="0">
      <w:start w:val="0"/>
      <w:numFmt w:val="bullet"/>
      <w:lvlText w:val="•"/>
      <w:lvlJc w:val="left"/>
      <w:pPr>
        <w:ind w:left="7560" w:hanging="360"/>
      </w:pPr>
      <w:rPr>
        <w:rFonts w:hint="default"/>
        <w:lang w:val="vi" w:eastAsia="vi" w:bidi="vi"/>
      </w:rPr>
    </w:lvl>
  </w:abstractNum>
  <w:abstractNum w:abstractNumId="3">
    <w:nsid w:val="CF092B84"/>
    <w:multiLevelType w:val="multilevel"/>
    <w:tmpl w:val="CF092B84"/>
    <w:lvl w:ilvl="0" w:tentative="0">
      <w:start w:val="2"/>
      <w:numFmt w:val="decimal"/>
      <w:lvlText w:val="%1"/>
      <w:lvlJc w:val="left"/>
      <w:pPr>
        <w:ind w:left="914" w:hanging="389"/>
        <w:jc w:val="left"/>
      </w:pPr>
      <w:rPr>
        <w:rFonts w:hint="default"/>
        <w:lang w:val="vi" w:eastAsia="vi" w:bidi="vi"/>
      </w:rPr>
    </w:lvl>
    <w:lvl w:ilvl="1" w:tentative="0">
      <w:start w:val="1"/>
      <w:numFmt w:val="decimal"/>
      <w:lvlText w:val="%1.%2"/>
      <w:lvlJc w:val="left"/>
      <w:pPr>
        <w:ind w:left="914" w:hanging="389"/>
        <w:jc w:val="left"/>
      </w:pPr>
      <w:rPr>
        <w:rFonts w:hint="default" w:ascii="Times New Roman" w:hAnsi="Times New Roman" w:eastAsia="Times New Roman" w:cs="Times New Roman"/>
        <w:w w:val="99"/>
        <w:sz w:val="26"/>
        <w:szCs w:val="26"/>
        <w:lang w:val="vi" w:eastAsia="vi" w:bidi="vi"/>
      </w:rPr>
    </w:lvl>
    <w:lvl w:ilvl="2" w:tentative="0">
      <w:start w:val="0"/>
      <w:numFmt w:val="bullet"/>
      <w:lvlText w:val="•"/>
      <w:lvlJc w:val="left"/>
      <w:pPr>
        <w:ind w:left="2601" w:hanging="389"/>
      </w:pPr>
      <w:rPr>
        <w:rFonts w:hint="default"/>
        <w:lang w:val="vi" w:eastAsia="vi" w:bidi="vi"/>
      </w:rPr>
    </w:lvl>
    <w:lvl w:ilvl="3" w:tentative="0">
      <w:start w:val="0"/>
      <w:numFmt w:val="bullet"/>
      <w:lvlText w:val="•"/>
      <w:lvlJc w:val="left"/>
      <w:pPr>
        <w:ind w:left="3441" w:hanging="389"/>
      </w:pPr>
      <w:rPr>
        <w:rFonts w:hint="default"/>
        <w:lang w:val="vi" w:eastAsia="vi" w:bidi="vi"/>
      </w:rPr>
    </w:lvl>
    <w:lvl w:ilvl="4" w:tentative="0">
      <w:start w:val="0"/>
      <w:numFmt w:val="bullet"/>
      <w:lvlText w:val="•"/>
      <w:lvlJc w:val="left"/>
      <w:pPr>
        <w:ind w:left="4282" w:hanging="389"/>
      </w:pPr>
      <w:rPr>
        <w:rFonts w:hint="default"/>
        <w:lang w:val="vi" w:eastAsia="vi" w:bidi="vi"/>
      </w:rPr>
    </w:lvl>
    <w:lvl w:ilvl="5" w:tentative="0">
      <w:start w:val="0"/>
      <w:numFmt w:val="bullet"/>
      <w:lvlText w:val="•"/>
      <w:lvlJc w:val="left"/>
      <w:pPr>
        <w:ind w:left="5123" w:hanging="389"/>
      </w:pPr>
      <w:rPr>
        <w:rFonts w:hint="default"/>
        <w:lang w:val="vi" w:eastAsia="vi" w:bidi="vi"/>
      </w:rPr>
    </w:lvl>
    <w:lvl w:ilvl="6" w:tentative="0">
      <w:start w:val="0"/>
      <w:numFmt w:val="bullet"/>
      <w:lvlText w:val="•"/>
      <w:lvlJc w:val="left"/>
      <w:pPr>
        <w:ind w:left="5963" w:hanging="389"/>
      </w:pPr>
      <w:rPr>
        <w:rFonts w:hint="default"/>
        <w:lang w:val="vi" w:eastAsia="vi" w:bidi="vi"/>
      </w:rPr>
    </w:lvl>
    <w:lvl w:ilvl="7" w:tentative="0">
      <w:start w:val="0"/>
      <w:numFmt w:val="bullet"/>
      <w:lvlText w:val="•"/>
      <w:lvlJc w:val="left"/>
      <w:pPr>
        <w:ind w:left="6804" w:hanging="389"/>
      </w:pPr>
      <w:rPr>
        <w:rFonts w:hint="default"/>
        <w:lang w:val="vi" w:eastAsia="vi" w:bidi="vi"/>
      </w:rPr>
    </w:lvl>
    <w:lvl w:ilvl="8" w:tentative="0">
      <w:start w:val="0"/>
      <w:numFmt w:val="bullet"/>
      <w:lvlText w:val="•"/>
      <w:lvlJc w:val="left"/>
      <w:pPr>
        <w:ind w:left="7645" w:hanging="389"/>
      </w:pPr>
      <w:rPr>
        <w:rFonts w:hint="default"/>
        <w:lang w:val="vi" w:eastAsia="vi" w:bidi="vi"/>
      </w:rPr>
    </w:lvl>
  </w:abstractNum>
  <w:abstractNum w:abstractNumId="4">
    <w:nsid w:val="0053208E"/>
    <w:multiLevelType w:val="multilevel"/>
    <w:tmpl w:val="0053208E"/>
    <w:lvl w:ilvl="0" w:tentative="0">
      <w:start w:val="1"/>
      <w:numFmt w:val="decimal"/>
      <w:lvlText w:val="%1"/>
      <w:lvlJc w:val="left"/>
      <w:pPr>
        <w:ind w:left="914" w:hanging="389"/>
        <w:jc w:val="left"/>
      </w:pPr>
      <w:rPr>
        <w:rFonts w:hint="default"/>
        <w:lang w:val="vi" w:eastAsia="vi" w:bidi="vi"/>
      </w:rPr>
    </w:lvl>
    <w:lvl w:ilvl="1" w:tentative="0">
      <w:start w:val="1"/>
      <w:numFmt w:val="decimal"/>
      <w:lvlText w:val="%1.%2"/>
      <w:lvlJc w:val="left"/>
      <w:pPr>
        <w:ind w:left="914" w:hanging="389"/>
        <w:jc w:val="left"/>
      </w:pPr>
      <w:rPr>
        <w:rFonts w:hint="default" w:ascii="Times New Roman" w:hAnsi="Times New Roman" w:eastAsia="Times New Roman" w:cs="Times New Roman"/>
        <w:w w:val="99"/>
        <w:sz w:val="26"/>
        <w:szCs w:val="26"/>
        <w:lang w:val="vi" w:eastAsia="vi" w:bidi="vi"/>
      </w:rPr>
    </w:lvl>
    <w:lvl w:ilvl="2" w:tentative="0">
      <w:start w:val="0"/>
      <w:numFmt w:val="bullet"/>
      <w:lvlText w:val="•"/>
      <w:lvlJc w:val="left"/>
      <w:pPr>
        <w:ind w:left="2601" w:hanging="389"/>
      </w:pPr>
      <w:rPr>
        <w:rFonts w:hint="default"/>
        <w:lang w:val="vi" w:eastAsia="vi" w:bidi="vi"/>
      </w:rPr>
    </w:lvl>
    <w:lvl w:ilvl="3" w:tentative="0">
      <w:start w:val="0"/>
      <w:numFmt w:val="bullet"/>
      <w:lvlText w:val="•"/>
      <w:lvlJc w:val="left"/>
      <w:pPr>
        <w:ind w:left="3441" w:hanging="389"/>
      </w:pPr>
      <w:rPr>
        <w:rFonts w:hint="default"/>
        <w:lang w:val="vi" w:eastAsia="vi" w:bidi="vi"/>
      </w:rPr>
    </w:lvl>
    <w:lvl w:ilvl="4" w:tentative="0">
      <w:start w:val="0"/>
      <w:numFmt w:val="bullet"/>
      <w:lvlText w:val="•"/>
      <w:lvlJc w:val="left"/>
      <w:pPr>
        <w:ind w:left="4282" w:hanging="389"/>
      </w:pPr>
      <w:rPr>
        <w:rFonts w:hint="default"/>
        <w:lang w:val="vi" w:eastAsia="vi" w:bidi="vi"/>
      </w:rPr>
    </w:lvl>
    <w:lvl w:ilvl="5" w:tentative="0">
      <w:start w:val="0"/>
      <w:numFmt w:val="bullet"/>
      <w:lvlText w:val="•"/>
      <w:lvlJc w:val="left"/>
      <w:pPr>
        <w:ind w:left="5123" w:hanging="389"/>
      </w:pPr>
      <w:rPr>
        <w:rFonts w:hint="default"/>
        <w:lang w:val="vi" w:eastAsia="vi" w:bidi="vi"/>
      </w:rPr>
    </w:lvl>
    <w:lvl w:ilvl="6" w:tentative="0">
      <w:start w:val="0"/>
      <w:numFmt w:val="bullet"/>
      <w:lvlText w:val="•"/>
      <w:lvlJc w:val="left"/>
      <w:pPr>
        <w:ind w:left="5963" w:hanging="389"/>
      </w:pPr>
      <w:rPr>
        <w:rFonts w:hint="default"/>
        <w:lang w:val="vi" w:eastAsia="vi" w:bidi="vi"/>
      </w:rPr>
    </w:lvl>
    <w:lvl w:ilvl="7" w:tentative="0">
      <w:start w:val="0"/>
      <w:numFmt w:val="bullet"/>
      <w:lvlText w:val="•"/>
      <w:lvlJc w:val="left"/>
      <w:pPr>
        <w:ind w:left="6804" w:hanging="389"/>
      </w:pPr>
      <w:rPr>
        <w:rFonts w:hint="default"/>
        <w:lang w:val="vi" w:eastAsia="vi" w:bidi="vi"/>
      </w:rPr>
    </w:lvl>
    <w:lvl w:ilvl="8" w:tentative="0">
      <w:start w:val="0"/>
      <w:numFmt w:val="bullet"/>
      <w:lvlText w:val="•"/>
      <w:lvlJc w:val="left"/>
      <w:pPr>
        <w:ind w:left="7645" w:hanging="389"/>
      </w:pPr>
      <w:rPr>
        <w:rFonts w:hint="default"/>
        <w:lang w:val="vi" w:eastAsia="vi" w:bidi="vi"/>
      </w:rPr>
    </w:lvl>
  </w:abstractNum>
  <w:abstractNum w:abstractNumId="5">
    <w:nsid w:val="0248C179"/>
    <w:multiLevelType w:val="multilevel"/>
    <w:tmpl w:val="0248C179"/>
    <w:lvl w:ilvl="0" w:tentative="0">
      <w:start w:val="0"/>
      <w:numFmt w:val="bullet"/>
      <w:lvlText w:val="•"/>
      <w:lvlJc w:val="left"/>
      <w:pPr>
        <w:ind w:left="1025" w:hanging="156"/>
      </w:pPr>
      <w:rPr>
        <w:rFonts w:hint="default" w:ascii="Times New Roman" w:hAnsi="Times New Roman" w:eastAsia="Times New Roman" w:cs="Times New Roman"/>
        <w:w w:val="99"/>
        <w:sz w:val="26"/>
        <w:szCs w:val="26"/>
        <w:lang w:val="vi" w:eastAsia="vi" w:bidi="vi"/>
      </w:rPr>
    </w:lvl>
    <w:lvl w:ilvl="1" w:tentative="0">
      <w:start w:val="0"/>
      <w:numFmt w:val="bullet"/>
      <w:lvlText w:val="•"/>
      <w:lvlJc w:val="left"/>
      <w:pPr>
        <w:ind w:left="1850" w:hanging="156"/>
      </w:pPr>
      <w:rPr>
        <w:rFonts w:hint="default"/>
        <w:lang w:val="vi" w:eastAsia="vi" w:bidi="vi"/>
      </w:rPr>
    </w:lvl>
    <w:lvl w:ilvl="2" w:tentative="0">
      <w:start w:val="0"/>
      <w:numFmt w:val="bullet"/>
      <w:lvlText w:val="•"/>
      <w:lvlJc w:val="left"/>
      <w:pPr>
        <w:ind w:left="2681" w:hanging="156"/>
      </w:pPr>
      <w:rPr>
        <w:rFonts w:hint="default"/>
        <w:lang w:val="vi" w:eastAsia="vi" w:bidi="vi"/>
      </w:rPr>
    </w:lvl>
    <w:lvl w:ilvl="3" w:tentative="0">
      <w:start w:val="0"/>
      <w:numFmt w:val="bullet"/>
      <w:lvlText w:val="•"/>
      <w:lvlJc w:val="left"/>
      <w:pPr>
        <w:ind w:left="3511" w:hanging="156"/>
      </w:pPr>
      <w:rPr>
        <w:rFonts w:hint="default"/>
        <w:lang w:val="vi" w:eastAsia="vi" w:bidi="vi"/>
      </w:rPr>
    </w:lvl>
    <w:lvl w:ilvl="4" w:tentative="0">
      <w:start w:val="0"/>
      <w:numFmt w:val="bullet"/>
      <w:lvlText w:val="•"/>
      <w:lvlJc w:val="left"/>
      <w:pPr>
        <w:ind w:left="4342" w:hanging="156"/>
      </w:pPr>
      <w:rPr>
        <w:rFonts w:hint="default"/>
        <w:lang w:val="vi" w:eastAsia="vi" w:bidi="vi"/>
      </w:rPr>
    </w:lvl>
    <w:lvl w:ilvl="5" w:tentative="0">
      <w:start w:val="0"/>
      <w:numFmt w:val="bullet"/>
      <w:lvlText w:val="•"/>
      <w:lvlJc w:val="left"/>
      <w:pPr>
        <w:ind w:left="5173" w:hanging="156"/>
      </w:pPr>
      <w:rPr>
        <w:rFonts w:hint="default"/>
        <w:lang w:val="vi" w:eastAsia="vi" w:bidi="vi"/>
      </w:rPr>
    </w:lvl>
    <w:lvl w:ilvl="6" w:tentative="0">
      <w:start w:val="0"/>
      <w:numFmt w:val="bullet"/>
      <w:lvlText w:val="•"/>
      <w:lvlJc w:val="left"/>
      <w:pPr>
        <w:ind w:left="6003" w:hanging="156"/>
      </w:pPr>
      <w:rPr>
        <w:rFonts w:hint="default"/>
        <w:lang w:val="vi" w:eastAsia="vi" w:bidi="vi"/>
      </w:rPr>
    </w:lvl>
    <w:lvl w:ilvl="7" w:tentative="0">
      <w:start w:val="0"/>
      <w:numFmt w:val="bullet"/>
      <w:lvlText w:val="•"/>
      <w:lvlJc w:val="left"/>
      <w:pPr>
        <w:ind w:left="6834" w:hanging="156"/>
      </w:pPr>
      <w:rPr>
        <w:rFonts w:hint="default"/>
        <w:lang w:val="vi" w:eastAsia="vi" w:bidi="vi"/>
      </w:rPr>
    </w:lvl>
    <w:lvl w:ilvl="8" w:tentative="0">
      <w:start w:val="0"/>
      <w:numFmt w:val="bullet"/>
      <w:lvlText w:val="•"/>
      <w:lvlJc w:val="left"/>
      <w:pPr>
        <w:ind w:left="7665" w:hanging="156"/>
      </w:pPr>
      <w:rPr>
        <w:rFonts w:hint="default"/>
        <w:lang w:val="vi" w:eastAsia="vi" w:bidi="vi"/>
      </w:rPr>
    </w:lvl>
  </w:abstractNum>
  <w:abstractNum w:abstractNumId="6">
    <w:nsid w:val="03D62ECE"/>
    <w:multiLevelType w:val="multilevel"/>
    <w:tmpl w:val="03D62ECE"/>
    <w:lvl w:ilvl="0" w:tentative="0">
      <w:start w:val="0"/>
      <w:numFmt w:val="bullet"/>
      <w:lvlText w:val="-"/>
      <w:lvlJc w:val="left"/>
      <w:pPr>
        <w:ind w:left="1025" w:hanging="360"/>
      </w:pPr>
      <w:rPr>
        <w:rFonts w:hint="default" w:ascii="Arial Narrow" w:hAnsi="Arial Narrow" w:eastAsia="Arial Narrow" w:cs="Arial Narrow"/>
        <w:w w:val="91"/>
        <w:sz w:val="26"/>
        <w:szCs w:val="26"/>
        <w:lang w:val="vi" w:eastAsia="vi" w:bidi="vi"/>
      </w:rPr>
    </w:lvl>
    <w:lvl w:ilvl="1" w:tentative="0">
      <w:start w:val="0"/>
      <w:numFmt w:val="bullet"/>
      <w:lvlText w:val="•"/>
      <w:lvlJc w:val="left"/>
      <w:pPr>
        <w:ind w:left="1850" w:hanging="360"/>
      </w:pPr>
      <w:rPr>
        <w:rFonts w:hint="default"/>
        <w:lang w:val="vi" w:eastAsia="vi" w:bidi="vi"/>
      </w:rPr>
    </w:lvl>
    <w:lvl w:ilvl="2" w:tentative="0">
      <w:start w:val="0"/>
      <w:numFmt w:val="bullet"/>
      <w:lvlText w:val="•"/>
      <w:lvlJc w:val="left"/>
      <w:pPr>
        <w:ind w:left="2681" w:hanging="360"/>
      </w:pPr>
      <w:rPr>
        <w:rFonts w:hint="default"/>
        <w:lang w:val="vi" w:eastAsia="vi" w:bidi="vi"/>
      </w:rPr>
    </w:lvl>
    <w:lvl w:ilvl="3" w:tentative="0">
      <w:start w:val="0"/>
      <w:numFmt w:val="bullet"/>
      <w:lvlText w:val="•"/>
      <w:lvlJc w:val="left"/>
      <w:pPr>
        <w:ind w:left="3511" w:hanging="360"/>
      </w:pPr>
      <w:rPr>
        <w:rFonts w:hint="default"/>
        <w:lang w:val="vi" w:eastAsia="vi" w:bidi="vi"/>
      </w:rPr>
    </w:lvl>
    <w:lvl w:ilvl="4" w:tentative="0">
      <w:start w:val="0"/>
      <w:numFmt w:val="bullet"/>
      <w:lvlText w:val="•"/>
      <w:lvlJc w:val="left"/>
      <w:pPr>
        <w:ind w:left="4342" w:hanging="360"/>
      </w:pPr>
      <w:rPr>
        <w:rFonts w:hint="default"/>
        <w:lang w:val="vi" w:eastAsia="vi" w:bidi="vi"/>
      </w:rPr>
    </w:lvl>
    <w:lvl w:ilvl="5" w:tentative="0">
      <w:start w:val="0"/>
      <w:numFmt w:val="bullet"/>
      <w:lvlText w:val="•"/>
      <w:lvlJc w:val="left"/>
      <w:pPr>
        <w:ind w:left="5173" w:hanging="360"/>
      </w:pPr>
      <w:rPr>
        <w:rFonts w:hint="default"/>
        <w:lang w:val="vi" w:eastAsia="vi" w:bidi="vi"/>
      </w:rPr>
    </w:lvl>
    <w:lvl w:ilvl="6" w:tentative="0">
      <w:start w:val="0"/>
      <w:numFmt w:val="bullet"/>
      <w:lvlText w:val="•"/>
      <w:lvlJc w:val="left"/>
      <w:pPr>
        <w:ind w:left="6003" w:hanging="360"/>
      </w:pPr>
      <w:rPr>
        <w:rFonts w:hint="default"/>
        <w:lang w:val="vi" w:eastAsia="vi" w:bidi="vi"/>
      </w:rPr>
    </w:lvl>
    <w:lvl w:ilvl="7" w:tentative="0">
      <w:start w:val="0"/>
      <w:numFmt w:val="bullet"/>
      <w:lvlText w:val="•"/>
      <w:lvlJc w:val="left"/>
      <w:pPr>
        <w:ind w:left="6834" w:hanging="360"/>
      </w:pPr>
      <w:rPr>
        <w:rFonts w:hint="default"/>
        <w:lang w:val="vi" w:eastAsia="vi" w:bidi="vi"/>
      </w:rPr>
    </w:lvl>
    <w:lvl w:ilvl="8" w:tentative="0">
      <w:start w:val="0"/>
      <w:numFmt w:val="bullet"/>
      <w:lvlText w:val="•"/>
      <w:lvlJc w:val="left"/>
      <w:pPr>
        <w:ind w:left="7665" w:hanging="360"/>
      </w:pPr>
      <w:rPr>
        <w:rFonts w:hint="default"/>
        <w:lang w:val="vi" w:eastAsia="vi" w:bidi="vi"/>
      </w:rPr>
    </w:lvl>
  </w:abstractNum>
  <w:abstractNum w:abstractNumId="7">
    <w:nsid w:val="09391193"/>
    <w:multiLevelType w:val="singleLevel"/>
    <w:tmpl w:val="093911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5B654F3"/>
    <w:multiLevelType w:val="multilevel"/>
    <w:tmpl w:val="25B654F3"/>
    <w:lvl w:ilvl="0" w:tentative="0">
      <w:start w:val="3"/>
      <w:numFmt w:val="decimal"/>
      <w:lvlText w:val="%1"/>
      <w:lvlJc w:val="left"/>
      <w:pPr>
        <w:ind w:left="1063" w:hanging="399"/>
        <w:jc w:val="left"/>
      </w:pPr>
      <w:rPr>
        <w:rFonts w:hint="default"/>
        <w:lang w:val="vi" w:eastAsia="vi" w:bidi="vi"/>
      </w:rPr>
    </w:lvl>
    <w:lvl w:ilvl="1" w:tentative="0">
      <w:start w:val="1"/>
      <w:numFmt w:val="decimal"/>
      <w:lvlText w:val="%1.%2"/>
      <w:lvlJc w:val="left"/>
      <w:pPr>
        <w:ind w:left="1063" w:hanging="399"/>
        <w:jc w:val="left"/>
      </w:pPr>
      <w:rPr>
        <w:rFonts w:hint="default" w:ascii="Times New Roman" w:hAnsi="Times New Roman" w:eastAsia="Times New Roman" w:cs="Times New Roman"/>
        <w:b/>
        <w:bCs/>
        <w:w w:val="99"/>
        <w:sz w:val="26"/>
        <w:szCs w:val="26"/>
        <w:lang w:val="vi" w:eastAsia="vi" w:bidi="vi"/>
      </w:rPr>
    </w:lvl>
    <w:lvl w:ilvl="2" w:tentative="0">
      <w:start w:val="0"/>
      <w:numFmt w:val="bullet"/>
      <w:lvlText w:val="•"/>
      <w:lvlJc w:val="left"/>
      <w:pPr>
        <w:ind w:left="2713" w:hanging="399"/>
      </w:pPr>
      <w:rPr>
        <w:rFonts w:hint="default"/>
        <w:lang w:val="vi" w:eastAsia="vi" w:bidi="vi"/>
      </w:rPr>
    </w:lvl>
    <w:lvl w:ilvl="3" w:tentative="0">
      <w:start w:val="0"/>
      <w:numFmt w:val="bullet"/>
      <w:lvlText w:val="•"/>
      <w:lvlJc w:val="left"/>
      <w:pPr>
        <w:ind w:left="3539" w:hanging="399"/>
      </w:pPr>
      <w:rPr>
        <w:rFonts w:hint="default"/>
        <w:lang w:val="vi" w:eastAsia="vi" w:bidi="vi"/>
      </w:rPr>
    </w:lvl>
    <w:lvl w:ilvl="4" w:tentative="0">
      <w:start w:val="0"/>
      <w:numFmt w:val="bullet"/>
      <w:lvlText w:val="•"/>
      <w:lvlJc w:val="left"/>
      <w:pPr>
        <w:ind w:left="4366" w:hanging="399"/>
      </w:pPr>
      <w:rPr>
        <w:rFonts w:hint="default"/>
        <w:lang w:val="vi" w:eastAsia="vi" w:bidi="vi"/>
      </w:rPr>
    </w:lvl>
    <w:lvl w:ilvl="5" w:tentative="0">
      <w:start w:val="0"/>
      <w:numFmt w:val="bullet"/>
      <w:lvlText w:val="•"/>
      <w:lvlJc w:val="left"/>
      <w:pPr>
        <w:ind w:left="5193" w:hanging="399"/>
      </w:pPr>
      <w:rPr>
        <w:rFonts w:hint="default"/>
        <w:lang w:val="vi" w:eastAsia="vi" w:bidi="vi"/>
      </w:rPr>
    </w:lvl>
    <w:lvl w:ilvl="6" w:tentative="0">
      <w:start w:val="0"/>
      <w:numFmt w:val="bullet"/>
      <w:lvlText w:val="•"/>
      <w:lvlJc w:val="left"/>
      <w:pPr>
        <w:ind w:left="6019" w:hanging="399"/>
      </w:pPr>
      <w:rPr>
        <w:rFonts w:hint="default"/>
        <w:lang w:val="vi" w:eastAsia="vi" w:bidi="vi"/>
      </w:rPr>
    </w:lvl>
    <w:lvl w:ilvl="7" w:tentative="0">
      <w:start w:val="0"/>
      <w:numFmt w:val="bullet"/>
      <w:lvlText w:val="•"/>
      <w:lvlJc w:val="left"/>
      <w:pPr>
        <w:ind w:left="6846" w:hanging="399"/>
      </w:pPr>
      <w:rPr>
        <w:rFonts w:hint="default"/>
        <w:lang w:val="vi" w:eastAsia="vi" w:bidi="vi"/>
      </w:rPr>
    </w:lvl>
    <w:lvl w:ilvl="8" w:tentative="0">
      <w:start w:val="0"/>
      <w:numFmt w:val="bullet"/>
      <w:lvlText w:val="•"/>
      <w:lvlJc w:val="left"/>
      <w:pPr>
        <w:ind w:left="7673" w:hanging="399"/>
      </w:pPr>
      <w:rPr>
        <w:rFonts w:hint="default"/>
        <w:lang w:val="vi" w:eastAsia="vi" w:bidi="vi"/>
      </w:rPr>
    </w:lvl>
  </w:abstractNum>
  <w:abstractNum w:abstractNumId="9">
    <w:nsid w:val="59ADCABA"/>
    <w:multiLevelType w:val="multilevel"/>
    <w:tmpl w:val="59ADCABA"/>
    <w:lvl w:ilvl="0" w:tentative="0">
      <w:start w:val="3"/>
      <w:numFmt w:val="decimal"/>
      <w:lvlText w:val="%1"/>
      <w:lvlJc w:val="left"/>
      <w:pPr>
        <w:ind w:left="914" w:hanging="389"/>
        <w:jc w:val="left"/>
      </w:pPr>
      <w:rPr>
        <w:rFonts w:hint="default"/>
        <w:lang w:val="vi" w:eastAsia="vi" w:bidi="vi"/>
      </w:rPr>
    </w:lvl>
    <w:lvl w:ilvl="1" w:tentative="0">
      <w:start w:val="1"/>
      <w:numFmt w:val="decimal"/>
      <w:lvlText w:val="%1.%2"/>
      <w:lvlJc w:val="left"/>
      <w:pPr>
        <w:ind w:left="914" w:hanging="389"/>
        <w:jc w:val="left"/>
      </w:pPr>
      <w:rPr>
        <w:rFonts w:hint="default" w:ascii="Times New Roman" w:hAnsi="Times New Roman" w:eastAsia="Times New Roman" w:cs="Times New Roman"/>
        <w:w w:val="99"/>
        <w:sz w:val="26"/>
        <w:szCs w:val="26"/>
        <w:lang w:val="vi" w:eastAsia="vi" w:bidi="vi"/>
      </w:rPr>
    </w:lvl>
    <w:lvl w:ilvl="2" w:tentative="0">
      <w:start w:val="0"/>
      <w:numFmt w:val="bullet"/>
      <w:lvlText w:val="-"/>
      <w:lvlJc w:val="left"/>
      <w:pPr>
        <w:ind w:left="1025" w:hanging="360"/>
      </w:pPr>
      <w:rPr>
        <w:rFonts w:hint="default" w:ascii="Times New Roman" w:hAnsi="Times New Roman" w:eastAsia="Times New Roman" w:cs="Times New Roman"/>
        <w:w w:val="99"/>
        <w:sz w:val="26"/>
        <w:szCs w:val="26"/>
        <w:lang w:val="vi" w:eastAsia="vi" w:bidi="vi"/>
      </w:rPr>
    </w:lvl>
    <w:lvl w:ilvl="3" w:tentative="0">
      <w:start w:val="0"/>
      <w:numFmt w:val="bullet"/>
      <w:lvlText w:val="•"/>
      <w:lvlJc w:val="left"/>
      <w:pPr>
        <w:ind w:left="2865" w:hanging="360"/>
      </w:pPr>
      <w:rPr>
        <w:rFonts w:hint="default"/>
        <w:lang w:val="vi" w:eastAsia="vi" w:bidi="vi"/>
      </w:rPr>
    </w:lvl>
    <w:lvl w:ilvl="4" w:tentative="0">
      <w:start w:val="0"/>
      <w:numFmt w:val="bullet"/>
      <w:lvlText w:val="•"/>
      <w:lvlJc w:val="left"/>
      <w:pPr>
        <w:ind w:left="3788" w:hanging="360"/>
      </w:pPr>
      <w:rPr>
        <w:rFonts w:hint="default"/>
        <w:lang w:val="vi" w:eastAsia="vi" w:bidi="vi"/>
      </w:rPr>
    </w:lvl>
    <w:lvl w:ilvl="5" w:tentative="0">
      <w:start w:val="0"/>
      <w:numFmt w:val="bullet"/>
      <w:lvlText w:val="•"/>
      <w:lvlJc w:val="left"/>
      <w:pPr>
        <w:ind w:left="4711" w:hanging="360"/>
      </w:pPr>
      <w:rPr>
        <w:rFonts w:hint="default"/>
        <w:lang w:val="vi" w:eastAsia="vi" w:bidi="vi"/>
      </w:rPr>
    </w:lvl>
    <w:lvl w:ilvl="6" w:tentative="0">
      <w:start w:val="0"/>
      <w:numFmt w:val="bullet"/>
      <w:lvlText w:val="•"/>
      <w:lvlJc w:val="left"/>
      <w:pPr>
        <w:ind w:left="5634" w:hanging="360"/>
      </w:pPr>
      <w:rPr>
        <w:rFonts w:hint="default"/>
        <w:lang w:val="vi" w:eastAsia="vi" w:bidi="vi"/>
      </w:rPr>
    </w:lvl>
    <w:lvl w:ilvl="7" w:tentative="0">
      <w:start w:val="0"/>
      <w:numFmt w:val="bullet"/>
      <w:lvlText w:val="•"/>
      <w:lvlJc w:val="left"/>
      <w:pPr>
        <w:ind w:left="6557" w:hanging="360"/>
      </w:pPr>
      <w:rPr>
        <w:rFonts w:hint="default"/>
        <w:lang w:val="vi" w:eastAsia="vi" w:bidi="vi"/>
      </w:rPr>
    </w:lvl>
    <w:lvl w:ilvl="8" w:tentative="0">
      <w:start w:val="0"/>
      <w:numFmt w:val="bullet"/>
      <w:lvlText w:val="•"/>
      <w:lvlJc w:val="left"/>
      <w:pPr>
        <w:ind w:left="7480" w:hanging="360"/>
      </w:pPr>
      <w:rPr>
        <w:rFonts w:hint="default"/>
        <w:lang w:val="vi" w:eastAsia="vi" w:bidi="vi"/>
      </w:rPr>
    </w:lvl>
  </w:abstractNum>
  <w:abstractNum w:abstractNumId="10">
    <w:nsid w:val="72183CF9"/>
    <w:multiLevelType w:val="multilevel"/>
    <w:tmpl w:val="72183CF9"/>
    <w:lvl w:ilvl="0" w:tentative="0">
      <w:start w:val="0"/>
      <w:numFmt w:val="bullet"/>
      <w:lvlText w:val="-"/>
      <w:lvlJc w:val="left"/>
      <w:pPr>
        <w:ind w:left="456" w:hanging="152"/>
      </w:pPr>
      <w:rPr>
        <w:rFonts w:hint="default" w:ascii="Times New Roman" w:hAnsi="Times New Roman" w:eastAsia="Times New Roman" w:cs="Times New Roman"/>
        <w:b/>
        <w:bCs/>
        <w:w w:val="99"/>
        <w:sz w:val="26"/>
        <w:szCs w:val="26"/>
        <w:lang w:val="vi" w:eastAsia="vi" w:bidi="vi"/>
      </w:rPr>
    </w:lvl>
    <w:lvl w:ilvl="1" w:tentative="0">
      <w:start w:val="0"/>
      <w:numFmt w:val="bullet"/>
      <w:lvlText w:val="•"/>
      <w:lvlJc w:val="left"/>
      <w:pPr>
        <w:ind w:left="1025" w:hanging="156"/>
      </w:pPr>
      <w:rPr>
        <w:rFonts w:hint="default" w:ascii="Times New Roman" w:hAnsi="Times New Roman" w:eastAsia="Times New Roman" w:cs="Times New Roman"/>
        <w:w w:val="99"/>
        <w:sz w:val="26"/>
        <w:szCs w:val="26"/>
        <w:lang w:val="vi" w:eastAsia="vi" w:bidi="vi"/>
      </w:rPr>
    </w:lvl>
    <w:lvl w:ilvl="2" w:tentative="0">
      <w:start w:val="0"/>
      <w:numFmt w:val="bullet"/>
      <w:lvlText w:val="•"/>
      <w:lvlJc w:val="left"/>
      <w:pPr>
        <w:ind w:left="1180" w:hanging="156"/>
      </w:pPr>
      <w:rPr>
        <w:rFonts w:hint="default"/>
        <w:lang w:val="vi" w:eastAsia="vi" w:bidi="vi"/>
      </w:rPr>
    </w:lvl>
    <w:lvl w:ilvl="3" w:tentative="0">
      <w:start w:val="0"/>
      <w:numFmt w:val="bullet"/>
      <w:lvlText w:val="•"/>
      <w:lvlJc w:val="left"/>
      <w:pPr>
        <w:ind w:left="2198" w:hanging="156"/>
      </w:pPr>
      <w:rPr>
        <w:rFonts w:hint="default"/>
        <w:lang w:val="vi" w:eastAsia="vi" w:bidi="vi"/>
      </w:rPr>
    </w:lvl>
    <w:lvl w:ilvl="4" w:tentative="0">
      <w:start w:val="0"/>
      <w:numFmt w:val="bullet"/>
      <w:lvlText w:val="•"/>
      <w:lvlJc w:val="left"/>
      <w:pPr>
        <w:ind w:left="3216" w:hanging="156"/>
      </w:pPr>
      <w:rPr>
        <w:rFonts w:hint="default"/>
        <w:lang w:val="vi" w:eastAsia="vi" w:bidi="vi"/>
      </w:rPr>
    </w:lvl>
    <w:lvl w:ilvl="5" w:tentative="0">
      <w:start w:val="0"/>
      <w:numFmt w:val="bullet"/>
      <w:lvlText w:val="•"/>
      <w:lvlJc w:val="left"/>
      <w:pPr>
        <w:ind w:left="4234" w:hanging="156"/>
      </w:pPr>
      <w:rPr>
        <w:rFonts w:hint="default"/>
        <w:lang w:val="vi" w:eastAsia="vi" w:bidi="vi"/>
      </w:rPr>
    </w:lvl>
    <w:lvl w:ilvl="6" w:tentative="0">
      <w:start w:val="0"/>
      <w:numFmt w:val="bullet"/>
      <w:lvlText w:val="•"/>
      <w:lvlJc w:val="left"/>
      <w:pPr>
        <w:ind w:left="5253" w:hanging="156"/>
      </w:pPr>
      <w:rPr>
        <w:rFonts w:hint="default"/>
        <w:lang w:val="vi" w:eastAsia="vi" w:bidi="vi"/>
      </w:rPr>
    </w:lvl>
    <w:lvl w:ilvl="7" w:tentative="0">
      <w:start w:val="0"/>
      <w:numFmt w:val="bullet"/>
      <w:lvlText w:val="•"/>
      <w:lvlJc w:val="left"/>
      <w:pPr>
        <w:ind w:left="6271" w:hanging="156"/>
      </w:pPr>
      <w:rPr>
        <w:rFonts w:hint="default"/>
        <w:lang w:val="vi" w:eastAsia="vi" w:bidi="vi"/>
      </w:rPr>
    </w:lvl>
    <w:lvl w:ilvl="8" w:tentative="0">
      <w:start w:val="0"/>
      <w:numFmt w:val="bullet"/>
      <w:lvlText w:val="•"/>
      <w:lvlJc w:val="left"/>
      <w:pPr>
        <w:ind w:left="7289" w:hanging="156"/>
      </w:pPr>
      <w:rPr>
        <w:rFonts w:hint="default"/>
        <w:lang w:val="vi" w:eastAsia="vi" w:bidi="vi"/>
      </w:rPr>
    </w:lvl>
  </w:abstractNum>
  <w:num w:numId="1">
    <w:abstractNumId w:val="4"/>
  </w:num>
  <w:num w:numId="2">
    <w:abstractNumId w:val="3"/>
  </w:num>
  <w:num w:numId="3">
    <w:abstractNumId w:val="9"/>
  </w:num>
  <w:num w:numId="4">
    <w:abstractNumId w:val="2"/>
  </w:num>
  <w:num w:numId="5">
    <w:abstractNumId w:val="7"/>
  </w:num>
  <w:num w:numId="6">
    <w:abstractNumId w:val="1"/>
  </w:num>
  <w:num w:numId="7">
    <w:abstractNumId w:val="6"/>
  </w:num>
  <w:num w:numId="8">
    <w:abstractNumId w:val="0"/>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balanceSingleByteDoubleByteWidth/>
    <w:ulTrailSpace/>
    <w:doNotExpandShiftReturn/>
    <w:adjustLineHeightInTable/>
    <w:doNotWrapTextWithPunct/>
    <w:doNotUseEastAsianBreakRules/>
    <w:doNotUseIndentAsNumberingTabStop/>
    <w:compatSetting w:name="compatibilityMode" w:uri="http://schemas.microsoft.com/office/word" w:val="12"/>
  </w:compat>
  <w:rsids>
    <w:rsidRoot w:val="00000000"/>
    <w:rsid w:val="02737936"/>
    <w:rsid w:val="0355629B"/>
    <w:rsid w:val="045262D9"/>
    <w:rsid w:val="0A7D11C6"/>
    <w:rsid w:val="101504F3"/>
    <w:rsid w:val="144E062A"/>
    <w:rsid w:val="1AF80E81"/>
    <w:rsid w:val="20113F21"/>
    <w:rsid w:val="20E12E9E"/>
    <w:rsid w:val="25064284"/>
    <w:rsid w:val="2A031B7E"/>
    <w:rsid w:val="2B316D6D"/>
    <w:rsid w:val="2DB07D2F"/>
    <w:rsid w:val="3B5228DF"/>
    <w:rsid w:val="484B50AC"/>
    <w:rsid w:val="4A7E5428"/>
    <w:rsid w:val="570F6AE4"/>
    <w:rsid w:val="58303B5B"/>
    <w:rsid w:val="5B0E1573"/>
    <w:rsid w:val="5B6D5360"/>
    <w:rsid w:val="5EA95332"/>
    <w:rsid w:val="63DE312F"/>
    <w:rsid w:val="64E3430F"/>
    <w:rsid w:val="69686DFF"/>
    <w:rsid w:val="75101F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vi" w:bidi="vi"/>
    </w:rPr>
  </w:style>
  <w:style w:type="paragraph" w:styleId="2">
    <w:name w:val="heading 1"/>
    <w:basedOn w:val="1"/>
    <w:next w:val="1"/>
    <w:qFormat/>
    <w:uiPriority w:val="1"/>
    <w:pPr>
      <w:spacing w:before="104"/>
      <w:ind w:left="68"/>
      <w:outlineLvl w:val="1"/>
    </w:pPr>
    <w:rPr>
      <w:rFonts w:ascii="Times New Roman" w:hAnsi="Times New Roman" w:eastAsia="Times New Roman" w:cs="Times New Roman"/>
      <w:b/>
      <w:bCs/>
      <w:sz w:val="38"/>
      <w:szCs w:val="38"/>
      <w:lang w:val="vi" w:eastAsia="vi" w:bidi="vi"/>
    </w:rPr>
  </w:style>
  <w:style w:type="paragraph" w:styleId="3">
    <w:name w:val="heading 2"/>
    <w:basedOn w:val="1"/>
    <w:next w:val="1"/>
    <w:qFormat/>
    <w:uiPriority w:val="1"/>
    <w:pPr>
      <w:spacing w:before="146"/>
      <w:ind w:left="338"/>
      <w:outlineLvl w:val="2"/>
    </w:pPr>
    <w:rPr>
      <w:rFonts w:ascii="Times New Roman" w:hAnsi="Times New Roman" w:eastAsia="Times New Roman" w:cs="Times New Roman"/>
      <w:sz w:val="28"/>
      <w:szCs w:val="28"/>
      <w:lang w:val="vi" w:eastAsia="vi" w:bidi="vi"/>
    </w:rPr>
  </w:style>
  <w:style w:type="paragraph" w:styleId="4">
    <w:name w:val="heading 3"/>
    <w:basedOn w:val="1"/>
    <w:next w:val="1"/>
    <w:qFormat/>
    <w:uiPriority w:val="1"/>
    <w:pPr>
      <w:ind w:left="1063"/>
      <w:outlineLvl w:val="3"/>
    </w:pPr>
    <w:rPr>
      <w:rFonts w:ascii="Times New Roman" w:hAnsi="Times New Roman" w:eastAsia="Times New Roman" w:cs="Times New Roman"/>
      <w:b/>
      <w:bCs/>
      <w:sz w:val="26"/>
      <w:szCs w:val="26"/>
      <w:lang w:val="vi" w:eastAsia="vi" w:bidi="vi"/>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6"/>
      <w:szCs w:val="26"/>
      <w:lang w:val="vi" w:eastAsia="vi" w:bidi="vi"/>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5"/>
    <w:qFormat/>
    <w:uiPriority w:val="0"/>
    <w:rPr>
      <w:color w:val="0000FF"/>
      <w:u w:val="single"/>
    </w:rPr>
  </w:style>
  <w:style w:type="paragraph" w:styleId="11">
    <w:name w:val="Normal (Web)"/>
    <w:basedOn w:val="1"/>
    <w:uiPriority w:val="0"/>
    <w:rPr>
      <w:sz w:val="24"/>
      <w:szCs w:val="24"/>
    </w:rPr>
  </w:style>
  <w:style w:type="paragraph" w:styleId="12">
    <w:name w:val="toc 1"/>
    <w:basedOn w:val="1"/>
    <w:next w:val="1"/>
    <w:qFormat/>
    <w:uiPriority w:val="1"/>
    <w:pPr>
      <w:spacing w:before="270"/>
      <w:ind w:left="914" w:right="240" w:hanging="915"/>
      <w:jc w:val="right"/>
    </w:pPr>
    <w:rPr>
      <w:rFonts w:ascii="Times New Roman" w:hAnsi="Times New Roman" w:eastAsia="Times New Roman" w:cs="Times New Roman"/>
      <w:sz w:val="26"/>
      <w:szCs w:val="26"/>
      <w:lang w:val="vi" w:eastAsia="vi" w:bidi="vi"/>
    </w:rPr>
  </w:style>
  <w:style w:type="paragraph" w:styleId="13">
    <w:name w:val="toc 2"/>
    <w:basedOn w:val="1"/>
    <w:next w:val="1"/>
    <w:qFormat/>
    <w:uiPriority w:val="1"/>
    <w:pPr>
      <w:spacing w:before="270"/>
      <w:ind w:left="62"/>
      <w:jc w:val="center"/>
    </w:pPr>
    <w:rPr>
      <w:rFonts w:ascii="Times New Roman" w:hAnsi="Times New Roman" w:eastAsia="Times New Roman" w:cs="Times New Roman"/>
      <w:b/>
      <w:bCs/>
      <w:sz w:val="26"/>
      <w:szCs w:val="26"/>
      <w:lang w:val="vi" w:eastAsia="vi" w:bidi="vi"/>
    </w:rPr>
  </w:style>
  <w:style w:type="paragraph" w:styleId="14">
    <w:name w:val="toc 3"/>
    <w:basedOn w:val="1"/>
    <w:next w:val="1"/>
    <w:qFormat/>
    <w:uiPriority w:val="1"/>
    <w:pPr>
      <w:spacing w:before="270"/>
      <w:ind w:left="914" w:hanging="390"/>
    </w:pPr>
    <w:rPr>
      <w:rFonts w:ascii="Times New Roman" w:hAnsi="Times New Roman" w:eastAsia="Times New Roman" w:cs="Times New Roman"/>
      <w:sz w:val="26"/>
      <w:szCs w:val="26"/>
      <w:lang w:val="vi" w:eastAsia="vi" w:bidi="vi"/>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914" w:hanging="399"/>
    </w:pPr>
    <w:rPr>
      <w:rFonts w:ascii="Times New Roman" w:hAnsi="Times New Roman" w:eastAsia="Times New Roman" w:cs="Times New Roman"/>
      <w:lang w:val="vi" w:eastAsia="vi" w:bidi="vi"/>
    </w:rPr>
  </w:style>
  <w:style w:type="paragraph" w:customStyle="1" w:styleId="17">
    <w:name w:val="Table Paragraph"/>
    <w:basedOn w:val="1"/>
    <w:qFormat/>
    <w:uiPriority w:val="1"/>
    <w:rPr>
      <w:rFonts w:ascii="Times New Roman" w:hAnsi="Times New Roman" w:eastAsia="Times New Roman" w:cs="Times New Roman"/>
      <w:lang w:val="vi" w:eastAsia="vi" w:bidi="vi"/>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3.xml"/><Relationship Id="rId13" Type="http://schemas.openxmlformats.org/officeDocument/2006/relationships/header" Target="header2.xml"/><Relationship Id="rId12" Type="http://schemas.openxmlformats.org/officeDocument/2006/relationships/footer" Target="footer7.xml"/><Relationship Id="rId11" Type="http://schemas.openxmlformats.org/officeDocument/2006/relationships/header" Target="header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7"/>
    <customShpInfo spid="_x0000_s2058"/>
    <customShpInfo spid="_x0000_s2060"/>
    <customShpInfo spid="_x0000_s2061"/>
    <customShpInfo spid="_x0000_s2059"/>
    <customShpInfo spid="_x0000_s2062"/>
    <customShpInfo spid="_x0000_s2063"/>
    <customShpInfo spid="_x0000_s2065"/>
    <customShpInfo spid="_x0000_s2066"/>
    <customShpInfo spid="_x0000_s2064"/>
    <customShpInfo spid="_x0000_s2067"/>
    <customShpInfo spid="_x0000_s2068"/>
    <customShpInfo spid="_x0000_s2070"/>
    <customShpInfo spid="_x0000_s2071"/>
    <customShpInfo spid="_x0000_s2069"/>
    <customShpInfo spid="_x0000_s2072"/>
    <customShpInfo spid="_x0000_s2073"/>
    <customShpInfo spid="_x0000_s2075"/>
    <customShpInfo spid="_x0000_s2076"/>
    <customShpInfo spid="_x0000_s2074"/>
    <customShpInfo spid="_x0000_s2077"/>
    <customShpInfo spid="_x0000_s2078"/>
    <customShpInfo spid="_x0000_s2080"/>
    <customShpInfo spid="_x0000_s2081"/>
    <customShpInfo spid="_x0000_s2079"/>
    <customShpInfo spid="_x0000_s2082"/>
    <customShpInfo spid="_x0000_s2084"/>
    <customShpInfo spid="_x0000_s2085"/>
    <customShpInfo spid="_x0000_s2083"/>
    <customShpInfo spid="_x0000_s2086"/>
    <customShpInfo spid="_x0000_s2087"/>
    <customShpInfo spid="_x0000_s2089"/>
    <customShpInfo spid="_x0000_s2090"/>
    <customShpInfo spid="_x0000_s2088"/>
    <customShpInfo spid="_x0000_s2091"/>
    <customShpInfo spid="_x0000_s2093"/>
    <customShpInfo spid="_x0000_s2094"/>
    <customShpInfo spid="_x0000_s2092"/>
    <customShpInfo spid="_x0000_s2095"/>
    <customShpInfo spid="_x0000_s1027"/>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Lines>1</Lines>
  <Paragraphs>1</Paragraphs>
  <TotalTime>1</TotalTime>
  <ScaleCrop>false</ScaleCrop>
  <LinksUpToDate>false</LinksUpToDate>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2023-03-20T08:03:00Z</dcterms:created>
  <dc:creator>HP</dc:creator>
  <cp:lastModifiedBy>ADMIN</cp:lastModifiedBy>
  <dcterms:modified xsi:type="dcterms:W3CDTF">2023-03-24T06:05:37Z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2022-05-19T00:00:00Z</vt:filetime>
  </property>
  <property fmtid="{D5CDD505-2E9C-101B-9397-08002B2CF9AE}" pid="3" name="Creator">
    <vt:lpwstr>Microsoft® Word 2019</vt:lpwstr>
  </property>
  <property fmtid="{D5CDD505-2E9C-101B-9397-08002B2CF9AE}" pid="4" name="LastSaved">
    <vt:filetime>2023-03-20T00:00:00Z</vt:filetime>
  </property>
  <property fmtid="{D5CDD505-2E9C-101B-9397-08002B2CF9AE}" pid="5" name="KSOProductBuildVer">
    <vt:lpwstr>1033-11.2.0.11486</vt:lpwstr>
  </property>
  <property fmtid="{D5CDD505-2E9C-101B-9397-08002B2CF9AE}" pid="6" name="ICV">
    <vt:lpwstr>4A029E74B1E24E32BF69265B1E2D82DE</vt:lpwstr>
  </property>
</Properties>
</file>