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2080: Ngươi sẽ được lưu tên vào sử sách.</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Vào đêm, Mục Lương trở lại cung điện Khu Vực Trung Ương, vừa cất bước đi vào trong chính sảnh thì nhóm tiểu hầu gái lập tức chạy tới nghênh đón.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"Bệ hạ đã trở về."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Mật săn sóc cởi áo khoác trên người Mục Lương rồi khoác trên cánh tay, chuẩn bị đưa đi giặt.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cuộn ống tay áo lên cao, ôn hòa hỏi: "Thấm Lan và những người khác trở lại chưa?"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Tiểu Mật hồi đáp: "Bệ hạ, tiểu thư Ly Nguyệt và những người khác đã trở về, Hồ Tiên đại nhân và Thấm Lan đại nhân vẫn còn đang bận việc."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"Ừm, cơm tối chuẩn bị thế nào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thuận miệng hỏi một câu.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"Hồi bệ hạ, chỉ còn hai </w:t>
      </w:r>
      <w:r w:rsidDel="00000000" w:rsidR="00000000" w:rsidRPr="00000000">
        <w:rPr>
          <w:sz w:val="26"/>
          <w:szCs w:val="26"/>
          <w:rtl w:val="0"/>
        </w:rPr>
        <w:t xml:space="preserve">món</w:t>
      </w:r>
      <w:r w:rsidDel="00000000" w:rsidR="00000000" w:rsidRPr="00000000">
        <w:rPr>
          <w:sz w:val="26"/>
          <w:szCs w:val="26"/>
          <w:rtl w:val="0"/>
        </w:rPr>
        <w:t xml:space="preserve"> nữa là có thể bưng lên bàn."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Giọng nói của Tiểu Tử truyền ra từ phòng bếp.</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"Vậy ta đi tắm trước."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cười nhạt một tiếng, cất bước đi tới hướng thư phòng.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Tiểu Mật vội vàng đuổi theo, hỗ trợ chuẩn bị quần áo sạch sẽ thoải mái, lại cầm quần áo đã mặc đưa đến phòng giặt giũ.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Khi Mục Lương rửa mặt xong trở lại nhà ăn thì các cô gái đã ngồi xuống, Hồ Tiên và Nguyệt Thấm Lan đang đi vào nhà ăn.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đã trở về."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ưu nhã chào hỏi.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gật đầu một cái, dịu dàng hỏi: "Hôm nay Cục Quản Lý rất bận rộn à?"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"Còn tốt, có Tiểu Lan hỗ trợ nên ta có thể nhẹ nhõm một chút."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Thấm Lan nói rồi ngồi xuống, hai chân thon dài bắt chéo nhau.</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"Nhắc đến Tiểu Lan, mấy ngày nay ta không thấy nàng ấy."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Tiểu Mật dịu dàng giải thích: "Chị Tiểu Lan rời đi khi trời còn chưa sáng, đến khuya mới trở về."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"Ừm, nhớ nhắc nhở nàng ấy nghỉ ngơi."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Vệ Ấu Lan là tiểu hầu gái đầu tiên trong cung điện, cũng là người bận rộn nhất và làm việc nghiêm túc nhất, từ khi nàng ấy trở thành trợ thủ cho Nguyệt Thấm Lan thì lượng công việc lại gia tăng thêm nữa.</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ưu nhã nói: "Yên tâm đi, ta có cho nàng ấy ăn quả Tinh Thần, không những có thể gia tăng thực lực mà còn có thể khôi phục tinh thần."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buông tay nói: "Quả Tinh Thần quá nhiều, kho hàng trong cung điện sắp nhét không vừa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Trà Thụ Sinh Mệnh quá lớn, quả Tinh Thần cấp thấp có hơn trăm vạn, mọc đầy ở trên tán cây khổng lồ.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Quả Tinh Thần sinh trưởng có tính liên tục, sau khi trích hết thì chẳng mấy chốc sẽ nở hoa kết trái một lần nữa.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suy nghĩ một chút, ôn hòa nói: "Lần sau ta nghiên cứu xem có thể chế tác quả Tinh Thần thông thường thành nước thuốc hay không."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Quả Tinh Thần toàn thân là bảo bối, vỏ trái cây có thể chế tác thành "Linh thực" dùng cho pha trà, làm thuốc, nấu canh, v.v…. Thường xuyên ăn có thể đề thần tỉnh não, tăng cường tố chất cơ thể và sức miễn dịch.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Chất lỏng của quả Tinh Thần có thể tăng cường thực lực, đồng dạng có đề thần tỉnh não nhưng mạnh hơn lớp vỏ nhiều.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Hạt của quả Tinh Thần sau khi xào chín chính là quả hạch phẩm chất tốt nhất, một bao nửa cân có thể bán với giá một viên tinh thạch ma thú cấp 6, ăn nó cũng rất có lợi cho cơ thể.</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Ny Cát Sa thanh thúy nói: "Việc này để Vưu Phi Nhi nghiên cứu thì tốt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nghe vậy mới nhớ không thấy được cô gái tóc vàng, kinh ngạc hỏi: "Nàng ấy đâu?"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Diêu Nhi nhỏ giọng nói: "Tiểu thư Vưu Phi Nhi đến Sở Nghiên Cứu."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"Không phải ta bảo nàng ấy nghỉ ngơi sao?"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nhịn cười nói: "Sáng sớm nàng ấy vừa nghe nói ngươi không có ở đây, thế là lập tức chạy đến Sở Nghiên Cứu, đến bây giờ còn chưa đi ra."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"Nha đầu kia thật là."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dở khóc dở cười.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"Bệ hạ, có cần ta đi gọi tiểu thư Vưu Phi Nhi đến đây không?"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Diêu Nhi ngây thơ hỏi.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xua</w:t>
      </w:r>
      <w:r w:rsidDel="00000000" w:rsidR="00000000" w:rsidRPr="00000000">
        <w:rPr>
          <w:sz w:val="26"/>
          <w:szCs w:val="26"/>
          <w:rtl w:val="0"/>
        </w:rPr>
        <w:t xml:space="preserve"> tay nói: "Thôi thôi, để nàng ấy tiếp tục nghiên cứu đi, một lúc nữa ngươi mang cơm tối đến cho nàng ấy."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Diêu Nhi ngoan ngoãn gật đầu.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"Mọi người dùng bữa đi."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cầm đũa lên, gắp một khối thịt chiên cho vào trong miệng.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Những người khác thấy vậy mới cầm đũa gắp thức ăn, bắt đầu thời khắc hạnh phúc trong ngày.</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"Ngao ô! Hôm nay có món ăn mới."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Trong mắt Hi Bối Kỳ lộ ra thần sắc hạnh phúc.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Khi rảnh rỗi thì nhóm tiểu hầu gái sẽ nghiên cứu món ăn mới, phong phú khẩu vị và thể nghiệm dùng cơm của mọi người, đồng thời cũng có thể làm cho mỗi một nhà ăn ở Trung tâm Huyền Vũ có thêm món mới vào trong thực đơn.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"Ăn ngon."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khen ngợi.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Tiểu Tử điềm nhiên hỏi: "Ngày mai vẫn còn món ăn mới."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"Ta rất chờ mong."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ôn hòa cười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Khuôn mặt xinh đẹp của Tiểu Tử ửng đỏ, trong lòng quyết tâm phải chuẩn bị cơm trưa và cơm tối cho thật tốt.</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Một tiếng sau bữa tối kết thúc, nhóm tiểu hầu gái dọn dẹp bàn ăn, đám người Hi Bối Kỳ và Nguyệt Phi Nhan ngồi chen chúc trên ghế sa lon, chờ đợi TV phát tập phim truyền hình mới.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mỉm cười, suy nghĩ một chút rồi xoay người đi tới Sở Nghiên Cứu.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Chuyện chế tác quả Tinh Thần thành nước thuốc vẫn là nên giao cho người chuyên nghiệp, hiển nhiên là Vưu Phi Nhi rất thích hợp làm việc này.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Khi hắn đi tới Sở Nghiên Cứu thì Vưu Phi Nhi và Y Xà mới ăn cơm tối xong, hộp đồ ăn chồng chất ở một bên.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Ban ngày các nàng bị Cầm Phi Nhi hù dọa, cho nên sau khi cơm tối đưa tới đây thì dừng tay ăn một chút.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"Ăn no chưa?"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ôn hòa hỏi.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Cơ thể của Vưu Phi Nhi run lên.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Nụ cười trên mặt Y Xà thu lại, cung kính hành lễ với Mục Lương đột nhiên xuất hiện.</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Trong mắt Mục Lương hiện ra ý cười, nói: "Bình tĩnh, ta không phải tới đây để bắt ngươi nghỉ ngơi...."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"Phù ~~~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Vưu Phi Nhi nghe vậy thở phào một hơi, nếu không phải tới bắt nàng nghỉ ngơi, vậy khẳng định không phải là việc xấu.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vậy ngươi tìm ta làm gì thế?"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ngây thơ hỏi.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lật tay lấy ra một quả Tinh Thần rồi nói: "Ta muốn nhờ ngươi hỗ trợ nghiên cứu chiết xuất tinh chất của nó với mức độ lớn nhất."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"Cái này không khó, cho ta ba ngày là được!"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Vưu Phi Nhi bảo đảm.</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"Không cần gấp gáp làm đâu."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Vưu Phi Nhi ngượng ngùng nói: "Vậy thì ngươi đợi vài ngày được không, nghiên cứu hiện tại của ta đang có tiến triển."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"Chữa trị Hư Quỷ Cảm Nhiễm có tiến triển à?"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kinh ngạc thốt lên.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Vưu Phi Nhi kích động gật đầu: "Ừ đúng rồi, hiện nay chỉ còn hai vấn đề nhỏ, ta suy nghĩ một chút hẳn là sẽ mau thành công thôi."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"Lợi hại, thật đúng là bị ngươi nghiên cứu ra được."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không khỏi thán phục.</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Vưu Phi Nhi ngây thơ nói: "Ta nghiên cứu đã nhiều năm như vậy, dù sao cũng phải có chút tiến triển chứ."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nghiêm mặt nói: "Ta rất chờ mong thành quả nghiên cứu của ngươi, nếu thật sự thành công thì ngươi sẽ được lưu tên vào sử sách."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Khuôn mặt xinh đẹp của Vưu Phi Nhi ửng đỏ, nàng len lén liếc nhìn Mục Lương, hàm hồ nói một câu.</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nghi ngờ hỏi.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Vưu Phi Nhi lấy dũng khí nói to: "Ta muốn được lưu tên vào sử sách cùng với ngươi!"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Y Xà giơ tay lên nâng trán, yên lặng xoay người sang chỗ khác.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"Ha ha ha ha ~~~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sửng sốt một chút, sau đó bật cười, gật đầu bằng lòng: "Tốt thôi."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"Ngươi nói thật à?"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Đôi mắt màu vàng kim của Vưu Phi Nhi chớp chớp.</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"Đương nhiên rồi."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giơ tay xoa đầu cô gái cột tóc hai chùm, ánh mắt mang theo sự cưng chiều.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Vưu Phi Nhi kinh ngạc nhìn Mục Lương, trong đầu đã ảo tưởng một bộ phim ngắn, cái này là… Mục Lương bằng lòng kết hôn với mình rồi sao?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Trong cái nhìn của nàng, quốc vương vương quốc Huyền Vũ kết hôn tự nhiên là sẽ được đưa vào sử sách.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Nghĩ tới đây, khuôn mặt của cô gái tóc vàng càng ngày càng đỏ.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Mục Lương kinh ngạc hỏi: "Hử? Sao khuôn mặt của ngươi lại đỏ như vậy, không sao chứ?"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"Không, ta không có việc gì."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Ánh mắt của Vưu Phi Nhi lấp lóe, vội vàng tránh né không dám nhìn thẳng Mục Lương.</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Mục Lương cười một tiếng, gật đầu ôn hòa nói: "Vậy ngươi tiếp tục đi, ta còn có việc, đi trước đây."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"Tốt ~~~"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Vưu Phi Nhi ngọt ngào đáp.</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