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32E70" w14:textId="787508F9" w:rsidR="003A47AE" w:rsidRDefault="00BE6D91" w:rsidP="003A47AE">
      <w:pPr>
        <w:outlineLvl w:val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Week 4</w:t>
      </w:r>
    </w:p>
    <w:p w14:paraId="6CB97034" w14:textId="5C9D0A5F" w:rsidR="003A47AE" w:rsidRDefault="004B61BF" w:rsidP="003A47AE">
      <w:pPr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Fourth</w:t>
      </w:r>
      <w:bookmarkStart w:id="0" w:name="_GoBack"/>
      <w:bookmarkEnd w:id="0"/>
      <w:r w:rsidR="0049453B">
        <w:rPr>
          <w:rFonts w:ascii="Helvetica" w:hAnsi="Helvetica"/>
          <w:color w:val="24292E"/>
        </w:rPr>
        <w:t xml:space="preserve"> Meeting (21</w:t>
      </w:r>
      <w:r w:rsidR="0049453B">
        <w:rPr>
          <w:rFonts w:ascii="Helvetica" w:hAnsi="Helvetica"/>
          <w:color w:val="24292E"/>
          <w:vertAlign w:val="superscript"/>
        </w:rPr>
        <w:t>st</w:t>
      </w:r>
      <w:r w:rsidR="003A47AE">
        <w:rPr>
          <w:rFonts w:ascii="Helvetica" w:hAnsi="Helvetica"/>
          <w:color w:val="24292E"/>
        </w:rPr>
        <w:t xml:space="preserve"> April 2018)</w:t>
      </w:r>
    </w:p>
    <w:p w14:paraId="21125BED" w14:textId="77777777" w:rsidR="003A47AE" w:rsidRDefault="003A47AE" w:rsidP="003A47AE">
      <w:pPr>
        <w:rPr>
          <w:rFonts w:ascii="Helvetica" w:hAnsi="Helvetica"/>
          <w:color w:val="24292E"/>
        </w:rPr>
      </w:pPr>
    </w:p>
    <w:p w14:paraId="585D4F44" w14:textId="77777777" w:rsidR="003A47AE" w:rsidRPr="00BC5CBF" w:rsidRDefault="003A47AE" w:rsidP="003A47A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did I work on / complete?</w:t>
      </w:r>
    </w:p>
    <w:p w14:paraId="0EB6B813" w14:textId="4DCF418D" w:rsidR="003A47AE" w:rsidRPr="00444E13" w:rsidRDefault="00C825C3" w:rsidP="003A47AE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 xml:space="preserve">I worked on the shooting feature for the actor and also added </w:t>
      </w:r>
      <w:r w:rsidR="00700CD9">
        <w:rPr>
          <w:rFonts w:ascii="Helvetica" w:hAnsi="Helvetica"/>
          <w:color w:val="24292E"/>
        </w:rPr>
        <w:t>brick</w:t>
      </w:r>
      <w:r>
        <w:rPr>
          <w:rFonts w:ascii="Helvetica" w:hAnsi="Helvetica"/>
          <w:color w:val="24292E"/>
        </w:rPr>
        <w:t xml:space="preserve"> objects on which the actor can travel from one brick to another and eventually reach the destination. We also discussed on using Factory p</w:t>
      </w:r>
      <w:r w:rsidR="00A3221F">
        <w:rPr>
          <w:rFonts w:ascii="Helvetica" w:hAnsi="Helvetica"/>
          <w:color w:val="24292E"/>
        </w:rPr>
        <w:t>attern for creating different types of enemies to provide them different functionalities.</w:t>
      </w:r>
      <w:r w:rsidR="00247CB8">
        <w:rPr>
          <w:rFonts w:ascii="Helvetica" w:hAnsi="Helvetica"/>
          <w:color w:val="24292E"/>
        </w:rPr>
        <w:t xml:space="preserve"> </w:t>
      </w:r>
    </w:p>
    <w:p w14:paraId="12C0789D" w14:textId="77777777" w:rsidR="003A47AE" w:rsidRPr="00BC5CBF" w:rsidRDefault="003A47AE" w:rsidP="003A47A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am I planning to work on next?</w:t>
      </w:r>
    </w:p>
    <w:p w14:paraId="7CDFCBFD" w14:textId="1AE84A70" w:rsidR="003A47AE" w:rsidRPr="00444E13" w:rsidRDefault="00A3221F" w:rsidP="003A47AE">
      <w:pPr>
        <w:shd w:val="clear" w:color="auto" w:fill="FFFFFF"/>
        <w:spacing w:before="100" w:beforeAutospacing="1" w:after="100" w:afterAutospacing="1"/>
        <w:ind w:left="360" w:firstLine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>While we continue to integrate our work, next week should be dedicated to design patterns so that each team person can come up with a design pattern as per the requirement of the game.</w:t>
      </w:r>
      <w:r w:rsidR="003A47AE">
        <w:rPr>
          <w:rFonts w:ascii="Helvetica" w:hAnsi="Helvetica"/>
          <w:color w:val="24292E"/>
        </w:rPr>
        <w:t xml:space="preserve"> </w:t>
      </w:r>
    </w:p>
    <w:p w14:paraId="30A1A884" w14:textId="77777777" w:rsidR="003A47AE" w:rsidRDefault="003A47AE" w:rsidP="003A47AE">
      <w:pPr>
        <w:numPr>
          <w:ilvl w:val="0"/>
          <w:numId w:val="1"/>
        </w:numPr>
        <w:shd w:val="clear" w:color="auto" w:fill="FFFFFF"/>
        <w:tabs>
          <w:tab w:val="clear" w:pos="720"/>
          <w:tab w:val="left" w:pos="360"/>
          <w:tab w:val="num" w:pos="450"/>
        </w:tabs>
        <w:spacing w:before="100" w:beforeAutospacing="1" w:after="100" w:afterAutospacing="1"/>
        <w:ind w:left="990" w:hanging="9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are blocked waiting on another team member?</w:t>
      </w:r>
    </w:p>
    <w:p w14:paraId="44CA9051" w14:textId="307C016E" w:rsidR="003A47AE" w:rsidRPr="00444E13" w:rsidRDefault="003A47AE" w:rsidP="003A47AE">
      <w:pPr>
        <w:shd w:val="clear" w:color="auto" w:fill="FFFFFF"/>
        <w:tabs>
          <w:tab w:val="left" w:pos="360"/>
        </w:tabs>
        <w:spacing w:before="100" w:beforeAutospacing="1" w:after="100" w:afterAutospacing="1"/>
        <w:ind w:left="360" w:hanging="36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/>
          <w:color w:val="2D3B45"/>
        </w:rPr>
        <w:t xml:space="preserve">     </w:t>
      </w:r>
      <w:r w:rsidR="00A3221F">
        <w:rPr>
          <w:rFonts w:ascii="Helvetica Neue" w:eastAsia="Times New Roman" w:hAnsi="Helvetica Neue" w:cs="Times New Roman"/>
          <w:color w:val="2D3B45"/>
        </w:rPr>
        <w:t>No tasks are blocked apart from when we integrate and face issues which need to be handled together.</w:t>
      </w:r>
    </w:p>
    <w:p w14:paraId="2A0F4E64" w14:textId="77777777" w:rsidR="00F714B1" w:rsidRDefault="004B61BF"/>
    <w:sectPr w:rsidR="00F714B1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801FC"/>
    <w:multiLevelType w:val="multilevel"/>
    <w:tmpl w:val="8418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AE"/>
    <w:rsid w:val="001F338A"/>
    <w:rsid w:val="00247CB8"/>
    <w:rsid w:val="002B4FD8"/>
    <w:rsid w:val="003A47AE"/>
    <w:rsid w:val="003E0FA5"/>
    <w:rsid w:val="0049453B"/>
    <w:rsid w:val="004B61BF"/>
    <w:rsid w:val="00502EEC"/>
    <w:rsid w:val="00700CD9"/>
    <w:rsid w:val="00880574"/>
    <w:rsid w:val="00A3221F"/>
    <w:rsid w:val="00BE6D91"/>
    <w:rsid w:val="00C825C3"/>
    <w:rsid w:val="00F4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F6D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4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646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Week 3</vt:lpstr>
    </vt:vector>
  </TitlesOfParts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6</cp:revision>
  <dcterms:created xsi:type="dcterms:W3CDTF">2018-05-04T05:45:00Z</dcterms:created>
  <dcterms:modified xsi:type="dcterms:W3CDTF">2018-05-04T09:08:00Z</dcterms:modified>
</cp:coreProperties>
</file>