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2"/>
        <w:keepNext w:val="0"/>
        <w:keepLines w:val="0"/>
        <w:spacing w:after="80" w:lineRule="auto"/>
        <w:jc w:val="center"/>
        <w:rPr>
          <w:b w:val="1"/>
          <w:bCs w:val="1"/>
          <w:sz w:val="40"/>
          <w:szCs w:val="40"/>
        </w:rPr>
      </w:pPr>
      <w:bookmarkStart w:colFirst="0" w:colLast="0" w:name="_7167uine07b6" w:id="0"/>
      <w:bookmarkEnd w:id="0"/>
      <w:r w:rsidDel="00000000" w:rsidR="00000000" w:rsidRPr="00000000">
        <w:rPr>
          <w:b w:val="1"/>
          <w:bCs w:val="1"/>
          <w:sz w:val="40"/>
          <w:szCs w:val="40"/>
          <w:rtl w:val="0"/>
        </w:rPr>
        <w:t xml:space="preserve">Zaker Ai Test Plan</w:t>
      </w:r>
    </w:p>
    <w:p w:rsidR="00000000" w:rsidDel="00000000" w:rsidP="00000000" w:rsidRDefault="00000000" w:rsidRPr="00000000" w14:paraId="0000000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59n3hd9v5pbt" w:id="1"/>
      <w:bookmarkEnd w:id="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1.1 Introduction</w:t>
      </w:r>
    </w:p>
    <w:p w:rsidR="00000000" w:rsidDel="00000000" w:rsidP="00000000" w:rsidRDefault="00000000" w:rsidRPr="00000000" w14:paraId="00000003">
      <w:pPr>
        <w:rPr>
          <w:sz w:val="24"/>
          <w:szCs w:val="24"/>
        </w:rPr>
      </w:pPr>
      <w:r w:rsidDel="00000000" w:rsidR="00000000" w:rsidRPr="00000000">
        <w:rPr>
          <w:sz w:val="21"/>
          <w:szCs w:val="21"/>
          <w:rtl w:val="0"/>
        </w:rPr>
        <w:t xml:space="preserve">This document describes the overall testing strategy and approach for Edutech platform called zaker Ai </w:t>
      </w:r>
      <w:r w:rsidDel="00000000" w:rsidR="00000000" w:rsidRPr="00000000">
        <w:rPr>
          <w:sz w:val="24"/>
          <w:szCs w:val="24"/>
          <w:rtl w:val="0"/>
        </w:rPr>
        <w:t xml:space="preserve">Web Application. It defines scope, objectives, resources, and schedule of testing activities.</w:t>
      </w:r>
    </w:p>
    <w:p w:rsidR="00000000" w:rsidDel="00000000" w:rsidP="00000000" w:rsidRDefault="00000000" w:rsidRPr="00000000" w14:paraId="00000004">
      <w:pPr>
        <w:rPr>
          <w:b w:val="1"/>
          <w:bCs w:val="1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>
          <w:b w:val="1"/>
          <w:bCs w:val="1"/>
          <w:sz w:val="21"/>
          <w:szCs w:val="21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>
          <w:b w:val="1"/>
          <w:bCs w:val="1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vlg01s1f1f4" w:id="2"/>
      <w:bookmarkEnd w:id="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1.2 Objectives</w:t>
      </w:r>
    </w:p>
    <w:p w:rsidR="00000000" w:rsidDel="00000000" w:rsidP="00000000" w:rsidRDefault="00000000" w:rsidRPr="00000000" w14:paraId="00000008">
      <w:pPr>
        <w:spacing w:after="100" w:before="100" w:lineRule="auto"/>
        <w:ind w:left="1080" w:hanging="360"/>
        <w:rPr>
          <w:sz w:val="21"/>
          <w:szCs w:val="21"/>
        </w:rPr>
      </w:pPr>
      <w:r w:rsidDel="00000000" w:rsidR="00000000" w:rsidRPr="00000000">
        <w:rPr>
          <w:sz w:val="20"/>
          <w:szCs w:val="20"/>
          <w:rtl w:val="0"/>
        </w:rPr>
        <w:t xml:space="preserve">·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</w:t>
      </w:r>
      <w:r w:rsidDel="00000000" w:rsidR="00000000" w:rsidRPr="00000000">
        <w:rPr>
          <w:sz w:val="21"/>
          <w:szCs w:val="21"/>
          <w:rtl w:val="0"/>
        </w:rPr>
        <w:t xml:space="preserve">Verify that the system meets business and functional requirements</w:t>
      </w:r>
    </w:p>
    <w:p w:rsidR="00000000" w:rsidDel="00000000" w:rsidP="00000000" w:rsidRDefault="00000000" w:rsidRPr="00000000" w14:paraId="00000009">
      <w:pPr>
        <w:spacing w:after="100" w:before="100" w:lineRule="auto"/>
        <w:ind w:left="1080" w:hanging="360"/>
        <w:rPr>
          <w:sz w:val="21"/>
          <w:szCs w:val="21"/>
        </w:rPr>
      </w:pPr>
      <w:r w:rsidDel="00000000" w:rsidR="00000000" w:rsidRPr="00000000">
        <w:rPr>
          <w:sz w:val="20"/>
          <w:szCs w:val="20"/>
          <w:rtl w:val="0"/>
        </w:rPr>
        <w:t xml:space="preserve">·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</w:t>
      </w:r>
      <w:r w:rsidDel="00000000" w:rsidR="00000000" w:rsidRPr="00000000">
        <w:rPr>
          <w:sz w:val="21"/>
          <w:szCs w:val="21"/>
          <w:rtl w:val="0"/>
        </w:rPr>
        <w:t xml:space="preserve">Ensure high quality before release</w:t>
      </w:r>
    </w:p>
    <w:p w:rsidR="00000000" w:rsidDel="00000000" w:rsidP="00000000" w:rsidRDefault="00000000" w:rsidRPr="00000000" w14:paraId="0000000A">
      <w:pPr>
        <w:spacing w:after="100" w:before="100" w:lineRule="auto"/>
        <w:ind w:left="1080" w:hanging="360"/>
        <w:rPr>
          <w:sz w:val="21"/>
          <w:szCs w:val="21"/>
        </w:rPr>
      </w:pPr>
      <w:r w:rsidDel="00000000" w:rsidR="00000000" w:rsidRPr="00000000">
        <w:rPr>
          <w:sz w:val="20"/>
          <w:szCs w:val="20"/>
          <w:rtl w:val="0"/>
        </w:rPr>
        <w:t xml:space="preserve">·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</w:t>
      </w:r>
      <w:r w:rsidDel="00000000" w:rsidR="00000000" w:rsidRPr="00000000">
        <w:rPr>
          <w:sz w:val="21"/>
          <w:szCs w:val="21"/>
          <w:rtl w:val="0"/>
        </w:rPr>
        <w:t xml:space="preserve">Detect defects early</w:t>
      </w:r>
    </w:p>
    <w:p w:rsidR="00000000" w:rsidDel="00000000" w:rsidP="00000000" w:rsidRDefault="00000000" w:rsidRPr="00000000" w14:paraId="0000000B">
      <w:pPr>
        <w:spacing w:after="100" w:before="100" w:lineRule="auto"/>
        <w:ind w:left="1080" w:hanging="360"/>
        <w:rPr>
          <w:sz w:val="21"/>
          <w:szCs w:val="21"/>
        </w:rPr>
      </w:pPr>
      <w:r w:rsidDel="00000000" w:rsidR="00000000" w:rsidRPr="00000000">
        <w:rPr>
          <w:sz w:val="20"/>
          <w:szCs w:val="20"/>
          <w:rtl w:val="0"/>
        </w:rPr>
        <w:t xml:space="preserve">·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</w:t>
      </w:r>
      <w:r w:rsidDel="00000000" w:rsidR="00000000" w:rsidRPr="00000000">
        <w:rPr>
          <w:sz w:val="21"/>
          <w:szCs w:val="21"/>
          <w:rtl w:val="0"/>
        </w:rPr>
        <w:t xml:space="preserve">Validate end-to-end user journeys</w:t>
      </w:r>
    </w:p>
    <w:p w:rsidR="00000000" w:rsidDel="00000000" w:rsidP="00000000" w:rsidRDefault="00000000" w:rsidRPr="00000000" w14:paraId="0000000C">
      <w:pPr>
        <w:rPr>
          <w:b w:val="1"/>
          <w:bCs w:val="1"/>
          <w:sz w:val="21"/>
          <w:szCs w:val="21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78gz32nkknq7" w:id="3"/>
      <w:bookmarkEnd w:id="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1.3 Scope</w:t>
      </w:r>
    </w:p>
    <w:p w:rsidR="00000000" w:rsidDel="00000000" w:rsidP="00000000" w:rsidRDefault="00000000" w:rsidRPr="00000000" w14:paraId="0000000E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v3afb9jfu7xs" w:id="4"/>
      <w:bookmarkEnd w:id="4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In Scope:</w:t>
      </w:r>
    </w:p>
    <w:p w:rsidR="00000000" w:rsidDel="00000000" w:rsidP="00000000" w:rsidRDefault="00000000" w:rsidRPr="00000000" w14:paraId="0000000F">
      <w:pPr>
        <w:numPr>
          <w:ilvl w:val="0"/>
          <w:numId w:val="2"/>
        </w:numPr>
        <w:spacing w:after="0" w:afterAutospacing="0" w:before="100" w:lineRule="auto"/>
        <w:ind w:left="720" w:hanging="360"/>
        <w:rPr/>
      </w:pPr>
      <w:r w:rsidDel="00000000" w:rsidR="00000000" w:rsidRPr="00000000">
        <w:rPr>
          <w:rtl w:val="0"/>
        </w:rPr>
        <w:t xml:space="preserve">User Registration &amp; Login</w:t>
      </w:r>
    </w:p>
    <w:p w:rsidR="00000000" w:rsidDel="00000000" w:rsidP="00000000" w:rsidRDefault="00000000" w:rsidRPr="00000000" w14:paraId="00000010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Exams Creation</w:t>
      </w:r>
      <w:r w:rsidDel="00000000" w:rsidR="00000000" w:rsidRPr="00000000">
        <w:rPr>
          <w:rtl w:val="0"/>
        </w:rPr>
        <w:t xml:space="preserve"> &amp; Submission </w:t>
      </w:r>
    </w:p>
    <w:p w:rsidR="00000000" w:rsidDel="00000000" w:rsidP="00000000" w:rsidRDefault="00000000" w:rsidRPr="00000000" w14:paraId="00000011">
      <w:pPr>
        <w:numPr>
          <w:ilvl w:val="0"/>
          <w:numId w:val="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  <w:rPr/>
      </w:pPr>
      <w:r w:rsidDel="00000000" w:rsidR="00000000" w:rsidRPr="00000000">
        <w:rPr>
          <w:rtl w:val="0"/>
        </w:rPr>
        <w:t xml:space="preserve">Questions searching, View details and filtering</w:t>
      </w:r>
    </w:p>
    <w:p w:rsidR="00000000" w:rsidDel="00000000" w:rsidP="00000000" w:rsidRDefault="00000000" w:rsidRPr="00000000" w14:paraId="00000012">
      <w:pPr>
        <w:numPr>
          <w:ilvl w:val="0"/>
          <w:numId w:val="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/>
        <w:ind w:left="720" w:hanging="360"/>
        <w:rPr/>
      </w:pPr>
      <w:r w:rsidDel="00000000" w:rsidR="00000000" w:rsidRPr="00000000">
        <w:rPr>
          <w:rtl w:val="0"/>
        </w:rPr>
        <w:t xml:space="preserve">Payment &amp; Subscriptions limitation </w:t>
      </w:r>
      <w:r w:rsidDel="00000000" w:rsidR="00000000" w:rsidRPr="00000000">
        <w:rPr>
          <w:sz w:val="18"/>
          <w:szCs w:val="18"/>
          <w:rtl w:val="0"/>
        </w:rPr>
        <w:t xml:space="preserve">(</w:t>
      </w:r>
      <w:r w:rsidDel="00000000" w:rsidR="00000000" w:rsidRPr="00000000">
        <w:rPr>
          <w:sz w:val="18"/>
          <w:szCs w:val="18"/>
          <w:rtl w:val="0"/>
        </w:rPr>
        <w:t xml:space="preserve">Basic: </w:t>
      </w:r>
      <w:r w:rsidDel="00000000" w:rsidR="00000000" w:rsidRPr="00000000">
        <w:rPr>
          <w:sz w:val="18"/>
          <w:szCs w:val="18"/>
          <w:rtl w:val="0"/>
        </w:rPr>
        <w:t xml:space="preserve">Teacher, Pro: </w:t>
      </w:r>
      <w:r w:rsidDel="00000000" w:rsidR="00000000" w:rsidRPr="00000000">
        <w:rPr>
          <w:sz w:val="18"/>
          <w:szCs w:val="18"/>
          <w:rtl w:val="0"/>
        </w:rPr>
        <w:t xml:space="preserve">Educational Center</w:t>
      </w:r>
      <w:r w:rsidDel="00000000" w:rsidR="00000000" w:rsidRPr="00000000">
        <w:rPr>
          <w:sz w:val="18"/>
          <w:szCs w:val="18"/>
          <w:rtl w:val="0"/>
        </w:rPr>
        <w:t xml:space="preserve"> , Premium: School </w:t>
      </w:r>
      <w:r w:rsidDel="00000000" w:rsidR="00000000" w:rsidRPr="00000000">
        <w:rPr>
          <w:sz w:val="18"/>
          <w:szCs w:val="18"/>
          <w:rtl w:val="0"/>
        </w:rPr>
        <w:t xml:space="preserve">)</w:t>
      </w:r>
    </w:p>
    <w:p w:rsidR="00000000" w:rsidDel="00000000" w:rsidP="00000000" w:rsidRDefault="00000000" w:rsidRPr="00000000" w14:paraId="00000013">
      <w:pPr>
        <w:numPr>
          <w:ilvl w:val="0"/>
          <w:numId w:val="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Courses</w:t>
      </w:r>
    </w:p>
    <w:p w:rsidR="00000000" w:rsidDel="00000000" w:rsidP="00000000" w:rsidRDefault="00000000" w:rsidRPr="00000000" w14:paraId="00000014">
      <w:pPr>
        <w:numPr>
          <w:ilvl w:val="0"/>
          <w:numId w:val="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Update platform</w:t>
      </w:r>
    </w:p>
    <w:p w:rsidR="00000000" w:rsidDel="00000000" w:rsidP="00000000" w:rsidRDefault="00000000" w:rsidRPr="00000000" w14:paraId="00000015">
      <w:pPr>
        <w:numPr>
          <w:ilvl w:val="0"/>
          <w:numId w:val="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0" w:beforeAutospacing="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Classes </w:t>
      </w:r>
    </w:p>
    <w:p w:rsidR="00000000" w:rsidDel="00000000" w:rsidP="00000000" w:rsidRDefault="00000000" w:rsidRPr="00000000" w14:paraId="00000016">
      <w:pPr>
        <w:numPr>
          <w:ilvl w:val="0"/>
          <w:numId w:val="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before="0" w:beforeAutospacing="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Analysis Dashboard for classes - profiles - Exams</w:t>
        <w:br w:type="textWrapping"/>
      </w:r>
    </w:p>
    <w:p w:rsidR="00000000" w:rsidDel="00000000" w:rsidP="00000000" w:rsidRDefault="00000000" w:rsidRPr="00000000" w14:paraId="00000017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z6qm4lpo4zhg" w:id="5"/>
      <w:bookmarkEnd w:id="5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Out Scope:</w:t>
      </w:r>
    </w:p>
    <w:p w:rsidR="00000000" w:rsidDel="00000000" w:rsidP="00000000" w:rsidRDefault="00000000" w:rsidRPr="00000000" w14:paraId="00000018">
      <w:pPr>
        <w:numPr>
          <w:ilvl w:val="0"/>
          <w:numId w:val="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before="260" w:lineRule="auto"/>
        <w:ind w:left="720" w:hanging="360"/>
      </w:pPr>
      <w:r w:rsidDel="00000000" w:rsidR="00000000" w:rsidRPr="00000000">
        <w:rPr>
          <w:rtl w:val="0"/>
        </w:rPr>
        <w:t xml:space="preserve">Ai test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before="26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pStyle w:val="Heading3"/>
        <w:keepNext w:val="0"/>
        <w:keepLines w:val="0"/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57ptpvsdoogv" w:id="6"/>
      <w:bookmarkEnd w:id="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1.4 Test Items</w:t>
      </w:r>
    </w:p>
    <w:p w:rsidR="00000000" w:rsidDel="00000000" w:rsidP="00000000" w:rsidRDefault="00000000" w:rsidRPr="00000000" w14:paraId="0000001B">
      <w:pPr>
        <w:numPr>
          <w:ilvl w:val="0"/>
          <w:numId w:val="5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00" w:before="100" w:lineRule="auto"/>
        <w:ind w:left="720" w:hanging="360"/>
        <w:rPr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</w:t>
      </w:r>
      <w:r w:rsidDel="00000000" w:rsidR="00000000" w:rsidRPr="00000000">
        <w:rPr>
          <w:rtl w:val="0"/>
        </w:rPr>
        <w:t xml:space="preserve">Web Application (Frontend + Backend APIs)</w:t>
      </w:r>
    </w:p>
    <w:p w:rsidR="00000000" w:rsidDel="00000000" w:rsidP="00000000" w:rsidRDefault="00000000" w:rsidRPr="00000000" w14:paraId="0000001C">
      <w:pPr>
        <w:pStyle w:val="Heading3"/>
        <w:keepNext w:val="0"/>
        <w:keepLines w:val="0"/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ouowtqr79sel" w:id="7"/>
      <w:bookmarkEnd w:id="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1.5 Test Types</w:t>
      </w:r>
    </w:p>
    <w:p w:rsidR="00000000" w:rsidDel="00000000" w:rsidP="00000000" w:rsidRDefault="00000000" w:rsidRPr="00000000" w14:paraId="0000001D">
      <w:pPr>
        <w:numPr>
          <w:ilvl w:val="0"/>
          <w:numId w:val="6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10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Functional Testing</w:t>
      </w:r>
    </w:p>
    <w:p w:rsidR="00000000" w:rsidDel="00000000" w:rsidP="00000000" w:rsidRDefault="00000000" w:rsidRPr="00000000" w14:paraId="0000001E">
      <w:pPr>
        <w:numPr>
          <w:ilvl w:val="0"/>
          <w:numId w:val="6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Exploratory Testing</w:t>
      </w:r>
    </w:p>
    <w:p w:rsidR="00000000" w:rsidDel="00000000" w:rsidP="00000000" w:rsidRDefault="00000000" w:rsidRPr="00000000" w14:paraId="0000001F">
      <w:pPr>
        <w:numPr>
          <w:ilvl w:val="0"/>
          <w:numId w:val="6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0" w:beforeAutospacing="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Regression Testing</w:t>
      </w:r>
    </w:p>
    <w:p w:rsidR="00000000" w:rsidDel="00000000" w:rsidP="00000000" w:rsidRDefault="00000000" w:rsidRPr="00000000" w14:paraId="00000020">
      <w:pPr>
        <w:numPr>
          <w:ilvl w:val="0"/>
          <w:numId w:val="6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0" w:beforeAutospacing="0" w:lineRule="auto"/>
        <w:ind w:left="720" w:hanging="360"/>
        <w:rPr>
          <w:sz w:val="20"/>
          <w:szCs w:val="20"/>
        </w:rPr>
      </w:pPr>
      <w:r w:rsidDel="00000000" w:rsidR="00000000" w:rsidRPr="00000000">
        <w:rPr>
          <w:rtl w:val="0"/>
        </w:rPr>
        <w:t xml:space="preserve">UI/UX Testing</w:t>
      </w:r>
    </w:p>
    <w:p w:rsidR="00000000" w:rsidDel="00000000" w:rsidP="00000000" w:rsidRDefault="00000000" w:rsidRPr="00000000" w14:paraId="00000021">
      <w:pPr>
        <w:numPr>
          <w:ilvl w:val="0"/>
          <w:numId w:val="6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00" w:before="0" w:beforeAutospacing="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API Testing for signup and students invitation limits</w:t>
      </w:r>
    </w:p>
    <w:p w:rsidR="00000000" w:rsidDel="00000000" w:rsidP="00000000" w:rsidRDefault="00000000" w:rsidRPr="00000000" w14:paraId="00000022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00" w:before="1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00" w:before="10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pStyle w:val="Heading3"/>
        <w:keepNext w:val="0"/>
        <w:keepLines w:val="0"/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oorn1tnkfpfi" w:id="8"/>
      <w:bookmarkEnd w:id="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1.6 Test Environment</w:t>
      </w:r>
    </w:p>
    <w:p w:rsidR="00000000" w:rsidDel="00000000" w:rsidP="00000000" w:rsidRDefault="00000000" w:rsidRPr="00000000" w14:paraId="00000025">
      <w:pPr>
        <w:numPr>
          <w:ilvl w:val="0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10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Browser: Chrome, Edge , Brave</w:t>
      </w:r>
    </w:p>
    <w:p w:rsidR="00000000" w:rsidDel="00000000" w:rsidP="00000000" w:rsidRDefault="00000000" w:rsidRPr="00000000" w14:paraId="00000026">
      <w:pPr>
        <w:numPr>
          <w:ilvl w:val="0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0" w:beforeAutospacing="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OS: Windows 10</w:t>
      </w:r>
    </w:p>
    <w:p w:rsidR="00000000" w:rsidDel="00000000" w:rsidP="00000000" w:rsidRDefault="00000000" w:rsidRPr="00000000" w14:paraId="00000027">
      <w:pPr>
        <w:numPr>
          <w:ilvl w:val="0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0" w:beforeAutospacing="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Environment: Staging Server</w:t>
      </w:r>
    </w:p>
    <w:p w:rsidR="00000000" w:rsidDel="00000000" w:rsidP="00000000" w:rsidRDefault="00000000" w:rsidRPr="00000000" w14:paraId="00000028">
      <w:pPr>
        <w:numPr>
          <w:ilvl w:val="0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00" w:before="0" w:beforeAutospacing="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Tools: Jira, Postman</w:t>
      </w:r>
    </w:p>
    <w:p w:rsidR="00000000" w:rsidDel="00000000" w:rsidP="00000000" w:rsidRDefault="00000000" w:rsidRPr="00000000" w14:paraId="00000029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before="26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pStyle w:val="Heading3"/>
        <w:keepNext w:val="0"/>
        <w:keepLines w:val="0"/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wvh9hi4jawbv" w:id="9"/>
      <w:bookmarkEnd w:id="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1.7 Entry Criteria</w:t>
      </w:r>
    </w:p>
    <w:p w:rsidR="00000000" w:rsidDel="00000000" w:rsidP="00000000" w:rsidRDefault="00000000" w:rsidRPr="00000000" w14:paraId="0000002B">
      <w:pPr>
        <w:numPr>
          <w:ilvl w:val="0"/>
          <w:numId w:val="3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10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Requirements are approved</w:t>
      </w:r>
    </w:p>
    <w:p w:rsidR="00000000" w:rsidDel="00000000" w:rsidP="00000000" w:rsidRDefault="00000000" w:rsidRPr="00000000" w14:paraId="0000002C">
      <w:pPr>
        <w:numPr>
          <w:ilvl w:val="0"/>
          <w:numId w:val="3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Test environment is ready</w:t>
      </w:r>
    </w:p>
    <w:p w:rsidR="00000000" w:rsidDel="00000000" w:rsidP="00000000" w:rsidRDefault="00000000" w:rsidRPr="00000000" w14:paraId="0000002D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before="240" w:lineRule="auto"/>
        <w:ind w:left="0" w:firstLine="0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pStyle w:val="Heading3"/>
        <w:keepNext w:val="0"/>
        <w:keepLines w:val="0"/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qn7des6x0x4" w:id="10"/>
      <w:bookmarkEnd w:id="1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1.8 Exit Criteria</w:t>
      </w:r>
    </w:p>
    <w:p w:rsidR="00000000" w:rsidDel="00000000" w:rsidP="00000000" w:rsidRDefault="00000000" w:rsidRPr="00000000" w14:paraId="0000002F">
      <w:pPr>
        <w:numPr>
          <w:ilvl w:val="0"/>
          <w:numId w:val="4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10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Cover maximum possible scenarios for each page</w:t>
      </w:r>
    </w:p>
    <w:p w:rsidR="00000000" w:rsidDel="00000000" w:rsidP="00000000" w:rsidRDefault="00000000" w:rsidRPr="00000000" w14:paraId="00000030">
      <w:pPr>
        <w:numPr>
          <w:ilvl w:val="0"/>
          <w:numId w:val="4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0" w:beforeAutospacing="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All test Cases are executed</w:t>
      </w:r>
    </w:p>
    <w:p w:rsidR="00000000" w:rsidDel="00000000" w:rsidP="00000000" w:rsidRDefault="00000000" w:rsidRPr="00000000" w14:paraId="00000031">
      <w:pPr>
        <w:numPr>
          <w:ilvl w:val="0"/>
          <w:numId w:val="4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00" w:before="0" w:beforeAutospacing="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No Critical or High severity bugs open</w:t>
      </w:r>
    </w:p>
    <w:p w:rsidR="00000000" w:rsidDel="00000000" w:rsidP="00000000" w:rsidRDefault="00000000" w:rsidRPr="00000000" w14:paraId="00000032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pStyle w:val="Heading2"/>
        <w:keepNext w:val="0"/>
        <w:keepLines w:val="0"/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80" w:lineRule="auto"/>
        <w:rPr>
          <w:b w:val="1"/>
          <w:bCs w:val="1"/>
          <w:sz w:val="28"/>
          <w:szCs w:val="28"/>
        </w:rPr>
      </w:pPr>
      <w:bookmarkStart w:colFirst="0" w:colLast="0" w:name="_zdqsfn483utv" w:id="11"/>
      <w:bookmarkEnd w:id="11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pStyle w:val="Heading2"/>
        <w:keepNext w:val="0"/>
        <w:keepLines w:val="0"/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80" w:lineRule="auto"/>
        <w:rPr>
          <w:b w:val="1"/>
          <w:bCs w:val="1"/>
          <w:sz w:val="28"/>
          <w:szCs w:val="28"/>
        </w:rPr>
      </w:pPr>
      <w:bookmarkStart w:colFirst="0" w:colLast="0" w:name="_2hccvm2yg25v" w:id="12"/>
      <w:bookmarkEnd w:id="12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pStyle w:val="Heading2"/>
        <w:keepNext w:val="0"/>
        <w:keepLines w:val="0"/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80" w:lineRule="auto"/>
        <w:rPr>
          <w:b w:val="1"/>
          <w:bCs w:val="1"/>
          <w:sz w:val="28"/>
          <w:szCs w:val="28"/>
        </w:rPr>
      </w:pPr>
      <w:bookmarkStart w:colFirst="0" w:colLast="0" w:name="_aghmt1g25cdz" w:id="13"/>
      <w:bookmarkEnd w:id="13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pStyle w:val="Heading2"/>
        <w:keepNext w:val="0"/>
        <w:keepLines w:val="0"/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80" w:lineRule="auto"/>
        <w:rPr>
          <w:b w:val="1"/>
          <w:bCs w:val="1"/>
          <w:sz w:val="28"/>
          <w:szCs w:val="28"/>
        </w:rPr>
      </w:pPr>
      <w:bookmarkStart w:colFirst="0" w:colLast="0" w:name="_p5waf0u1bi9" w:id="14"/>
      <w:bookmarkEnd w:id="14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pStyle w:val="Heading2"/>
        <w:keepNext w:val="0"/>
        <w:keepLines w:val="0"/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80" w:lineRule="auto"/>
        <w:rPr>
          <w:sz w:val="28"/>
          <w:szCs w:val="28"/>
        </w:rPr>
      </w:pPr>
      <w:bookmarkStart w:colFirst="0" w:colLast="0" w:name="_bnugjdmbxbz9" w:id="15"/>
      <w:bookmarkEnd w:id="15"/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1.9 Responsibilities</w:t>
      </w:r>
      <w:r w:rsidDel="00000000" w:rsidR="00000000" w:rsidRPr="00000000">
        <w:rPr>
          <w:rtl w:val="0"/>
        </w:rPr>
      </w:r>
    </w:p>
    <w:tbl>
      <w:tblPr>
        <w:tblStyle w:val="Table1"/>
        <w:tblpPr w:leftFromText="180" w:rightFromText="180" w:topFromText="180" w:bottomFromText="180" w:vertAnchor="margin" w:horzAnchor="margin" w:tblpX="45" w:tblpY="915"/>
        <w:tblW w:w="945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355"/>
        <w:gridCol w:w="7095"/>
        <w:tblGridChange w:id="0">
          <w:tblGrid>
            <w:gridCol w:w="2355"/>
            <w:gridCol w:w="7095"/>
          </w:tblGrid>
        </w:tblGridChange>
      </w:tblGrid>
      <w:tr>
        <w:trPr>
          <w:cantSplit w:val="0"/>
          <w:trHeight w:val="317.373046875" w:hRule="atLeast"/>
          <w:tblHeader w:val="0"/>
        </w:trPr>
        <w:tc>
          <w:tcPr>
            <w:tcMar>
              <w:top w:w="20.0" w:type="dxa"/>
              <w:left w:w="20.0" w:type="dxa"/>
              <w:bottom w:w="20.0" w:type="dxa"/>
              <w:right w:w="20.0" w:type="dxa"/>
            </w:tcMar>
          </w:tcPr>
          <w:p w:rsidR="00000000" w:rsidDel="00000000" w:rsidP="00000000" w:rsidRDefault="00000000" w:rsidRPr="00000000" w14:paraId="0000003A">
            <w:pPr>
              <w:pBdr>
                <w:top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ind w:left="60" w:firstLine="0"/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Names</w:t>
            </w:r>
          </w:p>
        </w:tc>
        <w:tc>
          <w:tcPr>
            <w:tcMar>
              <w:top w:w="20.0" w:type="dxa"/>
              <w:left w:w="20.0" w:type="dxa"/>
              <w:bottom w:w="20.0" w:type="dxa"/>
              <w:right w:w="20.0" w:type="dxa"/>
            </w:tcMar>
          </w:tcPr>
          <w:p w:rsidR="00000000" w:rsidDel="00000000" w:rsidP="00000000" w:rsidRDefault="00000000" w:rsidRPr="00000000" w14:paraId="0000003B">
            <w:pPr>
              <w:pBdr>
                <w:top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ind w:left="60" w:firstLine="0"/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Responsibilities</w:t>
            </w:r>
          </w:p>
        </w:tc>
      </w:tr>
      <w:tr>
        <w:trPr>
          <w:cantSplit w:val="0"/>
          <w:trHeight w:val="1155" w:hRule="atLeast"/>
          <w:tblHeader w:val="0"/>
        </w:trPr>
        <w:tc>
          <w:tcPr>
            <w:tcMar>
              <w:top w:w="20.0" w:type="dxa"/>
              <w:left w:w="20.0" w:type="dxa"/>
              <w:bottom w:w="20.0" w:type="dxa"/>
              <w:right w:w="20.0" w:type="dxa"/>
            </w:tcMar>
          </w:tcPr>
          <w:p w:rsidR="00000000" w:rsidDel="00000000" w:rsidP="00000000" w:rsidRDefault="00000000" w:rsidRPr="00000000" w14:paraId="0000003C">
            <w:pPr>
              <w:pBdr>
                <w:top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ind w:left="60" w:firstLine="0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Mohamed Kamel</w:t>
            </w:r>
          </w:p>
        </w:tc>
        <w:tc>
          <w:tcPr>
            <w:tcMar>
              <w:top w:w="20.0" w:type="dxa"/>
              <w:left w:w="20.0" w:type="dxa"/>
              <w:bottom w:w="20.0" w:type="dxa"/>
              <w:right w:w="20.0" w:type="dxa"/>
            </w:tcMar>
          </w:tcPr>
          <w:p w:rsidR="00000000" w:rsidDel="00000000" w:rsidP="00000000" w:rsidRDefault="00000000" w:rsidRPr="00000000" w14:paraId="0000003D">
            <w:pPr>
              <w:pBdr>
                <w:top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before="260" w:lineRule="auto"/>
              <w:rPr>
                <w:highlight w:val="yellow"/>
              </w:rPr>
            </w:pPr>
            <w:r w:rsidDel="00000000" w:rsidR="00000000" w:rsidRPr="00000000">
              <w:rPr>
                <w:highlight w:val="yellow"/>
                <w:rtl w:val="0"/>
              </w:rPr>
              <w:t xml:space="preserve">Manual </w:t>
            </w:r>
            <w:r w:rsidDel="00000000" w:rsidR="00000000" w:rsidRPr="00000000">
              <w:rPr>
                <w:rtl w:val="0"/>
              </w:rPr>
              <w:br w:type="textWrapping"/>
              <w:t xml:space="preserve">Platform Management + question creation</w:t>
              <w:br w:type="textWrapping"/>
            </w:r>
            <w:r w:rsidDel="00000000" w:rsidR="00000000" w:rsidRPr="00000000">
              <w:rPr>
                <w:highlight w:val="yellow"/>
                <w:rtl w:val="0"/>
              </w:rPr>
              <w:t xml:space="preserve">API Testing</w:t>
              <w:br w:type="textWrapping"/>
            </w:r>
            <w:r w:rsidDel="00000000" w:rsidR="00000000" w:rsidRPr="00000000">
              <w:rPr>
                <w:rtl w:val="0"/>
              </w:rPr>
              <w:t xml:space="preserve">Exam creation + User creation and invitation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E">
            <w:pPr>
              <w:pBdr>
                <w:top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before="260" w:lineRule="auto"/>
              <w:rPr/>
            </w:pPr>
            <w:r w:rsidDel="00000000" w:rsidR="00000000" w:rsidRPr="00000000">
              <w:rPr>
                <w:highlight w:val="yellow"/>
                <w:rtl w:val="0"/>
              </w:rPr>
              <w:t xml:space="preserve">Automation</w:t>
            </w:r>
            <w:r w:rsidDel="00000000" w:rsidR="00000000" w:rsidRPr="00000000">
              <w:rPr>
                <w:rtl w:val="0"/>
              </w:rPr>
              <w:br w:type="textWrapping"/>
              <w:t xml:space="preserve">Exam creation</w:t>
            </w:r>
          </w:p>
        </w:tc>
      </w:tr>
      <w:tr>
        <w:trPr>
          <w:cantSplit w:val="0"/>
          <w:trHeight w:val="1155" w:hRule="atLeast"/>
          <w:tblHeader w:val="0"/>
        </w:trPr>
        <w:tc>
          <w:tcPr>
            <w:tcMar>
              <w:top w:w="20.0" w:type="dxa"/>
              <w:left w:w="20.0" w:type="dxa"/>
              <w:bottom w:w="20.0" w:type="dxa"/>
              <w:right w:w="20.0" w:type="dxa"/>
            </w:tcMar>
          </w:tcPr>
          <w:p w:rsidR="00000000" w:rsidDel="00000000" w:rsidP="00000000" w:rsidRDefault="00000000" w:rsidRPr="00000000" w14:paraId="0000003F">
            <w:pPr>
              <w:pBdr>
                <w:top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ind w:left="60" w:firstLine="0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Mohamed Atef</w:t>
            </w:r>
          </w:p>
        </w:tc>
        <w:tc>
          <w:tcPr>
            <w:tcMar>
              <w:top w:w="20.0" w:type="dxa"/>
              <w:left w:w="20.0" w:type="dxa"/>
              <w:bottom w:w="20.0" w:type="dxa"/>
              <w:right w:w="20.0" w:type="dxa"/>
            </w:tcMar>
          </w:tcPr>
          <w:p w:rsidR="00000000" w:rsidDel="00000000" w:rsidP="00000000" w:rsidRDefault="00000000" w:rsidRPr="00000000" w14:paraId="00000040">
            <w:pPr>
              <w:pBdr>
                <w:top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before="260" w:lineRule="auto"/>
              <w:rPr>
                <w:highlight w:val="yellow"/>
              </w:rPr>
            </w:pPr>
            <w:r w:rsidDel="00000000" w:rsidR="00000000" w:rsidRPr="00000000">
              <w:rPr>
                <w:highlight w:val="yellow"/>
                <w:rtl w:val="0"/>
              </w:rPr>
              <w:t xml:space="preserve">Manual + Automation </w:t>
            </w:r>
          </w:p>
          <w:p w:rsidR="00000000" w:rsidDel="00000000" w:rsidP="00000000" w:rsidRDefault="00000000" w:rsidRPr="00000000" w14:paraId="00000041">
            <w:pPr>
              <w:spacing w:after="100" w:before="100" w:lineRule="auto"/>
              <w:rPr/>
            </w:pPr>
            <w:r w:rsidDel="00000000" w:rsidR="00000000" w:rsidRPr="00000000">
              <w:rPr>
                <w:rtl w:val="0"/>
              </w:rPr>
              <w:t xml:space="preserve">User Registration &amp; Login </w:t>
              <w:br w:type="textWrapping"/>
              <w:t xml:space="preserve">Courses</w:t>
            </w:r>
          </w:p>
        </w:tc>
      </w:tr>
      <w:tr>
        <w:trPr>
          <w:cantSplit w:val="0"/>
          <w:trHeight w:val="1155" w:hRule="atLeast"/>
          <w:tblHeader w:val="0"/>
        </w:trPr>
        <w:tc>
          <w:tcPr>
            <w:tcMar>
              <w:top w:w="20.0" w:type="dxa"/>
              <w:left w:w="20.0" w:type="dxa"/>
              <w:bottom w:w="20.0" w:type="dxa"/>
              <w:right w:w="20.0" w:type="dxa"/>
            </w:tcMar>
          </w:tcPr>
          <w:p w:rsidR="00000000" w:rsidDel="00000000" w:rsidP="00000000" w:rsidRDefault="00000000" w:rsidRPr="00000000" w14:paraId="00000042">
            <w:pPr>
              <w:pBdr>
                <w:top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ind w:left="60" w:firstLine="0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Mahmoud Ahmed</w:t>
            </w:r>
          </w:p>
          <w:p w:rsidR="00000000" w:rsidDel="00000000" w:rsidP="00000000" w:rsidRDefault="00000000" w:rsidRPr="00000000" w14:paraId="00000043">
            <w:pPr>
              <w:pBdr>
                <w:top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ind w:left="60" w:firstLine="0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4">
            <w:pPr>
              <w:pBdr>
                <w:top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20.0" w:type="dxa"/>
              <w:left w:w="20.0" w:type="dxa"/>
              <w:bottom w:w="20.0" w:type="dxa"/>
              <w:right w:w="20.0" w:type="dxa"/>
            </w:tcMar>
          </w:tcPr>
          <w:p w:rsidR="00000000" w:rsidDel="00000000" w:rsidP="00000000" w:rsidRDefault="00000000" w:rsidRPr="00000000" w14:paraId="00000045">
            <w:pPr>
              <w:spacing w:after="100" w:before="100" w:lineRule="auto"/>
              <w:rPr>
                <w:highlight w:val="yellow"/>
              </w:rPr>
            </w:pPr>
            <w:r w:rsidDel="00000000" w:rsidR="00000000" w:rsidRPr="00000000">
              <w:rPr>
                <w:highlight w:val="yellow"/>
                <w:rtl w:val="0"/>
              </w:rPr>
              <w:t xml:space="preserve">Manual </w:t>
            </w:r>
          </w:p>
          <w:p w:rsidR="00000000" w:rsidDel="00000000" w:rsidP="00000000" w:rsidRDefault="00000000" w:rsidRPr="00000000" w14:paraId="00000046">
            <w:pPr>
              <w:spacing w:after="100" w:before="100" w:lineRule="auto"/>
              <w:rPr/>
            </w:pPr>
            <w:r w:rsidDel="00000000" w:rsidR="00000000" w:rsidRPr="00000000">
              <w:rPr>
                <w:rtl w:val="0"/>
              </w:rPr>
              <w:t xml:space="preserve">Question Bank</w:t>
              <w:br w:type="textWrapping"/>
              <w:t xml:space="preserve">Questions searching, View details and filtering</w:t>
            </w:r>
          </w:p>
          <w:p w:rsidR="00000000" w:rsidDel="00000000" w:rsidP="00000000" w:rsidRDefault="00000000" w:rsidRPr="00000000" w14:paraId="00000047">
            <w:pPr>
              <w:spacing w:after="100" w:before="100" w:lineRule="auto"/>
              <w:rPr/>
            </w:pPr>
            <w:r w:rsidDel="00000000" w:rsidR="00000000" w:rsidRPr="00000000">
              <w:rPr>
                <w:rtl w:val="0"/>
              </w:rPr>
              <w:t xml:space="preserve">Exam Creation (Exam Details Page)</w:t>
            </w:r>
          </w:p>
          <w:p w:rsidR="00000000" w:rsidDel="00000000" w:rsidP="00000000" w:rsidRDefault="00000000" w:rsidRPr="00000000" w14:paraId="00000048">
            <w:pPr>
              <w:spacing w:after="100" w:before="100" w:lineRule="auto"/>
              <w:rPr/>
            </w:pPr>
            <w:r w:rsidDel="00000000" w:rsidR="00000000" w:rsidRPr="00000000">
              <w:rPr>
                <w:rtl w:val="0"/>
              </w:rPr>
              <w:t xml:space="preserve">Exams Management</w:t>
            </w:r>
          </w:p>
          <w:p w:rsidR="00000000" w:rsidDel="00000000" w:rsidP="00000000" w:rsidRDefault="00000000" w:rsidRPr="00000000" w14:paraId="00000049">
            <w:pPr>
              <w:spacing w:after="100" w:before="100" w:lineRule="auto"/>
              <w:rPr>
                <w:highlight w:val="yellow"/>
              </w:rPr>
            </w:pPr>
            <w:r w:rsidDel="00000000" w:rsidR="00000000" w:rsidRPr="00000000">
              <w:rPr>
                <w:highlight w:val="yellow"/>
                <w:rtl w:val="0"/>
              </w:rPr>
              <w:t xml:space="preserve">API test </w:t>
            </w:r>
          </w:p>
          <w:p w:rsidR="00000000" w:rsidDel="00000000" w:rsidP="00000000" w:rsidRDefault="00000000" w:rsidRPr="00000000" w14:paraId="0000004A">
            <w:pPr>
              <w:spacing w:after="100" w:before="100" w:lineRule="auto"/>
              <w:rPr/>
            </w:pPr>
            <w:r w:rsidDel="00000000" w:rsidR="00000000" w:rsidRPr="00000000">
              <w:rPr>
                <w:rtl w:val="0"/>
              </w:rPr>
              <w:t xml:space="preserve">User creation and invitation</w:t>
            </w:r>
          </w:p>
        </w:tc>
      </w:tr>
      <w:tr>
        <w:trPr>
          <w:cantSplit w:val="0"/>
          <w:trHeight w:val="1329.4921875" w:hRule="atLeast"/>
          <w:tblHeader w:val="0"/>
        </w:trPr>
        <w:tc>
          <w:tcPr>
            <w:tcMar>
              <w:top w:w="20.0" w:type="dxa"/>
              <w:left w:w="20.0" w:type="dxa"/>
              <w:bottom w:w="20.0" w:type="dxa"/>
              <w:right w:w="20.0" w:type="dxa"/>
            </w:tcMar>
          </w:tcPr>
          <w:p w:rsidR="00000000" w:rsidDel="00000000" w:rsidP="00000000" w:rsidRDefault="00000000" w:rsidRPr="00000000" w14:paraId="0000004B">
            <w:pPr>
              <w:pBdr>
                <w:top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ind w:left="60" w:firstLine="0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Abdelhamid Anwar</w:t>
            </w:r>
          </w:p>
        </w:tc>
        <w:tc>
          <w:tcPr>
            <w:tcMar>
              <w:top w:w="20.0" w:type="dxa"/>
              <w:left w:w="20.0" w:type="dxa"/>
              <w:bottom w:w="20.0" w:type="dxa"/>
              <w:right w:w="20.0" w:type="dxa"/>
            </w:tcMar>
          </w:tcPr>
          <w:p w:rsidR="00000000" w:rsidDel="00000000" w:rsidP="00000000" w:rsidRDefault="00000000" w:rsidRPr="00000000" w14:paraId="0000004C">
            <w:pPr>
              <w:pBdr>
                <w:top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rPr>
                <w:highlight w:val="yellow"/>
              </w:rPr>
            </w:pPr>
            <w:r w:rsidDel="00000000" w:rsidR="00000000" w:rsidRPr="00000000">
              <w:rPr>
                <w:highlight w:val="yellow"/>
                <w:rtl w:val="0"/>
              </w:rPr>
              <w:t xml:space="preserve">Manual</w:t>
            </w:r>
          </w:p>
          <w:p w:rsidR="00000000" w:rsidDel="00000000" w:rsidP="00000000" w:rsidRDefault="00000000" w:rsidRPr="00000000" w14:paraId="0000004D">
            <w:pPr>
              <w:pBdr>
                <w:top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rPr/>
            </w:pPr>
            <w:r w:rsidDel="00000000" w:rsidR="00000000" w:rsidRPr="00000000">
              <w:rPr>
                <w:rtl w:val="0"/>
              </w:rPr>
              <w:t xml:space="preserve">Payment &amp; Subscriptions limitation</w:t>
            </w:r>
          </w:p>
          <w:p w:rsidR="00000000" w:rsidDel="00000000" w:rsidP="00000000" w:rsidRDefault="00000000" w:rsidRPr="00000000" w14:paraId="0000004E">
            <w:pPr>
              <w:spacing w:after="100" w:before="100" w:lineRule="auto"/>
              <w:rPr/>
            </w:pPr>
            <w:r w:rsidDel="00000000" w:rsidR="00000000" w:rsidRPr="00000000">
              <w:rPr>
                <w:rtl w:val="0"/>
              </w:rPr>
              <w:t xml:space="preserve">“Create platforms and Make new payments see balance and renew subscription with different limits as student and admin”</w:t>
            </w:r>
          </w:p>
          <w:p w:rsidR="00000000" w:rsidDel="00000000" w:rsidP="00000000" w:rsidRDefault="00000000" w:rsidRPr="00000000" w14:paraId="0000004F">
            <w:pPr>
              <w:spacing w:after="100" w:before="100" w:lineRule="auto"/>
              <w:rPr/>
            </w:pPr>
            <w:r w:rsidDel="00000000" w:rsidR="00000000" w:rsidRPr="00000000">
              <w:rPr>
                <w:highlight w:val="yellow"/>
                <w:rtl w:val="0"/>
              </w:rPr>
              <w:t xml:space="preserve">Automation </w:t>
            </w:r>
            <w:r w:rsidDel="00000000" w:rsidR="00000000" w:rsidRPr="00000000">
              <w:rPr>
                <w:rtl w:val="0"/>
              </w:rPr>
              <w:br w:type="textWrapping"/>
              <w:t xml:space="preserve">Exam creation</w:t>
            </w:r>
          </w:p>
        </w:tc>
      </w:tr>
      <w:tr>
        <w:trPr>
          <w:cantSplit w:val="0"/>
          <w:trHeight w:val="1329.4921875" w:hRule="atLeast"/>
          <w:tblHeader w:val="0"/>
        </w:trPr>
        <w:tc>
          <w:tcPr>
            <w:tcMar>
              <w:top w:w="20.0" w:type="dxa"/>
              <w:left w:w="20.0" w:type="dxa"/>
              <w:bottom w:w="20.0" w:type="dxa"/>
              <w:right w:w="20.0" w:type="dxa"/>
            </w:tcMar>
          </w:tcPr>
          <w:p w:rsidR="00000000" w:rsidDel="00000000" w:rsidP="00000000" w:rsidRDefault="00000000" w:rsidRPr="00000000" w14:paraId="00000050">
            <w:pPr>
              <w:pBdr>
                <w:top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ind w:left="60" w:firstLine="0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Hamza Meselhy</w:t>
            </w:r>
          </w:p>
        </w:tc>
        <w:tc>
          <w:tcPr>
            <w:tcMar>
              <w:top w:w="20.0" w:type="dxa"/>
              <w:left w:w="20.0" w:type="dxa"/>
              <w:bottom w:w="20.0" w:type="dxa"/>
              <w:right w:w="20.0" w:type="dxa"/>
            </w:tcMar>
          </w:tcPr>
          <w:p w:rsidR="00000000" w:rsidDel="00000000" w:rsidP="00000000" w:rsidRDefault="00000000" w:rsidRPr="00000000" w14:paraId="00000051">
            <w:pPr>
              <w:pBdr>
                <w:top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rPr/>
            </w:pPr>
            <w:r w:rsidDel="00000000" w:rsidR="00000000" w:rsidRPr="00000000">
              <w:rPr>
                <w:highlight w:val="yellow"/>
                <w:rtl w:val="0"/>
              </w:rPr>
              <w:t xml:space="preserve">Manual</w:t>
            </w:r>
            <w:r w:rsidDel="00000000" w:rsidR="00000000" w:rsidRPr="00000000">
              <w:rPr>
                <w:rtl w:val="0"/>
              </w:rPr>
              <w:br w:type="textWrapping"/>
              <w:t xml:space="preserve">Exam Creation (With &amp; Without Deadlines)</w:t>
            </w:r>
          </w:p>
          <w:p w:rsidR="00000000" w:rsidDel="00000000" w:rsidP="00000000" w:rsidRDefault="00000000" w:rsidRPr="00000000" w14:paraId="00000052">
            <w:pPr>
              <w:pBdr>
                <w:top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rPr/>
            </w:pPr>
            <w:r w:rsidDel="00000000" w:rsidR="00000000" w:rsidRPr="00000000">
              <w:rPr>
                <w:rtl w:val="0"/>
              </w:rPr>
              <w:t xml:space="preserve">Exam Submission Workflow</w:t>
            </w:r>
          </w:p>
          <w:p w:rsidR="00000000" w:rsidDel="00000000" w:rsidP="00000000" w:rsidRDefault="00000000" w:rsidRPr="00000000" w14:paraId="00000053">
            <w:pPr>
              <w:pBdr>
                <w:top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rPr/>
            </w:pPr>
            <w:r w:rsidDel="00000000" w:rsidR="00000000" w:rsidRPr="00000000">
              <w:rPr>
                <w:rtl w:val="0"/>
              </w:rPr>
              <w:t xml:space="preserve">Answer Review</w:t>
            </w:r>
          </w:p>
          <w:p w:rsidR="00000000" w:rsidDel="00000000" w:rsidP="00000000" w:rsidRDefault="00000000" w:rsidRPr="00000000" w14:paraId="00000054">
            <w:pPr>
              <w:pBdr>
                <w:top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rPr/>
            </w:pPr>
            <w:r w:rsidDel="00000000" w:rsidR="00000000" w:rsidRPr="00000000">
              <w:rPr>
                <w:rtl w:val="0"/>
              </w:rPr>
              <w:t xml:space="preserve">Exam Correction</w:t>
            </w:r>
          </w:p>
          <w:p w:rsidR="00000000" w:rsidDel="00000000" w:rsidP="00000000" w:rsidRDefault="00000000" w:rsidRPr="00000000" w14:paraId="00000055">
            <w:pPr>
              <w:pBdr>
                <w:top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rPr/>
            </w:pPr>
            <w:r w:rsidDel="00000000" w:rsidR="00000000" w:rsidRPr="00000000">
              <w:rPr>
                <w:rtl w:val="0"/>
              </w:rPr>
              <w:t xml:space="preserve">Exam Environment</w:t>
            </w:r>
          </w:p>
          <w:p w:rsidR="00000000" w:rsidDel="00000000" w:rsidP="00000000" w:rsidRDefault="00000000" w:rsidRPr="00000000" w14:paraId="00000056">
            <w:pPr>
              <w:spacing w:after="100" w:before="100" w:lineRule="auto"/>
              <w:rPr/>
            </w:pPr>
            <w:r w:rsidDel="00000000" w:rsidR="00000000" w:rsidRPr="00000000">
              <w:rPr>
                <w:highlight w:val="yellow"/>
                <w:rtl w:val="0"/>
              </w:rPr>
              <w:t xml:space="preserve">Presentation 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57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00" w:before="100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The following table defines the key roles involved in the testing process and their responsibilities within the project:</w:t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