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TÀI LIỆU API</w:t>
      </w:r>
    </w:p>
    <w:p>
      <w:pPr>
        <w:jc w:val="center"/>
      </w:pPr>
      <w:r>
        <w:rPr>
          <w:b/>
          <w:sz w:val="22"/>
        </w:rPr>
        <w:t>Hệ thống: Hệ thống Đặt sân Cầu lông (Badminton Court Booking System)  ·  Phiên bản: 3.0  ·  Người lập: Nguyễn Nhân (Chủ hệ thống)  ·  Ngày: 28/10/2026</w:t>
      </w:r>
    </w:p>
    <w:p>
      <w:pPr>
        <w:pStyle w:val="Heading1"/>
      </w:pPr>
      <w:r>
        <w:t>1. Thông tin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http://localhost:5001/api/v1 (Health check tại http://localhost:5001/health)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Định dạng dữ liệu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JSON, mã hoá UTF-8. Header: Content-Type: application/json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Cơ chế xác thực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Bearer token (JWT) trong header Authorization: Bearer &lt;token&gt;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Cách lấy 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Gọi POST /api/v1/auth/login, lấy trường "token" trong response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Thời hạn 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24 giờ (1440 phút)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Định dạng ngày giờ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Ngày đặt sân: YYYY-MM-DD (ví dụ 2026-10-25); Khung giờ: HH:mm-HH:mm (ví dụ 08:00-09:00); Thời điểm tạo/hủy: ISO 8601 (ví dụ 2026-10-24T14:00:00.000Z)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Phân trang (nếu có)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sử dụng phân trang (trả về toàn bộ danh sách 6 sân và danh sách đơn đặt sân)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Link Swagger (nếu có)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sử dụng Swagger (đặc tả chi tiết đầy đủ tại Mục 4 bên dưới)</w:t>
            </w:r>
          </w:p>
        </w:tc>
      </w:tr>
    </w:tbl>
    <w:p>
      <w:pPr>
        <w:pStyle w:val="Heading1"/>
      </w:pPr>
      <w:r>
        <w:t>2. Mã lỗi chung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Ý nghĩa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Thành công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true, "data": { ... }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Tạo mới thành công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true, "message": "...", "data": { "id": ... }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Dữ liệu gửi lên không hợp lệ (VALIDATION_ERROR)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"VALIDATION_ERROR", "message": "Họ và tên phải có độ dài từ 2 đến 50 ký tự"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Email đăng ký đã tồn tại (EMAIL_ALREADY_EXISTS)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"EMAIL_ALREADY_EXISTS", "message": "Email này đã được đăng ký. Vui lòng sử dụng email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Sân đang tạm ngừng hoạt động hoặc bảo trì (COURT_INACTIVE)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"COURT_INACTIVE", "message": "Sân này đang tạm ngừng hoạt động để bảo trì. Vui lòng chọn sân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Ngày hoặc khung giờ đặt nằm trong quá khứ (INVALID_BOOKING_TIME)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"INVALID_BOOKING_TIME", "message": "Không thể đặt sân cho ngày hoặc khung giờ trong quá khứ"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đủ điều kiện hủy sân &lt; 2h hoặc đơn đã hủy (CANCEL_NOT_ALLOWED)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"CANCEL_NOT_ALLOWED", "message": "Không thể hủy sân. Chỉ được hủy trước thời gian bắt đầu ít nhất 2 giờ"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Chưa đăng nhập hoặc token không hợp lệ / hết hạn (UNAUTHORIZED)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Email hoặc mật khẩu không chính xác (INVALID_CREDENTIALS)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"INVALID_CREDENTIALS", "message": "Email hoặc mật khẩu không chính xác"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Đã đăng nhập nhưng không có quyền truy cập (FORBIDDEN)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"FORBIDDEN", "message": "Bạn không có quyền thực hiện thao tác này"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tìm thấy sân hoặc đơn đặt sân (COURT_NOT_FOUND / BOOKING_NOT_FOUND)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"COURT_NOT_FOUND", "message": "Không tìm thấy thông tin sân cầu lông"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Xung đột dữ liệu: Khung giờ đã được đặt (SLOT_NOT_AVAILABLE)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"SLOT_NOT_AVAILABLE", "message": "Khung giờ này đã được đặt. Vui lòng chọn khung giờ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423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Tài khoản bị khóa tạm thời do nhập sai mật khẩu &gt;= 5 lần (ACCOUNT_LOCKED)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"ACCOUNT_LOCKED", "message": "Tài khoản đã bị tạm khóa do nhập sai mật khẩu quá 5 lần. Vui lòng thử lại sau"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Lỗi máy chủ nội bộ (INTERNAL_ERROR)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"INTERNAL_ERROR", "message": "Lỗi hệ thống nội bộ máy chủ" }</w:t>
            </w:r>
          </w:p>
        </w:tc>
      </w:tr>
    </w:tbl>
    <w:p>
      <w:pPr>
        <w:pStyle w:val="Heading1"/>
      </w:pPr>
      <w:r>
        <w:t>3. Danh sách endpoint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STT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Chức năng (FR)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Vai trò được phép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/api/v1/auth/register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Đăng ký tài khoản khách hàng mới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FR-REG-01..03, VAL-REG-01..05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(Guest)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/api/v1/auth/login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Đăng nhập xác thực nhận JWT Token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FR-AUTH-01, BUS-AUTH-01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(Guest, Customer, Admin)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/api/v1/auth/me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Lấy thông tin người dùng hiện tại từ Token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FR-AUTH-02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Customer,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/api/v1/courts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Lấy danh sách toàn bộ 6 sân cầu lông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FR-COURT-01, DIS-COURT-01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/api/v1/courts/:id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Xem chi tiết thông tin 1 sân cầu lông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FR-COURT-02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/api/v1/courts/:id/availability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Tra cứu lịch 16 khung giờ trống/đã đặt theo ngày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FR-COURT-03..04, NFR-PERF-02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/api/v1/bookings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Tạo đơn đặt sân cho khung giờ còn trống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FR-BOOK-01..03, VAL-BOOK-01..02, BUS-BOOK-01..03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Customer,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/api/v1/bookings/me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Xem danh sách lịch sử đặt sân của bản thân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FR-BOOK-04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Customer,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/api/v1/bookings/:id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Xem chi tiết thông tin 1 đơn đặt sân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FR-BOOK-04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Chủ sở hữu (Customer),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/api/v1/bookings/:id/cancel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Khách hàng hủy đơn đặt sân của chính mình (&gt;= 2h)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FR-CANCEL-01..02, BUS-CANCEL-01..03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Chủ sở hữu (Customer),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/api/v1/admin/bookings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Quản trị viên xem toàn bộ đơn đặt sân hệ thống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FR-ADMIN-01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/api/v1/admin/bookings/:id/cancel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Quản trị viên hủy điều phối đơn đặt sân tại quầy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FR-ADMIN-02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/api/v1/admin/reset-data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Khôi phục dữ liệu kiểm thử về trạng thái mặc định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Hỗ trợ kiểm thử (CON-03)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/ Admin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/health (hoặc /api/health)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Kiểm tra trạng thái sẵn sàng của máy chủ API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NFR-AVAIL-01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Tất cả (Public)</w:t>
            </w:r>
          </w:p>
        </w:tc>
      </w:tr>
    </w:tbl>
    <w:p>
      <w:pPr>
        <w:pStyle w:val="Heading1"/>
      </w:pPr>
      <w:r>
        <w:t>4. Đặc tả chi tiết từng endpoint</w:t>
      </w:r>
    </w:p>
    <w:p>
      <w:pPr>
        <w:pStyle w:val="Heading2"/>
      </w:pPr>
      <w:r>
        <w:t>4.1. POST /api/v1/auth/register – Đăng ký tài khoản thành viên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 {{baseUrl}}/auth/register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Khách vãng lai tạo tài khoản thành viên mới, mặc định gán vai trò CUSTOMER.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FR-REG-01, FR-REG-02, FR-REG-03, VAL-REG-01..05, ERR-REG-01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(Guest / Public)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Content-Type: application/json</w:t>
            </w:r>
          </w:p>
        </w:tc>
      </w:tr>
    </w:tbl>
    <w:p>
      <w:r>
        <w:rPr>
          <w:b/>
        </w:rPr>
        <w:t>Request 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fullName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Độ dài 2 – 50 ký tự sau khi cắt khoảng trắng (VAL-REG-01)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Họ và tên đầy đủ của khách hàng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Định dạng email hợp lệ, &lt;= 100 ký tự, duy nhất không phân biệt hoa thường (VAL-REG-02, VAL-REG-03)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Địa chỉ email đăng nhập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Độ dài 8 – 20 ký tự, có ít nhất 1 chữ hoa, 1 chữ thường, 1 chữ số (VAL-REG-04)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Mật khẩu tài khoản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confirmPassword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Trùng khớp 100% với password (VAL-REG-05)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Xác nhận lại mật khẩu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"fullName": "Nguyễn Văn An",</w:t>
              <w:br/>
              <w:t xml:space="preserve">  "email": "newcustomer@gmail.com",</w:t>
              <w:br/>
              <w:t xml:space="preserve">  "password": "Customer@123",</w:t>
              <w:br/>
              <w:t xml:space="preserve">  "confirmPassword": "Customer@123"</w:t>
              <w:br/>
              <w:t>}</w:t>
            </w:r>
          </w:p>
        </w:tc>
      </w:tr>
    </w:tbl>
    <w:p>
      <w:r>
        <w:rPr>
          <w:b/>
        </w:rPr>
        <w:t>Response thành công – 201 Created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"Đăng ký tài khoản thành viên thành công",</w:t>
              <w:br/>
              <w:t xml:space="preserve">  "user": {</w:t>
              <w:br/>
              <w:t xml:space="preserve">    "id": 5,</w:t>
              <w:br/>
              <w:t xml:space="preserve">    "fullName": "Nguyễn Văn An",</w:t>
              <w:br/>
              <w:t xml:space="preserve">    "email": "newcustomer@gmail.com",</w:t>
              <w:br/>
              <w:t xml:space="preserve">    "role": "CUSTOMER"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Thiếu trường bắt buộc; fullName ngoài khoảng 2–50 ký tự; password &lt; 8 hoặc &gt; 20 ký tự hoặc thiếu chữ hoa/thường/số; confirmPassword không khớp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"VALIDATION_ERROR", "message": "Mật khẩu phải từ 8 đến 20 ký tự, bao gồm chữ hoa, chữ thường và chữ số"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Email đã tồn tại trong CSDL (VAL-REG-03)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"EMAIL_ALREADY_EXISTS", "message": "Email này đã được đăng ký. Vui lòng sử dụng email khác" }</w:t>
            </w:r>
          </w:p>
        </w:tc>
      </w:tr>
    </w:tbl>
    <w:p>
      <w:pPr>
        <w:pStyle w:val="Heading2"/>
      </w:pPr>
      <w:r>
        <w:t>4.2. POST /api/v1/auth/login – Đăng nhập hệ thống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 {{baseUrl}}/auth/login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Xác thực email và mật khẩu để cấp phát JWT Token có thời hạn 24 giờ.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FR-AUTH-01, BUS-AUTH-01, ERR-AUTH-01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(Guest, Customer, Admin)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Content-Type: application/json</w:t>
            </w:r>
          </w:p>
        </w:tc>
      </w:tr>
    </w:tbl>
    <w:p>
      <w:r>
        <w:rPr>
          <w:b/>
        </w:rPr>
        <w:t>Request 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Email hợp lệ đã đăng ký trong hệ thống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Địa chỉ email đăng nhập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Mật khẩu khớp với tài khoản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Mật khẩu đăng nhập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"email": "customer1@gmail.com",</w:t>
              <w:br/>
              <w:t xml:space="preserve">  "password": "Customer@123"</w:t>
              <w:br/>
              <w:t>}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"Đăng nhập thành công",</w:t>
              <w:br/>
              <w:t xml:space="preserve">  "token": "eyJhbGciOiJIUzI1NiIsInR5cCI6IkpXVCJ9...",</w:t>
              <w:br/>
              <w:t xml:space="preserve">  "user": {</w:t>
              <w:br/>
              <w:t xml:space="preserve">    "id": 2,</w:t>
              <w:br/>
              <w:t xml:space="preserve">    "fullName": "Nguyễn Văn An",</w:t>
              <w:br/>
              <w:t xml:space="preserve">    "email": "customer1@gmail.com",</w:t>
              <w:br/>
              <w:t xml:space="preserve">    "role": "CUSTOMER"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Bỏ trống email hoặc password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"VALIDATION_ERROR", "message": "Vui lòng nhập đầy đủ email và mật khẩu"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Email không tồn tại hoặc mật khẩu sai (số lần sai &lt; 5)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"INVALID_CREDENTIALS", "message": "Email hoặc mật khẩu không chính xác"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423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Nhập sai mật khẩu liên tiếp &gt;= 5 lần làm tài khoản bị khóa tạm thời (BUS-AUTH-01)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"ACCOUNT_LOCKED", "message": "Tài khoản đã bị tạm khóa do nhập sai mật khẩu quá 5 lần. Vui lòng thử lại sau" }</w:t>
            </w:r>
          </w:p>
        </w:tc>
      </w:tr>
    </w:tbl>
    <w:p>
      <w:pPr>
        <w:pStyle w:val="Heading2"/>
      </w:pPr>
      <w:r>
        <w:t>4.3. GET /api/v1/auth/me – Lấy thông tin phiên đăng nhập hiện tại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{{baseUrl}}/auth/me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thông tin cá nhân của người dùng tương ứng với JWT Token đang sử dụng.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FR-AUTH-02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Customer, Admin. Khách vãng lai (không gửi token) → 401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&lt;token&gt;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"user": {</w:t>
              <w:br/>
              <w:t xml:space="preserve">    "id": 2,</w:t>
              <w:br/>
              <w:t xml:space="preserve">    "fullName": "Nguyễn Văn An",</w:t>
              <w:br/>
              <w:t xml:space="preserve">    "email": "customer1@gmail.com",</w:t>
              <w:br/>
              <w:t xml:space="preserve">    "role": "CUSTOMER"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gửi kèm Bearer Token hoặc Token hết hạn / không hợp lệ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</w:tbl>
    <w:p>
      <w:pPr>
        <w:pStyle w:val="Heading2"/>
      </w:pPr>
      <w:r>
        <w:t>4.4. GET /api/v1/courts – Lấy danh sách sân cầu lông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{{baseUrl}}/courts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danh sách toàn bộ 6 sân cầu lông kèm loại thảm, giá thuê/giờ và trạng thái hoạt động (ACTIVE / INACTIVE).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FR-COURT-01, DIS-COURT-01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yêu cầu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"data": [</w:t>
              <w:br/>
              <w:t xml:space="preserve">    {</w:t>
              <w:br/>
              <w:t xml:space="preserve">      "id": 1,</w:t>
              <w:br/>
              <w:t xml:space="preserve">      "name": "Sân 1",</w:t>
              <w:br/>
              <w:t xml:space="preserve">      "type": "Thảm Enlio Tiêu Chuẩn",</w:t>
              <w:br/>
              <w:t xml:space="preserve">      "pricePerHour": 120000,</w:t>
              <w:br/>
              <w:t xml:space="preserve">      "status": "ACTIVE",</w:t>
              <w:br/>
              <w:t xml:space="preserve">      "description": "Sân thảm chống trượt chuẩn thi đấu phong trào"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"Sân 6",</w:t>
              <w:br/>
              <w:t xml:space="preserve">      "type": "Thảm Alite Phong Trào",</w:t>
              <w:br/>
              <w:t xml:space="preserve">      "pricePerHour": 100000,</w:t>
              <w:br/>
              <w:t xml:space="preserve">      "status": "INACTIVE",</w:t>
              <w:br/>
              <w:t xml:space="preserve">      "description": "Đang bảo trì hệ thống chiếu sáng"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Lỗi máy chủ nội bộ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"INTERNAL_ERROR", "message": "Lỗi hệ thống nội bộ máy chủ" }</w:t>
            </w:r>
          </w:p>
        </w:tc>
      </w:tr>
    </w:tbl>
    <w:p>
      <w:pPr>
        <w:pStyle w:val="Heading2"/>
      </w:pPr>
      <w:r>
        <w:t>4.5. GET /api/v1/courts/:id – Xem chi tiết thông tin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{{baseUrl}}/courts/:id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thông tin chi tiết của một sân cầu lông theo mã định danh id.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FR-COURT-02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yêu cầu</w:t>
            </w:r>
          </w:p>
        </w:tc>
      </w:tr>
    </w:tbl>
    <w:p>
      <w:r>
        <w:rPr>
          <w:b/>
        </w:rPr>
        <w:t>Tham số path / query (nếu có)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Số nguyên từ 1 đến 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Mã định danh sân cầu lông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"data": {</w:t>
              <w:br/>
              <w:t xml:space="preserve">    "id": 1,</w:t>
              <w:br/>
              <w:t xml:space="preserve">    "name": "Sân 1",</w:t>
              <w:br/>
              <w:t xml:space="preserve">    "type": "Thảm Enlio Tiêu Chuẩn",</w:t>
              <w:br/>
              <w:t xml:space="preserve">    "pricePerHour": 120000,</w:t>
              <w:br/>
              <w:t xml:space="preserve">    "status": "ACTIVE",</w:t>
              <w:br/>
              <w:t xml:space="preserve">    "description": "Sân thảm chống trượt chuẩn thi đấu phong trào"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Mã sân không tồn tại trong hệ thống (ví dụ id = 99)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"COURT_NOT_FOUND", "message": "Không tìm thấy thông tin sân cầu lông" }</w:t>
            </w:r>
          </w:p>
        </w:tc>
      </w:tr>
    </w:tbl>
    <w:p>
      <w:pPr>
        <w:pStyle w:val="Heading2"/>
      </w:pPr>
      <w:r>
        <w:t>4.6. GET /api/v1/courts/:id/availability – Tra cứu lịch sân trống theo ngày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{{baseUrl}}/courts/:id/availability?date=YYYY-MM-DD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trạng thái AVAILABLE / BOOKED của đủ 16 khung giờ cố định (06:00-07:00 đến 21:00-22:00) theo sân và ngày.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FR-COURT-03, FR-COURT-04, NFR-PERF-02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yêu cầu</w:t>
            </w:r>
          </w:p>
        </w:tc>
      </w:tr>
    </w:tbl>
    <w:p>
      <w:r>
        <w:rPr>
          <w:b/>
        </w:rPr>
        <w:t>Tham số path / query (nếu có)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Số nguyên từ 1 đến 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Mã định danh sân cầu lông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string (date)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Không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Định dạng YYYY-MM-DD (mặc định là ngày hiện tại)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Ngày cần tra cứu lịch sân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"courtId": 1,</w:t>
              <w:br/>
              <w:t xml:space="preserve">  "courtName": "Sân 1",</w:t>
              <w:br/>
              <w:t xml:space="preserve">  "courtStatus": "ACTIVE",</w:t>
              <w:br/>
              <w:t xml:space="preserve">  "pricePerHour": 120000,</w:t>
              <w:br/>
              <w:t xml:space="preserve">  "date": "2026-10-25",</w:t>
              <w:br/>
              <w:t xml:space="preserve">  "slots": [</w:t>
              <w:br/>
              <w:t xml:space="preserve">    {</w:t>
              <w:br/>
              <w:t xml:space="preserve">      "timeSlot": "06:00-07:00",</w:t>
              <w:br/>
              <w:t xml:space="preserve">      "startTime": "06:00",</w:t>
              <w:br/>
              <w:t xml:space="preserve">      "endTime": "07:00",</w:t>
              <w:br/>
              <w:t xml:space="preserve">      "status": "AVAILABLE",</w:t>
              <w:br/>
              <w:t xml:space="preserve">      "bookingId": null,</w:t>
              <w:br/>
              <w:t xml:space="preserve">      "bookingCode": null,</w:t>
              <w:br/>
              <w:t xml:space="preserve">      "customerName": null</w:t>
              <w:br/>
              <w:t xml:space="preserve">    },</w:t>
              <w:br/>
              <w:t xml:space="preserve">    {</w:t>
              <w:br/>
              <w:t xml:space="preserve">      "timeSlot": "08:00-09:00",</w:t>
              <w:br/>
              <w:t xml:space="preserve">      "startTime": "08:00",</w:t>
              <w:br/>
              <w:t xml:space="preserve">      "endTime": "09:00",</w:t>
              <w:br/>
              <w:t xml:space="preserve">      "status": "BOOKED",</w:t>
              <w:br/>
              <w:t xml:space="preserve">      "bookingId": 101,</w:t>
              <w:br/>
              <w:t xml:space="preserve">      "bookingCode": "BK-SAMPLE-01",</w:t>
              <w:br/>
              <w:t xml:space="preserve">      "customerName": "Nguyễn Văn An"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Mã sân không tồn tại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"COURT_NOT_FOUND", "message": "Không tìm thấy thông tin sân cầu lông" }</w:t>
            </w:r>
          </w:p>
        </w:tc>
      </w:tr>
    </w:tbl>
    <w:p>
      <w:pPr>
        <w:pStyle w:val="Heading2"/>
      </w:pPr>
      <w:r>
        <w:t>4.7. POST /api/v1/bookings – Tạo đơn đặt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 {{baseUrl}}/bookings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Khách hàng đã đăng nhập tạo đơn đặt sân mới cho một khung giờ đang AVAILABLE; đơn tạo thành công ở trạng thái CONFIRMED.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FR-BOOK-01..03, VAL-BOOK-01..02, BUS-BOOK-01..03, ERR-BOOK-01..02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Customer, Admin. Khách vãng lai → 401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&lt;token&gt;</w:t>
              <w:br/>
              <w:t>Content-Type: application/json</w:t>
            </w:r>
          </w:p>
        </w:tc>
      </w:tr>
    </w:tbl>
    <w:p>
      <w:r>
        <w:rPr>
          <w:b/>
        </w:rPr>
        <w:t>Request 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courtId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Sân phải tồn tại và có status = ACTIVE (BUS-BOOK-01)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Mã định danh sân cầu lông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bookingDate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date (YYYY-MM-DD)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Ngày và giờ bắt đầu phải ở tương lai &gt;= hiện tại (VAL-BOOK-01)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Ngày đặt thi đấu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timeSlot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Thuộc 1 trong 16 khung giờ cố định 06:00-07:00 .. 21:00-22:00 (VAL-BOOK-02)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Khung giờ thi đấu 60 phút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note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Không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Chuỗi văn bản ghi chú tùy chọn (tối đa 200 ký tự)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Ghi chú kèm theo đơn đặt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"courtId": 1,</w:t>
              <w:br/>
              <w:t xml:space="preserve">  "bookingDate": "2026-10-25",</w:t>
              <w:br/>
              <w:t xml:space="preserve">  "timeSlot": "09:00-10:00",</w:t>
              <w:br/>
              <w:t xml:space="preserve">  "note": "Chuẩn bị sân trước 5 phút"</w:t>
              <w:br/>
              <w:t>}</w:t>
            </w:r>
          </w:p>
        </w:tc>
      </w:tr>
    </w:tbl>
    <w:p>
      <w:r>
        <w:rPr>
          <w:b/>
        </w:rPr>
        <w:t>Response thành công – 201 Created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"Đặt sân thành công! Mã đơn: BK-20261025-1000",</w:t>
              <w:br/>
              <w:t xml:space="preserve">  "data": {</w:t>
              <w:br/>
              <w:t xml:space="preserve">    "id": 1000,</w:t>
              <w:br/>
              <w:t xml:space="preserve">    "bookingCode": "BK-20261025-1000",</w:t>
              <w:br/>
              <w:t xml:space="preserve">    "courtId": 1,</w:t>
              <w:br/>
              <w:t xml:space="preserve">    "courtName": "Sân 1",</w:t>
              <w:br/>
              <w:t xml:space="preserve">    "userId": 2,</w:t>
              <w:br/>
              <w:t xml:space="preserve">    "customerName": "Nguyễn Văn An",</w:t>
              <w:br/>
              <w:t xml:space="preserve">    "customerEmail": "customer1@gmail.com",</w:t>
              <w:br/>
              <w:t xml:space="preserve">    "bookingDate": "2026-10-25",</w:t>
              <w:br/>
              <w:t xml:space="preserve">    "timeSlot": "09:00-10:00",</w:t>
              <w:br/>
              <w:t xml:space="preserve">    "startTime": "09:00",</w:t>
              <w:br/>
              <w:t xml:space="preserve">    "endTime": "10:00",</w:t>
              <w:br/>
              <w:t xml:space="preserve">    "totalPrice": 120000,</w:t>
              <w:br/>
              <w:t xml:space="preserve">    "note": "Chuẩn bị sân trước 5 phút",</w:t>
              <w:br/>
              <w:t xml:space="preserve">    "status": "CONFIRMED",</w:t>
              <w:br/>
              <w:t xml:space="preserve">    "createdAt": "2026-10-24T14:00:00.000Z"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Thiếu trường bắt buộc hoặc timeSlot không nằm trong 16 khung giờ chuẩn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"VALIDATION_ERROR", "message": "Khung giờ đặt sân không hợp lệ (Chỉ chấp nhận các khung giờ cố định từ 06:00 đến 22:00)"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Đặt sân cho ngày hoặc khung giờ trong quá khứ (VAL-BOOK-01)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"INVALID_BOOKING_TIME", "message": "Không thể đặt sân cho ngày hoặc khung giờ trong quá khứ"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Đặt vào sân đang tạm ngừng hoạt động INACTIVE (Sân 6)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"COURT_INACTIVE", "message": "Sân này đang tạm ngừng hoạt động để bảo trì. Vui lòng chọn sân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gửi token hoặc token hết hạn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courtId không tồn tại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"COURT_NOT_FOUND", "message": "Không tìm thấy thông tin sân cầu lông"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Khung giờ đã có đơn CONFIRMED hoặc bị giao dịch đồng thời khác đặt trước (BUS-BOOK-03, ERR-BOOK-02)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"SLOT_NOT_AVAILABLE", "message": "Khung giờ này đã được đặt. Vui lòng chọn khung giờ khác" }</w:t>
            </w:r>
          </w:p>
        </w:tc>
      </w:tr>
    </w:tbl>
    <w:p>
      <w:pPr>
        <w:pStyle w:val="Heading2"/>
      </w:pPr>
      <w:r>
        <w:t>4.8. GET /api/v1/bookings/me – Xem lịch sử đặt sân của chính mình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{{baseUrl}}/bookings/me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danh sách các đơn đặt sân thuộc về người dùng đang đăng nhập kèm cờ canCancel.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FR-BOOK-04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Customer, Admin. Khách vãng lai → 401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&lt;token&gt;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"data": [</w:t>
              <w:br/>
              <w:t xml:space="preserve">    {</w:t>
              <w:br/>
              <w:t xml:space="preserve">      "id": 101,</w:t>
              <w:br/>
              <w:t xml:space="preserve">      "bookingCode": "BK-SAMPLE-01",</w:t>
              <w:br/>
              <w:t xml:space="preserve">      "courtId": 1,</w:t>
              <w:br/>
              <w:t xml:space="preserve">      "courtName": "Sân 1",</w:t>
              <w:br/>
              <w:t xml:space="preserve">      "userId": 2,</w:t>
              <w:br/>
              <w:t xml:space="preserve">      "bookingDate": "2026-10-25",</w:t>
              <w:br/>
              <w:t xml:space="preserve">      "timeSlot": "08:00-09:00",</w:t>
              <w:br/>
              <w:t xml:space="preserve">      "totalPrice": 120000,</w:t>
              <w:br/>
              <w:t xml:space="preserve">      "status": "CONFIRMED",</w:t>
              <w:br/>
              <w:t xml:space="preserve">      "canCancel":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gửi token hoặc token không hợp lệ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</w:tbl>
    <w:p>
      <w:pPr>
        <w:pStyle w:val="Heading2"/>
      </w:pPr>
      <w:r>
        <w:t>4.9. GET /api/v1/bookings/:id – Xem chi tiết 1 đơn đặt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{{baseUrl}}/bookings/:id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Trả về thông tin chi tiết của một đơn đặt sân theo mã id.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FR-BOOK-04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Chủ sở hữu đơn (Customer) hoặc Admin. Customer khác → 403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&lt;token&gt;</w:t>
            </w:r>
          </w:p>
        </w:tc>
      </w:tr>
    </w:tbl>
    <w:p>
      <w:r>
        <w:rPr>
          <w:b/>
        </w:rPr>
        <w:t>Tham số path / query (nếu có)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Mã đơn đặt sân tồn tại trong hệ thống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ID đơn đặt sân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"data": {</w:t>
              <w:br/>
              <w:t xml:space="preserve">    "id": 101,</w:t>
              <w:br/>
              <w:t xml:space="preserve">    "bookingCode": "BK-SAMPLE-01",</w:t>
              <w:br/>
              <w:t xml:space="preserve">    "courtId": 1,</w:t>
              <w:br/>
              <w:t xml:space="preserve">    "courtName": "Sân 1",</w:t>
              <w:br/>
              <w:t xml:space="preserve">    "userId": 2,</w:t>
              <w:br/>
              <w:t xml:space="preserve">    "customerName": "Nguyễn Văn An",</w:t>
              <w:br/>
              <w:t xml:space="preserve">    "bookingDate": "2026-10-25",</w:t>
              <w:br/>
              <w:t xml:space="preserve">    "timeSlot": "08:00-09:00",</w:t>
              <w:br/>
              <w:t xml:space="preserve">    "totalPrice": 120000,</w:t>
              <w:br/>
              <w:t xml:space="preserve">    "status": "CONFIRMED"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Chưa đăng nhập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 A xem đơn đặt sân thuộc về Customer 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"FORBIDDEN", "message": "Bạn không có quyền xem thông tin đơn đặt sân của người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tìm thấy mã đơn đặt sân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"BOOKING_NOT_FOUND", "message": "Không tìm thấy thông tin đơn đặt sân" }</w:t>
            </w:r>
          </w:p>
        </w:tc>
      </w:tr>
    </w:tbl>
    <w:p>
      <w:pPr>
        <w:pStyle w:val="Heading2"/>
      </w:pPr>
      <w:r>
        <w:t>4.10. PATCH /api/v1/bookings/:id/cancel – Khách hàng hủy đơn đặt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PATCH {{baseUrl}}/bookings/:id/cancel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Khách hàng hủy đơn đặt sân CONFIRMED của chính mình khi thời gian còn lại trước giờ bắt đầu &gt;= 2 giờ.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FR-CANCEL-01, FR-CANCEL-02, BUS-CANCEL-01..03, ERR-CANCEL-01..02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Chủ sở hữu đơn (Customer) hoặc Admin. Khách vãng lai → 401; Customer khác → 403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&lt;token&gt;</w:t>
              <w:br/>
              <w:t>Content-Type: application/json</w:t>
            </w:r>
          </w:p>
        </w:tc>
      </w:tr>
    </w:tbl>
    <w:p>
      <w:r>
        <w:rPr>
          <w:b/>
        </w:rPr>
        <w:t>Tham số path / query (nếu có)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Đơn phải tồn tại, thuộc sở hữu của người gọi và đang CONFIRMED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ID đơn đặt sân cần hủy</w:t>
            </w:r>
          </w:p>
        </w:tc>
      </w:tr>
    </w:tbl>
    <w:p>
      <w:r>
        <w:rPr>
          <w:b/>
        </w:rPr>
        <w:t>Request 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cancelReason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Không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Chuỗi văn bản tối đa 200 ký tự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Lý do hủy đơn đặt sân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"cancelReason": "Bận việc đột xuất"</w:t>
              <w:br/>
              <w:t>}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"Đã hủy lượt đặt sân thành công!",</w:t>
              <w:br/>
              <w:t xml:space="preserve">  "data": {</w:t>
              <w:br/>
              <w:t xml:space="preserve">    "id": 101,</w:t>
              <w:br/>
              <w:t xml:space="preserve">    "bookingCode": "BK-SAMPLE-01",</w:t>
              <w:br/>
              <w:t xml:space="preserve">    "status": "CANCELLED",</w:t>
              <w:br/>
              <w:t xml:space="preserve">    "cancelledBy": 2,</w:t>
              <w:br/>
              <w:t xml:space="preserve">    "cancelledAt": "2026-10-24T14:10:00.000Z",</w:t>
              <w:br/>
              <w:t xml:space="preserve">    "cancelReason": "Bận việc đột xuất"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Thời gian còn lại trước giờ bắt đầu &lt; 2 giờ (BUS-CANCEL-01) hoặc đơn đã ở trạng thái CANCELLED (BUS-CANCEL-02)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"CANCEL_NOT_ALLOWED", "message": "Không thể hủy sân. Chỉ được hủy trước thời gian bắt đầu ít nhất 2 giờ"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gửi token hoặc token không hợp lệ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Customer cố tình hủy đơn đặt sân của Customer khác (FR-CANCEL-02)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"FORBIDDEN", "message": "Bạn không có quyền hủy đơn đặt sân của người khác"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Mã đơn đặt sân không tồn tại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"BOOKING_NOT_FOUND", "message": "Không tìm thấy đơn đặt sân trên hệ thống" }</w:t>
            </w:r>
          </w:p>
        </w:tc>
      </w:tr>
    </w:tbl>
    <w:p>
      <w:pPr>
        <w:pStyle w:val="Heading2"/>
      </w:pPr>
      <w:r>
        <w:t>4.11. GET /api/v1/admin/bookings – Admin xem toàn bộ đơn đặt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{{baseUrl}}/admin/bookings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Quản trị viên lấy danh sách toàn bộ đơn đặt sân của tất cả khách hàng trên hệ thống.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FR-ADMIN-01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Admin. Khách vãng lai → 401; Customer → 403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&lt;adminToken&gt;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"count": 5,</w:t>
              <w:br/>
              <w:t xml:space="preserve">  "data": [</w:t>
              <w:br/>
              <w:t xml:space="preserve">    {</w:t>
              <w:br/>
              <w:t xml:space="preserve">      "id": 101,</w:t>
              <w:br/>
              <w:t xml:space="preserve">      "bookingCode": "BK-SAMPLE-01",</w:t>
              <w:br/>
              <w:t xml:space="preserve">      "courtId": 1,</w:t>
              <w:br/>
              <w:t xml:space="preserve">      "courtName": "Sân 1",</w:t>
              <w:br/>
              <w:t xml:space="preserve">      "userId": 2,</w:t>
              <w:br/>
              <w:t xml:space="preserve">      "customerName": "Nguyễn Văn An",</w:t>
              <w:br/>
              <w:t xml:space="preserve">      "customerEmail": "customer1@gmail.com",</w:t>
              <w:br/>
              <w:t xml:space="preserve">      "bookingDate": "2026-10-25",</w:t>
              <w:br/>
              <w:t xml:space="preserve">      "timeSlot": "08:00-09:00",</w:t>
              <w:br/>
              <w:t xml:space="preserve">      "status": "CONFIRMED"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Chưa đăng nhập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"UNAUTHORIZED", "message": "Vui lòng đăng nhập để tiếp tục"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Tài khoản vai trò CUSTOMER gọi API quản trị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"FORBIDDEN", "message": "Bạn không có quyền truy cập chức năng quản trị" }</w:t>
            </w:r>
          </w:p>
        </w:tc>
      </w:tr>
    </w:tbl>
    <w:p>
      <w:pPr>
        <w:pStyle w:val="Heading2"/>
      </w:pPr>
      <w:r>
        <w:t>4.12. PATCH /api/v1/admin/bookings/:id/cancel – Admin hủy điều phối đơn đặt sân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PATCH {{baseUrl}}/admin/bookings/:id/cancel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Quản trị viên hủy điều phối bất kỳ đơn đặt sân nào đang ở trạng thái CONFIRMED.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FR-ADMIN-02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Admin. Khách vãng lai → 401; Customer → 403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Authorization: Bearer &lt;adminToken&gt;</w:t>
              <w:br/>
              <w:t>Content-Type: application/json</w:t>
            </w:r>
          </w:p>
        </w:tc>
      </w:tr>
    </w:tbl>
    <w:p>
      <w:r>
        <w:rPr>
          <w:b/>
        </w:rPr>
        <w:t>Tham số path / query (nếu có)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Vị trí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440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path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Có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Mã đơn đặt sân đang ở trạng thái CONFIRMED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  <w:t>ID đơn đặt sân cần hủy</w:t>
            </w:r>
          </w:p>
        </w:tc>
      </w:tr>
    </w:tbl>
    <w:p>
      <w:r>
        <w:rPr>
          <w:b/>
        </w:rPr>
        <w:t>Request 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1728"/>
            <w:shd w:fill="1E3A8A"/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cancelReason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Không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Chuỗi văn bản tối đa 200 ký tự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Lý do Admin hủy điều phối tại quầy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"cancelReason": "Admin hủy điều phối tại quầy"</w:t>
              <w:br/>
              <w:t>}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"Admin đã hủy đơn đặt sân thành công!",</w:t>
              <w:br/>
              <w:t xml:space="preserve">  "data": {</w:t>
              <w:br/>
              <w:t xml:space="preserve">    "id": 102,</w:t>
              <w:br/>
              <w:t xml:space="preserve">    "bookingCode": "BK-SAMPLE-02",</w:t>
              <w:br/>
              <w:t xml:space="preserve">    "status": "CANCELLED",</w:t>
              <w:br/>
              <w:t xml:space="preserve">    "cancelledBy": 1,</w:t>
              <w:br/>
              <w:t xml:space="preserve">    "cancelReason": "Admin hủy điều phối tại quầy"</w:t>
              <w:br/>
              <w:t xml:space="preserve">  }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Đơn đặt sân đã ở trạng thái CANCELLED trước đó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"CANCEL_NOT_ALLOWED", "message": "Đơn đặt sân này đã được hủy trước đó"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Tài khoản CUSTOMER gọi API này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"FORBIDDEN", "message": "Bạn không có quyền truy cập chức năng quản trị" 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tìm thấy đơn đặt sân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"BOOKING_NOT_FOUND", "message": "Không tìm thấy đơn đặt sân trên hệ thống" }</w:t>
            </w:r>
          </w:p>
        </w:tc>
      </w:tr>
    </w:tbl>
    <w:p>
      <w:pPr>
        <w:pStyle w:val="Heading2"/>
      </w:pPr>
      <w:r>
        <w:t>4.13. POST /api/v1/admin/reset-data – Khôi phục dữ liệu kiểm thử về mặc định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POST {{baseUrl}}/admin/reset-data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Đưa toàn bộ dữ liệu (6 sân, 4 tài khoản, 5 đơn đặt mẫu) về trạng thái chuẩn ban đầu để chạy lại các bộ kiểm thử tự động.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CON-03 (Hỗ trợ kiểm thử lặp lại deterministic)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/ Admin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Content-Type: application/json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"success": true,</w:t>
              <w:br/>
              <w:t xml:space="preserve">  "message": "Đã khôi phục toàn bộ dữ liệu kiểm thử về trạng thái chuẩn ban đầu"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Lỗi ghi tệp dữ liệu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"success": false, "errorCode": "INTERNAL_ERROR", "message": "Lỗi hệ thống nội bộ máy chủ" }</w:t>
            </w:r>
          </w:p>
        </w:tc>
      </w:tr>
    </w:tbl>
    <w:p>
      <w:pPr>
        <w:pStyle w:val="Heading2"/>
      </w:pPr>
      <w:r>
        <w:t>4.14. GET /health – Kiểm tra trạng thái sẵn sàng máy chủ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Method + URL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GET http://localhost:5001/health (hoặc GET {{baseUrl}}/../../health)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Mô tả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Kiểm tra trạng thái hoạt động của máy chủ Backend API.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Chức năng liên quan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NFR-AVAIL-01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Vai trò được phép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Tất cả (Public)</w:t>
            </w:r>
          </w:p>
        </w:tc>
      </w:tr>
      <w:tr>
        <w:tc>
          <w:tcPr>
            <w:tcW w:type="dxa" w:w="4320"/>
            <w:shd w:fill="E2E8F0"/>
          </w:tcPr>
          <w:p>
            <w:r>
              <w:rPr>
                <w:b/>
                <w:sz w:val="20"/>
              </w:rPr>
              <w:t>Headers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Không yêu cầu</w:t>
            </w:r>
          </w:p>
        </w:tc>
      </w:tr>
    </w:tbl>
    <w:p>
      <w:r>
        <w:rPr>
          <w:b/>
        </w:rPr>
        <w:t>Response thành công – 200 OK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8FAFC"/>
          </w:tcPr>
          <w:p>
            <w:r>
              <w:rPr>
                <w:rFonts w:ascii="Courier New" w:hAnsi="Courier New"/>
                <w:sz w:val="19"/>
              </w:rPr>
              <w:t>{</w:t>
              <w:br/>
              <w:t xml:space="preserve">  "status": "ok",</w:t>
              <w:br/>
              <w:t xml:space="preserve">  "service": "Badminton Court Booking System API",</w:t>
              <w:br/>
              <w:t xml:space="preserve">  "uptime": 125.4,</w:t>
              <w:br/>
              <w:t xml:space="preserve">  "timestamp": "2026-10-24T14:15:00.000Z"</w:t>
              <w:br/>
              <w:t>}</w:t>
            </w:r>
          </w:p>
        </w:tc>
      </w:tr>
    </w:tbl>
    <w:p>
      <w:r>
        <w:rPr>
          <w:b/>
        </w:rPr>
        <w:t>Response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Mã HTTP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Trường hợp</w:t>
            </w:r>
          </w:p>
        </w:tc>
        <w:tc>
          <w:tcPr>
            <w:tcW w:type="dxa" w:w="2880"/>
            <w:shd w:fill="1E3A8A"/>
          </w:tcPr>
          <w:p>
            <w:r>
              <w:rPr>
                <w:b/>
                <w:color w:val="FFFFFF"/>
                <w:sz w:val="20"/>
              </w:rPr>
              <w:t>Body mẫu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Máy chủ ngừng phản hồi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 "status": "error" }</w:t>
            </w:r>
          </w:p>
        </w:tc>
      </w:tr>
    </w:tbl>
    <w:p>
      <w:pPr>
        <w:pStyle w:val="Heading1"/>
      </w:pPr>
      <w:r>
        <w:t>5. Tài khoản dùng để gọi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20"/>
              </w:rPr>
              <w:t>Tên đăng nhập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20"/>
              </w:rPr>
              <w:t>Mật khẩu</w:t>
            </w:r>
          </w:p>
        </w:tc>
        <w:tc>
          <w:tcPr>
            <w:tcW w:type="dxa" w:w="2160"/>
            <w:shd w:fill="1E3A8A"/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Quản trị viên (ADMIN)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admin@badminton.vn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Admin@123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Toàn quyền quản trị, xem toàn bộ đơn và hủy điều phối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Thành viên (CUSTOMER)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customer1@gmail.com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Customer@123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Khách hàng A (có sẵn booking mẫu ID 101, 103, 104, 999)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Thành viên (CUSTOMER)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customer2@gmail.com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Customer@123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Khách hàng B (có sẵn booking mẫu ID 102)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Thành viên (CUSTOMER)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customer3@gmail.com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Customer@123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Khách hàng C (dự phòng kiểm thử tải và khóa tài khoản)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