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0F6A" w14:textId="77777777" w:rsidR="00FA47D1" w:rsidRPr="00FA47D1" w:rsidRDefault="00FA47D1" w:rsidP="00FA47D1">
      <w:pPr>
        <w:shd w:val="clear" w:color="auto" w:fill="FFFFFF"/>
        <w:spacing w:after="75" w:line="240" w:lineRule="auto"/>
        <w:textAlignment w:val="baseline"/>
        <w:outlineLvl w:val="0"/>
        <w:rPr>
          <w:rFonts w:ascii="Open Sans" w:eastAsia="Times New Roman" w:hAnsi="Open Sans" w:cs="Open Sans"/>
          <w:color w:val="3D3D3D"/>
          <w:kern w:val="36"/>
          <w:sz w:val="30"/>
          <w:szCs w:val="30"/>
        </w:rPr>
      </w:pPr>
      <w:r w:rsidRPr="00FA47D1">
        <w:rPr>
          <w:rFonts w:ascii="Open Sans" w:eastAsia="Times New Roman" w:hAnsi="Open Sans" w:cs="Open Sans"/>
          <w:color w:val="3D3D3D"/>
          <w:kern w:val="36"/>
          <w:sz w:val="30"/>
          <w:szCs w:val="30"/>
        </w:rPr>
        <w:t>Sách: Đầu Tư Chất Lượng</w:t>
      </w:r>
    </w:p>
    <w:p w14:paraId="263E0E01" w14:textId="77777777" w:rsidR="00FA47D1" w:rsidRPr="00FA47D1" w:rsidRDefault="00FA47D1" w:rsidP="00FA47D1">
      <w:pPr>
        <w:spacing w:after="0" w:line="240" w:lineRule="auto"/>
        <w:rPr>
          <w:rFonts w:eastAsia="Times New Roman"/>
          <w:sz w:val="24"/>
          <w:szCs w:val="24"/>
        </w:rPr>
      </w:pPr>
      <w:r w:rsidRPr="00FA47D1">
        <w:rPr>
          <w:rFonts w:ascii="Open Sans" w:eastAsia="Times New Roman" w:hAnsi="Open Sans" w:cs="Open Sans"/>
          <w:b/>
          <w:bCs/>
          <w:color w:val="2E2D2D"/>
          <w:sz w:val="21"/>
          <w:szCs w:val="21"/>
          <w:bdr w:val="none" w:sz="0" w:space="0" w:color="auto" w:frame="1"/>
          <w:shd w:val="clear" w:color="auto" w:fill="FFFFFF"/>
        </w:rPr>
        <w:t>Mã sản phẩm:</w:t>
      </w:r>
      <w:r w:rsidRPr="00FA47D1">
        <w:rPr>
          <w:rFonts w:ascii="Open Sans" w:eastAsia="Times New Roman" w:hAnsi="Open Sans" w:cs="Open Sans"/>
          <w:i/>
          <w:iCs/>
          <w:color w:val="2E2D2D"/>
          <w:sz w:val="21"/>
          <w:szCs w:val="21"/>
          <w:bdr w:val="none" w:sz="0" w:space="0" w:color="auto" w:frame="1"/>
          <w:shd w:val="clear" w:color="auto" w:fill="FFFFFF"/>
        </w:rPr>
        <w:t> 8936067603965</w:t>
      </w:r>
    </w:p>
    <w:p w14:paraId="35AC148E" w14:textId="77777777" w:rsidR="00FA47D1" w:rsidRPr="00FA47D1" w:rsidRDefault="00FA47D1" w:rsidP="00FA47D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 xml:space="preserve">Tác </w:t>
      </w:r>
      <w:proofErr w:type="gramStart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>giả :</w:t>
      </w:r>
      <w:proofErr w:type="gramEnd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> </w:t>
      </w:r>
      <w:hyperlink r:id="rId4" w:history="1">
        <w:r w:rsidRPr="00FA47D1">
          <w:rPr>
            <w:rFonts w:ascii="Open Sans" w:eastAsia="Times New Roman" w:hAnsi="Open Sans" w:cs="Open Sans"/>
            <w:color w:val="2E2D2D"/>
            <w:sz w:val="21"/>
            <w:szCs w:val="21"/>
            <w:u w:val="single"/>
            <w:bdr w:val="none" w:sz="0" w:space="0" w:color="auto" w:frame="1"/>
          </w:rPr>
          <w:t>Lawrence A. Cunning Ham - Torkell T. Edile &amp; Patrick Hargreaves</w:t>
        </w:r>
      </w:hyperlink>
    </w:p>
    <w:p w14:paraId="259D5D69" w14:textId="77777777" w:rsidR="00FA47D1" w:rsidRPr="00FA47D1" w:rsidRDefault="00FA47D1" w:rsidP="00FA47D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 xml:space="preserve">Dịch </w:t>
      </w:r>
      <w:proofErr w:type="gramStart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>giả :</w:t>
      </w:r>
      <w:proofErr w:type="gramEnd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fldChar w:fldCharType="begin"/>
      </w:r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instrText xml:space="preserve"> HYPERLINK "https://minhlongbook.vn/collections/all/dichgia-thu-uyen" </w:instrText>
      </w:r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fldChar w:fldCharType="separate"/>
      </w:r>
      <w:r w:rsidRPr="00FA47D1">
        <w:rPr>
          <w:rFonts w:ascii="Open Sans" w:eastAsia="Times New Roman" w:hAnsi="Open Sans" w:cs="Open Sans"/>
          <w:color w:val="2E2D2D"/>
          <w:sz w:val="21"/>
          <w:szCs w:val="21"/>
          <w:u w:val="single"/>
          <w:bdr w:val="none" w:sz="0" w:space="0" w:color="auto" w:frame="1"/>
        </w:rPr>
        <w:t>Thu Uyên</w:t>
      </w:r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fldChar w:fldCharType="end"/>
      </w:r>
    </w:p>
    <w:p w14:paraId="2115461C" w14:textId="77777777" w:rsidR="00FA47D1" w:rsidRPr="00FA47D1" w:rsidRDefault="00FA47D1" w:rsidP="00FA47D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A47D1">
        <w:rPr>
          <w:rFonts w:ascii="Open Sans" w:eastAsia="Times New Roman" w:hAnsi="Open Sans" w:cs="Open Sans"/>
          <w:color w:val="2E2D2D"/>
          <w:sz w:val="21"/>
          <w:szCs w:val="21"/>
          <w:bdr w:val="none" w:sz="0" w:space="0" w:color="auto" w:frame="1"/>
        </w:rPr>
        <w:t>NXB: NXB Thanh Niên</w:t>
      </w:r>
    </w:p>
    <w:p w14:paraId="482F6628" w14:textId="77777777" w:rsidR="00FA47D1" w:rsidRPr="00FA47D1" w:rsidRDefault="00FA47D1" w:rsidP="00FA47D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 xml:space="preserve">Kích </w:t>
      </w:r>
      <w:proofErr w:type="gramStart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>thước :</w:t>
      </w:r>
      <w:proofErr w:type="gramEnd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 xml:space="preserve"> 14.5 cm x 20.5 cm</w:t>
      </w:r>
    </w:p>
    <w:p w14:paraId="5D6ED908" w14:textId="77777777" w:rsidR="00FA47D1" w:rsidRPr="00FA47D1" w:rsidRDefault="00FA47D1" w:rsidP="00FA47D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 xml:space="preserve">Năm xuất </w:t>
      </w:r>
      <w:proofErr w:type="gramStart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>bản :</w:t>
      </w:r>
      <w:proofErr w:type="gramEnd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 xml:space="preserve"> 2021</w:t>
      </w:r>
    </w:p>
    <w:p w14:paraId="0088F335" w14:textId="77777777" w:rsidR="00FA47D1" w:rsidRPr="00FA47D1" w:rsidRDefault="00FA47D1" w:rsidP="00FA47D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 xml:space="preserve">Số </w:t>
      </w:r>
      <w:proofErr w:type="gramStart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>trang :</w:t>
      </w:r>
      <w:proofErr w:type="gramEnd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 xml:space="preserve"> 288</w:t>
      </w:r>
    </w:p>
    <w:p w14:paraId="20E6EFEE" w14:textId="77777777" w:rsidR="00FA47D1" w:rsidRPr="00FA47D1" w:rsidRDefault="00FA47D1" w:rsidP="00FA47D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 xml:space="preserve">Khối </w:t>
      </w:r>
      <w:proofErr w:type="gramStart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>lượng :</w:t>
      </w:r>
      <w:proofErr w:type="gramEnd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 xml:space="preserve"> 388 grams</w:t>
      </w:r>
    </w:p>
    <w:p w14:paraId="568F2F5D" w14:textId="77777777" w:rsidR="00FA47D1" w:rsidRPr="00FA47D1" w:rsidRDefault="00FA47D1" w:rsidP="00FA47D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proofErr w:type="gramStart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>Bìa :</w:t>
      </w:r>
      <w:proofErr w:type="gramEnd"/>
      <w:r w:rsidRPr="00FA47D1">
        <w:rPr>
          <w:rFonts w:ascii="Open Sans" w:eastAsia="Times New Roman" w:hAnsi="Open Sans" w:cs="Open Sans"/>
          <w:color w:val="2E2D2D"/>
          <w:sz w:val="21"/>
          <w:szCs w:val="21"/>
        </w:rPr>
        <w:t xml:space="preserve"> bìa mềm</w:t>
      </w:r>
    </w:p>
    <w:p w14:paraId="4E18E713" w14:textId="791BAECB" w:rsidR="00FA47D1" w:rsidRPr="00FA47D1" w:rsidRDefault="00FA47D1" w:rsidP="00FA47D1">
      <w:pPr>
        <w:shd w:val="clear" w:color="auto" w:fill="FFFFFF"/>
        <w:spacing w:after="150" w:line="240" w:lineRule="auto"/>
        <w:textAlignment w:val="center"/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</w:pPr>
      <w:r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  <w:t xml:space="preserve">Giá: </w:t>
      </w:r>
      <w:r w:rsidRPr="00FA47D1"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  <w:t>71,200₫</w:t>
      </w:r>
    </w:p>
    <w:p w14:paraId="51CB91FF" w14:textId="77777777" w:rsidR="00FA47D1" w:rsidRDefault="00FA47D1" w:rsidP="00FA47D1">
      <w:pPr>
        <w:pStyle w:val="Heading3"/>
        <w:shd w:val="clear" w:color="auto" w:fill="FFFFFF"/>
        <w:spacing w:before="0"/>
        <w:textAlignment w:val="baseline"/>
        <w:rPr>
          <w:rFonts w:ascii="Open Sans" w:hAnsi="Open Sans" w:cs="Open Sans"/>
          <w:color w:val="5A5A5A"/>
          <w:sz w:val="26"/>
          <w:szCs w:val="26"/>
        </w:rPr>
      </w:pPr>
      <w:r>
        <w:rPr>
          <w:rFonts w:ascii="Open Sans" w:hAnsi="Open Sans" w:cs="Open Sans"/>
          <w:b/>
          <w:bCs/>
          <w:color w:val="5A5A5A"/>
          <w:sz w:val="26"/>
          <w:szCs w:val="26"/>
        </w:rPr>
        <w:t>Dịch vụ &amp; Khuyến mãi</w:t>
      </w:r>
    </w:p>
    <w:p w14:paraId="09ACBB9B" w14:textId="77777777" w:rsidR="00FA47D1" w:rsidRDefault="00FA47D1" w:rsidP="00FA47D1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🔖</w:t>
      </w:r>
      <w:r>
        <w:rPr>
          <w:rFonts w:ascii="Open Sans" w:hAnsi="Open Sans" w:cs="Open Sans"/>
          <w:color w:val="000000"/>
          <w:sz w:val="21"/>
          <w:szCs w:val="21"/>
        </w:rPr>
        <w:t>Giảm giá từ 20%, 30%,40% ...Cho tất cả các dòng sách</w:t>
      </w:r>
    </w:p>
    <w:p w14:paraId="42A5E63A" w14:textId="77777777" w:rsidR="00FA47D1" w:rsidRDefault="00FA47D1" w:rsidP="00FA47D1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>Tặng bookmark cho tất cả các đơn hàng,</w:t>
      </w:r>
    </w:p>
    <w:p w14:paraId="717E0C65" w14:textId="77777777" w:rsidR="00FA47D1" w:rsidRDefault="00FA47D1" w:rsidP="00FA47D1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Tặng móc khoá cho đơn hàng 200k</w:t>
      </w:r>
    </w:p>
    <w:p w14:paraId="0BAE69EB" w14:textId="77777777" w:rsidR="00FA47D1" w:rsidRDefault="00FA47D1" w:rsidP="00FA47D1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Tăng sổ tay + Freeship cho đơn hàng 300K.</w:t>
      </w:r>
    </w:p>
    <w:p w14:paraId="3D220D26" w14:textId="77777777" w:rsidR="00FA47D1" w:rsidRDefault="00FA47D1" w:rsidP="00FA47D1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Tăng 1 túi vải + Freeship cho đơn hàng 500K</w:t>
      </w:r>
    </w:p>
    <w:p w14:paraId="40426A77" w14:textId="77777777" w:rsidR="00E412A5" w:rsidRDefault="00E412A5"/>
    <w:sectPr w:rsidR="00E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D1"/>
    <w:rsid w:val="00384626"/>
    <w:rsid w:val="004C0BE8"/>
    <w:rsid w:val="00E412A5"/>
    <w:rsid w:val="00FA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5FC1"/>
  <w15:chartTrackingRefBased/>
  <w15:docId w15:val="{9A8C6756-9CFC-4864-81D6-E1B8703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7D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D1"/>
    <w:rPr>
      <w:rFonts w:eastAsia="Times New Roman"/>
      <w:b/>
      <w:bCs/>
      <w:kern w:val="36"/>
      <w:sz w:val="48"/>
      <w:szCs w:val="48"/>
    </w:rPr>
  </w:style>
  <w:style w:type="character" w:customStyle="1" w:styleId="sku">
    <w:name w:val="sku"/>
    <w:basedOn w:val="DefaultParagraphFont"/>
    <w:rsid w:val="00FA47D1"/>
  </w:style>
  <w:style w:type="character" w:styleId="Strong">
    <w:name w:val="Strong"/>
    <w:basedOn w:val="DefaultParagraphFont"/>
    <w:uiPriority w:val="22"/>
    <w:qFormat/>
    <w:rsid w:val="00FA47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47D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47D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5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86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hlongbook.vn/collections/tat-ca-san-pham/tacgia-lawrence-a-cunning-ham-torkell-t-edile-patrick-hargrea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Phạm</dc:creator>
  <cp:keywords/>
  <dc:description/>
  <cp:lastModifiedBy>Trung Kiên Phạm</cp:lastModifiedBy>
  <cp:revision>1</cp:revision>
  <dcterms:created xsi:type="dcterms:W3CDTF">2021-10-18T11:48:00Z</dcterms:created>
  <dcterms:modified xsi:type="dcterms:W3CDTF">2021-10-18T11:49:00Z</dcterms:modified>
</cp:coreProperties>
</file>