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3A64C" w14:textId="77777777" w:rsidR="00BD19BC" w:rsidRPr="00BD19BC" w:rsidRDefault="00BD19BC" w:rsidP="00BD19BC">
      <w:pPr>
        <w:jc w:val="center"/>
        <w:rPr>
          <w:rFonts w:cs="Times New Roman"/>
          <w:sz w:val="44"/>
          <w:szCs w:val="44"/>
        </w:rPr>
      </w:pPr>
    </w:p>
    <w:p w14:paraId="1CAF8203" w14:textId="77777777" w:rsidR="00BD19BC" w:rsidRDefault="00BD19BC" w:rsidP="00BD19BC">
      <w:pPr>
        <w:jc w:val="center"/>
        <w:rPr>
          <w:rFonts w:cs="Times New Roman"/>
          <w:sz w:val="44"/>
          <w:szCs w:val="44"/>
        </w:rPr>
      </w:pPr>
      <w:r>
        <w:rPr>
          <w:rFonts w:cs="Times New Roman"/>
          <w:noProof/>
          <w:sz w:val="44"/>
          <w:szCs w:val="44"/>
        </w:rPr>
        <mc:AlternateContent>
          <mc:Choice Requires="wps">
            <w:drawing>
              <wp:anchor distT="0" distB="0" distL="114300" distR="114300" simplePos="0" relativeHeight="251659264" behindDoc="0" locked="0" layoutInCell="1" allowOverlap="1" wp14:anchorId="15F5CE4A" wp14:editId="11F7BC63">
                <wp:simplePos x="0" y="0"/>
                <wp:positionH relativeFrom="column">
                  <wp:posOffset>902970</wp:posOffset>
                </wp:positionH>
                <wp:positionV relativeFrom="paragraph">
                  <wp:posOffset>530860</wp:posOffset>
                </wp:positionV>
                <wp:extent cx="4168140" cy="0"/>
                <wp:effectExtent l="0" t="19050" r="22860" b="19050"/>
                <wp:wrapNone/>
                <wp:docPr id="3" name="Đường nối Thẳng 3"/>
                <wp:cNvGraphicFramePr/>
                <a:graphic xmlns:a="http://schemas.openxmlformats.org/drawingml/2006/main">
                  <a:graphicData uri="http://schemas.microsoft.com/office/word/2010/wordprocessingShape">
                    <wps:wsp>
                      <wps:cNvCnPr/>
                      <wps:spPr>
                        <a:xfrm flipV="1">
                          <a:off x="0" y="0"/>
                          <a:ext cx="41681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4C89F" id="Đường nối Thẳng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pt,41.8pt" to="399.3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" strokecolor="black [3213]" strokeweight="3pt">
                <v:stroke joinstyle="miter"/>
              </v:line>
            </w:pict>
          </mc:Fallback>
        </mc:AlternateContent>
      </w:r>
      <w:r w:rsidRPr="00BD19BC">
        <w:rPr>
          <w:rFonts w:cs="Times New Roman"/>
          <w:noProof/>
          <w:sz w:val="44"/>
          <w:szCs w:val="44"/>
        </w:rPr>
        <w:drawing>
          <wp:anchor distT="0" distB="0" distL="114300" distR="114300" simplePos="0" relativeHeight="251658240" behindDoc="1" locked="0" layoutInCell="1" allowOverlap="1" wp14:anchorId="6802CAB9" wp14:editId="4E281437">
            <wp:simplePos x="0" y="0"/>
            <wp:positionH relativeFrom="column">
              <wp:posOffset>2148840</wp:posOffset>
            </wp:positionH>
            <wp:positionV relativeFrom="paragraph">
              <wp:posOffset>1241425</wp:posOffset>
            </wp:positionV>
            <wp:extent cx="1607820" cy="1263059"/>
            <wp:effectExtent l="0" t="0" r="0"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7820" cy="1263059"/>
                    </a:xfrm>
                    <a:prstGeom prst="rect">
                      <a:avLst/>
                    </a:prstGeom>
                  </pic:spPr>
                </pic:pic>
              </a:graphicData>
            </a:graphic>
          </wp:anchor>
        </w:drawing>
      </w:r>
      <w:r w:rsidRPr="00BD19BC">
        <w:rPr>
          <w:rFonts w:cs="Times New Roman"/>
          <w:sz w:val="44"/>
          <w:szCs w:val="44"/>
        </w:rPr>
        <w:t>ĐẠI HỌC QUỐC GIA TP. HỒ CHÍ MINH</w:t>
      </w:r>
      <w:r>
        <w:rPr>
          <w:rFonts w:cs="Times New Roman"/>
          <w:sz w:val="44"/>
          <w:szCs w:val="44"/>
        </w:rPr>
        <w:br/>
      </w:r>
      <w:r w:rsidRPr="00BD19BC">
        <w:rPr>
          <w:rFonts w:cs="Times New Roman"/>
          <w:sz w:val="44"/>
          <w:szCs w:val="44"/>
        </w:rPr>
        <w:br/>
        <w:t>ĐẠI HỌC KHOA HỌC TỰ NHIÊN</w:t>
      </w:r>
    </w:p>
    <w:p w14:paraId="0FEC51C5" w14:textId="6265E7D2" w:rsidR="00071DAE" w:rsidRDefault="00BD19BC" w:rsidP="00BD19BC">
      <w:pPr>
        <w:jc w:val="center"/>
        <w:rPr>
          <w:rFonts w:cs="Times New Roman"/>
          <w:sz w:val="44"/>
          <w:szCs w:val="44"/>
        </w:rPr>
      </w:pPr>
      <w:r>
        <w:rPr>
          <w:rFonts w:cs="Times New Roman"/>
          <w:noProof/>
          <w:sz w:val="44"/>
          <w:szCs w:val="44"/>
        </w:rPr>
        <mc:AlternateContent>
          <mc:Choice Requires="wps">
            <w:drawing>
              <wp:anchor distT="0" distB="0" distL="114300" distR="114300" simplePos="0" relativeHeight="251661312" behindDoc="0" locked="0" layoutInCell="1" allowOverlap="1" wp14:anchorId="216607F4" wp14:editId="65EA80E4">
                <wp:simplePos x="0" y="0"/>
                <wp:positionH relativeFrom="column">
                  <wp:posOffset>960120</wp:posOffset>
                </wp:positionH>
                <wp:positionV relativeFrom="paragraph">
                  <wp:posOffset>2216150</wp:posOffset>
                </wp:positionV>
                <wp:extent cx="4168140" cy="0"/>
                <wp:effectExtent l="0" t="0" r="0" b="0"/>
                <wp:wrapNone/>
                <wp:docPr id="4" name="Đường nối Thẳng 4"/>
                <wp:cNvGraphicFramePr/>
                <a:graphic xmlns:a="http://schemas.openxmlformats.org/drawingml/2006/main">
                  <a:graphicData uri="http://schemas.microsoft.com/office/word/2010/wordprocessingShape">
                    <wps:wsp>
                      <wps:cNvCnPr/>
                      <wps:spPr>
                        <a:xfrm flipV="1">
                          <a:off x="0" y="0"/>
                          <a:ext cx="41681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F8163" id="Đường nối Thẳng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pt,174.5pt" to="403.8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" strokecolor="black [3213]" strokeweight="1pt">
                <v:stroke joinstyle="miter"/>
              </v:line>
            </w:pict>
          </mc:Fallback>
        </mc:AlternateContent>
      </w:r>
      <w:r w:rsidRPr="00BD19BC">
        <w:rPr>
          <w:rFonts w:cs="Times New Roman"/>
          <w:sz w:val="44"/>
          <w:szCs w:val="44"/>
        </w:rPr>
        <w:br/>
        <w:t>KHOA CÔNG NGHỆ THÔNG TIN</w:t>
      </w:r>
      <w:r>
        <w:rPr>
          <w:rFonts w:cs="Times New Roman"/>
          <w:sz w:val="44"/>
          <w:szCs w:val="44"/>
        </w:rPr>
        <w:br/>
      </w:r>
      <w:r w:rsidRPr="00BD19BC">
        <w:rPr>
          <w:rFonts w:cs="Times New Roman"/>
          <w:sz w:val="44"/>
          <w:szCs w:val="44"/>
        </w:rPr>
        <w:br/>
        <w:t xml:space="preserve">MÔN </w:t>
      </w:r>
      <w:r w:rsidR="009D7657">
        <w:rPr>
          <w:rFonts w:cs="Times New Roman"/>
          <w:sz w:val="44"/>
          <w:szCs w:val="44"/>
        </w:rPr>
        <w:t xml:space="preserve">HỆ ĐIỀU HÀNH </w:t>
      </w:r>
    </w:p>
    <w:p w14:paraId="266FF772" w14:textId="083CBAE5" w:rsidR="00071DAE" w:rsidRDefault="009D7657" w:rsidP="009D7657">
      <w:pPr>
        <w:jc w:val="center"/>
        <w:rPr>
          <w:rFonts w:cs="Times New Roman"/>
          <w:sz w:val="40"/>
          <w:szCs w:val="40"/>
        </w:rPr>
      </w:pPr>
      <w:r>
        <w:rPr>
          <w:rFonts w:cs="Times New Roman"/>
          <w:noProof/>
          <w:sz w:val="44"/>
          <w:szCs w:val="44"/>
        </w:rPr>
        <mc:AlternateContent>
          <mc:Choice Requires="wps">
            <w:drawing>
              <wp:anchor distT="0" distB="0" distL="114300" distR="114300" simplePos="0" relativeHeight="251662336" behindDoc="0" locked="0" layoutInCell="1" allowOverlap="1" wp14:anchorId="68BD3AA2" wp14:editId="7152139B">
                <wp:simplePos x="0" y="0"/>
                <wp:positionH relativeFrom="margin">
                  <wp:align>center</wp:align>
                </wp:positionH>
                <wp:positionV relativeFrom="paragraph">
                  <wp:posOffset>953770</wp:posOffset>
                </wp:positionV>
                <wp:extent cx="5524500" cy="769620"/>
                <wp:effectExtent l="0" t="0" r="19050" b="11430"/>
                <wp:wrapTopAndBottom/>
                <wp:docPr id="2" name="Text Box 2"/>
                <wp:cNvGraphicFramePr/>
                <a:graphic xmlns:a="http://schemas.openxmlformats.org/drawingml/2006/main">
                  <a:graphicData uri="http://schemas.microsoft.com/office/word/2010/wordprocessingShape">
                    <wps:wsp>
                      <wps:cNvSpPr txBox="1"/>
                      <wps:spPr>
                        <a:xfrm>
                          <a:off x="0" y="0"/>
                          <a:ext cx="5524500" cy="769620"/>
                        </a:xfrm>
                        <a:prstGeom prst="rect">
                          <a:avLst/>
                        </a:prstGeom>
                        <a:solidFill>
                          <a:srgbClr val="00B0F0"/>
                        </a:solidFill>
                        <a:ln w="6350">
                          <a:solidFill>
                            <a:prstClr val="black"/>
                          </a:solidFill>
                        </a:ln>
                      </wps:spPr>
                      <wps:txbx>
                        <w:txbxContent>
                          <w:p w14:paraId="7F4CFABC" w14:textId="52DA3247" w:rsidR="009D7657" w:rsidRPr="009D7657" w:rsidRDefault="009D7657" w:rsidP="009D7657">
                            <w:pPr>
                              <w:jc w:val="center"/>
                              <w:rPr>
                                <w:rFonts w:cs="Times New Roman"/>
                                <w:color w:val="FFFFFF" w:themeColor="background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7657">
                              <w:rPr>
                                <w:rFonts w:cs="Times New Roman"/>
                                <w:color w:val="FFFFFF" w:themeColor="background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BÁO CÁO ĐỒ ÁN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BD3AA2" id="_x0000_t202" coordsize="21600,21600" o:spt="202" path="m,l,21600r21600,l21600,xe">
                <v:stroke joinstyle="miter"/>
                <v:path gradientshapeok="t" o:connecttype="rect"/>
              </v:shapetype>
              <v:shape id="Text Box 2" o:spid="_x0000_s1026" type="#_x0000_t202" style="position:absolute;left:0;text-align:left;margin-left:0;margin-top:75.1pt;width:435pt;height:60.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" fillcolor="#00b0f0" strokeweight=".5pt">
                <v:textbox>
                  <w:txbxContent>
                    <w:p w14:paraId="7F4CFABC" w14:textId="52DA3247" w:rsidR="009D7657" w:rsidRPr="009D7657" w:rsidRDefault="009D7657" w:rsidP="009D7657">
                      <w:pPr>
                        <w:jc w:val="center"/>
                        <w:rPr>
                          <w:rFonts w:cs="Times New Roman"/>
                          <w:color w:val="FFFFFF" w:themeColor="background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7657">
                        <w:rPr>
                          <w:rFonts w:cs="Times New Roman"/>
                          <w:color w:val="FFFFFF" w:themeColor="background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BÁO CÁO ĐỒ ÁN 1</w:t>
                      </w:r>
                    </w:p>
                  </w:txbxContent>
                </v:textbox>
                <w10:wrap type="topAndBottom" anchorx="margin"/>
              </v:shape>
            </w:pict>
          </mc:Fallback>
        </mc:AlternateContent>
      </w:r>
      <w:r w:rsidR="00BD19BC">
        <w:rPr>
          <w:rFonts w:cs="Times New Roman"/>
          <w:sz w:val="44"/>
          <w:szCs w:val="44"/>
        </w:rPr>
        <w:br/>
      </w:r>
      <w:r w:rsidR="00BD19BC" w:rsidRPr="00BD19BC">
        <w:rPr>
          <w:rFonts w:cs="Times New Roman"/>
          <w:sz w:val="40"/>
          <w:szCs w:val="40"/>
        </w:rPr>
        <w:t xml:space="preserve">GVHD: </w:t>
      </w:r>
      <w:r w:rsidR="000642D6">
        <w:rPr>
          <w:rFonts w:cs="Times New Roman"/>
          <w:sz w:val="40"/>
          <w:szCs w:val="40"/>
        </w:rPr>
        <w:t>Trần Trung Dũng</w:t>
      </w:r>
    </w:p>
    <w:p w14:paraId="141B5CBF" w14:textId="23F7B1E3" w:rsidR="00BD19BC" w:rsidRDefault="00BD19BC" w:rsidP="009D7657">
      <w:pPr>
        <w:jc w:val="right"/>
        <w:rPr>
          <w:rFonts w:cs="Times New Roman"/>
          <w:sz w:val="40"/>
          <w:szCs w:val="40"/>
        </w:rPr>
      </w:pPr>
      <w:r>
        <w:rPr>
          <w:rFonts w:cs="Times New Roman"/>
          <w:sz w:val="40"/>
          <w:szCs w:val="40"/>
        </w:rPr>
        <w:br/>
      </w:r>
      <w:r w:rsidR="009D7657">
        <w:rPr>
          <w:rFonts w:cs="Times New Roman"/>
          <w:sz w:val="40"/>
          <w:szCs w:val="40"/>
        </w:rPr>
        <w:t>Nhóm:</w:t>
      </w:r>
      <w:r w:rsidR="009D7657">
        <w:rPr>
          <w:rFonts w:cs="Times New Roman"/>
          <w:sz w:val="40"/>
          <w:szCs w:val="40"/>
        </w:rPr>
        <w:br/>
        <w:t>Lê Thanh Trường Vinh. MSSV: 1712910.</w:t>
      </w:r>
      <w:r w:rsidR="009D7657">
        <w:rPr>
          <w:rFonts w:cs="Times New Roman"/>
          <w:sz w:val="40"/>
          <w:szCs w:val="40"/>
        </w:rPr>
        <w:br/>
        <w:t>Phan Nhật Vinh. MSSV: 17129</w:t>
      </w:r>
      <w:r w:rsidR="000642D6">
        <w:rPr>
          <w:rFonts w:cs="Times New Roman"/>
          <w:sz w:val="40"/>
          <w:szCs w:val="40"/>
        </w:rPr>
        <w:t>14.</w:t>
      </w:r>
    </w:p>
    <w:p w14:paraId="78C1D2F1" w14:textId="77777777" w:rsidR="00685847" w:rsidRDefault="00BD19BC">
      <w:pPr>
        <w:rPr>
          <w:rFonts w:cs="Times New Roman"/>
          <w:sz w:val="40"/>
          <w:szCs w:val="40"/>
        </w:rPr>
      </w:pPr>
      <w:r>
        <w:rPr>
          <w:rFonts w:cs="Times New Roman"/>
          <w:sz w:val="40"/>
          <w:szCs w:val="40"/>
        </w:rPr>
        <w:br w:type="page"/>
      </w:r>
    </w:p>
    <w:sdt>
      <w:sdtPr>
        <w:rPr>
          <w:rFonts w:asciiTheme="minorHAnsi" w:eastAsiaTheme="minorHAnsi" w:hAnsiTheme="minorHAnsi" w:cstheme="minorBidi"/>
          <w:color w:val="auto"/>
          <w:sz w:val="22"/>
          <w:szCs w:val="22"/>
          <w:lang w:val="vi-VN"/>
        </w:rPr>
        <w:id w:val="-978374462"/>
        <w:docPartObj>
          <w:docPartGallery w:val="Table of Contents"/>
          <w:docPartUnique/>
        </w:docPartObj>
      </w:sdtPr>
      <w:sdtEndPr>
        <w:rPr>
          <w:rFonts w:ascii="Times New Roman" w:hAnsi="Times New Roman"/>
          <w:b/>
          <w:bCs/>
          <w:sz w:val="28"/>
        </w:rPr>
      </w:sdtEndPr>
      <w:sdtContent>
        <w:p w14:paraId="3EC6534C" w14:textId="77777777" w:rsidR="00685847" w:rsidRDefault="00685847" w:rsidP="00685847">
          <w:pPr>
            <w:pStyle w:val="TOCHeading"/>
            <w:jc w:val="center"/>
          </w:pPr>
          <w:r>
            <w:rPr>
              <w:lang w:val="vi-VN"/>
            </w:rPr>
            <w:t>Nội dung</w:t>
          </w:r>
        </w:p>
        <w:p w14:paraId="74B1B137" w14:textId="491F220C" w:rsidR="00A05F1B" w:rsidRDefault="0068584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1561769" w:history="1">
            <w:r w:rsidR="00A05F1B" w:rsidRPr="00C87608">
              <w:rPr>
                <w:rStyle w:val="Hyperlink"/>
                <w:rFonts w:cs="Times New Roman"/>
                <w:noProof/>
              </w:rPr>
              <w:t>I Phân Chia:</w:t>
            </w:r>
            <w:r w:rsidR="00A05F1B">
              <w:rPr>
                <w:noProof/>
                <w:webHidden/>
              </w:rPr>
              <w:tab/>
            </w:r>
            <w:r w:rsidR="00A05F1B">
              <w:rPr>
                <w:noProof/>
                <w:webHidden/>
              </w:rPr>
              <w:fldChar w:fldCharType="begin"/>
            </w:r>
            <w:r w:rsidR="00A05F1B">
              <w:rPr>
                <w:noProof/>
                <w:webHidden/>
              </w:rPr>
              <w:instrText xml:space="preserve"> PAGEREF _Toc21561769 \h </w:instrText>
            </w:r>
            <w:r w:rsidR="00A05F1B">
              <w:rPr>
                <w:noProof/>
                <w:webHidden/>
              </w:rPr>
            </w:r>
            <w:r w:rsidR="00A05F1B">
              <w:rPr>
                <w:noProof/>
                <w:webHidden/>
              </w:rPr>
              <w:fldChar w:fldCharType="separate"/>
            </w:r>
            <w:r w:rsidR="00A05F1B">
              <w:rPr>
                <w:noProof/>
                <w:webHidden/>
              </w:rPr>
              <w:t>2</w:t>
            </w:r>
            <w:r w:rsidR="00A05F1B">
              <w:rPr>
                <w:noProof/>
                <w:webHidden/>
              </w:rPr>
              <w:fldChar w:fldCharType="end"/>
            </w:r>
          </w:hyperlink>
        </w:p>
        <w:p w14:paraId="5FE87E98" w14:textId="0C240096" w:rsidR="00A05F1B" w:rsidRDefault="00F15505">
          <w:pPr>
            <w:pStyle w:val="TOC1"/>
            <w:tabs>
              <w:tab w:val="right" w:leader="dot" w:pos="9350"/>
            </w:tabs>
            <w:rPr>
              <w:rFonts w:eastAsiaTheme="minorEastAsia"/>
              <w:noProof/>
            </w:rPr>
          </w:pPr>
          <w:hyperlink w:anchor="_Toc21561770" w:history="1">
            <w:r w:rsidR="00A05F1B" w:rsidRPr="00C87608">
              <w:rPr>
                <w:rStyle w:val="Hyperlink"/>
                <w:rFonts w:cs="Times New Roman"/>
                <w:noProof/>
              </w:rPr>
              <w:t>II Thiết kế đồ án:</w:t>
            </w:r>
            <w:r w:rsidR="00A05F1B">
              <w:rPr>
                <w:noProof/>
                <w:webHidden/>
              </w:rPr>
              <w:tab/>
            </w:r>
            <w:r w:rsidR="00A05F1B">
              <w:rPr>
                <w:noProof/>
                <w:webHidden/>
              </w:rPr>
              <w:fldChar w:fldCharType="begin"/>
            </w:r>
            <w:r w:rsidR="00A05F1B">
              <w:rPr>
                <w:noProof/>
                <w:webHidden/>
              </w:rPr>
              <w:instrText xml:space="preserve"> PAGEREF _Toc21561770 \h </w:instrText>
            </w:r>
            <w:r w:rsidR="00A05F1B">
              <w:rPr>
                <w:noProof/>
                <w:webHidden/>
              </w:rPr>
            </w:r>
            <w:r w:rsidR="00A05F1B">
              <w:rPr>
                <w:noProof/>
                <w:webHidden/>
              </w:rPr>
              <w:fldChar w:fldCharType="separate"/>
            </w:r>
            <w:r w:rsidR="00A05F1B">
              <w:rPr>
                <w:noProof/>
                <w:webHidden/>
              </w:rPr>
              <w:t>2</w:t>
            </w:r>
            <w:r w:rsidR="00A05F1B">
              <w:rPr>
                <w:noProof/>
                <w:webHidden/>
              </w:rPr>
              <w:fldChar w:fldCharType="end"/>
            </w:r>
          </w:hyperlink>
        </w:p>
        <w:p w14:paraId="754D718B" w14:textId="5B7A6A0F" w:rsidR="00A05F1B" w:rsidRDefault="00F15505">
          <w:pPr>
            <w:pStyle w:val="TOC2"/>
            <w:tabs>
              <w:tab w:val="right" w:leader="dot" w:pos="9350"/>
            </w:tabs>
            <w:rPr>
              <w:rFonts w:eastAsiaTheme="minorEastAsia"/>
              <w:noProof/>
            </w:rPr>
          </w:pPr>
          <w:hyperlink w:anchor="_Toc21561771" w:history="1">
            <w:r w:rsidR="00A05F1B" w:rsidRPr="00C87608">
              <w:rPr>
                <w:rStyle w:val="Hyperlink"/>
                <w:rFonts w:cs="Times New Roman"/>
                <w:noProof/>
              </w:rPr>
              <w:t>1 Sử dụng fork():</w:t>
            </w:r>
            <w:r w:rsidR="00A05F1B">
              <w:rPr>
                <w:noProof/>
                <w:webHidden/>
              </w:rPr>
              <w:tab/>
            </w:r>
            <w:r w:rsidR="00A05F1B">
              <w:rPr>
                <w:noProof/>
                <w:webHidden/>
              </w:rPr>
              <w:fldChar w:fldCharType="begin"/>
            </w:r>
            <w:r w:rsidR="00A05F1B">
              <w:rPr>
                <w:noProof/>
                <w:webHidden/>
              </w:rPr>
              <w:instrText xml:space="preserve"> PAGEREF _Toc21561771 \h </w:instrText>
            </w:r>
            <w:r w:rsidR="00A05F1B">
              <w:rPr>
                <w:noProof/>
                <w:webHidden/>
              </w:rPr>
            </w:r>
            <w:r w:rsidR="00A05F1B">
              <w:rPr>
                <w:noProof/>
                <w:webHidden/>
              </w:rPr>
              <w:fldChar w:fldCharType="separate"/>
            </w:r>
            <w:r w:rsidR="00A05F1B">
              <w:rPr>
                <w:noProof/>
                <w:webHidden/>
              </w:rPr>
              <w:t>3</w:t>
            </w:r>
            <w:r w:rsidR="00A05F1B">
              <w:rPr>
                <w:noProof/>
                <w:webHidden/>
              </w:rPr>
              <w:fldChar w:fldCharType="end"/>
            </w:r>
          </w:hyperlink>
        </w:p>
        <w:p w14:paraId="3709EA04" w14:textId="6D735669" w:rsidR="00A05F1B" w:rsidRDefault="00F15505">
          <w:pPr>
            <w:pStyle w:val="TOC2"/>
            <w:tabs>
              <w:tab w:val="right" w:leader="dot" w:pos="9350"/>
            </w:tabs>
            <w:rPr>
              <w:rFonts w:eastAsiaTheme="minorEastAsia"/>
              <w:noProof/>
            </w:rPr>
          </w:pPr>
          <w:hyperlink w:anchor="_Toc21561772" w:history="1">
            <w:r w:rsidR="00A05F1B" w:rsidRPr="00C87608">
              <w:rPr>
                <w:rStyle w:val="Hyperlink"/>
                <w:rFonts w:cs="Times New Roman"/>
                <w:noProof/>
              </w:rPr>
              <w:t>2 Sử dụng exec():</w:t>
            </w:r>
            <w:r w:rsidR="00A05F1B">
              <w:rPr>
                <w:noProof/>
                <w:webHidden/>
              </w:rPr>
              <w:tab/>
            </w:r>
            <w:r w:rsidR="00A05F1B">
              <w:rPr>
                <w:noProof/>
                <w:webHidden/>
              </w:rPr>
              <w:fldChar w:fldCharType="begin"/>
            </w:r>
            <w:r w:rsidR="00A05F1B">
              <w:rPr>
                <w:noProof/>
                <w:webHidden/>
              </w:rPr>
              <w:instrText xml:space="preserve"> PAGEREF _Toc21561772 \h </w:instrText>
            </w:r>
            <w:r w:rsidR="00A05F1B">
              <w:rPr>
                <w:noProof/>
                <w:webHidden/>
              </w:rPr>
            </w:r>
            <w:r w:rsidR="00A05F1B">
              <w:rPr>
                <w:noProof/>
                <w:webHidden/>
              </w:rPr>
              <w:fldChar w:fldCharType="separate"/>
            </w:r>
            <w:r w:rsidR="00A05F1B">
              <w:rPr>
                <w:noProof/>
                <w:webHidden/>
              </w:rPr>
              <w:t>4</w:t>
            </w:r>
            <w:r w:rsidR="00A05F1B">
              <w:rPr>
                <w:noProof/>
                <w:webHidden/>
              </w:rPr>
              <w:fldChar w:fldCharType="end"/>
            </w:r>
          </w:hyperlink>
        </w:p>
        <w:p w14:paraId="1263737F" w14:textId="2EC899DE" w:rsidR="00A05F1B" w:rsidRDefault="00F15505">
          <w:pPr>
            <w:pStyle w:val="TOC2"/>
            <w:tabs>
              <w:tab w:val="right" w:leader="dot" w:pos="9350"/>
            </w:tabs>
            <w:rPr>
              <w:rFonts w:eastAsiaTheme="minorEastAsia"/>
              <w:noProof/>
            </w:rPr>
          </w:pPr>
          <w:hyperlink w:anchor="_Toc21561773" w:history="1">
            <w:r w:rsidR="00A05F1B" w:rsidRPr="00C87608">
              <w:rPr>
                <w:rStyle w:val="Hyperlink"/>
                <w:rFonts w:cs="Times New Roman"/>
                <w:noProof/>
              </w:rPr>
              <w:t>3 Tính năng lưu lại lịch sử:</w:t>
            </w:r>
            <w:r w:rsidR="00A05F1B">
              <w:rPr>
                <w:noProof/>
                <w:webHidden/>
              </w:rPr>
              <w:tab/>
            </w:r>
            <w:r w:rsidR="00A05F1B">
              <w:rPr>
                <w:noProof/>
                <w:webHidden/>
              </w:rPr>
              <w:fldChar w:fldCharType="begin"/>
            </w:r>
            <w:r w:rsidR="00A05F1B">
              <w:rPr>
                <w:noProof/>
                <w:webHidden/>
              </w:rPr>
              <w:instrText xml:space="preserve"> PAGEREF _Toc21561773 \h </w:instrText>
            </w:r>
            <w:r w:rsidR="00A05F1B">
              <w:rPr>
                <w:noProof/>
                <w:webHidden/>
              </w:rPr>
            </w:r>
            <w:r w:rsidR="00A05F1B">
              <w:rPr>
                <w:noProof/>
                <w:webHidden/>
              </w:rPr>
              <w:fldChar w:fldCharType="separate"/>
            </w:r>
            <w:r w:rsidR="00A05F1B">
              <w:rPr>
                <w:noProof/>
                <w:webHidden/>
              </w:rPr>
              <w:t>6</w:t>
            </w:r>
            <w:r w:rsidR="00A05F1B">
              <w:rPr>
                <w:noProof/>
                <w:webHidden/>
              </w:rPr>
              <w:fldChar w:fldCharType="end"/>
            </w:r>
          </w:hyperlink>
        </w:p>
        <w:p w14:paraId="0C529306" w14:textId="2D0DCD41" w:rsidR="00A05F1B" w:rsidRDefault="00F15505">
          <w:pPr>
            <w:pStyle w:val="TOC2"/>
            <w:tabs>
              <w:tab w:val="right" w:leader="dot" w:pos="9350"/>
            </w:tabs>
            <w:rPr>
              <w:rFonts w:eastAsiaTheme="minorEastAsia"/>
              <w:noProof/>
            </w:rPr>
          </w:pPr>
          <w:hyperlink w:anchor="_Toc21561774" w:history="1">
            <w:r w:rsidR="00A05F1B" w:rsidRPr="00C87608">
              <w:rPr>
                <w:rStyle w:val="Hyperlink"/>
                <w:rFonts w:cs="Times New Roman"/>
                <w:noProof/>
              </w:rPr>
              <w:t>4. Tái định hướng Input và Output:</w:t>
            </w:r>
            <w:r w:rsidR="00A05F1B">
              <w:rPr>
                <w:noProof/>
                <w:webHidden/>
              </w:rPr>
              <w:tab/>
            </w:r>
            <w:r w:rsidR="00A05F1B">
              <w:rPr>
                <w:noProof/>
                <w:webHidden/>
              </w:rPr>
              <w:fldChar w:fldCharType="begin"/>
            </w:r>
            <w:r w:rsidR="00A05F1B">
              <w:rPr>
                <w:noProof/>
                <w:webHidden/>
              </w:rPr>
              <w:instrText xml:space="preserve"> PAGEREF _Toc21561774 \h </w:instrText>
            </w:r>
            <w:r w:rsidR="00A05F1B">
              <w:rPr>
                <w:noProof/>
                <w:webHidden/>
              </w:rPr>
            </w:r>
            <w:r w:rsidR="00A05F1B">
              <w:rPr>
                <w:noProof/>
                <w:webHidden/>
              </w:rPr>
              <w:fldChar w:fldCharType="separate"/>
            </w:r>
            <w:r w:rsidR="00A05F1B">
              <w:rPr>
                <w:noProof/>
                <w:webHidden/>
              </w:rPr>
              <w:t>6</w:t>
            </w:r>
            <w:r w:rsidR="00A05F1B">
              <w:rPr>
                <w:noProof/>
                <w:webHidden/>
              </w:rPr>
              <w:fldChar w:fldCharType="end"/>
            </w:r>
          </w:hyperlink>
        </w:p>
        <w:p w14:paraId="56DF1662" w14:textId="674EA4BE" w:rsidR="00A05F1B" w:rsidRDefault="00F15505">
          <w:pPr>
            <w:pStyle w:val="TOC2"/>
            <w:tabs>
              <w:tab w:val="right" w:leader="dot" w:pos="9350"/>
            </w:tabs>
            <w:rPr>
              <w:rFonts w:eastAsiaTheme="minorEastAsia"/>
              <w:noProof/>
            </w:rPr>
          </w:pPr>
          <w:hyperlink w:anchor="_Toc21561775" w:history="1">
            <w:r w:rsidR="00A05F1B" w:rsidRPr="00C87608">
              <w:rPr>
                <w:rStyle w:val="Hyperlink"/>
                <w:rFonts w:cs="Times New Roman"/>
                <w:noProof/>
              </w:rPr>
              <w:t>5. Giao tiếp qua Pipe:</w:t>
            </w:r>
            <w:r w:rsidR="00A05F1B">
              <w:rPr>
                <w:noProof/>
                <w:webHidden/>
              </w:rPr>
              <w:tab/>
            </w:r>
            <w:r w:rsidR="00A05F1B">
              <w:rPr>
                <w:noProof/>
                <w:webHidden/>
              </w:rPr>
              <w:fldChar w:fldCharType="begin"/>
            </w:r>
            <w:r w:rsidR="00A05F1B">
              <w:rPr>
                <w:noProof/>
                <w:webHidden/>
              </w:rPr>
              <w:instrText xml:space="preserve"> PAGEREF _Toc21561775 \h </w:instrText>
            </w:r>
            <w:r w:rsidR="00A05F1B">
              <w:rPr>
                <w:noProof/>
                <w:webHidden/>
              </w:rPr>
            </w:r>
            <w:r w:rsidR="00A05F1B">
              <w:rPr>
                <w:noProof/>
                <w:webHidden/>
              </w:rPr>
              <w:fldChar w:fldCharType="separate"/>
            </w:r>
            <w:r w:rsidR="00A05F1B">
              <w:rPr>
                <w:noProof/>
                <w:webHidden/>
              </w:rPr>
              <w:t>7</w:t>
            </w:r>
            <w:r w:rsidR="00A05F1B">
              <w:rPr>
                <w:noProof/>
                <w:webHidden/>
              </w:rPr>
              <w:fldChar w:fldCharType="end"/>
            </w:r>
          </w:hyperlink>
        </w:p>
        <w:p w14:paraId="476A9933" w14:textId="796DF5EB" w:rsidR="00A05F1B" w:rsidRDefault="00F15505">
          <w:pPr>
            <w:pStyle w:val="TOC1"/>
            <w:tabs>
              <w:tab w:val="right" w:leader="dot" w:pos="9350"/>
            </w:tabs>
            <w:rPr>
              <w:rFonts w:eastAsiaTheme="minorEastAsia"/>
              <w:noProof/>
            </w:rPr>
          </w:pPr>
          <w:hyperlink w:anchor="_Toc21561776" w:history="1">
            <w:r w:rsidR="00A05F1B" w:rsidRPr="00C87608">
              <w:rPr>
                <w:rStyle w:val="Hyperlink"/>
                <w:rFonts w:cs="Times New Roman"/>
                <w:noProof/>
              </w:rPr>
              <w:t>III Các Hàm/ Lời Gọi Hệ Thống Sử Dụng:</w:t>
            </w:r>
            <w:r w:rsidR="00A05F1B">
              <w:rPr>
                <w:noProof/>
                <w:webHidden/>
              </w:rPr>
              <w:tab/>
            </w:r>
            <w:r w:rsidR="00A05F1B">
              <w:rPr>
                <w:noProof/>
                <w:webHidden/>
              </w:rPr>
              <w:fldChar w:fldCharType="begin"/>
            </w:r>
            <w:r w:rsidR="00A05F1B">
              <w:rPr>
                <w:noProof/>
                <w:webHidden/>
              </w:rPr>
              <w:instrText xml:space="preserve"> PAGEREF _Toc21561776 \h </w:instrText>
            </w:r>
            <w:r w:rsidR="00A05F1B">
              <w:rPr>
                <w:noProof/>
                <w:webHidden/>
              </w:rPr>
            </w:r>
            <w:r w:rsidR="00A05F1B">
              <w:rPr>
                <w:noProof/>
                <w:webHidden/>
              </w:rPr>
              <w:fldChar w:fldCharType="separate"/>
            </w:r>
            <w:r w:rsidR="00A05F1B">
              <w:rPr>
                <w:noProof/>
                <w:webHidden/>
              </w:rPr>
              <w:t>9</w:t>
            </w:r>
            <w:r w:rsidR="00A05F1B">
              <w:rPr>
                <w:noProof/>
                <w:webHidden/>
              </w:rPr>
              <w:fldChar w:fldCharType="end"/>
            </w:r>
          </w:hyperlink>
        </w:p>
        <w:p w14:paraId="5F840D12" w14:textId="540165D0" w:rsidR="00A05F1B" w:rsidRDefault="00F15505">
          <w:pPr>
            <w:pStyle w:val="TOC2"/>
            <w:tabs>
              <w:tab w:val="right" w:leader="dot" w:pos="9350"/>
            </w:tabs>
            <w:rPr>
              <w:rFonts w:eastAsiaTheme="minorEastAsia"/>
              <w:noProof/>
            </w:rPr>
          </w:pPr>
          <w:hyperlink w:anchor="_Toc21561777" w:history="1">
            <w:r w:rsidR="00A05F1B" w:rsidRPr="00C87608">
              <w:rPr>
                <w:rStyle w:val="Hyperlink"/>
                <w:rFonts w:cs="Times New Roman"/>
                <w:noProof/>
              </w:rPr>
              <w:t>1 Fork() (syscall):</w:t>
            </w:r>
            <w:r w:rsidR="00A05F1B">
              <w:rPr>
                <w:noProof/>
                <w:webHidden/>
              </w:rPr>
              <w:tab/>
            </w:r>
            <w:r w:rsidR="00A05F1B">
              <w:rPr>
                <w:noProof/>
                <w:webHidden/>
              </w:rPr>
              <w:fldChar w:fldCharType="begin"/>
            </w:r>
            <w:r w:rsidR="00A05F1B">
              <w:rPr>
                <w:noProof/>
                <w:webHidden/>
              </w:rPr>
              <w:instrText xml:space="preserve"> PAGEREF _Toc21561777 \h </w:instrText>
            </w:r>
            <w:r w:rsidR="00A05F1B">
              <w:rPr>
                <w:noProof/>
                <w:webHidden/>
              </w:rPr>
            </w:r>
            <w:r w:rsidR="00A05F1B">
              <w:rPr>
                <w:noProof/>
                <w:webHidden/>
              </w:rPr>
              <w:fldChar w:fldCharType="separate"/>
            </w:r>
            <w:r w:rsidR="00A05F1B">
              <w:rPr>
                <w:noProof/>
                <w:webHidden/>
              </w:rPr>
              <w:t>9</w:t>
            </w:r>
            <w:r w:rsidR="00A05F1B">
              <w:rPr>
                <w:noProof/>
                <w:webHidden/>
              </w:rPr>
              <w:fldChar w:fldCharType="end"/>
            </w:r>
          </w:hyperlink>
        </w:p>
        <w:p w14:paraId="67F659AE" w14:textId="3B133121" w:rsidR="00A05F1B" w:rsidRDefault="00F15505">
          <w:pPr>
            <w:pStyle w:val="TOC2"/>
            <w:tabs>
              <w:tab w:val="right" w:leader="dot" w:pos="9350"/>
            </w:tabs>
            <w:rPr>
              <w:rFonts w:eastAsiaTheme="minorEastAsia"/>
              <w:noProof/>
            </w:rPr>
          </w:pPr>
          <w:hyperlink w:anchor="_Toc21561778" w:history="1">
            <w:r w:rsidR="00A05F1B" w:rsidRPr="00C87608">
              <w:rPr>
                <w:rStyle w:val="Hyperlink"/>
                <w:rFonts w:cs="Times New Roman"/>
                <w:noProof/>
              </w:rPr>
              <w:t>2 Execvp() (syscall):</w:t>
            </w:r>
            <w:r w:rsidR="00A05F1B">
              <w:rPr>
                <w:noProof/>
                <w:webHidden/>
              </w:rPr>
              <w:tab/>
            </w:r>
            <w:r w:rsidR="00A05F1B">
              <w:rPr>
                <w:noProof/>
                <w:webHidden/>
              </w:rPr>
              <w:fldChar w:fldCharType="begin"/>
            </w:r>
            <w:r w:rsidR="00A05F1B">
              <w:rPr>
                <w:noProof/>
                <w:webHidden/>
              </w:rPr>
              <w:instrText xml:space="preserve"> PAGEREF _Toc21561778 \h </w:instrText>
            </w:r>
            <w:r w:rsidR="00A05F1B">
              <w:rPr>
                <w:noProof/>
                <w:webHidden/>
              </w:rPr>
            </w:r>
            <w:r w:rsidR="00A05F1B">
              <w:rPr>
                <w:noProof/>
                <w:webHidden/>
              </w:rPr>
              <w:fldChar w:fldCharType="separate"/>
            </w:r>
            <w:r w:rsidR="00A05F1B">
              <w:rPr>
                <w:noProof/>
                <w:webHidden/>
              </w:rPr>
              <w:t>9</w:t>
            </w:r>
            <w:r w:rsidR="00A05F1B">
              <w:rPr>
                <w:noProof/>
                <w:webHidden/>
              </w:rPr>
              <w:fldChar w:fldCharType="end"/>
            </w:r>
          </w:hyperlink>
        </w:p>
        <w:p w14:paraId="70DB68DC" w14:textId="17F88C27" w:rsidR="00A05F1B" w:rsidRDefault="00F15505">
          <w:pPr>
            <w:pStyle w:val="TOC2"/>
            <w:tabs>
              <w:tab w:val="right" w:leader="dot" w:pos="9350"/>
            </w:tabs>
            <w:rPr>
              <w:rFonts w:eastAsiaTheme="minorEastAsia"/>
              <w:noProof/>
            </w:rPr>
          </w:pPr>
          <w:hyperlink w:anchor="_Toc21561779" w:history="1">
            <w:r w:rsidR="00A05F1B" w:rsidRPr="00C87608">
              <w:rPr>
                <w:rStyle w:val="Hyperlink"/>
                <w:rFonts w:cs="Times New Roman"/>
                <w:noProof/>
              </w:rPr>
              <w:t>3 Open() (syscall):</w:t>
            </w:r>
            <w:r w:rsidR="00A05F1B">
              <w:rPr>
                <w:noProof/>
                <w:webHidden/>
              </w:rPr>
              <w:tab/>
            </w:r>
            <w:r w:rsidR="00A05F1B">
              <w:rPr>
                <w:noProof/>
                <w:webHidden/>
              </w:rPr>
              <w:fldChar w:fldCharType="begin"/>
            </w:r>
            <w:r w:rsidR="00A05F1B">
              <w:rPr>
                <w:noProof/>
                <w:webHidden/>
              </w:rPr>
              <w:instrText xml:space="preserve"> PAGEREF _Toc21561779 \h </w:instrText>
            </w:r>
            <w:r w:rsidR="00A05F1B">
              <w:rPr>
                <w:noProof/>
                <w:webHidden/>
              </w:rPr>
            </w:r>
            <w:r w:rsidR="00A05F1B">
              <w:rPr>
                <w:noProof/>
                <w:webHidden/>
              </w:rPr>
              <w:fldChar w:fldCharType="separate"/>
            </w:r>
            <w:r w:rsidR="00A05F1B">
              <w:rPr>
                <w:noProof/>
                <w:webHidden/>
              </w:rPr>
              <w:t>9</w:t>
            </w:r>
            <w:r w:rsidR="00A05F1B">
              <w:rPr>
                <w:noProof/>
                <w:webHidden/>
              </w:rPr>
              <w:fldChar w:fldCharType="end"/>
            </w:r>
          </w:hyperlink>
        </w:p>
        <w:p w14:paraId="2C52BB68" w14:textId="361268AE" w:rsidR="00A05F1B" w:rsidRDefault="00F15505">
          <w:pPr>
            <w:pStyle w:val="TOC2"/>
            <w:tabs>
              <w:tab w:val="right" w:leader="dot" w:pos="9350"/>
            </w:tabs>
            <w:rPr>
              <w:rFonts w:eastAsiaTheme="minorEastAsia"/>
              <w:noProof/>
            </w:rPr>
          </w:pPr>
          <w:hyperlink w:anchor="_Toc21561780" w:history="1">
            <w:r w:rsidR="00A05F1B" w:rsidRPr="00C87608">
              <w:rPr>
                <w:rStyle w:val="Hyperlink"/>
                <w:noProof/>
              </w:rPr>
              <w:t>Return value: file descriptor.</w:t>
            </w:r>
            <w:r w:rsidR="00A05F1B">
              <w:rPr>
                <w:noProof/>
                <w:webHidden/>
              </w:rPr>
              <w:tab/>
            </w:r>
            <w:r w:rsidR="00A05F1B">
              <w:rPr>
                <w:noProof/>
                <w:webHidden/>
              </w:rPr>
              <w:fldChar w:fldCharType="begin"/>
            </w:r>
            <w:r w:rsidR="00A05F1B">
              <w:rPr>
                <w:noProof/>
                <w:webHidden/>
              </w:rPr>
              <w:instrText xml:space="preserve"> PAGEREF _Toc21561780 \h </w:instrText>
            </w:r>
            <w:r w:rsidR="00A05F1B">
              <w:rPr>
                <w:noProof/>
                <w:webHidden/>
              </w:rPr>
            </w:r>
            <w:r w:rsidR="00A05F1B">
              <w:rPr>
                <w:noProof/>
                <w:webHidden/>
              </w:rPr>
              <w:fldChar w:fldCharType="separate"/>
            </w:r>
            <w:r w:rsidR="00A05F1B">
              <w:rPr>
                <w:noProof/>
                <w:webHidden/>
              </w:rPr>
              <w:t>9</w:t>
            </w:r>
            <w:r w:rsidR="00A05F1B">
              <w:rPr>
                <w:noProof/>
                <w:webHidden/>
              </w:rPr>
              <w:fldChar w:fldCharType="end"/>
            </w:r>
          </w:hyperlink>
        </w:p>
        <w:p w14:paraId="7CEC4571" w14:textId="25ADCA71" w:rsidR="00A05F1B" w:rsidRDefault="00F15505">
          <w:pPr>
            <w:pStyle w:val="TOC2"/>
            <w:tabs>
              <w:tab w:val="right" w:leader="dot" w:pos="9350"/>
            </w:tabs>
            <w:rPr>
              <w:rFonts w:eastAsiaTheme="minorEastAsia"/>
              <w:noProof/>
            </w:rPr>
          </w:pPr>
          <w:hyperlink w:anchor="_Toc21561781" w:history="1">
            <w:r w:rsidR="00A05F1B" w:rsidRPr="00C87608">
              <w:rPr>
                <w:rStyle w:val="Hyperlink"/>
                <w:rFonts w:cs="Times New Roman"/>
                <w:noProof/>
              </w:rPr>
              <w:t>4 dup2() (function):</w:t>
            </w:r>
            <w:r w:rsidR="00A05F1B">
              <w:rPr>
                <w:noProof/>
                <w:webHidden/>
              </w:rPr>
              <w:tab/>
            </w:r>
            <w:r w:rsidR="00A05F1B">
              <w:rPr>
                <w:noProof/>
                <w:webHidden/>
              </w:rPr>
              <w:fldChar w:fldCharType="begin"/>
            </w:r>
            <w:r w:rsidR="00A05F1B">
              <w:rPr>
                <w:noProof/>
                <w:webHidden/>
              </w:rPr>
              <w:instrText xml:space="preserve"> PAGEREF _Toc21561781 \h </w:instrText>
            </w:r>
            <w:r w:rsidR="00A05F1B">
              <w:rPr>
                <w:noProof/>
                <w:webHidden/>
              </w:rPr>
            </w:r>
            <w:r w:rsidR="00A05F1B">
              <w:rPr>
                <w:noProof/>
                <w:webHidden/>
              </w:rPr>
              <w:fldChar w:fldCharType="separate"/>
            </w:r>
            <w:r w:rsidR="00A05F1B">
              <w:rPr>
                <w:noProof/>
                <w:webHidden/>
              </w:rPr>
              <w:t>9</w:t>
            </w:r>
            <w:r w:rsidR="00A05F1B">
              <w:rPr>
                <w:noProof/>
                <w:webHidden/>
              </w:rPr>
              <w:fldChar w:fldCharType="end"/>
            </w:r>
          </w:hyperlink>
        </w:p>
        <w:p w14:paraId="2071EB1F" w14:textId="76F373E3" w:rsidR="00685847" w:rsidRDefault="00685847">
          <w:r>
            <w:rPr>
              <w:b/>
              <w:bCs/>
              <w:lang w:val="vi-VN"/>
            </w:rPr>
            <w:fldChar w:fldCharType="end"/>
          </w:r>
        </w:p>
      </w:sdtContent>
    </w:sdt>
    <w:p w14:paraId="4D55D7F5" w14:textId="77777777" w:rsidR="00685847" w:rsidRDefault="00685847">
      <w:pPr>
        <w:rPr>
          <w:rFonts w:cs="Times New Roman"/>
          <w:sz w:val="40"/>
          <w:szCs w:val="40"/>
        </w:rPr>
      </w:pPr>
      <w:r>
        <w:rPr>
          <w:rFonts w:cs="Times New Roman"/>
          <w:sz w:val="40"/>
          <w:szCs w:val="40"/>
        </w:rPr>
        <w:br w:type="page"/>
      </w:r>
    </w:p>
    <w:p w14:paraId="333272D8" w14:textId="779C547A" w:rsidR="00BD19BC" w:rsidRDefault="00804AF3" w:rsidP="00BD19BC">
      <w:pPr>
        <w:pStyle w:val="Heading1"/>
        <w:rPr>
          <w:rFonts w:cs="Times New Roman"/>
          <w:szCs w:val="40"/>
        </w:rPr>
      </w:pPr>
      <w:bookmarkStart w:id="0" w:name="_Toc21561770"/>
      <w:r>
        <w:rPr>
          <w:rFonts w:cs="Times New Roman"/>
          <w:szCs w:val="40"/>
        </w:rPr>
        <w:lastRenderedPageBreak/>
        <w:t>I</w:t>
      </w:r>
      <w:r w:rsidR="00BD19BC">
        <w:rPr>
          <w:rFonts w:cs="Times New Roman"/>
          <w:szCs w:val="40"/>
        </w:rPr>
        <w:t xml:space="preserve"> </w:t>
      </w:r>
      <w:r w:rsidR="003D4573">
        <w:rPr>
          <w:rFonts w:cs="Times New Roman"/>
          <w:szCs w:val="40"/>
        </w:rPr>
        <w:t>Thiết kế đồ án:</w:t>
      </w:r>
      <w:bookmarkEnd w:id="0"/>
    </w:p>
    <w:p w14:paraId="0533B212" w14:textId="676D471A" w:rsidR="003D4573" w:rsidRDefault="009F493B" w:rsidP="003D4573">
      <w:pPr>
        <w:rPr>
          <w:rFonts w:cs="Times New Roman"/>
          <w:szCs w:val="28"/>
        </w:rPr>
      </w:pPr>
      <w:r>
        <w:rPr>
          <w:rFonts w:cs="Times New Roman"/>
          <w:noProof/>
          <w:szCs w:val="28"/>
        </w:rPr>
        <w:drawing>
          <wp:anchor distT="0" distB="0" distL="114300" distR="114300" simplePos="0" relativeHeight="251664384" behindDoc="0" locked="0" layoutInCell="1" allowOverlap="1" wp14:anchorId="61907F19" wp14:editId="093A48F2">
            <wp:simplePos x="0" y="0"/>
            <wp:positionH relativeFrom="margin">
              <wp:align>center</wp:align>
            </wp:positionH>
            <wp:positionV relativeFrom="paragraph">
              <wp:posOffset>1992630</wp:posOffset>
            </wp:positionV>
            <wp:extent cx="5341620" cy="3571806"/>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620" cy="3571806"/>
                    </a:xfrm>
                    <a:prstGeom prst="rect">
                      <a:avLst/>
                    </a:prstGeom>
                    <a:noFill/>
                    <a:ln>
                      <a:noFill/>
                    </a:ln>
                  </pic:spPr>
                </pic:pic>
              </a:graphicData>
            </a:graphic>
          </wp:anchor>
        </w:drawing>
      </w:r>
      <w:r w:rsidR="00AD6E46">
        <w:rPr>
          <w:rFonts w:cs="Times New Roman"/>
          <w:szCs w:val="28"/>
        </w:rPr>
        <w:t>Giao diện của Simple Shell luôn hiển thị một prompt, sau đó người dùng sẽ nhập một câu lệnh nào đó. Trong đồ án này, prompt sẽ là osh&gt;. Trong việc thực hiện tiến trình, một tiến trình (gọi là Parent) sẽ đọc câu lệnh từ người dùng, và tạo ra một tiến trình khác (gọi là Child) để xử lý câu lệnh đó.</w:t>
      </w:r>
      <w:r w:rsidR="002E6E3B">
        <w:rPr>
          <w:rFonts w:cs="Times New Roman"/>
          <w:szCs w:val="28"/>
        </w:rPr>
        <w:t>Thông</w:t>
      </w:r>
      <w:r w:rsidR="00AD6E46">
        <w:rPr>
          <w:rFonts w:cs="Times New Roman"/>
          <w:szCs w:val="28"/>
        </w:rPr>
        <w:t xml:space="preserve"> thường, tiến trình Parent sẽ đợi tiến trình Child hoàn thành rồi mới tiếp tục. Tuy nhiên, UNIX Shell cũng cho phép tiến trình Child có thể chạy nền, hoặc là chạy song song với tiến trình Parent. Để thực hiện được điều đó, chúng ta sẽ thêm dấu &amp; vào cuối mỗi câu lệnh.</w:t>
      </w:r>
    </w:p>
    <w:p w14:paraId="267CE431" w14:textId="2DF5FB3E" w:rsidR="009035AC" w:rsidRDefault="009035AC" w:rsidP="003D4573">
      <w:pPr>
        <w:rPr>
          <w:rFonts w:cs="Times New Roman"/>
          <w:szCs w:val="28"/>
        </w:rPr>
      </w:pPr>
    </w:p>
    <w:p w14:paraId="14484674" w14:textId="528E5805" w:rsidR="009035AC" w:rsidRDefault="009035AC" w:rsidP="003D4573">
      <w:pPr>
        <w:rPr>
          <w:rFonts w:cs="Times New Roman"/>
          <w:szCs w:val="28"/>
        </w:rPr>
      </w:pPr>
      <w:r>
        <w:rPr>
          <w:rFonts w:cs="Times New Roman"/>
          <w:noProof/>
          <w:szCs w:val="28"/>
        </w:rPr>
        <w:lastRenderedPageBreak/>
        <w:drawing>
          <wp:anchor distT="0" distB="0" distL="114300" distR="114300" simplePos="0" relativeHeight="251665408" behindDoc="0" locked="0" layoutInCell="1" allowOverlap="1" wp14:anchorId="147A77C4" wp14:editId="0EF75517">
            <wp:simplePos x="0" y="0"/>
            <wp:positionH relativeFrom="margin">
              <wp:align>center</wp:align>
            </wp:positionH>
            <wp:positionV relativeFrom="paragraph">
              <wp:posOffset>0</wp:posOffset>
            </wp:positionV>
            <wp:extent cx="5250180" cy="3455112"/>
            <wp:effectExtent l="0" t="0" r="762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0180" cy="34551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DE027A" w14:textId="0348395C" w:rsidR="00AD6E46" w:rsidRDefault="00AD6E46" w:rsidP="003D4573">
      <w:pPr>
        <w:rPr>
          <w:rFonts w:cs="Times New Roman"/>
          <w:szCs w:val="28"/>
        </w:rPr>
      </w:pPr>
      <w:r>
        <w:rPr>
          <w:rFonts w:cs="Times New Roman"/>
          <w:szCs w:val="28"/>
        </w:rPr>
        <w:t>Để thực hiện được việc tạo tiến trình Child chúng ta cần phải sử dụng lời gọi hệ thống (systemcall) fork().</w:t>
      </w:r>
    </w:p>
    <w:p w14:paraId="7B56469B" w14:textId="727244A4" w:rsidR="00AD6E46" w:rsidRPr="00162F35" w:rsidRDefault="00804AF3" w:rsidP="00AD6E46">
      <w:pPr>
        <w:pStyle w:val="Heading2"/>
        <w:rPr>
          <w:rFonts w:cs="Times New Roman"/>
          <w:szCs w:val="32"/>
        </w:rPr>
      </w:pPr>
      <w:bookmarkStart w:id="1" w:name="_Toc21561771"/>
      <w:r w:rsidRPr="00162F35">
        <w:rPr>
          <w:rFonts w:cs="Times New Roman"/>
          <w:szCs w:val="32"/>
        </w:rPr>
        <w:t>1</w:t>
      </w:r>
      <w:r w:rsidR="003D4573" w:rsidRPr="00162F35">
        <w:rPr>
          <w:rFonts w:cs="Times New Roman"/>
          <w:szCs w:val="32"/>
        </w:rPr>
        <w:t xml:space="preserve"> Sử dụng fork</w:t>
      </w:r>
      <w:r w:rsidR="00AD6E46" w:rsidRPr="00162F35">
        <w:rPr>
          <w:rFonts w:cs="Times New Roman"/>
          <w:szCs w:val="32"/>
        </w:rPr>
        <w:t>():</w:t>
      </w:r>
      <w:bookmarkEnd w:id="1"/>
    </w:p>
    <w:p w14:paraId="316C9DF7" w14:textId="26F4A890" w:rsidR="009D19EA" w:rsidRDefault="00162F35" w:rsidP="003D4573">
      <w:pPr>
        <w:rPr>
          <w:rFonts w:cs="Times New Roman"/>
          <w:szCs w:val="28"/>
        </w:rPr>
      </w:pPr>
      <w:r>
        <w:rPr>
          <w:noProof/>
        </w:rPr>
        <w:drawing>
          <wp:anchor distT="0" distB="0" distL="114300" distR="114300" simplePos="0" relativeHeight="251670528" behindDoc="0" locked="0" layoutInCell="1" allowOverlap="1" wp14:anchorId="7FBB0474" wp14:editId="12F35D21">
            <wp:simplePos x="0" y="0"/>
            <wp:positionH relativeFrom="margin">
              <wp:align>center</wp:align>
            </wp:positionH>
            <wp:positionV relativeFrom="paragraph">
              <wp:posOffset>1028700</wp:posOffset>
            </wp:positionV>
            <wp:extent cx="5715000" cy="22098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209800"/>
                    </a:xfrm>
                    <a:prstGeom prst="rect">
                      <a:avLst/>
                    </a:prstGeom>
                    <a:noFill/>
                    <a:ln>
                      <a:noFill/>
                    </a:ln>
                  </pic:spPr>
                </pic:pic>
              </a:graphicData>
            </a:graphic>
          </wp:anchor>
        </w:drawing>
      </w:r>
      <w:r w:rsidR="003D4573">
        <w:t xml:space="preserve"> </w:t>
      </w:r>
      <w:r w:rsidR="00312937">
        <w:rPr>
          <w:rFonts w:cs="Times New Roman"/>
          <w:szCs w:val="28"/>
        </w:rPr>
        <w:t xml:space="preserve">Trong </w:t>
      </w:r>
      <w:r w:rsidR="003D4573">
        <w:rPr>
          <w:rFonts w:cs="Times New Roman"/>
          <w:szCs w:val="28"/>
        </w:rPr>
        <w:t>máy tính đặc biệt là các hệ thống sử dụng UNIX, fork() là một hoạt động mà một tiến trình có thể tạo ra một bản sao của chính nó. Đây chính là một lời gọi hệ thống, được thực hiện bên trong kernel. Fork() là một phương thức chính để tạo các tiến trình trong các hệ thống tương tự UNIX.</w:t>
      </w:r>
    </w:p>
    <w:p w14:paraId="6CC6FAB3" w14:textId="460ACA03" w:rsidR="00312937" w:rsidRDefault="00312937" w:rsidP="003D4573">
      <w:pPr>
        <w:rPr>
          <w:rFonts w:cs="Times New Roman"/>
          <w:szCs w:val="28"/>
        </w:rPr>
      </w:pPr>
    </w:p>
    <w:p w14:paraId="1D88C7E0" w14:textId="43F4D676" w:rsidR="009F493B" w:rsidRPr="00162F35" w:rsidRDefault="00162F35" w:rsidP="00162F35">
      <w:pPr>
        <w:rPr>
          <w:rFonts w:cs="Times New Roman"/>
          <w:szCs w:val="28"/>
        </w:rPr>
      </w:pPr>
      <w:r>
        <w:rPr>
          <w:rFonts w:cs="Times New Roman"/>
          <w:noProof/>
          <w:szCs w:val="28"/>
        </w:rPr>
        <w:lastRenderedPageBreak/>
        <mc:AlternateContent>
          <mc:Choice Requires="wps">
            <w:drawing>
              <wp:anchor distT="0" distB="0" distL="114300" distR="114300" simplePos="0" relativeHeight="251672576" behindDoc="0" locked="0" layoutInCell="1" allowOverlap="1" wp14:anchorId="2F705250" wp14:editId="02B0B511">
                <wp:simplePos x="0" y="0"/>
                <wp:positionH relativeFrom="margin">
                  <wp:align>center</wp:align>
                </wp:positionH>
                <wp:positionV relativeFrom="paragraph">
                  <wp:posOffset>5059680</wp:posOffset>
                </wp:positionV>
                <wp:extent cx="2522220" cy="274320"/>
                <wp:effectExtent l="0" t="0" r="11430" b="11430"/>
                <wp:wrapTopAndBottom/>
                <wp:docPr id="16" name="Text Box 16"/>
                <wp:cNvGraphicFramePr/>
                <a:graphic xmlns:a="http://schemas.openxmlformats.org/drawingml/2006/main">
                  <a:graphicData uri="http://schemas.microsoft.com/office/word/2010/wordprocessingShape">
                    <wps:wsp>
                      <wps:cNvSpPr txBox="1"/>
                      <wps:spPr>
                        <a:xfrm>
                          <a:off x="0" y="0"/>
                          <a:ext cx="2522220" cy="274320"/>
                        </a:xfrm>
                        <a:prstGeom prst="rect">
                          <a:avLst/>
                        </a:prstGeom>
                        <a:solidFill>
                          <a:schemeClr val="lt1"/>
                        </a:solidFill>
                        <a:ln w="6350">
                          <a:solidFill>
                            <a:prstClr val="black"/>
                          </a:solidFill>
                        </a:ln>
                      </wps:spPr>
                      <wps:txbx>
                        <w:txbxContent>
                          <w:p w14:paraId="5FE7A16B" w14:textId="123FA259" w:rsidR="00162F35" w:rsidRPr="00162F35" w:rsidRDefault="00162F35" w:rsidP="00162F35">
                            <w:pPr>
                              <w:jc w:val="center"/>
                              <w:rPr>
                                <w:rFonts w:cs="Times New Roman"/>
                              </w:rPr>
                            </w:pPr>
                            <w:r>
                              <w:rPr>
                                <w:rFonts w:cs="Times New Roman"/>
                              </w:rPr>
                              <w:t>Fork() work</w:t>
                            </w:r>
                            <w:r w:rsidR="00000BE0">
                              <w:rPr>
                                <w:rFonts w:cs="Times New Roman"/>
                              </w:rPr>
                              <w:t xml:space="preserve"> with &amp;.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05250" id="Text Box 16" o:spid="_x0000_s1027" type="#_x0000_t202" style="position:absolute;margin-left:0;margin-top:398.4pt;width:198.6pt;height:21.6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" fillcolor="white [3201]" strokeweight=".5pt">
                <v:textbox>
                  <w:txbxContent>
                    <w:p w14:paraId="5FE7A16B" w14:textId="123FA259" w:rsidR="00162F35" w:rsidRPr="00162F35" w:rsidRDefault="00162F35" w:rsidP="00162F35">
                      <w:pPr>
                        <w:jc w:val="center"/>
                        <w:rPr>
                          <w:rFonts w:cs="Times New Roman"/>
                        </w:rPr>
                      </w:pPr>
                      <w:r>
                        <w:rPr>
                          <w:rFonts w:cs="Times New Roman"/>
                        </w:rPr>
                        <w:t>Fork() work</w:t>
                      </w:r>
                      <w:r w:rsidR="00000BE0">
                        <w:rPr>
                          <w:rFonts w:cs="Times New Roman"/>
                        </w:rPr>
                        <w:t xml:space="preserve"> with &amp;. </w:t>
                      </w:r>
                    </w:p>
                  </w:txbxContent>
                </v:textbox>
                <w10:wrap type="topAndBottom" anchorx="margin"/>
              </v:shape>
            </w:pict>
          </mc:Fallback>
        </mc:AlternateContent>
      </w:r>
      <w:r>
        <w:rPr>
          <w:noProof/>
        </w:rPr>
        <w:drawing>
          <wp:anchor distT="0" distB="0" distL="114300" distR="114300" simplePos="0" relativeHeight="251666432" behindDoc="0" locked="0" layoutInCell="1" allowOverlap="1" wp14:anchorId="08EBC57F" wp14:editId="0DE5CB94">
            <wp:simplePos x="0" y="0"/>
            <wp:positionH relativeFrom="margin">
              <wp:align>right</wp:align>
            </wp:positionH>
            <wp:positionV relativeFrom="paragraph">
              <wp:posOffset>0</wp:posOffset>
            </wp:positionV>
            <wp:extent cx="5943600" cy="49225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922520"/>
                    </a:xfrm>
                    <a:prstGeom prst="rect">
                      <a:avLst/>
                    </a:prstGeom>
                  </pic:spPr>
                </pic:pic>
              </a:graphicData>
            </a:graphic>
            <wp14:sizeRelV relativeFrom="margin">
              <wp14:pctHeight>0</wp14:pctHeight>
            </wp14:sizeRelV>
          </wp:anchor>
        </w:drawing>
      </w:r>
      <w:r w:rsidR="00312937">
        <w:rPr>
          <w:rFonts w:cs="Times New Roman"/>
          <w:noProof/>
          <w:szCs w:val="28"/>
        </w:rPr>
        <mc:AlternateContent>
          <mc:Choice Requires="wps">
            <w:drawing>
              <wp:anchor distT="0" distB="0" distL="114300" distR="114300" simplePos="0" relativeHeight="251663360" behindDoc="0" locked="0" layoutInCell="1" allowOverlap="1" wp14:anchorId="59BA3640" wp14:editId="1845764C">
                <wp:simplePos x="0" y="0"/>
                <wp:positionH relativeFrom="margin">
                  <wp:align>center</wp:align>
                </wp:positionH>
                <wp:positionV relativeFrom="paragraph">
                  <wp:posOffset>250825</wp:posOffset>
                </wp:positionV>
                <wp:extent cx="2293620" cy="297180"/>
                <wp:effectExtent l="0" t="0" r="11430" b="26670"/>
                <wp:wrapNone/>
                <wp:docPr id="6" name="Text Box 6"/>
                <wp:cNvGraphicFramePr/>
                <a:graphic xmlns:a="http://schemas.openxmlformats.org/drawingml/2006/main">
                  <a:graphicData uri="http://schemas.microsoft.com/office/word/2010/wordprocessingShape">
                    <wps:wsp>
                      <wps:cNvSpPr txBox="1"/>
                      <wps:spPr>
                        <a:xfrm>
                          <a:off x="0" y="0"/>
                          <a:ext cx="2293620" cy="297180"/>
                        </a:xfrm>
                        <a:prstGeom prst="rect">
                          <a:avLst/>
                        </a:prstGeom>
                        <a:solidFill>
                          <a:schemeClr val="lt1"/>
                        </a:solidFill>
                        <a:ln w="6350">
                          <a:solidFill>
                            <a:prstClr val="black"/>
                          </a:solidFill>
                        </a:ln>
                      </wps:spPr>
                      <wps:txbx>
                        <w:txbxContent>
                          <w:p w14:paraId="7A5E5D5D" w14:textId="51210641" w:rsidR="00312937" w:rsidRPr="00312937" w:rsidRDefault="00312937" w:rsidP="00312937">
                            <w:pPr>
                              <w:jc w:val="center"/>
                              <w:rPr>
                                <w:rFonts w:cs="Times New Roman"/>
                              </w:rPr>
                            </w:pPr>
                            <w:r>
                              <w:t>Quy trình của lời gọi hàm fork()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A3640" id="Text Box 6" o:spid="_x0000_s1028" type="#_x0000_t202" style="position:absolute;margin-left:0;margin-top:19.75pt;width:180.6pt;height:23.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" fillcolor="white [3201]" strokeweight=".5pt">
                <v:textbox>
                  <w:txbxContent>
                    <w:p w14:paraId="7A5E5D5D" w14:textId="51210641" w:rsidR="00312937" w:rsidRPr="00312937" w:rsidRDefault="00312937" w:rsidP="00312937">
                      <w:pPr>
                        <w:jc w:val="center"/>
                        <w:rPr>
                          <w:rFonts w:cs="Times New Roman"/>
                        </w:rPr>
                      </w:pPr>
                      <w:r>
                        <w:t>Quy trình của lời gọi hàm fork()</w:t>
                      </w:r>
                    </w:p>
                  </w:txbxContent>
                </v:textbox>
                <w10:wrap anchorx="margin"/>
              </v:shape>
            </w:pict>
          </mc:Fallback>
        </mc:AlternateContent>
      </w:r>
    </w:p>
    <w:p w14:paraId="7FF1523D" w14:textId="41881B36" w:rsidR="009D19EA" w:rsidRPr="009035AC" w:rsidRDefault="00804AF3" w:rsidP="009D19EA">
      <w:pPr>
        <w:pStyle w:val="Heading2"/>
        <w:rPr>
          <w:rFonts w:cs="Times New Roman"/>
          <w:szCs w:val="32"/>
        </w:rPr>
      </w:pPr>
      <w:bookmarkStart w:id="2" w:name="_Toc21561772"/>
      <w:r w:rsidRPr="009035AC">
        <w:rPr>
          <w:rFonts w:cs="Times New Roman"/>
          <w:szCs w:val="32"/>
        </w:rPr>
        <w:t>2</w:t>
      </w:r>
      <w:r w:rsidR="00312937" w:rsidRPr="009035AC">
        <w:rPr>
          <w:rFonts w:cs="Times New Roman"/>
          <w:szCs w:val="32"/>
        </w:rPr>
        <w:t xml:space="preserve"> Sử dụng exec():</w:t>
      </w:r>
      <w:bookmarkEnd w:id="2"/>
    </w:p>
    <w:p w14:paraId="31C4732A" w14:textId="2C24F6ED" w:rsidR="00312937" w:rsidRDefault="00312937" w:rsidP="00312937">
      <w:pPr>
        <w:rPr>
          <w:rFonts w:cs="Times New Roman"/>
          <w:szCs w:val="28"/>
        </w:rPr>
      </w:pPr>
      <w:r>
        <w:rPr>
          <w:rFonts w:cs="Times New Roman"/>
          <w:szCs w:val="28"/>
        </w:rPr>
        <w:t>Để xử lý được câu lệnh, chúng ta cần sử dụng hàm exec() ( cụ thể sẽ sử dụng hàm execvp(char* command, char* params[]) ).</w:t>
      </w:r>
    </w:p>
    <w:p w14:paraId="165C7CF1" w14:textId="6E8D96C8" w:rsidR="009035AC" w:rsidRDefault="00312937" w:rsidP="00312937">
      <w:pPr>
        <w:rPr>
          <w:rFonts w:cs="Times New Roman"/>
          <w:szCs w:val="28"/>
        </w:rPr>
      </w:pPr>
      <w:r>
        <w:rPr>
          <w:rFonts w:cs="Times New Roman"/>
          <w:szCs w:val="28"/>
        </w:rPr>
        <w:t xml:space="preserve">Để có thể sử dụng được execvp, đầu tiên chúng ta cần phải tách câu lệnh command thành từng thành phần nhỏ hơn, và được lưu trong mảng args, ví dụ command là ps -ael thì những giá trị được lưu trong mảng args là: args[0] = “ps”, args[1] = “-ael”, args[2] = NULL. </w:t>
      </w:r>
      <w:r w:rsidR="009035AC">
        <w:rPr>
          <w:rFonts w:cs="Times New Roman"/>
          <w:szCs w:val="28"/>
        </w:rPr>
        <w:t>Và câu lệnh trên sẽ được thực thi theo hàm execvp(args[0],args). Và chúng ta cần phải kiểm tra người dùng có nhập &amp; trong lệnh hay không, để xác định rằng tiến trình Parent có cần đợi tiến trình Child để thoát hay không.</w:t>
      </w:r>
    </w:p>
    <w:p w14:paraId="3F836D2D" w14:textId="1891E83E" w:rsidR="00162F35" w:rsidRDefault="00162F35" w:rsidP="00312937">
      <w:pPr>
        <w:rPr>
          <w:rFonts w:cs="Times New Roman"/>
          <w:szCs w:val="28"/>
        </w:rPr>
      </w:pPr>
    </w:p>
    <w:p w14:paraId="04335CCA" w14:textId="398A70DC" w:rsidR="00F857CF" w:rsidRPr="00E26EA1" w:rsidRDefault="00162F35" w:rsidP="00F857CF">
      <w:pPr>
        <w:rPr>
          <w:rFonts w:cs="Times New Roman"/>
          <w:szCs w:val="28"/>
        </w:rPr>
      </w:pPr>
      <w:r>
        <w:rPr>
          <w:rFonts w:cs="Times New Roman"/>
          <w:noProof/>
          <w:szCs w:val="28"/>
        </w:rPr>
        <w:lastRenderedPageBreak/>
        <mc:AlternateContent>
          <mc:Choice Requires="wps">
            <w:drawing>
              <wp:anchor distT="0" distB="0" distL="114300" distR="114300" simplePos="0" relativeHeight="251674624" behindDoc="0" locked="0" layoutInCell="1" allowOverlap="1" wp14:anchorId="27F8DB3C" wp14:editId="71112377">
                <wp:simplePos x="0" y="0"/>
                <wp:positionH relativeFrom="margin">
                  <wp:align>center</wp:align>
                </wp:positionH>
                <wp:positionV relativeFrom="paragraph">
                  <wp:posOffset>7875905</wp:posOffset>
                </wp:positionV>
                <wp:extent cx="1790700" cy="274320"/>
                <wp:effectExtent l="0" t="0" r="19050" b="11430"/>
                <wp:wrapTopAndBottom/>
                <wp:docPr id="19" name="Text Box 19"/>
                <wp:cNvGraphicFramePr/>
                <a:graphic xmlns:a="http://schemas.openxmlformats.org/drawingml/2006/main">
                  <a:graphicData uri="http://schemas.microsoft.com/office/word/2010/wordprocessingShape">
                    <wps:wsp>
                      <wps:cNvSpPr txBox="1"/>
                      <wps:spPr>
                        <a:xfrm>
                          <a:off x="0" y="0"/>
                          <a:ext cx="1790700" cy="274320"/>
                        </a:xfrm>
                        <a:prstGeom prst="rect">
                          <a:avLst/>
                        </a:prstGeom>
                        <a:solidFill>
                          <a:schemeClr val="lt1"/>
                        </a:solidFill>
                        <a:ln w="6350">
                          <a:solidFill>
                            <a:prstClr val="black"/>
                          </a:solidFill>
                        </a:ln>
                      </wps:spPr>
                      <wps:txbx>
                        <w:txbxContent>
                          <w:p w14:paraId="2E98E957" w14:textId="45DF2CFB" w:rsidR="00162F35" w:rsidRPr="00162F35" w:rsidRDefault="00E26EA1" w:rsidP="00E26EA1">
                            <w:pPr>
                              <w:jc w:val="center"/>
                              <w:rPr>
                                <w:rFonts w:cs="Times New Roman"/>
                              </w:rPr>
                            </w:pPr>
                            <w:r>
                              <w:rPr>
                                <w:rFonts w:cs="Times New Roman"/>
                              </w:rPr>
                              <w:t>Execute command.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8DB3C" id="Text Box 19" o:spid="_x0000_s1029" type="#_x0000_t202" style="position:absolute;margin-left:0;margin-top:620.15pt;width:141pt;height:21.6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" fillcolor="white [3201]" strokeweight=".5pt">
                <v:textbox>
                  <w:txbxContent>
                    <w:p w14:paraId="2E98E957" w14:textId="45DF2CFB" w:rsidR="00162F35" w:rsidRPr="00162F35" w:rsidRDefault="00E26EA1" w:rsidP="00E26EA1">
                      <w:pPr>
                        <w:jc w:val="center"/>
                        <w:rPr>
                          <w:rFonts w:cs="Times New Roman"/>
                        </w:rPr>
                      </w:pPr>
                      <w:r>
                        <w:rPr>
                          <w:rFonts w:cs="Times New Roman"/>
                        </w:rPr>
                        <w:t>Execute command.</w:t>
                      </w:r>
                    </w:p>
                  </w:txbxContent>
                </v:textbox>
                <w10:wrap type="topAndBottom" anchorx="margin"/>
              </v:shape>
            </w:pict>
          </mc:Fallback>
        </mc:AlternateContent>
      </w:r>
      <w:r>
        <w:rPr>
          <w:rFonts w:cs="Times New Roman"/>
          <w:noProof/>
          <w:szCs w:val="28"/>
        </w:rPr>
        <mc:AlternateContent>
          <mc:Choice Requires="wps">
            <w:drawing>
              <wp:anchor distT="0" distB="0" distL="114300" distR="114300" simplePos="0" relativeHeight="251667456" behindDoc="0" locked="0" layoutInCell="1" allowOverlap="1" wp14:anchorId="223D7FE8" wp14:editId="3B3C79E9">
                <wp:simplePos x="0" y="0"/>
                <wp:positionH relativeFrom="margin">
                  <wp:posOffset>1704975</wp:posOffset>
                </wp:positionH>
                <wp:positionV relativeFrom="paragraph">
                  <wp:posOffset>3140710</wp:posOffset>
                </wp:positionV>
                <wp:extent cx="2522220" cy="274320"/>
                <wp:effectExtent l="0" t="0" r="11430" b="11430"/>
                <wp:wrapTopAndBottom/>
                <wp:docPr id="12" name="Text Box 12"/>
                <wp:cNvGraphicFramePr/>
                <a:graphic xmlns:a="http://schemas.openxmlformats.org/drawingml/2006/main">
                  <a:graphicData uri="http://schemas.microsoft.com/office/word/2010/wordprocessingShape">
                    <wps:wsp>
                      <wps:cNvSpPr txBox="1"/>
                      <wps:spPr>
                        <a:xfrm>
                          <a:off x="0" y="0"/>
                          <a:ext cx="2522220" cy="274320"/>
                        </a:xfrm>
                        <a:prstGeom prst="rect">
                          <a:avLst/>
                        </a:prstGeom>
                        <a:solidFill>
                          <a:schemeClr val="lt1"/>
                        </a:solidFill>
                        <a:ln w="6350">
                          <a:solidFill>
                            <a:prstClr val="black"/>
                          </a:solidFill>
                        </a:ln>
                      </wps:spPr>
                      <wps:txbx>
                        <w:txbxContent>
                          <w:p w14:paraId="2E19E757" w14:textId="4C0C7214" w:rsidR="00162F35" w:rsidRPr="00162F35" w:rsidRDefault="00162F35" w:rsidP="00162F35">
                            <w:pPr>
                              <w:jc w:val="center"/>
                              <w:rPr>
                                <w:rFonts w:cs="Times New Roman"/>
                              </w:rPr>
                            </w:pPr>
                            <w:r>
                              <w:rPr>
                                <w:rFonts w:cs="Times New Roman"/>
                              </w:rPr>
                              <w:t>Parse command into token for args 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D7FE8" id="Text Box 12" o:spid="_x0000_s1030" type="#_x0000_t202" style="position:absolute;margin-left:134.25pt;margin-top:247.3pt;width:198.6pt;height:21.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" fillcolor="white [3201]" strokeweight=".5pt">
                <v:textbox>
                  <w:txbxContent>
                    <w:p w14:paraId="2E19E757" w14:textId="4C0C7214" w:rsidR="00162F35" w:rsidRPr="00162F35" w:rsidRDefault="00162F35" w:rsidP="00162F35">
                      <w:pPr>
                        <w:jc w:val="center"/>
                        <w:rPr>
                          <w:rFonts w:cs="Times New Roman"/>
                        </w:rPr>
                      </w:pPr>
                      <w:r>
                        <w:rPr>
                          <w:rFonts w:cs="Times New Roman"/>
                        </w:rPr>
                        <w:t>Parse command into token for args array.</w:t>
                      </w:r>
                    </w:p>
                  </w:txbxContent>
                </v:textbox>
                <w10:wrap type="topAndBottom" anchorx="margin"/>
              </v:shape>
            </w:pict>
          </mc:Fallback>
        </mc:AlternateContent>
      </w:r>
      <w:r>
        <w:rPr>
          <w:noProof/>
        </w:rPr>
        <w:drawing>
          <wp:anchor distT="0" distB="0" distL="114300" distR="114300" simplePos="0" relativeHeight="251673600" behindDoc="0" locked="0" layoutInCell="1" allowOverlap="1" wp14:anchorId="69DD7AD2" wp14:editId="21C2A871">
            <wp:simplePos x="0" y="0"/>
            <wp:positionH relativeFrom="column">
              <wp:posOffset>358140</wp:posOffset>
            </wp:positionH>
            <wp:positionV relativeFrom="paragraph">
              <wp:posOffset>3444240</wp:posOffset>
            </wp:positionV>
            <wp:extent cx="5210175" cy="423672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10175" cy="42367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1EE8A507" wp14:editId="7F799022">
            <wp:simplePos x="0" y="0"/>
            <wp:positionH relativeFrom="margin">
              <wp:align>center</wp:align>
            </wp:positionH>
            <wp:positionV relativeFrom="paragraph">
              <wp:posOffset>0</wp:posOffset>
            </wp:positionV>
            <wp:extent cx="5194935" cy="3101340"/>
            <wp:effectExtent l="0" t="0" r="5715"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94935" cy="3101340"/>
                    </a:xfrm>
                    <a:prstGeom prst="rect">
                      <a:avLst/>
                    </a:prstGeom>
                  </pic:spPr>
                </pic:pic>
              </a:graphicData>
            </a:graphic>
            <wp14:sizeRelH relativeFrom="margin">
              <wp14:pctWidth>0</wp14:pctWidth>
            </wp14:sizeRelH>
            <wp14:sizeRelV relativeFrom="margin">
              <wp14:pctHeight>0</wp14:pctHeight>
            </wp14:sizeRelV>
          </wp:anchor>
        </w:drawing>
      </w:r>
    </w:p>
    <w:p w14:paraId="417B51C1" w14:textId="3097BF9C" w:rsidR="009D19EA" w:rsidRPr="00E26EA1" w:rsidRDefault="00804AF3" w:rsidP="009D19EA">
      <w:pPr>
        <w:pStyle w:val="Heading2"/>
        <w:rPr>
          <w:rFonts w:cs="Times New Roman"/>
          <w:szCs w:val="32"/>
        </w:rPr>
      </w:pPr>
      <w:bookmarkStart w:id="3" w:name="_Toc21561773"/>
      <w:r w:rsidRPr="00E26EA1">
        <w:rPr>
          <w:rFonts w:cs="Times New Roman"/>
          <w:szCs w:val="32"/>
        </w:rPr>
        <w:lastRenderedPageBreak/>
        <w:t>3</w:t>
      </w:r>
      <w:r w:rsidR="00E26EA1" w:rsidRPr="00E26EA1">
        <w:rPr>
          <w:rFonts w:cs="Times New Roman"/>
          <w:szCs w:val="32"/>
        </w:rPr>
        <w:t xml:space="preserve"> Tính năng lưu lại lịch sử:</w:t>
      </w:r>
      <w:bookmarkEnd w:id="3"/>
    </w:p>
    <w:p w14:paraId="489EA108" w14:textId="5AA208A1" w:rsidR="00E26EA1" w:rsidRDefault="00E26EA1" w:rsidP="00E26EA1">
      <w:pPr>
        <w:rPr>
          <w:rFonts w:cs="Times New Roman"/>
          <w:szCs w:val="28"/>
        </w:rPr>
      </w:pPr>
      <w:r>
        <w:rPr>
          <w:rFonts w:cs="Times New Roman"/>
          <w:szCs w:val="28"/>
        </w:rPr>
        <w:t>Simple Shell cung cấp tình năng lịch sử cho phép người dùng có thể thực thi lại câu lệnh gần nhất bằng việc nhập vào !!. Nếu chưa có lịch sử nào (lần đầu tiên sử dụng Shell) thì khi nhập !! sẽ hiển thị “No commands in history”.</w:t>
      </w:r>
    </w:p>
    <w:p w14:paraId="1531EDB8" w14:textId="3CBFA0A2" w:rsidR="00E26EA1" w:rsidRDefault="00E26EA1" w:rsidP="00E26EA1">
      <w:pPr>
        <w:rPr>
          <w:rFonts w:cs="Times New Roman"/>
          <w:szCs w:val="28"/>
        </w:rPr>
      </w:pPr>
      <w:r>
        <w:rPr>
          <w:rFonts w:cs="Times New Roman"/>
          <w:szCs w:val="28"/>
        </w:rPr>
        <w:t>Để thực hiện tính năng này, shell sẽ tạo ra một file để chứa lịch sử (ví dụ ở đây sử dụng file tên history.txt). Mỗi lần chạy, Shell sẽ load dữ liệu từ file history.txt lên một chuỗi char* HistoryCommand. Nếu câu lệnh đó có thể thực thi được thì ngay lập tức lưu lại câu lệnh đó vào file history.txt.</w:t>
      </w:r>
    </w:p>
    <w:p w14:paraId="13990553" w14:textId="78C63961" w:rsidR="00E26EA1" w:rsidRDefault="00E26EA1" w:rsidP="00F22F42">
      <w:pPr>
        <w:pStyle w:val="Heading2"/>
        <w:rPr>
          <w:rFonts w:cs="Times New Roman"/>
          <w:szCs w:val="32"/>
        </w:rPr>
      </w:pPr>
      <w:bookmarkStart w:id="4" w:name="_Toc21561774"/>
      <w:r>
        <w:rPr>
          <w:rFonts w:cs="Times New Roman"/>
          <w:szCs w:val="32"/>
        </w:rPr>
        <w:t>4. Tái định hướng Input và Outp</w:t>
      </w:r>
      <w:r w:rsidR="00F22F42">
        <w:rPr>
          <w:rFonts w:cs="Times New Roman"/>
          <w:szCs w:val="32"/>
        </w:rPr>
        <w:t>ut:</w:t>
      </w:r>
      <w:bookmarkEnd w:id="4"/>
    </w:p>
    <w:p w14:paraId="6794409D" w14:textId="4DF9DB4D" w:rsidR="00481703" w:rsidRDefault="00481703" w:rsidP="00481703">
      <w:pPr>
        <w:rPr>
          <w:rFonts w:cs="Times New Roman"/>
          <w:szCs w:val="28"/>
        </w:rPr>
      </w:pPr>
      <w:r>
        <w:rPr>
          <w:rFonts w:cs="Times New Roman"/>
          <w:szCs w:val="28"/>
        </w:rPr>
        <w:t xml:space="preserve">Shell cần </w:t>
      </w:r>
      <w:r w:rsidR="004D5A6D">
        <w:rPr>
          <w:rFonts w:cs="Times New Roman"/>
          <w:szCs w:val="28"/>
        </w:rPr>
        <w:t>hỗ trợ người dùng toán tử tái định hướng “&gt;” và “&lt;”</w:t>
      </w:r>
      <w:r w:rsidR="004339E5">
        <w:rPr>
          <w:rFonts w:cs="Times New Roman"/>
          <w:szCs w:val="28"/>
        </w:rPr>
        <w:t>. Toán tử “&gt;” dùng để lưu output của một command nào đó vào fi</w:t>
      </w:r>
      <w:r w:rsidR="008524B8">
        <w:rPr>
          <w:rFonts w:cs="Times New Roman"/>
          <w:szCs w:val="28"/>
        </w:rPr>
        <w:t xml:space="preserve">le, và toán tử “&lt;” dùng để input một command từ một file. </w:t>
      </w:r>
      <w:r w:rsidR="00876FD8">
        <w:rPr>
          <w:rFonts w:cs="Times New Roman"/>
          <w:szCs w:val="28"/>
        </w:rPr>
        <w:t>Ví dụ: osh&gt;ls &gt; output.txt</w:t>
      </w:r>
      <w:r w:rsidR="00936BB6">
        <w:rPr>
          <w:rFonts w:cs="Times New Roman"/>
          <w:szCs w:val="28"/>
        </w:rPr>
        <w:t xml:space="preserve"> thì output của command ls sẽ được lưu vào file output.txt, hay osh&gt;sort &lt; input.txt thì </w:t>
      </w:r>
      <w:r w:rsidR="008B0948">
        <w:rPr>
          <w:rFonts w:cs="Times New Roman"/>
          <w:szCs w:val="28"/>
        </w:rPr>
        <w:t>file input.txt sẽ được xem như là input cho command sort.</w:t>
      </w:r>
    </w:p>
    <w:p w14:paraId="055EE8B3" w14:textId="58D19260" w:rsidR="008B0948" w:rsidRDefault="00DC49A0" w:rsidP="00481703">
      <w:pPr>
        <w:rPr>
          <w:rFonts w:cs="Times New Roman"/>
          <w:szCs w:val="28"/>
        </w:rPr>
      </w:pPr>
      <w:r>
        <w:rPr>
          <w:rFonts w:cs="Times New Roman"/>
          <w:szCs w:val="28"/>
        </w:rPr>
        <w:t>Để thực hiện các</w:t>
      </w:r>
      <w:r w:rsidR="005C691D">
        <w:rPr>
          <w:rFonts w:cs="Times New Roman"/>
          <w:szCs w:val="28"/>
        </w:rPr>
        <w:t xml:space="preserve"> </w:t>
      </w:r>
      <w:r w:rsidR="00EB26E0">
        <w:rPr>
          <w:rFonts w:cs="Times New Roman"/>
          <w:szCs w:val="28"/>
        </w:rPr>
        <w:t xml:space="preserve">redirection input và output cần sử dụng hàm dup2(), hàm này sẽ </w:t>
      </w:r>
      <w:r w:rsidR="00AB2A9B">
        <w:rPr>
          <w:rFonts w:cs="Times New Roman"/>
          <w:szCs w:val="28"/>
        </w:rPr>
        <w:t xml:space="preserve">tạo bản sao </w:t>
      </w:r>
      <w:r w:rsidR="00AF0828">
        <w:rPr>
          <w:rFonts w:cs="Times New Roman"/>
          <w:szCs w:val="28"/>
        </w:rPr>
        <w:t>của một file descriptions đang tồn tại sang một file description khác</w:t>
      </w:r>
      <w:r w:rsidR="005368AB">
        <w:rPr>
          <w:rFonts w:cs="Times New Roman"/>
          <w:szCs w:val="28"/>
        </w:rPr>
        <w:t>.</w:t>
      </w:r>
    </w:p>
    <w:p w14:paraId="7AE96548" w14:textId="78A996D9" w:rsidR="005368AB" w:rsidRDefault="00951354" w:rsidP="00481703">
      <w:pPr>
        <w:rPr>
          <w:rFonts w:cs="Times New Roman"/>
          <w:szCs w:val="28"/>
        </w:rPr>
      </w:pPr>
      <w:r>
        <w:rPr>
          <w:noProof/>
        </w:rPr>
        <w:drawing>
          <wp:anchor distT="0" distB="0" distL="114300" distR="114300" simplePos="0" relativeHeight="251675648" behindDoc="0" locked="0" layoutInCell="1" allowOverlap="1" wp14:anchorId="41F4255C" wp14:editId="46518E2B">
            <wp:simplePos x="0" y="0"/>
            <wp:positionH relativeFrom="margin">
              <wp:align>center</wp:align>
            </wp:positionH>
            <wp:positionV relativeFrom="paragraph">
              <wp:posOffset>1029335</wp:posOffset>
            </wp:positionV>
            <wp:extent cx="4318000" cy="179832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18000" cy="1798320"/>
                    </a:xfrm>
                    <a:prstGeom prst="rect">
                      <a:avLst/>
                    </a:prstGeom>
                  </pic:spPr>
                </pic:pic>
              </a:graphicData>
            </a:graphic>
            <wp14:sizeRelH relativeFrom="margin">
              <wp14:pctWidth>0</wp14:pctWidth>
            </wp14:sizeRelH>
            <wp14:sizeRelV relativeFrom="margin">
              <wp14:pctHeight>0</wp14:pctHeight>
            </wp14:sizeRelV>
          </wp:anchor>
        </w:drawing>
      </w:r>
      <w:r w:rsidR="005368AB">
        <w:rPr>
          <w:rFonts w:cs="Times New Roman"/>
          <w:szCs w:val="28"/>
        </w:rPr>
        <w:t xml:space="preserve">Để thực hiện hàm </w:t>
      </w:r>
      <w:r w:rsidR="00755E35">
        <w:rPr>
          <w:rFonts w:cs="Times New Roman"/>
          <w:szCs w:val="28"/>
        </w:rPr>
        <w:t xml:space="preserve">này một cách dễ dàng, </w:t>
      </w:r>
      <w:r w:rsidR="003C14E3">
        <w:rPr>
          <w:rFonts w:cs="Times New Roman"/>
          <w:szCs w:val="28"/>
        </w:rPr>
        <w:t xml:space="preserve">chúng ta sẽ tạo một kiểu dữ liệu </w:t>
      </w:r>
      <w:r w:rsidR="00057E1C">
        <w:rPr>
          <w:rFonts w:cs="Times New Roman"/>
          <w:szCs w:val="28"/>
        </w:rPr>
        <w:t>để lưu lại command và fileDescriptor</w:t>
      </w:r>
      <w:r w:rsidR="000B48EF">
        <w:rPr>
          <w:rFonts w:cs="Times New Roman"/>
          <w:szCs w:val="28"/>
        </w:rPr>
        <w:t xml:space="preserve">, với fileDescriptor </w:t>
      </w:r>
      <w:r w:rsidR="00304182">
        <w:rPr>
          <w:rFonts w:cs="Times New Roman"/>
          <w:szCs w:val="28"/>
        </w:rPr>
        <w:t xml:space="preserve">dùng để </w:t>
      </w:r>
      <w:r w:rsidR="001F7522">
        <w:rPr>
          <w:rFonts w:cs="Times New Roman"/>
          <w:szCs w:val="28"/>
        </w:rPr>
        <w:t>truy cập vào input/output, nhận 3 giá trị là 0, 1 hoặc 2.</w:t>
      </w:r>
      <w:r w:rsidR="0009752F">
        <w:rPr>
          <w:rFonts w:cs="Times New Roman"/>
          <w:szCs w:val="28"/>
        </w:rPr>
        <w:t xml:space="preserve"> </w:t>
      </w:r>
    </w:p>
    <w:p w14:paraId="55397348" w14:textId="7A9DD756" w:rsidR="00835019" w:rsidRPr="00481703" w:rsidRDefault="00835019" w:rsidP="00481703">
      <w:pPr>
        <w:rPr>
          <w:rFonts w:cs="Times New Roman"/>
          <w:szCs w:val="28"/>
        </w:rPr>
      </w:pPr>
    </w:p>
    <w:p w14:paraId="687D210D" w14:textId="77777777" w:rsidR="003D3472" w:rsidRDefault="003D3472">
      <w:pPr>
        <w:rPr>
          <w:rFonts w:eastAsiaTheme="majorEastAsia" w:cs="Times New Roman"/>
          <w:color w:val="2F5496" w:themeColor="accent1" w:themeShade="BF"/>
          <w:sz w:val="32"/>
          <w:szCs w:val="32"/>
        </w:rPr>
      </w:pPr>
      <w:r>
        <w:rPr>
          <w:rFonts w:cs="Times New Roman"/>
          <w:sz w:val="32"/>
          <w:szCs w:val="32"/>
        </w:rPr>
        <w:br w:type="page"/>
      </w:r>
    </w:p>
    <w:p w14:paraId="3348CBC9" w14:textId="0870BFDC" w:rsidR="00F22F42" w:rsidRDefault="00F22F42" w:rsidP="00F22F42">
      <w:pPr>
        <w:pStyle w:val="Heading2"/>
      </w:pPr>
      <w:bookmarkStart w:id="5" w:name="_Toc21561775"/>
      <w:r w:rsidRPr="00F22F42">
        <w:rPr>
          <w:rFonts w:cs="Times New Roman"/>
          <w:szCs w:val="32"/>
        </w:rPr>
        <w:lastRenderedPageBreak/>
        <w:t>5. Giao tiếp qua Pipe:</w:t>
      </w:r>
      <w:bookmarkEnd w:id="5"/>
      <w:r w:rsidR="00C730AC" w:rsidRPr="00C730AC">
        <w:t xml:space="preserve"> </w:t>
      </w:r>
    </w:p>
    <w:p w14:paraId="323D27BC" w14:textId="343BE414" w:rsidR="003D3472" w:rsidRDefault="00121DB8" w:rsidP="00D40C34">
      <w:pPr>
        <w:rPr>
          <w:rFonts w:cs="Times New Roman"/>
          <w:szCs w:val="28"/>
        </w:rPr>
      </w:pPr>
      <w:r>
        <w:rPr>
          <w:rFonts w:cs="Times New Roman"/>
          <w:szCs w:val="28"/>
        </w:rPr>
        <w:t>Một cách đơn giản nhất, Pipe là sự kết nối giữa 2 tiến trình, output của một tiến trình sẽ là input của tiến trình còn lại</w:t>
      </w:r>
      <w:r w:rsidR="00026DC9">
        <w:rPr>
          <w:rFonts w:cs="Times New Roman"/>
          <w:szCs w:val="28"/>
        </w:rPr>
        <w:t>.</w:t>
      </w:r>
      <w:r w:rsidR="00E5053A">
        <w:rPr>
          <w:rFonts w:cs="Times New Roman"/>
          <w:szCs w:val="28"/>
        </w:rPr>
        <w:t xml:space="preserve"> Hàm pipe() trong UNIX </w:t>
      </w:r>
      <w:r w:rsidR="00A40499">
        <w:rPr>
          <w:rFonts w:cs="Times New Roman"/>
          <w:szCs w:val="28"/>
        </w:rPr>
        <w:t>sẽ tạo ra một cặp file descriptor</w:t>
      </w:r>
      <w:r w:rsidR="00BA2FCC">
        <w:rPr>
          <w:rFonts w:cs="Times New Roman"/>
          <w:szCs w:val="28"/>
        </w:rPr>
        <w:t xml:space="preserve"> trỏ tới pipe inode, </w:t>
      </w:r>
      <w:r w:rsidR="00BD6976">
        <w:rPr>
          <w:rFonts w:cs="Times New Roman"/>
          <w:szCs w:val="28"/>
        </w:rPr>
        <w:t>và đặt chúng vào trong một mảng fd[2], với fd[0] cho việc đọc và fd[1] cho việc ghi.</w:t>
      </w:r>
    </w:p>
    <w:p w14:paraId="50EC4ABB" w14:textId="22CFEA98" w:rsidR="00D40C34" w:rsidRPr="00D40C34" w:rsidRDefault="003D3472" w:rsidP="00D40C34">
      <w:pPr>
        <w:rPr>
          <w:rFonts w:cs="Times New Roman"/>
          <w:szCs w:val="28"/>
        </w:rPr>
      </w:pPr>
      <w:r>
        <w:rPr>
          <w:rFonts w:cs="Times New Roman"/>
          <w:szCs w:val="28"/>
        </w:rPr>
        <w:br/>
      </w:r>
      <w:r>
        <w:rPr>
          <w:noProof/>
        </w:rPr>
        <w:drawing>
          <wp:anchor distT="0" distB="0" distL="114300" distR="114300" simplePos="0" relativeHeight="251678720" behindDoc="0" locked="0" layoutInCell="1" allowOverlap="1" wp14:anchorId="3A1331A4" wp14:editId="47582B34">
            <wp:simplePos x="0" y="0"/>
            <wp:positionH relativeFrom="margin">
              <wp:align>center</wp:align>
            </wp:positionH>
            <wp:positionV relativeFrom="paragraph">
              <wp:posOffset>0</wp:posOffset>
            </wp:positionV>
            <wp:extent cx="3733800" cy="2278380"/>
            <wp:effectExtent l="0" t="0" r="0" b="762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0" cy="2278380"/>
                    </a:xfrm>
                    <a:prstGeom prst="rect">
                      <a:avLst/>
                    </a:prstGeom>
                    <a:noFill/>
                    <a:ln>
                      <a:noFill/>
                    </a:ln>
                  </pic:spPr>
                </pic:pic>
              </a:graphicData>
            </a:graphic>
          </wp:anchor>
        </w:drawing>
      </w:r>
      <w:r w:rsidR="00581528">
        <w:rPr>
          <w:rFonts w:cs="Times New Roman"/>
          <w:szCs w:val="28"/>
        </w:rPr>
        <w:t xml:space="preserve">Trong Shell, Pipe cho phép output của một command sẽ là input của một </w:t>
      </w:r>
      <w:r w:rsidR="008404D4">
        <w:rPr>
          <w:rFonts w:cs="Times New Roman"/>
          <w:szCs w:val="28"/>
        </w:rPr>
        <w:t xml:space="preserve">command khác. </w:t>
      </w:r>
      <w:r w:rsidR="00CF56F8">
        <w:rPr>
          <w:rFonts w:cs="Times New Roman"/>
          <w:szCs w:val="28"/>
        </w:rPr>
        <w:t xml:space="preserve">Cả hai command sẽ thực thi riêng biệt nhau và sẽ sẽ giao tiếp với nhau thông qua hàm pipe() của UNIX. </w:t>
      </w:r>
      <w:r w:rsidR="0044431A">
        <w:rPr>
          <w:rFonts w:cs="Times New Roman"/>
          <w:szCs w:val="28"/>
        </w:rPr>
        <w:t xml:space="preserve">Để thực hiện việc này một cách đơn giản nhất, tiến trình Parent sẽ tạo ra một </w:t>
      </w:r>
      <w:r w:rsidR="00B12378">
        <w:rPr>
          <w:rFonts w:cs="Times New Roman"/>
          <w:szCs w:val="28"/>
        </w:rPr>
        <w:t xml:space="preserve">tiến trình Child, và tiến trình Child này cũng sẽ tạo </w:t>
      </w:r>
      <w:r w:rsidR="00FA399F">
        <w:rPr>
          <w:rFonts w:cs="Times New Roman"/>
          <w:szCs w:val="28"/>
        </w:rPr>
        <w:t xml:space="preserve">ra một tiến trình </w:t>
      </w:r>
      <w:r w:rsidR="002E56BC">
        <w:rPr>
          <w:rFonts w:cs="Times New Roman"/>
          <w:szCs w:val="28"/>
        </w:rPr>
        <w:t>Child</w:t>
      </w:r>
      <w:r w:rsidR="00FA399F">
        <w:rPr>
          <w:rFonts w:cs="Times New Roman"/>
          <w:szCs w:val="28"/>
        </w:rPr>
        <w:t xml:space="preserve"> khác và thành lập pipe </w:t>
      </w:r>
      <w:r w:rsidR="002E56BC">
        <w:rPr>
          <w:rFonts w:cs="Times New Roman"/>
          <w:szCs w:val="28"/>
        </w:rPr>
        <w:t xml:space="preserve">giữa nó và tiến trình Child </w:t>
      </w:r>
      <w:r w:rsidR="0080264A">
        <w:rPr>
          <w:rFonts w:cs="Times New Roman"/>
          <w:szCs w:val="28"/>
        </w:rPr>
        <w:t xml:space="preserve">mà nó tạo ra. </w:t>
      </w:r>
      <w:r w:rsidR="00B272E9">
        <w:rPr>
          <w:rFonts w:cs="Times New Roman"/>
          <w:szCs w:val="28"/>
        </w:rPr>
        <w:t xml:space="preserve">Việc thiết lập hàm pipe() cũng cần sử dụng </w:t>
      </w:r>
      <w:r w:rsidR="002130BC">
        <w:rPr>
          <w:rFonts w:cs="Times New Roman"/>
          <w:szCs w:val="28"/>
        </w:rPr>
        <w:t xml:space="preserve">hàm dup2() để lưu lại section trước đó. </w:t>
      </w:r>
    </w:p>
    <w:p w14:paraId="368AEF03" w14:textId="428A3A0B" w:rsidR="00924235" w:rsidRDefault="00924235" w:rsidP="00F857CF">
      <w:pPr>
        <w:rPr>
          <w:rFonts w:cs="Times New Roman"/>
        </w:rPr>
      </w:pPr>
      <w:r>
        <w:rPr>
          <w:rFonts w:cs="Times New Roman"/>
          <w:noProof/>
        </w:rPr>
        <mc:AlternateContent>
          <mc:Choice Requires="wps">
            <w:drawing>
              <wp:anchor distT="0" distB="0" distL="114300" distR="114300" simplePos="0" relativeHeight="251677696" behindDoc="0" locked="0" layoutInCell="1" allowOverlap="1" wp14:anchorId="6A1BEFC9" wp14:editId="4BE1A252">
                <wp:simplePos x="0" y="0"/>
                <wp:positionH relativeFrom="margin">
                  <wp:align>center</wp:align>
                </wp:positionH>
                <wp:positionV relativeFrom="paragraph">
                  <wp:posOffset>2551430</wp:posOffset>
                </wp:positionV>
                <wp:extent cx="1333500" cy="259080"/>
                <wp:effectExtent l="0" t="0" r="19050" b="26670"/>
                <wp:wrapTopAndBottom/>
                <wp:docPr id="14" name="Text Box 14"/>
                <wp:cNvGraphicFramePr/>
                <a:graphic xmlns:a="http://schemas.openxmlformats.org/drawingml/2006/main">
                  <a:graphicData uri="http://schemas.microsoft.com/office/word/2010/wordprocessingShape">
                    <wps:wsp>
                      <wps:cNvSpPr txBox="1"/>
                      <wps:spPr>
                        <a:xfrm>
                          <a:off x="0" y="0"/>
                          <a:ext cx="1333500" cy="259080"/>
                        </a:xfrm>
                        <a:prstGeom prst="rect">
                          <a:avLst/>
                        </a:prstGeom>
                        <a:solidFill>
                          <a:schemeClr val="lt1"/>
                        </a:solidFill>
                        <a:ln w="6350">
                          <a:solidFill>
                            <a:prstClr val="black"/>
                          </a:solidFill>
                        </a:ln>
                      </wps:spPr>
                      <wps:txbx>
                        <w:txbxContent>
                          <w:p w14:paraId="7B9B784C" w14:textId="54E5EA92" w:rsidR="004703ED" w:rsidRPr="004703ED" w:rsidRDefault="004703ED" w:rsidP="00F94F36">
                            <w:pPr>
                              <w:jc w:val="center"/>
                              <w:rPr>
                                <w:rFonts w:cs="Times New Roman"/>
                              </w:rPr>
                            </w:pPr>
                            <w:r>
                              <w:rPr>
                                <w:rFonts w:cs="Times New Roman"/>
                              </w:rPr>
                              <w:t>Pipe()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BEFC9" id="Text Box 14" o:spid="_x0000_s1031" type="#_x0000_t202" style="position:absolute;margin-left:0;margin-top:200.9pt;width:105pt;height:20.4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" fillcolor="white [3201]" strokeweight=".5pt">
                <v:textbox>
                  <w:txbxContent>
                    <w:p w14:paraId="7B9B784C" w14:textId="54E5EA92" w:rsidR="004703ED" w:rsidRPr="004703ED" w:rsidRDefault="004703ED" w:rsidP="00F94F36">
                      <w:pPr>
                        <w:jc w:val="center"/>
                        <w:rPr>
                          <w:rFonts w:cs="Times New Roman"/>
                        </w:rPr>
                      </w:pPr>
                      <w:r>
                        <w:rPr>
                          <w:rFonts w:cs="Times New Roman"/>
                        </w:rPr>
                        <w:t>Pipe()</w:t>
                      </w:r>
                    </w:p>
                  </w:txbxContent>
                </v:textbox>
                <w10:wrap type="topAndBottom" anchorx="margin"/>
              </v:shape>
            </w:pict>
          </mc:Fallback>
        </mc:AlternateContent>
      </w:r>
      <w:r>
        <w:rPr>
          <w:noProof/>
        </w:rPr>
        <w:drawing>
          <wp:anchor distT="0" distB="0" distL="114300" distR="114300" simplePos="0" relativeHeight="251676672" behindDoc="0" locked="0" layoutInCell="1" allowOverlap="1" wp14:anchorId="73770F97" wp14:editId="2D066DAB">
            <wp:simplePos x="0" y="0"/>
            <wp:positionH relativeFrom="margin">
              <wp:posOffset>1203960</wp:posOffset>
            </wp:positionH>
            <wp:positionV relativeFrom="paragraph">
              <wp:posOffset>333375</wp:posOffset>
            </wp:positionV>
            <wp:extent cx="3268980" cy="1882140"/>
            <wp:effectExtent l="0" t="0" r="762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8980" cy="1882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FC1E93" w14:textId="1C7B3164" w:rsidR="00924235" w:rsidRDefault="00924235" w:rsidP="00F857CF">
      <w:pPr>
        <w:rPr>
          <w:rFonts w:cs="Times New Roman"/>
        </w:rPr>
      </w:pPr>
      <w:r>
        <w:rPr>
          <w:noProof/>
        </w:rPr>
        <w:lastRenderedPageBreak/>
        <w:drawing>
          <wp:inline distT="0" distB="0" distL="0" distR="0" wp14:anchorId="05AD07AA" wp14:editId="3E62AE89">
            <wp:extent cx="4638675" cy="6915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8675" cy="6915150"/>
                    </a:xfrm>
                    <a:prstGeom prst="rect">
                      <a:avLst/>
                    </a:prstGeom>
                  </pic:spPr>
                </pic:pic>
              </a:graphicData>
            </a:graphic>
          </wp:inline>
        </w:drawing>
      </w:r>
    </w:p>
    <w:p w14:paraId="3D228D97" w14:textId="77777777" w:rsidR="00924235" w:rsidRDefault="00924235">
      <w:pPr>
        <w:rPr>
          <w:rFonts w:cs="Times New Roman"/>
        </w:rPr>
      </w:pPr>
      <w:r>
        <w:rPr>
          <w:rFonts w:cs="Times New Roman"/>
        </w:rPr>
        <w:br w:type="page"/>
      </w:r>
    </w:p>
    <w:p w14:paraId="33C80BD8" w14:textId="77777777" w:rsidR="00F857CF" w:rsidRPr="00F857CF" w:rsidRDefault="00F857CF" w:rsidP="00F857CF">
      <w:pPr>
        <w:rPr>
          <w:rFonts w:cs="Times New Roman"/>
        </w:rPr>
      </w:pPr>
    </w:p>
    <w:p w14:paraId="0D2DAF7E" w14:textId="4361BCDD" w:rsidR="00685847" w:rsidRDefault="00804AF3" w:rsidP="00BD19BC">
      <w:pPr>
        <w:pStyle w:val="Heading1"/>
        <w:rPr>
          <w:rFonts w:cs="Times New Roman"/>
          <w:szCs w:val="40"/>
        </w:rPr>
      </w:pPr>
      <w:bookmarkStart w:id="6" w:name="_Toc21561776"/>
      <w:r>
        <w:rPr>
          <w:rFonts w:cs="Times New Roman"/>
          <w:szCs w:val="40"/>
        </w:rPr>
        <w:t>II</w:t>
      </w:r>
      <w:bookmarkStart w:id="7" w:name="_GoBack"/>
      <w:bookmarkEnd w:id="7"/>
      <w:r w:rsidR="00E26EA1">
        <w:rPr>
          <w:rFonts w:cs="Times New Roman"/>
          <w:szCs w:val="40"/>
        </w:rPr>
        <w:t xml:space="preserve"> </w:t>
      </w:r>
      <w:r w:rsidR="00BD6976">
        <w:rPr>
          <w:rFonts w:cs="Times New Roman"/>
          <w:szCs w:val="40"/>
        </w:rPr>
        <w:t>Các Hàm/ Lời Gọi Hệ Thống Sử Dụng:</w:t>
      </w:r>
      <w:bookmarkEnd w:id="6"/>
    </w:p>
    <w:p w14:paraId="4ED5AF43" w14:textId="7DE57719" w:rsidR="00BD19BC" w:rsidRDefault="0020174A" w:rsidP="0020174A">
      <w:pPr>
        <w:pStyle w:val="Heading2"/>
        <w:rPr>
          <w:rFonts w:cs="Times New Roman"/>
        </w:rPr>
      </w:pPr>
      <w:bookmarkStart w:id="8" w:name="_Toc21561777"/>
      <w:r>
        <w:rPr>
          <w:rFonts w:cs="Times New Roman"/>
        </w:rPr>
        <w:t>1 Fork() (syscall):</w:t>
      </w:r>
      <w:bookmarkEnd w:id="8"/>
      <w:r>
        <w:rPr>
          <w:rFonts w:cs="Times New Roman"/>
        </w:rPr>
        <w:t xml:space="preserve"> </w:t>
      </w:r>
    </w:p>
    <w:p w14:paraId="649313D8" w14:textId="7016188C" w:rsidR="001815E0" w:rsidRDefault="004954BB" w:rsidP="001815E0">
      <w:pPr>
        <w:rPr>
          <w:rFonts w:cs="Times New Roman"/>
          <w:szCs w:val="28"/>
        </w:rPr>
      </w:pPr>
      <w:r>
        <w:rPr>
          <w:rFonts w:cs="Times New Roman"/>
          <w:szCs w:val="28"/>
        </w:rPr>
        <w:t>#include &lt;unistd.h&gt;</w:t>
      </w:r>
    </w:p>
    <w:p w14:paraId="3313A3D5" w14:textId="77777777" w:rsidR="002A5DBD" w:rsidRDefault="004954BB" w:rsidP="00B65411">
      <w:pPr>
        <w:rPr>
          <w:rFonts w:cs="Times New Roman"/>
          <w:szCs w:val="28"/>
        </w:rPr>
      </w:pPr>
      <w:r>
        <w:rPr>
          <w:rFonts w:cs="Times New Roman"/>
          <w:szCs w:val="28"/>
        </w:rPr>
        <w:t>Prototype: fork().</w:t>
      </w:r>
    </w:p>
    <w:p w14:paraId="7133D205" w14:textId="769AFE1D" w:rsidR="004954BB" w:rsidRDefault="004954BB" w:rsidP="00B65411">
      <w:pPr>
        <w:rPr>
          <w:rFonts w:cs="Times New Roman"/>
          <w:szCs w:val="28"/>
        </w:rPr>
      </w:pPr>
      <w:r w:rsidRPr="00B65411">
        <w:rPr>
          <w:rFonts w:cs="Times New Roman"/>
          <w:szCs w:val="28"/>
        </w:rPr>
        <w:t xml:space="preserve">Return value: </w:t>
      </w:r>
    </w:p>
    <w:p w14:paraId="4D4AC1EF" w14:textId="4829AE0F" w:rsidR="00B65411" w:rsidRDefault="00B65411" w:rsidP="00B65411">
      <w:pPr>
        <w:pStyle w:val="ListParagraph"/>
        <w:numPr>
          <w:ilvl w:val="0"/>
          <w:numId w:val="3"/>
        </w:numPr>
        <w:rPr>
          <w:rFonts w:cs="Times New Roman"/>
          <w:szCs w:val="28"/>
        </w:rPr>
      </w:pPr>
      <w:r>
        <w:rPr>
          <w:rFonts w:cs="Times New Roman"/>
          <w:szCs w:val="28"/>
        </w:rPr>
        <w:t xml:space="preserve">Negative number: </w:t>
      </w:r>
      <w:r w:rsidR="00256288">
        <w:rPr>
          <w:rFonts w:cs="Times New Roman"/>
          <w:szCs w:val="28"/>
        </w:rPr>
        <w:t>khởi tạo tiến trình con lỗi.</w:t>
      </w:r>
    </w:p>
    <w:p w14:paraId="02075B81" w14:textId="2827FAA6" w:rsidR="00256288" w:rsidRDefault="00256288" w:rsidP="00B65411">
      <w:pPr>
        <w:pStyle w:val="ListParagraph"/>
        <w:numPr>
          <w:ilvl w:val="0"/>
          <w:numId w:val="3"/>
        </w:numPr>
        <w:rPr>
          <w:rFonts w:cs="Times New Roman"/>
          <w:szCs w:val="28"/>
        </w:rPr>
      </w:pPr>
      <w:r>
        <w:rPr>
          <w:rFonts w:cs="Times New Roman"/>
          <w:szCs w:val="28"/>
        </w:rPr>
        <w:t xml:space="preserve">Zero value: </w:t>
      </w:r>
      <w:r w:rsidR="00E85819">
        <w:rPr>
          <w:rFonts w:cs="Times New Roman"/>
          <w:szCs w:val="28"/>
        </w:rPr>
        <w:t>tạo thành công tiến trình con.</w:t>
      </w:r>
    </w:p>
    <w:p w14:paraId="0F2E8177" w14:textId="750D9F5E" w:rsidR="00E85819" w:rsidRDefault="00E85819" w:rsidP="00E85819">
      <w:pPr>
        <w:pStyle w:val="ListParagraph"/>
        <w:numPr>
          <w:ilvl w:val="0"/>
          <w:numId w:val="3"/>
        </w:numPr>
        <w:rPr>
          <w:rFonts w:cs="Times New Roman"/>
          <w:szCs w:val="28"/>
        </w:rPr>
      </w:pPr>
      <w:r>
        <w:rPr>
          <w:rFonts w:cs="Times New Roman"/>
          <w:szCs w:val="28"/>
        </w:rPr>
        <w:t>Positive value: trả về tiến trình cha.</w:t>
      </w:r>
    </w:p>
    <w:p w14:paraId="5A2B3910" w14:textId="77777777" w:rsidR="00E07101" w:rsidRDefault="0020174A" w:rsidP="0020174A">
      <w:pPr>
        <w:pStyle w:val="Heading2"/>
        <w:rPr>
          <w:rFonts w:cs="Times New Roman"/>
        </w:rPr>
      </w:pPr>
      <w:bookmarkStart w:id="9" w:name="_Toc21561778"/>
      <w:r w:rsidRPr="00E07101">
        <w:rPr>
          <w:rFonts w:cs="Times New Roman"/>
        </w:rPr>
        <w:t xml:space="preserve">2 </w:t>
      </w:r>
      <w:r w:rsidR="004D7D2C" w:rsidRPr="00E07101">
        <w:rPr>
          <w:rFonts w:cs="Times New Roman"/>
        </w:rPr>
        <w:t>Execvp()</w:t>
      </w:r>
      <w:r w:rsidR="00E07101">
        <w:rPr>
          <w:rFonts w:cs="Times New Roman"/>
        </w:rPr>
        <w:t xml:space="preserve"> (syscall):</w:t>
      </w:r>
      <w:bookmarkEnd w:id="9"/>
    </w:p>
    <w:p w14:paraId="3DF5B32B" w14:textId="77777777" w:rsidR="00CA2D2A" w:rsidRDefault="00E07101" w:rsidP="00CA2D2A">
      <w:pPr>
        <w:rPr>
          <w:rFonts w:cs="Times New Roman"/>
          <w:szCs w:val="28"/>
        </w:rPr>
      </w:pPr>
      <w:r>
        <w:rPr>
          <w:rFonts w:cs="Times New Roman"/>
        </w:rPr>
        <w:t xml:space="preserve"> </w:t>
      </w:r>
      <w:r w:rsidR="00CA2D2A">
        <w:rPr>
          <w:rFonts w:cs="Times New Roman"/>
          <w:szCs w:val="28"/>
        </w:rPr>
        <w:t>#include &lt;unistd.h&gt;</w:t>
      </w:r>
    </w:p>
    <w:p w14:paraId="15E75E87" w14:textId="60CCF51E" w:rsidR="00CA2D2A" w:rsidRDefault="00CA2D2A" w:rsidP="00CA2D2A">
      <w:pPr>
        <w:rPr>
          <w:rFonts w:cs="Times New Roman"/>
          <w:szCs w:val="28"/>
        </w:rPr>
      </w:pPr>
      <w:r>
        <w:rPr>
          <w:rFonts w:cs="Times New Roman"/>
          <w:szCs w:val="28"/>
        </w:rPr>
        <w:t xml:space="preserve">Prototype: </w:t>
      </w:r>
      <w:r w:rsidR="002A5DBD">
        <w:rPr>
          <w:rFonts w:cs="Times New Roman"/>
          <w:szCs w:val="28"/>
        </w:rPr>
        <w:t>execvp(char*path, char*</w:t>
      </w:r>
      <w:r w:rsidR="007500A6">
        <w:rPr>
          <w:rFonts w:cs="Times New Roman"/>
          <w:szCs w:val="28"/>
        </w:rPr>
        <w:t xml:space="preserve"> const agrs[]).</w:t>
      </w:r>
    </w:p>
    <w:p w14:paraId="3C0C92CD" w14:textId="77777777" w:rsidR="00951BD3" w:rsidRDefault="00CA2D2A" w:rsidP="00CA2D2A">
      <w:pPr>
        <w:rPr>
          <w:rFonts w:cs="Times New Roman"/>
          <w:szCs w:val="28"/>
        </w:rPr>
      </w:pPr>
      <w:r w:rsidRPr="00B65411">
        <w:rPr>
          <w:rFonts w:cs="Times New Roman"/>
          <w:szCs w:val="28"/>
        </w:rPr>
        <w:t>Return value:</w:t>
      </w:r>
      <w:r w:rsidR="00951BD3">
        <w:rPr>
          <w:rFonts w:cs="Times New Roman"/>
          <w:szCs w:val="28"/>
        </w:rPr>
        <w:t xml:space="preserve"> không có trả về giá trị, nhưng nếu trả về -1 thể hiện việc thực thi lỗi.</w:t>
      </w:r>
    </w:p>
    <w:p w14:paraId="6744E72A" w14:textId="6EB9643B" w:rsidR="00141783" w:rsidRDefault="00141783" w:rsidP="00951BD3">
      <w:pPr>
        <w:pStyle w:val="Heading2"/>
        <w:rPr>
          <w:rFonts w:cs="Times New Roman"/>
        </w:rPr>
      </w:pPr>
      <w:bookmarkStart w:id="10" w:name="_Toc21561779"/>
      <w:r w:rsidRPr="00966A5B">
        <w:rPr>
          <w:rFonts w:cs="Times New Roman"/>
        </w:rPr>
        <w:t>3 Open() (syscall):</w:t>
      </w:r>
      <w:bookmarkEnd w:id="10"/>
    </w:p>
    <w:p w14:paraId="7552C7BF" w14:textId="038674D7" w:rsidR="006F2409" w:rsidRDefault="0009009D" w:rsidP="00DE5062">
      <w:pPr>
        <w:rPr>
          <w:rFonts w:cs="Times New Roman"/>
          <w:szCs w:val="28"/>
        </w:rPr>
      </w:pPr>
      <w:r>
        <w:rPr>
          <w:rFonts w:cs="Times New Roman"/>
          <w:szCs w:val="28"/>
        </w:rPr>
        <w:t>#include &lt;</w:t>
      </w:r>
      <w:r w:rsidR="006F2409">
        <w:rPr>
          <w:rFonts w:cs="Times New Roman"/>
          <w:szCs w:val="28"/>
        </w:rPr>
        <w:t>sys/types.h&gt;</w:t>
      </w:r>
    </w:p>
    <w:p w14:paraId="583D1161" w14:textId="119767CC" w:rsidR="006F2409" w:rsidRDefault="006F2409" w:rsidP="00DE5062">
      <w:pPr>
        <w:rPr>
          <w:rFonts w:cs="Times New Roman"/>
          <w:szCs w:val="28"/>
        </w:rPr>
      </w:pPr>
      <w:r>
        <w:rPr>
          <w:rFonts w:cs="Times New Roman"/>
          <w:szCs w:val="28"/>
        </w:rPr>
        <w:t>#include &lt;sys/stat.h&gt;</w:t>
      </w:r>
    </w:p>
    <w:p w14:paraId="7875B321" w14:textId="3D74FE41" w:rsidR="006F2409" w:rsidRDefault="006F2409" w:rsidP="00DE5062">
      <w:pPr>
        <w:rPr>
          <w:rFonts w:cs="Times New Roman"/>
          <w:szCs w:val="28"/>
        </w:rPr>
      </w:pPr>
      <w:r>
        <w:rPr>
          <w:rFonts w:cs="Times New Roman"/>
          <w:szCs w:val="28"/>
        </w:rPr>
        <w:t>#include &lt;fcntl.h&gt;</w:t>
      </w:r>
    </w:p>
    <w:p w14:paraId="4C4AD716" w14:textId="7F82376C" w:rsidR="006F2409" w:rsidRDefault="006F2409" w:rsidP="00DE5062">
      <w:pPr>
        <w:rPr>
          <w:rFonts w:cs="Times New Roman"/>
          <w:szCs w:val="28"/>
        </w:rPr>
      </w:pPr>
      <w:r>
        <w:rPr>
          <w:rFonts w:cs="Times New Roman"/>
          <w:szCs w:val="28"/>
        </w:rPr>
        <w:t xml:space="preserve">Prototype: </w:t>
      </w:r>
      <w:r w:rsidR="00BF75B1">
        <w:rPr>
          <w:rFonts w:cs="Times New Roman"/>
          <w:szCs w:val="28"/>
        </w:rPr>
        <w:t>open(const char*pathname, int flags, mode_t mode).</w:t>
      </w:r>
    </w:p>
    <w:p w14:paraId="41952198" w14:textId="5F94E6AF" w:rsidR="00001B4E" w:rsidRDefault="00001B4E" w:rsidP="00DE5062">
      <w:pPr>
        <w:rPr>
          <w:rFonts w:cs="Times New Roman"/>
          <w:szCs w:val="28"/>
        </w:rPr>
      </w:pPr>
      <w:r>
        <w:rPr>
          <w:rFonts w:cs="Times New Roman"/>
          <w:szCs w:val="28"/>
        </w:rPr>
        <w:t xml:space="preserve">Return value: </w:t>
      </w:r>
      <w:r w:rsidR="00D16E7B">
        <w:rPr>
          <w:rFonts w:cs="Times New Roman"/>
          <w:szCs w:val="28"/>
        </w:rPr>
        <w:t>file descriptor.</w:t>
      </w:r>
    </w:p>
    <w:p w14:paraId="7EA801EA" w14:textId="174B9C48" w:rsidR="00CA2D2A" w:rsidRDefault="00141783" w:rsidP="00951BD3">
      <w:pPr>
        <w:pStyle w:val="Heading2"/>
        <w:rPr>
          <w:rFonts w:cs="Times New Roman"/>
        </w:rPr>
      </w:pPr>
      <w:bookmarkStart w:id="11" w:name="_Toc21561781"/>
      <w:r w:rsidRPr="00966A5B">
        <w:rPr>
          <w:rFonts w:cs="Times New Roman"/>
        </w:rPr>
        <w:t>4 dup2() (function):</w:t>
      </w:r>
      <w:bookmarkEnd w:id="11"/>
      <w:r w:rsidR="00CA2D2A" w:rsidRPr="00966A5B">
        <w:rPr>
          <w:rFonts w:cs="Times New Roman"/>
        </w:rPr>
        <w:t xml:space="preserve"> </w:t>
      </w:r>
    </w:p>
    <w:p w14:paraId="25F6A2E0" w14:textId="77777777" w:rsidR="00DE5062" w:rsidRDefault="00DE5062" w:rsidP="00DE5062">
      <w:pPr>
        <w:rPr>
          <w:rFonts w:cs="Times New Roman"/>
          <w:szCs w:val="28"/>
        </w:rPr>
      </w:pPr>
      <w:r>
        <w:rPr>
          <w:rFonts w:cs="Times New Roman"/>
          <w:szCs w:val="28"/>
        </w:rPr>
        <w:t>#include &lt;unistd.h&gt;</w:t>
      </w:r>
    </w:p>
    <w:p w14:paraId="01D326F2" w14:textId="77777777" w:rsidR="00DE5062" w:rsidRDefault="00DE5062" w:rsidP="00DE5062">
      <w:pPr>
        <w:rPr>
          <w:rFonts w:cs="Times New Roman"/>
          <w:szCs w:val="28"/>
        </w:rPr>
      </w:pPr>
      <w:r>
        <w:rPr>
          <w:rFonts w:cs="Times New Roman"/>
          <w:szCs w:val="28"/>
        </w:rPr>
        <w:t>Prototype: dup2(int oldfd, int newfd).</w:t>
      </w:r>
    </w:p>
    <w:p w14:paraId="1C89D4E7" w14:textId="77777777" w:rsidR="00DE5062" w:rsidRPr="00966A5B" w:rsidRDefault="00DE5062" w:rsidP="00DE5062">
      <w:pPr>
        <w:rPr>
          <w:rFonts w:cs="Times New Roman"/>
          <w:szCs w:val="28"/>
        </w:rPr>
      </w:pPr>
      <w:r w:rsidRPr="00B65411">
        <w:rPr>
          <w:rFonts w:cs="Times New Roman"/>
          <w:szCs w:val="28"/>
        </w:rPr>
        <w:t xml:space="preserve">Return value: </w:t>
      </w:r>
      <w:r>
        <w:rPr>
          <w:rFonts w:cs="Times New Roman"/>
          <w:szCs w:val="28"/>
        </w:rPr>
        <w:t>Trả về một new descriptor, hoặc -1 nếu có lỗi xảy ra.</w:t>
      </w:r>
    </w:p>
    <w:p w14:paraId="4AB73206" w14:textId="77777777" w:rsidR="00DE5062" w:rsidRPr="00DE5062" w:rsidRDefault="00DE5062" w:rsidP="00DE5062"/>
    <w:p w14:paraId="26A7C951" w14:textId="0CD172BB" w:rsidR="00E85819" w:rsidRPr="00E07101" w:rsidRDefault="00E85819" w:rsidP="0020174A">
      <w:pPr>
        <w:pStyle w:val="Heading2"/>
        <w:rPr>
          <w:rFonts w:cs="Times New Roman"/>
        </w:rPr>
      </w:pPr>
    </w:p>
    <w:sectPr w:rsidR="00E85819" w:rsidRPr="00E07101" w:rsidSect="00685847">
      <w:headerReference w:type="default" r:id="rId19"/>
      <w:footerReference w:type="default" r:id="rId20"/>
      <w:pgSz w:w="12240" w:h="15840"/>
      <w:pgMar w:top="1440" w:right="1440" w:bottom="1440" w:left="1440" w:header="720" w:footer="720" w:gutter="0"/>
      <w:pgNumType w:start="0"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EB038" w14:textId="77777777" w:rsidR="00F15505" w:rsidRDefault="00F15505" w:rsidP="00BD19BC">
      <w:pPr>
        <w:spacing w:after="0" w:line="240" w:lineRule="auto"/>
      </w:pPr>
      <w:r>
        <w:separator/>
      </w:r>
    </w:p>
  </w:endnote>
  <w:endnote w:type="continuationSeparator" w:id="0">
    <w:p w14:paraId="016A3CB5" w14:textId="77777777" w:rsidR="00F15505" w:rsidRDefault="00F15505" w:rsidP="00BD1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9090"/>
      <w:gridCol w:w="270"/>
    </w:tblGrid>
    <w:sdt>
      <w:sdtPr>
        <w:rPr>
          <w:rFonts w:asciiTheme="majorHAnsi" w:eastAsiaTheme="majorEastAsia" w:hAnsiTheme="majorHAnsi" w:cstheme="majorBidi"/>
          <w:sz w:val="20"/>
          <w:szCs w:val="20"/>
        </w:rPr>
        <w:id w:val="-1704387098"/>
        <w:docPartObj>
          <w:docPartGallery w:val="Page Numbers (Bottom of Page)"/>
          <w:docPartUnique/>
        </w:docPartObj>
      </w:sdtPr>
      <w:sdtEndPr>
        <w:rPr>
          <w:rFonts w:ascii="Times New Roman" w:eastAsiaTheme="minorHAnsi" w:hAnsi="Times New Roman" w:cstheme="minorBidi"/>
          <w:sz w:val="28"/>
          <w:szCs w:val="22"/>
        </w:rPr>
      </w:sdtEndPr>
      <w:sdtContent>
        <w:tr w:rsidR="00512C35" w14:paraId="22D0C259" w14:textId="77777777" w:rsidTr="00BD19BC">
          <w:trPr>
            <w:trHeight w:val="727"/>
          </w:trPr>
          <w:tc>
            <w:tcPr>
              <w:tcW w:w="4856" w:type="pct"/>
              <w:tcBorders>
                <w:right w:val="triple" w:sz="4" w:space="0" w:color="4472C4" w:themeColor="accent1"/>
              </w:tcBorders>
            </w:tcPr>
            <w:p w14:paraId="1092ACBB" w14:textId="05AE92F0" w:rsidR="00512C35" w:rsidRPr="00BD19BC" w:rsidRDefault="00512C35">
              <w:pPr>
                <w:tabs>
                  <w:tab w:val="left" w:pos="620"/>
                  <w:tab w:val="center" w:pos="4320"/>
                </w:tabs>
                <w:jc w:val="right"/>
                <w:rPr>
                  <w:rFonts w:eastAsiaTheme="majorEastAsia" w:cs="Times New Roman"/>
                  <w:sz w:val="20"/>
                  <w:szCs w:val="20"/>
                </w:rPr>
              </w:pPr>
              <w:r>
                <w:rPr>
                  <w:rFonts w:eastAsiaTheme="majorEastAsia" w:cs="Times New Roman"/>
                  <w:sz w:val="20"/>
                  <w:szCs w:val="20"/>
                </w:rPr>
                <w:t>Khoa Công Nghệ Thông Tin</w:t>
              </w:r>
              <w:r>
                <w:rPr>
                  <w:rFonts w:eastAsiaTheme="majorEastAsia" w:cs="Times New Roman"/>
                  <w:sz w:val="20"/>
                  <w:szCs w:val="20"/>
                </w:rPr>
                <w:br/>
              </w:r>
              <w:r w:rsidR="00804AF3">
                <w:rPr>
                  <w:rFonts w:eastAsiaTheme="majorEastAsia" w:cs="Times New Roman"/>
                  <w:sz w:val="20"/>
                  <w:szCs w:val="20"/>
                </w:rPr>
                <w:t xml:space="preserve">Môn </w:t>
              </w:r>
              <w:r w:rsidR="009D7657">
                <w:rPr>
                  <w:rFonts w:eastAsiaTheme="majorEastAsia" w:cs="Times New Roman"/>
                  <w:sz w:val="20"/>
                  <w:szCs w:val="20"/>
                </w:rPr>
                <w:t>Hệ Điều Hành – Báo Cáo Đồ Án 1</w:t>
              </w:r>
            </w:p>
          </w:tc>
          <w:tc>
            <w:tcPr>
              <w:tcW w:w="144" w:type="pct"/>
              <w:tcBorders>
                <w:left w:val="triple" w:sz="4" w:space="0" w:color="4472C4" w:themeColor="accent1"/>
              </w:tcBorders>
            </w:tcPr>
            <w:p w14:paraId="65F92A18" w14:textId="77777777" w:rsidR="00512C35" w:rsidRDefault="00512C35">
              <w:pPr>
                <w:tabs>
                  <w:tab w:val="left" w:pos="1490"/>
                </w:tabs>
                <w:rPr>
                  <w:rFonts w:asciiTheme="majorHAnsi" w:eastAsiaTheme="majorEastAsia" w:hAnsiTheme="majorHAnsi" w:cstheme="majorBidi"/>
                  <w:szCs w:val="28"/>
                </w:rPr>
              </w:pPr>
              <w:r>
                <w:fldChar w:fldCharType="begin"/>
              </w:r>
              <w:r>
                <w:instrText>PAGE    \* MERGEFORMAT</w:instrText>
              </w:r>
              <w:r>
                <w:fldChar w:fldCharType="separate"/>
              </w:r>
              <w:r>
                <w:rPr>
                  <w:lang w:val="vi-VN"/>
                </w:rPr>
                <w:t>2</w:t>
              </w:r>
              <w:r>
                <w:fldChar w:fldCharType="end"/>
              </w:r>
            </w:p>
          </w:tc>
        </w:tr>
      </w:sdtContent>
    </w:sdt>
  </w:tbl>
  <w:p w14:paraId="3DBC8BD3" w14:textId="77777777" w:rsidR="00512C35" w:rsidRDefault="00512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381A5" w14:textId="77777777" w:rsidR="00F15505" w:rsidRDefault="00F15505" w:rsidP="00BD19BC">
      <w:pPr>
        <w:spacing w:after="0" w:line="240" w:lineRule="auto"/>
      </w:pPr>
      <w:r>
        <w:separator/>
      </w:r>
    </w:p>
  </w:footnote>
  <w:footnote w:type="continuationSeparator" w:id="0">
    <w:p w14:paraId="1824EE9F" w14:textId="77777777" w:rsidR="00F15505" w:rsidRDefault="00F15505" w:rsidP="00BD19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C3BE3" w14:textId="77777777" w:rsidR="00512C35" w:rsidRPr="00BD19BC" w:rsidRDefault="00512C35">
    <w:pPr>
      <w:pStyle w:val="Header"/>
      <w:rPr>
        <w:rFonts w:cs="Times New Roman"/>
      </w:rPr>
    </w:pPr>
    <w:r>
      <w:rPr>
        <w:rFonts w:cs="Times New Roman"/>
      </w:rPr>
      <w:t>Đại Học Quốc Gia TP. Hồ Chí Minh</w:t>
    </w:r>
    <w:r>
      <w:rPr>
        <w:rFonts w:cs="Times New Roman"/>
      </w:rPr>
      <w:br/>
      <w:t>Trường Đại Học Khoa Học Tự Nhiên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61A6"/>
    <w:multiLevelType w:val="hybridMultilevel"/>
    <w:tmpl w:val="60C28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A1321"/>
    <w:multiLevelType w:val="hybridMultilevel"/>
    <w:tmpl w:val="24507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F085F"/>
    <w:multiLevelType w:val="hybridMultilevel"/>
    <w:tmpl w:val="535C7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FE17A5"/>
    <w:multiLevelType w:val="hybridMultilevel"/>
    <w:tmpl w:val="8AE87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F96770"/>
    <w:multiLevelType w:val="hybridMultilevel"/>
    <w:tmpl w:val="4F2E1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BC"/>
    <w:rsid w:val="00000BE0"/>
    <w:rsid w:val="00001B4E"/>
    <w:rsid w:val="00026DC9"/>
    <w:rsid w:val="00057E1C"/>
    <w:rsid w:val="000642D6"/>
    <w:rsid w:val="00071DAE"/>
    <w:rsid w:val="0007505E"/>
    <w:rsid w:val="0009009D"/>
    <w:rsid w:val="0009752F"/>
    <w:rsid w:val="000B48EF"/>
    <w:rsid w:val="00121DB8"/>
    <w:rsid w:val="00141783"/>
    <w:rsid w:val="00162F35"/>
    <w:rsid w:val="001815E0"/>
    <w:rsid w:val="001E3424"/>
    <w:rsid w:val="001F7522"/>
    <w:rsid w:val="0020174A"/>
    <w:rsid w:val="002130BC"/>
    <w:rsid w:val="00256288"/>
    <w:rsid w:val="002909EE"/>
    <w:rsid w:val="002A5DBD"/>
    <w:rsid w:val="002E56BC"/>
    <w:rsid w:val="002E6E3B"/>
    <w:rsid w:val="00304182"/>
    <w:rsid w:val="00312937"/>
    <w:rsid w:val="003C14E3"/>
    <w:rsid w:val="003D3472"/>
    <w:rsid w:val="003D4573"/>
    <w:rsid w:val="004339E5"/>
    <w:rsid w:val="00440EB0"/>
    <w:rsid w:val="0044431A"/>
    <w:rsid w:val="004703ED"/>
    <w:rsid w:val="00481703"/>
    <w:rsid w:val="004954BB"/>
    <w:rsid w:val="004D5A6D"/>
    <w:rsid w:val="004D7D2C"/>
    <w:rsid w:val="004E39A6"/>
    <w:rsid w:val="00512C35"/>
    <w:rsid w:val="00514770"/>
    <w:rsid w:val="005368AB"/>
    <w:rsid w:val="00581528"/>
    <w:rsid w:val="005C691D"/>
    <w:rsid w:val="005E6289"/>
    <w:rsid w:val="005F6D7F"/>
    <w:rsid w:val="006006A4"/>
    <w:rsid w:val="00613ADA"/>
    <w:rsid w:val="00685847"/>
    <w:rsid w:val="006F2409"/>
    <w:rsid w:val="007212D8"/>
    <w:rsid w:val="007500A6"/>
    <w:rsid w:val="00755E35"/>
    <w:rsid w:val="0080264A"/>
    <w:rsid w:val="00804AF3"/>
    <w:rsid w:val="00821069"/>
    <w:rsid w:val="00835019"/>
    <w:rsid w:val="008404D4"/>
    <w:rsid w:val="008524B8"/>
    <w:rsid w:val="00856848"/>
    <w:rsid w:val="00876FD8"/>
    <w:rsid w:val="00884AA2"/>
    <w:rsid w:val="008A3895"/>
    <w:rsid w:val="008B0948"/>
    <w:rsid w:val="008E44EF"/>
    <w:rsid w:val="008F66A1"/>
    <w:rsid w:val="009035AC"/>
    <w:rsid w:val="00924235"/>
    <w:rsid w:val="00933964"/>
    <w:rsid w:val="00936BB6"/>
    <w:rsid w:val="00937C3F"/>
    <w:rsid w:val="00951354"/>
    <w:rsid w:val="00951BD3"/>
    <w:rsid w:val="00966A5B"/>
    <w:rsid w:val="009D19EA"/>
    <w:rsid w:val="009D7657"/>
    <w:rsid w:val="009F493B"/>
    <w:rsid w:val="00A05F1B"/>
    <w:rsid w:val="00A40499"/>
    <w:rsid w:val="00A6413A"/>
    <w:rsid w:val="00A6715A"/>
    <w:rsid w:val="00A77EF0"/>
    <w:rsid w:val="00AB2A9B"/>
    <w:rsid w:val="00AD6E46"/>
    <w:rsid w:val="00AF0828"/>
    <w:rsid w:val="00B12378"/>
    <w:rsid w:val="00B272E9"/>
    <w:rsid w:val="00B44308"/>
    <w:rsid w:val="00B65411"/>
    <w:rsid w:val="00B87F92"/>
    <w:rsid w:val="00BA2FCC"/>
    <w:rsid w:val="00BD19BC"/>
    <w:rsid w:val="00BD6976"/>
    <w:rsid w:val="00BF75B1"/>
    <w:rsid w:val="00C23646"/>
    <w:rsid w:val="00C702A4"/>
    <w:rsid w:val="00C730AC"/>
    <w:rsid w:val="00CA2D2A"/>
    <w:rsid w:val="00CE6807"/>
    <w:rsid w:val="00CF3B4E"/>
    <w:rsid w:val="00CF56F8"/>
    <w:rsid w:val="00D16E7B"/>
    <w:rsid w:val="00D2714E"/>
    <w:rsid w:val="00D40C34"/>
    <w:rsid w:val="00D703B0"/>
    <w:rsid w:val="00DC308F"/>
    <w:rsid w:val="00DC49A0"/>
    <w:rsid w:val="00DE5062"/>
    <w:rsid w:val="00E07101"/>
    <w:rsid w:val="00E26EA1"/>
    <w:rsid w:val="00E5053A"/>
    <w:rsid w:val="00E85819"/>
    <w:rsid w:val="00EB26E0"/>
    <w:rsid w:val="00F15505"/>
    <w:rsid w:val="00F22F42"/>
    <w:rsid w:val="00F857CF"/>
    <w:rsid w:val="00F94F36"/>
    <w:rsid w:val="00FA399F"/>
    <w:rsid w:val="00FB5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9AF82"/>
  <w15:chartTrackingRefBased/>
  <w15:docId w15:val="{39FC44F1-9468-43D7-8986-F169EC842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5F1B"/>
    <w:rPr>
      <w:rFonts w:ascii="Times New Roman" w:hAnsi="Times New Roman"/>
      <w:sz w:val="28"/>
    </w:rPr>
  </w:style>
  <w:style w:type="paragraph" w:styleId="Heading1">
    <w:name w:val="heading 1"/>
    <w:basedOn w:val="Normal"/>
    <w:next w:val="Normal"/>
    <w:link w:val="Heading1Char"/>
    <w:uiPriority w:val="9"/>
    <w:qFormat/>
    <w:rsid w:val="00A05F1B"/>
    <w:pPr>
      <w:keepNext/>
      <w:keepLines/>
      <w:spacing w:before="240" w:after="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A05F1B"/>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8F66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19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9BC"/>
  </w:style>
  <w:style w:type="paragraph" w:styleId="Footer">
    <w:name w:val="footer"/>
    <w:basedOn w:val="Normal"/>
    <w:link w:val="FooterChar"/>
    <w:uiPriority w:val="99"/>
    <w:unhideWhenUsed/>
    <w:rsid w:val="00BD19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9BC"/>
  </w:style>
  <w:style w:type="character" w:customStyle="1" w:styleId="Heading1Char">
    <w:name w:val="Heading 1 Char"/>
    <w:basedOn w:val="DefaultParagraphFont"/>
    <w:link w:val="Heading1"/>
    <w:uiPriority w:val="9"/>
    <w:rsid w:val="00A05F1B"/>
    <w:rPr>
      <w:rFonts w:ascii="Times New Roman" w:eastAsiaTheme="majorEastAsia" w:hAnsi="Times New Roman" w:cstheme="majorBidi"/>
      <w:color w:val="2F5496" w:themeColor="accent1" w:themeShade="BF"/>
      <w:sz w:val="40"/>
      <w:szCs w:val="32"/>
    </w:rPr>
  </w:style>
  <w:style w:type="character" w:customStyle="1" w:styleId="Heading2Char">
    <w:name w:val="Heading 2 Char"/>
    <w:basedOn w:val="DefaultParagraphFont"/>
    <w:link w:val="Heading2"/>
    <w:uiPriority w:val="9"/>
    <w:rsid w:val="00A05F1B"/>
    <w:rPr>
      <w:rFonts w:ascii="Times New Roman" w:eastAsiaTheme="majorEastAsia" w:hAnsi="Times New Roman" w:cstheme="majorBidi"/>
      <w:color w:val="2F5496" w:themeColor="accent1" w:themeShade="BF"/>
      <w:sz w:val="32"/>
      <w:szCs w:val="26"/>
    </w:rPr>
  </w:style>
  <w:style w:type="paragraph" w:styleId="TOCHeading">
    <w:name w:val="TOC Heading"/>
    <w:basedOn w:val="Heading1"/>
    <w:next w:val="Normal"/>
    <w:uiPriority w:val="39"/>
    <w:unhideWhenUsed/>
    <w:qFormat/>
    <w:rsid w:val="00685847"/>
    <w:pPr>
      <w:outlineLvl w:val="9"/>
    </w:pPr>
  </w:style>
  <w:style w:type="paragraph" w:styleId="TOC1">
    <w:name w:val="toc 1"/>
    <w:basedOn w:val="Normal"/>
    <w:next w:val="Normal"/>
    <w:autoRedefine/>
    <w:uiPriority w:val="39"/>
    <w:unhideWhenUsed/>
    <w:rsid w:val="00685847"/>
    <w:pPr>
      <w:spacing w:after="100"/>
    </w:pPr>
  </w:style>
  <w:style w:type="paragraph" w:styleId="TOC2">
    <w:name w:val="toc 2"/>
    <w:basedOn w:val="Normal"/>
    <w:next w:val="Normal"/>
    <w:autoRedefine/>
    <w:uiPriority w:val="39"/>
    <w:unhideWhenUsed/>
    <w:rsid w:val="00685847"/>
    <w:pPr>
      <w:spacing w:after="100"/>
      <w:ind w:left="220"/>
    </w:pPr>
  </w:style>
  <w:style w:type="character" w:styleId="Hyperlink">
    <w:name w:val="Hyperlink"/>
    <w:basedOn w:val="DefaultParagraphFont"/>
    <w:uiPriority w:val="99"/>
    <w:unhideWhenUsed/>
    <w:rsid w:val="00685847"/>
    <w:rPr>
      <w:color w:val="0563C1" w:themeColor="hyperlink"/>
      <w:u w:val="single"/>
    </w:rPr>
  </w:style>
  <w:style w:type="paragraph" w:styleId="NoSpacing">
    <w:name w:val="No Spacing"/>
    <w:uiPriority w:val="1"/>
    <w:qFormat/>
    <w:rsid w:val="00685847"/>
    <w:pPr>
      <w:spacing w:after="0" w:line="240" w:lineRule="auto"/>
    </w:pPr>
  </w:style>
  <w:style w:type="character" w:styleId="UnresolvedMention">
    <w:name w:val="Unresolved Mention"/>
    <w:basedOn w:val="DefaultParagraphFont"/>
    <w:uiPriority w:val="99"/>
    <w:semiHidden/>
    <w:unhideWhenUsed/>
    <w:rsid w:val="008A3895"/>
    <w:rPr>
      <w:color w:val="605E5C"/>
      <w:shd w:val="clear" w:color="auto" w:fill="E1DFDD"/>
    </w:rPr>
  </w:style>
  <w:style w:type="character" w:customStyle="1" w:styleId="Heading3Char">
    <w:name w:val="Heading 3 Char"/>
    <w:basedOn w:val="DefaultParagraphFont"/>
    <w:link w:val="Heading3"/>
    <w:uiPriority w:val="9"/>
    <w:rsid w:val="008F66A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857CF"/>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A77EF0"/>
    <w:pPr>
      <w:spacing w:after="100"/>
      <w:ind w:left="440"/>
    </w:pPr>
  </w:style>
  <w:style w:type="table" w:styleId="TableGrid">
    <w:name w:val="Table Grid"/>
    <w:basedOn w:val="TableNormal"/>
    <w:uiPriority w:val="39"/>
    <w:rsid w:val="00721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54BB"/>
    <w:pPr>
      <w:ind w:left="720"/>
      <w:contextualSpacing/>
    </w:pPr>
  </w:style>
  <w:style w:type="paragraph" w:styleId="HTMLPreformatted">
    <w:name w:val="HTML Preformatted"/>
    <w:basedOn w:val="Normal"/>
    <w:link w:val="HTMLPreformattedChar"/>
    <w:uiPriority w:val="99"/>
    <w:semiHidden/>
    <w:unhideWhenUsed/>
    <w:rsid w:val="0009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00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06699">
      <w:bodyDiv w:val="1"/>
      <w:marLeft w:val="0"/>
      <w:marRight w:val="0"/>
      <w:marTop w:val="0"/>
      <w:marBottom w:val="0"/>
      <w:divBdr>
        <w:top w:val="none" w:sz="0" w:space="0" w:color="auto"/>
        <w:left w:val="none" w:sz="0" w:space="0" w:color="auto"/>
        <w:bottom w:val="none" w:sz="0" w:space="0" w:color="auto"/>
        <w:right w:val="none" w:sz="0" w:space="0" w:color="auto"/>
      </w:divBdr>
    </w:div>
    <w:div w:id="433014420">
      <w:bodyDiv w:val="1"/>
      <w:marLeft w:val="0"/>
      <w:marRight w:val="0"/>
      <w:marTop w:val="0"/>
      <w:marBottom w:val="0"/>
      <w:divBdr>
        <w:top w:val="none" w:sz="0" w:space="0" w:color="auto"/>
        <w:left w:val="none" w:sz="0" w:space="0" w:color="auto"/>
        <w:bottom w:val="none" w:sz="0" w:space="0" w:color="auto"/>
        <w:right w:val="none" w:sz="0" w:space="0" w:color="auto"/>
      </w:divBdr>
    </w:div>
    <w:div w:id="828405716">
      <w:bodyDiv w:val="1"/>
      <w:marLeft w:val="0"/>
      <w:marRight w:val="0"/>
      <w:marTop w:val="0"/>
      <w:marBottom w:val="0"/>
      <w:divBdr>
        <w:top w:val="none" w:sz="0" w:space="0" w:color="auto"/>
        <w:left w:val="none" w:sz="0" w:space="0" w:color="auto"/>
        <w:bottom w:val="none" w:sz="0" w:space="0" w:color="auto"/>
        <w:right w:val="none" w:sz="0" w:space="0" w:color="auto"/>
      </w:divBdr>
    </w:div>
    <w:div w:id="85827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8893D-DE9D-4CF0-A5DE-373610466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879</Words>
  <Characters>5014</Characters>
  <Application>Microsoft Office Word</Application>
  <DocSecurity>0</DocSecurity>
  <Lines>41</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Thanh Trường Vinh</dc:creator>
  <cp:keywords/>
  <dc:description/>
  <cp:lastModifiedBy>Lê Thanh Trường Vinh</cp:lastModifiedBy>
  <cp:revision>4</cp:revision>
  <dcterms:created xsi:type="dcterms:W3CDTF">2019-10-09T18:06:00Z</dcterms:created>
  <dcterms:modified xsi:type="dcterms:W3CDTF">2019-10-10T12:18:00Z</dcterms:modified>
</cp:coreProperties>
</file>