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6B19" w:rsidRPr="005D7AFB" w:rsidRDefault="00167016">
      <w:pPr>
        <w:rPr>
          <w:sz w:val="32"/>
          <w:szCs w:val="32"/>
        </w:rPr>
      </w:pPr>
      <w:r w:rsidRPr="005D7AFB">
        <w:rPr>
          <w:sz w:val="32"/>
          <w:szCs w:val="32"/>
        </w:rPr>
        <w:t xml:space="preserve">BS/KS Klausur 2013 – Herr </w:t>
      </w:r>
      <w:proofErr w:type="spellStart"/>
      <w:r w:rsidRPr="005D7AFB">
        <w:rPr>
          <w:sz w:val="32"/>
          <w:szCs w:val="32"/>
        </w:rPr>
        <w:t>Pa</w:t>
      </w:r>
      <w:r w:rsidR="00534D7F" w:rsidRPr="005D7AFB">
        <w:rPr>
          <w:sz w:val="32"/>
          <w:szCs w:val="32"/>
        </w:rPr>
        <w:t>g</w:t>
      </w:r>
      <w:r w:rsidRPr="005D7AFB">
        <w:rPr>
          <w:sz w:val="32"/>
          <w:szCs w:val="32"/>
        </w:rPr>
        <w:t>n</w:t>
      </w:r>
      <w:r w:rsidR="00534D7F" w:rsidRPr="005D7AFB">
        <w:rPr>
          <w:sz w:val="32"/>
          <w:szCs w:val="32"/>
        </w:rPr>
        <w:t>i</w:t>
      </w:r>
      <w:r w:rsidRPr="005D7AFB">
        <w:rPr>
          <w:sz w:val="32"/>
          <w:szCs w:val="32"/>
        </w:rPr>
        <w:t>a</w:t>
      </w:r>
      <w:proofErr w:type="spellEnd"/>
    </w:p>
    <w:p w:rsidR="00167016" w:rsidRPr="005D7AFB" w:rsidRDefault="00167016">
      <w:pPr>
        <w:rPr>
          <w:sz w:val="24"/>
          <w:szCs w:val="24"/>
        </w:rPr>
      </w:pPr>
      <w:r w:rsidRPr="005D7AFB">
        <w:rPr>
          <w:sz w:val="24"/>
          <w:szCs w:val="24"/>
        </w:rPr>
        <w:t>Betriebssysteme:</w:t>
      </w:r>
    </w:p>
    <w:p w:rsidR="00167016" w:rsidRPr="005D7AFB" w:rsidRDefault="00167016" w:rsidP="0016701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D7AFB">
        <w:rPr>
          <w:sz w:val="24"/>
          <w:szCs w:val="24"/>
        </w:rPr>
        <w:t xml:space="preserve">Prozessverwaltung: S. Übungsaufgabe, mit 2 Semaphoren </w:t>
      </w:r>
      <w:r w:rsidR="00ED5848">
        <w:rPr>
          <w:sz w:val="24"/>
          <w:szCs w:val="24"/>
        </w:rPr>
        <w:t xml:space="preserve">und </w:t>
      </w:r>
      <w:proofErr w:type="spellStart"/>
      <w:r w:rsidR="00ED5848">
        <w:rPr>
          <w:sz w:val="24"/>
          <w:szCs w:val="24"/>
        </w:rPr>
        <w:t>nem</w:t>
      </w:r>
      <w:proofErr w:type="spellEnd"/>
      <w:r w:rsidR="00ED5848">
        <w:rPr>
          <w:sz w:val="24"/>
          <w:szCs w:val="24"/>
        </w:rPr>
        <w:t xml:space="preserve"> </w:t>
      </w:r>
      <w:proofErr w:type="spellStart"/>
      <w:r w:rsidR="00ED5848">
        <w:rPr>
          <w:sz w:val="24"/>
          <w:szCs w:val="24"/>
        </w:rPr>
        <w:t>Interruptkonzept</w:t>
      </w:r>
      <w:proofErr w:type="spellEnd"/>
      <w:r w:rsidR="00ED5848">
        <w:rPr>
          <w:sz w:val="24"/>
          <w:szCs w:val="24"/>
        </w:rPr>
        <w:t xml:space="preserve">: Prozessen können in einer eigenen Warteschlange auf Nachrichten warten und sie empfangen (dazu </w:t>
      </w:r>
      <w:proofErr w:type="spellStart"/>
      <w:r w:rsidR="00ED5848">
        <w:rPr>
          <w:sz w:val="24"/>
          <w:szCs w:val="24"/>
        </w:rPr>
        <w:t>Interrupthandler</w:t>
      </w:r>
      <w:proofErr w:type="spellEnd"/>
      <w:r w:rsidR="00ED5848">
        <w:rPr>
          <w:sz w:val="24"/>
          <w:szCs w:val="24"/>
        </w:rPr>
        <w:t>)</w:t>
      </w:r>
    </w:p>
    <w:p w:rsidR="00167016" w:rsidRPr="005D7AFB" w:rsidRDefault="00167016" w:rsidP="0016701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D7AFB">
        <w:rPr>
          <w:sz w:val="24"/>
          <w:szCs w:val="24"/>
        </w:rPr>
        <w:t xml:space="preserve">Speicherverwaltung: Wie viele </w:t>
      </w:r>
      <w:r w:rsidR="00ED5848">
        <w:rPr>
          <w:sz w:val="24"/>
          <w:szCs w:val="24"/>
        </w:rPr>
        <w:t>Seiten gibt es pro Adressraum? Mit gegebenen Zahlen b</w:t>
      </w:r>
      <w:r w:rsidRPr="005D7AFB">
        <w:rPr>
          <w:sz w:val="24"/>
          <w:szCs w:val="24"/>
        </w:rPr>
        <w:t>erechnen. Wo befindet sich die Seitentabelle?</w:t>
      </w:r>
      <w:r w:rsidRPr="005D7AFB">
        <w:rPr>
          <w:sz w:val="24"/>
          <w:szCs w:val="24"/>
        </w:rPr>
        <w:br/>
        <w:t>+ Seitentauschstrategien: LRU und Optimal</w:t>
      </w:r>
    </w:p>
    <w:p w:rsidR="00167016" w:rsidRPr="005D7AFB" w:rsidRDefault="00167016" w:rsidP="0016701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D7AFB">
        <w:rPr>
          <w:sz w:val="24"/>
          <w:szCs w:val="24"/>
        </w:rPr>
        <w:t>UNIX-Dateischutz: S. Übungsaufgabe</w:t>
      </w:r>
    </w:p>
    <w:p w:rsidR="00534D7F" w:rsidRPr="00ED5848" w:rsidRDefault="00167016" w:rsidP="00ED5848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5D7AFB">
        <w:rPr>
          <w:sz w:val="24"/>
          <w:szCs w:val="24"/>
        </w:rPr>
        <w:t>Semaphorenkonzept</w:t>
      </w:r>
      <w:proofErr w:type="spellEnd"/>
      <w:r w:rsidRPr="005D7AFB">
        <w:rPr>
          <w:sz w:val="24"/>
          <w:szCs w:val="24"/>
        </w:rPr>
        <w:t>: Wassererzeugung, vorgegebene</w:t>
      </w:r>
      <w:r w:rsidR="00ED5848">
        <w:rPr>
          <w:sz w:val="24"/>
          <w:szCs w:val="24"/>
        </w:rPr>
        <w:t>n</w:t>
      </w:r>
      <w:r w:rsidRPr="005D7AFB">
        <w:rPr>
          <w:sz w:val="24"/>
          <w:szCs w:val="24"/>
        </w:rPr>
        <w:t xml:space="preserve"> Code-Schnipsel</w:t>
      </w:r>
      <w:r w:rsidR="00ED5848">
        <w:rPr>
          <w:sz w:val="24"/>
          <w:szCs w:val="24"/>
        </w:rPr>
        <w:t xml:space="preserve"> erweitern: darin Methoden zur Sauerstoff- und Wasserstoff-„Erzeugung“ implementieren und ein „Hauptprogramm“ </w:t>
      </w:r>
      <w:r w:rsidR="00ED5848" w:rsidRPr="00ED5848">
        <w:rPr>
          <w:sz w:val="24"/>
          <w:szCs w:val="24"/>
        </w:rPr>
        <w:sym w:font="Wingdings" w:char="F0E0"/>
      </w:r>
      <w:r w:rsidR="00ED5848">
        <w:rPr>
          <w:sz w:val="24"/>
          <w:szCs w:val="24"/>
        </w:rPr>
        <w:t xml:space="preserve"> </w:t>
      </w:r>
      <w:r w:rsidR="00534D7F" w:rsidRPr="00ED5848">
        <w:rPr>
          <w:sz w:val="24"/>
          <w:szCs w:val="24"/>
        </w:rPr>
        <w:t>1x Sauerstoff und 2x Wasserstoff = 1x Wasser, das muss abgestimmt werden, Erzeuger-Verbraucher-Problem</w:t>
      </w:r>
    </w:p>
    <w:p w:rsidR="00167016" w:rsidRPr="005D7AFB" w:rsidRDefault="00167016" w:rsidP="00167016">
      <w:pPr>
        <w:rPr>
          <w:sz w:val="24"/>
          <w:szCs w:val="24"/>
        </w:rPr>
      </w:pPr>
      <w:r w:rsidRPr="005D7AFB">
        <w:rPr>
          <w:sz w:val="24"/>
          <w:szCs w:val="24"/>
        </w:rPr>
        <w:t>Kommunikationssysteme:</w:t>
      </w:r>
    </w:p>
    <w:p w:rsidR="00167016" w:rsidRPr="005D7AFB" w:rsidRDefault="00167016" w:rsidP="0016701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5D7AFB">
        <w:rPr>
          <w:sz w:val="24"/>
          <w:szCs w:val="24"/>
        </w:rPr>
        <w:t>Fehlererkennung: CRC berechnen und zurückrechnen</w:t>
      </w:r>
    </w:p>
    <w:p w:rsidR="00167016" w:rsidRPr="005D7AFB" w:rsidRDefault="00167016" w:rsidP="00167016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5D7AFB">
        <w:rPr>
          <w:sz w:val="24"/>
          <w:szCs w:val="24"/>
        </w:rPr>
        <w:t>Sliding</w:t>
      </w:r>
      <w:proofErr w:type="spellEnd"/>
      <w:r w:rsidRPr="005D7AFB">
        <w:rPr>
          <w:sz w:val="24"/>
          <w:szCs w:val="24"/>
        </w:rPr>
        <w:t xml:space="preserve"> </w:t>
      </w:r>
      <w:proofErr w:type="spellStart"/>
      <w:r w:rsidRPr="005D7AFB">
        <w:rPr>
          <w:sz w:val="24"/>
          <w:szCs w:val="24"/>
        </w:rPr>
        <w:t>Window</w:t>
      </w:r>
      <w:proofErr w:type="spellEnd"/>
      <w:r w:rsidRPr="005D7AFB">
        <w:rPr>
          <w:sz w:val="24"/>
          <w:szCs w:val="24"/>
        </w:rPr>
        <w:t xml:space="preserve"> Konzept: </w:t>
      </w:r>
      <w:r w:rsidR="00ED5848">
        <w:rPr>
          <w:sz w:val="24"/>
          <w:szCs w:val="24"/>
        </w:rPr>
        <w:br/>
        <w:t xml:space="preserve">Rechenaufgabe: Ein </w:t>
      </w:r>
      <w:r w:rsidRPr="005D7AFB">
        <w:rPr>
          <w:sz w:val="24"/>
          <w:szCs w:val="24"/>
        </w:rPr>
        <w:t xml:space="preserve">Satellit </w:t>
      </w:r>
      <w:r w:rsidR="00ED5848">
        <w:rPr>
          <w:sz w:val="24"/>
          <w:szCs w:val="24"/>
        </w:rPr>
        <w:t xml:space="preserve">ist ca. </w:t>
      </w:r>
      <w:r w:rsidRPr="005D7AFB">
        <w:rPr>
          <w:sz w:val="24"/>
          <w:szCs w:val="24"/>
        </w:rPr>
        <w:t>36000 km entfernt, Frame</w:t>
      </w:r>
      <w:r w:rsidR="00ED5848">
        <w:rPr>
          <w:sz w:val="24"/>
          <w:szCs w:val="24"/>
        </w:rPr>
        <w:t xml:space="preserve"> mit 1kib, Bandbreite von 1mbps (Oder komplett andere Zahlen, ich weiß es nicht mehr): </w:t>
      </w:r>
      <w:r w:rsidRPr="005D7AFB">
        <w:rPr>
          <w:sz w:val="24"/>
          <w:szCs w:val="24"/>
        </w:rPr>
        <w:t>Fragen wie</w:t>
      </w:r>
      <w:r w:rsidR="00ED5848">
        <w:rPr>
          <w:sz w:val="24"/>
          <w:szCs w:val="24"/>
        </w:rPr>
        <w:t xml:space="preserve">: Was ist die Round-Trip-Time? </w:t>
      </w:r>
      <w:r w:rsidRPr="005D7AFB">
        <w:rPr>
          <w:sz w:val="24"/>
          <w:szCs w:val="24"/>
        </w:rPr>
        <w:t>Wie viele Frames werden in der Zeit übertragen?</w:t>
      </w:r>
      <w:r w:rsidR="00ED5848">
        <w:rPr>
          <w:sz w:val="24"/>
          <w:szCs w:val="24"/>
        </w:rPr>
        <w:br/>
      </w:r>
      <w:r w:rsidRPr="005D7AFB">
        <w:rPr>
          <w:sz w:val="24"/>
          <w:szCs w:val="24"/>
        </w:rPr>
        <w:t xml:space="preserve">Anzahl Sequenznummern für Go-Back-N und </w:t>
      </w:r>
      <w:proofErr w:type="spellStart"/>
      <w:r w:rsidRPr="005D7AFB">
        <w:rPr>
          <w:sz w:val="24"/>
          <w:szCs w:val="24"/>
        </w:rPr>
        <w:t>Selective</w:t>
      </w:r>
      <w:proofErr w:type="spellEnd"/>
      <w:r w:rsidRPr="005D7AFB">
        <w:rPr>
          <w:sz w:val="24"/>
          <w:szCs w:val="24"/>
        </w:rPr>
        <w:t>-Repeat angeben (in Abhängigkeit vom Sendefenster</w:t>
      </w:r>
      <w:r w:rsidR="00ED5848">
        <w:rPr>
          <w:sz w:val="24"/>
          <w:szCs w:val="24"/>
        </w:rPr>
        <w:t xml:space="preserve"> berechenbar, auch ohne die Aufgaben vorher zu lösen</w:t>
      </w:r>
      <w:r w:rsidRPr="005D7AFB">
        <w:rPr>
          <w:sz w:val="24"/>
          <w:szCs w:val="24"/>
        </w:rPr>
        <w:t>)</w:t>
      </w:r>
    </w:p>
    <w:p w:rsidR="00167016" w:rsidRPr="005D7AFB" w:rsidRDefault="00ED5848" w:rsidP="00167016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Routing-Verfahren</w:t>
      </w:r>
      <w:r w:rsidR="00167016" w:rsidRPr="005D7AFB">
        <w:rPr>
          <w:sz w:val="24"/>
          <w:szCs w:val="24"/>
        </w:rPr>
        <w:br/>
        <w:t>+ IP-Adressen erkennen: gültig? Wozu gehören die? Evtl. Broadcast</w:t>
      </w:r>
      <w:r w:rsidR="005D7AFB" w:rsidRPr="005D7AFB">
        <w:rPr>
          <w:sz w:val="24"/>
          <w:szCs w:val="24"/>
        </w:rPr>
        <w:t>-</w:t>
      </w:r>
      <w:r w:rsidR="00167016" w:rsidRPr="005D7AFB">
        <w:rPr>
          <w:sz w:val="24"/>
          <w:szCs w:val="24"/>
        </w:rPr>
        <w:t>adresse?</w:t>
      </w:r>
    </w:p>
    <w:p w:rsidR="00167016" w:rsidRPr="005D7AFB" w:rsidRDefault="00167016" w:rsidP="0016701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5D7AFB">
        <w:rPr>
          <w:sz w:val="24"/>
          <w:szCs w:val="24"/>
        </w:rPr>
        <w:t>TCP und UDP – Vorteile und Nachteile jeweils</w:t>
      </w:r>
      <w:r w:rsidR="00ED5848">
        <w:rPr>
          <w:sz w:val="24"/>
          <w:szCs w:val="24"/>
        </w:rPr>
        <w:t xml:space="preserve"> nennen</w:t>
      </w:r>
      <w:bookmarkStart w:id="0" w:name="_GoBack"/>
      <w:bookmarkEnd w:id="0"/>
      <w:r w:rsidRPr="005D7AFB">
        <w:rPr>
          <w:sz w:val="24"/>
          <w:szCs w:val="24"/>
        </w:rPr>
        <w:t>.</w:t>
      </w:r>
    </w:p>
    <w:sectPr w:rsidR="00167016" w:rsidRPr="005D7AF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91215"/>
    <w:multiLevelType w:val="hybridMultilevel"/>
    <w:tmpl w:val="DEB43A0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4415B55"/>
    <w:multiLevelType w:val="hybridMultilevel"/>
    <w:tmpl w:val="83888666"/>
    <w:lvl w:ilvl="0" w:tplc="2C029D06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76462A1B"/>
    <w:multiLevelType w:val="hybridMultilevel"/>
    <w:tmpl w:val="9E42BC9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7016"/>
    <w:rsid w:val="00167016"/>
    <w:rsid w:val="00534D7F"/>
    <w:rsid w:val="005D7AFB"/>
    <w:rsid w:val="00726B19"/>
    <w:rsid w:val="00ED5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701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70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1C16D0107AEF44B276DCE8492DF438" ma:contentTypeVersion="16" ma:contentTypeDescription="Create a new document." ma:contentTypeScope="" ma:versionID="d3e009db259145e8cc740314110f5580">
  <xsd:schema xmlns:xsd="http://www.w3.org/2001/XMLSchema" xmlns:xs="http://www.w3.org/2001/XMLSchema" xmlns:p="http://schemas.microsoft.com/office/2006/metadata/properties" xmlns:ns2="d3a82fe2-ac10-48bd-824c-ef85f6a89f44" xmlns:ns3="27603229-f923-40c8-bed7-d80a888da37e" targetNamespace="http://schemas.microsoft.com/office/2006/metadata/properties" ma:root="true" ma:fieldsID="c2def2817dc76f4a99f9eb01966da784" ns2:_="" ns3:_="">
    <xsd:import namespace="d3a82fe2-ac10-48bd-824c-ef85f6a89f44"/>
    <xsd:import namespace="27603229-f923-40c8-bed7-d80a888da3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a82fe2-ac10-48bd-824c-ef85f6a89f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e8dfe53-e5b0-4613-a932-06aa81f491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03229-f923-40c8-bed7-d80a888da37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1b1f9fa8-308b-4258-9182-b761c8691f4c}" ma:internalName="TaxCatchAll" ma:showField="CatchAllData" ma:web="27603229-f923-40c8-bed7-d80a888da3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2C710CB-982F-418B-BC2B-E4ECD2B663B0}"/>
</file>

<file path=customXml/itemProps2.xml><?xml version="1.0" encoding="utf-8"?>
<ds:datastoreItem xmlns:ds="http://schemas.openxmlformats.org/officeDocument/2006/customXml" ds:itemID="{3BEE986F-9A8E-4393-B30C-47EA15BCEC3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1172</Characters>
  <Application>Microsoft Office Word</Application>
  <DocSecurity>0</DocSecurity>
  <Lines>9</Lines>
  <Paragraphs>2</Paragraphs>
  <ScaleCrop>false</ScaleCrop>
  <Company>SAP</Company>
  <LinksUpToDate>false</LinksUpToDate>
  <CharactersWithSpaces>1356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Buchner, Natalie</dc:creator>
  <cp:lastModifiedBy>Buchner, Natalie</cp:lastModifiedBy>
  <cp:revision>4</cp:revision>
  <dcterms:created xsi:type="dcterms:W3CDTF">2013-07-10T13:25:00Z</dcterms:created>
  <dcterms:modified xsi:type="dcterms:W3CDTF">2013-07-16T08:49:00Z</dcterms:modified>
</cp:coreProperties>
</file>