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6"/>
          <w:szCs w:val="36"/>
        </w:rPr>
        <w:t xml:space="preserve">NHLANHLA MASUKU</w:t>
      </w:r>
    </w:p>
    <w:p>
      <w:pPr>
        <w:spacing w:after="240"/>
      </w:pPr>
      <w:r>
        <w:rPr>
          <w:rFonts w:ascii="Arial" w:cs="Arial" w:eastAsia="Arial" w:hAnsi="Arial"/>
          <w:color w:val="265967"/>
          <w:sz w:val="26"/>
          <w:szCs w:val="26"/>
        </w:rPr>
        <w:t xml:space="preserve">Full Stack Developer</w:t>
      </w:r>
    </w:p>
    <w:p>
      <w:pPr>
        <w:spacing w:after="300"/>
      </w:pPr>
      <w:r>
        <w:t xml:space="preserve">📞 +27 84 490 0875  |  </w:t>
      </w:r>
      <w:r>
        <w:t xml:space="preserve">📧 </w:t>
      </w:r>
      <w:hyperlink w:history="1" r:id="rIdus6xytzet4dk5hl9afhew">
        <w:r>
          <w:rPr>
            <w:rStyle w:val="Hyperlink"/>
          </w:rPr>
          <w:t xml:space="preserve">nhlanhlabmasuku@gmail.com</w:t>
        </w:r>
      </w:hyperlink>
      <w:r>
        <w:t xml:space="preserve">  |  </w:t>
      </w:r>
      <w:hyperlink w:history="1" r:id="rId-g0_vfmv8k9sen3qerfwc">
        <w:r>
          <w:rPr>
            <w:rStyle w:val="Hyperlink"/>
          </w:rPr>
          <w:t xml:space="preserve">GitHub</w:t>
        </w:r>
      </w:hyperlink>
      <w:r>
        <w:t xml:space="preserve">  |  </w:t>
      </w:r>
      <w:hyperlink w:history="1" r:id="rIdgjwthoxleuvhkkwg80gtf">
        <w:r>
          <w:rPr>
            <w:rStyle w:val="Hyperlink"/>
          </w:rPr>
          <w:t xml:space="preserve">LinkedIn</w:t>
        </w:r>
      </w:hyperlink>
    </w:p>
    <w:p>
      <w:pPr>
        <w:pStyle w:val="Heading1"/>
      </w:pPr>
      <w:r>
        <w:t xml:space="preserve">Professional Summary</w:t>
      </w:r>
    </w:p>
    <w:p>
      <w:pPr>
        <w:spacing w:after="300"/>
      </w:pPr>
      <w:r>
        <w:t xml:space="preserve">Full-stack developer with 4+ years of experience building modern web applications with strong emphasis on user experience and interface design. Specialized in React, TypeScript, and RESTful API integration with hands-on experience in Vue.js. I create responsive, accessible applications that prioritize user needs while maintaining robust, scalable backends. Passionate about value-driven development and creating technology solutions that genuinely improve people's lives.</w:t>
      </w:r>
    </w:p>
    <w:p>
      <w:pPr>
        <w:pStyle w:val="Heading1"/>
      </w:pPr>
      <w:r>
        <w:t xml:space="preserve">Technical Skills</w:t>
      </w:r>
    </w:p>
    <w:p>
      <w:pPr>
        <w:spacing w:after="60"/>
      </w:pPr>
      <w:r>
        <w:rPr>
          <w:b/>
          <w:bCs/>
        </w:rPr>
        <w:t xml:space="preserve">Frontend Development: </w:t>
      </w:r>
    </w:p>
    <w:p>
      <w:pPr>
        <w:spacing w:after="120"/>
      </w:pPr>
      <w:r>
        <w:t xml:space="preserve">React, Next.js, Vue.js, TypeScript, JavaScript, HTML5, CSS3, Tailwind CSS, Styled Components, Responsive Design, Accessible UI Implementation</w:t>
      </w:r>
    </w:p>
    <w:p>
      <w:pPr>
        <w:spacing w:after="60"/>
      </w:pPr>
      <w:r>
        <w:rPr>
          <w:b/>
          <w:bCs/>
        </w:rPr>
        <w:t xml:space="preserve">Backend Development: </w:t>
      </w:r>
    </w:p>
    <w:p>
      <w:pPr>
        <w:spacing w:after="120"/>
      </w:pPr>
      <w:r>
        <w:t xml:space="preserve">Node.js, Express, FastAPI, Python, GraphQL, RESTful APIs, MongoDB, SQL Databases</w:t>
      </w:r>
    </w:p>
    <w:p>
      <w:pPr>
        <w:spacing w:after="60"/>
      </w:pPr>
      <w:r>
        <w:rPr>
          <w:b/>
          <w:bCs/>
        </w:rPr>
        <w:t xml:space="preserve">DevOps &amp; Tools: </w:t>
      </w:r>
    </w:p>
    <w:p>
      <w:pPr>
        <w:spacing w:after="120"/>
      </w:pPr>
      <w:r>
        <w:t xml:space="preserve">Git, GitHub Actions, Docker, CI/CD Pipelines, Azure DevOps, AWS, Testing &amp; Debugging, Security Best Practices</w:t>
      </w:r>
    </w:p>
    <w:p>
      <w:pPr>
        <w:spacing w:after="60"/>
      </w:pPr>
      <w:r>
        <w:rPr>
          <w:b/>
          <w:bCs/>
        </w:rPr>
        <w:t xml:space="preserve">Design &amp; UX: </w:t>
      </w:r>
    </w:p>
    <w:p>
      <w:pPr>
        <w:spacing w:after="300"/>
      </w:pPr>
      <w:r>
        <w:t xml:space="preserve">Figma, Adobe Creative Suite, UI/UX Implementation, User-Centered Design, Prototyping</w:t>
      </w:r>
    </w:p>
    <w:p>
      <w:pPr>
        <w:pStyle w:val="Heading1"/>
      </w:pPr>
      <w:r>
        <w:t xml:space="preserve">Professional Experience</w:t>
      </w:r>
    </w:p>
    <w:p>
      <w:pPr>
        <w:spacing w:after="60"/>
      </w:pPr>
      <w:r>
        <w:rPr>
          <w:b/>
          <w:bCs/>
          <w:sz w:val="24"/>
          <w:szCs w:val="24"/>
        </w:rPr>
        <w:t xml:space="preserve">Full Stack Developer</w:t>
      </w:r>
    </w:p>
    <w:p>
      <w:pPr>
        <w:spacing w:after="120"/>
      </w:pPr>
      <w:r>
        <w:t xml:space="preserve">LOR Healthcare Solutions</w:t>
      </w:r>
      <w:r>
        <w:t xml:space="preserve"> | January 2022 - Present</w:t>
      </w:r>
    </w:p>
    <w:p>
      <w:pPr>
        <w:spacing w:after="120"/>
      </w:pPr>
      <w:r>
        <w:t xml:space="preserve">Developing and maintaining healthcare technology solutions focused on improving patient outcomes and operational efficiency through user-centered web applications.</w:t>
      </w:r>
    </w:p>
    <w:p>
      <w:pPr>
        <w:spacing w:after="80"/>
      </w:pPr>
      <w:r>
        <w:t xml:space="preserve">• Designed and built responsive web applications using React, Next.js, and TypeScript, ensuring accessibility and optimal user experience across devices</w:t>
      </w:r>
    </w:p>
    <w:p>
      <w:pPr>
        <w:spacing w:after="80"/>
      </w:pPr>
      <w:r>
        <w:t xml:space="preserve">• Integrated RESTful APIs and GraphQL endpoints for seamless data flow between frontend and backend systems</w:t>
      </w:r>
    </w:p>
    <w:p>
      <w:pPr>
        <w:spacing w:after="80"/>
      </w:pPr>
      <w:r>
        <w:t xml:space="preserve">• Implemented Vue.js components for specific modules, gaining hands-on experience with Vue 3 Composition API</w:t>
      </w:r>
    </w:p>
    <w:p>
      <w:pPr>
        <w:spacing w:after="80"/>
      </w:pPr>
      <w:r>
        <w:t xml:space="preserve">• Translated UI/UX designs into pixel-perfect, intuitive interfaces using HTML5, CSS3, and Tailwind CSS</w:t>
      </w:r>
    </w:p>
    <w:p>
      <w:pPr>
        <w:spacing w:after="80"/>
      </w:pPr>
      <w:r>
        <w:t xml:space="preserve">• Established CI/CD pipelines using GitHub Actions and Docker for automated testing and deployment</w:t>
      </w:r>
    </w:p>
    <w:p>
      <w:pPr>
        <w:spacing w:after="80"/>
      </w:pPr>
      <w:r>
        <w:t xml:space="preserve">• Collaborated closely with designers, backend developers, and stakeholders to ensure alignment with user needs and business objectives</w:t>
      </w:r>
    </w:p>
    <w:p>
      <w:pPr>
        <w:spacing w:after="80"/>
      </w:pPr>
      <w:r>
        <w:t xml:space="preserve">• Applied security best practices including authentication, authorization, and data protection measures</w:t>
      </w:r>
    </w:p>
    <w:p>
      <w:pPr>
        <w:spacing w:after="300"/>
      </w:pPr>
      <w:r>
        <w:t xml:space="preserve">• Conducted code reviews, debugging, and performance optimization to maintain high code quality standards</w:t>
      </w:r>
    </w:p>
    <w:p>
      <w:pPr>
        <w:spacing w:after="60"/>
      </w:pPr>
      <w:r>
        <w:rPr>
          <w:b/>
          <w:bCs/>
          <w:sz w:val="24"/>
          <w:szCs w:val="24"/>
        </w:rPr>
        <w:t xml:space="preserve">Technical Writer</w:t>
      </w:r>
    </w:p>
    <w:p>
      <w:pPr>
        <w:spacing w:after="120"/>
      </w:pPr>
      <w:r>
        <w:t xml:space="preserve">RITZA</w:t>
      </w:r>
      <w:r>
        <w:t xml:space="preserve"> | 2021 - 2022</w:t>
      </w:r>
    </w:p>
    <w:p>
      <w:pPr>
        <w:spacing w:after="120"/>
      </w:pPr>
      <w:r>
        <w:t xml:space="preserve">Created comprehensive technical documentation for software development and machine learning businesses, bridging the gap between complex technical concepts and diverse audiences.</w:t>
      </w:r>
    </w:p>
    <w:p>
      <w:pPr>
        <w:spacing w:after="80"/>
      </w:pPr>
      <w:r>
        <w:t xml:space="preserve">• Researched and wrote clear, concise technical documentation for developer tools and platforms</w:t>
      </w:r>
    </w:p>
    <w:p>
      <w:pPr>
        <w:spacing w:after="80"/>
      </w:pPr>
      <w:r>
        <w:t xml:space="preserve">• Developed practical software projects and code examples to demonstrate development concepts</w:t>
      </w:r>
    </w:p>
    <w:p>
      <w:pPr>
        <w:spacing w:after="80"/>
      </w:pPr>
      <w:r>
        <w:t xml:space="preserve">• Utilized data science tools (Python, Pandas, NumPy, Matplotlib) for creating technical visualizations</w:t>
      </w:r>
    </w:p>
    <w:p>
      <w:pPr>
        <w:spacing w:after="300"/>
      </w:pPr>
      <w:r>
        <w:t xml:space="preserve">• Designed graphics and visual content using Adobe Creative Suite to enhance documentation clarity</w:t>
      </w:r>
    </w:p>
    <w:p>
      <w:pPr>
        <w:spacing w:after="60"/>
      </w:pPr>
      <w:r>
        <w:rPr>
          <w:b/>
          <w:bCs/>
          <w:sz w:val="24"/>
          <w:szCs w:val="24"/>
        </w:rPr>
        <w:t xml:space="preserve">Freelance Full Stack Web Developer</w:t>
      </w:r>
    </w:p>
    <w:p>
      <w:pPr>
        <w:spacing w:after="120"/>
      </w:pPr>
      <w:r>
        <w:t xml:space="preserve">Self-Employed</w:t>
      </w:r>
      <w:r>
        <w:t xml:space="preserve"> | 2020 - 2022</w:t>
      </w:r>
    </w:p>
    <w:p>
      <w:pPr>
        <w:spacing w:after="120"/>
      </w:pPr>
      <w:r>
        <w:t xml:space="preserve">Delivered custom web solutions for diverse clients across South Africa, managing full project lifecycle from discovery to deployment.</w:t>
      </w:r>
    </w:p>
    <w:p>
      <w:pPr>
        <w:spacing w:after="80"/>
      </w:pPr>
      <w:r>
        <w:t xml:space="preserve">• Built full-stack applications using React, Next.js, Vue.js with focus on user experience and performance</w:t>
      </w:r>
    </w:p>
    <w:p>
      <w:pPr>
        <w:spacing w:after="80"/>
      </w:pPr>
      <w:r>
        <w:t xml:space="preserve">• Designed and implemented responsive, accessible web interfaces aligned with client brand guidelines</w:t>
      </w:r>
    </w:p>
    <w:p>
      <w:pPr>
        <w:spacing w:after="80"/>
      </w:pPr>
      <w:r>
        <w:t xml:space="preserve">• Integrated third-party platforms including Sanity.io CMS for content management capabilities</w:t>
      </w:r>
    </w:p>
    <w:p>
      <w:pPr>
        <w:spacing w:after="80"/>
      </w:pPr>
      <w:r>
        <w:t xml:space="preserve">• Established CI/CD pipelines and managed hosting infrastructure for reliable application deployment</w:t>
      </w:r>
    </w:p>
    <w:p>
      <w:pPr>
        <w:spacing w:after="300"/>
      </w:pPr>
      <w:r>
        <w:t xml:space="preserve">• Provided ongoing support and maintenance, ensuring client satisfaction and long-term success</w:t>
      </w:r>
    </w:p>
    <w:p>
      <w:pPr>
        <w:pStyle w:val="Heading1"/>
      </w:pPr>
      <w:r>
        <w:t xml:space="preserve">Notable Projects</w:t>
      </w:r>
    </w:p>
    <w:p>
      <w:pPr>
        <w:spacing w:after="60"/>
      </w:pPr>
      <w:r>
        <w:rPr>
          <w:b/>
          <w:bCs/>
        </w:rPr>
        <w:t xml:space="preserve">Estate Connect (eC)</w:t>
      </w:r>
    </w:p>
    <w:p>
      <w:pPr>
        <w:spacing w:after="180"/>
      </w:pPr>
      <w:r>
        <w:t xml:space="preserve">Lifestyle estate management app enabling residents to receive communications, book amenities, and manage access. Built with React Native, TypeScript, and comprehensive authentication system.</w:t>
      </w:r>
    </w:p>
    <w:p>
      <w:pPr>
        <w:spacing w:after="60"/>
      </w:pPr>
      <w:r>
        <w:rPr>
          <w:b/>
          <w:bCs/>
        </w:rPr>
        <w:t xml:space="preserve">My Pension</w:t>
      </w:r>
    </w:p>
    <w:p>
      <w:pPr>
        <w:spacing w:after="180"/>
      </w:pPr>
      <w:r>
        <w:t xml:space="preserve">Mobile application helping South Africans understand and access government pension funds. Created intuitive educational interface using React Native and TypeScript.</w:t>
      </w:r>
    </w:p>
    <w:p>
      <w:pPr>
        <w:spacing w:after="60"/>
      </w:pPr>
      <w:r>
        <w:rPr>
          <w:b/>
          <w:bCs/>
        </w:rPr>
        <w:t xml:space="preserve">DoesDeals</w:t>
      </w:r>
    </w:p>
    <w:p>
      <w:pPr>
        <w:spacing w:after="180"/>
      </w:pPr>
      <w:r>
        <w:t xml:space="preserve">Full-stack e-commerce platform built with Next.js and Sanity.io CMS. Focuses on responsive design and seamless user experience. (</w:t>
      </w:r>
      <w:hyperlink w:history="1" r:id="rIdymvtv1v1w-swevq2m3dl0">
        <w:r>
          <w:rPr>
            <w:rStyle w:val="Hyperlink"/>
          </w:rPr>
          <w:t xml:space="preserve">doesdeals.co.za</w:t>
        </w:r>
      </w:hyperlink>
      <w:r>
        <w:t xml:space="preserve">)</w:t>
      </w:r>
    </w:p>
    <w:p>
      <w:pPr>
        <w:spacing w:after="60"/>
      </w:pPr>
      <w:r>
        <w:rPr>
          <w:b/>
          <w:bCs/>
        </w:rPr>
        <w:t xml:space="preserve">DeltaMax Auto</w:t>
      </w:r>
    </w:p>
    <w:p>
      <w:pPr>
        <w:spacing w:after="300"/>
      </w:pPr>
      <w:r>
        <w:t xml:space="preserve">Professional website for automotive workshop using React, TypeScript, and Figma. Co-founded company and built complete brand identity. (</w:t>
      </w:r>
      <w:hyperlink w:history="1" r:id="rId-i218lsrptau8jvhctele">
        <w:r>
          <w:rPr>
            <w:rStyle w:val="Hyperlink"/>
          </w:rPr>
          <w:t xml:space="preserve">deltamaxauto.com</w:t>
        </w:r>
      </w:hyperlink>
      <w:r>
        <w:t xml:space="preserve">)</w:t>
      </w:r>
    </w:p>
    <w:p>
      <w:pPr>
        <w:pStyle w:val="Heading1"/>
      </w:pPr>
      <w:r>
        <w:t xml:space="preserve">Education &amp; Certifications</w:t>
      </w:r>
    </w:p>
    <w:p>
      <w:pPr>
        <w:spacing w:after="60"/>
      </w:pPr>
      <w:r>
        <w:rPr>
          <w:b/>
          <w:bCs/>
        </w:rPr>
        <w:t xml:space="preserve">Full Stack Web Development Course</w:t>
      </w:r>
    </w:p>
    <w:p>
      <w:pPr>
        <w:spacing w:after="120"/>
      </w:pPr>
      <w:r>
        <w:t xml:space="preserve">University of Helsinki</w:t>
      </w:r>
      <w:r>
        <w:t xml:space="preserve"> | 2022 - 2023</w:t>
      </w:r>
    </w:p>
    <w:p>
      <w:pPr>
        <w:spacing w:after="240"/>
      </w:pPr>
      <w:r>
        <w:t xml:space="preserve">Comprehensive program covering modern web development: React, Node.js, GraphQL, MongoDB, RESTful APIs, CI/CD, Docker, TypeScript, and responsive design principles.</w:t>
      </w:r>
    </w:p>
    <w:p>
      <w:pPr>
        <w:spacing w:after="60"/>
      </w:pPr>
      <w:r>
        <w:rPr>
          <w:b/>
          <w:bCs/>
        </w:rPr>
        <w:t xml:space="preserve">Software Engineering Bootcamp</w:t>
      </w:r>
    </w:p>
    <w:p>
      <w:pPr>
        <w:spacing w:after="120"/>
      </w:pPr>
      <w:r>
        <w:t xml:space="preserve">HyperionDev</w:t>
      </w:r>
      <w:r>
        <w:t xml:space="preserve"> | 2020 - 2021</w:t>
      </w:r>
    </w:p>
    <w:p>
      <w:pPr>
        <w:spacing w:after="300"/>
      </w:pPr>
      <w:r>
        <w:t xml:space="preserve">Intensive program achieving top scores in Python, Java, SQL, HTML/CSS, and Machine Learning. Served as guest speaker at graduation ceremony, demonstrating communication and leadership capabilities.</w:t>
      </w:r>
    </w:p>
    <w:p>
      <w:pPr>
        <w:pStyle w:val="Heading1"/>
      </w:pPr>
      <w:r>
        <w:t xml:space="preserve">Why Alignd</w:t>
      </w:r>
    </w:p>
    <w:p>
      <w:pPr>
        <w:spacing w:after="120"/>
      </w:pPr>
      <w:r>
        <w:t xml:space="preserve">I'm drawn to Alignd's mission of building compassionate, human-centered healthcare solutions. Throughout my career, I've prioritized creating technology that genuinely serves users' needs rather than simply meeting technical specifications. My experience in healthcare technology at LOR has deepened my understanding of how thoughtfully designed applications can meaningfully impact patient outcomes and provider efficiency.</w:t>
      </w:r>
    </w:p>
    <w:p>
      <w:pPr>
        <w:spacing w:after="120"/>
      </w:pPr>
      <w:r>
        <w:t xml:space="preserve">The values of kindness, authenticity, and right effort resonate deeply with my approach to development. I believe the best software emerges from genuine collaboration, where diverse perspectives unite around a shared purpose. I'm excited about contributing to Alignd's vision of value-based care through building intuitive, delightful applications that align the needs of patients, providers, and funders.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65967"/>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26596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us6xytzet4dk5hl9afhew" Type="http://schemas.openxmlformats.org/officeDocument/2006/relationships/hyperlink" Target="mailto:nhlanhlabmasuku@gmail.com" TargetMode="External"/><Relationship Id="rId-g0_vfmv8k9sen3qerfwc" Type="http://schemas.openxmlformats.org/officeDocument/2006/relationships/hyperlink" Target="https://github.com/nhlanhlacliq" TargetMode="External"/><Relationship Id="rIdgjwthoxleuvhkkwg80gtf" Type="http://schemas.openxmlformats.org/officeDocument/2006/relationships/hyperlink" Target="https://www.linkedin.com/in/nhlanhla-masuku" TargetMode="External"/><Relationship Id="rIdymvtv1v1w-swevq2m3dl0" Type="http://schemas.openxmlformats.org/officeDocument/2006/relationships/hyperlink" Target="https://doesdeals.co.za/" TargetMode="External"/><Relationship Id="rId-i218lsrptau8jvhctele" Type="http://schemas.openxmlformats.org/officeDocument/2006/relationships/hyperlink" Target="https://deltamaxauto.com/"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2026-02-03T21:07:07.483Z</dcterms:created>
  <dcterms:modified xsi:type="dcterms:W3CDTF">2026-02-03T21:07:07.484Z</dcterms:modified>
</cp:coreProperties>
</file>

<file path=docProps/custom.xml><?xml version="1.0" encoding="utf-8"?>
<Properties xmlns="http://schemas.openxmlformats.org/officeDocument/2006/custom-properties" xmlns:vt="http://schemas.openxmlformats.org/officeDocument/2006/docPropsVTypes"/>
</file>