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5A9" w:rsidRPr="00A9610C" w:rsidRDefault="00860B4C" w:rsidP="008505A9">
      <w:pPr>
        <w:jc w:val="center"/>
        <w:rPr>
          <w:rFonts w:cs="Times New Roman"/>
          <w:b/>
          <w:szCs w:val="26"/>
        </w:rPr>
      </w:pPr>
      <w:r>
        <w:rPr>
          <w:rFonts w:cs="Times New Roman"/>
          <w:b/>
          <w:szCs w:val="26"/>
        </w:rPr>
        <w:t xml:space="preserve">DIP VIENAM </w:t>
      </w:r>
      <w:bookmarkStart w:id="0" w:name="_GoBack"/>
      <w:bookmarkEnd w:id="0"/>
      <w:r w:rsidR="008505A9" w:rsidRPr="00A9610C">
        <w:rPr>
          <w:rFonts w:cs="Times New Roman"/>
          <w:b/>
          <w:szCs w:val="26"/>
        </w:rPr>
        <w:t xml:space="preserve">PHẢN HỒI </w:t>
      </w:r>
    </w:p>
    <w:p w:rsidR="008505A9" w:rsidRPr="00A9610C" w:rsidRDefault="008505A9" w:rsidP="008505A9">
      <w:pPr>
        <w:spacing w:line="360" w:lineRule="auto"/>
        <w:rPr>
          <w:szCs w:val="26"/>
        </w:rPr>
      </w:pPr>
    </w:p>
    <w:p w:rsidR="008264CA" w:rsidRPr="00A9610C" w:rsidRDefault="00873C40" w:rsidP="008505A9">
      <w:pPr>
        <w:pStyle w:val="ListParagraph"/>
        <w:numPr>
          <w:ilvl w:val="0"/>
          <w:numId w:val="1"/>
        </w:numPr>
        <w:spacing w:line="360" w:lineRule="auto"/>
        <w:rPr>
          <w:b/>
          <w:szCs w:val="26"/>
        </w:rPr>
      </w:pPr>
      <w:r w:rsidRPr="00A9610C">
        <w:rPr>
          <w:b/>
          <w:szCs w:val="26"/>
        </w:rPr>
        <w:t>KHÁCH HÀNG</w:t>
      </w:r>
    </w:p>
    <w:p w:rsidR="00500260" w:rsidRPr="001E7E3E" w:rsidRDefault="00873C40" w:rsidP="00873C40">
      <w:pPr>
        <w:spacing w:line="360" w:lineRule="auto"/>
        <w:ind w:left="360"/>
        <w:rPr>
          <w:szCs w:val="26"/>
        </w:rPr>
      </w:pPr>
      <w:r w:rsidRPr="001E7E3E">
        <w:rPr>
          <w:szCs w:val="26"/>
        </w:rPr>
        <w:t xml:space="preserve">- </w:t>
      </w:r>
      <w:r w:rsidR="00500260" w:rsidRPr="001E7E3E">
        <w:rPr>
          <w:szCs w:val="26"/>
        </w:rPr>
        <w:t>Khi thêm khách Cá nhân: không add được tên công ty của cá nhân đó</w:t>
      </w:r>
      <w:r w:rsidR="008505A9" w:rsidRPr="001E7E3E">
        <w:rPr>
          <w:szCs w:val="26"/>
        </w:rPr>
        <w:t>, Để trường tự nhập khi không có dữ liệu công ty</w:t>
      </w:r>
    </w:p>
    <w:p w:rsidR="00500260" w:rsidRPr="001E7E3E" w:rsidRDefault="00873C40" w:rsidP="00873C40">
      <w:pPr>
        <w:spacing w:line="360" w:lineRule="auto"/>
        <w:ind w:left="360"/>
        <w:rPr>
          <w:szCs w:val="26"/>
        </w:rPr>
      </w:pPr>
      <w:r w:rsidRPr="001E7E3E">
        <w:rPr>
          <w:szCs w:val="26"/>
        </w:rPr>
        <w:t xml:space="preserve">- </w:t>
      </w:r>
      <w:r w:rsidR="00500260" w:rsidRPr="001E7E3E">
        <w:rPr>
          <w:szCs w:val="26"/>
        </w:rPr>
        <w:t>Khi xem tất cả phải có cột để biết loại khách cá nhân và doanh nghiệp</w:t>
      </w:r>
    </w:p>
    <w:p w:rsidR="006E3FE8" w:rsidRPr="001E7E3E" w:rsidRDefault="00873C40" w:rsidP="00873C40">
      <w:pPr>
        <w:spacing w:line="360" w:lineRule="auto"/>
        <w:ind w:left="360"/>
        <w:rPr>
          <w:szCs w:val="26"/>
        </w:rPr>
      </w:pPr>
      <w:r w:rsidRPr="001E7E3E">
        <w:rPr>
          <w:szCs w:val="26"/>
        </w:rPr>
        <w:t xml:space="preserve">- </w:t>
      </w:r>
      <w:r w:rsidR="006E3FE8" w:rsidRPr="001E7E3E">
        <w:rPr>
          <w:szCs w:val="26"/>
        </w:rPr>
        <w:t xml:space="preserve">Khi </w:t>
      </w:r>
      <w:r w:rsidR="008505A9" w:rsidRPr="001E7E3E">
        <w:rPr>
          <w:szCs w:val="26"/>
        </w:rPr>
        <w:t>xóa tour ở mục TOUR, mục tour tuyến trong quản lý khách hàng vẫn hiển thị</w:t>
      </w:r>
      <w:r w:rsidRPr="001E7E3E">
        <w:rPr>
          <w:szCs w:val="26"/>
        </w:rPr>
        <w:t xml:space="preserve"> =&gt; ĐỒNG BỘ</w:t>
      </w:r>
    </w:p>
    <w:p w:rsidR="006E3FE8" w:rsidRPr="001E7E3E" w:rsidRDefault="00873C40" w:rsidP="00873C40">
      <w:pPr>
        <w:spacing w:line="360" w:lineRule="auto"/>
        <w:ind w:left="360"/>
        <w:rPr>
          <w:szCs w:val="26"/>
        </w:rPr>
      </w:pPr>
      <w:r w:rsidRPr="001E7E3E">
        <w:rPr>
          <w:szCs w:val="26"/>
        </w:rPr>
        <w:t xml:space="preserve">- </w:t>
      </w:r>
      <w:r w:rsidR="006E3FE8" w:rsidRPr="001E7E3E">
        <w:rPr>
          <w:szCs w:val="26"/>
        </w:rPr>
        <w:t xml:space="preserve">Khi thêm hợp đồng: </w:t>
      </w:r>
      <w:r w:rsidR="008505A9" w:rsidRPr="001E7E3E">
        <w:rPr>
          <w:szCs w:val="26"/>
        </w:rPr>
        <w:t>Thêm mục nhập code tour, thông tin về tour, chương trình tự update theo TOUR đã có.</w:t>
      </w:r>
    </w:p>
    <w:p w:rsidR="008505A9" w:rsidRPr="001E7E3E" w:rsidRDefault="008505A9" w:rsidP="00873C40">
      <w:pPr>
        <w:spacing w:line="360" w:lineRule="auto"/>
        <w:ind w:left="1080"/>
        <w:rPr>
          <w:szCs w:val="26"/>
        </w:rPr>
      </w:pPr>
      <w:r w:rsidRPr="001E7E3E">
        <w:rPr>
          <w:szCs w:val="26"/>
        </w:rPr>
        <w:t xml:space="preserve">VD: CÓ 2 tour đà nẵng, code 0001 và 0002. Khi thêm hợp đồng trong bất kỳ mục nào, nhập code 0001 sẽ tự động cập nhật thông tin, ngày kh, khách hàng… của Tour Đà Nẵng có code 0001. TRÁNH TRƯỜNG HỢP NHẦM VỚI TOUR CODE 0002 CÙNG TÊN. </w:t>
      </w:r>
    </w:p>
    <w:p w:rsidR="00873C40" w:rsidRPr="001E7E3E" w:rsidRDefault="00873C40" w:rsidP="00873C40">
      <w:pPr>
        <w:spacing w:line="360" w:lineRule="auto"/>
        <w:ind w:left="360"/>
        <w:rPr>
          <w:rFonts w:cs="Times New Roman"/>
          <w:szCs w:val="26"/>
        </w:rPr>
      </w:pPr>
      <w:r w:rsidRPr="001E7E3E">
        <w:rPr>
          <w:rFonts w:cs="Times New Roman"/>
          <w:szCs w:val="26"/>
        </w:rPr>
        <w:t xml:space="preserve">- </w:t>
      </w:r>
      <w:r w:rsidR="00CF303E" w:rsidRPr="001E7E3E">
        <w:rPr>
          <w:rFonts w:cs="Times New Roman"/>
          <w:szCs w:val="26"/>
        </w:rPr>
        <w:t>Khi thêm chương trình</w:t>
      </w:r>
      <w:r w:rsidRPr="001E7E3E">
        <w:rPr>
          <w:rFonts w:cs="Times New Roman"/>
          <w:szCs w:val="26"/>
        </w:rPr>
        <w:t xml:space="preserve"> trong QL KH</w:t>
      </w:r>
      <w:r w:rsidR="00CF303E" w:rsidRPr="001E7E3E">
        <w:rPr>
          <w:rFonts w:cs="Times New Roman"/>
          <w:szCs w:val="26"/>
        </w:rPr>
        <w:t>:</w:t>
      </w:r>
      <w:r w:rsidRPr="001E7E3E">
        <w:rPr>
          <w:rFonts w:cs="Times New Roman"/>
          <w:szCs w:val="26"/>
        </w:rPr>
        <w:t xml:space="preserve"> </w:t>
      </w:r>
      <w:r w:rsidR="00CF303E" w:rsidRPr="001E7E3E">
        <w:rPr>
          <w:rFonts w:cs="Times New Roman"/>
          <w:szCs w:val="26"/>
        </w:rPr>
        <w:t xml:space="preserve"> </w:t>
      </w:r>
      <w:r w:rsidRPr="001E7E3E">
        <w:rPr>
          <w:rFonts w:cs="Times New Roman"/>
          <w:szCs w:val="26"/>
        </w:rPr>
        <w:t>CHƯA CÓ ĐẦY ĐỦ THÔNG TIN NHƯ QUẢN LÝ CHƯƠNG TRÌNH: thiếu mục trạng thái.</w:t>
      </w:r>
    </w:p>
    <w:p w:rsidR="00873C40" w:rsidRPr="001E7E3E" w:rsidRDefault="00873C40" w:rsidP="00873C40">
      <w:pPr>
        <w:spacing w:line="360" w:lineRule="auto"/>
        <w:ind w:left="360"/>
        <w:rPr>
          <w:rFonts w:cs="Times New Roman"/>
          <w:szCs w:val="26"/>
        </w:rPr>
      </w:pPr>
      <w:r w:rsidRPr="001E7E3E">
        <w:rPr>
          <w:rFonts w:cs="Times New Roman"/>
          <w:szCs w:val="26"/>
        </w:rPr>
        <w:t>- Khi thêm chương trình vào tour, thêm chế độ lấy chương trình đã có sẵn, tìm kiếm theo code, mọi thông tin update theo code.</w:t>
      </w:r>
    </w:p>
    <w:p w:rsidR="00873C40" w:rsidRPr="001E7E3E" w:rsidRDefault="00873C40" w:rsidP="00873C40">
      <w:pPr>
        <w:ind w:left="360"/>
        <w:rPr>
          <w:rFonts w:cs="Times New Roman"/>
          <w:szCs w:val="26"/>
        </w:rPr>
      </w:pPr>
      <w:r w:rsidRPr="001E7E3E">
        <w:rPr>
          <w:rFonts w:cs="Times New Roman"/>
          <w:szCs w:val="26"/>
        </w:rPr>
        <w:t xml:space="preserve">- Khi thêm khách hàng mới: thêm </w:t>
      </w:r>
      <w:r w:rsidRPr="001E7E3E">
        <w:rPr>
          <w:rFonts w:cs="Times New Roman"/>
          <w:b/>
          <w:szCs w:val="26"/>
        </w:rPr>
        <w:t>chế độ lọc và báo trùng lặp và xác nhận</w:t>
      </w:r>
      <w:r w:rsidRPr="001E7E3E">
        <w:rPr>
          <w:rFonts w:cs="Times New Roman"/>
          <w:szCs w:val="26"/>
        </w:rPr>
        <w:t xml:space="preserve"> có lưu khách hay không khi nhập trùng 1 trong những yếu tố như tên khách, số điện thoại, mail… </w:t>
      </w:r>
    </w:p>
    <w:p w:rsidR="00D15937" w:rsidRPr="001E7E3E" w:rsidRDefault="00D15937" w:rsidP="00873C40">
      <w:pPr>
        <w:ind w:left="360"/>
        <w:rPr>
          <w:rFonts w:cs="Times New Roman"/>
          <w:szCs w:val="26"/>
        </w:rPr>
      </w:pPr>
      <w:r w:rsidRPr="001E7E3E">
        <w:rPr>
          <w:rFonts w:cs="Times New Roman"/>
          <w:szCs w:val="26"/>
        </w:rPr>
        <w:sym w:font="Wingdings" w:char="F0E0"/>
      </w:r>
      <w:r w:rsidRPr="001E7E3E">
        <w:rPr>
          <w:rFonts w:cs="Times New Roman"/>
          <w:szCs w:val="26"/>
        </w:rPr>
        <w:t xml:space="preserve"> lọc và báo trùng tên khách hàng.</w:t>
      </w:r>
    </w:p>
    <w:p w:rsidR="00D15937" w:rsidRPr="001E7E3E" w:rsidRDefault="00D15937" w:rsidP="00D15937">
      <w:pPr>
        <w:ind w:left="360"/>
        <w:rPr>
          <w:rFonts w:cs="Times New Roman"/>
          <w:szCs w:val="26"/>
        </w:rPr>
      </w:pPr>
      <w:r w:rsidRPr="001E7E3E">
        <w:rPr>
          <w:rFonts w:cs="Times New Roman"/>
          <w:szCs w:val="26"/>
        </w:rPr>
        <w:sym w:font="Wingdings" w:char="F0E0"/>
      </w:r>
      <w:r w:rsidRPr="001E7E3E">
        <w:rPr>
          <w:rFonts w:cs="Times New Roman"/>
          <w:szCs w:val="26"/>
        </w:rPr>
        <w:t xml:space="preserve"> báo trùng số điện thoại, di động, email cá nhân, email công ty, CMND, Passport, Visa</w:t>
      </w:r>
    </w:p>
    <w:p w:rsidR="00873C40" w:rsidRPr="001E7E3E" w:rsidRDefault="00873C40" w:rsidP="00D15937">
      <w:pPr>
        <w:ind w:left="360"/>
        <w:rPr>
          <w:rFonts w:cs="Times New Roman"/>
          <w:szCs w:val="26"/>
        </w:rPr>
      </w:pPr>
      <w:r w:rsidRPr="001E7E3E">
        <w:rPr>
          <w:b/>
          <w:szCs w:val="26"/>
        </w:rPr>
        <w:t xml:space="preserve">2. </w:t>
      </w:r>
      <w:r w:rsidRPr="001E7E3E">
        <w:rPr>
          <w:rFonts w:cs="Times New Roman"/>
          <w:b/>
          <w:szCs w:val="26"/>
        </w:rPr>
        <w:t>BÁO  GIÁ</w:t>
      </w:r>
    </w:p>
    <w:p w:rsidR="00873C40" w:rsidRPr="001E7E3E" w:rsidRDefault="00873C40" w:rsidP="00873C40">
      <w:pPr>
        <w:rPr>
          <w:rFonts w:cs="Times New Roman"/>
          <w:szCs w:val="26"/>
        </w:rPr>
      </w:pPr>
      <w:r w:rsidRPr="001E7E3E">
        <w:rPr>
          <w:rFonts w:cs="Times New Roman"/>
          <w:szCs w:val="26"/>
        </w:rPr>
        <w:t>Khi thêm file attach đã hiện cùng code BG, nhưng khi sửa nhảy sang code khác.</w:t>
      </w:r>
    </w:p>
    <w:p w:rsidR="00873C40" w:rsidRPr="001E7E3E" w:rsidRDefault="00873C40" w:rsidP="00873C40">
      <w:pPr>
        <w:rPr>
          <w:rFonts w:cs="Times New Roman"/>
          <w:szCs w:val="26"/>
        </w:rPr>
      </w:pPr>
      <w:r w:rsidRPr="001E7E3E">
        <w:rPr>
          <w:rFonts w:cs="Times New Roman"/>
          <w:szCs w:val="26"/>
        </w:rPr>
        <w:lastRenderedPageBreak/>
        <w:t xml:space="preserve">Thêm 2 file code BG0034, sửa xong nhảy sang BG0035, mất code BG0034 </w:t>
      </w:r>
    </w:p>
    <w:p w:rsidR="009766A7" w:rsidRPr="001E7E3E" w:rsidRDefault="009766A7" w:rsidP="009766A7">
      <w:pPr>
        <w:pStyle w:val="ListParagraph"/>
        <w:numPr>
          <w:ilvl w:val="0"/>
          <w:numId w:val="4"/>
        </w:numPr>
        <w:rPr>
          <w:rFonts w:cs="Times New Roman"/>
          <w:szCs w:val="26"/>
        </w:rPr>
      </w:pPr>
      <w:r w:rsidRPr="001E7E3E">
        <w:rPr>
          <w:rFonts w:cs="Times New Roman"/>
          <w:szCs w:val="26"/>
        </w:rPr>
        <w:t>Kỹ thuật test bình thường, không thấy lỗi</w:t>
      </w:r>
    </w:p>
    <w:p w:rsidR="00873C40" w:rsidRPr="001E7E3E" w:rsidRDefault="00873C40" w:rsidP="00873C40">
      <w:pPr>
        <w:rPr>
          <w:rFonts w:cs="Times New Roman"/>
          <w:szCs w:val="26"/>
        </w:rPr>
      </w:pPr>
    </w:p>
    <w:p w:rsidR="00873C40" w:rsidRPr="001E7E3E" w:rsidRDefault="00873C40" w:rsidP="00873C40">
      <w:pPr>
        <w:rPr>
          <w:rFonts w:cs="Times New Roman"/>
          <w:b/>
          <w:szCs w:val="26"/>
        </w:rPr>
      </w:pPr>
      <w:r w:rsidRPr="001E7E3E">
        <w:rPr>
          <w:rFonts w:cs="Times New Roman"/>
          <w:b/>
          <w:szCs w:val="26"/>
        </w:rPr>
        <w:t>3. CODE VÉ</w:t>
      </w:r>
    </w:p>
    <w:p w:rsidR="002E6824" w:rsidRPr="001E7E3E" w:rsidRDefault="002E6824" w:rsidP="008505A9">
      <w:pPr>
        <w:pStyle w:val="ListParagraph"/>
        <w:numPr>
          <w:ilvl w:val="0"/>
          <w:numId w:val="2"/>
        </w:numPr>
        <w:spacing w:line="360" w:lineRule="auto"/>
        <w:rPr>
          <w:szCs w:val="26"/>
        </w:rPr>
      </w:pPr>
      <w:r w:rsidRPr="001E7E3E">
        <w:rPr>
          <w:szCs w:val="26"/>
        </w:rPr>
        <w:t>Phần Code vé: khi thêm code vé nhưng vào phần Code vé thì lại không update tên, sđt …. của khách cá nhân hoặc doanh nghiệp đó.</w:t>
      </w:r>
    </w:p>
    <w:p w:rsidR="00873C40" w:rsidRPr="001E7E3E" w:rsidRDefault="00873C40" w:rsidP="00873C40">
      <w:pPr>
        <w:spacing w:line="360" w:lineRule="auto"/>
        <w:rPr>
          <w:b/>
          <w:szCs w:val="26"/>
        </w:rPr>
      </w:pPr>
      <w:r w:rsidRPr="001E7E3E">
        <w:rPr>
          <w:b/>
          <w:szCs w:val="26"/>
        </w:rPr>
        <w:t>4. VISA</w:t>
      </w:r>
    </w:p>
    <w:p w:rsidR="00672106" w:rsidRPr="001E7E3E" w:rsidRDefault="00873C40" w:rsidP="00873C40">
      <w:pPr>
        <w:spacing w:line="360" w:lineRule="auto"/>
        <w:rPr>
          <w:szCs w:val="26"/>
        </w:rPr>
      </w:pPr>
      <w:r w:rsidRPr="001E7E3E">
        <w:rPr>
          <w:szCs w:val="26"/>
        </w:rPr>
        <w:t xml:space="preserve">- </w:t>
      </w:r>
      <w:r w:rsidR="00672106" w:rsidRPr="001E7E3E">
        <w:rPr>
          <w:szCs w:val="26"/>
        </w:rPr>
        <w:t>Phần Visa: khi thêm thì sang mục Visa lại đang nằm dưới cùng -&gt; sắp xếp lại thêm mới phải lên đầu</w:t>
      </w:r>
    </w:p>
    <w:p w:rsidR="00873C40" w:rsidRPr="001E7E3E" w:rsidRDefault="00873C40" w:rsidP="00873C40">
      <w:pPr>
        <w:rPr>
          <w:rFonts w:cs="Times New Roman"/>
          <w:szCs w:val="26"/>
        </w:rPr>
      </w:pPr>
      <w:r w:rsidRPr="001E7E3E">
        <w:rPr>
          <w:rFonts w:cs="Times New Roman"/>
          <w:szCs w:val="26"/>
        </w:rPr>
        <w:t>- K có nút thêm</w:t>
      </w:r>
      <w:r w:rsidR="00CB1613" w:rsidRPr="001E7E3E">
        <w:rPr>
          <w:rFonts w:cs="Times New Roman"/>
          <w:szCs w:val="26"/>
        </w:rPr>
        <w:t>, xóa, sửa</w:t>
      </w:r>
      <w:r w:rsidRPr="001E7E3E">
        <w:rPr>
          <w:rFonts w:cs="Times New Roman"/>
          <w:szCs w:val="26"/>
        </w:rPr>
        <w:t xml:space="preserve"> VISA trong danh sách visa , để thêm VISA như các trường khác, thuận tiện thêm visa luôn thay vì đi tìm KH hay TOUR để add.</w:t>
      </w:r>
    </w:p>
    <w:p w:rsidR="003F46EC" w:rsidRPr="001E7E3E" w:rsidRDefault="003F46EC" w:rsidP="00873C40">
      <w:pPr>
        <w:rPr>
          <w:rFonts w:cs="Times New Roman"/>
          <w:szCs w:val="26"/>
        </w:rPr>
      </w:pPr>
      <w:r w:rsidRPr="001E7E3E">
        <w:rPr>
          <w:rFonts w:cs="Times New Roman"/>
          <w:szCs w:val="26"/>
        </w:rPr>
        <w:sym w:font="Wingdings" w:char="F0E0"/>
      </w:r>
      <w:r w:rsidRPr="001E7E3E">
        <w:rPr>
          <w:rFonts w:cs="Times New Roman"/>
          <w:szCs w:val="26"/>
        </w:rPr>
        <w:t xml:space="preserve"> chỉ hỗ trợ thêm visa cho khách hàng, nhân viên</w:t>
      </w:r>
    </w:p>
    <w:p w:rsidR="00873C40" w:rsidRPr="001E7E3E" w:rsidRDefault="00873C40" w:rsidP="00873C40">
      <w:pPr>
        <w:rPr>
          <w:rFonts w:cs="Times New Roman"/>
          <w:szCs w:val="26"/>
        </w:rPr>
      </w:pPr>
      <w:r w:rsidRPr="001E7E3E">
        <w:rPr>
          <w:rFonts w:cs="Times New Roman"/>
          <w:szCs w:val="26"/>
        </w:rPr>
        <w:t>- Tài liệu VISA lỗi</w:t>
      </w:r>
    </w:p>
    <w:p w:rsidR="00873C40" w:rsidRPr="001E7E3E" w:rsidRDefault="00873C40" w:rsidP="00873C40">
      <w:pPr>
        <w:rPr>
          <w:rFonts w:cs="Times New Roman"/>
          <w:b/>
          <w:szCs w:val="26"/>
        </w:rPr>
      </w:pPr>
      <w:r w:rsidRPr="001E7E3E">
        <w:rPr>
          <w:rFonts w:cs="Times New Roman"/>
          <w:b/>
          <w:szCs w:val="26"/>
        </w:rPr>
        <w:t>5 . EMAIL MKT</w:t>
      </w:r>
    </w:p>
    <w:p w:rsidR="00873C40" w:rsidRPr="001E7E3E" w:rsidRDefault="00873C40" w:rsidP="00873C40">
      <w:pPr>
        <w:rPr>
          <w:rFonts w:cs="Times New Roman"/>
          <w:szCs w:val="26"/>
        </w:rPr>
      </w:pPr>
      <w:r w:rsidRPr="001E7E3E">
        <w:rPr>
          <w:rFonts w:cs="Times New Roman"/>
          <w:szCs w:val="26"/>
        </w:rPr>
        <w:t>- Danh sách nhận mail theo cơ chế nào??</w:t>
      </w:r>
    </w:p>
    <w:p w:rsidR="00FB5399" w:rsidRPr="001E7E3E" w:rsidRDefault="00FB5399" w:rsidP="00873C40">
      <w:pPr>
        <w:rPr>
          <w:rFonts w:cs="Times New Roman"/>
          <w:szCs w:val="26"/>
        </w:rPr>
      </w:pPr>
      <w:r w:rsidRPr="001E7E3E">
        <w:rPr>
          <w:rFonts w:cs="Times New Roman"/>
          <w:szCs w:val="26"/>
        </w:rPr>
        <w:sym w:font="Wingdings" w:char="F0E0"/>
      </w:r>
      <w:r w:rsidRPr="001E7E3E">
        <w:rPr>
          <w:rFonts w:cs="Times New Roman"/>
          <w:szCs w:val="26"/>
        </w:rPr>
        <w:t xml:space="preserve"> Quy trình thực hiện:</w:t>
      </w:r>
    </w:p>
    <w:p w:rsidR="00FB5399" w:rsidRPr="001E7E3E" w:rsidRDefault="00FB5399" w:rsidP="00873C40">
      <w:pPr>
        <w:rPr>
          <w:rFonts w:cs="Times New Roman"/>
          <w:szCs w:val="26"/>
        </w:rPr>
      </w:pPr>
      <w:r w:rsidRPr="001E7E3E">
        <w:rPr>
          <w:rFonts w:cs="Times New Roman"/>
          <w:szCs w:val="26"/>
        </w:rPr>
        <w:t>B1: Cấu hình email gửi</w:t>
      </w:r>
    </w:p>
    <w:p w:rsidR="00000DE0" w:rsidRPr="001E7E3E" w:rsidRDefault="00000DE0" w:rsidP="00873C40">
      <w:pPr>
        <w:rPr>
          <w:rFonts w:cs="Times New Roman"/>
          <w:szCs w:val="26"/>
        </w:rPr>
      </w:pPr>
      <w:r w:rsidRPr="001E7E3E">
        <w:rPr>
          <w:rFonts w:cs="Times New Roman"/>
          <w:szCs w:val="26"/>
        </w:rPr>
        <w:t>B2: Thiết lập danh sách nhận mail</w:t>
      </w:r>
    </w:p>
    <w:p w:rsidR="00000DE0" w:rsidRPr="001E7E3E" w:rsidRDefault="00000DE0" w:rsidP="00873C40">
      <w:pPr>
        <w:rPr>
          <w:rFonts w:cs="Times New Roman"/>
          <w:szCs w:val="26"/>
        </w:rPr>
      </w:pPr>
      <w:r w:rsidRPr="001E7E3E">
        <w:rPr>
          <w:rFonts w:cs="Times New Roman"/>
          <w:szCs w:val="26"/>
        </w:rPr>
        <w:t>Sau khi thêm mới danh sách nhận mail, click vào danh sách mới để “Thêm” danh sách người nhận</w:t>
      </w:r>
    </w:p>
    <w:p w:rsidR="00000DE0" w:rsidRPr="001E7E3E" w:rsidRDefault="00000DE0" w:rsidP="00873C40">
      <w:pPr>
        <w:rPr>
          <w:rFonts w:cs="Times New Roman"/>
          <w:szCs w:val="26"/>
        </w:rPr>
      </w:pPr>
      <w:r w:rsidRPr="001E7E3E">
        <w:rPr>
          <w:rFonts w:cs="Times New Roman"/>
          <w:noProof/>
          <w:szCs w:val="26"/>
        </w:rPr>
        <w:lastRenderedPageBreak/>
        <w:drawing>
          <wp:inline distT="0" distB="0" distL="0" distR="0">
            <wp:extent cx="628650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2800350"/>
                    </a:xfrm>
                    <a:prstGeom prst="rect">
                      <a:avLst/>
                    </a:prstGeom>
                    <a:noFill/>
                    <a:ln>
                      <a:noFill/>
                    </a:ln>
                  </pic:spPr>
                </pic:pic>
              </a:graphicData>
            </a:graphic>
          </wp:inline>
        </w:drawing>
      </w:r>
    </w:p>
    <w:p w:rsidR="00000DE0" w:rsidRPr="001E7E3E" w:rsidRDefault="00000DE0" w:rsidP="00873C40">
      <w:pPr>
        <w:rPr>
          <w:rFonts w:cs="Times New Roman"/>
          <w:szCs w:val="26"/>
        </w:rPr>
      </w:pPr>
      <w:r w:rsidRPr="001E7E3E">
        <w:rPr>
          <w:rFonts w:cs="Times New Roman"/>
          <w:szCs w:val="26"/>
        </w:rPr>
        <w:t>Có thể thêm nhân viên hoặc khách hàng trong cùng 1 danh sách</w:t>
      </w:r>
    </w:p>
    <w:p w:rsidR="00000DE0" w:rsidRPr="001E7E3E" w:rsidRDefault="00000DE0" w:rsidP="00873C40">
      <w:pPr>
        <w:rPr>
          <w:rFonts w:cs="Times New Roman"/>
          <w:szCs w:val="26"/>
        </w:rPr>
      </w:pPr>
      <w:r w:rsidRPr="001E7E3E">
        <w:rPr>
          <w:rFonts w:cs="Times New Roman"/>
          <w:noProof/>
          <w:szCs w:val="26"/>
        </w:rPr>
        <w:drawing>
          <wp:inline distT="0" distB="0" distL="0" distR="0">
            <wp:extent cx="6276975" cy="458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6975" cy="4581525"/>
                    </a:xfrm>
                    <a:prstGeom prst="rect">
                      <a:avLst/>
                    </a:prstGeom>
                    <a:noFill/>
                    <a:ln>
                      <a:noFill/>
                    </a:ln>
                  </pic:spPr>
                </pic:pic>
              </a:graphicData>
            </a:graphic>
          </wp:inline>
        </w:drawing>
      </w:r>
    </w:p>
    <w:p w:rsidR="00000DE0" w:rsidRPr="001E7E3E" w:rsidRDefault="00000DE0" w:rsidP="00873C40">
      <w:pPr>
        <w:rPr>
          <w:rFonts w:cs="Times New Roman"/>
          <w:szCs w:val="26"/>
        </w:rPr>
      </w:pPr>
      <w:r w:rsidRPr="001E7E3E">
        <w:rPr>
          <w:rFonts w:cs="Times New Roman"/>
          <w:noProof/>
          <w:szCs w:val="26"/>
        </w:rPr>
        <w:lastRenderedPageBreak/>
        <w:drawing>
          <wp:inline distT="0" distB="0" distL="0" distR="0">
            <wp:extent cx="6286500" cy="4581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4581525"/>
                    </a:xfrm>
                    <a:prstGeom prst="rect">
                      <a:avLst/>
                    </a:prstGeom>
                    <a:noFill/>
                    <a:ln>
                      <a:noFill/>
                    </a:ln>
                  </pic:spPr>
                </pic:pic>
              </a:graphicData>
            </a:graphic>
          </wp:inline>
        </w:drawing>
      </w:r>
    </w:p>
    <w:p w:rsidR="00000DE0" w:rsidRPr="001E7E3E" w:rsidRDefault="00000DE0" w:rsidP="00873C40">
      <w:pPr>
        <w:rPr>
          <w:rFonts w:cs="Times New Roman"/>
          <w:szCs w:val="26"/>
        </w:rPr>
      </w:pPr>
      <w:r w:rsidRPr="001E7E3E">
        <w:rPr>
          <w:rFonts w:cs="Times New Roman"/>
          <w:szCs w:val="26"/>
        </w:rPr>
        <w:t>B3: Vào phần “Gửi mail”</w:t>
      </w:r>
    </w:p>
    <w:p w:rsidR="00000DE0" w:rsidRPr="001E7E3E" w:rsidRDefault="00000DE0" w:rsidP="00873C40">
      <w:pPr>
        <w:rPr>
          <w:rFonts w:cs="Times New Roman"/>
          <w:szCs w:val="26"/>
        </w:rPr>
      </w:pPr>
      <w:r w:rsidRPr="001E7E3E">
        <w:rPr>
          <w:rFonts w:cs="Times New Roman"/>
          <w:szCs w:val="26"/>
        </w:rPr>
        <w:t>Thêm mới 1 kế hoạch gửi mail: chọn tiêu đề, mail gửi, thêm danh sách nhận đã tạo lúc nãy, và chọn mẫu mail để gửi (nếu chưa có mẫu mail thì vào thiết lập ở “Mẫu email”)</w:t>
      </w:r>
    </w:p>
    <w:p w:rsidR="009141EA" w:rsidRPr="001E7E3E" w:rsidRDefault="009141EA" w:rsidP="00873C40">
      <w:pPr>
        <w:rPr>
          <w:rFonts w:cs="Times New Roman"/>
          <w:szCs w:val="26"/>
        </w:rPr>
      </w:pPr>
      <w:r w:rsidRPr="001E7E3E">
        <w:rPr>
          <w:noProof/>
        </w:rPr>
        <w:lastRenderedPageBreak/>
        <w:drawing>
          <wp:inline distT="0" distB="0" distL="0" distR="0" wp14:anchorId="02B818BF" wp14:editId="6B99FBF3">
            <wp:extent cx="6286500" cy="2836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2836753"/>
                    </a:xfrm>
                    <a:prstGeom prst="rect">
                      <a:avLst/>
                    </a:prstGeom>
                  </pic:spPr>
                </pic:pic>
              </a:graphicData>
            </a:graphic>
          </wp:inline>
        </w:drawing>
      </w:r>
    </w:p>
    <w:p w:rsidR="00000DE0" w:rsidRPr="001E7E3E" w:rsidRDefault="00000DE0" w:rsidP="00873C40">
      <w:pPr>
        <w:rPr>
          <w:rFonts w:cs="Times New Roman"/>
          <w:szCs w:val="26"/>
        </w:rPr>
      </w:pPr>
      <w:r w:rsidRPr="001E7E3E">
        <w:rPr>
          <w:rFonts w:cs="Times New Roman"/>
          <w:szCs w:val="26"/>
        </w:rPr>
        <w:t>Ở đây, người dùng có thể thiết lập sẵn để lúc khác gửi mail, hoặc có thể gửi ngay</w:t>
      </w:r>
    </w:p>
    <w:p w:rsidR="00000DE0" w:rsidRPr="001E7E3E" w:rsidRDefault="00000DE0" w:rsidP="00873C40">
      <w:pPr>
        <w:rPr>
          <w:rFonts w:cs="Times New Roman"/>
          <w:szCs w:val="26"/>
        </w:rPr>
      </w:pPr>
      <w:r w:rsidRPr="001E7E3E">
        <w:rPr>
          <w:rFonts w:cs="Times New Roman"/>
          <w:szCs w:val="26"/>
        </w:rPr>
        <w:t>B4: Để gửi mail, click vào 1 dòng muốn chọn và click “Gửi mail”</w:t>
      </w:r>
    </w:p>
    <w:p w:rsidR="00000DE0" w:rsidRPr="001E7E3E" w:rsidRDefault="00000DE0" w:rsidP="00873C40">
      <w:pPr>
        <w:rPr>
          <w:rFonts w:cs="Times New Roman"/>
          <w:szCs w:val="26"/>
        </w:rPr>
      </w:pPr>
      <w:r w:rsidRPr="001E7E3E">
        <w:rPr>
          <w:rFonts w:cs="Times New Roman"/>
          <w:szCs w:val="26"/>
        </w:rPr>
        <w:t>Ví dụ dưới đây là thiết lập của kế hoạch “gửi mail ngày 27-8-2016”, gồm có 2 tab:</w:t>
      </w:r>
    </w:p>
    <w:p w:rsidR="00000DE0" w:rsidRPr="001E7E3E" w:rsidRDefault="00000DE0" w:rsidP="00873C40">
      <w:pPr>
        <w:rPr>
          <w:rFonts w:cs="Times New Roman"/>
          <w:szCs w:val="26"/>
        </w:rPr>
      </w:pPr>
      <w:r w:rsidRPr="001E7E3E">
        <w:rPr>
          <w:rFonts w:cs="Times New Roman"/>
          <w:szCs w:val="26"/>
        </w:rPr>
        <w:t xml:space="preserve">Tab 1: danh sách </w:t>
      </w:r>
      <w:r w:rsidR="009141EA" w:rsidRPr="001E7E3E">
        <w:rPr>
          <w:rFonts w:cs="Times New Roman"/>
          <w:szCs w:val="26"/>
        </w:rPr>
        <w:t>các nhân viên, khách hàng</w:t>
      </w:r>
      <w:r w:rsidRPr="001E7E3E">
        <w:rPr>
          <w:rFonts w:cs="Times New Roman"/>
          <w:szCs w:val="26"/>
        </w:rPr>
        <w:t xml:space="preserve"> sẽ được nhậ</w:t>
      </w:r>
      <w:r w:rsidR="009141EA" w:rsidRPr="001E7E3E">
        <w:rPr>
          <w:rFonts w:cs="Times New Roman"/>
          <w:szCs w:val="26"/>
        </w:rPr>
        <w:t>n được mail</w:t>
      </w:r>
    </w:p>
    <w:p w:rsidR="009141EA" w:rsidRPr="001E7E3E" w:rsidRDefault="009141EA" w:rsidP="00873C40">
      <w:pPr>
        <w:rPr>
          <w:rFonts w:cs="Times New Roman"/>
          <w:szCs w:val="26"/>
        </w:rPr>
      </w:pPr>
      <w:r w:rsidRPr="001E7E3E">
        <w:rPr>
          <w:noProof/>
        </w:rPr>
        <w:drawing>
          <wp:inline distT="0" distB="0" distL="0" distR="0" wp14:anchorId="18C258EC" wp14:editId="72DA0B3B">
            <wp:extent cx="6286500" cy="2996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0" cy="2996565"/>
                    </a:xfrm>
                    <a:prstGeom prst="rect">
                      <a:avLst/>
                    </a:prstGeom>
                  </pic:spPr>
                </pic:pic>
              </a:graphicData>
            </a:graphic>
          </wp:inline>
        </w:drawing>
      </w:r>
    </w:p>
    <w:p w:rsidR="00000DE0" w:rsidRPr="001E7E3E" w:rsidRDefault="00000DE0" w:rsidP="00873C40">
      <w:pPr>
        <w:rPr>
          <w:rFonts w:cs="Times New Roman"/>
          <w:szCs w:val="26"/>
        </w:rPr>
      </w:pPr>
      <w:r w:rsidRPr="001E7E3E">
        <w:rPr>
          <w:rFonts w:cs="Times New Roman"/>
          <w:szCs w:val="26"/>
        </w:rPr>
        <w:t>Tab 2: nội dung sẽ nhận được trong mail</w:t>
      </w:r>
    </w:p>
    <w:p w:rsidR="009141EA" w:rsidRPr="001E7E3E" w:rsidRDefault="009141EA" w:rsidP="00873C40">
      <w:pPr>
        <w:rPr>
          <w:rFonts w:cs="Times New Roman"/>
          <w:szCs w:val="26"/>
        </w:rPr>
      </w:pPr>
      <w:r w:rsidRPr="001E7E3E">
        <w:rPr>
          <w:noProof/>
        </w:rPr>
        <w:lastRenderedPageBreak/>
        <w:drawing>
          <wp:inline distT="0" distB="0" distL="0" distR="0" wp14:anchorId="5ADF2837" wp14:editId="3E16BDA4">
            <wp:extent cx="6286500" cy="3780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3780790"/>
                    </a:xfrm>
                    <a:prstGeom prst="rect">
                      <a:avLst/>
                    </a:prstGeom>
                  </pic:spPr>
                </pic:pic>
              </a:graphicData>
            </a:graphic>
          </wp:inline>
        </w:drawing>
      </w:r>
    </w:p>
    <w:p w:rsidR="00000DE0" w:rsidRPr="001E7E3E" w:rsidRDefault="00000DE0" w:rsidP="00873C40">
      <w:pPr>
        <w:rPr>
          <w:rFonts w:cs="Times New Roman"/>
          <w:szCs w:val="26"/>
        </w:rPr>
      </w:pPr>
    </w:p>
    <w:p w:rsidR="00000DE0" w:rsidRPr="001E7E3E" w:rsidRDefault="00000DE0" w:rsidP="00873C40">
      <w:pPr>
        <w:rPr>
          <w:rFonts w:cs="Times New Roman"/>
          <w:szCs w:val="26"/>
        </w:rPr>
      </w:pPr>
    </w:p>
    <w:p w:rsidR="00873C40" w:rsidRPr="001E7E3E" w:rsidRDefault="008264CA" w:rsidP="00873C40">
      <w:pPr>
        <w:rPr>
          <w:rFonts w:cs="Times New Roman"/>
          <w:szCs w:val="26"/>
        </w:rPr>
      </w:pPr>
      <w:r w:rsidRPr="001E7E3E">
        <w:rPr>
          <w:rFonts w:cs="Times New Roman"/>
          <w:szCs w:val="26"/>
        </w:rPr>
        <w:t xml:space="preserve">- </w:t>
      </w:r>
      <w:r w:rsidR="00873C40" w:rsidRPr="001E7E3E">
        <w:rPr>
          <w:rFonts w:cs="Times New Roman"/>
          <w:szCs w:val="26"/>
        </w:rPr>
        <w:t>Khi nhập khách có tích Gửi Email, Gửi SMS, không thấy liên quan gì đến mục này???</w:t>
      </w:r>
    </w:p>
    <w:p w:rsidR="008264CA" w:rsidRPr="001E7E3E" w:rsidRDefault="008264CA" w:rsidP="00873C40">
      <w:pPr>
        <w:rPr>
          <w:rFonts w:cs="Times New Roman"/>
          <w:szCs w:val="26"/>
        </w:rPr>
      </w:pPr>
      <w:r w:rsidRPr="001E7E3E">
        <w:rPr>
          <w:rFonts w:cs="Times New Roman"/>
          <w:szCs w:val="26"/>
        </w:rPr>
        <w:sym w:font="Wingdings" w:char="F0E0"/>
      </w:r>
      <w:r w:rsidRPr="001E7E3E">
        <w:rPr>
          <w:rFonts w:cs="Times New Roman"/>
          <w:szCs w:val="26"/>
        </w:rPr>
        <w:t xml:space="preserve"> ko sử dụng</w:t>
      </w:r>
    </w:p>
    <w:p w:rsidR="00873C40" w:rsidRPr="001E7E3E" w:rsidRDefault="00CB1613" w:rsidP="00873C40">
      <w:pPr>
        <w:spacing w:line="360" w:lineRule="auto"/>
        <w:rPr>
          <w:szCs w:val="26"/>
        </w:rPr>
      </w:pPr>
      <w:r w:rsidRPr="001E7E3E">
        <w:rPr>
          <w:szCs w:val="26"/>
        </w:rPr>
        <w:t>- Thêm Email: cần có nút chọ</w:t>
      </w:r>
      <w:r w:rsidR="009141EA" w:rsidRPr="001E7E3E">
        <w:rPr>
          <w:szCs w:val="26"/>
        </w:rPr>
        <w:t xml:space="preserve">n all </w:t>
      </w:r>
    </w:p>
    <w:p w:rsidR="00E85EC9" w:rsidRPr="001E7E3E" w:rsidRDefault="00CB1613" w:rsidP="00CB1613">
      <w:pPr>
        <w:spacing w:line="360" w:lineRule="auto"/>
        <w:rPr>
          <w:b/>
          <w:szCs w:val="26"/>
        </w:rPr>
      </w:pPr>
      <w:r w:rsidRPr="001E7E3E">
        <w:rPr>
          <w:b/>
          <w:szCs w:val="26"/>
        </w:rPr>
        <w:t>6. NHÂN VIÊN</w:t>
      </w:r>
    </w:p>
    <w:p w:rsidR="00E85EC9" w:rsidRPr="001E7E3E" w:rsidRDefault="00E85EC9" w:rsidP="008505A9">
      <w:pPr>
        <w:pStyle w:val="ListParagraph"/>
        <w:numPr>
          <w:ilvl w:val="0"/>
          <w:numId w:val="2"/>
        </w:numPr>
        <w:spacing w:line="360" w:lineRule="auto"/>
        <w:rPr>
          <w:szCs w:val="26"/>
        </w:rPr>
      </w:pPr>
      <w:r w:rsidRPr="001E7E3E">
        <w:rPr>
          <w:szCs w:val="26"/>
        </w:rPr>
        <w:t>Khi chọn vào thông tin nhiệm vụ, lịch sử ….: phải sắp xếp cái mới ở trên, cũ ở dưới</w:t>
      </w:r>
    </w:p>
    <w:p w:rsidR="00936528" w:rsidRPr="001E7E3E" w:rsidRDefault="00936528" w:rsidP="008505A9">
      <w:pPr>
        <w:pStyle w:val="ListParagraph"/>
        <w:numPr>
          <w:ilvl w:val="0"/>
          <w:numId w:val="2"/>
        </w:numPr>
        <w:spacing w:line="360" w:lineRule="auto"/>
        <w:rPr>
          <w:szCs w:val="26"/>
        </w:rPr>
      </w:pPr>
      <w:r w:rsidRPr="001E7E3E">
        <w:rPr>
          <w:szCs w:val="26"/>
        </w:rPr>
        <w:t xml:space="preserve">Thêm mục Hợp đồng, chương trình,visa, vé máy bay mà nhân viên đã </w:t>
      </w:r>
      <w:r w:rsidR="000F0EA7" w:rsidRPr="001E7E3E">
        <w:rPr>
          <w:szCs w:val="26"/>
        </w:rPr>
        <w:t>tạo</w:t>
      </w:r>
    </w:p>
    <w:sectPr w:rsidR="00936528" w:rsidRPr="001E7E3E" w:rsidSect="008505A9">
      <w:pgSz w:w="12240" w:h="15840"/>
      <w:pgMar w:top="144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27F7A"/>
    <w:multiLevelType w:val="hybridMultilevel"/>
    <w:tmpl w:val="E6D2A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96F5F"/>
    <w:multiLevelType w:val="hybridMultilevel"/>
    <w:tmpl w:val="9EDCDC94"/>
    <w:lvl w:ilvl="0" w:tplc="D22C84B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DA44F366">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4A4ACB"/>
    <w:multiLevelType w:val="hybridMultilevel"/>
    <w:tmpl w:val="3E129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E43FB"/>
    <w:multiLevelType w:val="hybridMultilevel"/>
    <w:tmpl w:val="045A6F08"/>
    <w:lvl w:ilvl="0" w:tplc="EF10C7B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00260"/>
    <w:rsid w:val="00000DE0"/>
    <w:rsid w:val="000356ED"/>
    <w:rsid w:val="00040A7D"/>
    <w:rsid w:val="0004680B"/>
    <w:rsid w:val="000D5D09"/>
    <w:rsid w:val="000F0EA7"/>
    <w:rsid w:val="000F3DA5"/>
    <w:rsid w:val="001E7E3E"/>
    <w:rsid w:val="002A6927"/>
    <w:rsid w:val="002D5D42"/>
    <w:rsid w:val="002E5ACB"/>
    <w:rsid w:val="002E6824"/>
    <w:rsid w:val="003F46EC"/>
    <w:rsid w:val="0042261F"/>
    <w:rsid w:val="0048573D"/>
    <w:rsid w:val="004A369B"/>
    <w:rsid w:val="004B43AF"/>
    <w:rsid w:val="004C3D21"/>
    <w:rsid w:val="00500260"/>
    <w:rsid w:val="00557F70"/>
    <w:rsid w:val="005F5128"/>
    <w:rsid w:val="00672106"/>
    <w:rsid w:val="006E3FE8"/>
    <w:rsid w:val="0078014F"/>
    <w:rsid w:val="008264CA"/>
    <w:rsid w:val="00837740"/>
    <w:rsid w:val="008505A9"/>
    <w:rsid w:val="00860B4C"/>
    <w:rsid w:val="00861945"/>
    <w:rsid w:val="00873C40"/>
    <w:rsid w:val="008E2873"/>
    <w:rsid w:val="008F499F"/>
    <w:rsid w:val="009141EA"/>
    <w:rsid w:val="00936528"/>
    <w:rsid w:val="00946869"/>
    <w:rsid w:val="009624F7"/>
    <w:rsid w:val="009766A7"/>
    <w:rsid w:val="009B665E"/>
    <w:rsid w:val="00A55DF6"/>
    <w:rsid w:val="00A81ECD"/>
    <w:rsid w:val="00A9610C"/>
    <w:rsid w:val="00B43F68"/>
    <w:rsid w:val="00B54782"/>
    <w:rsid w:val="00BC3682"/>
    <w:rsid w:val="00C171CB"/>
    <w:rsid w:val="00C743E0"/>
    <w:rsid w:val="00C86766"/>
    <w:rsid w:val="00CB1613"/>
    <w:rsid w:val="00CB21B6"/>
    <w:rsid w:val="00CC25D2"/>
    <w:rsid w:val="00CE6089"/>
    <w:rsid w:val="00CF303E"/>
    <w:rsid w:val="00D15937"/>
    <w:rsid w:val="00D646E2"/>
    <w:rsid w:val="00DD7C5D"/>
    <w:rsid w:val="00E85EC9"/>
    <w:rsid w:val="00F25355"/>
    <w:rsid w:val="00F83036"/>
    <w:rsid w:val="00FB53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94E96A-033B-45E1-9210-F5E89A8E8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1CB"/>
  </w:style>
  <w:style w:type="paragraph" w:styleId="Heading1">
    <w:name w:val="heading 1"/>
    <w:basedOn w:val="Normal"/>
    <w:next w:val="Normal"/>
    <w:link w:val="Heading1Char"/>
    <w:uiPriority w:val="9"/>
    <w:qFormat/>
    <w:rsid w:val="00F2535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F25355"/>
    <w:pPr>
      <w:keepNext/>
      <w:keepLines/>
      <w:spacing w:before="200" w:after="0"/>
      <w:outlineLvl w:val="1"/>
    </w:pPr>
    <w:rPr>
      <w:rFonts w:eastAsiaTheme="majorEastAsia" w:cstheme="majorBidi"/>
      <w:b/>
      <w:bCs/>
      <w:sz w:val="32"/>
      <w:szCs w:val="26"/>
    </w:rPr>
  </w:style>
  <w:style w:type="paragraph" w:styleId="Heading4">
    <w:name w:val="heading 4"/>
    <w:basedOn w:val="Normal"/>
    <w:next w:val="Normal"/>
    <w:link w:val="Heading4Char"/>
    <w:uiPriority w:val="9"/>
    <w:unhideWhenUsed/>
    <w:qFormat/>
    <w:rsid w:val="00837740"/>
    <w:pPr>
      <w:keepNext/>
      <w:keepLines/>
      <w:spacing w:before="200" w:after="0"/>
      <w:outlineLvl w:val="3"/>
    </w:pPr>
    <w:rPr>
      <w:rFonts w:eastAsiaTheme="majorEastAsia" w:cstheme="majorBidi"/>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355"/>
    <w:rPr>
      <w:rFonts w:eastAsiaTheme="majorEastAsia" w:cstheme="majorBidi"/>
      <w:b/>
      <w:bCs/>
      <w:sz w:val="32"/>
      <w:szCs w:val="26"/>
    </w:rPr>
  </w:style>
  <w:style w:type="character" w:customStyle="1" w:styleId="Heading1Char">
    <w:name w:val="Heading 1 Char"/>
    <w:basedOn w:val="DefaultParagraphFont"/>
    <w:link w:val="Heading1"/>
    <w:uiPriority w:val="9"/>
    <w:rsid w:val="00F25355"/>
    <w:rPr>
      <w:rFonts w:eastAsiaTheme="majorEastAsia" w:cstheme="majorBidi"/>
      <w:b/>
      <w:bCs/>
      <w:sz w:val="36"/>
      <w:szCs w:val="28"/>
    </w:rPr>
  </w:style>
  <w:style w:type="character" w:customStyle="1" w:styleId="Heading4Char">
    <w:name w:val="Heading 4 Char"/>
    <w:basedOn w:val="DefaultParagraphFont"/>
    <w:link w:val="Heading4"/>
    <w:uiPriority w:val="9"/>
    <w:rsid w:val="00837740"/>
    <w:rPr>
      <w:rFonts w:eastAsiaTheme="majorEastAsia" w:cstheme="majorBidi"/>
      <w:b/>
      <w:bCs/>
      <w:i/>
      <w:iCs/>
      <w:szCs w:val="28"/>
    </w:rPr>
  </w:style>
  <w:style w:type="paragraph" w:styleId="ListParagraph">
    <w:name w:val="List Paragraph"/>
    <w:basedOn w:val="Normal"/>
    <w:uiPriority w:val="34"/>
    <w:qFormat/>
    <w:rsid w:val="00500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2088</TotalTime>
  <Pages>6</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SonVu</dc:creator>
  <cp:lastModifiedBy>Vo Ai Duy</cp:lastModifiedBy>
  <cp:revision>30</cp:revision>
  <dcterms:created xsi:type="dcterms:W3CDTF">2016-09-01T06:00:00Z</dcterms:created>
  <dcterms:modified xsi:type="dcterms:W3CDTF">2016-09-08T10:30:00Z</dcterms:modified>
</cp:coreProperties>
</file>