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00" w:rsidRDefault="00905B00"/>
    <w:p w:rsidR="003067F4" w:rsidRPr="00285410" w:rsidRDefault="003067F4">
      <w:pPr>
        <w:rPr>
          <w:b/>
        </w:rPr>
      </w:pPr>
      <w:r w:rsidRPr="00285410">
        <w:rPr>
          <w:b/>
        </w:rPr>
        <w:t>Lập dự án thực hiện các hoạt động cộng đồng:</w:t>
      </w:r>
    </w:p>
    <w:p w:rsidR="00DA3420" w:rsidRDefault="00DA3420">
      <w:r>
        <w:t xml:space="preserve">     Các dự án hướng đến việc sử dụng công nghệ để phục vụ cho các hoạt động mang tính cộng đồng,ví dụ như:</w:t>
      </w:r>
    </w:p>
    <w:p w:rsidR="00DA3420" w:rsidRDefault="00DA3420">
      <w:r>
        <w:t xml:space="preserve">         + Xây dựng hệ thống quản lý công việc, meeting online.</w:t>
      </w:r>
    </w:p>
    <w:p w:rsidR="00DA3420" w:rsidRDefault="00DA3420">
      <w:r>
        <w:t xml:space="preserve">         + Thiết kế chip để theo dõi, chống hành vi bắt cóc trẻ em.</w:t>
      </w:r>
    </w:p>
    <w:p w:rsidR="00DA3420" w:rsidRDefault="00DA3420">
      <w:r>
        <w:t xml:space="preserve">         + Thiết kế thùng rác thông minh tự động phân loại rác.</w:t>
      </w:r>
    </w:p>
    <w:p w:rsidR="0051297C" w:rsidRDefault="0051297C">
      <w:r>
        <w:t>…………………</w:t>
      </w:r>
      <w:r w:rsidR="00C930B9">
        <w:t>…</w:t>
      </w:r>
    </w:p>
    <w:p w:rsidR="00DA3420" w:rsidRDefault="00DA3420"/>
    <w:p w:rsidR="003067F4" w:rsidRPr="00285410" w:rsidRDefault="003067F4">
      <w:pPr>
        <w:rPr>
          <w:b/>
        </w:rPr>
      </w:pPr>
      <w:r w:rsidRPr="00285410">
        <w:rPr>
          <w:b/>
        </w:rPr>
        <w:t>Nội dung thực hiện</w:t>
      </w:r>
      <w:r w:rsidR="000B7530" w:rsidRPr="00285410">
        <w:rPr>
          <w:b/>
        </w:rPr>
        <w:t>:</w:t>
      </w:r>
    </w:p>
    <w:p w:rsidR="000B7530" w:rsidRDefault="000B7530">
      <w:r>
        <w:t>1. Tổng quan dự án:</w:t>
      </w:r>
    </w:p>
    <w:p w:rsidR="000B7530" w:rsidRDefault="000B7530">
      <w:r>
        <w:t xml:space="preserve">         - Trình bày nguyên nhân, lý do tại sao thực hiện dự án ?</w:t>
      </w:r>
    </w:p>
    <w:p w:rsidR="000B7530" w:rsidRDefault="000B7530">
      <w:r>
        <w:t xml:space="preserve">         - Minh chứng bằng các số liệu cụ thể.</w:t>
      </w:r>
      <w:r w:rsidR="006E289E">
        <w:t xml:space="preserve"> Các số liệu này được lấy thông qua các hình thức: khảo sát online, các tài liệu trong lĩnh vực.</w:t>
      </w:r>
    </w:p>
    <w:p w:rsidR="00DA3420" w:rsidRDefault="00DA3420">
      <w:r>
        <w:t xml:space="preserve">         - Mục tiêu hướng đến – Tác động đến xã hội.</w:t>
      </w:r>
    </w:p>
    <w:p w:rsidR="006E289E" w:rsidRDefault="006E289E">
      <w:r>
        <w:t>2. Kế hoạch dự án:</w:t>
      </w:r>
    </w:p>
    <w:p w:rsidR="00DA3420" w:rsidRDefault="00DA3420">
      <w:r>
        <w:t xml:space="preserve">        - Thời gian – Tiến độ thực hiện dự</w:t>
      </w:r>
      <w:r w:rsidR="00101405">
        <w:t xml:space="preserve"> án: Kết hợp diễn giải chi tiết và sơ đồ Gantt.</w:t>
      </w:r>
    </w:p>
    <w:p w:rsidR="006E289E" w:rsidRDefault="00DA3420">
      <w:r>
        <w:t xml:space="preserve">        - Kế hoạ</w:t>
      </w:r>
      <w:r w:rsidR="00101405">
        <w:t>ch tài chính: Trình bày thông qua các biểu đồ, số liệu.</w:t>
      </w:r>
    </w:p>
    <w:p w:rsidR="00DA3420" w:rsidRDefault="00DA3420">
      <w:r>
        <w:t xml:space="preserve">        - Kế hoạ</w:t>
      </w:r>
      <w:r w:rsidR="00101405">
        <w:t>ch marketing: Trình bày thông qua các số liệu, hình ảnh, biểu đồ.</w:t>
      </w:r>
    </w:p>
    <w:p w:rsidR="003067F4" w:rsidRDefault="003067F4"/>
    <w:p w:rsidR="003067F4" w:rsidRPr="00285410" w:rsidRDefault="003067F4">
      <w:pPr>
        <w:rPr>
          <w:b/>
        </w:rPr>
      </w:pPr>
      <w:r w:rsidRPr="00285410">
        <w:rPr>
          <w:b/>
        </w:rPr>
        <w:t>Yêu cầu:</w:t>
      </w:r>
    </w:p>
    <w:p w:rsidR="003067F4" w:rsidRDefault="003067F4">
      <w:r>
        <w:t>- Trình bày report bằng Microsoft Sway.</w:t>
      </w:r>
    </w:p>
    <w:p w:rsidR="003067F4" w:rsidRDefault="003067F4">
      <w:r>
        <w:t>- Làm 01 video clip để giới thiệu dự án.</w:t>
      </w:r>
    </w:p>
    <w:p w:rsidR="00285410" w:rsidRDefault="00285410">
      <w:r>
        <w:t>- Sử dụng github để tạo trang web giới thiệu dự án.</w:t>
      </w:r>
    </w:p>
    <w:p w:rsidR="00905B00" w:rsidRDefault="00285410">
      <w:r>
        <w:t>- Vào buổi học cuối, các bạn sẽ báo cáo dự án của mình trong 10 phút theo hình thức pitching (kêu gọi đầu tư dự án).</w:t>
      </w:r>
    </w:p>
    <w:p w:rsidR="00905B00" w:rsidRDefault="00905B00"/>
    <w:p w:rsidR="00285410" w:rsidRPr="00285410" w:rsidRDefault="00285410">
      <w:pPr>
        <w:rPr>
          <w:b/>
        </w:rPr>
      </w:pPr>
      <w:r>
        <w:rPr>
          <w:b/>
        </w:rPr>
        <w:t>Đ</w:t>
      </w:r>
      <w:r w:rsidRPr="00285410">
        <w:rPr>
          <w:b/>
        </w:rPr>
        <w:t>iểm:</w:t>
      </w:r>
    </w:p>
    <w:p w:rsidR="007479E3" w:rsidRDefault="007479E3"/>
    <w:p w:rsidR="007479E3" w:rsidRDefault="007479E3"/>
    <w:p w:rsidR="00285410" w:rsidRDefault="00285410">
      <w:r>
        <w:lastRenderedPageBreak/>
        <w:t>- Điểm đồ án có 2 phần:</w:t>
      </w:r>
    </w:p>
    <w:p w:rsidR="00285410" w:rsidRDefault="00285410">
      <w:r>
        <w:t xml:space="preserve">    + Bài report + Clip+ web giới thiệ</w:t>
      </w:r>
      <w:r w:rsidR="007479E3">
        <w:t>u (50%).</w:t>
      </w:r>
    </w:p>
    <w:p w:rsidR="00285410" w:rsidRDefault="00285410">
      <w:r>
        <w:t xml:space="preserve">    + Thuyết trình</w:t>
      </w:r>
      <w:r w:rsidR="007479E3">
        <w:t xml:space="preserve"> (50%).</w:t>
      </w:r>
    </w:p>
    <w:p w:rsidR="00285410" w:rsidRDefault="00285410"/>
    <w:p w:rsidR="00285410" w:rsidRPr="00285410" w:rsidRDefault="00285410">
      <w:pPr>
        <w:rPr>
          <w:b/>
        </w:rPr>
      </w:pPr>
      <w:r w:rsidRPr="00285410">
        <w:rPr>
          <w:b/>
        </w:rPr>
        <w:t>Tham khảo:</w:t>
      </w:r>
    </w:p>
    <w:p w:rsidR="00285410" w:rsidRDefault="00285410">
      <w:r>
        <w:t xml:space="preserve">- Một số dự án tham khảo: </w:t>
      </w:r>
      <w:hyperlink r:id="rId4" w:history="1">
        <w:r>
          <w:rPr>
            <w:rStyle w:val="Hyperlink"/>
          </w:rPr>
          <w:t>https://gbp.copgiay.com/gbp-2020-cac-du-an-dot-1/dot-1-cac-du-an-ve-tre-em/?fbclid=IwAR0gpBAnrW93zRPSsd3d5oagoQzSoZXfIlRskpzOdZz9MeZ892VVZkPPrGw</w:t>
        </w:r>
      </w:hyperlink>
    </w:p>
    <w:p w:rsidR="00285410" w:rsidRDefault="00285410">
      <w:r>
        <w:t xml:space="preserve">- Hướng dẫn github: </w:t>
      </w:r>
      <w:hyperlink r:id="rId5" w:history="1">
        <w:r>
          <w:rPr>
            <w:rStyle w:val="Hyperlink"/>
          </w:rPr>
          <w:t>https://www.youtube.com/watch?v=BA_c3bGQXlQ&amp;t=322s&amp;fbclid=IwAR05bBjFGi_X2ydopnSsk0Gz1pNl</w:t>
        </w:r>
        <w:bookmarkStart w:id="0" w:name="_GoBack"/>
        <w:bookmarkEnd w:id="0"/>
        <w:r>
          <w:rPr>
            <w:rStyle w:val="Hyperlink"/>
          </w:rPr>
          <w:t>iZz1sFelQeXkbGP_8tgQ8t_U3egswUc</w:t>
        </w:r>
      </w:hyperlink>
    </w:p>
    <w:sectPr w:rsidR="0028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C8"/>
    <w:rsid w:val="000B7530"/>
    <w:rsid w:val="00101405"/>
    <w:rsid w:val="00252790"/>
    <w:rsid w:val="00285410"/>
    <w:rsid w:val="003067F4"/>
    <w:rsid w:val="0051297C"/>
    <w:rsid w:val="005D14CE"/>
    <w:rsid w:val="005F64EE"/>
    <w:rsid w:val="006A2AC8"/>
    <w:rsid w:val="006E289E"/>
    <w:rsid w:val="007479E3"/>
    <w:rsid w:val="00905B00"/>
    <w:rsid w:val="00C930B9"/>
    <w:rsid w:val="00D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3C06"/>
  <w15:chartTrackingRefBased/>
  <w15:docId w15:val="{1E6A1751-F1D3-4D74-9995-BA2D23C5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7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A_c3bGQXlQ&amp;t=322s&amp;fbclid=IwAR05bBjFGi_X2ydopnSsk0Gz1pNliZz1sFelQeXkbGP_8tgQ8t_U3egswUc" TargetMode="External"/><Relationship Id="rId4" Type="http://schemas.openxmlformats.org/officeDocument/2006/relationships/hyperlink" Target="https://gbp.copgiay.com/gbp-2020-cac-du-an-dot-1/dot-1-cac-du-an-ve-tre-em/?fbclid=IwAR0gpBAnrW93zRPSsd3d5oagoQzSoZXfIlRskpzOdZz9MeZ892VVZkPPrG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2020-04-20T00:34:00Z</dcterms:created>
  <dcterms:modified xsi:type="dcterms:W3CDTF">2020-04-26T17:05:00Z</dcterms:modified>
</cp:coreProperties>
</file>