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A37" w:rsidRDefault="00DE51FB" w:rsidP="00ED2884">
      <w:pPr>
        <w:pStyle w:val="Heading1"/>
      </w:pPr>
      <w:r>
        <w:t>Methods</w:t>
      </w:r>
    </w:p>
    <w:p w:rsidR="00CB1B10" w:rsidRPr="008C5404" w:rsidRDefault="00CB1B10" w:rsidP="00C3121F">
      <w:pPr>
        <w:pStyle w:val="ParagraphStyle"/>
        <w:rPr>
          <w:rFonts w:ascii="Montserrat" w:hAnsi="Montserrat"/>
        </w:rPr>
      </w:pPr>
      <w:r w:rsidRPr="008C5404">
        <w:rPr>
          <w:rFonts w:ascii="Montserrat" w:hAnsi="Montserrat"/>
        </w:rPr>
        <w:t>The objective of th</w:t>
      </w:r>
      <w:r w:rsidR="00577E22" w:rsidRPr="008C5404">
        <w:rPr>
          <w:rFonts w:ascii="Montserrat" w:hAnsi="Montserrat"/>
        </w:rPr>
        <w:t>is</w:t>
      </w:r>
      <w:r w:rsidRPr="008C5404">
        <w:rPr>
          <w:rFonts w:ascii="Montserrat" w:hAnsi="Montserrat"/>
        </w:rPr>
        <w:t xml:space="preserve"> exercise is to </w:t>
      </w:r>
      <w:r w:rsidR="00E62717" w:rsidRPr="008C5404">
        <w:rPr>
          <w:rFonts w:ascii="Montserrat" w:hAnsi="Montserrat"/>
        </w:rPr>
        <w:t xml:space="preserve">consolidate your understanding of </w:t>
      </w:r>
      <w:r w:rsidR="00DE51FB" w:rsidRPr="008C5404">
        <w:rPr>
          <w:rFonts w:ascii="Montserrat" w:hAnsi="Montserrat"/>
        </w:rPr>
        <w:t>C# syntax, value and reference types, method parameters, statics</w:t>
      </w:r>
      <w:r w:rsidR="008C5404" w:rsidRPr="008C5404">
        <w:rPr>
          <w:rFonts w:ascii="Montserrat" w:hAnsi="Montserrat"/>
        </w:rPr>
        <w:t>,</w:t>
      </w:r>
      <w:r w:rsidR="00DE51FB" w:rsidRPr="008C5404">
        <w:rPr>
          <w:rFonts w:ascii="Montserrat" w:hAnsi="Montserrat"/>
        </w:rPr>
        <w:t xml:space="preserve"> and extension methods</w:t>
      </w:r>
      <w:r w:rsidR="00FF7A82" w:rsidRPr="008C5404">
        <w:rPr>
          <w:rFonts w:ascii="Montserrat" w:hAnsi="Montserrat"/>
        </w:rPr>
        <w:t>.</w:t>
      </w:r>
    </w:p>
    <w:p w:rsidR="00054106" w:rsidRPr="008C5404" w:rsidRDefault="00054106" w:rsidP="00C3121F">
      <w:pPr>
        <w:pStyle w:val="ParagraphStyle"/>
        <w:rPr>
          <w:rFonts w:ascii="Montserrat" w:hAnsi="Montserrat"/>
        </w:rPr>
      </w:pPr>
    </w:p>
    <w:tbl>
      <w:tblPr>
        <w:tblStyle w:val="TableGrid"/>
        <w:tblW w:w="0" w:type="auto"/>
        <w:tblLook w:val="04A0"/>
      </w:tblPr>
      <w:tblGrid>
        <w:gridCol w:w="434"/>
        <w:gridCol w:w="8582"/>
      </w:tblGrid>
      <w:tr w:rsidR="009E2131" w:rsidRPr="008C5404" w:rsidTr="001C5F42">
        <w:tc>
          <w:tcPr>
            <w:tcW w:w="434" w:type="dxa"/>
          </w:tcPr>
          <w:p w:rsidR="00A258F6" w:rsidRPr="008C5404" w:rsidRDefault="00A258F6" w:rsidP="00FA411E">
            <w:pPr>
              <w:spacing w:beforeLines="40" w:afterLines="120"/>
              <w:rPr>
                <w:rFonts w:ascii="Montserrat" w:hAnsi="Montserrat" w:cs="Arial"/>
              </w:rPr>
            </w:pPr>
            <w:r w:rsidRPr="008C5404">
              <w:rPr>
                <w:rFonts w:ascii="Montserrat" w:hAnsi="Montserrat" w:cs="Arial"/>
              </w:rPr>
              <w:t>1</w:t>
            </w:r>
          </w:p>
        </w:tc>
        <w:tc>
          <w:tcPr>
            <w:tcW w:w="8582" w:type="dxa"/>
          </w:tcPr>
          <w:p w:rsidR="00A258F6" w:rsidRPr="008C5404" w:rsidRDefault="00DE51FB" w:rsidP="00FA411E">
            <w:pPr>
              <w:spacing w:beforeLines="40" w:afterLines="120"/>
              <w:rPr>
                <w:rFonts w:ascii="Montserrat" w:hAnsi="Montserrat" w:cs="Arial"/>
              </w:rPr>
            </w:pPr>
            <w:r w:rsidRPr="008C5404">
              <w:rPr>
                <w:rFonts w:ascii="Montserrat" w:hAnsi="Montserrat" w:cs="Arial"/>
              </w:rPr>
              <w:t xml:space="preserve">Create a new Class Library project called </w:t>
            </w:r>
            <w:r w:rsidRPr="008C5404">
              <w:rPr>
                <w:rFonts w:ascii="Montserrat" w:hAnsi="Montserrat" w:cs="Arial"/>
                <w:b/>
                <w:bCs/>
              </w:rPr>
              <w:t>MethodsLibrary</w:t>
            </w:r>
            <w:r w:rsidR="0073093B">
              <w:rPr>
                <w:rFonts w:ascii="Montserrat" w:hAnsi="Montserrat" w:cs="Arial"/>
              </w:rPr>
              <w:t xml:space="preserve"> in {installedFolder}</w:t>
            </w:r>
            <w:r w:rsidR="00EA17E4">
              <w:rPr>
                <w:rFonts w:ascii="Montserrat" w:hAnsi="Montserrat" w:cs="Arial"/>
              </w:rPr>
              <w:t>\Labs\06</w:t>
            </w:r>
            <w:r w:rsidR="0073093B" w:rsidRPr="0073093B">
              <w:rPr>
                <w:rFonts w:ascii="Montserrat" w:hAnsi="Montserrat" w:cs="Arial"/>
              </w:rPr>
              <w:t>_Methods</w:t>
            </w:r>
          </w:p>
          <w:p w:rsidR="00DE51FB" w:rsidRPr="008C5404" w:rsidRDefault="00DE51FB" w:rsidP="00FA411E">
            <w:pPr>
              <w:spacing w:beforeLines="40" w:afterLines="120"/>
              <w:rPr>
                <w:rFonts w:ascii="Montserrat" w:hAnsi="Montserrat" w:cs="Arial"/>
              </w:rPr>
            </w:pPr>
            <w:r w:rsidRPr="008C5404">
              <w:rPr>
                <w:rFonts w:ascii="Montserrat" w:hAnsi="Montserrat" w:cs="Arial"/>
              </w:rPr>
              <w:t xml:space="preserve">Delete </w:t>
            </w:r>
            <w:r w:rsidRPr="008C5404">
              <w:rPr>
                <w:rFonts w:ascii="Montserrat" w:hAnsi="Montserrat" w:cs="Arial"/>
                <w:b/>
                <w:bCs/>
              </w:rPr>
              <w:t>Class1.cs</w:t>
            </w:r>
          </w:p>
        </w:tc>
      </w:tr>
      <w:tr w:rsidR="009E2131" w:rsidRPr="008C5404" w:rsidTr="001C5F42">
        <w:tc>
          <w:tcPr>
            <w:tcW w:w="434" w:type="dxa"/>
          </w:tcPr>
          <w:p w:rsidR="00A258F6" w:rsidRPr="008C5404" w:rsidRDefault="00A258F6" w:rsidP="00FA411E">
            <w:pPr>
              <w:spacing w:beforeLines="40" w:afterLines="120"/>
              <w:rPr>
                <w:rFonts w:ascii="Montserrat" w:hAnsi="Montserrat" w:cs="Arial"/>
              </w:rPr>
            </w:pPr>
            <w:r w:rsidRPr="008C5404">
              <w:rPr>
                <w:rFonts w:ascii="Montserrat" w:hAnsi="Montserrat" w:cs="Arial"/>
              </w:rPr>
              <w:t>2</w:t>
            </w:r>
          </w:p>
        </w:tc>
        <w:tc>
          <w:tcPr>
            <w:tcW w:w="8582" w:type="dxa"/>
          </w:tcPr>
          <w:p w:rsidR="00367C58" w:rsidRPr="008C5404" w:rsidRDefault="00DE51FB" w:rsidP="00FA411E">
            <w:pPr>
              <w:spacing w:beforeLines="40" w:afterLines="120"/>
              <w:rPr>
                <w:rFonts w:ascii="Montserrat" w:hAnsi="Montserrat" w:cs="Arial"/>
              </w:rPr>
            </w:pPr>
            <w:r w:rsidRPr="008C5404">
              <w:rPr>
                <w:rFonts w:ascii="Montserrat" w:hAnsi="Montserrat" w:cs="Arial"/>
              </w:rPr>
              <w:t xml:space="preserve">Add an XUnit project to the Solution called </w:t>
            </w:r>
            <w:r w:rsidRPr="008C5404">
              <w:rPr>
                <w:rFonts w:ascii="Montserrat" w:hAnsi="Montserrat" w:cs="Arial"/>
                <w:b/>
                <w:bCs/>
              </w:rPr>
              <w:t>Test</w:t>
            </w:r>
            <w:r w:rsidR="00866CAB" w:rsidRPr="008C5404">
              <w:rPr>
                <w:rFonts w:ascii="Montserrat" w:hAnsi="Montserrat" w:cs="Arial"/>
                <w:b/>
                <w:bCs/>
              </w:rPr>
              <w:t>Project</w:t>
            </w:r>
            <w:r w:rsidRPr="008C5404">
              <w:rPr>
                <w:rFonts w:ascii="Montserrat" w:hAnsi="Montserrat" w:cs="Arial"/>
              </w:rPr>
              <w:t>.</w:t>
            </w:r>
          </w:p>
          <w:p w:rsidR="00F60C9C" w:rsidRPr="008C5404" w:rsidRDefault="00866CAB" w:rsidP="00FA411E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 w:rsidRPr="008C5404">
              <w:rPr>
                <w:rFonts w:ascii="Montserrat" w:hAnsi="Montserrat" w:cs="Arial"/>
              </w:rPr>
              <w:t xml:space="preserve">Rename </w:t>
            </w:r>
            <w:r w:rsidRPr="008C5404">
              <w:rPr>
                <w:rFonts w:ascii="Montserrat" w:hAnsi="Montserrat" w:cs="Arial"/>
                <w:b/>
                <w:bCs/>
              </w:rPr>
              <w:t>UnitTest1.cs</w:t>
            </w:r>
            <w:r w:rsidRPr="008C5404">
              <w:rPr>
                <w:rFonts w:ascii="Montserrat" w:hAnsi="Montserrat" w:cs="Arial"/>
              </w:rPr>
              <w:t xml:space="preserve"> to </w:t>
            </w:r>
            <w:r w:rsidRPr="008C5404">
              <w:rPr>
                <w:rFonts w:ascii="Montserrat" w:hAnsi="Montserrat" w:cs="Arial"/>
                <w:b/>
                <w:bCs/>
              </w:rPr>
              <w:t>MethodTests.cs</w:t>
            </w:r>
          </w:p>
          <w:p w:rsidR="00FC7242" w:rsidRPr="008C5404" w:rsidRDefault="00FC7242" w:rsidP="00FA411E">
            <w:pPr>
              <w:spacing w:beforeLines="40" w:afterLines="120"/>
              <w:rPr>
                <w:rFonts w:ascii="Montserrat" w:hAnsi="Montserrat" w:cs="Arial"/>
              </w:rPr>
            </w:pPr>
            <w:r w:rsidRPr="008C5404">
              <w:rPr>
                <w:rFonts w:ascii="Montserrat" w:hAnsi="Montserrat" w:cs="Arial"/>
              </w:rPr>
              <w:t xml:space="preserve">Add a Project Reference to the </w:t>
            </w:r>
            <w:r w:rsidRPr="008C5404">
              <w:rPr>
                <w:rFonts w:ascii="Montserrat" w:hAnsi="Montserrat" w:cs="Arial"/>
                <w:b/>
                <w:bCs/>
              </w:rPr>
              <w:t>MethodsLibrary</w:t>
            </w:r>
            <w:r w:rsidRPr="008C5404">
              <w:rPr>
                <w:rFonts w:ascii="Montserrat" w:hAnsi="Montserrat" w:cs="Arial"/>
              </w:rPr>
              <w:t xml:space="preserve"> project.</w:t>
            </w:r>
          </w:p>
        </w:tc>
      </w:tr>
      <w:tr w:rsidR="009E2131" w:rsidRPr="008C5404" w:rsidTr="001C5F42">
        <w:tc>
          <w:tcPr>
            <w:tcW w:w="434" w:type="dxa"/>
          </w:tcPr>
          <w:p w:rsidR="00A258F6" w:rsidRPr="008C5404" w:rsidRDefault="00A258F6" w:rsidP="00FA411E">
            <w:pPr>
              <w:spacing w:beforeLines="40" w:afterLines="120"/>
              <w:rPr>
                <w:rFonts w:ascii="Montserrat" w:hAnsi="Montserrat" w:cs="Arial"/>
              </w:rPr>
            </w:pPr>
            <w:r w:rsidRPr="008C5404">
              <w:rPr>
                <w:rFonts w:ascii="Montserrat" w:hAnsi="Montserrat" w:cs="Arial"/>
              </w:rPr>
              <w:t>3</w:t>
            </w:r>
          </w:p>
        </w:tc>
        <w:tc>
          <w:tcPr>
            <w:tcW w:w="8582" w:type="dxa"/>
          </w:tcPr>
          <w:p w:rsidR="00FA411E" w:rsidRDefault="00493D3C" w:rsidP="00FA411E">
            <w:pPr>
              <w:spacing w:beforeLines="40" w:afterLines="120"/>
              <w:rPr>
                <w:rFonts w:ascii="Montserrat" w:hAnsi="Montserrat" w:cs="Arial"/>
              </w:rPr>
            </w:pPr>
            <w:r w:rsidRPr="008C5404">
              <w:rPr>
                <w:rFonts w:ascii="Montserrat" w:hAnsi="Montserrat" w:cs="Arial"/>
              </w:rPr>
              <w:t xml:space="preserve">In the </w:t>
            </w:r>
            <w:r w:rsidRPr="008C5404">
              <w:rPr>
                <w:rFonts w:ascii="Montserrat" w:hAnsi="Montserrat" w:cs="Arial"/>
                <w:b/>
                <w:bCs/>
              </w:rPr>
              <w:t>Assets</w:t>
            </w:r>
            <w:r w:rsidRPr="008C5404">
              <w:rPr>
                <w:rFonts w:ascii="Montserrat" w:hAnsi="Montserrat" w:cs="Arial"/>
              </w:rPr>
              <w:t xml:space="preserve"> folder, you will find </w:t>
            </w:r>
            <w:r w:rsidR="00FA411E">
              <w:rPr>
                <w:rFonts w:ascii="Montserrat" w:hAnsi="Montserrat" w:cs="Arial"/>
              </w:rPr>
              <w:t>a text file containing tests.</w:t>
            </w:r>
          </w:p>
          <w:p w:rsidR="00493D3C" w:rsidRPr="008C5404" w:rsidRDefault="00FA411E" w:rsidP="00FA411E">
            <w:pPr>
              <w:spacing w:beforeLines="40" w:afterLines="120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C</w:t>
            </w:r>
            <w:r w:rsidR="00493D3C" w:rsidRPr="008C5404">
              <w:rPr>
                <w:rFonts w:ascii="Montserrat" w:hAnsi="Montserrat" w:cs="Arial"/>
              </w:rPr>
              <w:t>opy</w:t>
            </w:r>
            <w:r>
              <w:rPr>
                <w:rFonts w:ascii="Montserrat" w:hAnsi="Montserrat" w:cs="Arial"/>
              </w:rPr>
              <w:t xml:space="preserve"> each </w:t>
            </w:r>
            <w:r w:rsidR="00493D3C" w:rsidRPr="008C5404">
              <w:rPr>
                <w:rFonts w:ascii="Montserrat" w:hAnsi="Montserrat" w:cs="Arial"/>
              </w:rPr>
              <w:t>test code</w:t>
            </w:r>
            <w:r>
              <w:rPr>
                <w:rFonts w:ascii="Montserrat" w:hAnsi="Montserrat" w:cs="Arial"/>
              </w:rPr>
              <w:t xml:space="preserve"> (perhaps one at a time is best)</w:t>
            </w:r>
            <w:r w:rsidR="00493D3C" w:rsidRPr="008C5404">
              <w:rPr>
                <w:rFonts w:ascii="Montserrat" w:hAnsi="Montserrat" w:cs="Arial"/>
              </w:rPr>
              <w:t xml:space="preserve"> into </w:t>
            </w:r>
            <w:r w:rsidR="00493D3C" w:rsidRPr="008C5404">
              <w:rPr>
                <w:rFonts w:ascii="Montserrat" w:hAnsi="Montserrat" w:cs="Arial"/>
                <w:b/>
                <w:bCs/>
              </w:rPr>
              <w:t>MethodTest.cs</w:t>
            </w:r>
            <w:r w:rsidR="00493D3C" w:rsidRPr="008C5404">
              <w:rPr>
                <w:rFonts w:ascii="Montserrat" w:hAnsi="Montserrat" w:cs="Arial"/>
              </w:rPr>
              <w:t>.</w:t>
            </w:r>
          </w:p>
          <w:p w:rsidR="00493D3C" w:rsidRPr="008C5404" w:rsidRDefault="00493D3C" w:rsidP="00FA411E">
            <w:pPr>
              <w:spacing w:beforeLines="40" w:afterLines="120"/>
              <w:rPr>
                <w:rFonts w:ascii="Montserrat" w:hAnsi="Montserrat" w:cs="Arial"/>
              </w:rPr>
            </w:pPr>
            <w:r w:rsidRPr="008C5404">
              <w:rPr>
                <w:rFonts w:ascii="Montserrat" w:hAnsi="Montserrat" w:cs="Arial"/>
              </w:rPr>
              <w:t>Use your knowledge of C# to resolve the issues, one test at a time, to ensure each test passes.</w:t>
            </w:r>
          </w:p>
          <w:p w:rsidR="00DF0A9B" w:rsidRPr="008C5404" w:rsidRDefault="00493D3C" w:rsidP="00FA411E">
            <w:pPr>
              <w:spacing w:beforeLines="40" w:afterLines="120"/>
              <w:rPr>
                <w:rFonts w:ascii="Montserrat" w:hAnsi="Montserrat" w:cs="Arial"/>
              </w:rPr>
            </w:pPr>
            <w:r w:rsidRPr="008C5404">
              <w:rPr>
                <w:rFonts w:ascii="Montserrat" w:hAnsi="Montserrat" w:cs="Arial"/>
              </w:rPr>
              <w:t xml:space="preserve">Use the Visual Studio Quick Actions and/or </w:t>
            </w:r>
            <w:r w:rsidRPr="008C5404">
              <w:rPr>
                <w:rFonts w:ascii="Montserrat" w:hAnsi="Montserrat" w:cs="Arial"/>
                <w:b/>
                <w:bCs/>
              </w:rPr>
              <w:t>Ctrl+dot</w:t>
            </w:r>
            <w:r w:rsidRPr="008C5404">
              <w:rPr>
                <w:rFonts w:ascii="Montserrat" w:hAnsi="Montserrat" w:cs="Arial"/>
              </w:rPr>
              <w:t xml:space="preserve"> where</w:t>
            </w:r>
            <w:r w:rsidR="009F7D19" w:rsidRPr="008C5404">
              <w:rPr>
                <w:rFonts w:ascii="Montserrat" w:hAnsi="Montserrat" w:cs="Arial"/>
              </w:rPr>
              <w:t>ver</w:t>
            </w:r>
            <w:r w:rsidRPr="008C5404">
              <w:rPr>
                <w:rFonts w:ascii="Montserrat" w:hAnsi="Montserrat" w:cs="Arial"/>
              </w:rPr>
              <w:t xml:space="preserve"> possible, but remember that not everything can be solved with Quick Actions.</w:t>
            </w:r>
          </w:p>
        </w:tc>
      </w:tr>
      <w:tr w:rsidR="009E2131" w:rsidRPr="008C5404" w:rsidTr="001C5F42">
        <w:tc>
          <w:tcPr>
            <w:tcW w:w="434" w:type="dxa"/>
          </w:tcPr>
          <w:p w:rsidR="00A258F6" w:rsidRPr="008C5404" w:rsidRDefault="00A258F6" w:rsidP="00FA411E">
            <w:pPr>
              <w:spacing w:beforeLines="40" w:afterLines="120"/>
              <w:rPr>
                <w:rFonts w:ascii="Montserrat" w:hAnsi="Montserrat" w:cs="Arial"/>
              </w:rPr>
            </w:pPr>
            <w:r w:rsidRPr="008C5404">
              <w:rPr>
                <w:rFonts w:ascii="Montserrat" w:hAnsi="Montserrat" w:cs="Arial"/>
              </w:rPr>
              <w:t>4</w:t>
            </w:r>
          </w:p>
        </w:tc>
        <w:tc>
          <w:tcPr>
            <w:tcW w:w="8582" w:type="dxa"/>
          </w:tcPr>
          <w:p w:rsidR="00A258F6" w:rsidRPr="008C5404" w:rsidRDefault="009368F2" w:rsidP="00FA411E">
            <w:pPr>
              <w:spacing w:beforeLines="40" w:afterLines="120"/>
              <w:rPr>
                <w:rFonts w:ascii="Montserrat" w:hAnsi="Montserrat" w:cs="Arial"/>
              </w:rPr>
            </w:pPr>
            <w:r w:rsidRPr="008C5404">
              <w:rPr>
                <w:rFonts w:ascii="Montserrat" w:hAnsi="Montserrat" w:cs="Arial"/>
              </w:rPr>
              <w:t xml:space="preserve">Solutions are provided in the </w:t>
            </w:r>
            <w:r w:rsidRPr="008C5404">
              <w:rPr>
                <w:rFonts w:ascii="Montserrat" w:hAnsi="Montserrat" w:cs="Arial"/>
                <w:b/>
                <w:bCs/>
              </w:rPr>
              <w:t>End</w:t>
            </w:r>
            <w:r w:rsidRPr="008C5404">
              <w:rPr>
                <w:rFonts w:ascii="Montserrat" w:hAnsi="Montserrat" w:cs="Arial"/>
              </w:rPr>
              <w:t xml:space="preserve"> folder for your reference.</w:t>
            </w:r>
          </w:p>
        </w:tc>
      </w:tr>
    </w:tbl>
    <w:p w:rsidR="00B47D59" w:rsidRDefault="00B47D59" w:rsidP="00B47D59">
      <w:pPr>
        <w:pStyle w:val="ParagraphStyle"/>
      </w:pPr>
    </w:p>
    <w:p w:rsidR="00B47D59" w:rsidRDefault="00B47D59" w:rsidP="00B47D59">
      <w:pPr>
        <w:pStyle w:val="ParagraphStyle"/>
      </w:pPr>
    </w:p>
    <w:p w:rsidR="001C5F42" w:rsidRPr="00073C52" w:rsidRDefault="001C5F42" w:rsidP="00073C52">
      <w:pPr>
        <w:rPr>
          <w:rFonts w:ascii="Montserrat Light" w:eastAsia="Arial" w:hAnsi="Montserrat Light" w:cs="Arial"/>
          <w:color w:val="000000" w:themeColor="text1"/>
          <w:szCs w:val="22"/>
          <w:lang w:val="en-US"/>
        </w:rPr>
      </w:pPr>
    </w:p>
    <w:p w:rsidR="001C5F42" w:rsidRDefault="001C5F42" w:rsidP="00FA411E">
      <w:pPr>
        <w:spacing w:beforeLines="40" w:afterLines="120" w:line="240" w:lineRule="auto"/>
      </w:pPr>
    </w:p>
    <w:p w:rsidR="001C5F42" w:rsidRDefault="001C5F42" w:rsidP="00FA411E">
      <w:pPr>
        <w:spacing w:beforeLines="40" w:afterLines="120" w:line="240" w:lineRule="auto"/>
      </w:pPr>
    </w:p>
    <w:p w:rsidR="009C2756" w:rsidRPr="004655B2" w:rsidRDefault="009C2756" w:rsidP="004655B2">
      <w:pPr>
        <w:sectPr w:rsidR="009C2756" w:rsidRPr="004655B2" w:rsidSect="00353BCD">
          <w:headerReference w:type="default" r:id="rId11"/>
          <w:footerReference w:type="default" r:id="rId12"/>
          <w:pgSz w:w="11906" w:h="16838"/>
          <w:pgMar w:top="1440" w:right="1440" w:bottom="1440" w:left="1440" w:header="708" w:footer="128" w:gutter="0"/>
          <w:cols w:space="708"/>
          <w:docGrid w:linePitch="360"/>
        </w:sectPr>
      </w:pPr>
    </w:p>
    <w:p w:rsidR="00DD276D" w:rsidRPr="00DD276D" w:rsidRDefault="00DD276D" w:rsidP="00404BA6">
      <w:pPr>
        <w:pStyle w:val="Heading2"/>
      </w:pPr>
    </w:p>
    <w:sectPr w:rsidR="00DD276D" w:rsidRPr="00DD276D" w:rsidSect="006A195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6A7" w:rsidRDefault="007516A7" w:rsidP="009B4EED">
      <w:pPr>
        <w:spacing w:after="0" w:line="240" w:lineRule="auto"/>
      </w:pPr>
      <w:r>
        <w:separator/>
      </w:r>
    </w:p>
  </w:endnote>
  <w:endnote w:type="continuationSeparator" w:id="1">
    <w:p w:rsidR="007516A7" w:rsidRDefault="007516A7" w:rsidP="009B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20114008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:rsidR="00DD276D" w:rsidRDefault="00DD276D" w:rsidP="00DD276D">
        <w:pPr>
          <w:pStyle w:val="Footer"/>
        </w:pPr>
      </w:p>
      <w:p w:rsidR="00DD276D" w:rsidRPr="00DD276D" w:rsidRDefault="00B84802" w:rsidP="00353BCD">
        <w:pPr>
          <w:pStyle w:val="Footer"/>
          <w:jc w:val="right"/>
          <w:rPr>
            <w:rFonts w:ascii="Montserrat Light" w:hAnsi="Montserrat Light"/>
            <w:sz w:val="20"/>
          </w:rPr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="00DD276D"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 w:rsidR="00FA411E">
          <w:rPr>
            <w:rFonts w:ascii="Montserrat Light" w:hAnsi="Montserrat Light"/>
            <w:noProof/>
            <w:sz w:val="20"/>
          </w:rPr>
          <w:t>1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</w:p>
    </w:sdtContent>
  </w:sdt>
  <w:p w:rsidR="00DD276D" w:rsidRDefault="00DD27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6D" w:rsidRDefault="00DD276D" w:rsidP="00DD276D">
    <w:pPr>
      <w:pStyle w:val="Footer"/>
    </w:pPr>
  </w:p>
  <w:p w:rsidR="00DD276D" w:rsidRPr="00DD276D" w:rsidRDefault="00DD276D" w:rsidP="00DD276D">
    <w:pPr>
      <w:pStyle w:val="Footer"/>
      <w:rPr>
        <w:rFonts w:ascii="Montserrat Light" w:hAnsi="Montserrat Light"/>
        <w:sz w:val="20"/>
      </w:rPr>
    </w:pPr>
  </w:p>
  <w:p w:rsidR="00DD276D" w:rsidRDefault="00DD27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6A7" w:rsidRDefault="007516A7" w:rsidP="009B4EED">
      <w:pPr>
        <w:spacing w:after="0" w:line="240" w:lineRule="auto"/>
      </w:pPr>
      <w:r>
        <w:separator/>
      </w:r>
    </w:p>
  </w:footnote>
  <w:footnote w:type="continuationSeparator" w:id="1">
    <w:p w:rsidR="007516A7" w:rsidRDefault="007516A7" w:rsidP="009B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EED" w:rsidRDefault="00DD276D" w:rsidP="00837A65">
    <w:pPr>
      <w:pStyle w:val="Header"/>
      <w:tabs>
        <w:tab w:val="clear" w:pos="4513"/>
        <w:tab w:val="clear" w:pos="9026"/>
        <w:tab w:val="left" w:pos="7185"/>
      </w:tabs>
    </w:pPr>
    <w:r w:rsidRPr="00DD276D"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-584200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5321F"/>
    <w:multiLevelType w:val="hybridMultilevel"/>
    <w:tmpl w:val="3D16CEB2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5513A"/>
    <w:multiLevelType w:val="hybridMultilevel"/>
    <w:tmpl w:val="B3D46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83D39"/>
    <w:multiLevelType w:val="hybridMultilevel"/>
    <w:tmpl w:val="F560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2747C"/>
    <w:multiLevelType w:val="hybridMultilevel"/>
    <w:tmpl w:val="0674F8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345AB"/>
    <w:multiLevelType w:val="hybridMultilevel"/>
    <w:tmpl w:val="F06C273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6">
    <w:nsid w:val="6C8F726D"/>
    <w:multiLevelType w:val="hybridMultilevel"/>
    <w:tmpl w:val="2C529F48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2"/>
    </w:lvlOverride>
  </w:num>
  <w:num w:numId="6">
    <w:abstractNumId w:val="5"/>
    <w:lvlOverride w:ilvl="0">
      <w:startOverride w:val="3"/>
    </w:lvlOverride>
  </w:num>
  <w:num w:numId="7">
    <w:abstractNumId w:val="5"/>
    <w:lvlOverride w:ilvl="0">
      <w:startOverride w:val="4"/>
    </w:lvlOverride>
  </w:num>
  <w:num w:numId="8">
    <w:abstractNumId w:val="5"/>
    <w:lvlOverride w:ilvl="0">
      <w:startOverride w:val="5"/>
    </w:lvlOverride>
  </w:num>
  <w:num w:numId="9">
    <w:abstractNumId w:val="5"/>
    <w:lvlOverride w:ilvl="0">
      <w:startOverride w:val="6"/>
    </w:lvlOverride>
  </w:num>
  <w:num w:numId="10">
    <w:abstractNumId w:val="5"/>
    <w:lvlOverride w:ilvl="0">
      <w:startOverride w:val="7"/>
    </w:lvlOverride>
  </w:num>
  <w:num w:numId="11">
    <w:abstractNumId w:val="5"/>
    <w:lvlOverride w:ilvl="0">
      <w:startOverride w:val="8"/>
    </w:lvlOverride>
  </w:num>
  <w:num w:numId="12">
    <w:abstractNumId w:val="5"/>
    <w:lvlOverride w:ilvl="0">
      <w:startOverride w:val="9"/>
    </w:lvlOverride>
  </w:num>
  <w:num w:numId="13">
    <w:abstractNumId w:val="5"/>
    <w:lvlOverride w:ilvl="0">
      <w:startOverride w:val="10"/>
    </w:lvlOverride>
  </w:num>
  <w:num w:numId="14">
    <w:abstractNumId w:val="5"/>
    <w:lvlOverride w:ilvl="0">
      <w:startOverride w:val="11"/>
    </w:lvlOverride>
  </w:num>
  <w:num w:numId="15">
    <w:abstractNumId w:val="5"/>
    <w:lvlOverride w:ilvl="0">
      <w:startOverride w:val="12"/>
    </w:lvlOverride>
  </w:num>
  <w:num w:numId="16">
    <w:abstractNumId w:val="5"/>
    <w:lvlOverride w:ilvl="0">
      <w:startOverride w:val="13"/>
    </w:lvlOverride>
  </w:num>
  <w:num w:numId="17">
    <w:abstractNumId w:val="5"/>
    <w:lvlOverride w:ilvl="0">
      <w:startOverride w:val="14"/>
    </w:lvlOverride>
  </w:num>
  <w:num w:numId="18">
    <w:abstractNumId w:val="5"/>
    <w:lvlOverride w:ilvl="0">
      <w:startOverride w:val="15"/>
    </w:lvlOverride>
  </w:num>
  <w:num w:numId="19">
    <w:abstractNumId w:val="5"/>
    <w:lvlOverride w:ilvl="0">
      <w:startOverride w:val="16"/>
    </w:lvlOverride>
  </w:num>
  <w:num w:numId="20">
    <w:abstractNumId w:val="5"/>
    <w:lvlOverride w:ilvl="0">
      <w:startOverride w:val="17"/>
    </w:lvlOverride>
  </w:num>
  <w:num w:numId="21">
    <w:abstractNumId w:val="5"/>
    <w:lvlOverride w:ilvl="0">
      <w:startOverride w:val="18"/>
    </w:lvlOverride>
  </w:num>
  <w:num w:numId="22">
    <w:abstractNumId w:val="5"/>
    <w:lvlOverride w:ilvl="0">
      <w:startOverride w:val="19"/>
    </w:lvlOverride>
  </w:num>
  <w:num w:numId="23">
    <w:abstractNumId w:val="3"/>
  </w:num>
  <w:num w:numId="24">
    <w:abstractNumId w:val="4"/>
  </w:num>
  <w:num w:numId="25">
    <w:abstractNumId w:val="6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9B4EED"/>
    <w:rsid w:val="0001792F"/>
    <w:rsid w:val="00054106"/>
    <w:rsid w:val="00067898"/>
    <w:rsid w:val="00073C52"/>
    <w:rsid w:val="00077173"/>
    <w:rsid w:val="00077EB9"/>
    <w:rsid w:val="000A4249"/>
    <w:rsid w:val="00143E1B"/>
    <w:rsid w:val="001442DD"/>
    <w:rsid w:val="00164334"/>
    <w:rsid w:val="00192D78"/>
    <w:rsid w:val="00194798"/>
    <w:rsid w:val="001C5F42"/>
    <w:rsid w:val="001D2645"/>
    <w:rsid w:val="001E7233"/>
    <w:rsid w:val="00244D00"/>
    <w:rsid w:val="00255B75"/>
    <w:rsid w:val="00261096"/>
    <w:rsid w:val="00275906"/>
    <w:rsid w:val="002968C8"/>
    <w:rsid w:val="002C3632"/>
    <w:rsid w:val="002F5F43"/>
    <w:rsid w:val="00353BCD"/>
    <w:rsid w:val="00367C58"/>
    <w:rsid w:val="003746E3"/>
    <w:rsid w:val="003B7FB0"/>
    <w:rsid w:val="003F02AA"/>
    <w:rsid w:val="003F667F"/>
    <w:rsid w:val="00404BA6"/>
    <w:rsid w:val="00405F78"/>
    <w:rsid w:val="0042073F"/>
    <w:rsid w:val="00423F03"/>
    <w:rsid w:val="00431425"/>
    <w:rsid w:val="00440B92"/>
    <w:rsid w:val="004655B2"/>
    <w:rsid w:val="00493D3C"/>
    <w:rsid w:val="004D07CC"/>
    <w:rsid w:val="004D7830"/>
    <w:rsid w:val="004E0700"/>
    <w:rsid w:val="004F0A64"/>
    <w:rsid w:val="0053021E"/>
    <w:rsid w:val="0056184B"/>
    <w:rsid w:val="00571524"/>
    <w:rsid w:val="00575A6A"/>
    <w:rsid w:val="00577E22"/>
    <w:rsid w:val="00595413"/>
    <w:rsid w:val="005A0B93"/>
    <w:rsid w:val="005D0E4D"/>
    <w:rsid w:val="005E3597"/>
    <w:rsid w:val="005F1B68"/>
    <w:rsid w:val="005F5A37"/>
    <w:rsid w:val="00607A83"/>
    <w:rsid w:val="00654EF1"/>
    <w:rsid w:val="00670F10"/>
    <w:rsid w:val="0068268C"/>
    <w:rsid w:val="006A195A"/>
    <w:rsid w:val="006B0FD9"/>
    <w:rsid w:val="006B323C"/>
    <w:rsid w:val="006C254F"/>
    <w:rsid w:val="006F652B"/>
    <w:rsid w:val="006F7A2C"/>
    <w:rsid w:val="00700C60"/>
    <w:rsid w:val="0071155C"/>
    <w:rsid w:val="0073093B"/>
    <w:rsid w:val="007516A7"/>
    <w:rsid w:val="00765B7B"/>
    <w:rsid w:val="00784971"/>
    <w:rsid w:val="00786425"/>
    <w:rsid w:val="007A08E3"/>
    <w:rsid w:val="007B6AA5"/>
    <w:rsid w:val="007C0EE7"/>
    <w:rsid w:val="00800274"/>
    <w:rsid w:val="00824896"/>
    <w:rsid w:val="00837A65"/>
    <w:rsid w:val="00866CAB"/>
    <w:rsid w:val="00883FA2"/>
    <w:rsid w:val="00891B2B"/>
    <w:rsid w:val="008C19FD"/>
    <w:rsid w:val="008C3060"/>
    <w:rsid w:val="008C5404"/>
    <w:rsid w:val="008D569E"/>
    <w:rsid w:val="008F1FEE"/>
    <w:rsid w:val="008F4E14"/>
    <w:rsid w:val="008F5373"/>
    <w:rsid w:val="008F74D3"/>
    <w:rsid w:val="009070BB"/>
    <w:rsid w:val="009165F3"/>
    <w:rsid w:val="00936227"/>
    <w:rsid w:val="009368F2"/>
    <w:rsid w:val="00942546"/>
    <w:rsid w:val="0096578F"/>
    <w:rsid w:val="009B2929"/>
    <w:rsid w:val="009B3D62"/>
    <w:rsid w:val="009B4EED"/>
    <w:rsid w:val="009C2756"/>
    <w:rsid w:val="009C426A"/>
    <w:rsid w:val="009E2131"/>
    <w:rsid w:val="009E2C93"/>
    <w:rsid w:val="009F7D19"/>
    <w:rsid w:val="00A258F6"/>
    <w:rsid w:val="00A400DC"/>
    <w:rsid w:val="00A44D01"/>
    <w:rsid w:val="00A535E3"/>
    <w:rsid w:val="00A716E7"/>
    <w:rsid w:val="00A74B04"/>
    <w:rsid w:val="00A8211C"/>
    <w:rsid w:val="00A94ECE"/>
    <w:rsid w:val="00AA1F41"/>
    <w:rsid w:val="00AA2CE9"/>
    <w:rsid w:val="00AA3E3E"/>
    <w:rsid w:val="00AB65B2"/>
    <w:rsid w:val="00AC3AF7"/>
    <w:rsid w:val="00B00303"/>
    <w:rsid w:val="00B05459"/>
    <w:rsid w:val="00B4454E"/>
    <w:rsid w:val="00B47D59"/>
    <w:rsid w:val="00B65ABF"/>
    <w:rsid w:val="00B73629"/>
    <w:rsid w:val="00B77385"/>
    <w:rsid w:val="00B84802"/>
    <w:rsid w:val="00BA2D12"/>
    <w:rsid w:val="00BA46B5"/>
    <w:rsid w:val="00BA573D"/>
    <w:rsid w:val="00BD28C4"/>
    <w:rsid w:val="00C1123F"/>
    <w:rsid w:val="00C3121F"/>
    <w:rsid w:val="00C349A9"/>
    <w:rsid w:val="00C466C3"/>
    <w:rsid w:val="00C91F15"/>
    <w:rsid w:val="00C94AE6"/>
    <w:rsid w:val="00CB1B10"/>
    <w:rsid w:val="00CF21C9"/>
    <w:rsid w:val="00CF32B3"/>
    <w:rsid w:val="00D036F3"/>
    <w:rsid w:val="00D333C7"/>
    <w:rsid w:val="00D62EF0"/>
    <w:rsid w:val="00D91BBE"/>
    <w:rsid w:val="00DD276D"/>
    <w:rsid w:val="00DD56ED"/>
    <w:rsid w:val="00DD7722"/>
    <w:rsid w:val="00DE51FB"/>
    <w:rsid w:val="00DF0A9B"/>
    <w:rsid w:val="00DF0FC7"/>
    <w:rsid w:val="00DF6D87"/>
    <w:rsid w:val="00DF72B4"/>
    <w:rsid w:val="00E04976"/>
    <w:rsid w:val="00E43E6B"/>
    <w:rsid w:val="00E61B0E"/>
    <w:rsid w:val="00E62717"/>
    <w:rsid w:val="00E83412"/>
    <w:rsid w:val="00E90974"/>
    <w:rsid w:val="00E9130E"/>
    <w:rsid w:val="00EA17E4"/>
    <w:rsid w:val="00EA3818"/>
    <w:rsid w:val="00EA5233"/>
    <w:rsid w:val="00EC01DA"/>
    <w:rsid w:val="00EC7DFF"/>
    <w:rsid w:val="00ED2884"/>
    <w:rsid w:val="00F0321D"/>
    <w:rsid w:val="00F13050"/>
    <w:rsid w:val="00F52BDE"/>
    <w:rsid w:val="00F57C9B"/>
    <w:rsid w:val="00F60C9C"/>
    <w:rsid w:val="00F71496"/>
    <w:rsid w:val="00F83B06"/>
    <w:rsid w:val="00F84AF1"/>
    <w:rsid w:val="00FA411E"/>
    <w:rsid w:val="00FC7242"/>
    <w:rsid w:val="00FD26FF"/>
    <w:rsid w:val="00FD6676"/>
    <w:rsid w:val="00FF7A82"/>
    <w:rsid w:val="11A1D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884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C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84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ED2884"/>
    <w:pPr>
      <w:tabs>
        <w:tab w:val="left" w:pos="1395"/>
      </w:tabs>
    </w:pPr>
    <w:rPr>
      <w:rFonts w:ascii="Montserrat Black" w:hAnsi="Montserrat Black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ED2884"/>
    <w:rPr>
      <w:rFonts w:ascii="Montserrat Black" w:hAnsi="Montserrat Black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customStyle="1" w:styleId="Quotesource">
    <w:name w:val="Quote source"/>
    <w:basedOn w:val="Normal"/>
    <w:next w:val="Normal"/>
    <w:autoRedefine/>
    <w:qFormat/>
    <w:rsid w:val="00353BCD"/>
    <w:pPr>
      <w:spacing w:line="256" w:lineRule="auto"/>
    </w:pPr>
    <w:rPr>
      <w:rFonts w:ascii="Montserrat" w:hAnsi="Montserrat" w:cstheme="minorBidi"/>
      <w:i/>
      <w:color w:val="auto"/>
      <w:sz w:val="24"/>
      <w:szCs w:val="22"/>
    </w:rPr>
  </w:style>
  <w:style w:type="character" w:customStyle="1" w:styleId="Italicsmall">
    <w:name w:val="Italic small"/>
    <w:basedOn w:val="DefaultParagraphFont"/>
    <w:uiPriority w:val="1"/>
    <w:qFormat/>
    <w:rsid w:val="00353BCD"/>
    <w:rPr>
      <w:rFonts w:ascii="Montserrat" w:hAnsi="Montserrat" w:cs="Segoe UI" w:hint="default"/>
      <w:i/>
      <w:iCs w:val="0"/>
      <w:sz w:val="16"/>
    </w:rPr>
  </w:style>
  <w:style w:type="table" w:customStyle="1" w:styleId="QATable2">
    <w:name w:val="QA Table 2"/>
    <w:basedOn w:val="TableNormal"/>
    <w:uiPriority w:val="99"/>
    <w:rsid w:val="004655B2"/>
    <w:pPr>
      <w:spacing w:after="0" w:line="240" w:lineRule="auto"/>
      <w:contextualSpacing/>
    </w:pPr>
    <w:rPr>
      <w:rFonts w:ascii="Segoe UI" w:hAnsi="Segoe UI"/>
      <w:sz w:val="20"/>
      <w:szCs w:val="20"/>
    </w:rPr>
    <w:tblPr>
      <w:tblInd w:w="0" w:type="dxa"/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Autospacing="0" w:afterLines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C5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76CB1A6A97F4F94C30509F5BB9151" ma:contentTypeVersion="6" ma:contentTypeDescription="Create a new document." ma:contentTypeScope="" ma:versionID="ac460c2100dff86cf8401538a9f5564b">
  <xsd:schema xmlns:xsd="http://www.w3.org/2001/XMLSchema" xmlns:xs="http://www.w3.org/2001/XMLSchema" xmlns:p="http://schemas.microsoft.com/office/2006/metadata/properties" xmlns:ns2="7bb73446-ea3d-431f-b143-15601503031a" targetNamespace="http://schemas.microsoft.com/office/2006/metadata/properties" ma:root="true" ma:fieldsID="ecb4cf479789c2a5025882377c001b92" ns2:_="">
    <xsd:import namespace="7bb73446-ea3d-431f-b143-156015030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73446-ea3d-431f-b143-156015030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FB94E-544C-4E80-A9E8-07C42F8FC1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1E7A21-F64A-4603-A48A-FC7B4376C9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9E2D61-7782-49D6-9982-BD0A85FBB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73446-ea3d-431f-b143-156015030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941143-A78E-4AFD-AB89-F85EDB66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Lloyd</dc:creator>
  <cp:keywords/>
  <dc:description/>
  <cp:lastModifiedBy>Philip Howarth</cp:lastModifiedBy>
  <cp:revision>13</cp:revision>
  <dcterms:created xsi:type="dcterms:W3CDTF">2022-06-23T11:48:00Z</dcterms:created>
  <dcterms:modified xsi:type="dcterms:W3CDTF">2023-01-31T10:02:00Z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0x0101006BA76CB1A6A97F4F94C30509F5BB9151</vt:lpwstr>
  </property>
</Properties>
</file>