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55"/>
        <w:gridCol w:w="1035"/>
        <w:gridCol w:w="1032"/>
        <w:gridCol w:w="1032"/>
        <w:gridCol w:w="925"/>
        <w:gridCol w:w="114"/>
        <w:gridCol w:w="19"/>
        <w:gridCol w:w="1030"/>
        <w:gridCol w:w="1032"/>
        <w:gridCol w:w="1032"/>
        <w:gridCol w:w="1032"/>
        <w:gridCol w:w="1018"/>
      </w:tblGrid>
      <w:tr w:rsidR="00E36F39" w:rsidRPr="00F00932" w14:paraId="05BD1170" w14:textId="77777777" w:rsidTr="005312B5">
        <w:tc>
          <w:tcPr>
            <w:tcW w:w="2500" w:type="pct"/>
            <w:gridSpan w:val="5"/>
            <w:vAlign w:val="center"/>
          </w:tcPr>
          <w:p w14:paraId="2ED41B40" w14:textId="3D6EDE15" w:rsidR="00E36F39" w:rsidRPr="005312B5" w:rsidRDefault="00E36F39" w:rsidP="005312B5">
            <w:pPr>
              <w:rPr>
                <w:rFonts w:ascii="Times New Roman" w:hAnsi="Times New Roman" w:cs="Times New Roman"/>
                <w:sz w:val="32"/>
                <w:szCs w:val="20"/>
              </w:rPr>
            </w:pP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N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ICASIA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B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EEBE-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 w:rsidRPr="005312B5">
              <w:rPr>
                <w:rFonts w:ascii="Times New Roman" w:hAnsi="Times New Roman" w:cs="Times New Roman"/>
                <w:b/>
                <w:sz w:val="32"/>
                <w:szCs w:val="24"/>
              </w:rPr>
              <w:t>ANG</w:t>
            </w:r>
            <w:r w:rsidRPr="005312B5">
              <w:rPr>
                <w:rFonts w:ascii="Times New Roman" w:hAnsi="Times New Roman" w:cs="Times New Roman"/>
                <w:sz w:val="32"/>
                <w:szCs w:val="20"/>
              </w:rPr>
              <w:t xml:space="preserve"> </w:t>
            </w:r>
          </w:p>
        </w:tc>
        <w:tc>
          <w:tcPr>
            <w:tcW w:w="2500" w:type="pct"/>
            <w:gridSpan w:val="7"/>
          </w:tcPr>
          <w:p w14:paraId="0C35CDB5" w14:textId="15773FAF" w:rsidR="00E36F39" w:rsidRDefault="00E36F39" w:rsidP="00E36F3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nicasia.github.io</w:t>
            </w:r>
          </w:p>
          <w:p w14:paraId="49CE2DBA" w14:textId="07214D95" w:rsidR="00E36F39" w:rsidRPr="007E70CA" w:rsidRDefault="00E36F39" w:rsidP="00E36F39">
            <w:pPr>
              <w:jc w:val="right"/>
              <w:rPr>
                <w:rFonts w:ascii="Times New Roman" w:hAnsi="Times New Roman" w:cs="Times New Roman"/>
                <w:b/>
                <w:sz w:val="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nbbwang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cs.washington.edu</w:t>
            </w:r>
          </w:p>
        </w:tc>
      </w:tr>
      <w:tr w:rsidR="0045441B" w:rsidRPr="00F00932" w14:paraId="1DA325BD" w14:textId="77777777" w:rsidTr="004D182A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52B97F" w14:textId="6388F81D" w:rsidR="00557409" w:rsidRPr="00F00932" w:rsidRDefault="00557409" w:rsidP="00E36F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5685" w:rsidRPr="00F00932" w14:paraId="3B2DE7E8" w14:textId="77777777" w:rsidTr="004D182A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22B4CFFA" w14:textId="31D21845" w:rsidR="006D5685" w:rsidRDefault="006D5685" w:rsidP="001029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FB064F" w14:textId="732E9001" w:rsidR="00B56629" w:rsidRPr="00F00932" w:rsidRDefault="00B56629" w:rsidP="00404D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41B" w:rsidRPr="00F00932" w14:paraId="56BE627E" w14:textId="77777777" w:rsidTr="004D182A">
        <w:tc>
          <w:tcPr>
            <w:tcW w:w="5000" w:type="pct"/>
            <w:gridSpan w:val="12"/>
          </w:tcPr>
          <w:p w14:paraId="0617B66F" w14:textId="77777777" w:rsidR="0045441B" w:rsidRPr="009A69C1" w:rsidRDefault="009A69C1" w:rsidP="001029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</w:tr>
      <w:tr w:rsidR="001F27FB" w:rsidRPr="00F00932" w14:paraId="667847C3" w14:textId="77777777" w:rsidTr="004D182A">
        <w:tc>
          <w:tcPr>
            <w:tcW w:w="2563" w:type="pct"/>
            <w:gridSpan w:val="7"/>
          </w:tcPr>
          <w:p w14:paraId="60D54F04" w14:textId="108CE293" w:rsidR="001F27FB" w:rsidRPr="00F00932" w:rsidRDefault="00C94CB8" w:rsidP="001029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2437" w:type="pct"/>
            <w:gridSpan w:val="5"/>
          </w:tcPr>
          <w:p w14:paraId="72454516" w14:textId="723BDFFC" w:rsidR="001F27FB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Seattle</w:t>
            </w:r>
            <w:r w:rsidR="001F27FB"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WA</w:t>
            </w:r>
          </w:p>
        </w:tc>
      </w:tr>
      <w:tr w:rsidR="00C94CB8" w:rsidRPr="00F00932" w14:paraId="71C4C2BF" w14:textId="77777777" w:rsidTr="005E1C5B">
        <w:tc>
          <w:tcPr>
            <w:tcW w:w="2563" w:type="pct"/>
            <w:gridSpan w:val="7"/>
          </w:tcPr>
          <w:p w14:paraId="50B70F4D" w14:textId="542F9465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PhD Student, Computer Science and Engineering</w:t>
            </w:r>
          </w:p>
        </w:tc>
        <w:tc>
          <w:tcPr>
            <w:tcW w:w="488" w:type="pct"/>
          </w:tcPr>
          <w:p w14:paraId="2F65FDE6" w14:textId="1312BBB0" w:rsidR="00C94CB8" w:rsidRPr="00F00932" w:rsidRDefault="00C94CB8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6CA3645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690ED7A" w14:textId="77777777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4D9BEC4A" w14:textId="05A922FE" w:rsidR="00C94CB8" w:rsidRPr="00F00932" w:rsidRDefault="00C94CB8" w:rsidP="0010299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Present</w:t>
            </w:r>
          </w:p>
        </w:tc>
      </w:tr>
      <w:tr w:rsidR="00344640" w:rsidRPr="002E59E5" w14:paraId="214A40B4" w14:textId="77777777" w:rsidTr="005E1C5B">
        <w:trPr>
          <w:trHeight w:val="81"/>
        </w:trPr>
        <w:tc>
          <w:tcPr>
            <w:tcW w:w="2563" w:type="pct"/>
            <w:gridSpan w:val="7"/>
          </w:tcPr>
          <w:p w14:paraId="2D38C658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761DFA47" w14:textId="77777777" w:rsidR="00344640" w:rsidRPr="002E59E5" w:rsidRDefault="00344640" w:rsidP="0010299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7717791A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5A8DD40D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0E0CEF6F" w14:textId="77777777" w:rsidR="00344640" w:rsidRPr="002E59E5" w:rsidRDefault="00344640" w:rsidP="0010299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D182A" w:rsidRPr="00F00932" w14:paraId="1FA8D4C0" w14:textId="77777777" w:rsidTr="005E1C5B">
        <w:tc>
          <w:tcPr>
            <w:tcW w:w="2563" w:type="pct"/>
            <w:gridSpan w:val="7"/>
          </w:tcPr>
          <w:p w14:paraId="660457C3" w14:textId="2ED6AC8E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M.S.</w:t>
            </w:r>
            <w:r w:rsidR="000A4882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Computer Science and Engineering</w:t>
            </w:r>
          </w:p>
        </w:tc>
        <w:tc>
          <w:tcPr>
            <w:tcW w:w="488" w:type="pct"/>
          </w:tcPr>
          <w:p w14:paraId="4FA7C821" w14:textId="77777777" w:rsidR="003716B3" w:rsidRPr="00F00932" w:rsidRDefault="003716B3" w:rsidP="00FC08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2B5703A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9F63E5" w14:textId="77777777" w:rsidR="003716B3" w:rsidRPr="00F00932" w:rsidRDefault="003716B3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1" w:type="pct"/>
            <w:gridSpan w:val="2"/>
          </w:tcPr>
          <w:p w14:paraId="3EC827BA" w14:textId="16705E0D" w:rsidR="003716B3" w:rsidRPr="00F00932" w:rsidRDefault="000A4882" w:rsidP="003716B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E542DC" w:rsidRPr="002E59E5" w14:paraId="44668FD9" w14:textId="77777777" w:rsidTr="00E92E4F">
        <w:trPr>
          <w:trHeight w:val="81"/>
        </w:trPr>
        <w:tc>
          <w:tcPr>
            <w:tcW w:w="2563" w:type="pct"/>
            <w:gridSpan w:val="7"/>
          </w:tcPr>
          <w:p w14:paraId="38E3E276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8" w:type="pct"/>
          </w:tcPr>
          <w:p w14:paraId="19739632" w14:textId="77777777" w:rsidR="00E542DC" w:rsidRPr="002E59E5" w:rsidRDefault="00E542DC" w:rsidP="00E92E4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0255C10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9" w:type="pct"/>
          </w:tcPr>
          <w:p w14:paraId="2EDADA3F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71" w:type="pct"/>
            <w:gridSpan w:val="2"/>
          </w:tcPr>
          <w:p w14:paraId="1CF37F47" w14:textId="77777777" w:rsidR="00E542DC" w:rsidRPr="002E59E5" w:rsidRDefault="00E542DC" w:rsidP="00E92E4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542DC" w:rsidRPr="00F00932" w14:paraId="50E6A221" w14:textId="77777777" w:rsidTr="00E92E4F">
        <w:tc>
          <w:tcPr>
            <w:tcW w:w="2563" w:type="pct"/>
            <w:gridSpan w:val="7"/>
          </w:tcPr>
          <w:p w14:paraId="79B43A6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Advisor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</w:p>
        </w:tc>
        <w:tc>
          <w:tcPr>
            <w:tcW w:w="488" w:type="pct"/>
          </w:tcPr>
          <w:p w14:paraId="12317EC7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D9476D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95DDBE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9687DE5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B272B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42DC" w:rsidRPr="00F00932" w14:paraId="3C40F587" w14:textId="77777777" w:rsidTr="00E92E4F">
        <w:tc>
          <w:tcPr>
            <w:tcW w:w="5000" w:type="pct"/>
            <w:gridSpan w:val="12"/>
          </w:tcPr>
          <w:p w14:paraId="3AE69DD0" w14:textId="77777777" w:rsidR="00E542DC" w:rsidRPr="00F00932" w:rsidRDefault="00E542DC" w:rsidP="00E92E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64E7">
              <w:rPr>
                <w:rFonts w:ascii="Times New Roman" w:hAnsi="Times New Roman" w:cs="Times New Roman"/>
                <w:i/>
                <w:sz w:val="20"/>
                <w:szCs w:val="20"/>
              </w:rPr>
              <w:t>Research interests: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</w:t>
            </w:r>
            <w:r w:rsidRPr="00060B93">
              <w:rPr>
                <w:rFonts w:ascii="Times New Roman" w:hAnsi="Times New Roman" w:cs="Times New Roman"/>
                <w:sz w:val="20"/>
                <w:szCs w:val="20"/>
              </w:rPr>
              <w:t>with applications in health and biology</w:t>
            </w:r>
          </w:p>
        </w:tc>
      </w:tr>
      <w:tr w:rsidR="003716B3" w:rsidRPr="00F00932" w14:paraId="4FC5EF00" w14:textId="77777777" w:rsidTr="005E1C5B">
        <w:tc>
          <w:tcPr>
            <w:tcW w:w="594" w:type="pct"/>
          </w:tcPr>
          <w:p w14:paraId="0F9A71D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30D6187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363428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1FBD749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7EE5BC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0402B73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8CF9F91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29276A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5D9C7A6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6ECD29B5" w14:textId="77777777" w:rsidR="003716B3" w:rsidRPr="00F00932" w:rsidRDefault="003716B3" w:rsidP="001029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35A8D29C" w14:textId="77777777" w:rsidTr="004D182A">
        <w:tc>
          <w:tcPr>
            <w:tcW w:w="2563" w:type="pct"/>
            <w:gridSpan w:val="7"/>
          </w:tcPr>
          <w:p w14:paraId="4A8577B2" w14:textId="286C351B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b/>
                <w:sz w:val="20"/>
                <w:szCs w:val="20"/>
              </w:rPr>
              <w:t>Harvard University</w:t>
            </w:r>
          </w:p>
        </w:tc>
        <w:tc>
          <w:tcPr>
            <w:tcW w:w="2437" w:type="pct"/>
            <w:gridSpan w:val="5"/>
          </w:tcPr>
          <w:p w14:paraId="363BF813" w14:textId="26E48917" w:rsidR="00BE404D" w:rsidRPr="00F00932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8D36F1" w:rsidRPr="00F00932" w14:paraId="47B0B6C6" w14:textId="77777777" w:rsidTr="008D36F1">
        <w:tc>
          <w:tcPr>
            <w:tcW w:w="4518" w:type="pct"/>
            <w:gridSpan w:val="11"/>
          </w:tcPr>
          <w:p w14:paraId="4E27D3EA" w14:textId="331CE786" w:rsidR="008D36F1" w:rsidRPr="00F00932" w:rsidRDefault="008D36F1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B.A. Computer Science (Mind, Brain, and Behavior Honors Track), minor in Statistics</w:t>
            </w:r>
          </w:p>
        </w:tc>
        <w:tc>
          <w:tcPr>
            <w:tcW w:w="482" w:type="pct"/>
          </w:tcPr>
          <w:p w14:paraId="68F986AE" w14:textId="589CDE50" w:rsidR="008D36F1" w:rsidRPr="00F00932" w:rsidRDefault="008D36F1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060B93" w:rsidRPr="00F00932" w14:paraId="0D712360" w14:textId="77777777" w:rsidTr="005E1C5B">
        <w:tc>
          <w:tcPr>
            <w:tcW w:w="2563" w:type="pct"/>
            <w:gridSpan w:val="7"/>
          </w:tcPr>
          <w:p w14:paraId="08B07E76" w14:textId="16045CAA" w:rsidR="00060B93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Honors: </w:t>
            </w:r>
            <w:r w:rsidRPr="00051A06">
              <w:rPr>
                <w:rFonts w:ascii="Times New Roman" w:hAnsi="Times New Roman" w:cs="Times New Roman"/>
                <w:i/>
                <w:sz w:val="20"/>
                <w:szCs w:val="20"/>
              </w:rPr>
              <w:t>cum laude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field</w:t>
            </w:r>
          </w:p>
        </w:tc>
        <w:tc>
          <w:tcPr>
            <w:tcW w:w="488" w:type="pct"/>
          </w:tcPr>
          <w:p w14:paraId="75F0193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703E3C4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B45A40F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9B37C5D" w14:textId="77777777" w:rsidR="00060B93" w:rsidRPr="00F00932" w:rsidRDefault="00060B93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45B6B601" w14:textId="77777777" w:rsidR="00060B93" w:rsidRDefault="00060B93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404D" w:rsidRPr="00F00932" w14:paraId="486BDCCD" w14:textId="77777777" w:rsidTr="005E1C5B">
        <w:tc>
          <w:tcPr>
            <w:tcW w:w="594" w:type="pct"/>
          </w:tcPr>
          <w:p w14:paraId="6ED32295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4E2A45E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C875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65FEAE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48C3343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B7512B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AB185A9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7617038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01B0DA6" w14:textId="77777777" w:rsidR="00BE404D" w:rsidRPr="00F00932" w:rsidRDefault="00BE404D" w:rsidP="00BE40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8E79C81" w14:textId="77777777" w:rsidR="00BE404D" w:rsidRDefault="00BE404D" w:rsidP="00BE40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6F39" w:rsidRPr="00F00932" w14:paraId="59897977" w14:textId="77777777" w:rsidTr="004D182A">
        <w:tc>
          <w:tcPr>
            <w:tcW w:w="5000" w:type="pct"/>
            <w:gridSpan w:val="12"/>
          </w:tcPr>
          <w:p w14:paraId="1F8201BD" w14:textId="101C4A1C" w:rsidR="00350263" w:rsidRDefault="00350263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5D7B30E" w14:textId="77777777" w:rsidTr="004D182A">
        <w:tc>
          <w:tcPr>
            <w:tcW w:w="5000" w:type="pct"/>
            <w:gridSpan w:val="12"/>
          </w:tcPr>
          <w:p w14:paraId="2F5C5FE5" w14:textId="4AC20705" w:rsidR="00EF2546" w:rsidRPr="009A69C1" w:rsidRDefault="00EF2546" w:rsidP="003B6979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EF2546" w:rsidRPr="00F00932" w14:paraId="79CE7FB6" w14:textId="77777777" w:rsidTr="004D182A">
        <w:tc>
          <w:tcPr>
            <w:tcW w:w="5000" w:type="pct"/>
            <w:gridSpan w:val="12"/>
          </w:tcPr>
          <w:p w14:paraId="616BA60F" w14:textId="77777777" w:rsidR="00EF2546" w:rsidRDefault="00EF2546" w:rsidP="00EF2546">
            <w:pPr>
              <w:tabs>
                <w:tab w:val="left" w:pos="383"/>
                <w:tab w:val="center" w:pos="514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F2546" w:rsidRPr="00F00932" w14:paraId="0E85242A" w14:textId="77777777" w:rsidTr="005E1C5B">
        <w:tc>
          <w:tcPr>
            <w:tcW w:w="3540" w:type="pct"/>
            <w:gridSpan w:val="9"/>
          </w:tcPr>
          <w:p w14:paraId="3FBED1B3" w14:textId="147D06D2" w:rsidR="00EF2546" w:rsidRPr="008D47E1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Paul Allen School of Computer Science &amp; Engineering, University of Washington</w:t>
            </w:r>
          </w:p>
        </w:tc>
        <w:tc>
          <w:tcPr>
            <w:tcW w:w="1460" w:type="pct"/>
            <w:gridSpan w:val="3"/>
          </w:tcPr>
          <w:p w14:paraId="75F68CD1" w14:textId="5DF7BF90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EF2546" w:rsidRPr="00F00932" w14:paraId="2E790ABD" w14:textId="77777777" w:rsidTr="005E1C5B">
        <w:tc>
          <w:tcPr>
            <w:tcW w:w="2554" w:type="pct"/>
            <w:gridSpan w:val="6"/>
          </w:tcPr>
          <w:p w14:paraId="02110F0C" w14:textId="79B319C8" w:rsidR="00EF2546" w:rsidRPr="008D47E1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Graduate Research Assistant</w:t>
            </w:r>
          </w:p>
        </w:tc>
        <w:tc>
          <w:tcPr>
            <w:tcW w:w="2446" w:type="pct"/>
            <w:gridSpan w:val="6"/>
          </w:tcPr>
          <w:p w14:paraId="4816D1BD" w14:textId="002573ED" w:rsidR="00EF2546" w:rsidRPr="008D47E1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2017 - Present</w:t>
            </w:r>
          </w:p>
        </w:tc>
      </w:tr>
      <w:tr w:rsidR="00EF2546" w:rsidRPr="00F00932" w14:paraId="61EB130E" w14:textId="77777777" w:rsidTr="004D182A">
        <w:tc>
          <w:tcPr>
            <w:tcW w:w="5000" w:type="pct"/>
            <w:gridSpan w:val="12"/>
          </w:tcPr>
          <w:p w14:paraId="5483DE11" w14:textId="287C6CC7" w:rsidR="007C289C" w:rsidRPr="008D47E1" w:rsidRDefault="00AD2E7F" w:rsidP="007D6E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PhD student in Computer Science and Engineering, employing machine learning models and interpretability methods for biological and medical problems. </w:t>
            </w:r>
            <w:r w:rsidR="008D47E1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Advised</w:t>
            </w:r>
            <w:r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by Professor Su-In Lee.</w:t>
            </w:r>
            <w:r w:rsidR="00A8166B" w:rsidRPr="008D47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F2546" w:rsidRPr="00F00932" w14:paraId="728CA1DC" w14:textId="77777777" w:rsidTr="004D182A">
        <w:tc>
          <w:tcPr>
            <w:tcW w:w="5000" w:type="pct"/>
            <w:gridSpan w:val="12"/>
          </w:tcPr>
          <w:p w14:paraId="0EB35E2B" w14:textId="77777777" w:rsidR="00EF2546" w:rsidRDefault="00EF2546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E16FD8" w14:textId="7740DEE1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362B" w:rsidRPr="00F00932" w14:paraId="1F52029D" w14:textId="77777777" w:rsidTr="005E1C5B">
        <w:tc>
          <w:tcPr>
            <w:tcW w:w="3540" w:type="pct"/>
            <w:gridSpan w:val="9"/>
          </w:tcPr>
          <w:p w14:paraId="3BD12A5C" w14:textId="5C73E802" w:rsidR="00FB362B" w:rsidRPr="008D47E1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>Recursion Pharmaceuticals</w:t>
            </w:r>
          </w:p>
        </w:tc>
        <w:tc>
          <w:tcPr>
            <w:tcW w:w="1460" w:type="pct"/>
            <w:gridSpan w:val="3"/>
          </w:tcPr>
          <w:p w14:paraId="6252D8BF" w14:textId="6E9028D2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Salt Lake City, UT</w:t>
            </w:r>
          </w:p>
        </w:tc>
      </w:tr>
      <w:tr w:rsidR="00FB362B" w:rsidRPr="00F00932" w14:paraId="12DD6BED" w14:textId="77777777" w:rsidTr="005E1C5B">
        <w:tc>
          <w:tcPr>
            <w:tcW w:w="3540" w:type="pct"/>
            <w:gridSpan w:val="9"/>
          </w:tcPr>
          <w:p w14:paraId="4D326572" w14:textId="119E1492" w:rsidR="00FB362B" w:rsidRPr="008D47E1" w:rsidRDefault="00FB362B" w:rsidP="003B69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Data Science Intern</w:t>
            </w:r>
          </w:p>
        </w:tc>
        <w:tc>
          <w:tcPr>
            <w:tcW w:w="1460" w:type="pct"/>
            <w:gridSpan w:val="3"/>
          </w:tcPr>
          <w:p w14:paraId="216AA234" w14:textId="50EF4366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Autumn, 2021</w:t>
            </w:r>
          </w:p>
        </w:tc>
      </w:tr>
      <w:tr w:rsidR="00FB362B" w:rsidRPr="00F00932" w14:paraId="1AD38F0E" w14:textId="77777777" w:rsidTr="00FB362B">
        <w:tc>
          <w:tcPr>
            <w:tcW w:w="5000" w:type="pct"/>
            <w:gridSpan w:val="12"/>
          </w:tcPr>
          <w:p w14:paraId="2AE1284B" w14:textId="36D47744" w:rsidR="00FB362B" w:rsidRPr="008D47E1" w:rsidRDefault="00CE65DD" w:rsidP="00A8166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</w:t>
            </w:r>
            <w:r w:rsidR="00A8166B"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 machine learning models for analyzing high-throughput gene expression datasets and incorporating them with Recursion's imaging-based assays.</w:t>
            </w:r>
            <w:bookmarkStart w:id="0" w:name="_GoBack"/>
            <w:bookmarkEnd w:id="0"/>
          </w:p>
        </w:tc>
      </w:tr>
      <w:tr w:rsidR="00FB362B" w:rsidRPr="00F00932" w14:paraId="48135F39" w14:textId="77777777" w:rsidTr="005E1C5B">
        <w:tc>
          <w:tcPr>
            <w:tcW w:w="3540" w:type="pct"/>
            <w:gridSpan w:val="9"/>
          </w:tcPr>
          <w:p w14:paraId="63AC3982" w14:textId="77777777" w:rsidR="00FB362B" w:rsidRDefault="00FB362B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A44AF7" w14:textId="123057FD" w:rsidR="00350263" w:rsidRPr="008D47E1" w:rsidRDefault="00350263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pct"/>
            <w:gridSpan w:val="3"/>
          </w:tcPr>
          <w:p w14:paraId="4CDCA784" w14:textId="77777777" w:rsidR="00FB362B" w:rsidRPr="008D47E1" w:rsidRDefault="00FB362B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B6979" w:rsidRPr="00F00932" w14:paraId="5D371A08" w14:textId="77777777" w:rsidTr="005E1C5B">
        <w:tc>
          <w:tcPr>
            <w:tcW w:w="3540" w:type="pct"/>
            <w:gridSpan w:val="9"/>
          </w:tcPr>
          <w:p w14:paraId="04499A99" w14:textId="783B7F12" w:rsidR="003B6979" w:rsidRPr="008D47E1" w:rsidRDefault="003B6979" w:rsidP="003B69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Facebook </w:t>
            </w: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 xml:space="preserve">– Dangerous Content Team    </w:t>
            </w: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           </w:t>
            </w:r>
          </w:p>
        </w:tc>
        <w:tc>
          <w:tcPr>
            <w:tcW w:w="1460" w:type="pct"/>
            <w:gridSpan w:val="3"/>
          </w:tcPr>
          <w:p w14:paraId="16BC9F47" w14:textId="77777777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Seattle, WA</w:t>
            </w:r>
          </w:p>
        </w:tc>
      </w:tr>
      <w:tr w:rsidR="003B6979" w:rsidRPr="00F00932" w14:paraId="07436D4A" w14:textId="77777777" w:rsidTr="005E1C5B">
        <w:tc>
          <w:tcPr>
            <w:tcW w:w="3540" w:type="pct"/>
            <w:gridSpan w:val="9"/>
          </w:tcPr>
          <w:p w14:paraId="4A719BFF" w14:textId="6AD44081" w:rsidR="003B6979" w:rsidRPr="008D47E1" w:rsidRDefault="003B6979" w:rsidP="003B69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Software Engineer Intern</w:t>
            </w:r>
          </w:p>
        </w:tc>
        <w:tc>
          <w:tcPr>
            <w:tcW w:w="1460" w:type="pct"/>
            <w:gridSpan w:val="3"/>
          </w:tcPr>
          <w:p w14:paraId="037A560A" w14:textId="2BA09E88" w:rsidR="003B6979" w:rsidRPr="008D47E1" w:rsidRDefault="003B6979" w:rsidP="00FC08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Summer, 2020</w:t>
            </w:r>
          </w:p>
        </w:tc>
      </w:tr>
      <w:tr w:rsidR="003B6979" w:rsidRPr="00F00932" w14:paraId="37B4AC3D" w14:textId="77777777" w:rsidTr="004D182A">
        <w:tc>
          <w:tcPr>
            <w:tcW w:w="5000" w:type="pct"/>
            <w:gridSpan w:val="12"/>
          </w:tcPr>
          <w:p w14:paraId="6CCAB5FD" w14:textId="1112E31C" w:rsidR="003B6979" w:rsidRPr="008D47E1" w:rsidRDefault="00A8166B" w:rsidP="00A8166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47E1">
              <w:rPr>
                <w:rFonts w:ascii="Times New Roman" w:hAnsi="Times New Roman" w:cs="Times New Roman"/>
                <w:sz w:val="20"/>
                <w:szCs w:val="20"/>
              </w:rPr>
              <w:t>Developed a data processing and ML pipelines to identify networks of bad actors for the Dangerous Content team.</w:t>
            </w:r>
          </w:p>
        </w:tc>
      </w:tr>
      <w:tr w:rsidR="00FB362B" w:rsidRPr="00F00932" w14:paraId="3B3E6A1F" w14:textId="77777777" w:rsidTr="004D182A">
        <w:tc>
          <w:tcPr>
            <w:tcW w:w="5000" w:type="pct"/>
            <w:gridSpan w:val="12"/>
          </w:tcPr>
          <w:p w14:paraId="34AB1DF7" w14:textId="77777777" w:rsidR="00FB362B" w:rsidRDefault="00FB362B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4E5C79" w14:textId="61271DB2" w:rsidR="00350263" w:rsidRPr="008D47E1" w:rsidRDefault="00350263" w:rsidP="00EF254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20EADF58" w14:textId="77777777" w:rsidTr="005E1C5B">
        <w:tc>
          <w:tcPr>
            <w:tcW w:w="3540" w:type="pct"/>
            <w:gridSpan w:val="9"/>
          </w:tcPr>
          <w:p w14:paraId="517D0108" w14:textId="18C1A9FD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4C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Harvard University Department of Molecular and Cellular Biology                                            </w:t>
            </w:r>
          </w:p>
        </w:tc>
        <w:tc>
          <w:tcPr>
            <w:tcW w:w="1460" w:type="pct"/>
            <w:gridSpan w:val="3"/>
          </w:tcPr>
          <w:p w14:paraId="040DCFD5" w14:textId="6CAC2C9C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Cambridge, MA</w:t>
            </w:r>
          </w:p>
        </w:tc>
      </w:tr>
      <w:tr w:rsidR="00EF2546" w:rsidRPr="00F00932" w14:paraId="7BDFD172" w14:textId="77777777" w:rsidTr="004D182A">
        <w:tc>
          <w:tcPr>
            <w:tcW w:w="2563" w:type="pct"/>
            <w:gridSpan w:val="7"/>
          </w:tcPr>
          <w:p w14:paraId="6D86F8F3" w14:textId="31DAC167" w:rsidR="00EF2546" w:rsidRPr="00405A13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6E097524" w14:textId="1D7688B2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2016 - 2017</w:t>
            </w:r>
          </w:p>
        </w:tc>
      </w:tr>
      <w:tr w:rsidR="00EF2546" w:rsidRPr="00F00932" w14:paraId="34372C66" w14:textId="77777777" w:rsidTr="004D182A">
        <w:tc>
          <w:tcPr>
            <w:tcW w:w="5000" w:type="pct"/>
            <w:gridSpan w:val="12"/>
          </w:tcPr>
          <w:p w14:paraId="16D18118" w14:textId="77777777" w:rsidR="00EF2546" w:rsidRDefault="00EF2546" w:rsidP="00A8166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Employed deep learning pipelines to process large, next-generation sequencing data on Harvard's high-performance computing cluster. Advised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rofessor Sean Eddy</w:t>
            </w:r>
            <w:r w:rsidR="008D47E1">
              <w:rPr>
                <w:rFonts w:ascii="Times New Roman" w:hAnsi="Times New Roman" w:cs="Times New Roman"/>
                <w:sz w:val="20"/>
                <w:szCs w:val="20"/>
              </w:rPr>
              <w:t xml:space="preserve"> and Peter Koo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CE765BF" w14:textId="0D1DE260" w:rsidR="005C4579" w:rsidRPr="00A8166B" w:rsidRDefault="005C4579" w:rsidP="005C457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Undergraduate honors thesis: </w:t>
            </w:r>
            <w:r w:rsidR="006F5EF3" w:rsidRPr="006F5EF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6F5EF3">
              <w:rPr>
                <w:rFonts w:ascii="Times New Roman" w:hAnsi="Times New Roman" w:cs="Times New Roman"/>
                <w:sz w:val="20"/>
                <w:szCs w:val="20"/>
              </w:rPr>
              <w:t>Towards Learning Regulatory Elements of Promoter Sequences with Deep Learning</w:t>
            </w:r>
            <w:r w:rsidR="006F5EF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EF2546" w:rsidRPr="00F00932" w14:paraId="59B1749D" w14:textId="77777777" w:rsidTr="004D182A">
        <w:tc>
          <w:tcPr>
            <w:tcW w:w="2563" w:type="pct"/>
            <w:gridSpan w:val="7"/>
          </w:tcPr>
          <w:p w14:paraId="33EACB0F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AF20FE" w14:textId="23A96094" w:rsidR="00350263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3091853E" w14:textId="77777777" w:rsidR="00EF2546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1010C64" w14:textId="77777777" w:rsidTr="005E1C5B">
        <w:tc>
          <w:tcPr>
            <w:tcW w:w="3540" w:type="pct"/>
            <w:gridSpan w:val="9"/>
          </w:tcPr>
          <w:p w14:paraId="5699296C" w14:textId="16C79DFE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Beth Israel Deaconess Medical Center, Center for Sleep and Cognition                                         </w:t>
            </w:r>
          </w:p>
        </w:tc>
        <w:tc>
          <w:tcPr>
            <w:tcW w:w="1460" w:type="pct"/>
            <w:gridSpan w:val="3"/>
          </w:tcPr>
          <w:p w14:paraId="587238FC" w14:textId="2165E19A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Boston, MA</w:t>
            </w:r>
          </w:p>
        </w:tc>
      </w:tr>
      <w:tr w:rsidR="00EF2546" w:rsidRPr="00F00932" w14:paraId="64048CC8" w14:textId="77777777" w:rsidTr="004D182A">
        <w:tc>
          <w:tcPr>
            <w:tcW w:w="2563" w:type="pct"/>
            <w:gridSpan w:val="7"/>
          </w:tcPr>
          <w:p w14:paraId="104520F0" w14:textId="5FF7D64D" w:rsidR="00EF2546" w:rsidRPr="0000549D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70D4B0A" w14:textId="521B6259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2015 - 2016</w:t>
            </w:r>
          </w:p>
        </w:tc>
      </w:tr>
      <w:tr w:rsidR="00EF2546" w:rsidRPr="00F00932" w14:paraId="3B0A3AEC" w14:textId="77777777" w:rsidTr="004D182A">
        <w:trPr>
          <w:trHeight w:val="441"/>
        </w:trPr>
        <w:tc>
          <w:tcPr>
            <w:tcW w:w="5000" w:type="pct"/>
            <w:gridSpan w:val="12"/>
          </w:tcPr>
          <w:p w14:paraId="369CDE55" w14:textId="109E7B27" w:rsidR="00EF2546" w:rsidRPr="006041F6" w:rsidRDefault="00EF2546" w:rsidP="00EF25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>Led a study to collect and analyze polysomnography and EEG datasets to investigate the relationship between dysfunctional sleep architecture and abnormal neural responses to stimuli.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F2546" w:rsidRPr="00F00932" w14:paraId="5950A654" w14:textId="77777777" w:rsidTr="004D182A">
        <w:tc>
          <w:tcPr>
            <w:tcW w:w="2563" w:type="pct"/>
            <w:gridSpan w:val="7"/>
          </w:tcPr>
          <w:p w14:paraId="3B1B3C3B" w14:textId="77777777" w:rsidR="00EF2546" w:rsidRDefault="00EF2546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283339F" w14:textId="517CC841" w:rsidR="00350263" w:rsidRPr="00F00932" w:rsidRDefault="00350263" w:rsidP="00EF25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7" w:type="pct"/>
            <w:gridSpan w:val="5"/>
          </w:tcPr>
          <w:p w14:paraId="4E6023F7" w14:textId="77777777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2CE7281" w14:textId="77777777" w:rsidTr="005E1C5B">
        <w:tc>
          <w:tcPr>
            <w:tcW w:w="4029" w:type="pct"/>
            <w:gridSpan w:val="10"/>
          </w:tcPr>
          <w:p w14:paraId="4D7FD8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Mt. Sinai Medical School: Neuropsychoimaging of Addiction &amp; Related Conditions Grou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971" w:type="pct"/>
            <w:gridSpan w:val="2"/>
          </w:tcPr>
          <w:p w14:paraId="3DE70598" w14:textId="1597B5E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York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57780F1C" w14:textId="77777777" w:rsidTr="004D182A">
        <w:tc>
          <w:tcPr>
            <w:tcW w:w="2563" w:type="pct"/>
            <w:gridSpan w:val="7"/>
          </w:tcPr>
          <w:p w14:paraId="250BBA59" w14:textId="304E0E04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Undergraduate Research Fellow</w:t>
            </w:r>
          </w:p>
        </w:tc>
        <w:tc>
          <w:tcPr>
            <w:tcW w:w="2437" w:type="pct"/>
            <w:gridSpan w:val="5"/>
          </w:tcPr>
          <w:p w14:paraId="4DF8A8FF" w14:textId="2F6A9D5D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Summer</w:t>
            </w:r>
            <w:r w:rsidR="00397BF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F2546" w:rsidRPr="00F00932" w14:paraId="5AF03740" w14:textId="77777777" w:rsidTr="004D182A">
        <w:tc>
          <w:tcPr>
            <w:tcW w:w="5000" w:type="pct"/>
            <w:gridSpan w:val="12"/>
          </w:tcPr>
          <w:p w14:paraId="26EFDCA4" w14:textId="70F99CBE" w:rsidR="00EF2546" w:rsidRPr="008D09D5" w:rsidRDefault="00EF2546" w:rsidP="00051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Integrated genetic and fMRI datasets to identify key relationships between </w:t>
            </w:r>
            <w:r w:rsidR="0005140E" w:rsidRPr="008D09D5">
              <w:rPr>
                <w:rFonts w:ascii="Times New Roman" w:hAnsi="Times New Roman" w:cs="Times New Roman"/>
                <w:sz w:val="20"/>
                <w:szCs w:val="20"/>
              </w:rPr>
              <w:t>single nucleotide polymorphisms</w:t>
            </w: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, error processing, and behavioral traits in cocaine-addicted individuals. </w:t>
            </w:r>
          </w:p>
        </w:tc>
      </w:tr>
      <w:tr w:rsidR="005E1C5B" w:rsidRPr="00F00932" w14:paraId="45257992" w14:textId="77777777" w:rsidTr="005E1C5B">
        <w:tc>
          <w:tcPr>
            <w:tcW w:w="594" w:type="pct"/>
          </w:tcPr>
          <w:p w14:paraId="5351307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CBD4DB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1CA39A7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5C96A4" w14:textId="1EE27C60" w:rsidR="00350263" w:rsidRPr="00F00932" w:rsidRDefault="00350263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C0BEDF7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0B4F526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292D732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FA81395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E042898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0965DE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39C7AF3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66912B15" w14:textId="77777777" w:rsidTr="005E1C5B">
        <w:tc>
          <w:tcPr>
            <w:tcW w:w="4029" w:type="pct"/>
            <w:gridSpan w:val="10"/>
          </w:tcPr>
          <w:p w14:paraId="52829EDA" w14:textId="7F0F5875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b/>
                <w:sz w:val="20"/>
                <w:szCs w:val="20"/>
              </w:rPr>
              <w:t>Neuropsychoimaging Group, Brookhaven National Laboratory</w:t>
            </w:r>
          </w:p>
        </w:tc>
        <w:tc>
          <w:tcPr>
            <w:tcW w:w="971" w:type="pct"/>
            <w:gridSpan w:val="2"/>
          </w:tcPr>
          <w:p w14:paraId="597B3445" w14:textId="4B3EF726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Upton</w:t>
            </w:r>
            <w:r w:rsidRPr="00F0093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NY</w:t>
            </w:r>
          </w:p>
        </w:tc>
      </w:tr>
      <w:tr w:rsidR="00EF2546" w:rsidRPr="00F00932" w14:paraId="1ACCA027" w14:textId="77777777" w:rsidTr="004D182A">
        <w:tc>
          <w:tcPr>
            <w:tcW w:w="2563" w:type="pct"/>
            <w:gridSpan w:val="7"/>
          </w:tcPr>
          <w:p w14:paraId="6A2EB3AC" w14:textId="1FC93CEF" w:rsidR="00EF2546" w:rsidRPr="00F00932" w:rsidRDefault="00EF2546" w:rsidP="00EF254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Research Assistant</w:t>
            </w:r>
          </w:p>
        </w:tc>
        <w:tc>
          <w:tcPr>
            <w:tcW w:w="2437" w:type="pct"/>
            <w:gridSpan w:val="5"/>
          </w:tcPr>
          <w:p w14:paraId="1CAFAEAB" w14:textId="7CC1C158" w:rsidR="00EF2546" w:rsidRPr="00F00932" w:rsidRDefault="00EF2546" w:rsidP="00EF254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2011 - 2013</w:t>
            </w:r>
          </w:p>
        </w:tc>
      </w:tr>
      <w:tr w:rsidR="00EF2546" w:rsidRPr="00F00932" w14:paraId="30F40C18" w14:textId="77777777" w:rsidTr="004D182A">
        <w:trPr>
          <w:trHeight w:val="513"/>
        </w:trPr>
        <w:tc>
          <w:tcPr>
            <w:tcW w:w="5000" w:type="pct"/>
            <w:gridSpan w:val="12"/>
          </w:tcPr>
          <w:p w14:paraId="56BCE6E7" w14:textId="77777777" w:rsidR="00EF2546" w:rsidRDefault="00EF2546" w:rsidP="00EF254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Investigated the relationship between single nucleotide polymorphisms in the dopamine transporter gene and neural responses to drug-related stimuli via EEG. </w:t>
            </w:r>
          </w:p>
          <w:p w14:paraId="3728BD54" w14:textId="3EF8DAAA" w:rsidR="00EF2546" w:rsidRPr="007F08AB" w:rsidRDefault="00EF2546" w:rsidP="008D47E1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D09D5">
              <w:rPr>
                <w:rFonts w:ascii="Times New Roman" w:hAnsi="Times New Roman" w:cs="Times New Roman"/>
                <w:sz w:val="20"/>
                <w:szCs w:val="20"/>
              </w:rPr>
              <w:t xml:space="preserve">Analyzed longitudinal data from cocaine addicted individuals to identify predictors of relapse. </w:t>
            </w:r>
          </w:p>
        </w:tc>
      </w:tr>
      <w:tr w:rsidR="005E1C5B" w:rsidRPr="00F00932" w14:paraId="6832C244" w14:textId="77777777" w:rsidTr="005E1C5B">
        <w:tc>
          <w:tcPr>
            <w:tcW w:w="594" w:type="pct"/>
          </w:tcPr>
          <w:p w14:paraId="1D80C0A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F6A6DA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0FE5E7C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2BA0702" w14:textId="77777777" w:rsidR="00EF2546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BB6C2" w14:textId="5C577896" w:rsidR="00C32ED0" w:rsidRPr="00F00932" w:rsidRDefault="00C32ED0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A1EDF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4D7800A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FBF17B0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0FC73CF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FF3A0DE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06F483B" w14:textId="77777777" w:rsidR="00EF2546" w:rsidRPr="00F00932" w:rsidRDefault="00EF2546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0B42" w:rsidRPr="00F00932" w14:paraId="25E5ACAF" w14:textId="77777777" w:rsidTr="005E1C5B">
        <w:tc>
          <w:tcPr>
            <w:tcW w:w="594" w:type="pct"/>
          </w:tcPr>
          <w:p w14:paraId="23D1B002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3E5A0183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DF8CEB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D1E1671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364FEB75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3308AB7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A6C467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0EC98AE6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E2472F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57D1C7AA" w14:textId="77777777" w:rsidR="006B0B42" w:rsidRPr="00F00932" w:rsidRDefault="006B0B42" w:rsidP="00EF25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2546" w:rsidRPr="00F00932" w14:paraId="3C825799" w14:textId="77777777" w:rsidTr="008B5D50">
        <w:trPr>
          <w:trHeight w:val="68"/>
        </w:trPr>
        <w:tc>
          <w:tcPr>
            <w:tcW w:w="5000" w:type="pct"/>
            <w:gridSpan w:val="12"/>
          </w:tcPr>
          <w:p w14:paraId="2804000A" w14:textId="60449730" w:rsidR="00EF2546" w:rsidRPr="00E1599B" w:rsidRDefault="00EF2546" w:rsidP="003258E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599B">
              <w:rPr>
                <w:rFonts w:ascii="Times New Roman" w:hAnsi="Times New Roman" w:cs="Times New Roman"/>
                <w:b/>
                <w:sz w:val="20"/>
                <w:szCs w:val="20"/>
              </w:rPr>
              <w:t>PUBLICATIONS</w:t>
            </w:r>
          </w:p>
        </w:tc>
      </w:tr>
      <w:tr w:rsidR="0085517A" w:rsidRPr="00F00932" w14:paraId="79808F56" w14:textId="77777777" w:rsidTr="004D182A">
        <w:tc>
          <w:tcPr>
            <w:tcW w:w="5000" w:type="pct"/>
            <w:gridSpan w:val="12"/>
          </w:tcPr>
          <w:p w14:paraId="0A7D06F5" w14:textId="77777777" w:rsidR="0085517A" w:rsidRPr="00E1599B" w:rsidRDefault="0085517A" w:rsidP="002201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427CE5D3" w14:textId="77777777" w:rsidTr="004D182A">
        <w:tc>
          <w:tcPr>
            <w:tcW w:w="5000" w:type="pct"/>
            <w:gridSpan w:val="12"/>
          </w:tcPr>
          <w:p w14:paraId="60C34A25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Nicasia Beebe-Wang,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Ayse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 Dincer, Su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 xml:space="preserve">An automatic integrative method for learning interpretable communities of </w:t>
            </w:r>
          </w:p>
          <w:p w14:paraId="7F8C3FEA" w14:textId="00F24642" w:rsidR="005E1A6D" w:rsidRP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5E1A6D">
              <w:rPr>
                <w:rFonts w:ascii="Times New Roman" w:hAnsi="Times New Roman" w:cs="Times New Roman"/>
                <w:sz w:val="20"/>
                <w:szCs w:val="20"/>
              </w:rPr>
              <w:t>biological pathways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5E1A6D">
              <w:rPr>
                <w:rFonts w:ascii="Times New Roman" w:hAnsi="Times New Roman" w:cs="Times New Roman"/>
                <w:i/>
                <w:sz w:val="20"/>
                <w:szCs w:val="20"/>
              </w:rPr>
              <w:t>NAR Genomics and Bioinformatics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39C37DC4" w14:textId="77777777" w:rsidTr="004D182A">
        <w:tc>
          <w:tcPr>
            <w:tcW w:w="5000" w:type="pct"/>
            <w:gridSpan w:val="12"/>
          </w:tcPr>
          <w:p w14:paraId="111DA805" w14:textId="77777777" w:rsidR="005E1A6D" w:rsidRPr="0085517A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0BD31545" w14:textId="77777777" w:rsidTr="004D182A">
        <w:tc>
          <w:tcPr>
            <w:tcW w:w="5000" w:type="pct"/>
            <w:gridSpan w:val="12"/>
          </w:tcPr>
          <w:p w14:paraId="0EA84633" w14:textId="77777777" w:rsidR="005E1A6D" w:rsidRPr="00E82895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Ethan Weinberger,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Nicasia Beebe-Wang, 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>Su-In Lee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“Moment matching deep contrastive latent variable models.”</w:t>
            </w: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25th </w:t>
            </w:r>
          </w:p>
          <w:p w14:paraId="49959DC9" w14:textId="2E19C195" w:rsidR="005E1A6D" w:rsidRPr="00AE3FD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2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International Conference on Artificial Intelligence and Statistics (AISTATS)</w:t>
            </w:r>
            <w:r w:rsidRPr="00E828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Pr="0085517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5E1A6D" w:rsidRPr="00F00932" w14:paraId="2F2400CA" w14:textId="77777777" w:rsidTr="004D182A">
        <w:tc>
          <w:tcPr>
            <w:tcW w:w="5000" w:type="pct"/>
            <w:gridSpan w:val="12"/>
          </w:tcPr>
          <w:p w14:paraId="0B032EE1" w14:textId="77777777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5907D6" w14:textId="3C03E60F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Ethan Weinberger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Philip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De Jag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er, Sara Mostafavi S*, and Su-In Lee*.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66D137" w14:textId="0D79387C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“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Unified AI framework to uncover deep interrelationships between gene expression and Alzheime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r’s disease </w:t>
            </w:r>
          </w:p>
          <w:p w14:paraId="002539B8" w14:textId="7F9AAA88" w:rsidR="005E1A6D" w:rsidRPr="004D356E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neuropathologies.” </w:t>
            </w:r>
            <w:r w:rsidRPr="00106333">
              <w:rPr>
                <w:rFonts w:ascii="Times New Roman" w:hAnsi="Times New Roman" w:cs="Times New Roman"/>
                <w:i/>
                <w:sz w:val="20"/>
                <w:szCs w:val="20"/>
              </w:rPr>
              <w:t>Nature Communications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4D356E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033FDD73" w14:textId="77777777" w:rsidTr="004D182A">
        <w:tc>
          <w:tcPr>
            <w:tcW w:w="5000" w:type="pct"/>
            <w:gridSpan w:val="12"/>
          </w:tcPr>
          <w:p w14:paraId="68A7AA5F" w14:textId="77777777" w:rsidR="005E1A6D" w:rsidRPr="00215838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E1A6D" w:rsidRPr="00F00932" w14:paraId="7E8B6BA9" w14:textId="77777777" w:rsidTr="004D182A">
        <w:tc>
          <w:tcPr>
            <w:tcW w:w="5000" w:type="pct"/>
            <w:gridSpan w:val="12"/>
          </w:tcPr>
          <w:p w14:paraId="4742B630" w14:textId="434F1B0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215838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Alex Okeson*, Tim Althoff**, and Su-In Lee**. “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Efficient and Explainable Risk Assessments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146A742" w14:textId="39FB6427" w:rsidR="005E1A6D" w:rsidRPr="004E677B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E677B">
              <w:rPr>
                <w:rFonts w:ascii="Times New Roman" w:hAnsi="Times New Roman" w:cs="Times New Roman"/>
                <w:sz w:val="20"/>
                <w:szCs w:val="20"/>
              </w:rPr>
              <w:t>Imminent Dementia in an Aging Cohort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.” 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>IEEE Journal of 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iomedical and Health Informatics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2021</w:t>
            </w:r>
            <w:r w:rsidRPr="003B54E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</w:tr>
      <w:tr w:rsidR="005E1A6D" w:rsidRPr="00F00932" w14:paraId="67E0F196" w14:textId="77777777" w:rsidTr="005E1C5B">
        <w:tc>
          <w:tcPr>
            <w:tcW w:w="594" w:type="pct"/>
          </w:tcPr>
          <w:p w14:paraId="660168F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5F2569B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95611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5DC3C4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5D00BA4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7FF7B4E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E4AE3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BFCE7D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58391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3921FF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10C235F" w14:textId="77777777" w:rsidTr="004D182A">
        <w:tc>
          <w:tcPr>
            <w:tcW w:w="5000" w:type="pct"/>
            <w:gridSpan w:val="12"/>
          </w:tcPr>
          <w:p w14:paraId="61B42FF3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FE6E4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063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afiye Celik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Pascal Sturmfels</w:t>
            </w:r>
            <w:r w:rsidRPr="0010633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Sara Mostafavi S*, and Su-In Lee*.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“MD-AD: Multi-task deep learning </w:t>
            </w:r>
          </w:p>
          <w:p w14:paraId="2D3623E7" w14:textId="6BBBFF36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for Alz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heimer’s disease neuropathology.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ICML Workshop on 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2019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Spotlight Talk).</w:t>
            </w:r>
          </w:p>
        </w:tc>
      </w:tr>
      <w:tr w:rsidR="005E1A6D" w:rsidRPr="00F00932" w14:paraId="56EC18FA" w14:textId="77777777" w:rsidTr="005E1C5B">
        <w:tc>
          <w:tcPr>
            <w:tcW w:w="594" w:type="pct"/>
          </w:tcPr>
          <w:p w14:paraId="19B5ADC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9D99DD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C881691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BD6A8F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251DFCD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A7921D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414F4B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2FE3EF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EC191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2F9743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4F766D7" w14:textId="77777777" w:rsidTr="004D182A">
        <w:tc>
          <w:tcPr>
            <w:tcW w:w="5000" w:type="pct"/>
            <w:gridSpan w:val="12"/>
          </w:tcPr>
          <w:p w14:paraId="29D03E6B" w14:textId="3E84C970" w:rsidR="005E1A6D" w:rsidRPr="0047034E" w:rsidRDefault="005E1A6D" w:rsidP="005E1A6D">
            <w:pPr>
              <w:ind w:left="350" w:hanging="35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Moeller,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Kristin Schneider, Anna Konova, Muhammad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Par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vaz, Nelly Alia-Klein, Yasmin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Hurd, and Rita Z. Goldstein.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Effects of an opioid (proenkephalin) polymorphism on neural response to errors in 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alth and cocaine use disorder.”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Behavioural Brain Research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56EDD991" w14:textId="77777777" w:rsidTr="005E1C5B">
        <w:tc>
          <w:tcPr>
            <w:tcW w:w="594" w:type="pct"/>
          </w:tcPr>
          <w:p w14:paraId="7046FB3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6E218E54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185E22D5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E6AF1A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7C5C7A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1988EA7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3497DC2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0E5A6D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453EB52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11B7E58C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DCF8AB7" w14:textId="77777777" w:rsidTr="004D182A">
        <w:tc>
          <w:tcPr>
            <w:tcW w:w="5000" w:type="pct"/>
            <w:gridSpan w:val="12"/>
          </w:tcPr>
          <w:p w14:paraId="0DCAF2C1" w14:textId="20A82DB7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Elena Shumay, Salina Wu,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Michail Misyrlis, Nelly Alia-Klein, and Rita Z. Goldstein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. “Monoamine polygenic liability in health and cocaine dependence: Imaging genetics study of aversiv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processing and associations with depression symptomology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2312DECF" w14:textId="77777777" w:rsidTr="005E1C5B">
        <w:tc>
          <w:tcPr>
            <w:tcW w:w="594" w:type="pct"/>
          </w:tcPr>
          <w:p w14:paraId="5E09559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272543C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BA69697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0EC028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1929256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5A8C6A4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D731A3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5982B5B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9C4268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250745F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30C3D976" w14:textId="77777777" w:rsidTr="004D182A">
        <w:tc>
          <w:tcPr>
            <w:tcW w:w="5000" w:type="pct"/>
            <w:gridSpan w:val="12"/>
          </w:tcPr>
          <w:p w14:paraId="520F51D9" w14:textId="26E4A128" w:rsidR="005E1A6D" w:rsidRPr="00F00932" w:rsidRDefault="005E1A6D" w:rsidP="005E1A6D">
            <w:pPr>
              <w:ind w:left="350" w:hanging="3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Patricia Woicik, Anna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Konova, Thomas Maloney, and Rita Z. Goldstein.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“Choice to view cocaine images predicts concurrent and prospective drug use in cocaine addiction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Drug and Alcohol Dependence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F00932" w14:paraId="6D397046" w14:textId="77777777" w:rsidTr="005E1C5B">
        <w:tc>
          <w:tcPr>
            <w:tcW w:w="594" w:type="pct"/>
          </w:tcPr>
          <w:p w14:paraId="030E0D2E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0" w:type="pct"/>
          </w:tcPr>
          <w:p w14:paraId="4D1C55AF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30FE85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2451A402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" w:type="pct"/>
            <w:gridSpan w:val="3"/>
          </w:tcPr>
          <w:p w14:paraId="6B0D9600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pct"/>
          </w:tcPr>
          <w:p w14:paraId="03405D76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574E3B3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6F430539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" w:type="pct"/>
          </w:tcPr>
          <w:p w14:paraId="792C54C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14:paraId="34BDB79A" w14:textId="77777777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74600B02" w14:textId="77777777" w:rsidTr="004D182A">
        <w:tc>
          <w:tcPr>
            <w:tcW w:w="5000" w:type="pct"/>
            <w:gridSpan w:val="12"/>
          </w:tcPr>
          <w:p w14:paraId="1369293C" w14:textId="77777777" w:rsidR="005E1A6D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Scott Moeller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Muhammad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 xml:space="preserve"> Parvaz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Elena Shumay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b/>
                <w:sz w:val="20"/>
                <w:szCs w:val="20"/>
              </w:rPr>
              <w:t>Nicasia Beebe-Wang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Anna Konova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7034E">
              <w:rPr>
                <w:rFonts w:ascii="Times New Roman" w:hAnsi="Times New Roman" w:cs="Times New Roman"/>
                <w:sz w:val="20"/>
                <w:szCs w:val="20"/>
              </w:rPr>
              <w:t>Nelly Alia-Klein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Nora D. 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Volkow,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19225F" w14:textId="77777777" w:rsidR="005E1A6D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and Rita Z.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 Goldstein. “Gene × abstinence effects on drug cue reactivity in addiction: multimodal evidence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Journal of </w:t>
            </w:r>
          </w:p>
          <w:p w14:paraId="4890C19A" w14:textId="52FADA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DB4E60">
              <w:rPr>
                <w:rFonts w:ascii="Times New Roman" w:hAnsi="Times New Roman" w:cs="Times New Roman"/>
                <w:i/>
                <w:sz w:val="20"/>
                <w:szCs w:val="20"/>
              </w:rPr>
              <w:t>Neuroscience</w:t>
            </w: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E1A6D" w:rsidRPr="00362B60" w14:paraId="3B178D2A" w14:textId="77777777" w:rsidTr="005E1C5B">
        <w:tc>
          <w:tcPr>
            <w:tcW w:w="594" w:type="pct"/>
          </w:tcPr>
          <w:p w14:paraId="7B391A3C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90" w:type="pct"/>
          </w:tcPr>
          <w:p w14:paraId="58B06DE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0375055F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B5BC7C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1" w:type="pct"/>
            <w:gridSpan w:val="3"/>
          </w:tcPr>
          <w:p w14:paraId="4B0D0FD0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8" w:type="pct"/>
          </w:tcPr>
          <w:p w14:paraId="4F248091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46652AFE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322F36D4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9" w:type="pct"/>
          </w:tcPr>
          <w:p w14:paraId="585733B6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82" w:type="pct"/>
          </w:tcPr>
          <w:p w14:paraId="2467BF03" w14:textId="77777777" w:rsidR="005E1A6D" w:rsidRPr="00362B60" w:rsidRDefault="005E1A6D" w:rsidP="005E1A6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51B8DC75" w14:textId="77777777" w:rsidTr="004D182A">
        <w:tc>
          <w:tcPr>
            <w:tcW w:w="5000" w:type="pct"/>
            <w:gridSpan w:val="12"/>
          </w:tcPr>
          <w:p w14:paraId="3FB3044D" w14:textId="67FD214A" w:rsidR="005E1A6D" w:rsidRPr="004545AC" w:rsidRDefault="005E1A6D" w:rsidP="005E1A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Pr="004545AC">
              <w:rPr>
                <w:rFonts w:ascii="Times New Roman" w:hAnsi="Times New Roman" w:cs="Times New Roman"/>
                <w:b/>
                <w:sz w:val="20"/>
                <w:szCs w:val="20"/>
              </w:rPr>
              <w:t>AWARDS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ACHIEVEMENTS</w:t>
            </w:r>
          </w:p>
        </w:tc>
      </w:tr>
      <w:tr w:rsidR="005E1A6D" w:rsidRPr="00F00932" w14:paraId="6DB2CF69" w14:textId="77777777" w:rsidTr="005E1C5B">
        <w:tc>
          <w:tcPr>
            <w:tcW w:w="4029" w:type="pct"/>
            <w:gridSpan w:val="10"/>
          </w:tcPr>
          <w:p w14:paraId="2FDBE602" w14:textId="2ED44C3A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5984">
              <w:rPr>
                <w:rFonts w:ascii="Times New Roman" w:hAnsi="Times New Roman" w:cs="Times New Roman"/>
                <w:sz w:val="20"/>
                <w:szCs w:val="20"/>
              </w:rPr>
              <w:t>Microsoft Research PhD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Departmental Nomination</w:t>
            </w:r>
          </w:p>
        </w:tc>
        <w:tc>
          <w:tcPr>
            <w:tcW w:w="971" w:type="pct"/>
            <w:gridSpan w:val="2"/>
          </w:tcPr>
          <w:p w14:paraId="69DD6684" w14:textId="312A14B1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</w:tr>
      <w:tr w:rsidR="005E1A6D" w:rsidRPr="00F00932" w14:paraId="6EECDF43" w14:textId="77777777" w:rsidTr="005E1C5B">
        <w:tc>
          <w:tcPr>
            <w:tcW w:w="4029" w:type="pct"/>
            <w:gridSpan w:val="10"/>
          </w:tcPr>
          <w:p w14:paraId="1A1AE3AE" w14:textId="04D2E6EF" w:rsidR="005E1A6D" w:rsidRPr="00395984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76B">
              <w:rPr>
                <w:rFonts w:ascii="Times New Roman" w:hAnsi="Times New Roman" w:cs="Times New Roman"/>
                <w:sz w:val="20"/>
                <w:szCs w:val="20"/>
              </w:rPr>
              <w:t xml:space="preserve">CRA-W Grad Cohort Workshop Participant </w:t>
            </w:r>
          </w:p>
        </w:tc>
        <w:tc>
          <w:tcPr>
            <w:tcW w:w="971" w:type="pct"/>
            <w:gridSpan w:val="2"/>
          </w:tcPr>
          <w:p w14:paraId="149D3AFE" w14:textId="1BB7AF04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29E52DCC" w14:textId="77777777" w:rsidTr="005E1C5B">
        <w:tc>
          <w:tcPr>
            <w:tcW w:w="4029" w:type="pct"/>
            <w:gridSpan w:val="10"/>
          </w:tcPr>
          <w:p w14:paraId="1BD0C077" w14:textId="61B1447B" w:rsidR="005E1A6D" w:rsidRPr="00F00932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545AC">
              <w:rPr>
                <w:rFonts w:ascii="Times New Roman" w:hAnsi="Times New Roman" w:cs="Times New Roman"/>
                <w:sz w:val="20"/>
                <w:szCs w:val="20"/>
              </w:rPr>
              <w:t>Jeff Dean - Heidi Hopper Endowed Regental Fellowship in Computer Science &amp; Engineering</w:t>
            </w:r>
          </w:p>
        </w:tc>
        <w:tc>
          <w:tcPr>
            <w:tcW w:w="971" w:type="pct"/>
            <w:gridSpan w:val="2"/>
          </w:tcPr>
          <w:p w14:paraId="35CD8E9F" w14:textId="29E627BD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2017-2018</w:t>
            </w:r>
          </w:p>
        </w:tc>
      </w:tr>
      <w:tr w:rsidR="005E1A6D" w:rsidRPr="00362B60" w14:paraId="0FA88049" w14:textId="77777777" w:rsidTr="005E1C5B">
        <w:tc>
          <w:tcPr>
            <w:tcW w:w="4029" w:type="pct"/>
            <w:gridSpan w:val="10"/>
          </w:tcPr>
          <w:p w14:paraId="08DA2627" w14:textId="644A4828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pct"/>
            <w:gridSpan w:val="2"/>
          </w:tcPr>
          <w:p w14:paraId="33F66C60" w14:textId="10BF1667" w:rsidR="005E1A6D" w:rsidRPr="00362B60" w:rsidRDefault="005E1A6D" w:rsidP="005E1A6D">
            <w:pPr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5E1A6D" w:rsidRPr="00F00932" w14:paraId="6244B9F2" w14:textId="77777777" w:rsidTr="005E1C5B">
        <w:tc>
          <w:tcPr>
            <w:tcW w:w="5000" w:type="pct"/>
            <w:gridSpan w:val="12"/>
          </w:tcPr>
          <w:p w14:paraId="5E1EE504" w14:textId="29B16FF6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C5B"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</w:p>
        </w:tc>
      </w:tr>
      <w:tr w:rsidR="005E1A6D" w:rsidRPr="00F00932" w14:paraId="75100534" w14:textId="77777777" w:rsidTr="005E1C5B">
        <w:tc>
          <w:tcPr>
            <w:tcW w:w="4029" w:type="pct"/>
            <w:gridSpan w:val="10"/>
          </w:tcPr>
          <w:p w14:paraId="4A1DB435" w14:textId="0079C6D4" w:rsidR="005E1A6D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Computational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 </w:t>
            </w:r>
          </w:p>
        </w:tc>
        <w:tc>
          <w:tcPr>
            <w:tcW w:w="971" w:type="pct"/>
            <w:gridSpan w:val="2"/>
          </w:tcPr>
          <w:p w14:paraId="70973D1A" w14:textId="2BD6E443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Winter, 2020</w:t>
            </w:r>
          </w:p>
        </w:tc>
      </w:tr>
      <w:tr w:rsidR="005E1A6D" w:rsidRPr="00F00932" w14:paraId="673978AB" w14:textId="77777777" w:rsidTr="005E1C5B">
        <w:tc>
          <w:tcPr>
            <w:tcW w:w="4029" w:type="pct"/>
            <w:gridSpan w:val="10"/>
          </w:tcPr>
          <w:p w14:paraId="78BED92A" w14:textId="605E0EB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7122E">
              <w:rPr>
                <w:rFonts w:ascii="Times New Roman" w:hAnsi="Times New Roman" w:cs="Times New Roman"/>
                <w:i/>
                <w:sz w:val="20"/>
                <w:szCs w:val="20"/>
              </w:rPr>
              <w:t>Machine Learning for Big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(Teaching Assistant)</w:t>
            </w:r>
          </w:p>
        </w:tc>
        <w:tc>
          <w:tcPr>
            <w:tcW w:w="971" w:type="pct"/>
            <w:gridSpan w:val="2"/>
          </w:tcPr>
          <w:p w14:paraId="4C9E1286" w14:textId="2BCF318B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Spring, 2019</w:t>
            </w:r>
          </w:p>
        </w:tc>
      </w:tr>
      <w:tr w:rsidR="005E1A6D" w:rsidRPr="00F00932" w14:paraId="2A1EC119" w14:textId="77777777" w:rsidTr="005E1C5B">
        <w:tc>
          <w:tcPr>
            <w:tcW w:w="4029" w:type="pct"/>
            <w:gridSpan w:val="10"/>
          </w:tcPr>
          <w:p w14:paraId="2F9E51B8" w14:textId="6E239111" w:rsidR="005E1A6D" w:rsidRPr="00362B60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971" w:type="pct"/>
            <w:gridSpan w:val="2"/>
          </w:tcPr>
          <w:p w14:paraId="67B1C6A6" w14:textId="65812BB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16F0A6E3" w14:textId="77777777" w:rsidTr="004D182A">
        <w:tc>
          <w:tcPr>
            <w:tcW w:w="5000" w:type="pct"/>
            <w:gridSpan w:val="12"/>
          </w:tcPr>
          <w:p w14:paraId="07605D87" w14:textId="7DE58C39" w:rsidR="005E1A6D" w:rsidRDefault="005E1A6D" w:rsidP="005E1A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9C1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</w:tr>
      <w:tr w:rsidR="005E1A6D" w:rsidRPr="00F00932" w14:paraId="7AB22C2E" w14:textId="77777777" w:rsidTr="005E1C5B">
        <w:tc>
          <w:tcPr>
            <w:tcW w:w="4029" w:type="pct"/>
            <w:gridSpan w:val="10"/>
          </w:tcPr>
          <w:p w14:paraId="293F17B3" w14:textId="1BAEEE9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 &amp; Leadership</w:t>
            </w:r>
          </w:p>
        </w:tc>
        <w:tc>
          <w:tcPr>
            <w:tcW w:w="971" w:type="pct"/>
            <w:gridSpan w:val="2"/>
          </w:tcPr>
          <w:p w14:paraId="747D0192" w14:textId="12A3AD1D" w:rsidR="005E1A6D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E1A6D" w:rsidRPr="00F00932" w14:paraId="69B75B6A" w14:textId="77777777" w:rsidTr="005E1C5B">
        <w:tc>
          <w:tcPr>
            <w:tcW w:w="4029" w:type="pct"/>
            <w:gridSpan w:val="10"/>
          </w:tcPr>
          <w:p w14:paraId="0F013796" w14:textId="42C0B40D" w:rsidR="005E1A6D" w:rsidRPr="004545AC" w:rsidRDefault="005E1A6D" w:rsidP="005E1A6D">
            <w:pPr>
              <w:tabs>
                <w:tab w:val="left" w:pos="11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Grad, VGrad, &amp; Postdoc Advisory Council (G5PAC)</w:t>
            </w:r>
          </w:p>
        </w:tc>
        <w:tc>
          <w:tcPr>
            <w:tcW w:w="971" w:type="pct"/>
            <w:gridSpan w:val="2"/>
          </w:tcPr>
          <w:p w14:paraId="3CBE4059" w14:textId="2D3ABEE0" w:rsidR="005E1A6D" w:rsidRDefault="005E1A6D" w:rsidP="008B5D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2019 – 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</w:tr>
      <w:tr w:rsidR="005E1A6D" w:rsidRPr="00F00932" w14:paraId="1CE107FA" w14:textId="77777777" w:rsidTr="004D182A">
        <w:tc>
          <w:tcPr>
            <w:tcW w:w="5000" w:type="pct"/>
            <w:gridSpan w:val="12"/>
          </w:tcPr>
          <w:p w14:paraId="7C3BCAD3" w14:textId="49040681" w:rsidR="005E1A6D" w:rsidRPr="008612C2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612C2">
              <w:rPr>
                <w:rFonts w:ascii="Times New Roman" w:hAnsi="Times New Roman" w:cs="Times New Roman"/>
                <w:sz w:val="20"/>
                <w:szCs w:val="20"/>
              </w:rPr>
              <w:t>Meet regularly with Allen School leadership about policies &amp; issues related to masters students, PhD students, and postdoctoral researchers in the Allen School.</w:t>
            </w:r>
          </w:p>
        </w:tc>
      </w:tr>
      <w:tr w:rsidR="005E1A6D" w:rsidRPr="00F00932" w14:paraId="7A47EEFD" w14:textId="77777777" w:rsidTr="005E1C5B">
        <w:tc>
          <w:tcPr>
            <w:tcW w:w="4029" w:type="pct"/>
            <w:gridSpan w:val="10"/>
          </w:tcPr>
          <w:p w14:paraId="6A2CC063" w14:textId="021547C0" w:rsidR="005E1A6D" w:rsidRPr="00F00932" w:rsidRDefault="005E1A6D" w:rsidP="005E1A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Wome</w:t>
            </w:r>
            <w:r w:rsidRPr="000E6D55">
              <w:rPr>
                <w:rFonts w:ascii="Times New Roman" w:hAnsi="Times New Roman" w:cs="Times New Roman"/>
                <w:i/>
                <w:sz w:val="20"/>
                <w:szCs w:val="20"/>
              </w:rPr>
              <w:t>n's Events Coordinator</w:t>
            </w:r>
          </w:p>
        </w:tc>
        <w:tc>
          <w:tcPr>
            <w:tcW w:w="971" w:type="pct"/>
            <w:gridSpan w:val="2"/>
          </w:tcPr>
          <w:p w14:paraId="3C49E7A1" w14:textId="5D3316D0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2019 – 2021</w:t>
            </w:r>
          </w:p>
        </w:tc>
      </w:tr>
      <w:tr w:rsidR="005E1A6D" w:rsidRPr="00F00932" w14:paraId="60E46A5E" w14:textId="5F465A93" w:rsidTr="004D182A">
        <w:tc>
          <w:tcPr>
            <w:tcW w:w="5000" w:type="pct"/>
            <w:gridSpan w:val="12"/>
          </w:tcPr>
          <w:p w14:paraId="1D1244C1" w14:textId="461DC6A6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quarterly events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promote community among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women and 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>on-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inary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individuals in</w:t>
            </w: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 the department</w:t>
            </w:r>
          </w:p>
        </w:tc>
      </w:tr>
      <w:tr w:rsidR="005E1A6D" w:rsidRPr="00F00932" w14:paraId="297FFA30" w14:textId="77777777" w:rsidTr="004D182A">
        <w:tc>
          <w:tcPr>
            <w:tcW w:w="2563" w:type="pct"/>
            <w:gridSpan w:val="7"/>
          </w:tcPr>
          <w:p w14:paraId="0117FBDF" w14:textId="6A376C86" w:rsidR="005E1A6D" w:rsidRPr="00F00932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New Graduate Student Orientation Committee</w:t>
            </w:r>
          </w:p>
        </w:tc>
        <w:tc>
          <w:tcPr>
            <w:tcW w:w="2437" w:type="pct"/>
            <w:gridSpan w:val="5"/>
          </w:tcPr>
          <w:p w14:paraId="10265462" w14:textId="75BA42D4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  <w:tr w:rsidR="005E1A6D" w:rsidRPr="00F00932" w14:paraId="5DECF0B7" w14:textId="77777777" w:rsidTr="004D182A">
        <w:tc>
          <w:tcPr>
            <w:tcW w:w="5000" w:type="pct"/>
            <w:gridSpan w:val="12"/>
          </w:tcPr>
          <w:p w14:paraId="4F71DB0A" w14:textId="06D43B7F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sz w:val="20"/>
                <w:szCs w:val="20"/>
              </w:rPr>
              <w:t xml:space="preserve">Organize welcome events that help incoming PhD students learn about campus resources, departmental policies, and opportunities for community involvement. </w:t>
            </w:r>
          </w:p>
        </w:tc>
      </w:tr>
      <w:tr w:rsidR="005E1A6D" w:rsidRPr="00F00932" w14:paraId="5930FA6F" w14:textId="77777777" w:rsidTr="004D182A">
        <w:tc>
          <w:tcPr>
            <w:tcW w:w="5000" w:type="pct"/>
            <w:gridSpan w:val="12"/>
          </w:tcPr>
          <w:p w14:paraId="2594D15F" w14:textId="07BB6788" w:rsidR="005E1A6D" w:rsidRPr="004D182A" w:rsidRDefault="005E1A6D" w:rsidP="005E1A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Reviewer </w:t>
            </w:r>
          </w:p>
        </w:tc>
      </w:tr>
      <w:tr w:rsidR="005E1A6D" w:rsidRPr="00F00932" w14:paraId="13B1656E" w14:textId="77777777" w:rsidTr="004D182A">
        <w:tc>
          <w:tcPr>
            <w:tcW w:w="5000" w:type="pct"/>
            <w:gridSpan w:val="12"/>
          </w:tcPr>
          <w:p w14:paraId="538E06DE" w14:textId="77777777" w:rsidR="005E1A6D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B1C79">
              <w:rPr>
                <w:rFonts w:ascii="Times New Roman" w:hAnsi="Times New Roman" w:cs="Times New Roman"/>
                <w:sz w:val="20"/>
                <w:szCs w:val="20"/>
              </w:rPr>
              <w:t>Machine Learning in Computational and Systems Biology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track at ISMB, 2020</w:t>
            </w:r>
          </w:p>
          <w:p w14:paraId="2556F2E8" w14:textId="6C857424" w:rsidR="005E1A6D" w:rsidRPr="004D182A" w:rsidRDefault="005E1A6D" w:rsidP="005E1A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Neural Information Processing Systems (NeurIPS), 2021</w:t>
            </w:r>
            <w:r w:rsidR="008B5D50">
              <w:rPr>
                <w:rFonts w:ascii="Times New Roman" w:hAnsi="Times New Roman" w:cs="Times New Roman"/>
                <w:sz w:val="20"/>
                <w:szCs w:val="20"/>
              </w:rPr>
              <w:t xml:space="preserve"> and 2022</w:t>
            </w:r>
          </w:p>
        </w:tc>
      </w:tr>
      <w:tr w:rsidR="005E1A6D" w:rsidRPr="00F00932" w14:paraId="66A4BD8A" w14:textId="77777777" w:rsidTr="004D182A">
        <w:tc>
          <w:tcPr>
            <w:tcW w:w="2563" w:type="pct"/>
            <w:gridSpan w:val="7"/>
          </w:tcPr>
          <w:p w14:paraId="53B1BC7F" w14:textId="2D38EFB6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Mentorship</w:t>
            </w:r>
          </w:p>
        </w:tc>
        <w:tc>
          <w:tcPr>
            <w:tcW w:w="2437" w:type="pct"/>
            <w:gridSpan w:val="5"/>
          </w:tcPr>
          <w:p w14:paraId="649942CE" w14:textId="5A4C04AE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E1A6D" w:rsidRPr="00F00932" w14:paraId="5702304E" w14:textId="77777777" w:rsidTr="004D182A">
        <w:tc>
          <w:tcPr>
            <w:tcW w:w="2563" w:type="pct"/>
            <w:gridSpan w:val="7"/>
          </w:tcPr>
          <w:p w14:paraId="64E62E9C" w14:textId="644649BE" w:rsidR="005E1A6D" w:rsidRDefault="005E1A6D" w:rsidP="005E1A6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Society for Women Engineers Mentor</w:t>
            </w:r>
          </w:p>
        </w:tc>
        <w:tc>
          <w:tcPr>
            <w:tcW w:w="2437" w:type="pct"/>
            <w:gridSpan w:val="5"/>
          </w:tcPr>
          <w:p w14:paraId="6D970E08" w14:textId="41B71095" w:rsidR="005E1A6D" w:rsidRPr="00F00932" w:rsidRDefault="005E1A6D" w:rsidP="005E1A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2017 - 2018</w:t>
            </w:r>
          </w:p>
        </w:tc>
      </w:tr>
      <w:tr w:rsidR="005E1A6D" w:rsidRPr="00F00932" w14:paraId="5F367B6D" w14:textId="77777777" w:rsidTr="004D182A">
        <w:tc>
          <w:tcPr>
            <w:tcW w:w="5000" w:type="pct"/>
            <w:gridSpan w:val="12"/>
          </w:tcPr>
          <w:p w14:paraId="09F38B5F" w14:textId="3ADF0CAE" w:rsidR="005E1A6D" w:rsidRPr="008B5D50" w:rsidRDefault="005E1A6D" w:rsidP="008B5D5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Advise undergraduate women at the University of Washington who aspire to pursue engineering careers.</w:t>
            </w:r>
          </w:p>
        </w:tc>
      </w:tr>
      <w:tr w:rsidR="005E1A6D" w:rsidRPr="00F00932" w14:paraId="394DF616" w14:textId="77777777" w:rsidTr="004D182A">
        <w:tc>
          <w:tcPr>
            <w:tcW w:w="2500" w:type="pct"/>
            <w:gridSpan w:val="5"/>
          </w:tcPr>
          <w:p w14:paraId="3D53F062" w14:textId="055C9CCE" w:rsidR="005E1A6D" w:rsidRDefault="005E1A6D" w:rsidP="005E1A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E3EEF">
              <w:rPr>
                <w:rFonts w:ascii="Times New Roman" w:hAnsi="Times New Roman" w:cs="Times New Roman"/>
                <w:i/>
                <w:sz w:val="20"/>
                <w:szCs w:val="20"/>
              </w:rPr>
              <w:t>UW CSE Peer Mentor</w:t>
            </w:r>
          </w:p>
        </w:tc>
        <w:tc>
          <w:tcPr>
            <w:tcW w:w="2500" w:type="pct"/>
            <w:gridSpan w:val="7"/>
          </w:tcPr>
          <w:p w14:paraId="04BBF260" w14:textId="00D1853A" w:rsidR="005E1A6D" w:rsidRDefault="005E1A6D" w:rsidP="005E1A6D">
            <w:pPr>
              <w:ind w:left="72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2018 - Present</w:t>
            </w:r>
          </w:p>
        </w:tc>
      </w:tr>
      <w:tr w:rsidR="005E1A6D" w:rsidRPr="00F00932" w14:paraId="19CEDA9C" w14:textId="77777777" w:rsidTr="00362B60">
        <w:trPr>
          <w:trHeight w:val="68"/>
        </w:trPr>
        <w:tc>
          <w:tcPr>
            <w:tcW w:w="5000" w:type="pct"/>
            <w:gridSpan w:val="12"/>
          </w:tcPr>
          <w:p w14:paraId="7F6D291B" w14:textId="521418B3" w:rsidR="005E1A6D" w:rsidRPr="004D182A" w:rsidRDefault="005E1A6D" w:rsidP="005E1A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D182A">
              <w:rPr>
                <w:rFonts w:ascii="Times New Roman" w:hAnsi="Times New Roman" w:cs="Times New Roman"/>
                <w:bCs/>
                <w:sz w:val="20"/>
                <w:szCs w:val="20"/>
              </w:rPr>
              <w:t>Meet monthly with new PhD students to offer advice and experiences with adjusting to graduate school.</w:t>
            </w:r>
          </w:p>
        </w:tc>
      </w:tr>
    </w:tbl>
    <w:p w14:paraId="458BE554" w14:textId="77777777" w:rsidR="00C93DD8" w:rsidRDefault="00C93DD8" w:rsidP="009146DF"/>
    <w:sectPr w:rsidR="00C93DD8" w:rsidSect="0076271C">
      <w:pgSz w:w="12240" w:h="15840"/>
      <w:pgMar w:top="630" w:right="864" w:bottom="45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F5015" w14:textId="77777777" w:rsidR="00D50EE7" w:rsidRDefault="00D50EE7" w:rsidP="00C32ED0">
      <w:pPr>
        <w:spacing w:after="0" w:line="240" w:lineRule="auto"/>
      </w:pPr>
      <w:r>
        <w:separator/>
      </w:r>
    </w:p>
  </w:endnote>
  <w:endnote w:type="continuationSeparator" w:id="0">
    <w:p w14:paraId="5267FDFE" w14:textId="77777777" w:rsidR="00D50EE7" w:rsidRDefault="00D50EE7" w:rsidP="00C3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14E3F" w14:textId="77777777" w:rsidR="00D50EE7" w:rsidRDefault="00D50EE7" w:rsidP="00C32ED0">
      <w:pPr>
        <w:spacing w:after="0" w:line="240" w:lineRule="auto"/>
      </w:pPr>
      <w:r>
        <w:separator/>
      </w:r>
    </w:p>
  </w:footnote>
  <w:footnote w:type="continuationSeparator" w:id="0">
    <w:p w14:paraId="3C013608" w14:textId="77777777" w:rsidR="00D50EE7" w:rsidRDefault="00D50EE7" w:rsidP="00C3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CE"/>
    <w:multiLevelType w:val="hybridMultilevel"/>
    <w:tmpl w:val="ED9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0B4"/>
    <w:multiLevelType w:val="hybridMultilevel"/>
    <w:tmpl w:val="F3826E8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8A6"/>
    <w:multiLevelType w:val="hybridMultilevel"/>
    <w:tmpl w:val="21C4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C59"/>
    <w:multiLevelType w:val="hybridMultilevel"/>
    <w:tmpl w:val="29F0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5B8"/>
    <w:multiLevelType w:val="hybridMultilevel"/>
    <w:tmpl w:val="D63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C08"/>
    <w:multiLevelType w:val="hybridMultilevel"/>
    <w:tmpl w:val="5362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D5E0A"/>
    <w:multiLevelType w:val="hybridMultilevel"/>
    <w:tmpl w:val="5E3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F1E"/>
    <w:multiLevelType w:val="hybridMultilevel"/>
    <w:tmpl w:val="056A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106D4"/>
    <w:multiLevelType w:val="hybridMultilevel"/>
    <w:tmpl w:val="5A9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770"/>
    <w:multiLevelType w:val="hybridMultilevel"/>
    <w:tmpl w:val="593E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3430"/>
    <w:multiLevelType w:val="hybridMultilevel"/>
    <w:tmpl w:val="85B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CA"/>
    <w:rsid w:val="0000549D"/>
    <w:rsid w:val="000109F9"/>
    <w:rsid w:val="00014EE3"/>
    <w:rsid w:val="00026E0F"/>
    <w:rsid w:val="0003085C"/>
    <w:rsid w:val="00034995"/>
    <w:rsid w:val="00036353"/>
    <w:rsid w:val="00046677"/>
    <w:rsid w:val="0005140E"/>
    <w:rsid w:val="00051A06"/>
    <w:rsid w:val="00060B93"/>
    <w:rsid w:val="000677A4"/>
    <w:rsid w:val="00080063"/>
    <w:rsid w:val="000905D2"/>
    <w:rsid w:val="00091C63"/>
    <w:rsid w:val="000A201F"/>
    <w:rsid w:val="000A2ADC"/>
    <w:rsid w:val="000A4882"/>
    <w:rsid w:val="000B3074"/>
    <w:rsid w:val="000B490B"/>
    <w:rsid w:val="000C0B93"/>
    <w:rsid w:val="000C0E1C"/>
    <w:rsid w:val="000D25A9"/>
    <w:rsid w:val="000D3F26"/>
    <w:rsid w:val="000D6AF0"/>
    <w:rsid w:val="000E6D55"/>
    <w:rsid w:val="000F4DBF"/>
    <w:rsid w:val="0010021F"/>
    <w:rsid w:val="0010080D"/>
    <w:rsid w:val="001011DB"/>
    <w:rsid w:val="0010299A"/>
    <w:rsid w:val="00106333"/>
    <w:rsid w:val="001070E6"/>
    <w:rsid w:val="00112644"/>
    <w:rsid w:val="00112B2A"/>
    <w:rsid w:val="001212C9"/>
    <w:rsid w:val="0012186A"/>
    <w:rsid w:val="00121F75"/>
    <w:rsid w:val="00127BC5"/>
    <w:rsid w:val="001304CC"/>
    <w:rsid w:val="00130E2F"/>
    <w:rsid w:val="00152CF4"/>
    <w:rsid w:val="00165A6D"/>
    <w:rsid w:val="00166A34"/>
    <w:rsid w:val="00176481"/>
    <w:rsid w:val="0018081E"/>
    <w:rsid w:val="00190266"/>
    <w:rsid w:val="00193B2E"/>
    <w:rsid w:val="00195271"/>
    <w:rsid w:val="001A56E7"/>
    <w:rsid w:val="001A7463"/>
    <w:rsid w:val="001B5A28"/>
    <w:rsid w:val="001B5D43"/>
    <w:rsid w:val="001C25EB"/>
    <w:rsid w:val="001D68C2"/>
    <w:rsid w:val="001E0E0F"/>
    <w:rsid w:val="001E3ED9"/>
    <w:rsid w:val="001E567A"/>
    <w:rsid w:val="001F27FB"/>
    <w:rsid w:val="001F480B"/>
    <w:rsid w:val="00203E10"/>
    <w:rsid w:val="00205E9C"/>
    <w:rsid w:val="0020747C"/>
    <w:rsid w:val="00215563"/>
    <w:rsid w:val="00215838"/>
    <w:rsid w:val="00215F3A"/>
    <w:rsid w:val="00220153"/>
    <w:rsid w:val="00237D62"/>
    <w:rsid w:val="00242C99"/>
    <w:rsid w:val="00242F37"/>
    <w:rsid w:val="002502CF"/>
    <w:rsid w:val="0025123E"/>
    <w:rsid w:val="002512F6"/>
    <w:rsid w:val="002526AA"/>
    <w:rsid w:val="0025642F"/>
    <w:rsid w:val="00263CF2"/>
    <w:rsid w:val="002649AF"/>
    <w:rsid w:val="0026727C"/>
    <w:rsid w:val="0027554C"/>
    <w:rsid w:val="00286654"/>
    <w:rsid w:val="0029205D"/>
    <w:rsid w:val="00292478"/>
    <w:rsid w:val="00295312"/>
    <w:rsid w:val="002A1802"/>
    <w:rsid w:val="002A1F3C"/>
    <w:rsid w:val="002A4E76"/>
    <w:rsid w:val="002B0EC2"/>
    <w:rsid w:val="002B1E73"/>
    <w:rsid w:val="002C1116"/>
    <w:rsid w:val="002C52FF"/>
    <w:rsid w:val="002C6214"/>
    <w:rsid w:val="002C6278"/>
    <w:rsid w:val="002E0D2B"/>
    <w:rsid w:val="002E59E5"/>
    <w:rsid w:val="002E60B0"/>
    <w:rsid w:val="002E6D96"/>
    <w:rsid w:val="002F3A00"/>
    <w:rsid w:val="002F71D7"/>
    <w:rsid w:val="0030704A"/>
    <w:rsid w:val="003070CC"/>
    <w:rsid w:val="00307C5A"/>
    <w:rsid w:val="003114A6"/>
    <w:rsid w:val="003115A6"/>
    <w:rsid w:val="00314BB3"/>
    <w:rsid w:val="00320C7F"/>
    <w:rsid w:val="003253A2"/>
    <w:rsid w:val="003258E0"/>
    <w:rsid w:val="003328A3"/>
    <w:rsid w:val="003347CA"/>
    <w:rsid w:val="00335FC3"/>
    <w:rsid w:val="00337A2A"/>
    <w:rsid w:val="00341686"/>
    <w:rsid w:val="00344640"/>
    <w:rsid w:val="00345902"/>
    <w:rsid w:val="00346B85"/>
    <w:rsid w:val="00350263"/>
    <w:rsid w:val="00351D58"/>
    <w:rsid w:val="003545E8"/>
    <w:rsid w:val="00362B60"/>
    <w:rsid w:val="00363EAB"/>
    <w:rsid w:val="0036513A"/>
    <w:rsid w:val="00365384"/>
    <w:rsid w:val="003667D0"/>
    <w:rsid w:val="003716B3"/>
    <w:rsid w:val="0037239E"/>
    <w:rsid w:val="00376E97"/>
    <w:rsid w:val="00380753"/>
    <w:rsid w:val="00387F67"/>
    <w:rsid w:val="00391CCD"/>
    <w:rsid w:val="003949C4"/>
    <w:rsid w:val="00395984"/>
    <w:rsid w:val="00396CF1"/>
    <w:rsid w:val="00397890"/>
    <w:rsid w:val="00397BF8"/>
    <w:rsid w:val="003A224D"/>
    <w:rsid w:val="003A2D4F"/>
    <w:rsid w:val="003A4669"/>
    <w:rsid w:val="003B1C79"/>
    <w:rsid w:val="003B1CBB"/>
    <w:rsid w:val="003B1D04"/>
    <w:rsid w:val="003B54EC"/>
    <w:rsid w:val="003B676C"/>
    <w:rsid w:val="003B6979"/>
    <w:rsid w:val="003D52E8"/>
    <w:rsid w:val="003F2BCD"/>
    <w:rsid w:val="004003EF"/>
    <w:rsid w:val="004010C0"/>
    <w:rsid w:val="00404D59"/>
    <w:rsid w:val="00405A13"/>
    <w:rsid w:val="0041013F"/>
    <w:rsid w:val="004139CB"/>
    <w:rsid w:val="00422086"/>
    <w:rsid w:val="00423BED"/>
    <w:rsid w:val="00424F5C"/>
    <w:rsid w:val="0042549C"/>
    <w:rsid w:val="004268C8"/>
    <w:rsid w:val="0042753C"/>
    <w:rsid w:val="0043480F"/>
    <w:rsid w:val="0043693F"/>
    <w:rsid w:val="004501BB"/>
    <w:rsid w:val="00450828"/>
    <w:rsid w:val="0045441B"/>
    <w:rsid w:val="004545AC"/>
    <w:rsid w:val="004570F6"/>
    <w:rsid w:val="00463DF0"/>
    <w:rsid w:val="00467008"/>
    <w:rsid w:val="0047034E"/>
    <w:rsid w:val="00470F9E"/>
    <w:rsid w:val="004727D6"/>
    <w:rsid w:val="00482652"/>
    <w:rsid w:val="00482CDC"/>
    <w:rsid w:val="004922AF"/>
    <w:rsid w:val="00493063"/>
    <w:rsid w:val="004A240B"/>
    <w:rsid w:val="004A32B8"/>
    <w:rsid w:val="004B36DE"/>
    <w:rsid w:val="004B5725"/>
    <w:rsid w:val="004D0C6D"/>
    <w:rsid w:val="004D182A"/>
    <w:rsid w:val="004D268F"/>
    <w:rsid w:val="004D356E"/>
    <w:rsid w:val="004E1B58"/>
    <w:rsid w:val="004E23FF"/>
    <w:rsid w:val="004E30E3"/>
    <w:rsid w:val="004E4281"/>
    <w:rsid w:val="004E677B"/>
    <w:rsid w:val="00500404"/>
    <w:rsid w:val="00511719"/>
    <w:rsid w:val="0052683D"/>
    <w:rsid w:val="005311D0"/>
    <w:rsid w:val="005312B5"/>
    <w:rsid w:val="00531F26"/>
    <w:rsid w:val="00543305"/>
    <w:rsid w:val="00557409"/>
    <w:rsid w:val="005664C3"/>
    <w:rsid w:val="00566B23"/>
    <w:rsid w:val="0057027C"/>
    <w:rsid w:val="00571B14"/>
    <w:rsid w:val="00574379"/>
    <w:rsid w:val="005744A7"/>
    <w:rsid w:val="00576899"/>
    <w:rsid w:val="0058256F"/>
    <w:rsid w:val="00582FB8"/>
    <w:rsid w:val="00590A08"/>
    <w:rsid w:val="0059264E"/>
    <w:rsid w:val="00593EED"/>
    <w:rsid w:val="0059565F"/>
    <w:rsid w:val="005A1A86"/>
    <w:rsid w:val="005A4B62"/>
    <w:rsid w:val="005A5813"/>
    <w:rsid w:val="005A6D81"/>
    <w:rsid w:val="005A7807"/>
    <w:rsid w:val="005B51C6"/>
    <w:rsid w:val="005C4491"/>
    <w:rsid w:val="005C4579"/>
    <w:rsid w:val="005C58B8"/>
    <w:rsid w:val="005E0C30"/>
    <w:rsid w:val="005E1A6D"/>
    <w:rsid w:val="005E1C5B"/>
    <w:rsid w:val="005E3B66"/>
    <w:rsid w:val="005F3E5F"/>
    <w:rsid w:val="005F54CA"/>
    <w:rsid w:val="006041F6"/>
    <w:rsid w:val="006209EB"/>
    <w:rsid w:val="006222A7"/>
    <w:rsid w:val="00623087"/>
    <w:rsid w:val="00626DE5"/>
    <w:rsid w:val="00632083"/>
    <w:rsid w:val="006371D5"/>
    <w:rsid w:val="00642ED8"/>
    <w:rsid w:val="00643EAB"/>
    <w:rsid w:val="00650E10"/>
    <w:rsid w:val="00650FA0"/>
    <w:rsid w:val="00655EC8"/>
    <w:rsid w:val="00677C47"/>
    <w:rsid w:val="006840F0"/>
    <w:rsid w:val="00685AF1"/>
    <w:rsid w:val="0068760D"/>
    <w:rsid w:val="0069053A"/>
    <w:rsid w:val="006A70A4"/>
    <w:rsid w:val="006B0B42"/>
    <w:rsid w:val="006D29BB"/>
    <w:rsid w:val="006D5685"/>
    <w:rsid w:val="006E4271"/>
    <w:rsid w:val="006E5F4C"/>
    <w:rsid w:val="006F3D11"/>
    <w:rsid w:val="006F5EF3"/>
    <w:rsid w:val="00711A6A"/>
    <w:rsid w:val="0071320D"/>
    <w:rsid w:val="0071370A"/>
    <w:rsid w:val="00714CA0"/>
    <w:rsid w:val="00716E57"/>
    <w:rsid w:val="007229F1"/>
    <w:rsid w:val="007278CA"/>
    <w:rsid w:val="0073356A"/>
    <w:rsid w:val="00734685"/>
    <w:rsid w:val="00735ED0"/>
    <w:rsid w:val="00736932"/>
    <w:rsid w:val="0074076B"/>
    <w:rsid w:val="00745436"/>
    <w:rsid w:val="007455D8"/>
    <w:rsid w:val="00746CD8"/>
    <w:rsid w:val="00746E3F"/>
    <w:rsid w:val="00753C3E"/>
    <w:rsid w:val="0076271C"/>
    <w:rsid w:val="007629D3"/>
    <w:rsid w:val="00776C23"/>
    <w:rsid w:val="00777471"/>
    <w:rsid w:val="0079028F"/>
    <w:rsid w:val="007937DD"/>
    <w:rsid w:val="007A05BC"/>
    <w:rsid w:val="007A3D22"/>
    <w:rsid w:val="007B172A"/>
    <w:rsid w:val="007B5FDA"/>
    <w:rsid w:val="007C289C"/>
    <w:rsid w:val="007C2DC4"/>
    <w:rsid w:val="007C3DB7"/>
    <w:rsid w:val="007D1103"/>
    <w:rsid w:val="007D1B5C"/>
    <w:rsid w:val="007D1CB5"/>
    <w:rsid w:val="007D6A92"/>
    <w:rsid w:val="007D6E18"/>
    <w:rsid w:val="007E0FB6"/>
    <w:rsid w:val="007E660F"/>
    <w:rsid w:val="007E70CA"/>
    <w:rsid w:val="007F08AB"/>
    <w:rsid w:val="0080124F"/>
    <w:rsid w:val="008141D9"/>
    <w:rsid w:val="00814868"/>
    <w:rsid w:val="008158E9"/>
    <w:rsid w:val="0083051E"/>
    <w:rsid w:val="008325BA"/>
    <w:rsid w:val="0085517A"/>
    <w:rsid w:val="008612C2"/>
    <w:rsid w:val="00877805"/>
    <w:rsid w:val="0087780C"/>
    <w:rsid w:val="008809D8"/>
    <w:rsid w:val="0088543D"/>
    <w:rsid w:val="008902B9"/>
    <w:rsid w:val="008943F5"/>
    <w:rsid w:val="00895BD6"/>
    <w:rsid w:val="008961ED"/>
    <w:rsid w:val="008B5D50"/>
    <w:rsid w:val="008C3D5F"/>
    <w:rsid w:val="008C7C54"/>
    <w:rsid w:val="008D09D5"/>
    <w:rsid w:val="008D0EF6"/>
    <w:rsid w:val="008D36F1"/>
    <w:rsid w:val="008D47E1"/>
    <w:rsid w:val="008D4F0A"/>
    <w:rsid w:val="008E11D7"/>
    <w:rsid w:val="008F5301"/>
    <w:rsid w:val="008F77DF"/>
    <w:rsid w:val="00910E8B"/>
    <w:rsid w:val="009146DF"/>
    <w:rsid w:val="00917761"/>
    <w:rsid w:val="00932E88"/>
    <w:rsid w:val="009447BA"/>
    <w:rsid w:val="009478DE"/>
    <w:rsid w:val="00947923"/>
    <w:rsid w:val="009518F6"/>
    <w:rsid w:val="00951901"/>
    <w:rsid w:val="0095252B"/>
    <w:rsid w:val="00973022"/>
    <w:rsid w:val="00986FA7"/>
    <w:rsid w:val="0099570D"/>
    <w:rsid w:val="009A0F75"/>
    <w:rsid w:val="009A1476"/>
    <w:rsid w:val="009A3998"/>
    <w:rsid w:val="009A43BC"/>
    <w:rsid w:val="009A69C1"/>
    <w:rsid w:val="009B460B"/>
    <w:rsid w:val="009C22E4"/>
    <w:rsid w:val="009D0886"/>
    <w:rsid w:val="009D7C5C"/>
    <w:rsid w:val="009E3E86"/>
    <w:rsid w:val="009E3EEF"/>
    <w:rsid w:val="009F28BD"/>
    <w:rsid w:val="009F4210"/>
    <w:rsid w:val="00A01332"/>
    <w:rsid w:val="00A07E60"/>
    <w:rsid w:val="00A12DD9"/>
    <w:rsid w:val="00A14233"/>
    <w:rsid w:val="00A16E93"/>
    <w:rsid w:val="00A276E2"/>
    <w:rsid w:val="00A31B64"/>
    <w:rsid w:val="00A31F91"/>
    <w:rsid w:val="00A375C3"/>
    <w:rsid w:val="00A53C2E"/>
    <w:rsid w:val="00A56425"/>
    <w:rsid w:val="00A57594"/>
    <w:rsid w:val="00A65040"/>
    <w:rsid w:val="00A70014"/>
    <w:rsid w:val="00A7122E"/>
    <w:rsid w:val="00A75BA9"/>
    <w:rsid w:val="00A77439"/>
    <w:rsid w:val="00A8166B"/>
    <w:rsid w:val="00AA698A"/>
    <w:rsid w:val="00AC4A1B"/>
    <w:rsid w:val="00AC5A6E"/>
    <w:rsid w:val="00AD2E7F"/>
    <w:rsid w:val="00AD4845"/>
    <w:rsid w:val="00AD7B01"/>
    <w:rsid w:val="00AE3FD4"/>
    <w:rsid w:val="00AE605F"/>
    <w:rsid w:val="00AE71FB"/>
    <w:rsid w:val="00AF0099"/>
    <w:rsid w:val="00B00C75"/>
    <w:rsid w:val="00B05692"/>
    <w:rsid w:val="00B061DA"/>
    <w:rsid w:val="00B064E7"/>
    <w:rsid w:val="00B07194"/>
    <w:rsid w:val="00B11BA4"/>
    <w:rsid w:val="00B206CE"/>
    <w:rsid w:val="00B2329B"/>
    <w:rsid w:val="00B2551F"/>
    <w:rsid w:val="00B320F7"/>
    <w:rsid w:val="00B409FA"/>
    <w:rsid w:val="00B44ED4"/>
    <w:rsid w:val="00B44FA7"/>
    <w:rsid w:val="00B46DA6"/>
    <w:rsid w:val="00B55EB9"/>
    <w:rsid w:val="00B56147"/>
    <w:rsid w:val="00B56629"/>
    <w:rsid w:val="00B56A52"/>
    <w:rsid w:val="00B613DA"/>
    <w:rsid w:val="00B6495A"/>
    <w:rsid w:val="00B64FEA"/>
    <w:rsid w:val="00B6694E"/>
    <w:rsid w:val="00B67B9F"/>
    <w:rsid w:val="00B67FD7"/>
    <w:rsid w:val="00B73570"/>
    <w:rsid w:val="00B75399"/>
    <w:rsid w:val="00B756EF"/>
    <w:rsid w:val="00B76D38"/>
    <w:rsid w:val="00B81B92"/>
    <w:rsid w:val="00B8244D"/>
    <w:rsid w:val="00B968A8"/>
    <w:rsid w:val="00BA281B"/>
    <w:rsid w:val="00BA30C6"/>
    <w:rsid w:val="00BA4709"/>
    <w:rsid w:val="00BA73AA"/>
    <w:rsid w:val="00BD089D"/>
    <w:rsid w:val="00BD1128"/>
    <w:rsid w:val="00BD5529"/>
    <w:rsid w:val="00BD6EE2"/>
    <w:rsid w:val="00BE404D"/>
    <w:rsid w:val="00BE49BE"/>
    <w:rsid w:val="00BE5F23"/>
    <w:rsid w:val="00BF2E41"/>
    <w:rsid w:val="00BF7339"/>
    <w:rsid w:val="00C02F28"/>
    <w:rsid w:val="00C053F5"/>
    <w:rsid w:val="00C14C59"/>
    <w:rsid w:val="00C1631C"/>
    <w:rsid w:val="00C221AB"/>
    <w:rsid w:val="00C2474C"/>
    <w:rsid w:val="00C308C2"/>
    <w:rsid w:val="00C32ED0"/>
    <w:rsid w:val="00C35413"/>
    <w:rsid w:val="00C40B2E"/>
    <w:rsid w:val="00C52821"/>
    <w:rsid w:val="00C601AA"/>
    <w:rsid w:val="00C613D0"/>
    <w:rsid w:val="00C6640B"/>
    <w:rsid w:val="00C726F8"/>
    <w:rsid w:val="00C74FCA"/>
    <w:rsid w:val="00C765C5"/>
    <w:rsid w:val="00C77199"/>
    <w:rsid w:val="00C85804"/>
    <w:rsid w:val="00C902DB"/>
    <w:rsid w:val="00C93DD8"/>
    <w:rsid w:val="00C94CB8"/>
    <w:rsid w:val="00CA3690"/>
    <w:rsid w:val="00CA4706"/>
    <w:rsid w:val="00CC2A80"/>
    <w:rsid w:val="00CC310C"/>
    <w:rsid w:val="00CC47B9"/>
    <w:rsid w:val="00CC638C"/>
    <w:rsid w:val="00CC6E67"/>
    <w:rsid w:val="00CD337E"/>
    <w:rsid w:val="00CE0EBA"/>
    <w:rsid w:val="00CE65DD"/>
    <w:rsid w:val="00CE738B"/>
    <w:rsid w:val="00CF5F09"/>
    <w:rsid w:val="00CF6EB4"/>
    <w:rsid w:val="00D044CB"/>
    <w:rsid w:val="00D067CF"/>
    <w:rsid w:val="00D10A52"/>
    <w:rsid w:val="00D17E4E"/>
    <w:rsid w:val="00D2074A"/>
    <w:rsid w:val="00D22251"/>
    <w:rsid w:val="00D3546A"/>
    <w:rsid w:val="00D50EE7"/>
    <w:rsid w:val="00D51178"/>
    <w:rsid w:val="00D53180"/>
    <w:rsid w:val="00D53ACE"/>
    <w:rsid w:val="00D62E02"/>
    <w:rsid w:val="00D7461F"/>
    <w:rsid w:val="00D7495D"/>
    <w:rsid w:val="00D74C50"/>
    <w:rsid w:val="00D8194C"/>
    <w:rsid w:val="00D83042"/>
    <w:rsid w:val="00D932D7"/>
    <w:rsid w:val="00D94A20"/>
    <w:rsid w:val="00DA5719"/>
    <w:rsid w:val="00DB2619"/>
    <w:rsid w:val="00DB34B9"/>
    <w:rsid w:val="00DB4078"/>
    <w:rsid w:val="00DB4E60"/>
    <w:rsid w:val="00DC0B53"/>
    <w:rsid w:val="00DC0CF3"/>
    <w:rsid w:val="00DC3E1B"/>
    <w:rsid w:val="00DE458E"/>
    <w:rsid w:val="00DF58ED"/>
    <w:rsid w:val="00E05290"/>
    <w:rsid w:val="00E11885"/>
    <w:rsid w:val="00E12D86"/>
    <w:rsid w:val="00E1599B"/>
    <w:rsid w:val="00E23C6F"/>
    <w:rsid w:val="00E23CC7"/>
    <w:rsid w:val="00E34C2E"/>
    <w:rsid w:val="00E36AF9"/>
    <w:rsid w:val="00E36F39"/>
    <w:rsid w:val="00E51F2D"/>
    <w:rsid w:val="00E539F9"/>
    <w:rsid w:val="00E542DC"/>
    <w:rsid w:val="00E60D99"/>
    <w:rsid w:val="00E61205"/>
    <w:rsid w:val="00E703D7"/>
    <w:rsid w:val="00E71CC9"/>
    <w:rsid w:val="00E73136"/>
    <w:rsid w:val="00E76FF9"/>
    <w:rsid w:val="00E7756F"/>
    <w:rsid w:val="00E817E7"/>
    <w:rsid w:val="00E817EF"/>
    <w:rsid w:val="00E82895"/>
    <w:rsid w:val="00E9515B"/>
    <w:rsid w:val="00EA29AE"/>
    <w:rsid w:val="00EA29D9"/>
    <w:rsid w:val="00EA37D6"/>
    <w:rsid w:val="00EB198D"/>
    <w:rsid w:val="00EB27F7"/>
    <w:rsid w:val="00EB3B61"/>
    <w:rsid w:val="00EB470B"/>
    <w:rsid w:val="00EB608B"/>
    <w:rsid w:val="00EC25FD"/>
    <w:rsid w:val="00EC4A36"/>
    <w:rsid w:val="00EC7971"/>
    <w:rsid w:val="00ED001C"/>
    <w:rsid w:val="00ED1DDE"/>
    <w:rsid w:val="00EE597E"/>
    <w:rsid w:val="00EF2546"/>
    <w:rsid w:val="00EF2CA0"/>
    <w:rsid w:val="00EF6784"/>
    <w:rsid w:val="00F00932"/>
    <w:rsid w:val="00F05D33"/>
    <w:rsid w:val="00F0642A"/>
    <w:rsid w:val="00F21D9C"/>
    <w:rsid w:val="00F22299"/>
    <w:rsid w:val="00F27A99"/>
    <w:rsid w:val="00F328C7"/>
    <w:rsid w:val="00F41B27"/>
    <w:rsid w:val="00F47F14"/>
    <w:rsid w:val="00F51A02"/>
    <w:rsid w:val="00F552F9"/>
    <w:rsid w:val="00F617FC"/>
    <w:rsid w:val="00F62A1C"/>
    <w:rsid w:val="00F633C2"/>
    <w:rsid w:val="00F6554A"/>
    <w:rsid w:val="00F75B89"/>
    <w:rsid w:val="00F80385"/>
    <w:rsid w:val="00F8623F"/>
    <w:rsid w:val="00F87674"/>
    <w:rsid w:val="00F91098"/>
    <w:rsid w:val="00F9463E"/>
    <w:rsid w:val="00F96A9D"/>
    <w:rsid w:val="00FB362B"/>
    <w:rsid w:val="00FB3C20"/>
    <w:rsid w:val="00FB67ED"/>
    <w:rsid w:val="00FC0762"/>
    <w:rsid w:val="00FD3843"/>
    <w:rsid w:val="00FD67D5"/>
    <w:rsid w:val="00FD6AAE"/>
    <w:rsid w:val="00FE437B"/>
    <w:rsid w:val="00FE6E4C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2FC"/>
  <w15:chartTrackingRefBased/>
  <w15:docId w15:val="{9D5DD660-0B43-4AF0-9A38-48A3FE7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1A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D0"/>
  </w:style>
  <w:style w:type="paragraph" w:styleId="Footer">
    <w:name w:val="footer"/>
    <w:basedOn w:val="Normal"/>
    <w:link w:val="FooterChar"/>
    <w:uiPriority w:val="99"/>
    <w:unhideWhenUsed/>
    <w:rsid w:val="00C3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0EF0-F122-49C0-AFEB-4CDA43F3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Nicasia Beebe-Wang</dc:creator>
  <cp:keywords/>
  <dc:description/>
  <cp:lastModifiedBy>nbbwang</cp:lastModifiedBy>
  <cp:revision>13</cp:revision>
  <cp:lastPrinted>2022-07-25T19:27:00Z</cp:lastPrinted>
  <dcterms:created xsi:type="dcterms:W3CDTF">2022-02-24T21:56:00Z</dcterms:created>
  <dcterms:modified xsi:type="dcterms:W3CDTF">2022-09-10T22:00:00Z</dcterms:modified>
</cp:coreProperties>
</file>