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E2ED" w14:textId="77777777" w:rsidR="002D3DBC" w:rsidRDefault="002D3DBC" w:rsidP="002D3DBC">
      <w:pPr>
        <w:pStyle w:val="berschrift1"/>
      </w:pPr>
      <w:r>
        <w:t xml:space="preserve">Aufgabe: Was ist ein </w:t>
      </w:r>
      <w:proofErr w:type="spellStart"/>
      <w:r>
        <w:t>Betriebsystem</w:t>
      </w:r>
      <w:proofErr w:type="spellEnd"/>
      <w:r>
        <w:t>?</w:t>
      </w:r>
    </w:p>
    <w:p w14:paraId="38B056BF" w14:textId="77777777" w:rsidR="002D3DBC" w:rsidRDefault="002D3DB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FFC9D26" w14:textId="77777777" w:rsidR="002D3DBC" w:rsidRDefault="002D3DB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 Rahmen des Beratungsauftrags muss der Einkaufsleiter noch von der Sinnhaftigkeit der Fragestellung überzeugt werden.  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Sie erläutern dem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Einkäufer ,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dass Sie zur Auswahl eines Betriebssystems eine detailliertere Analyse vorlegen werden, aber noch eine Reihe von Fragen zu beantworten sind. </w:t>
      </w:r>
      <w:r>
        <w:rPr>
          <w:rFonts w:ascii="Segoe UI" w:hAnsi="Segoe UI" w:cs="Segoe UI"/>
          <w:color w:val="212529"/>
          <w:sz w:val="23"/>
          <w:szCs w:val="23"/>
        </w:rPr>
        <w:br/>
        <w:t>Der Einkäufer hat da wenig Verständnis. Er möchte Anwendungsprogramme nutzen. Dass man dazu Hardware benötigt, ist ihm so gerade noch klar, aber Betriebssystem? „Brauchen wir nicht, vielen Dank.“</w:t>
      </w:r>
    </w:p>
    <w:p w14:paraId="5BF8B744" w14:textId="77777777" w:rsidR="00094F61" w:rsidRDefault="002D3DB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Fett"/>
          <w:rFonts w:ascii="Segoe UI" w:hAnsi="Segoe UI" w:cs="Segoe UI"/>
          <w:color w:val="212529"/>
          <w:sz w:val="23"/>
          <w:szCs w:val="23"/>
        </w:rPr>
        <w:t>Auftrag:</w:t>
      </w:r>
      <w:r>
        <w:rPr>
          <w:rFonts w:ascii="Segoe UI" w:hAnsi="Segoe UI" w:cs="Segoe UI"/>
          <w:color w:val="212529"/>
          <w:sz w:val="23"/>
          <w:szCs w:val="23"/>
        </w:rPr>
        <w:t> Bereiten Sie sich mithilfe der Folien auf das Gespräch mit dem technisch eher ignoranten Einkäufer vor. Versetzen Sie sich in die Lage, folgende Punkte zu erläutern:</w:t>
      </w:r>
    </w:p>
    <w:p w14:paraId="0C0EB67B" w14:textId="00F89855" w:rsidR="00EA0C10" w:rsidRPr="001D0D17" w:rsidRDefault="002D3DBC" w:rsidP="002D3DBC">
      <w:pPr>
        <w:pStyle w:val="StandardWeb"/>
        <w:shd w:val="clear" w:color="auto" w:fill="FFFFFF"/>
        <w:spacing w:before="0" w:beforeAutospacing="0"/>
        <w:rPr>
          <w:rStyle w:val="berschrift2Zchn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 w:rsidRPr="001D0D17">
        <w:rPr>
          <w:rStyle w:val="berschrift2Zchn"/>
        </w:rPr>
        <w:t>    Was ist ein BS?</w:t>
      </w:r>
    </w:p>
    <w:p w14:paraId="1A2D53E7" w14:textId="77777777" w:rsidR="00EA0C10" w:rsidRDefault="00EA0C10" w:rsidP="00EA0C10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EA0C10">
        <w:rPr>
          <w:rFonts w:ascii="Segoe UI" w:hAnsi="Segoe UI" w:cs="Segoe UI"/>
          <w:b/>
          <w:bCs/>
          <w:color w:val="212529"/>
          <w:sz w:val="23"/>
          <w:szCs w:val="23"/>
        </w:rPr>
        <w:t>DIN 44300</w:t>
      </w:r>
    </w:p>
    <w:p w14:paraId="714BC853" w14:textId="77777777" w:rsidR="00EA0C10" w:rsidRDefault="00EA0C10" w:rsidP="00EA0C10">
      <w:pPr>
        <w:pStyle w:val="StandardWeb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EA0C10">
        <w:rPr>
          <w:rFonts w:ascii="Segoe UI" w:hAnsi="Segoe UI" w:cs="Segoe UI"/>
          <w:color w:val="212529"/>
          <w:sz w:val="23"/>
          <w:szCs w:val="23"/>
        </w:rPr>
        <w:t xml:space="preserve">„... die Programme eines digitalen Rechensystems, die zusammen mit den Eigenschaften der Rechenanlage die </w:t>
      </w:r>
      <w:r w:rsidRPr="00EA0C10">
        <w:rPr>
          <w:rFonts w:ascii="Segoe UI" w:hAnsi="Segoe UI" w:cs="Segoe UI"/>
          <w:i/>
          <w:iCs/>
          <w:color w:val="212529"/>
          <w:sz w:val="23"/>
          <w:szCs w:val="23"/>
        </w:rPr>
        <w:t>Basis der möglichen Betriebsarten</w:t>
      </w:r>
      <w:r w:rsidRPr="00EA0C10">
        <w:rPr>
          <w:rFonts w:ascii="Segoe UI" w:hAnsi="Segoe UI" w:cs="Segoe UI"/>
          <w:color w:val="212529"/>
          <w:sz w:val="23"/>
          <w:szCs w:val="23"/>
        </w:rPr>
        <w:t xml:space="preserve"> des digitalen Rechensystems bilden und die insbesondere die </w:t>
      </w:r>
      <w:r w:rsidRPr="00EA0C10">
        <w:rPr>
          <w:rFonts w:ascii="Segoe UI" w:hAnsi="Segoe UI" w:cs="Segoe UI"/>
          <w:i/>
          <w:iCs/>
          <w:color w:val="212529"/>
          <w:sz w:val="23"/>
          <w:szCs w:val="23"/>
        </w:rPr>
        <w:t>Abwicklung von Programmen steuern und überwachen</w:t>
      </w:r>
      <w:r w:rsidRPr="00EA0C10">
        <w:rPr>
          <w:rFonts w:ascii="Segoe UI" w:hAnsi="Segoe UI" w:cs="Segoe UI"/>
          <w:color w:val="212529"/>
          <w:sz w:val="23"/>
          <w:szCs w:val="23"/>
        </w:rPr>
        <w:t>.“</w:t>
      </w:r>
    </w:p>
    <w:p w14:paraId="1CE4F96E" w14:textId="5B47EC94" w:rsidR="00EA0C10" w:rsidRPr="00EA0C10" w:rsidRDefault="00EA0C10" w:rsidP="00EA0C10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EA0C10">
        <w:rPr>
          <w:rFonts w:ascii="Segoe UI" w:hAnsi="Segoe UI" w:cs="Segoe UI"/>
          <w:b/>
          <w:bCs/>
          <w:color w:val="212529"/>
          <w:sz w:val="23"/>
          <w:szCs w:val="23"/>
        </w:rPr>
        <w:t>Tanenbaum</w:t>
      </w:r>
      <w:proofErr w:type="spellEnd"/>
    </w:p>
    <w:p w14:paraId="1741C209" w14:textId="705DB685" w:rsidR="00EA0C10" w:rsidRDefault="00EA0C10" w:rsidP="00EA0C10">
      <w:pPr>
        <w:pStyle w:val="StandardWeb"/>
        <w:numPr>
          <w:ilvl w:val="0"/>
          <w:numId w:val="7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EA0C10">
        <w:rPr>
          <w:rFonts w:ascii="Segoe UI" w:hAnsi="Segoe UI" w:cs="Segoe UI"/>
          <w:color w:val="212529"/>
          <w:sz w:val="23"/>
          <w:szCs w:val="23"/>
        </w:rPr>
        <w:t xml:space="preserve">„... eine Software-Schicht ..., die alle Teile des Systems verwaltet und dem Benutzer eine Schnittstelle oder eine </w:t>
      </w:r>
      <w:r w:rsidRPr="00EA0C10">
        <w:rPr>
          <w:rFonts w:ascii="Segoe UI" w:hAnsi="Segoe UI" w:cs="Segoe UI"/>
          <w:i/>
          <w:iCs/>
          <w:color w:val="212529"/>
          <w:sz w:val="23"/>
          <w:szCs w:val="23"/>
        </w:rPr>
        <w:t>virtuelle Maschine</w:t>
      </w:r>
      <w:r w:rsidRPr="00EA0C10">
        <w:rPr>
          <w:rFonts w:ascii="Segoe UI" w:hAnsi="Segoe UI" w:cs="Segoe UI"/>
          <w:color w:val="212529"/>
          <w:sz w:val="23"/>
          <w:szCs w:val="23"/>
        </w:rPr>
        <w:t xml:space="preserve"> anbietet, die einfacher zu verstehen und zu programmieren ist [als die nackte Hardware].“</w:t>
      </w:r>
    </w:p>
    <w:p w14:paraId="4B363AE2" w14:textId="77777777" w:rsidR="008F12EB" w:rsidRPr="008F12EB" w:rsidRDefault="008F12EB" w:rsidP="008F12EB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8F12EB">
        <w:rPr>
          <w:rFonts w:ascii="Segoe UI" w:hAnsi="Segoe UI" w:cs="Segoe UI"/>
          <w:b/>
          <w:bCs/>
          <w:color w:val="212529"/>
          <w:sz w:val="23"/>
          <w:szCs w:val="23"/>
        </w:rPr>
        <w:t>Silberschatz/</w:t>
      </w:r>
      <w:proofErr w:type="spellStart"/>
      <w:r w:rsidRPr="008F12EB">
        <w:rPr>
          <w:rFonts w:ascii="Segoe UI" w:hAnsi="Segoe UI" w:cs="Segoe UI"/>
          <w:b/>
          <w:bCs/>
          <w:color w:val="212529"/>
          <w:sz w:val="23"/>
          <w:szCs w:val="23"/>
        </w:rPr>
        <w:t>Galvin</w:t>
      </w:r>
      <w:proofErr w:type="spellEnd"/>
    </w:p>
    <w:p w14:paraId="7A7DDC12" w14:textId="77777777" w:rsidR="008F12EB" w:rsidRPr="008F12EB" w:rsidRDefault="008F12EB" w:rsidP="008F12EB">
      <w:pPr>
        <w:pStyle w:val="StandardWeb"/>
        <w:numPr>
          <w:ilvl w:val="0"/>
          <w:numId w:val="9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8F12EB">
        <w:rPr>
          <w:rFonts w:ascii="Segoe UI" w:hAnsi="Segoe UI" w:cs="Segoe UI"/>
          <w:color w:val="212529"/>
          <w:sz w:val="23"/>
          <w:szCs w:val="23"/>
        </w:rPr>
        <w:t xml:space="preserve">„... ein Programm, das als </w:t>
      </w:r>
      <w:r w:rsidRPr="008F12EB">
        <w:rPr>
          <w:rFonts w:ascii="Segoe UI" w:hAnsi="Segoe UI" w:cs="Segoe UI"/>
          <w:i/>
          <w:iCs/>
          <w:color w:val="212529"/>
          <w:sz w:val="23"/>
          <w:szCs w:val="23"/>
        </w:rPr>
        <w:t>Vermittler</w:t>
      </w:r>
      <w:r w:rsidRPr="008F12EB">
        <w:rPr>
          <w:rFonts w:ascii="Segoe UI" w:hAnsi="Segoe UI" w:cs="Segoe UI"/>
          <w:color w:val="212529"/>
          <w:sz w:val="23"/>
          <w:szCs w:val="23"/>
        </w:rPr>
        <w:t xml:space="preserve"> zwischen Rechnernutzer und Rechner-Hardware fungiert. Der Sinn des Betriebssystems ist eine Umgebung bereitzustellen, in der Benutzer bequem und effizient Programme ausführen können.“</w:t>
      </w:r>
    </w:p>
    <w:p w14:paraId="497094ED" w14:textId="77777777" w:rsidR="008F12EB" w:rsidRPr="008F12EB" w:rsidRDefault="008F12EB" w:rsidP="008F12EB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proofErr w:type="spellStart"/>
      <w:r w:rsidRPr="008F12EB">
        <w:rPr>
          <w:rFonts w:ascii="Segoe UI" w:hAnsi="Segoe UI" w:cs="Segoe UI"/>
          <w:b/>
          <w:bCs/>
          <w:color w:val="212529"/>
          <w:sz w:val="23"/>
          <w:szCs w:val="23"/>
        </w:rPr>
        <w:t>Brinch</w:t>
      </w:r>
      <w:proofErr w:type="spellEnd"/>
      <w:r w:rsidRPr="008F12EB">
        <w:rPr>
          <w:rFonts w:ascii="Segoe UI" w:hAnsi="Segoe UI" w:cs="Segoe UI"/>
          <w:b/>
          <w:bCs/>
          <w:color w:val="212529"/>
          <w:sz w:val="23"/>
          <w:szCs w:val="23"/>
        </w:rPr>
        <w:t xml:space="preserve"> Hansen</w:t>
      </w:r>
    </w:p>
    <w:p w14:paraId="7F0E21A2" w14:textId="77777777" w:rsidR="008F12EB" w:rsidRPr="008F12EB" w:rsidRDefault="008F12EB" w:rsidP="008F12EB">
      <w:pPr>
        <w:pStyle w:val="StandardWeb"/>
        <w:numPr>
          <w:ilvl w:val="0"/>
          <w:numId w:val="11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8F12EB">
        <w:rPr>
          <w:rFonts w:ascii="Segoe UI" w:hAnsi="Segoe UI" w:cs="Segoe UI"/>
          <w:color w:val="212529"/>
          <w:sz w:val="23"/>
          <w:szCs w:val="23"/>
        </w:rPr>
        <w:t xml:space="preserve">„... der Zweck eines Betriebssystems [liegt] in der </w:t>
      </w:r>
      <w:r w:rsidRPr="008F12EB">
        <w:rPr>
          <w:rFonts w:ascii="Segoe UI" w:hAnsi="Segoe UI" w:cs="Segoe UI"/>
          <w:i/>
          <w:iCs/>
          <w:color w:val="212529"/>
          <w:sz w:val="23"/>
          <w:szCs w:val="23"/>
        </w:rPr>
        <w:t>Verteilung von Betriebsmitteln</w:t>
      </w:r>
      <w:r w:rsidRPr="008F12EB">
        <w:rPr>
          <w:rFonts w:ascii="Segoe UI" w:hAnsi="Segoe UI" w:cs="Segoe UI"/>
          <w:color w:val="212529"/>
          <w:sz w:val="23"/>
          <w:szCs w:val="23"/>
        </w:rPr>
        <w:t xml:space="preserve"> auf sich bewerbende Benutzer.“</w:t>
      </w:r>
    </w:p>
    <w:p w14:paraId="562FED1F" w14:textId="77777777" w:rsidR="00EA0C10" w:rsidRPr="00EA0C10" w:rsidRDefault="00EA0C10" w:rsidP="008F12EB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</w:p>
    <w:p w14:paraId="3BFD4708" w14:textId="65670BFF" w:rsidR="00094F61" w:rsidRDefault="00094F61" w:rsidP="00094F61">
      <w:pPr>
        <w:pStyle w:val="berschrift2"/>
      </w:pPr>
      <w:r>
        <w:lastRenderedPageBreak/>
        <w:t>Betriebsarten:</w:t>
      </w:r>
    </w:p>
    <w:p w14:paraId="2C3E9253" w14:textId="77777777" w:rsidR="00094F61" w:rsidRPr="00094F61" w:rsidRDefault="00094F61" w:rsidP="00094F61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b/>
          <w:bCs/>
          <w:color w:val="212529"/>
          <w:sz w:val="23"/>
          <w:szCs w:val="23"/>
        </w:rPr>
        <w:t>Klassifikation nach Auftragsbearbeitung</w:t>
      </w:r>
    </w:p>
    <w:p w14:paraId="778033D8" w14:textId="77777777" w:rsidR="00094F61" w:rsidRPr="00094F61" w:rsidRDefault="00094F61" w:rsidP="00094F61">
      <w:pPr>
        <w:pStyle w:val="StandardWeb"/>
        <w:numPr>
          <w:ilvl w:val="0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 xml:space="preserve">Stapelverarbeitung </w:t>
      </w:r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(</w:t>
      </w:r>
      <w:proofErr w:type="gramStart"/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Batch Processing</w:t>
      </w:r>
      <w:proofErr w:type="gramEnd"/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)</w:t>
      </w:r>
    </w:p>
    <w:p w14:paraId="0C51E06E" w14:textId="77777777" w:rsidR="00094F61" w:rsidRPr="00094F61" w:rsidRDefault="00094F61" w:rsidP="00094F61">
      <w:pPr>
        <w:pStyle w:val="StandardWeb"/>
        <w:numPr>
          <w:ilvl w:val="1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>Eine Aufgabe nach der anderen</w:t>
      </w:r>
    </w:p>
    <w:p w14:paraId="3C1B9249" w14:textId="77777777" w:rsidR="00094F61" w:rsidRPr="00094F61" w:rsidRDefault="00094F61" w:rsidP="00094F61">
      <w:pPr>
        <w:pStyle w:val="StandardWeb"/>
        <w:numPr>
          <w:ilvl w:val="0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 xml:space="preserve">Interaktiver Betrieb </w:t>
      </w:r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(Interactive Processing)</w:t>
      </w:r>
    </w:p>
    <w:p w14:paraId="08C7C873" w14:textId="77777777" w:rsidR="00094F61" w:rsidRPr="00094F61" w:rsidRDefault="00094F61" w:rsidP="00094F61">
      <w:pPr>
        <w:pStyle w:val="StandardWeb"/>
        <w:numPr>
          <w:ilvl w:val="1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>Rechner reagiert sofort auf Befehle</w:t>
      </w:r>
    </w:p>
    <w:p w14:paraId="736193A7" w14:textId="77777777" w:rsidR="00094F61" w:rsidRPr="00094F61" w:rsidRDefault="00094F61" w:rsidP="00094F61">
      <w:pPr>
        <w:pStyle w:val="StandardWeb"/>
        <w:numPr>
          <w:ilvl w:val="0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Time-Sharing</w:t>
      </w:r>
      <w:r w:rsidRPr="00094F61">
        <w:rPr>
          <w:rFonts w:ascii="Segoe UI" w:hAnsi="Segoe UI" w:cs="Segoe UI"/>
          <w:color w:val="212529"/>
          <w:sz w:val="23"/>
          <w:szCs w:val="23"/>
        </w:rPr>
        <w:t xml:space="preserve"> Betrieb</w:t>
      </w:r>
    </w:p>
    <w:p w14:paraId="016A707F" w14:textId="77777777" w:rsidR="00094F61" w:rsidRPr="00094F61" w:rsidRDefault="00094F61" w:rsidP="00094F61">
      <w:pPr>
        <w:pStyle w:val="StandardWeb"/>
        <w:numPr>
          <w:ilvl w:val="1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>Rechenzeit wird über mehrere Benutzer oder Programme aufgeteilt</w:t>
      </w:r>
    </w:p>
    <w:p w14:paraId="6B6A714E" w14:textId="77777777" w:rsidR="00094F61" w:rsidRPr="00094F61" w:rsidRDefault="00094F61" w:rsidP="00094F61">
      <w:pPr>
        <w:pStyle w:val="StandardWeb"/>
        <w:numPr>
          <w:ilvl w:val="0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 xml:space="preserve">Echtzeitbetrieb </w:t>
      </w:r>
      <w:r w:rsidRPr="00094F61">
        <w:rPr>
          <w:rFonts w:ascii="Segoe UI" w:hAnsi="Segoe UI" w:cs="Segoe UI"/>
          <w:i/>
          <w:iCs/>
          <w:color w:val="212529"/>
          <w:sz w:val="23"/>
          <w:szCs w:val="23"/>
          <w:lang w:val="en-US"/>
        </w:rPr>
        <w:t>(Real-Time Processing)</w:t>
      </w:r>
    </w:p>
    <w:p w14:paraId="6D89ADE0" w14:textId="77777777" w:rsidR="00094F61" w:rsidRPr="00094F61" w:rsidRDefault="00094F61" w:rsidP="00094F61">
      <w:pPr>
        <w:pStyle w:val="StandardWeb"/>
        <w:numPr>
          <w:ilvl w:val="1"/>
          <w:numId w:val="13"/>
        </w:numPr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color w:val="212529"/>
          <w:sz w:val="23"/>
          <w:szCs w:val="23"/>
        </w:rPr>
        <w:t>Rechner reagiert innerhalb fester vorgegebener Zeitschranken</w:t>
      </w:r>
    </w:p>
    <w:p w14:paraId="55E06F5F" w14:textId="77777777" w:rsidR="00094F61" w:rsidRPr="00094F61" w:rsidRDefault="00094F61" w:rsidP="00094F61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b/>
          <w:bCs/>
          <w:color w:val="212529"/>
          <w:sz w:val="23"/>
          <w:szCs w:val="23"/>
        </w:rPr>
        <w:t xml:space="preserve">Ein- oder Mehrprozessbetrieb </w:t>
      </w:r>
      <w:r w:rsidRPr="00094F61">
        <w:rPr>
          <w:rFonts w:ascii="Segoe UI" w:hAnsi="Segoe UI" w:cs="Segoe UI"/>
          <w:i/>
          <w:iCs/>
          <w:color w:val="212529"/>
          <w:sz w:val="23"/>
          <w:szCs w:val="23"/>
        </w:rPr>
        <w:t>(Singletasking, Multitasking)</w:t>
      </w:r>
    </w:p>
    <w:p w14:paraId="1E1D793D" w14:textId="77777777" w:rsidR="00094F61" w:rsidRPr="00094F61" w:rsidRDefault="00094F61" w:rsidP="00094F61">
      <w:pPr>
        <w:pStyle w:val="StandardWeb"/>
        <w:shd w:val="clear" w:color="auto" w:fill="FFFFFF"/>
        <w:spacing w:before="0"/>
        <w:rPr>
          <w:rFonts w:ascii="Segoe UI" w:hAnsi="Segoe UI" w:cs="Segoe UI"/>
          <w:color w:val="212529"/>
          <w:sz w:val="23"/>
          <w:szCs w:val="23"/>
        </w:rPr>
      </w:pPr>
      <w:r w:rsidRPr="00094F61">
        <w:rPr>
          <w:rFonts w:ascii="Segoe UI" w:hAnsi="Segoe UI" w:cs="Segoe UI"/>
          <w:b/>
          <w:bCs/>
          <w:color w:val="212529"/>
          <w:sz w:val="23"/>
          <w:szCs w:val="23"/>
        </w:rPr>
        <w:t xml:space="preserve">Ein- oder Mehrbenutzerbetrieb </w:t>
      </w:r>
      <w:r w:rsidRPr="00094F61">
        <w:rPr>
          <w:rFonts w:ascii="Segoe UI" w:hAnsi="Segoe UI" w:cs="Segoe UI"/>
          <w:i/>
          <w:iCs/>
          <w:color w:val="212529"/>
          <w:sz w:val="23"/>
          <w:szCs w:val="23"/>
        </w:rPr>
        <w:t>(Single-User, Multi-User)</w:t>
      </w:r>
    </w:p>
    <w:p w14:paraId="3D4422A8" w14:textId="77777777" w:rsidR="00094F61" w:rsidRDefault="00094F61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7925AABF" w14:textId="6F9B82FE" w:rsidR="002D3DBC" w:rsidRDefault="002D3DB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  <w:t>    Was ist die Funktion des BS</w:t>
      </w:r>
      <w:r>
        <w:rPr>
          <w:rFonts w:ascii="Segoe UI" w:hAnsi="Segoe UI" w:cs="Segoe UI"/>
          <w:color w:val="212529"/>
          <w:sz w:val="23"/>
          <w:szCs w:val="23"/>
        </w:rPr>
        <w:br/>
        <w:t>    Was sind Anwendungsprogramme, Systemprogramme?</w:t>
      </w:r>
      <w:r>
        <w:rPr>
          <w:rFonts w:ascii="Segoe UI" w:hAnsi="Segoe UI" w:cs="Segoe UI"/>
          <w:color w:val="212529"/>
          <w:sz w:val="23"/>
          <w:szCs w:val="23"/>
        </w:rPr>
        <w:br/>
        <w:t>Weitere Informationen gibt es in den Fachtexten.</w:t>
      </w:r>
    </w:p>
    <w:p w14:paraId="484B025A" w14:textId="00A61B2E" w:rsidR="00EE5E2C" w:rsidRDefault="00EE5E2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7F6D5713" w14:textId="262EBA45" w:rsidR="00EE5E2C" w:rsidRDefault="00EE5E2C" w:rsidP="002D3DBC">
      <w:pPr>
        <w:pStyle w:val="Standard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Unterschied zwischen Programm und Prozess?</w:t>
      </w:r>
    </w:p>
    <w:p w14:paraId="56A4FD45" w14:textId="5CAB6E85" w:rsidR="00EE5E2C" w:rsidRDefault="00EE5E2C" w:rsidP="00EE5E2C">
      <w:pPr>
        <w:pStyle w:val="Standard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Sobald man ein </w:t>
      </w:r>
      <w:r w:rsidR="004906CD">
        <w:rPr>
          <w:rFonts w:ascii="Segoe UI" w:hAnsi="Segoe UI" w:cs="Segoe UI"/>
          <w:color w:val="212529"/>
          <w:sz w:val="23"/>
          <w:szCs w:val="23"/>
        </w:rPr>
        <w:t>P</w:t>
      </w:r>
      <w:r>
        <w:rPr>
          <w:rFonts w:ascii="Segoe UI" w:hAnsi="Segoe UI" w:cs="Segoe UI"/>
          <w:color w:val="212529"/>
          <w:sz w:val="23"/>
          <w:szCs w:val="23"/>
        </w:rPr>
        <w:t xml:space="preserve">rogramm </w:t>
      </w:r>
      <w:r w:rsidR="004906CD">
        <w:rPr>
          <w:rFonts w:ascii="Segoe UI" w:hAnsi="Segoe UI" w:cs="Segoe UI"/>
          <w:color w:val="212529"/>
          <w:sz w:val="23"/>
          <w:szCs w:val="23"/>
        </w:rPr>
        <w:t>ausführt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02E03">
        <w:rPr>
          <w:rFonts w:ascii="Segoe UI" w:hAnsi="Segoe UI" w:cs="Segoe UI"/>
          <w:color w:val="212529"/>
          <w:sz w:val="23"/>
          <w:szCs w:val="23"/>
        </w:rPr>
        <w:t>ist es ein Prozess</w:t>
      </w:r>
    </w:p>
    <w:p w14:paraId="37BBBD42" w14:textId="3EA4DCA4" w:rsidR="004906CD" w:rsidRDefault="004906CD" w:rsidP="004906CD">
      <w:pPr>
        <w:pStyle w:val="Standard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Ein Prozess ist bei der CPU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angemelden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und läuft aktiv</w:t>
      </w:r>
    </w:p>
    <w:p w14:paraId="5933B0A8" w14:textId="6DC2571E" w:rsidR="00902E03" w:rsidRDefault="00902E03" w:rsidP="00EE5E2C">
      <w:pPr>
        <w:pStyle w:val="Standard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Ein Programm kann ohne Prozess Existieren</w:t>
      </w:r>
    </w:p>
    <w:p w14:paraId="35144977" w14:textId="77777777" w:rsidR="00440DED" w:rsidRDefault="00440DED"/>
    <w:sectPr w:rsidR="00440D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5E1F4" w14:textId="77777777" w:rsidR="00E56C62" w:rsidRDefault="00E56C62" w:rsidP="002D3DBC">
      <w:r>
        <w:separator/>
      </w:r>
    </w:p>
  </w:endnote>
  <w:endnote w:type="continuationSeparator" w:id="0">
    <w:p w14:paraId="29476349" w14:textId="77777777" w:rsidR="00E56C62" w:rsidRDefault="00E56C62" w:rsidP="002D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9743C" w14:textId="77777777" w:rsidR="002D3DBC" w:rsidRDefault="002D3DB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633BCD" wp14:editId="26F9D21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66B69" w14:textId="77777777" w:rsidR="002D3DBC" w:rsidRPr="002D3DBC" w:rsidRDefault="002D3DB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D3DB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33BC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" filled="f" stroked="f">
              <v:fill o:detectmouseclick="t"/>
              <v:textbox style="mso-fit-shape-to-text:t" inset="0,0,0,0">
                <w:txbxContent>
                  <w:p w14:paraId="72466B69" w14:textId="77777777" w:rsidR="002D3DBC" w:rsidRPr="002D3DBC" w:rsidRDefault="002D3DB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D3DB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7DAC0" w14:textId="77777777" w:rsidR="002D3DBC" w:rsidRDefault="002D3DB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FE3D35" wp14:editId="2C7F0D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3" name="Textfeld 3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F454E" w14:textId="77777777" w:rsidR="002D3DBC" w:rsidRPr="002D3DBC" w:rsidRDefault="002D3DB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D3DB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E3D35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- Vertraulichkeitsstufe: intern - 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" filled="f" stroked="f">
              <v:fill o:detectmouseclick="t"/>
              <v:textbox style="mso-fit-shape-to-text:t" inset="0,0,0,0">
                <w:txbxContent>
                  <w:p w14:paraId="427F454E" w14:textId="77777777" w:rsidR="002D3DBC" w:rsidRPr="002D3DBC" w:rsidRDefault="002D3DB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D3DB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4D10" w14:textId="77777777" w:rsidR="002D3DBC" w:rsidRDefault="002D3DB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38626C" wp14:editId="0B248E8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D4503" w14:textId="77777777" w:rsidR="002D3DBC" w:rsidRPr="002D3DBC" w:rsidRDefault="002D3DB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2D3DBC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8626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keitsstufe: intern -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" filled="f" stroked="f">
              <v:fill o:detectmouseclick="t"/>
              <v:textbox style="mso-fit-shape-to-text:t" inset="0,0,0,0">
                <w:txbxContent>
                  <w:p w14:paraId="147D4503" w14:textId="77777777" w:rsidR="002D3DBC" w:rsidRPr="002D3DBC" w:rsidRDefault="002D3DBC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2D3DBC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D636" w14:textId="77777777" w:rsidR="00E56C62" w:rsidRDefault="00E56C62" w:rsidP="002D3DBC">
      <w:r>
        <w:separator/>
      </w:r>
    </w:p>
  </w:footnote>
  <w:footnote w:type="continuationSeparator" w:id="0">
    <w:p w14:paraId="731536BE" w14:textId="77777777" w:rsidR="00E56C62" w:rsidRDefault="00E56C62" w:rsidP="002D3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2B221" w14:textId="77777777" w:rsidR="002D3DBC" w:rsidRDefault="002D3D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6996E" w14:textId="77777777" w:rsidR="002D3DBC" w:rsidRDefault="002D3D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CDBCB" w14:textId="77777777" w:rsidR="002D3DBC" w:rsidRDefault="002D3D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A9A"/>
    <w:multiLevelType w:val="hybridMultilevel"/>
    <w:tmpl w:val="AC56D988"/>
    <w:lvl w:ilvl="0" w:tplc="CB54FE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2F63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ACB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E84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83D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27B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8FF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28B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ACA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7D7EB7"/>
    <w:multiLevelType w:val="hybridMultilevel"/>
    <w:tmpl w:val="30F6D430"/>
    <w:lvl w:ilvl="0" w:tplc="CB761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651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E5F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EB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619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627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63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A06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A5D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56EE7"/>
    <w:multiLevelType w:val="hybridMultilevel"/>
    <w:tmpl w:val="E10406E6"/>
    <w:lvl w:ilvl="0" w:tplc="F7621F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6A7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E0E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81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2D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A97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EE2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25A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A2C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0E1A87"/>
    <w:multiLevelType w:val="hybridMultilevel"/>
    <w:tmpl w:val="A8CACB5C"/>
    <w:lvl w:ilvl="0" w:tplc="194003F2">
      <w:start w:val="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24B8F"/>
    <w:multiLevelType w:val="hybridMultilevel"/>
    <w:tmpl w:val="C28648AC"/>
    <w:lvl w:ilvl="0" w:tplc="194003F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36411"/>
    <w:multiLevelType w:val="hybridMultilevel"/>
    <w:tmpl w:val="6E260960"/>
    <w:lvl w:ilvl="0" w:tplc="F3E415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86A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6B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89E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B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417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8F8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E10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4E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5F74"/>
    <w:multiLevelType w:val="hybridMultilevel"/>
    <w:tmpl w:val="4C6ADBA2"/>
    <w:lvl w:ilvl="0" w:tplc="603A00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C4F1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072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050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C30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879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687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4CC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20B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9C4477"/>
    <w:multiLevelType w:val="hybridMultilevel"/>
    <w:tmpl w:val="72243232"/>
    <w:lvl w:ilvl="0" w:tplc="EFC29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04C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817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2F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C09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61C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8A1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AED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A54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D4E35"/>
    <w:multiLevelType w:val="hybridMultilevel"/>
    <w:tmpl w:val="072459A6"/>
    <w:lvl w:ilvl="0" w:tplc="9BA6B5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4EE2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40D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54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0C4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A1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02B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A9F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81F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81D1F"/>
    <w:multiLevelType w:val="hybridMultilevel"/>
    <w:tmpl w:val="AA5629B4"/>
    <w:lvl w:ilvl="0" w:tplc="194003F2">
      <w:start w:val="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B51D40"/>
    <w:multiLevelType w:val="hybridMultilevel"/>
    <w:tmpl w:val="A97201AA"/>
    <w:lvl w:ilvl="0" w:tplc="20CA71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27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018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08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CCD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6D5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447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453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562F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15D13"/>
    <w:multiLevelType w:val="hybridMultilevel"/>
    <w:tmpl w:val="E3F028B6"/>
    <w:lvl w:ilvl="0" w:tplc="11AEC7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E074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A61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263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CAB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043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EBF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F2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18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B1050E"/>
    <w:multiLevelType w:val="hybridMultilevel"/>
    <w:tmpl w:val="22580548"/>
    <w:lvl w:ilvl="0" w:tplc="DBF04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AF1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834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817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E51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6B6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008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C12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2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64438"/>
    <w:multiLevelType w:val="hybridMultilevel"/>
    <w:tmpl w:val="C8609CF2"/>
    <w:lvl w:ilvl="0" w:tplc="7D325F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0FA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045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498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6F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4A1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6A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C0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EB5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BC"/>
    <w:rsid w:val="00094F61"/>
    <w:rsid w:val="001D0D17"/>
    <w:rsid w:val="002D3DBC"/>
    <w:rsid w:val="00440DED"/>
    <w:rsid w:val="004906CD"/>
    <w:rsid w:val="008F12EB"/>
    <w:rsid w:val="00902E03"/>
    <w:rsid w:val="00B07AD5"/>
    <w:rsid w:val="00E56C62"/>
    <w:rsid w:val="00EA0C10"/>
    <w:rsid w:val="00E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63A10"/>
  <w15:chartTrackingRefBased/>
  <w15:docId w15:val="{DCEE765F-D9D9-A347-970F-298DE75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0C10"/>
  </w:style>
  <w:style w:type="paragraph" w:styleId="berschrift1">
    <w:name w:val="heading 1"/>
    <w:basedOn w:val="Standard"/>
    <w:next w:val="Standard"/>
    <w:link w:val="berschrift1Zchn"/>
    <w:uiPriority w:val="9"/>
    <w:qFormat/>
    <w:rsid w:val="002D3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3D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3DBC"/>
  </w:style>
  <w:style w:type="paragraph" w:styleId="Fuzeile">
    <w:name w:val="footer"/>
    <w:basedOn w:val="Standard"/>
    <w:link w:val="FuzeileZchn"/>
    <w:uiPriority w:val="99"/>
    <w:unhideWhenUsed/>
    <w:rsid w:val="002D3D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3DBC"/>
  </w:style>
  <w:style w:type="paragraph" w:styleId="StandardWeb">
    <w:name w:val="Normal (Web)"/>
    <w:basedOn w:val="Standard"/>
    <w:uiPriority w:val="99"/>
    <w:semiHidden/>
    <w:unhideWhenUsed/>
    <w:rsid w:val="002D3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2D3DBC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3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0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5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0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0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5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Niclas</dc:creator>
  <cp:keywords/>
  <dc:description/>
  <cp:lastModifiedBy>Edge Niclas</cp:lastModifiedBy>
  <cp:revision>8</cp:revision>
  <dcterms:created xsi:type="dcterms:W3CDTF">2020-12-03T08:42:00Z</dcterms:created>
  <dcterms:modified xsi:type="dcterms:W3CDTF">2020-12-03T09:01:00Z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 Vertraulichkeitsstufe: intern - </vt:lpwstr>
  </property>
  <property fmtid="{D5CDD505-2E9C-101B-9397-08002B2CF9AE}" pid="5" name="MSIP_Label_45019f68-e666-4c30-b8d7-aa84f011a357_Enabled">
    <vt:lpwstr>true</vt:lpwstr>
  </property>
  <property fmtid="{D5CDD505-2E9C-101B-9397-08002B2CF9AE}" pid="6" name="MSIP_Label_45019f68-e666-4c30-b8d7-aa84f011a357_SetDate">
    <vt:lpwstr>2020-12-03T08:42:36Z</vt:lpwstr>
  </property>
  <property fmtid="{D5CDD505-2E9C-101B-9397-08002B2CF9AE}" pid="7" name="MSIP_Label_45019f68-e666-4c30-b8d7-aa84f011a357_Method">
    <vt:lpwstr>Standard</vt:lpwstr>
  </property>
  <property fmtid="{D5CDD505-2E9C-101B-9397-08002B2CF9AE}" pid="8" name="MSIP_Label_45019f68-e666-4c30-b8d7-aa84f011a357_Name">
    <vt:lpwstr>Intern</vt:lpwstr>
  </property>
  <property fmtid="{D5CDD505-2E9C-101B-9397-08002B2CF9AE}" pid="9" name="MSIP_Label_45019f68-e666-4c30-b8d7-aa84f011a357_SiteId">
    <vt:lpwstr>a1eb347b-8084-411c-b81a-c60eb204db5d</vt:lpwstr>
  </property>
  <property fmtid="{D5CDD505-2E9C-101B-9397-08002B2CF9AE}" pid="10" name="MSIP_Label_45019f68-e666-4c30-b8d7-aa84f011a357_ActionId">
    <vt:lpwstr>165c60a4-dbaa-4b87-b510-330e879d54ba</vt:lpwstr>
  </property>
  <property fmtid="{D5CDD505-2E9C-101B-9397-08002B2CF9AE}" pid="11" name="MSIP_Label_45019f68-e666-4c30-b8d7-aa84f011a357_ContentBits">
    <vt:lpwstr>2</vt:lpwstr>
  </property>
</Properties>
</file>