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Tarea (Grupal)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Minutos planeados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(Promedio grupal)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Defectos insertados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Defectos eliminados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Actualización documento de lanzamiento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actualización de las historias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Especificar el caso de uso incluyendo el Mockup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Elaborar diagrama de clases de análisis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Elaborar diagrama de secuencia de análisis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reunión planteo de modelos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implementar servicios de backend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Reunión de inspección de la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