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Script WhatsApp — Lead de entrada (IRBIS)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site/clínica (histórico preservado no fim do arquivo). ICP, preço e enquadramento do funil atualizados conforme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onboarding-comercial-novo-colaborador.md</w:t>
      </w:r>
      <w:r>
        <w:rPr>
          <w:i/>
          <w:iCs/>
        </w:rPr>
        <w:t xml:space="preserve">. A técnica de reframe de preço (não solta número solto, qualifica e leva pra reunião) foi mantida — só o conteúdo mudou.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Situação: alguém te chama no WhatsApp interessado em sistema, automação ou IA (ou te viu no direct e mandou "IA"). Você é o Nicolas conduzindo.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Princípio inegociável: </w:t>
      </w:r>
      <w:r>
        <w:rPr>
          <w:b/>
          <w:bCs/>
          <w:i/>
          <w:iCs/>
        </w:rPr>
        <w:t xml:space="preserve">preço fechado não vai por WhatsApp.</w:t>
      </w:r>
      <w:r>
        <w:rPr>
          <w:i/>
          <w:iCs/>
        </w:rPr>
        <w:t xml:space="preserve"> Você qualifica, constrói autoridade e leva pra reunião — onde o valor é calibrado pro caso real dele (ver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calculadora-preco-build-irbis.md</w:t>
      </w:r>
      <w:r>
        <w:rPr>
          <w:i/>
          <w:iCs/>
        </w:rPr>
        <w:t xml:space="preserve">). Faixa geral pode ser citada se ele insistir (ver seção de preço abaixo); número fechado, não.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Funil principal (4 blocos)</w:t>
      </w:r>
    </w:p>
    <w:p>
      <w:pPr>
        <w:pStyle w:val="Heading3"/>
        <w:spacing w:after="120" w:before="240"/>
      </w:pPr>
      <w:r>
        <w:t xml:space="preserve">BLOCO 1 — Primeiro contato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Opa {{nome}}! Aqui é o Nicolas, da IRBIS.
Que bom que me chamou. A gente constrói sistema, automação e IA sob medida pra negócio como o seu — de CRM a agente de IA que assume tarefa manual da operação.
Posso te fazer 2 ou 3 perguntas rápidas pra entender seu caso? Ou prefere já marcar uma call rápida?</w:t>
      </w:r>
    </w:p>
    <w:p>
      <w:pPr>
        <w:pStyle w:val="Heading3"/>
        <w:spacing w:after="120" w:before="240"/>
      </w:pPr>
      <w:r>
        <w:t xml:space="preserve">BLOCO 2 — Qualificação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Fechou, {{nome}}. Me responde rapidinho:
- Hoje o que te fez procurar isso — algo específico travando (planilha, processo manual, atendimento) ou é mais uma vontade de organizar/crescer?
- É mais sistema (organizar processo/dado), automação com IA (tirar tarefa repetitiva da mão de alguém) ou você ainda tá sem saber por onde a IA entra no seu negócio?
- Tem alguma meta ou prazo em mente?</w:t>
      </w:r>
    </w:p>
    <w:p>
      <w:pPr>
        <w:pStyle w:val="Heading3"/>
        <w:spacing w:after="120" w:before="240"/>
      </w:pPr>
      <w:r>
        <w:t xml:space="preserve">BLOCO 3 — Explicação do processo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Perfeito, {{nome}}. Deixa eu te explicar como funciona aqui.
Antes de qualquer proposta, eu faço uma reunião de diagnóstico com você — entender a operação, onde ela te trava e o que faz sentido sistematizar primeiro.
Saindo dela, eu te mostro:
- O que dá pra sistematizar na sua operação
- Como seria o projeto, prazo e investimento
- E você decide na hora, sem enrolação
Não mando proposta solta — a gente conversa, eu te apresento e você vê tudo com clareza.</w:t>
      </w:r>
    </w:p>
    <w:p>
      <w:pPr>
        <w:pStyle w:val="Heading3"/>
        <w:spacing w:after="120" w:before="240"/>
      </w:pPr>
      <w:r>
        <w:t xml:space="preserve">BLOCO 4 — Fechamento (marca a reunião, não o preço)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Bora marcar então. É rápida, uns 30-40 min, por chamada — eu te mostro tudo ali.
Tenho esses horários:
Quinta — 14h ou 15h30
Sexta — 17h
Qual fica melhor? Já deixo reservado pra você.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Variação — quando o lead PERGUNTA O PREÇO DE CARA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"Quanto custa?" — é onde a maioria escorrega (solta um número fechado e perde o controle).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Diferente da versão antiga: hoje existe faixa real pra citar (ver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stripe-catalogo-produtos-irbis.md</w:t>
      </w:r>
      <w:r>
        <w:rPr>
          <w:i/>
          <w:iCs/>
        </w:rPr>
        <w:t xml:space="preserve">). Cita a faixa se fizer sentido, mas o número fechado só sai depois de entender o escopo — nunca por hora, nunca "a partir de" solto.</w:t>
      </w:r>
    </w:p>
    <w:p>
      <w:pPr>
        <w:pStyle w:val="Heading3"/>
        <w:spacing w:after="120" w:before="240"/>
      </w:pPr>
      <w:r>
        <w:t xml:space="preserve">Resposta padrão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Boa pergunta, {{nome}} — e a real é: depende do que você precisa sistematizar.
Sistema fechado geralmente fica entre R$ 3.000 e R$ 10.000. Bot de IA é R$ 1.000 de implementação + R$ 500/mês. Consultoria de IA é R$ 5.000 (ou R$ 10.000 se a empresa fatura acima de R$10 milhões/ano). O que serve pro seu caso eu só sei depois de entender o escopo.
Por isso faço uma reunião rápida de diagnóstico antes: entendo sua operação e já te apresento o projeto, prazo e investimento certos — sem chute.
Te mostro isso quinta 14h ou sexta 17h — qual fica melhor?</w:t>
      </w:r>
    </w:p>
    <w:p>
      <w:pPr>
        <w:pStyle w:val="Heading3"/>
        <w:spacing w:after="120" w:before="240"/>
      </w:pPr>
      <w:r>
        <w:t xml:space="preserve">Se ele insistir ("só queria uma ideia de faixa")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Já te passei: R$3-10k pra sistema, R$1k+R$500/mês pro bot de IA, R$5k ou R$10k pra consultoria, dependendo do porte. O que muda o número dentro dessa faixa é o quanto isso te custa hoje — tempo, retrabalho, oportunidade perdida — e isso eu só calibro entendendo seu caso.
São 30 min e você sai com o valor real e o projeto na mão. Bora marcar?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Diferente do modelo de site (que evitava qualquer número), aqui a faixa é pública e pode ser citada sem problema — o que continua não saindo por WhatsApp é o número fechado, que depende do escopo real.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Lembretes de condução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Responde rápido (lead quente esfria em horas).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pergunta de cada vez se ele for monossilábico.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objetivo de TODA conversa é </w:t>
      </w:r>
      <w:r>
        <w:rPr>
          <w:b/>
          <w:bCs/>
        </w:rPr>
        <w:t xml:space="preserve">agendar a reunião</w:t>
      </w:r>
      <w:r>
        <w:t xml:space="preserve"> — não vender no 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 a reunião na véspera com uma micro-pauta ("separei 2 pontos sobre a sua operação que valem a conversa").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Assina como Nicolas. Sem "qualquer dúvida, à disposição".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site/clínica (vigente até 04/ago/2026, fora de escopo)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Situação: alguém chamava no WhatsApp querendo um site. Princípio: preço não ia por WhatsApp — qualificava, construía autoridade e levava pra reunião, onde entravam o deck, os dados da dor e a âncora de R$ 7.000.</w:t>
      </w:r>
    </w:p>
    <w:p>
      <w:pPr>
        <w:spacing w:after="160"/>
      </w:pPr>
      <w:r>
        <w:rPr>
          <w:b/>
          <w:bCs/>
        </w:rPr>
        <w:t xml:space="preserve">Bloco 1:</w:t>
      </w:r>
      <w:r>
        <w:t xml:space="preserve"> "Que bom que me chamou. Site de clínica é dos projetos que mais pagam — o paciente pesquisa antes de marcar, e o site decide se ele confia ou liga pro concorrente."</w:t>
      </w:r>
    </w:p>
    <w:p>
      <w:pPr>
        <w:spacing w:after="160"/>
      </w:pPr>
      <w:r>
        <w:rPr>
          <w:b/>
          <w:bCs/>
        </w:rPr>
        <w:t xml:space="preserve">Bloco 2 (qualificação):</w:t>
      </w:r>
      <w:r>
        <w:t xml:space="preserve"> perguntava se já tinha site, se queria atrair paciente/passar credibilidade/facilitar agendamento, e prazo.</w:t>
      </w:r>
    </w:p>
    <w:p>
      <w:pPr>
        <w:spacing w:after="160"/>
      </w:pPr>
      <w:r>
        <w:rPr>
          <w:b/>
          <w:bCs/>
        </w:rPr>
        <w:t xml:space="preserve">Variação preço — resposta padrão:</w:t>
      </w:r>
      <w:r>
        <w:t xml:space="preserve"> reframe total, sem citar nenhum número, nem faixa — só "depende do escopo", direto pra reunião.</w:t>
      </w:r>
    </w:p>
    <w:p>
      <w:pPr>
        <w:spacing w:after="160"/>
      </w:pPr>
      <w:r>
        <w:rPr>
          <w:b/>
          <w:bCs/>
        </w:rPr>
        <w:t xml:space="preserve">Se insistisse:</w:t>
      </w:r>
      <w:r>
        <w:t xml:space="preserve"> "um projeto de site sério pra clínica fica na casa dos milhares, não das centenas" — sem faixa numérica, só ordem de grandeza.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2026-08-10T20:19:56.006Z</dcterms:created>
  <dcterms:modified xsi:type="dcterms:W3CDTF">2026-08-10T20:19:56.006Z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