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40724A" w14:textId="176D6AD6" w:rsidR="003E30E6" w:rsidRPr="003E30E6" w:rsidRDefault="00B74CF2" w:rsidP="003E30E6">
      <w:pPr>
        <w:jc w:val="center"/>
        <w:rPr>
          <w:b/>
          <w:bCs/>
          <w:sz w:val="36"/>
          <w:szCs w:val="36"/>
        </w:rPr>
      </w:pPr>
      <w:r>
        <w:rPr>
          <w:rFonts w:hint="eastAsia"/>
          <w:b/>
          <w:bCs/>
          <w:sz w:val="36"/>
          <w:szCs w:val="36"/>
        </w:rPr>
        <w:t>云原生时代</w:t>
      </w:r>
      <w:r w:rsidR="006E44BA">
        <w:rPr>
          <w:rFonts w:hint="eastAsia"/>
          <w:b/>
          <w:bCs/>
          <w:sz w:val="36"/>
          <w:szCs w:val="36"/>
        </w:rPr>
        <w:t>的运维转型</w:t>
      </w:r>
    </w:p>
    <w:p w14:paraId="5BA84113" w14:textId="77777777" w:rsidR="003E30E6" w:rsidRDefault="003E30E6" w:rsidP="003E30E6">
      <w:pPr>
        <w:widowControl/>
        <w:ind w:left="-360"/>
        <w:jc w:val="left"/>
        <w:rPr>
          <w:rFonts w:ascii="SimSun" w:eastAsia="SimSun" w:hAnsi="SimSun" w:cs="SimSun"/>
          <w:sz w:val="24"/>
          <w:szCs w:val="24"/>
        </w:rPr>
      </w:pPr>
    </w:p>
    <w:p w14:paraId="746C1524" w14:textId="77777777" w:rsidR="00C6691D" w:rsidRDefault="00B74CF2" w:rsidP="00C6691D">
      <w:pPr>
        <w:widowControl/>
        <w:ind w:left="-360"/>
        <w:jc w:val="left"/>
        <w:rPr>
          <w:rFonts w:ascii="SimSun" w:eastAsia="SimSun" w:hAnsi="SimSun" w:cs="SimSun"/>
          <w:sz w:val="24"/>
          <w:szCs w:val="24"/>
        </w:rPr>
      </w:pPr>
      <w:r w:rsidRPr="003E30E6">
        <w:rPr>
          <w:rFonts w:ascii="SimSun" w:eastAsia="SimSun" w:hAnsi="SimSun" w:cs="SimSun"/>
          <w:sz w:val="24"/>
          <w:szCs w:val="24"/>
        </w:rPr>
        <w:t>云原生时代来了，运维势必面临着转型的机遇和挑战。</w:t>
      </w:r>
      <w:r w:rsidR="00AA3167" w:rsidRPr="003E30E6">
        <w:rPr>
          <w:rFonts w:ascii="SimSun" w:eastAsia="SimSun" w:hAnsi="SimSun" w:cs="SimSun" w:hint="eastAsia"/>
          <w:sz w:val="24"/>
          <w:szCs w:val="24"/>
        </w:rPr>
        <w:t>以下，是作业帮运维团队的转型探索实践。</w:t>
      </w:r>
    </w:p>
    <w:p w14:paraId="22E66938" w14:textId="77777777" w:rsidR="00C6691D" w:rsidRDefault="00C6691D" w:rsidP="00C6691D">
      <w:pPr>
        <w:widowControl/>
        <w:ind w:left="-360"/>
        <w:jc w:val="left"/>
        <w:rPr>
          <w:rFonts w:ascii="SimSun" w:eastAsia="SimSun" w:hAnsi="SimSun" w:cs="SimSun"/>
          <w:sz w:val="24"/>
          <w:szCs w:val="24"/>
        </w:rPr>
      </w:pPr>
    </w:p>
    <w:p w14:paraId="563C9EA4" w14:textId="71740B26" w:rsidR="00DB18E4" w:rsidRPr="00276D3F" w:rsidRDefault="00DB18E4" w:rsidP="00C6691D">
      <w:pPr>
        <w:widowControl/>
        <w:ind w:left="-360"/>
        <w:jc w:val="left"/>
        <w:rPr>
          <w:rStyle w:val="a9"/>
        </w:rPr>
      </w:pPr>
      <w:r w:rsidRPr="00276D3F">
        <w:rPr>
          <w:rStyle w:val="a9"/>
        </w:rPr>
        <w:t>要点</w:t>
      </w:r>
      <w:r w:rsidRPr="00276D3F">
        <w:rPr>
          <w:rStyle w:val="a9"/>
          <w:rFonts w:hint="eastAsia"/>
        </w:rPr>
        <w:t>简述</w:t>
      </w:r>
    </w:p>
    <w:p w14:paraId="6E9ECBC6" w14:textId="77777777" w:rsidR="00DB18E4" w:rsidRPr="003E30E6" w:rsidRDefault="00DB18E4" w:rsidP="003E30E6">
      <w:pPr>
        <w:widowControl/>
        <w:numPr>
          <w:ilvl w:val="0"/>
          <w:numId w:val="36"/>
        </w:numPr>
        <w:ind w:left="0"/>
        <w:jc w:val="left"/>
        <w:rPr>
          <w:rFonts w:ascii="SimSun" w:eastAsia="SimSun" w:hAnsi="SimSun" w:cs="SimSun"/>
          <w:sz w:val="24"/>
          <w:szCs w:val="24"/>
        </w:rPr>
      </w:pPr>
      <w:r w:rsidRPr="003E30E6">
        <w:rPr>
          <w:rFonts w:ascii="SimSun" w:eastAsia="SimSun" w:hAnsi="SimSun" w:cs="SimSun"/>
          <w:sz w:val="24"/>
          <w:szCs w:val="24"/>
        </w:rPr>
        <w:t>传统运维职责：将工业制成品组装成服务、交付给用户，并维持服务运转；特点是强依附于业务。</w:t>
      </w:r>
    </w:p>
    <w:p w14:paraId="5CFC4EBC" w14:textId="77777777" w:rsidR="00DB18E4" w:rsidRPr="003E30E6" w:rsidRDefault="00DB18E4" w:rsidP="003E30E6">
      <w:pPr>
        <w:widowControl/>
        <w:numPr>
          <w:ilvl w:val="0"/>
          <w:numId w:val="36"/>
        </w:numPr>
        <w:ind w:left="0"/>
        <w:jc w:val="left"/>
        <w:rPr>
          <w:rFonts w:ascii="SimSun" w:eastAsia="SimSun" w:hAnsi="SimSun" w:cs="SimSun"/>
          <w:sz w:val="24"/>
          <w:szCs w:val="24"/>
        </w:rPr>
      </w:pPr>
      <w:r w:rsidRPr="003E30E6">
        <w:rPr>
          <w:rFonts w:ascii="SimSun" w:eastAsia="SimSun" w:hAnsi="SimSun" w:cs="SimSun"/>
          <w:sz w:val="24"/>
          <w:szCs w:val="24"/>
        </w:rPr>
        <w:t>云原生时代，公有云大量使用、DevOps真实达成，传统运维的职责不断被外包、转移、替代，出现了领域危机。</w:t>
      </w:r>
    </w:p>
    <w:p w14:paraId="56655A09" w14:textId="6D585F82" w:rsidR="00DB18E4" w:rsidRDefault="00BB0B9A" w:rsidP="003E30E6">
      <w:pPr>
        <w:widowControl/>
        <w:numPr>
          <w:ilvl w:val="0"/>
          <w:numId w:val="36"/>
        </w:numPr>
        <w:ind w:left="0"/>
        <w:jc w:val="left"/>
        <w:rPr>
          <w:rFonts w:ascii="SimSun" w:eastAsia="SimSun" w:hAnsi="SimSun" w:cs="SimSun" w:hint="eastAsia"/>
          <w:sz w:val="24"/>
          <w:szCs w:val="24"/>
        </w:rPr>
      </w:pPr>
      <w:r w:rsidRPr="00BB0B9A">
        <w:rPr>
          <w:rFonts w:ascii="SimSun" w:eastAsia="SimSun" w:hAnsi="SimSun" w:cs="SimSun"/>
          <w:sz w:val="24"/>
          <w:szCs w:val="24"/>
        </w:rPr>
        <w:t>运维转型，核心是改变角色认知。运维人，要把自己从依附于业务的运营角色，调整为独立的运维服务提供方</w:t>
      </w:r>
      <w:r>
        <w:rPr>
          <w:rFonts w:ascii="SimSun" w:eastAsia="SimSun" w:hAnsi="SimSun" w:cs="SimSun" w:hint="eastAsia"/>
          <w:sz w:val="24"/>
          <w:szCs w:val="24"/>
        </w:rPr>
        <w:t>。</w:t>
      </w:r>
    </w:p>
    <w:p w14:paraId="7254EED7" w14:textId="0DBA05D9" w:rsidR="00BB0B9A" w:rsidRPr="003E30E6" w:rsidRDefault="00BB0B9A" w:rsidP="003E30E6">
      <w:pPr>
        <w:widowControl/>
        <w:numPr>
          <w:ilvl w:val="0"/>
          <w:numId w:val="36"/>
        </w:numPr>
        <w:ind w:left="0"/>
        <w:jc w:val="left"/>
        <w:rPr>
          <w:rFonts w:ascii="SimSun" w:eastAsia="SimSun" w:hAnsi="SimSun" w:cs="SimSun"/>
          <w:sz w:val="24"/>
          <w:szCs w:val="24"/>
        </w:rPr>
      </w:pPr>
      <w:r w:rsidRPr="00BB0B9A">
        <w:rPr>
          <w:rFonts w:ascii="SimSun" w:eastAsia="SimSun" w:hAnsi="SimSun" w:cs="SimSun"/>
          <w:sz w:val="24"/>
          <w:szCs w:val="24"/>
        </w:rPr>
        <w:t>运维转型，目标是运维即服务</w:t>
      </w:r>
      <w:proofErr w:type="spellStart"/>
      <w:r w:rsidRPr="00BB0B9A">
        <w:rPr>
          <w:rFonts w:ascii="SimSun" w:eastAsia="SimSun" w:hAnsi="SimSun" w:cs="SimSun"/>
          <w:sz w:val="24"/>
          <w:szCs w:val="24"/>
        </w:rPr>
        <w:t>OPaS</w:t>
      </w:r>
      <w:proofErr w:type="spellEnd"/>
      <w:r w:rsidRPr="00BB0B9A">
        <w:rPr>
          <w:rFonts w:ascii="SimSun" w:eastAsia="SimSun" w:hAnsi="SimSun" w:cs="SimSun"/>
          <w:sz w:val="24"/>
          <w:szCs w:val="24"/>
        </w:rPr>
        <w:t>。运维转型为服务提供方，专注于打造</w:t>
      </w:r>
      <w:proofErr w:type="spellStart"/>
      <w:r w:rsidRPr="00BB0B9A">
        <w:rPr>
          <w:rFonts w:ascii="SimSun" w:eastAsia="SimSun" w:hAnsi="SimSun" w:cs="SimSun"/>
          <w:sz w:val="24"/>
          <w:szCs w:val="24"/>
        </w:rPr>
        <w:t>OPaS</w:t>
      </w:r>
      <w:proofErr w:type="spellEnd"/>
      <w:r w:rsidRPr="00BB0B9A">
        <w:rPr>
          <w:rFonts w:ascii="SimSun" w:eastAsia="SimSun" w:hAnsi="SimSun" w:cs="SimSun"/>
          <w:sz w:val="24"/>
          <w:szCs w:val="24"/>
        </w:rPr>
        <w:t>能力，持续深化专业性；业务研发借助</w:t>
      </w:r>
      <w:proofErr w:type="spellStart"/>
      <w:r w:rsidRPr="00BB0B9A">
        <w:rPr>
          <w:rFonts w:ascii="SimSun" w:eastAsia="SimSun" w:hAnsi="SimSun" w:cs="SimSun"/>
          <w:sz w:val="24"/>
          <w:szCs w:val="24"/>
        </w:rPr>
        <w:t>OPaS</w:t>
      </w:r>
      <w:proofErr w:type="spellEnd"/>
      <w:r w:rsidRPr="00BB0B9A">
        <w:rPr>
          <w:rFonts w:ascii="SimSun" w:eastAsia="SimSun" w:hAnsi="SimSun" w:cs="SimSun"/>
          <w:sz w:val="24"/>
          <w:szCs w:val="24"/>
        </w:rPr>
        <w:t>，自助完成日常的运营工作</w:t>
      </w:r>
      <w:r>
        <w:rPr>
          <w:rFonts w:ascii="SimSun" w:eastAsia="SimSun" w:hAnsi="SimSun" w:cs="SimSun" w:hint="eastAsia"/>
          <w:sz w:val="24"/>
          <w:szCs w:val="24"/>
        </w:rPr>
        <w:t>。</w:t>
      </w:r>
    </w:p>
    <w:p w14:paraId="60353A29" w14:textId="0B78C0DF" w:rsidR="00BB0B9A" w:rsidRDefault="00BB0B9A" w:rsidP="008E5D46">
      <w:pPr>
        <w:widowControl/>
        <w:numPr>
          <w:ilvl w:val="0"/>
          <w:numId w:val="36"/>
        </w:numPr>
        <w:ind w:left="0"/>
        <w:jc w:val="left"/>
        <w:rPr>
          <w:rFonts w:ascii="SimSun" w:eastAsia="SimSun" w:hAnsi="SimSun" w:cs="SimSun" w:hint="eastAsia"/>
          <w:sz w:val="24"/>
          <w:szCs w:val="24"/>
        </w:rPr>
      </w:pPr>
      <w:r w:rsidRPr="00BB0B9A">
        <w:rPr>
          <w:rFonts w:ascii="SimSun" w:eastAsia="SimSun" w:hAnsi="SimSun" w:cs="SimSun"/>
          <w:sz w:val="24"/>
          <w:szCs w:val="24"/>
        </w:rPr>
        <w:t>转型实践，</w:t>
      </w:r>
      <w:r w:rsidRPr="003E30E6">
        <w:rPr>
          <w:rFonts w:ascii="SimSun" w:eastAsia="SimSun" w:hAnsi="SimSun" w:cs="SimSun"/>
          <w:sz w:val="24"/>
          <w:szCs w:val="24"/>
        </w:rPr>
        <w:t>作业帮做了一些转型实践</w:t>
      </w:r>
      <w:r>
        <w:rPr>
          <w:rFonts w:ascii="SimSun" w:eastAsia="SimSun" w:hAnsi="SimSun" w:cs="SimSun" w:hint="eastAsia"/>
          <w:sz w:val="24"/>
          <w:szCs w:val="24"/>
        </w:rPr>
        <w:t>，</w:t>
      </w:r>
      <w:r w:rsidRPr="00BB0B9A">
        <w:rPr>
          <w:rFonts w:ascii="SimSun" w:eastAsia="SimSun" w:hAnsi="SimSun" w:cs="SimSun"/>
          <w:sz w:val="24"/>
          <w:szCs w:val="24"/>
        </w:rPr>
        <w:t>洋葱模型、超服务视角、管理面工单</w:t>
      </w:r>
      <w:proofErr w:type="spellStart"/>
      <w:r w:rsidRPr="00BB0B9A">
        <w:rPr>
          <w:rFonts w:ascii="SimSun" w:eastAsia="SimSun" w:hAnsi="SimSun" w:cs="SimSun"/>
          <w:sz w:val="24"/>
          <w:szCs w:val="24"/>
        </w:rPr>
        <w:t>ToC</w:t>
      </w:r>
      <w:proofErr w:type="spellEnd"/>
      <w:r w:rsidRPr="00BB0B9A">
        <w:rPr>
          <w:rFonts w:ascii="SimSun" w:eastAsia="SimSun" w:hAnsi="SimSun" w:cs="SimSun"/>
          <w:sz w:val="24"/>
          <w:szCs w:val="24"/>
        </w:rPr>
        <w:t>这三条路，已经被我们证明可行</w:t>
      </w:r>
      <w:r>
        <w:rPr>
          <w:rFonts w:ascii="SimSun" w:eastAsia="SimSun" w:hAnsi="SimSun" w:cs="SimSun" w:hint="eastAsia"/>
          <w:sz w:val="24"/>
          <w:szCs w:val="24"/>
        </w:rPr>
        <w:t>。</w:t>
      </w:r>
    </w:p>
    <w:p w14:paraId="328BF531" w14:textId="1BCA33C3" w:rsidR="008E5D46" w:rsidRPr="008E5D46" w:rsidRDefault="008E5D46" w:rsidP="008E5D46">
      <w:pPr>
        <w:widowControl/>
        <w:numPr>
          <w:ilvl w:val="0"/>
          <w:numId w:val="36"/>
        </w:numPr>
        <w:ind w:left="0"/>
        <w:jc w:val="left"/>
        <w:rPr>
          <w:rFonts w:ascii="SimSun" w:eastAsia="SimSun" w:hAnsi="SimSun" w:cs="SimSun"/>
          <w:sz w:val="24"/>
          <w:szCs w:val="24"/>
        </w:rPr>
      </w:pPr>
      <w:r w:rsidRPr="008E5D46">
        <w:rPr>
          <w:rFonts w:ascii="SimSun" w:eastAsia="SimSun" w:hAnsi="SimSun" w:cs="SimSun"/>
          <w:sz w:val="24"/>
          <w:szCs w:val="24"/>
        </w:rPr>
        <w:t>平台是服务能力最有力的承接方式，但不是唯一方式。组织、规范、流程、平台，一样都不能少（除平台外，转移成本可能略高）</w:t>
      </w:r>
    </w:p>
    <w:p w14:paraId="607C7D79" w14:textId="77777777" w:rsidR="00C6691D" w:rsidRPr="009C0760" w:rsidRDefault="00C6691D" w:rsidP="00C6691D">
      <w:pPr>
        <w:widowControl/>
        <w:ind w:left="-360"/>
        <w:jc w:val="left"/>
      </w:pPr>
    </w:p>
    <w:p w14:paraId="14B9A9EC" w14:textId="076B17FE" w:rsidR="000A02C8" w:rsidRPr="0055230F" w:rsidRDefault="0055230F" w:rsidP="00C6691D">
      <w:pPr>
        <w:widowControl/>
        <w:ind w:left="-360"/>
        <w:jc w:val="left"/>
        <w:rPr>
          <w:rStyle w:val="a9"/>
        </w:rPr>
      </w:pPr>
      <w:r w:rsidRPr="0055230F">
        <w:rPr>
          <w:rStyle w:val="a9"/>
        </w:rPr>
        <w:t>运维</w:t>
      </w:r>
      <w:r w:rsidR="00B74CF2" w:rsidRPr="0055230F">
        <w:rPr>
          <w:rStyle w:val="a9"/>
        </w:rPr>
        <w:t>发展史</w:t>
      </w:r>
    </w:p>
    <w:p w14:paraId="31B88A84" w14:textId="77777777" w:rsidR="000A02C8" w:rsidRPr="00C6691D" w:rsidRDefault="00B74CF2" w:rsidP="00C6691D">
      <w:pPr>
        <w:widowControl/>
        <w:ind w:left="-360"/>
        <w:jc w:val="left"/>
        <w:rPr>
          <w:rFonts w:ascii="SimSun" w:eastAsia="SimSun" w:hAnsi="SimSun" w:cs="SimSun"/>
          <w:sz w:val="24"/>
          <w:szCs w:val="24"/>
        </w:rPr>
      </w:pPr>
      <w:r w:rsidRPr="00C6691D">
        <w:rPr>
          <w:rFonts w:ascii="SimSun" w:eastAsia="SimSun" w:hAnsi="SimSun" w:cs="SimSun"/>
          <w:sz w:val="24"/>
          <w:szCs w:val="24"/>
        </w:rPr>
        <w:t>互联网运维整体上分为5个阶段：纯手工、标准化、平台化、DevOps、数智化。</w:t>
      </w:r>
    </w:p>
    <w:p w14:paraId="0FA6C43F" w14:textId="77777777" w:rsidR="000A02C8" w:rsidRDefault="00B74CF2" w:rsidP="00A71D46">
      <w:pPr>
        <w:jc w:val="left"/>
      </w:pPr>
      <w:r>
        <w:rPr>
          <w:noProof/>
        </w:rPr>
        <w:drawing>
          <wp:inline distT="0" distB="0" distL="0" distR="0" wp14:anchorId="69AD44EB" wp14:editId="3739D279">
            <wp:extent cx="5029200" cy="2425700"/>
            <wp:effectExtent l="0" t="0" r="0" b="12700"/>
            <wp:docPr id="1" name="Drawing 0"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descr="图片"/>
                    <pic:cNvPicPr>
                      <a:picLocks noChangeAspect="1"/>
                    </pic:cNvPicPr>
                  </pic:nvPicPr>
                  <pic:blipFill>
                    <a:blip r:embed="rId6"/>
                    <a:stretch>
                      <a:fillRect/>
                    </a:stretch>
                  </pic:blipFill>
                  <pic:spPr>
                    <a:xfrm>
                      <a:off x="0" y="0"/>
                      <a:ext cx="5029200" cy="2425798"/>
                    </a:xfrm>
                    <a:prstGeom prst="rect">
                      <a:avLst/>
                    </a:prstGeom>
                  </pic:spPr>
                </pic:pic>
              </a:graphicData>
            </a:graphic>
          </wp:inline>
        </w:drawing>
      </w:r>
    </w:p>
    <w:p w14:paraId="5F6CA19A" w14:textId="7C5F5026" w:rsidR="000A02C8" w:rsidRDefault="00B74CF2" w:rsidP="00C6691D">
      <w:pPr>
        <w:widowControl/>
        <w:ind w:left="-360"/>
        <w:jc w:val="left"/>
        <w:rPr>
          <w:rFonts w:ascii="SimSun" w:eastAsia="SimSun" w:hAnsi="SimSun" w:cs="SimSun"/>
          <w:sz w:val="24"/>
          <w:szCs w:val="24"/>
        </w:rPr>
      </w:pPr>
      <w:r w:rsidRPr="00C6691D">
        <w:rPr>
          <w:rFonts w:ascii="SimSun" w:eastAsia="SimSun" w:hAnsi="SimSun" w:cs="SimSun"/>
          <w:sz w:val="24"/>
          <w:szCs w:val="24"/>
        </w:rPr>
        <w:t>20世纪90年代是信息化技术发展的初期，企业规模比较小，彼时的运维以单兵模式为主，全靠个人能力，主要工作内容是机房相关以及服务相关，这个阶段称为纯手工。</w:t>
      </w:r>
    </w:p>
    <w:p w14:paraId="6F92B498" w14:textId="77777777" w:rsidR="00C6691D" w:rsidRPr="00C6691D" w:rsidRDefault="00C6691D" w:rsidP="00C6691D">
      <w:pPr>
        <w:widowControl/>
        <w:ind w:left="-360"/>
        <w:jc w:val="left"/>
        <w:rPr>
          <w:rFonts w:ascii="SimSun" w:eastAsia="SimSun" w:hAnsi="SimSun" w:cs="SimSun"/>
          <w:sz w:val="24"/>
          <w:szCs w:val="24"/>
        </w:rPr>
      </w:pPr>
    </w:p>
    <w:p w14:paraId="658087C8" w14:textId="77777777" w:rsidR="000A02C8" w:rsidRPr="00C6691D" w:rsidRDefault="00B74CF2" w:rsidP="00C6691D">
      <w:pPr>
        <w:widowControl/>
        <w:ind w:left="-360"/>
        <w:jc w:val="left"/>
        <w:rPr>
          <w:rFonts w:ascii="SimSun" w:eastAsia="SimSun" w:hAnsi="SimSun" w:cs="SimSun"/>
          <w:sz w:val="24"/>
          <w:szCs w:val="24"/>
        </w:rPr>
      </w:pPr>
      <w:r w:rsidRPr="00C6691D">
        <w:rPr>
          <w:rFonts w:ascii="SimSun" w:eastAsia="SimSun" w:hAnsi="SimSun" w:cs="SimSun"/>
          <w:sz w:val="24"/>
          <w:szCs w:val="24"/>
        </w:rPr>
        <w:t>2000年左右，信息系统进一步扩大，业务的增速远远超过了运维人员的增速，此时不能再按照传统纯手工的模式了，因此逐渐发展出以文档化、规范化、流程化为</w:t>
      </w:r>
      <w:r w:rsidRPr="00C6691D">
        <w:rPr>
          <w:rFonts w:ascii="SimSun" w:eastAsia="SimSun" w:hAnsi="SimSun" w:cs="SimSun"/>
          <w:sz w:val="24"/>
          <w:szCs w:val="24"/>
        </w:rPr>
        <w:lastRenderedPageBreak/>
        <w:t>代表的标准化规范。在这个阶段依然是需要人工执行部署和管理等操作，业界也相应地推出了ISO2000、ITIL等等指导规范。</w:t>
      </w:r>
    </w:p>
    <w:p w14:paraId="0EE5E0A5" w14:textId="77777777" w:rsidR="000A02C8" w:rsidRDefault="000A02C8" w:rsidP="00A71D46">
      <w:pPr>
        <w:jc w:val="left"/>
      </w:pPr>
    </w:p>
    <w:p w14:paraId="23E7DD61" w14:textId="77777777" w:rsidR="000A02C8" w:rsidRPr="00C6691D" w:rsidRDefault="00B74CF2" w:rsidP="00C6691D">
      <w:pPr>
        <w:widowControl/>
        <w:ind w:left="-360"/>
        <w:jc w:val="left"/>
        <w:rPr>
          <w:rFonts w:ascii="SimSun" w:eastAsia="SimSun" w:hAnsi="SimSun" w:cs="SimSun"/>
          <w:sz w:val="24"/>
          <w:szCs w:val="24"/>
        </w:rPr>
      </w:pPr>
      <w:r w:rsidRPr="00C6691D">
        <w:rPr>
          <w:rFonts w:ascii="SimSun" w:eastAsia="SimSun" w:hAnsi="SimSun" w:cs="SimSun"/>
          <w:sz w:val="24"/>
          <w:szCs w:val="24"/>
        </w:rPr>
        <w:t>时间来到2008年左右，这个时候信息系统的复杂度又有了进一步的提升，包括服务架构、语言变得更多元等，运维方式出现了异构（运维成本高）。在国内，百度最早开始平台化和自动化的尝试。这个阶段主要是依托运维平台来实现人工操作的平台化，以及部分基于经验的决策自动化。运营平台的建设也先后经历了早期的脚本化，之后是烟囱式的发展，再到服务目录的集成，最后是基于场景去闭环。</w:t>
      </w:r>
    </w:p>
    <w:p w14:paraId="11249800" w14:textId="77777777" w:rsidR="000A02C8" w:rsidRPr="00C6691D" w:rsidRDefault="000A02C8" w:rsidP="00C6691D">
      <w:pPr>
        <w:widowControl/>
        <w:ind w:left="-360"/>
        <w:jc w:val="left"/>
        <w:rPr>
          <w:rFonts w:ascii="SimSun" w:eastAsia="SimSun" w:hAnsi="SimSun" w:cs="SimSun"/>
          <w:sz w:val="24"/>
          <w:szCs w:val="24"/>
        </w:rPr>
      </w:pPr>
    </w:p>
    <w:p w14:paraId="43E7EF99" w14:textId="77777777" w:rsidR="000A02C8" w:rsidRPr="00C6691D" w:rsidRDefault="00B74CF2" w:rsidP="00C6691D">
      <w:pPr>
        <w:widowControl/>
        <w:ind w:left="-360"/>
        <w:jc w:val="left"/>
        <w:rPr>
          <w:rFonts w:ascii="SimSun" w:eastAsia="SimSun" w:hAnsi="SimSun" w:cs="SimSun"/>
          <w:sz w:val="24"/>
          <w:szCs w:val="24"/>
        </w:rPr>
      </w:pPr>
      <w:r w:rsidRPr="00C6691D">
        <w:rPr>
          <w:rFonts w:ascii="SimSun" w:eastAsia="SimSun" w:hAnsi="SimSun" w:cs="SimSun"/>
          <w:sz w:val="24"/>
          <w:szCs w:val="24"/>
        </w:rPr>
        <w:t>2010年左右，DevOps理念被正式提出来，2014年左右在亚马逊和谷歌完成了落地，研发流程也从原来的瀑布、敏捷开发模式发展到了研发、测试、运维一体化协同。这基本突破了运维的原有边界，工具体系或者平台体系也实现了全面弱化。这一阶段可以认为是技术驱动的组织结构变革。</w:t>
      </w:r>
    </w:p>
    <w:p w14:paraId="33DF91E1" w14:textId="77777777" w:rsidR="000A02C8" w:rsidRPr="00C6691D" w:rsidRDefault="000A02C8" w:rsidP="00C6691D">
      <w:pPr>
        <w:widowControl/>
        <w:ind w:left="-360"/>
        <w:jc w:val="left"/>
        <w:rPr>
          <w:rFonts w:ascii="SimSun" w:eastAsia="SimSun" w:hAnsi="SimSun" w:cs="SimSun"/>
          <w:sz w:val="24"/>
          <w:szCs w:val="24"/>
        </w:rPr>
      </w:pPr>
    </w:p>
    <w:p w14:paraId="5C9F6022" w14:textId="71D436CA" w:rsidR="000A02C8" w:rsidRDefault="00B74CF2" w:rsidP="00E70041">
      <w:pPr>
        <w:widowControl/>
        <w:ind w:left="-360"/>
        <w:jc w:val="left"/>
        <w:rPr>
          <w:rFonts w:ascii="SimSun" w:eastAsia="SimSun" w:hAnsi="SimSun" w:cs="SimSun"/>
          <w:sz w:val="24"/>
          <w:szCs w:val="24"/>
        </w:rPr>
      </w:pPr>
      <w:r w:rsidRPr="00C6691D">
        <w:rPr>
          <w:rFonts w:ascii="SimSun" w:eastAsia="SimSun" w:hAnsi="SimSun" w:cs="SimSun"/>
          <w:sz w:val="24"/>
          <w:szCs w:val="24"/>
        </w:rPr>
        <w:t>同样在2014年左右，运维领域已经积累了大量的数据，又恰逢大数据和AI技术兴起，国内也是百度最早开始尝试智能化。但是从目前来看，</w:t>
      </w:r>
      <w:proofErr w:type="spellStart"/>
      <w:r w:rsidRPr="00C6691D">
        <w:rPr>
          <w:rFonts w:ascii="SimSun" w:eastAsia="SimSun" w:hAnsi="SimSun" w:cs="SimSun"/>
          <w:sz w:val="24"/>
          <w:szCs w:val="24"/>
        </w:rPr>
        <w:t>AIOps</w:t>
      </w:r>
      <w:proofErr w:type="spellEnd"/>
      <w:r w:rsidRPr="00C6691D">
        <w:rPr>
          <w:rFonts w:ascii="SimSun" w:eastAsia="SimSun" w:hAnsi="SimSun" w:cs="SimSun"/>
          <w:sz w:val="24"/>
          <w:szCs w:val="24"/>
        </w:rPr>
        <w:t>还是处在探索阶段，产品的受众比较少，很难成为一个领域的主要方向。而数据化和数据辅助决策目前已经被大范围地采用，发挥了不错的效果。这可以认为是运维和大数据结合之后产生的一个子方向。</w:t>
      </w:r>
    </w:p>
    <w:p w14:paraId="7546E1B6" w14:textId="77777777" w:rsidR="00E70041" w:rsidRPr="00E70041" w:rsidRDefault="00E70041" w:rsidP="00E70041">
      <w:pPr>
        <w:widowControl/>
        <w:ind w:left="-360"/>
        <w:jc w:val="left"/>
        <w:rPr>
          <w:rFonts w:ascii="SimSun" w:eastAsia="SimSun" w:hAnsi="SimSun" w:cs="SimSun"/>
          <w:sz w:val="24"/>
          <w:szCs w:val="24"/>
        </w:rPr>
      </w:pPr>
    </w:p>
    <w:p w14:paraId="20E2ECCE" w14:textId="2C0AF478" w:rsidR="000A02C8" w:rsidRPr="00E80043" w:rsidRDefault="00B74CF2" w:rsidP="00E80043">
      <w:pPr>
        <w:widowControl/>
        <w:ind w:left="-360"/>
        <w:jc w:val="left"/>
        <w:rPr>
          <w:rFonts w:ascii="SimSun" w:eastAsia="SimSun" w:hAnsi="SimSun" w:cs="SimSun"/>
          <w:sz w:val="24"/>
          <w:szCs w:val="24"/>
        </w:rPr>
      </w:pPr>
      <w:r w:rsidRPr="00E80043">
        <w:rPr>
          <w:rFonts w:ascii="SimSun" w:eastAsia="SimSun" w:hAnsi="SimSun" w:cs="SimSun"/>
          <w:sz w:val="24"/>
          <w:szCs w:val="24"/>
        </w:rPr>
        <w:t>从上述的运维发展过程中，我们可以看到两个特点。</w:t>
      </w:r>
    </w:p>
    <w:p w14:paraId="3CA36FA8" w14:textId="77777777" w:rsidR="000A02C8" w:rsidRPr="00E80043" w:rsidRDefault="00B74CF2" w:rsidP="00E80043">
      <w:pPr>
        <w:widowControl/>
        <w:numPr>
          <w:ilvl w:val="0"/>
          <w:numId w:val="36"/>
        </w:numPr>
        <w:ind w:left="0"/>
        <w:jc w:val="left"/>
        <w:rPr>
          <w:rFonts w:ascii="SimSun" w:eastAsia="SimSun" w:hAnsi="SimSun" w:cs="SimSun"/>
          <w:sz w:val="24"/>
          <w:szCs w:val="24"/>
        </w:rPr>
      </w:pPr>
      <w:r w:rsidRPr="00E80043">
        <w:rPr>
          <w:rFonts w:ascii="SimSun" w:eastAsia="SimSun" w:hAnsi="SimSun" w:cs="SimSun"/>
          <w:sz w:val="24"/>
          <w:szCs w:val="24"/>
        </w:rPr>
        <w:t>第一，继承性。新阶段往往继承、发扬老阶段的优秀经验，又会在理念、技术、组织上有所创新。比如，平台化继承、强化了标准化阶段的成果，数据化继承了平台化的成果，同时引入大数据技术，DevOps也是一个左右能够衔接起来的组织变革。</w:t>
      </w:r>
    </w:p>
    <w:p w14:paraId="64FF4B2F" w14:textId="77777777" w:rsidR="000A02C8" w:rsidRPr="00E80043" w:rsidRDefault="00B74CF2" w:rsidP="00E80043">
      <w:pPr>
        <w:widowControl/>
        <w:numPr>
          <w:ilvl w:val="0"/>
          <w:numId w:val="36"/>
        </w:numPr>
        <w:ind w:left="0"/>
        <w:jc w:val="left"/>
        <w:rPr>
          <w:rFonts w:ascii="SimSun" w:eastAsia="SimSun" w:hAnsi="SimSun" w:cs="SimSun"/>
          <w:sz w:val="24"/>
          <w:szCs w:val="24"/>
        </w:rPr>
      </w:pPr>
      <w:r w:rsidRPr="00E80043">
        <w:rPr>
          <w:rFonts w:ascii="SimSun" w:eastAsia="SimSun" w:hAnsi="SimSun" w:cs="SimSun"/>
          <w:sz w:val="24"/>
          <w:szCs w:val="24"/>
        </w:rPr>
        <w:t>第二，职能的转移，特别是运维职能的转移。DevOps是运维管理模式的一个分水岭。</w:t>
      </w:r>
    </w:p>
    <w:p w14:paraId="30F42B08" w14:textId="77777777" w:rsidR="000A02C8" w:rsidRPr="00E80043" w:rsidRDefault="00B74CF2" w:rsidP="00E80043">
      <w:pPr>
        <w:widowControl/>
        <w:numPr>
          <w:ilvl w:val="0"/>
          <w:numId w:val="36"/>
        </w:numPr>
        <w:ind w:left="0"/>
        <w:jc w:val="left"/>
        <w:rPr>
          <w:rFonts w:ascii="SimSun" w:eastAsia="SimSun" w:hAnsi="SimSun" w:cs="SimSun"/>
          <w:sz w:val="24"/>
          <w:szCs w:val="24"/>
        </w:rPr>
      </w:pPr>
      <w:r w:rsidRPr="00E80043">
        <w:rPr>
          <w:rFonts w:ascii="SimSun" w:eastAsia="SimSun" w:hAnsi="SimSun" w:cs="SimSun"/>
          <w:sz w:val="24"/>
          <w:szCs w:val="24"/>
        </w:rPr>
        <w:t>一方面，沿着本领域专业化的方向继续推进，不断强化工具体系建设的重要性，包括不断完善自动化、数据化机制，甚至是现在还不成气候的智能化机制。</w:t>
      </w:r>
    </w:p>
    <w:p w14:paraId="4DBFCD36" w14:textId="4BE36EFA" w:rsidR="000A02C8" w:rsidRDefault="00B74CF2" w:rsidP="00A71D46">
      <w:pPr>
        <w:widowControl/>
        <w:numPr>
          <w:ilvl w:val="0"/>
          <w:numId w:val="36"/>
        </w:numPr>
        <w:ind w:left="0"/>
        <w:jc w:val="left"/>
      </w:pPr>
      <w:r w:rsidRPr="00E80043">
        <w:rPr>
          <w:rFonts w:ascii="SimSun" w:eastAsia="SimSun" w:hAnsi="SimSun" w:cs="SimSun"/>
          <w:sz w:val="24"/>
          <w:szCs w:val="24"/>
        </w:rPr>
        <w:t>另一方面，则强调运维研发的模式融合，运维的职责开始逐步转移到业务研发。</w:t>
      </w:r>
    </w:p>
    <w:p w14:paraId="6F254C47" w14:textId="77777777" w:rsidR="00E70041" w:rsidRDefault="00E70041" w:rsidP="00E70041">
      <w:pPr>
        <w:widowControl/>
        <w:ind w:left="-360"/>
        <w:jc w:val="left"/>
      </w:pPr>
    </w:p>
    <w:p w14:paraId="56E66ABB" w14:textId="77777777" w:rsidR="00E80043" w:rsidRDefault="00B74CF2" w:rsidP="00E80043">
      <w:pPr>
        <w:widowControl/>
        <w:ind w:left="-360"/>
        <w:jc w:val="left"/>
        <w:rPr>
          <w:rFonts w:ascii="SimSun" w:eastAsia="SimSun" w:hAnsi="SimSun" w:cs="SimSun"/>
          <w:sz w:val="24"/>
          <w:szCs w:val="24"/>
        </w:rPr>
      </w:pPr>
      <w:r w:rsidRPr="00E80043">
        <w:rPr>
          <w:rFonts w:ascii="SimSun" w:eastAsia="SimSun" w:hAnsi="SimSun" w:cs="SimSun"/>
          <w:sz w:val="24"/>
          <w:szCs w:val="24"/>
        </w:rPr>
        <w:t>随着后来公有云和云原生的大范围使用，运维职责被压缩的趋势更加明显，这也引发了对运维转型的相关思考。</w:t>
      </w:r>
    </w:p>
    <w:p w14:paraId="78AA4AB1" w14:textId="77777777" w:rsidR="00E80043" w:rsidRDefault="00E80043" w:rsidP="00E80043">
      <w:pPr>
        <w:widowControl/>
        <w:ind w:left="-360"/>
        <w:jc w:val="left"/>
        <w:rPr>
          <w:rFonts w:ascii="SimSun" w:eastAsia="SimSun" w:hAnsi="SimSun" w:cs="SimSun"/>
          <w:sz w:val="24"/>
          <w:szCs w:val="24"/>
        </w:rPr>
      </w:pPr>
    </w:p>
    <w:p w14:paraId="2ABFE0C0" w14:textId="60996AFD" w:rsidR="000A02C8" w:rsidRPr="00E70041" w:rsidRDefault="00B74CF2" w:rsidP="00E80043">
      <w:pPr>
        <w:widowControl/>
        <w:ind w:left="-360"/>
        <w:jc w:val="left"/>
        <w:rPr>
          <w:rStyle w:val="a9"/>
        </w:rPr>
      </w:pPr>
      <w:r w:rsidRPr="00E70041">
        <w:rPr>
          <w:rStyle w:val="a9"/>
        </w:rPr>
        <w:t>传统运维</w:t>
      </w:r>
    </w:p>
    <w:p w14:paraId="1E1DF8C6" w14:textId="77777777" w:rsidR="000A02C8" w:rsidRPr="00E80043" w:rsidRDefault="00B74CF2" w:rsidP="00E80043">
      <w:pPr>
        <w:widowControl/>
        <w:ind w:left="-360"/>
        <w:jc w:val="left"/>
        <w:rPr>
          <w:rFonts w:ascii="SimSun" w:eastAsia="SimSun" w:hAnsi="SimSun" w:cs="SimSun"/>
          <w:sz w:val="24"/>
          <w:szCs w:val="24"/>
        </w:rPr>
      </w:pPr>
      <w:r w:rsidRPr="00E80043">
        <w:rPr>
          <w:rFonts w:ascii="SimSun" w:eastAsia="SimSun" w:hAnsi="SimSun" w:cs="SimSun"/>
          <w:sz w:val="24"/>
          <w:szCs w:val="24"/>
        </w:rPr>
        <w:t>在传统的运维模式下，服务对象基本上可以划分为三层。最底层的是基础设施层，包括了计算、网络、存储；中间层是软件基础设施层，包括操作系统、虚拟化技术、代码框架、中间件等；最上层对应的主要是业务交付的应用服务。</w:t>
      </w:r>
    </w:p>
    <w:p w14:paraId="7EDD814B" w14:textId="77777777" w:rsidR="000A02C8" w:rsidRDefault="00B74CF2" w:rsidP="00A71D46">
      <w:pPr>
        <w:jc w:val="left"/>
      </w:pPr>
      <w:r>
        <w:rPr>
          <w:noProof/>
        </w:rPr>
        <w:lastRenderedPageBreak/>
        <w:drawing>
          <wp:inline distT="0" distB="0" distL="0" distR="0" wp14:anchorId="404C4366" wp14:editId="48C278EB">
            <wp:extent cx="5029200" cy="2481580"/>
            <wp:effectExtent l="0" t="0" r="0" b="7620"/>
            <wp:docPr id="2" name="Drawing 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wing 1" descr="图片"/>
                    <pic:cNvPicPr>
                      <a:picLocks noChangeAspect="1"/>
                    </pic:cNvPicPr>
                  </pic:nvPicPr>
                  <pic:blipFill>
                    <a:blip r:embed="rId7"/>
                    <a:stretch>
                      <a:fillRect/>
                    </a:stretch>
                  </pic:blipFill>
                  <pic:spPr>
                    <a:xfrm>
                      <a:off x="0" y="0"/>
                      <a:ext cx="5029200" cy="2481294"/>
                    </a:xfrm>
                    <a:prstGeom prst="rect">
                      <a:avLst/>
                    </a:prstGeom>
                  </pic:spPr>
                </pic:pic>
              </a:graphicData>
            </a:graphic>
          </wp:inline>
        </w:drawing>
      </w:r>
    </w:p>
    <w:p w14:paraId="12B61163" w14:textId="77777777" w:rsidR="000A02C8" w:rsidRPr="00E80043" w:rsidRDefault="00B74CF2" w:rsidP="00E80043">
      <w:pPr>
        <w:widowControl/>
        <w:ind w:left="-360"/>
        <w:jc w:val="left"/>
        <w:rPr>
          <w:rFonts w:ascii="SimSun" w:eastAsia="SimSun" w:hAnsi="SimSun" w:cs="SimSun"/>
          <w:sz w:val="24"/>
          <w:szCs w:val="24"/>
        </w:rPr>
      </w:pPr>
      <w:r w:rsidRPr="00E80043">
        <w:rPr>
          <w:rFonts w:ascii="SimSun" w:eastAsia="SimSun" w:hAnsi="SimSun" w:cs="SimSun"/>
          <w:sz w:val="24"/>
          <w:szCs w:val="24"/>
        </w:rPr>
        <w:t>运维的传统职责其实是将上述工业制成品组装成服务，交付给用户，并维持服务的正常运转。通常会要求在稳定、成本、安全、效率之间达到多快好省的平衡。在这个职责过程中，运维必须依赖于业务，才能体现出个人的价值。</w:t>
      </w:r>
    </w:p>
    <w:p w14:paraId="6DC5AF3F" w14:textId="77777777" w:rsidR="000A02C8" w:rsidRPr="00E80043" w:rsidRDefault="000A02C8" w:rsidP="00E80043">
      <w:pPr>
        <w:widowControl/>
        <w:ind w:left="-360"/>
        <w:jc w:val="left"/>
        <w:rPr>
          <w:rFonts w:ascii="SimSun" w:eastAsia="SimSun" w:hAnsi="SimSun" w:cs="SimSun"/>
          <w:sz w:val="24"/>
          <w:szCs w:val="24"/>
        </w:rPr>
      </w:pPr>
    </w:p>
    <w:p w14:paraId="76A9833D" w14:textId="38005FE3" w:rsidR="000A02C8" w:rsidRPr="00E80043" w:rsidRDefault="00B74CF2" w:rsidP="00E80043">
      <w:pPr>
        <w:widowControl/>
        <w:ind w:left="-360"/>
        <w:jc w:val="left"/>
        <w:rPr>
          <w:rFonts w:ascii="SimSun" w:eastAsia="SimSun" w:hAnsi="SimSun" w:cs="SimSun"/>
          <w:sz w:val="24"/>
          <w:szCs w:val="24"/>
        </w:rPr>
      </w:pPr>
      <w:r w:rsidRPr="00E80043">
        <w:rPr>
          <w:rFonts w:ascii="SimSun" w:eastAsia="SimSun" w:hAnsi="SimSun" w:cs="SimSun"/>
          <w:sz w:val="24"/>
          <w:szCs w:val="24"/>
        </w:rPr>
        <w:t>云计算和云原生兴起之后，传统的运营模式遇到了很多挑战，比如：</w:t>
      </w:r>
    </w:p>
    <w:p w14:paraId="601CC015" w14:textId="77777777" w:rsidR="000A02C8" w:rsidRPr="00E80043" w:rsidRDefault="00B74CF2" w:rsidP="00E80043">
      <w:pPr>
        <w:widowControl/>
        <w:numPr>
          <w:ilvl w:val="0"/>
          <w:numId w:val="36"/>
        </w:numPr>
        <w:ind w:left="0"/>
        <w:jc w:val="left"/>
        <w:rPr>
          <w:rFonts w:ascii="SimSun" w:eastAsia="SimSun" w:hAnsi="SimSun" w:cs="SimSun"/>
          <w:sz w:val="24"/>
          <w:szCs w:val="24"/>
        </w:rPr>
      </w:pPr>
      <w:r w:rsidRPr="00E80043">
        <w:rPr>
          <w:rFonts w:ascii="SimSun" w:eastAsia="SimSun" w:hAnsi="SimSun" w:cs="SimSun"/>
          <w:sz w:val="24"/>
          <w:szCs w:val="24"/>
        </w:rPr>
        <w:t>随着企业大量使用公有云，IaaS/PaaS甚至SaaS都被服务化了，通过API就可以简单的获取；大量的运维建设工作由云厂商帮忙完成了，比如硬件、系统、网络、数据库、大数据等，原厂只需要保留少量的专业选型和集成能力（外包）。</w:t>
      </w:r>
    </w:p>
    <w:p w14:paraId="4A01C876" w14:textId="77777777" w:rsidR="000A02C8" w:rsidRPr="00E80043" w:rsidRDefault="00B74CF2" w:rsidP="00E80043">
      <w:pPr>
        <w:widowControl/>
        <w:numPr>
          <w:ilvl w:val="0"/>
          <w:numId w:val="36"/>
        </w:numPr>
        <w:ind w:left="0"/>
        <w:jc w:val="left"/>
        <w:rPr>
          <w:rFonts w:ascii="SimSun" w:eastAsia="SimSun" w:hAnsi="SimSun" w:cs="SimSun"/>
          <w:sz w:val="24"/>
          <w:szCs w:val="24"/>
        </w:rPr>
      </w:pPr>
      <w:r w:rsidRPr="00E80043">
        <w:rPr>
          <w:rFonts w:ascii="SimSun" w:eastAsia="SimSun" w:hAnsi="SimSun" w:cs="SimSun"/>
          <w:sz w:val="24"/>
          <w:szCs w:val="24"/>
        </w:rPr>
        <w:t>随着云原生技术的普及，DevOps大范围达成，之前只能由专业的运维人员来做的管理操作，可以交给业务研发自助完成，比如服务的交付、变更、观察、容量等，运维职责被大量转移到业务研发团队。</w:t>
      </w:r>
    </w:p>
    <w:p w14:paraId="1F191CF9" w14:textId="2CBFAA90" w:rsidR="000A02C8" w:rsidRDefault="00B74CF2" w:rsidP="00A71D46">
      <w:pPr>
        <w:widowControl/>
        <w:numPr>
          <w:ilvl w:val="0"/>
          <w:numId w:val="36"/>
        </w:numPr>
        <w:ind w:left="0"/>
        <w:jc w:val="left"/>
        <w:rPr>
          <w:rFonts w:ascii="SimSun" w:eastAsia="SimSun" w:hAnsi="SimSun" w:cs="SimSun"/>
          <w:sz w:val="24"/>
          <w:szCs w:val="24"/>
        </w:rPr>
      </w:pPr>
      <w:r w:rsidRPr="00E80043">
        <w:rPr>
          <w:rFonts w:ascii="SimSun" w:eastAsia="SimSun" w:hAnsi="SimSun" w:cs="SimSun"/>
          <w:sz w:val="24"/>
          <w:szCs w:val="24"/>
        </w:rPr>
        <w:t>公有云的专业聚集效应，以及云原生的开源体系，提供了持续向好的工具前景。工具化提高效率，就意味着做同一件事需要的人变少了。同时工具化沉淀了很多专业的经验，意味着对运维从业者的技术门槛要求降低了。同时工具如果进化到了自动化、智能化以后，机器就可以完成对人工的替代。</w:t>
      </w:r>
    </w:p>
    <w:p w14:paraId="4FFF23CA" w14:textId="77777777" w:rsidR="00C43E36" w:rsidRPr="00C43E36" w:rsidRDefault="00C43E36" w:rsidP="00C43E36">
      <w:pPr>
        <w:widowControl/>
        <w:jc w:val="left"/>
        <w:rPr>
          <w:rFonts w:ascii="SimSun" w:eastAsia="SimSun" w:hAnsi="SimSun" w:cs="SimSun"/>
          <w:sz w:val="24"/>
          <w:szCs w:val="24"/>
        </w:rPr>
      </w:pPr>
    </w:p>
    <w:p w14:paraId="574CCF92" w14:textId="77777777" w:rsidR="001529F4" w:rsidRDefault="00B74CF2" w:rsidP="001529F4">
      <w:pPr>
        <w:widowControl/>
        <w:ind w:left="-360"/>
        <w:jc w:val="left"/>
        <w:rPr>
          <w:rFonts w:ascii="SimSun" w:eastAsia="SimSun" w:hAnsi="SimSun" w:cs="SimSun"/>
          <w:sz w:val="24"/>
          <w:szCs w:val="24"/>
        </w:rPr>
      </w:pPr>
      <w:r w:rsidRPr="00DE7113">
        <w:rPr>
          <w:rFonts w:ascii="SimSun" w:eastAsia="SimSun" w:hAnsi="SimSun" w:cs="SimSun"/>
          <w:sz w:val="24"/>
          <w:szCs w:val="24"/>
        </w:rPr>
        <w:t>从上面讲到的这几个方向，可以看到基础设施外包给公有云、云原生之后，运维职责从运维团队转移到业务研发团队，云平台对人工本身有替代性。面对这样的事实和趋势，运维从业者需要考虑做出一些转型。</w:t>
      </w:r>
    </w:p>
    <w:p w14:paraId="51AEA9B5" w14:textId="77777777" w:rsidR="001529F4" w:rsidRDefault="001529F4" w:rsidP="001529F4">
      <w:pPr>
        <w:widowControl/>
        <w:ind w:left="-360"/>
        <w:jc w:val="left"/>
        <w:rPr>
          <w:rFonts w:ascii="SimSun" w:eastAsia="SimSun" w:hAnsi="SimSun" w:cs="SimSun"/>
          <w:sz w:val="24"/>
          <w:szCs w:val="24"/>
        </w:rPr>
      </w:pPr>
    </w:p>
    <w:p w14:paraId="3515B3DF" w14:textId="38C3FC31" w:rsidR="000A02C8" w:rsidRPr="00C43E36" w:rsidRDefault="00B74CF2" w:rsidP="001529F4">
      <w:pPr>
        <w:widowControl/>
        <w:ind w:left="-360"/>
        <w:jc w:val="left"/>
        <w:rPr>
          <w:rStyle w:val="a9"/>
        </w:rPr>
      </w:pPr>
      <w:r w:rsidRPr="00C43E36">
        <w:rPr>
          <w:rStyle w:val="a9"/>
        </w:rPr>
        <w:t>运维转型思路</w:t>
      </w:r>
    </w:p>
    <w:p w14:paraId="1CA24D80" w14:textId="77777777" w:rsidR="000A02C8" w:rsidRPr="009F21AA" w:rsidRDefault="00B74CF2" w:rsidP="009F21AA">
      <w:pPr>
        <w:widowControl/>
        <w:ind w:left="-360"/>
        <w:jc w:val="left"/>
        <w:rPr>
          <w:rFonts w:ascii="SimSun" w:eastAsia="SimSun" w:hAnsi="SimSun" w:cs="SimSun"/>
          <w:sz w:val="24"/>
          <w:szCs w:val="24"/>
        </w:rPr>
      </w:pPr>
      <w:r w:rsidRPr="009F21AA">
        <w:rPr>
          <w:rFonts w:ascii="SimSun" w:eastAsia="SimSun" w:hAnsi="SimSun" w:cs="SimSun"/>
          <w:sz w:val="24"/>
          <w:szCs w:val="24"/>
        </w:rPr>
        <w:t>云原生时代组织结构是一个什么样子？从长期来看，云原生时代的组织形态大概由几部分构成。</w:t>
      </w:r>
    </w:p>
    <w:p w14:paraId="1983F906" w14:textId="77777777" w:rsidR="000A02C8" w:rsidRDefault="00B74CF2" w:rsidP="00A71D46">
      <w:pPr>
        <w:jc w:val="left"/>
      </w:pPr>
      <w:r>
        <w:rPr>
          <w:noProof/>
        </w:rPr>
        <w:lastRenderedPageBreak/>
        <w:drawing>
          <wp:inline distT="0" distB="0" distL="0" distR="0" wp14:anchorId="67A5B98B" wp14:editId="5BCBF218">
            <wp:extent cx="5029200" cy="2919730"/>
            <wp:effectExtent l="0" t="0" r="0" b="1270"/>
            <wp:docPr id="3" name="Drawing 2"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rawing 2" descr="图片"/>
                    <pic:cNvPicPr>
                      <a:picLocks noChangeAspect="1"/>
                    </pic:cNvPicPr>
                  </pic:nvPicPr>
                  <pic:blipFill>
                    <a:blip r:embed="rId8"/>
                    <a:stretch>
                      <a:fillRect/>
                    </a:stretch>
                  </pic:blipFill>
                  <pic:spPr>
                    <a:xfrm>
                      <a:off x="0" y="0"/>
                      <a:ext cx="5029200" cy="2919548"/>
                    </a:xfrm>
                    <a:prstGeom prst="rect">
                      <a:avLst/>
                    </a:prstGeom>
                  </pic:spPr>
                </pic:pic>
              </a:graphicData>
            </a:graphic>
          </wp:inline>
        </w:drawing>
      </w:r>
    </w:p>
    <w:p w14:paraId="0CA27767" w14:textId="77777777" w:rsidR="00F76CEA" w:rsidRDefault="00B74CF2" w:rsidP="00F76CEA">
      <w:pPr>
        <w:widowControl/>
        <w:ind w:left="-360"/>
        <w:jc w:val="left"/>
        <w:rPr>
          <w:rFonts w:ascii="SimSun" w:eastAsia="SimSun" w:hAnsi="SimSun" w:cs="SimSun"/>
          <w:sz w:val="24"/>
          <w:szCs w:val="24"/>
        </w:rPr>
      </w:pPr>
      <w:r w:rsidRPr="0081366F">
        <w:rPr>
          <w:rFonts w:ascii="SimSun" w:eastAsia="SimSun" w:hAnsi="SimSun" w:cs="SimSun"/>
          <w:sz w:val="24"/>
          <w:szCs w:val="24"/>
        </w:rPr>
        <w:t>最上面的终端用户，是企业的甲方用户或者最终用户，通常提供了潜在的盈利目标人群。第二个是业务团队，为终端用户服务，角色包括了产品、商务、营销、市场等等。业务研发，直接为业务团队服务，主要是提供SaaS化的应用或服务。橙色底色的平台研发，则是为了业务研发去服务的，它提供各式各样内部的PaaS化的平台，</w:t>
      </w:r>
      <w:r w:rsidR="00D463F1">
        <w:rPr>
          <w:rFonts w:ascii="SimSun" w:eastAsia="SimSun" w:hAnsi="SimSun" w:cs="SimSun"/>
          <w:sz w:val="24"/>
          <w:szCs w:val="24"/>
        </w:rPr>
        <w:t>方便业务研发更高效地完成自己的工作。对下封装了云厂商的各种能力</w:t>
      </w:r>
      <w:r w:rsidR="00D463F1">
        <w:rPr>
          <w:rFonts w:ascii="SimSun" w:eastAsia="SimSun" w:hAnsi="SimSun" w:cs="SimSun" w:hint="eastAsia"/>
          <w:sz w:val="24"/>
          <w:szCs w:val="24"/>
        </w:rPr>
        <w:t>。</w:t>
      </w:r>
      <w:r w:rsidRPr="0081366F">
        <w:rPr>
          <w:rFonts w:ascii="SimSun" w:eastAsia="SimSun" w:hAnsi="SimSun" w:cs="SimSun"/>
          <w:sz w:val="24"/>
          <w:szCs w:val="24"/>
        </w:rPr>
        <w:t>同时我们还有一些横向的跨功能组织，如负责成本运营的</w:t>
      </w:r>
      <w:proofErr w:type="spellStart"/>
      <w:r w:rsidRPr="0081366F">
        <w:rPr>
          <w:rFonts w:ascii="SimSun" w:eastAsia="SimSun" w:hAnsi="SimSun" w:cs="SimSun"/>
          <w:sz w:val="24"/>
          <w:szCs w:val="24"/>
        </w:rPr>
        <w:t>FinOps</w:t>
      </w:r>
      <w:proofErr w:type="spellEnd"/>
      <w:r w:rsidRPr="0081366F">
        <w:rPr>
          <w:rFonts w:ascii="SimSun" w:eastAsia="SimSun" w:hAnsi="SimSun" w:cs="SimSun"/>
          <w:sz w:val="24"/>
          <w:szCs w:val="24"/>
        </w:rPr>
        <w:t>团队，负责稳定性运营的SRE团队，负责工程效率的EP团队还有行政团队等。</w:t>
      </w:r>
    </w:p>
    <w:p w14:paraId="493F7BF5" w14:textId="77777777" w:rsidR="00F76CEA" w:rsidRDefault="00F76CEA" w:rsidP="00F76CEA">
      <w:pPr>
        <w:widowControl/>
        <w:ind w:left="-360"/>
        <w:jc w:val="left"/>
        <w:rPr>
          <w:rFonts w:ascii="SimSun" w:eastAsia="SimSun" w:hAnsi="SimSun" w:cs="SimSun"/>
          <w:sz w:val="24"/>
          <w:szCs w:val="24"/>
        </w:rPr>
      </w:pPr>
    </w:p>
    <w:p w14:paraId="7F5368E5" w14:textId="19F0566D" w:rsidR="00E76957" w:rsidRDefault="00B74CF2" w:rsidP="0089555D">
      <w:pPr>
        <w:widowControl/>
        <w:ind w:left="-360"/>
        <w:jc w:val="left"/>
        <w:rPr>
          <w:rFonts w:ascii="SimSun" w:eastAsia="SimSun" w:hAnsi="SimSun" w:cs="SimSun"/>
          <w:sz w:val="24"/>
          <w:szCs w:val="24"/>
        </w:rPr>
      </w:pPr>
      <w:r w:rsidRPr="0081366F">
        <w:rPr>
          <w:rFonts w:ascii="SimSun" w:eastAsia="SimSun" w:hAnsi="SimSun" w:cs="SimSun"/>
          <w:sz w:val="24"/>
          <w:szCs w:val="24"/>
        </w:rPr>
        <w:t>在组织结构中，大家的目标其实都是为了集中力量把终端用户服务好。整体来说就是，越向上的团队，越关注业务的价值；而越往底层的团队，越关注对上层团队的服务质量。随着技术的进步，跨功能的组织也会慢慢地细化为平台研发团队，最终还是以服务化的方式来呈现价值。</w:t>
      </w:r>
    </w:p>
    <w:p w14:paraId="34305563" w14:textId="77777777" w:rsidR="0089555D" w:rsidRPr="0089555D" w:rsidRDefault="0089555D" w:rsidP="0089555D">
      <w:pPr>
        <w:widowControl/>
        <w:ind w:left="-360"/>
        <w:jc w:val="left"/>
        <w:rPr>
          <w:rFonts w:ascii="SimSun" w:eastAsia="SimSun" w:hAnsi="SimSun" w:cs="SimSun"/>
          <w:sz w:val="24"/>
          <w:szCs w:val="24"/>
        </w:rPr>
      </w:pPr>
    </w:p>
    <w:p w14:paraId="34912EB0" w14:textId="77777777" w:rsidR="000A02C8" w:rsidRPr="005F3AA3" w:rsidRDefault="00B74CF2" w:rsidP="005F3AA3">
      <w:pPr>
        <w:widowControl/>
        <w:ind w:left="-360"/>
        <w:jc w:val="left"/>
        <w:rPr>
          <w:rFonts w:ascii="SimSun" w:eastAsia="SimSun" w:hAnsi="SimSun" w:cs="SimSun"/>
          <w:sz w:val="24"/>
          <w:szCs w:val="24"/>
        </w:rPr>
      </w:pPr>
      <w:r w:rsidRPr="005F3AA3">
        <w:rPr>
          <w:rFonts w:ascii="SimSun" w:eastAsia="SimSun" w:hAnsi="SimSun" w:cs="SimSun"/>
          <w:sz w:val="24"/>
          <w:szCs w:val="24"/>
        </w:rPr>
        <w:t>这个组织结构其实就是对于传统运维转型思考的组织背景。</w:t>
      </w:r>
    </w:p>
    <w:p w14:paraId="40B8D34E" w14:textId="77777777" w:rsidR="000A02C8" w:rsidRDefault="000A02C8" w:rsidP="005F3AA3">
      <w:pPr>
        <w:widowControl/>
        <w:ind w:left="-360"/>
        <w:jc w:val="left"/>
        <w:rPr>
          <w:rFonts w:ascii="SimSun" w:eastAsia="SimSun" w:hAnsi="SimSun" w:cs="SimSun"/>
          <w:sz w:val="24"/>
          <w:szCs w:val="24"/>
        </w:rPr>
      </w:pPr>
    </w:p>
    <w:p w14:paraId="44E15F12" w14:textId="77777777" w:rsidR="00853674" w:rsidRPr="005F3AA3" w:rsidRDefault="00853674" w:rsidP="005F3AA3">
      <w:pPr>
        <w:widowControl/>
        <w:ind w:left="-360"/>
        <w:jc w:val="left"/>
        <w:rPr>
          <w:rFonts w:ascii="SimSun" w:eastAsia="SimSun" w:hAnsi="SimSun" w:cs="SimSun"/>
          <w:sz w:val="24"/>
          <w:szCs w:val="24"/>
        </w:rPr>
      </w:pPr>
    </w:p>
    <w:p w14:paraId="0D8F281D" w14:textId="77777777" w:rsidR="000A02C8" w:rsidRPr="005F3AA3" w:rsidRDefault="00B74CF2" w:rsidP="005F3AA3">
      <w:pPr>
        <w:widowControl/>
        <w:ind w:left="-360"/>
        <w:jc w:val="left"/>
        <w:rPr>
          <w:rFonts w:ascii="SimSun" w:eastAsia="SimSun" w:hAnsi="SimSun" w:cs="SimSun"/>
          <w:sz w:val="24"/>
          <w:szCs w:val="24"/>
        </w:rPr>
      </w:pPr>
      <w:r w:rsidRPr="005F3AA3">
        <w:rPr>
          <w:rFonts w:ascii="SimSun" w:eastAsia="SimSun" w:hAnsi="SimSun" w:cs="SimSun"/>
          <w:sz w:val="24"/>
          <w:szCs w:val="24"/>
        </w:rPr>
        <w:t>对于运维团队来说，除了全局类的规范制定、标准实施、全局管理等跨团队的职能外，还需要向着用平台来提供服务的方向去转型。</w:t>
      </w:r>
    </w:p>
    <w:p w14:paraId="48028CAB" w14:textId="77777777" w:rsidR="000A02C8" w:rsidRPr="005F3AA3" w:rsidRDefault="000A02C8" w:rsidP="005F3AA3">
      <w:pPr>
        <w:widowControl/>
        <w:ind w:left="-360"/>
        <w:jc w:val="left"/>
        <w:rPr>
          <w:rFonts w:ascii="SimSun" w:eastAsia="SimSun" w:hAnsi="SimSun" w:cs="SimSun"/>
          <w:sz w:val="24"/>
          <w:szCs w:val="24"/>
        </w:rPr>
      </w:pPr>
    </w:p>
    <w:p w14:paraId="3449E7FD" w14:textId="145F3C09" w:rsidR="000A02C8" w:rsidRPr="007563A3" w:rsidRDefault="00B74CF2" w:rsidP="007563A3">
      <w:pPr>
        <w:widowControl/>
        <w:ind w:left="-360"/>
        <w:jc w:val="left"/>
        <w:rPr>
          <w:rFonts w:ascii="SimSun" w:eastAsia="SimSun" w:hAnsi="SimSun" w:cs="SimSun"/>
          <w:sz w:val="24"/>
          <w:szCs w:val="24"/>
        </w:rPr>
      </w:pPr>
      <w:r w:rsidRPr="005F3AA3">
        <w:rPr>
          <w:rFonts w:ascii="SimSun" w:eastAsia="SimSun" w:hAnsi="SimSun" w:cs="SimSun"/>
          <w:sz w:val="24"/>
          <w:szCs w:val="24"/>
        </w:rPr>
        <w:t>首先要改变角色的认知。运维人要把自己从原来依附于业务才能产生价值的这种运营工作，调整为具备独立价值的运维服务提供方。这是整个转型过程中最关键的部分。有了这个认知之后，接下来就要实施转型，基本上可以按照四步来做：</w:t>
      </w:r>
    </w:p>
    <w:p w14:paraId="125592F4" w14:textId="77777777" w:rsidR="000A02C8" w:rsidRPr="00A9008B" w:rsidRDefault="00B74CF2" w:rsidP="00A9008B">
      <w:pPr>
        <w:widowControl/>
        <w:numPr>
          <w:ilvl w:val="0"/>
          <w:numId w:val="36"/>
        </w:numPr>
        <w:ind w:left="0"/>
        <w:jc w:val="left"/>
        <w:rPr>
          <w:rFonts w:ascii="SimSun" w:eastAsia="SimSun" w:hAnsi="SimSun" w:cs="SimSun"/>
          <w:sz w:val="24"/>
          <w:szCs w:val="24"/>
        </w:rPr>
      </w:pPr>
      <w:r w:rsidRPr="00A9008B">
        <w:rPr>
          <w:rFonts w:ascii="SimSun" w:eastAsia="SimSun" w:hAnsi="SimSun" w:cs="SimSun"/>
          <w:sz w:val="24"/>
          <w:szCs w:val="24"/>
        </w:rPr>
        <w:t>提炼出自己的服务是什么。</w:t>
      </w:r>
    </w:p>
    <w:p w14:paraId="77F35D66" w14:textId="77777777" w:rsidR="000A02C8" w:rsidRPr="00A9008B" w:rsidRDefault="00B74CF2" w:rsidP="00A9008B">
      <w:pPr>
        <w:widowControl/>
        <w:numPr>
          <w:ilvl w:val="0"/>
          <w:numId w:val="36"/>
        </w:numPr>
        <w:ind w:left="0"/>
        <w:jc w:val="left"/>
        <w:rPr>
          <w:rFonts w:ascii="SimSun" w:eastAsia="SimSun" w:hAnsi="SimSun" w:cs="SimSun"/>
          <w:sz w:val="24"/>
          <w:szCs w:val="24"/>
        </w:rPr>
      </w:pPr>
      <w:r w:rsidRPr="00A9008B">
        <w:rPr>
          <w:rFonts w:ascii="SimSun" w:eastAsia="SimSun" w:hAnsi="SimSun" w:cs="SimSun"/>
          <w:sz w:val="24"/>
          <w:szCs w:val="24"/>
        </w:rPr>
        <w:t>提供服务的能力，先把服务提供出去。</w:t>
      </w:r>
    </w:p>
    <w:p w14:paraId="4E530C30" w14:textId="77777777" w:rsidR="000A02C8" w:rsidRPr="00A9008B" w:rsidRDefault="00B74CF2" w:rsidP="00A9008B">
      <w:pPr>
        <w:widowControl/>
        <w:numPr>
          <w:ilvl w:val="0"/>
          <w:numId w:val="36"/>
        </w:numPr>
        <w:ind w:left="0"/>
        <w:jc w:val="left"/>
        <w:rPr>
          <w:rFonts w:ascii="SimSun" w:eastAsia="SimSun" w:hAnsi="SimSun" w:cs="SimSun"/>
          <w:sz w:val="24"/>
          <w:szCs w:val="24"/>
        </w:rPr>
      </w:pPr>
      <w:r w:rsidRPr="00A9008B">
        <w:rPr>
          <w:rFonts w:ascii="SimSun" w:eastAsia="SimSun" w:hAnsi="SimSun" w:cs="SimSun"/>
          <w:sz w:val="24"/>
          <w:szCs w:val="24"/>
        </w:rPr>
        <w:t>有了提供服务能力之后，要通过建设平台的方式把这个能力固化，让服务提供的更加标准、持久。</w:t>
      </w:r>
    </w:p>
    <w:p w14:paraId="63076A46" w14:textId="77777777" w:rsidR="000A02C8" w:rsidRPr="00A9008B" w:rsidRDefault="00B74CF2" w:rsidP="00A9008B">
      <w:pPr>
        <w:widowControl/>
        <w:numPr>
          <w:ilvl w:val="0"/>
          <w:numId w:val="36"/>
        </w:numPr>
        <w:ind w:left="0"/>
        <w:jc w:val="left"/>
        <w:rPr>
          <w:rFonts w:ascii="SimSun" w:eastAsia="SimSun" w:hAnsi="SimSun" w:cs="SimSun"/>
          <w:sz w:val="24"/>
          <w:szCs w:val="24"/>
        </w:rPr>
      </w:pPr>
      <w:r w:rsidRPr="00A9008B">
        <w:rPr>
          <w:rFonts w:ascii="SimSun" w:eastAsia="SimSun" w:hAnsi="SimSun" w:cs="SimSun"/>
          <w:sz w:val="24"/>
          <w:szCs w:val="24"/>
        </w:rPr>
        <w:t>围绕着提供服务这个场景，把它变成一个专业的领域，持续深入下去，形成一个纵向深入的、比较完整的闭环。</w:t>
      </w:r>
    </w:p>
    <w:p w14:paraId="2E84DB4B" w14:textId="77777777" w:rsidR="000A02C8" w:rsidRDefault="000A02C8" w:rsidP="00A71D46">
      <w:pPr>
        <w:jc w:val="left"/>
      </w:pPr>
    </w:p>
    <w:p w14:paraId="39DD9A3F" w14:textId="5B8C9B07" w:rsidR="000A02C8" w:rsidRDefault="00B74CF2" w:rsidP="00A9008B">
      <w:pPr>
        <w:widowControl/>
        <w:ind w:left="-360"/>
        <w:jc w:val="left"/>
        <w:rPr>
          <w:rFonts w:ascii="SimSun" w:eastAsia="SimSun" w:hAnsi="SimSun" w:cs="SimSun" w:hint="eastAsia"/>
          <w:sz w:val="24"/>
          <w:szCs w:val="24"/>
        </w:rPr>
      </w:pPr>
      <w:r w:rsidRPr="00A9008B">
        <w:rPr>
          <w:rFonts w:ascii="SimSun" w:eastAsia="SimSun" w:hAnsi="SimSun" w:cs="SimSun"/>
          <w:sz w:val="24"/>
          <w:szCs w:val="24"/>
        </w:rPr>
        <w:lastRenderedPageBreak/>
        <w:t>这四步运维转型，最终的目标都是要达成运维即服务</w:t>
      </w:r>
      <w:proofErr w:type="spellStart"/>
      <w:r w:rsidRPr="00A9008B">
        <w:rPr>
          <w:rFonts w:ascii="SimSun" w:eastAsia="SimSun" w:hAnsi="SimSun" w:cs="SimSun"/>
          <w:sz w:val="24"/>
          <w:szCs w:val="24"/>
        </w:rPr>
        <w:t>OPaS</w:t>
      </w:r>
      <w:proofErr w:type="spellEnd"/>
      <w:r w:rsidRPr="00A9008B">
        <w:rPr>
          <w:rFonts w:ascii="SimSun" w:eastAsia="SimSun" w:hAnsi="SimSun" w:cs="SimSun"/>
          <w:sz w:val="24"/>
          <w:szCs w:val="24"/>
        </w:rPr>
        <w:t>。</w:t>
      </w:r>
      <w:r w:rsidR="00FF6D24" w:rsidRPr="00FF6D24">
        <w:rPr>
          <w:rFonts w:ascii="SimSun" w:eastAsia="SimSun" w:hAnsi="SimSun" w:cs="SimSun"/>
          <w:sz w:val="24"/>
          <w:szCs w:val="24"/>
        </w:rPr>
        <w:t>运维转型为服务提供方，专注于打造运维即服务</w:t>
      </w:r>
      <w:proofErr w:type="spellStart"/>
      <w:r w:rsidR="00FF6D24" w:rsidRPr="00FF6D24">
        <w:rPr>
          <w:rFonts w:ascii="SimSun" w:eastAsia="SimSun" w:hAnsi="SimSun" w:cs="SimSun"/>
          <w:sz w:val="24"/>
          <w:szCs w:val="24"/>
        </w:rPr>
        <w:t>OPaS</w:t>
      </w:r>
      <w:proofErr w:type="spellEnd"/>
      <w:r w:rsidR="00FF6D24" w:rsidRPr="00FF6D24">
        <w:rPr>
          <w:rFonts w:ascii="SimSun" w:eastAsia="SimSun" w:hAnsi="SimSun" w:cs="SimSun"/>
          <w:sz w:val="24"/>
          <w:szCs w:val="24"/>
        </w:rPr>
        <w:t>的能力、持续深化专业性；业务研发则借助</w:t>
      </w:r>
      <w:proofErr w:type="spellStart"/>
      <w:r w:rsidR="00FF6D24" w:rsidRPr="00FF6D24">
        <w:rPr>
          <w:rFonts w:ascii="SimSun" w:eastAsia="SimSun" w:hAnsi="SimSun" w:cs="SimSun"/>
          <w:sz w:val="24"/>
          <w:szCs w:val="24"/>
        </w:rPr>
        <w:t>OPaS</w:t>
      </w:r>
      <w:proofErr w:type="spellEnd"/>
      <w:r w:rsidR="00FF6D24" w:rsidRPr="00FF6D24">
        <w:rPr>
          <w:rFonts w:ascii="SimSun" w:eastAsia="SimSun" w:hAnsi="SimSun" w:cs="SimSun"/>
          <w:sz w:val="24"/>
          <w:szCs w:val="24"/>
        </w:rPr>
        <w:t>，自助完成日常的运营工作。</w:t>
      </w:r>
    </w:p>
    <w:p w14:paraId="0573401A" w14:textId="70CDF8EC" w:rsidR="000A02C8" w:rsidRDefault="00FF6D24" w:rsidP="00FF6D24">
      <w:pPr>
        <w:widowControl/>
        <w:ind w:left="-360"/>
        <w:jc w:val="left"/>
        <w:rPr>
          <w:rFonts w:ascii="SimSun" w:eastAsia="SimSun" w:hAnsi="SimSun" w:cs="SimSun" w:hint="eastAsia"/>
          <w:sz w:val="24"/>
          <w:szCs w:val="24"/>
        </w:rPr>
      </w:pPr>
      <w:r w:rsidRPr="00FF6D24">
        <w:rPr>
          <w:rFonts w:ascii="SimSun" w:eastAsia="SimSun" w:hAnsi="SimSun" w:cs="SimSun"/>
          <w:sz w:val="24"/>
          <w:szCs w:val="24"/>
        </w:rPr>
        <w:drawing>
          <wp:inline distT="0" distB="0" distL="0" distR="0" wp14:anchorId="7B03FD75" wp14:editId="13B55E05">
            <wp:extent cx="5194935" cy="2928566"/>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16286" cy="2940602"/>
                    </a:xfrm>
                    <a:prstGeom prst="rect">
                      <a:avLst/>
                    </a:prstGeom>
                  </pic:spPr>
                </pic:pic>
              </a:graphicData>
            </a:graphic>
          </wp:inline>
        </w:drawing>
      </w:r>
    </w:p>
    <w:p w14:paraId="28D37078" w14:textId="77777777" w:rsidR="00FF6D24" w:rsidRPr="00FF6D24" w:rsidRDefault="00FF6D24" w:rsidP="00FF6D24">
      <w:pPr>
        <w:widowControl/>
        <w:ind w:left="-360"/>
        <w:jc w:val="left"/>
        <w:rPr>
          <w:rFonts w:ascii="SimSun" w:eastAsia="SimSun" w:hAnsi="SimSun" w:cs="SimSun" w:hint="eastAsia"/>
          <w:sz w:val="24"/>
          <w:szCs w:val="24"/>
        </w:rPr>
      </w:pPr>
    </w:p>
    <w:p w14:paraId="6B5F1B2A" w14:textId="574A4CF2" w:rsidR="00F475DD" w:rsidRPr="00F475DD" w:rsidRDefault="00B74CF2" w:rsidP="00F74141">
      <w:pPr>
        <w:widowControl/>
        <w:ind w:left="-360"/>
        <w:jc w:val="left"/>
        <w:rPr>
          <w:rFonts w:ascii="SimSun" w:eastAsia="SimSun" w:hAnsi="SimSun" w:cs="SimSun" w:hint="eastAsia"/>
          <w:sz w:val="24"/>
          <w:szCs w:val="24"/>
        </w:rPr>
      </w:pPr>
      <w:r w:rsidRPr="00A9008B">
        <w:rPr>
          <w:rFonts w:ascii="SimSun" w:eastAsia="SimSun" w:hAnsi="SimSun" w:cs="SimSun"/>
          <w:sz w:val="24"/>
          <w:szCs w:val="24"/>
        </w:rPr>
        <w:t>如上图所示，</w:t>
      </w:r>
      <w:r w:rsidR="00F475DD" w:rsidRPr="00F475DD">
        <w:rPr>
          <w:rFonts w:ascii="SimSun" w:eastAsia="SimSun" w:hAnsi="SimSun" w:cs="SimSun"/>
          <w:sz w:val="24"/>
          <w:szCs w:val="24"/>
        </w:rPr>
        <w:t>运维转型的三明治模型，符合我们对云原生组织形态的判断。这里也有一个额外的好处，运营Toils</w:t>
      </w:r>
      <w:r w:rsidR="005C37AC">
        <w:rPr>
          <w:rFonts w:ascii="SimSun" w:eastAsia="SimSun" w:hAnsi="SimSun" w:cs="SimSun"/>
          <w:sz w:val="24"/>
          <w:szCs w:val="24"/>
        </w:rPr>
        <w:t>交给业务研发自助，解放了运维、提效</w:t>
      </w:r>
      <w:r w:rsidR="005C37AC">
        <w:rPr>
          <w:rFonts w:ascii="SimSun" w:eastAsia="SimSun" w:hAnsi="SimSun" w:cs="SimSun" w:hint="eastAsia"/>
          <w:sz w:val="24"/>
          <w:szCs w:val="24"/>
        </w:rPr>
        <w:t>了</w:t>
      </w:r>
      <w:bookmarkStart w:id="0" w:name="_GoBack"/>
      <w:bookmarkEnd w:id="0"/>
      <w:r w:rsidR="00F475DD" w:rsidRPr="00F475DD">
        <w:rPr>
          <w:rFonts w:ascii="SimSun" w:eastAsia="SimSun" w:hAnsi="SimSun" w:cs="SimSun"/>
          <w:sz w:val="24"/>
          <w:szCs w:val="24"/>
        </w:rPr>
        <w:t>研发，DevOps!</w:t>
      </w:r>
    </w:p>
    <w:p w14:paraId="0348CE47" w14:textId="77777777" w:rsidR="00DE6B4C" w:rsidRPr="00E76EC4" w:rsidRDefault="00DE6B4C" w:rsidP="00DE6B4C">
      <w:pPr>
        <w:widowControl/>
        <w:ind w:left="-360"/>
        <w:jc w:val="left"/>
        <w:rPr>
          <w:rFonts w:ascii="SimSun" w:eastAsia="SimSun" w:hAnsi="SimSun" w:cs="SimSun"/>
          <w:sz w:val="24"/>
          <w:szCs w:val="24"/>
        </w:rPr>
      </w:pPr>
    </w:p>
    <w:p w14:paraId="6E936F0F" w14:textId="77777777" w:rsidR="00DE6B4C" w:rsidRPr="00F75077" w:rsidRDefault="00B74CF2" w:rsidP="00DE6B4C">
      <w:pPr>
        <w:widowControl/>
        <w:ind w:left="-360"/>
        <w:jc w:val="left"/>
        <w:rPr>
          <w:rStyle w:val="a9"/>
        </w:rPr>
      </w:pPr>
      <w:r w:rsidRPr="00F75077">
        <w:rPr>
          <w:rStyle w:val="a9"/>
        </w:rPr>
        <w:t>转型实践</w:t>
      </w:r>
    </w:p>
    <w:p w14:paraId="7F5D9427" w14:textId="29188551" w:rsidR="000A02C8" w:rsidRPr="002672CF" w:rsidRDefault="00B74CF2" w:rsidP="00DE6B4C">
      <w:pPr>
        <w:widowControl/>
        <w:ind w:left="-360"/>
        <w:jc w:val="left"/>
        <w:rPr>
          <w:rFonts w:ascii="SimSun" w:eastAsia="SimSun" w:hAnsi="SimSun" w:cs="SimSun"/>
          <w:sz w:val="20"/>
        </w:rPr>
      </w:pPr>
      <w:r w:rsidRPr="002672CF">
        <w:rPr>
          <w:sz w:val="20"/>
        </w:rPr>
        <w:t>洋葱模型</w:t>
      </w:r>
    </w:p>
    <w:p w14:paraId="440987FD" w14:textId="77777777" w:rsidR="000A02C8" w:rsidRPr="00DE6B4C" w:rsidRDefault="00B74CF2" w:rsidP="00DE6B4C">
      <w:pPr>
        <w:widowControl/>
        <w:ind w:left="-360"/>
        <w:jc w:val="left"/>
        <w:rPr>
          <w:rFonts w:ascii="SimSun" w:eastAsia="SimSun" w:hAnsi="SimSun" w:cs="SimSun"/>
          <w:sz w:val="24"/>
          <w:szCs w:val="24"/>
        </w:rPr>
      </w:pPr>
      <w:r w:rsidRPr="00DE6B4C">
        <w:rPr>
          <w:rFonts w:ascii="SimSun" w:eastAsia="SimSun" w:hAnsi="SimSun" w:cs="SimSun"/>
          <w:sz w:val="24"/>
          <w:szCs w:val="24"/>
        </w:rPr>
        <w:t>对于云服务、中间件、数据库、大数据这样的运维角色来说，提炼运维服务是一个相对简单的过程。在转型过程中，他们基本上可以按照下面洋葱模型这三步来走。</w:t>
      </w:r>
    </w:p>
    <w:p w14:paraId="3CB2DD70" w14:textId="77777777" w:rsidR="000A02C8" w:rsidRDefault="00B74CF2" w:rsidP="00A71D46">
      <w:pPr>
        <w:jc w:val="left"/>
      </w:pPr>
      <w:r>
        <w:rPr>
          <w:noProof/>
        </w:rPr>
        <w:drawing>
          <wp:inline distT="0" distB="0" distL="0" distR="0" wp14:anchorId="5C5F9439" wp14:editId="59C63D9A">
            <wp:extent cx="5029200" cy="2701925"/>
            <wp:effectExtent l="0" t="0" r="0" b="15875"/>
            <wp:docPr id="5" name="Drawing 4"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rawing 4" descr="图片"/>
                    <pic:cNvPicPr>
                      <a:picLocks noChangeAspect="1"/>
                    </pic:cNvPicPr>
                  </pic:nvPicPr>
                  <pic:blipFill>
                    <a:blip r:embed="rId10"/>
                    <a:stretch>
                      <a:fillRect/>
                    </a:stretch>
                  </pic:blipFill>
                  <pic:spPr>
                    <a:xfrm>
                      <a:off x="0" y="0"/>
                      <a:ext cx="5029200" cy="2702129"/>
                    </a:xfrm>
                    <a:prstGeom prst="rect">
                      <a:avLst/>
                    </a:prstGeom>
                  </pic:spPr>
                </pic:pic>
              </a:graphicData>
            </a:graphic>
          </wp:inline>
        </w:drawing>
      </w:r>
    </w:p>
    <w:p w14:paraId="34E5D413" w14:textId="77777777" w:rsidR="000A02C8" w:rsidRPr="00DE6B4C" w:rsidRDefault="00B74CF2" w:rsidP="00DE6B4C">
      <w:pPr>
        <w:widowControl/>
        <w:numPr>
          <w:ilvl w:val="0"/>
          <w:numId w:val="36"/>
        </w:numPr>
        <w:ind w:left="0"/>
        <w:jc w:val="left"/>
        <w:rPr>
          <w:rFonts w:ascii="SimSun" w:eastAsia="SimSun" w:hAnsi="SimSun" w:cs="SimSun"/>
          <w:sz w:val="24"/>
          <w:szCs w:val="24"/>
        </w:rPr>
      </w:pPr>
      <w:r w:rsidRPr="00DE6B4C">
        <w:rPr>
          <w:rFonts w:ascii="SimSun" w:eastAsia="SimSun" w:hAnsi="SimSun" w:cs="SimSun"/>
          <w:sz w:val="24"/>
          <w:szCs w:val="24"/>
        </w:rPr>
        <w:lastRenderedPageBreak/>
        <w:t>第一步，立足于现在已有的运营优势，把原来的运维对象直接变成服务的实体，然后对外提供出去，初步建立一个价值底线。</w:t>
      </w:r>
    </w:p>
    <w:p w14:paraId="7005B431" w14:textId="77777777" w:rsidR="000A02C8" w:rsidRPr="00DE6B4C" w:rsidRDefault="00B74CF2" w:rsidP="00DE6B4C">
      <w:pPr>
        <w:widowControl/>
        <w:numPr>
          <w:ilvl w:val="0"/>
          <w:numId w:val="36"/>
        </w:numPr>
        <w:ind w:left="0"/>
        <w:jc w:val="left"/>
        <w:rPr>
          <w:rFonts w:ascii="SimSun" w:eastAsia="SimSun" w:hAnsi="SimSun" w:cs="SimSun"/>
          <w:sz w:val="24"/>
          <w:szCs w:val="24"/>
        </w:rPr>
      </w:pPr>
      <w:r w:rsidRPr="00DE6B4C">
        <w:rPr>
          <w:rFonts w:ascii="SimSun" w:eastAsia="SimSun" w:hAnsi="SimSun" w:cs="SimSun"/>
          <w:sz w:val="24"/>
          <w:szCs w:val="24"/>
        </w:rPr>
        <w:t>第二步，抽出很大一部分精力来建设服务实体相关的管理平台。把服务实体的生命周期管理给完整地做下来，平台最终的目标其实是要借鉴DevOps的思想，最终能</w:t>
      </w:r>
      <w:proofErr w:type="spellStart"/>
      <w:r w:rsidRPr="00DE6B4C">
        <w:rPr>
          <w:rFonts w:ascii="SimSun" w:eastAsia="SimSun" w:hAnsi="SimSun" w:cs="SimSun"/>
          <w:sz w:val="24"/>
          <w:szCs w:val="24"/>
        </w:rPr>
        <w:t>ToC</w:t>
      </w:r>
      <w:proofErr w:type="spellEnd"/>
      <w:r w:rsidRPr="00DE6B4C">
        <w:rPr>
          <w:rFonts w:ascii="SimSun" w:eastAsia="SimSun" w:hAnsi="SimSun" w:cs="SimSun"/>
          <w:sz w:val="24"/>
          <w:szCs w:val="24"/>
        </w:rPr>
        <w:t>化，方便降低团队的人力负担。</w:t>
      </w:r>
    </w:p>
    <w:p w14:paraId="1385966C" w14:textId="5FB820FA" w:rsidR="000A02C8" w:rsidRPr="00DE6B4C" w:rsidRDefault="00B74CF2" w:rsidP="00DE6B4C">
      <w:pPr>
        <w:widowControl/>
        <w:numPr>
          <w:ilvl w:val="0"/>
          <w:numId w:val="36"/>
        </w:numPr>
        <w:ind w:left="0"/>
        <w:jc w:val="left"/>
        <w:rPr>
          <w:rFonts w:ascii="SimSun" w:eastAsia="SimSun" w:hAnsi="SimSun" w:cs="SimSun"/>
          <w:sz w:val="24"/>
          <w:szCs w:val="24"/>
        </w:rPr>
      </w:pPr>
      <w:r w:rsidRPr="00DE6B4C">
        <w:rPr>
          <w:rFonts w:ascii="SimSun" w:eastAsia="SimSun" w:hAnsi="SimSun" w:cs="SimSun"/>
          <w:sz w:val="24"/>
          <w:szCs w:val="24"/>
        </w:rPr>
        <w:t>第三步，深入到组件自身的专业领域中，从代码、架构、运维、性能等多个方面来提升专业性，建立专业的壁垒。做到第三步的时候，运维其实已经转换成了平台研发的角色。</w:t>
      </w:r>
    </w:p>
    <w:p w14:paraId="06E85746" w14:textId="77777777" w:rsidR="000A02C8" w:rsidRPr="00DE6B4C" w:rsidRDefault="000A02C8" w:rsidP="00DE6B4C">
      <w:pPr>
        <w:widowControl/>
        <w:ind w:left="-360"/>
        <w:jc w:val="left"/>
        <w:rPr>
          <w:rFonts w:ascii="SimSun" w:eastAsia="SimSun" w:hAnsi="SimSun" w:cs="SimSun"/>
          <w:sz w:val="24"/>
          <w:szCs w:val="24"/>
        </w:rPr>
      </w:pPr>
    </w:p>
    <w:p w14:paraId="1A68C816" w14:textId="77777777" w:rsidR="000A02C8" w:rsidRPr="00DE6B4C" w:rsidRDefault="00B74CF2" w:rsidP="00DE6B4C">
      <w:pPr>
        <w:widowControl/>
        <w:ind w:left="-360"/>
        <w:jc w:val="left"/>
        <w:rPr>
          <w:rFonts w:ascii="SimSun" w:eastAsia="SimSun" w:hAnsi="SimSun" w:cs="SimSun"/>
          <w:sz w:val="24"/>
          <w:szCs w:val="24"/>
        </w:rPr>
      </w:pPr>
      <w:r w:rsidRPr="00DE6B4C">
        <w:rPr>
          <w:rFonts w:ascii="SimSun" w:eastAsia="SimSun" w:hAnsi="SimSun" w:cs="SimSun"/>
          <w:sz w:val="24"/>
          <w:szCs w:val="24"/>
        </w:rPr>
        <w:t>整个模型称为洋葱模型，从下层最熟悉的运营领域逐步过渡到要求相对较高的平台领域，再到一个要求非常高的专业领域，难度是从低到高的渐变过程。</w:t>
      </w:r>
    </w:p>
    <w:p w14:paraId="40D0BB8D" w14:textId="77777777" w:rsidR="000A02C8" w:rsidRPr="00DE6B4C" w:rsidRDefault="000A02C8" w:rsidP="00DE6B4C">
      <w:pPr>
        <w:widowControl/>
        <w:ind w:left="-360"/>
        <w:jc w:val="left"/>
        <w:rPr>
          <w:rFonts w:ascii="SimSun" w:eastAsia="SimSun" w:hAnsi="SimSun" w:cs="SimSun"/>
          <w:sz w:val="24"/>
          <w:szCs w:val="24"/>
        </w:rPr>
      </w:pPr>
    </w:p>
    <w:p w14:paraId="22B7D59C" w14:textId="77777777" w:rsidR="000A02C8" w:rsidRPr="00DE6B4C" w:rsidRDefault="00B74CF2" w:rsidP="00DE6B4C">
      <w:pPr>
        <w:widowControl/>
        <w:ind w:left="-360"/>
        <w:jc w:val="left"/>
        <w:rPr>
          <w:rFonts w:ascii="SimSun" w:eastAsia="SimSun" w:hAnsi="SimSun" w:cs="SimSun"/>
          <w:sz w:val="24"/>
          <w:szCs w:val="24"/>
        </w:rPr>
      </w:pPr>
      <w:r w:rsidRPr="00DE6B4C">
        <w:rPr>
          <w:rFonts w:ascii="SimSun" w:eastAsia="SimSun" w:hAnsi="SimSun" w:cs="SimSun"/>
          <w:sz w:val="24"/>
          <w:szCs w:val="24"/>
        </w:rPr>
        <w:t>这个模型在之前是数据库、大数据、中间件等运维角色通用的成长模型，现在可以直接拿过来，应用到运营转型中。比如作业帮的云服务运维</w:t>
      </w:r>
      <w:proofErr w:type="spellStart"/>
      <w:r w:rsidRPr="00DE6B4C">
        <w:rPr>
          <w:rFonts w:ascii="SimSun" w:eastAsia="SimSun" w:hAnsi="SimSun" w:cs="SimSun"/>
          <w:sz w:val="24"/>
          <w:szCs w:val="24"/>
        </w:rPr>
        <w:t>CloudOps</w:t>
      </w:r>
      <w:proofErr w:type="spellEnd"/>
      <w:r w:rsidRPr="00DE6B4C">
        <w:rPr>
          <w:rFonts w:ascii="SimSun" w:eastAsia="SimSun" w:hAnsi="SimSun" w:cs="SimSun"/>
          <w:sz w:val="24"/>
          <w:szCs w:val="24"/>
        </w:rPr>
        <w:t>团队，就是借鉴这个模型来实施转型的，具体如下：</w:t>
      </w:r>
    </w:p>
    <w:p w14:paraId="018A7CCB" w14:textId="77777777" w:rsidR="000A02C8" w:rsidRDefault="00B74CF2" w:rsidP="00A71D46">
      <w:pPr>
        <w:jc w:val="left"/>
      </w:pPr>
      <w:r>
        <w:rPr>
          <w:noProof/>
        </w:rPr>
        <w:drawing>
          <wp:inline distT="0" distB="0" distL="0" distR="0" wp14:anchorId="25361031" wp14:editId="2617FA13">
            <wp:extent cx="5029200" cy="2840355"/>
            <wp:effectExtent l="0" t="0" r="0" b="4445"/>
            <wp:docPr id="6" name="Drawing 5"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rawing 5" descr="图片"/>
                    <pic:cNvPicPr>
                      <a:picLocks noChangeAspect="1"/>
                    </pic:cNvPicPr>
                  </pic:nvPicPr>
                  <pic:blipFill>
                    <a:blip r:embed="rId11"/>
                    <a:stretch>
                      <a:fillRect/>
                    </a:stretch>
                  </pic:blipFill>
                  <pic:spPr>
                    <a:xfrm>
                      <a:off x="0" y="0"/>
                      <a:ext cx="5029200" cy="2840619"/>
                    </a:xfrm>
                    <a:prstGeom prst="rect">
                      <a:avLst/>
                    </a:prstGeom>
                  </pic:spPr>
                </pic:pic>
              </a:graphicData>
            </a:graphic>
          </wp:inline>
        </w:drawing>
      </w:r>
    </w:p>
    <w:p w14:paraId="38E23749" w14:textId="77777777" w:rsidR="000A02C8" w:rsidRPr="00B274FE" w:rsidRDefault="00B74CF2" w:rsidP="00B274FE">
      <w:pPr>
        <w:widowControl/>
        <w:numPr>
          <w:ilvl w:val="0"/>
          <w:numId w:val="36"/>
        </w:numPr>
        <w:ind w:left="0"/>
        <w:jc w:val="left"/>
        <w:rPr>
          <w:rFonts w:ascii="SimSun" w:eastAsia="SimSun" w:hAnsi="SimSun" w:cs="SimSun"/>
          <w:sz w:val="24"/>
          <w:szCs w:val="24"/>
        </w:rPr>
      </w:pPr>
      <w:r w:rsidRPr="00B274FE">
        <w:rPr>
          <w:rFonts w:ascii="SimSun" w:eastAsia="SimSun" w:hAnsi="SimSun" w:cs="SimSun"/>
          <w:sz w:val="24"/>
          <w:szCs w:val="24"/>
        </w:rPr>
        <w:t>这个团队的服务实体是各种云服务。在资源层可以看到腾讯云、阿里云以及K8s等各式各样的公有云、混合云的资产，是一个多云的架构。</w:t>
      </w:r>
    </w:p>
    <w:p w14:paraId="596FC68F" w14:textId="77777777" w:rsidR="000A02C8" w:rsidRPr="00B274FE" w:rsidRDefault="00B74CF2" w:rsidP="00B274FE">
      <w:pPr>
        <w:widowControl/>
        <w:numPr>
          <w:ilvl w:val="0"/>
          <w:numId w:val="36"/>
        </w:numPr>
        <w:ind w:left="0"/>
        <w:jc w:val="left"/>
        <w:rPr>
          <w:rFonts w:ascii="SimSun" w:eastAsia="SimSun" w:hAnsi="SimSun" w:cs="SimSun"/>
          <w:sz w:val="24"/>
          <w:szCs w:val="24"/>
        </w:rPr>
      </w:pPr>
      <w:r w:rsidRPr="00B274FE">
        <w:rPr>
          <w:rFonts w:ascii="SimSun" w:eastAsia="SimSun" w:hAnsi="SimSun" w:cs="SimSun"/>
          <w:sz w:val="24"/>
          <w:szCs w:val="24"/>
        </w:rPr>
        <w:t>两年前，团队通过各种手工的方式，对外提供了机器、存储、公网带宽等资源，来支撑当时业务的快速发展。</w:t>
      </w:r>
    </w:p>
    <w:p w14:paraId="3021357D" w14:textId="77777777" w:rsidR="000A02C8" w:rsidRPr="00B274FE" w:rsidRDefault="00B74CF2" w:rsidP="00B274FE">
      <w:pPr>
        <w:widowControl/>
        <w:numPr>
          <w:ilvl w:val="0"/>
          <w:numId w:val="36"/>
        </w:numPr>
        <w:ind w:left="0"/>
        <w:jc w:val="left"/>
        <w:rPr>
          <w:rFonts w:ascii="SimSun" w:eastAsia="SimSun" w:hAnsi="SimSun" w:cs="SimSun"/>
          <w:sz w:val="24"/>
          <w:szCs w:val="24"/>
        </w:rPr>
      </w:pPr>
      <w:r w:rsidRPr="00B274FE">
        <w:rPr>
          <w:rFonts w:ascii="SimSun" w:eastAsia="SimSun" w:hAnsi="SimSun" w:cs="SimSun"/>
          <w:sz w:val="24"/>
          <w:szCs w:val="24"/>
        </w:rPr>
        <w:t>之后我们开始建设多云管理平台。多云管理平台主要结构就是上图里的中间部分，分为资源层、引进层和业务层，管理各种云服务的生命周期，多云管理平台对内提供了机器、带宽、对象存储、CDN等多种能力，</w:t>
      </w:r>
      <w:proofErr w:type="spellStart"/>
      <w:r w:rsidRPr="00B274FE">
        <w:rPr>
          <w:rFonts w:ascii="SimSun" w:eastAsia="SimSun" w:hAnsi="SimSun" w:cs="SimSun"/>
          <w:sz w:val="24"/>
          <w:szCs w:val="24"/>
        </w:rPr>
        <w:t>CloudOps</w:t>
      </w:r>
      <w:proofErr w:type="spellEnd"/>
      <w:r w:rsidRPr="00B274FE">
        <w:rPr>
          <w:rFonts w:ascii="SimSun" w:eastAsia="SimSun" w:hAnsi="SimSun" w:cs="SimSun"/>
          <w:sz w:val="24"/>
          <w:szCs w:val="24"/>
        </w:rPr>
        <w:t>也成功转型为公司内部的二级云服务提供商。这处在洋葱模型的第二阶段。</w:t>
      </w:r>
    </w:p>
    <w:p w14:paraId="02624364" w14:textId="77777777" w:rsidR="00CA64FA" w:rsidRDefault="00B74CF2" w:rsidP="00A71D46">
      <w:pPr>
        <w:widowControl/>
        <w:numPr>
          <w:ilvl w:val="0"/>
          <w:numId w:val="36"/>
        </w:numPr>
        <w:ind w:left="0"/>
        <w:jc w:val="left"/>
        <w:rPr>
          <w:rFonts w:ascii="SimSun" w:eastAsia="SimSun" w:hAnsi="SimSun" w:cs="SimSun"/>
          <w:sz w:val="24"/>
          <w:szCs w:val="24"/>
        </w:rPr>
      </w:pPr>
      <w:r w:rsidRPr="00B274FE">
        <w:rPr>
          <w:rFonts w:ascii="SimSun" w:eastAsia="SimSun" w:hAnsi="SimSun" w:cs="SimSun"/>
          <w:sz w:val="24"/>
          <w:szCs w:val="24"/>
        </w:rPr>
        <w:t>接下来我们还会不断强化对公有云的深入学习、选型以及认知的提升，并且会发挥甲方的优势，推动它去做一些有利于我们的演化。争取在公共有或者云服务这个领域建立更多的专业性，达成洋葱模型的第三个阶段。</w:t>
      </w:r>
    </w:p>
    <w:p w14:paraId="76CE4426" w14:textId="77777777" w:rsidR="001569BB" w:rsidRDefault="001569BB" w:rsidP="001569BB">
      <w:pPr>
        <w:widowControl/>
        <w:jc w:val="left"/>
        <w:rPr>
          <w:rFonts w:ascii="SimSun" w:eastAsia="SimSun" w:hAnsi="SimSun" w:cs="SimSun"/>
          <w:sz w:val="24"/>
          <w:szCs w:val="24"/>
        </w:rPr>
      </w:pPr>
    </w:p>
    <w:p w14:paraId="7F3A42E9" w14:textId="0EBFF978" w:rsidR="000A02C8" w:rsidRPr="001569BB" w:rsidRDefault="00B74CF2" w:rsidP="00CA64FA">
      <w:pPr>
        <w:widowControl/>
        <w:ind w:left="-360"/>
        <w:jc w:val="left"/>
        <w:rPr>
          <w:rFonts w:ascii="SimSun" w:eastAsia="SimSun" w:hAnsi="SimSun" w:cs="SimSun"/>
          <w:sz w:val="20"/>
        </w:rPr>
      </w:pPr>
      <w:r w:rsidRPr="001569BB">
        <w:rPr>
          <w:sz w:val="20"/>
        </w:rPr>
        <w:t>超服务视角</w:t>
      </w:r>
    </w:p>
    <w:p w14:paraId="7925D7BB" w14:textId="77777777" w:rsidR="000A02C8" w:rsidRPr="00CA64FA" w:rsidRDefault="00B74CF2" w:rsidP="00CA64FA">
      <w:pPr>
        <w:widowControl/>
        <w:ind w:left="-360"/>
        <w:jc w:val="left"/>
        <w:rPr>
          <w:rFonts w:ascii="SimSun" w:eastAsia="SimSun" w:hAnsi="SimSun" w:cs="SimSun"/>
          <w:sz w:val="24"/>
          <w:szCs w:val="24"/>
        </w:rPr>
      </w:pPr>
      <w:r w:rsidRPr="00CA64FA">
        <w:rPr>
          <w:rFonts w:ascii="SimSun" w:eastAsia="SimSun" w:hAnsi="SimSun" w:cs="SimSun"/>
          <w:sz w:val="24"/>
          <w:szCs w:val="24"/>
        </w:rPr>
        <w:lastRenderedPageBreak/>
        <w:t>话题回到业务运维领域，当前在云原生的加持下，DevOps持续扩展边界。主要是围绕着应用和服务视角，将底层的资源交付细节屏蔽；在中间这层又让资源调度、应用变更基本实现了自动化或者自助化；再往上向左和向上的服务治理环节，包括服务注册发现、服务通信、服务观察、流量控制等服务治理的关键领域治理手段也得到了非常大的提升。</w:t>
      </w:r>
    </w:p>
    <w:p w14:paraId="3BD22123" w14:textId="77777777" w:rsidR="000A02C8" w:rsidRDefault="00B74CF2" w:rsidP="00A71D46">
      <w:pPr>
        <w:jc w:val="left"/>
      </w:pPr>
      <w:r>
        <w:rPr>
          <w:noProof/>
        </w:rPr>
        <w:drawing>
          <wp:inline distT="0" distB="0" distL="0" distR="0" wp14:anchorId="00E16F51" wp14:editId="637823AE">
            <wp:extent cx="5029200" cy="2825750"/>
            <wp:effectExtent l="0" t="0" r="0" b="19050"/>
            <wp:docPr id="7" name="Drawing 6"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rawing 6" descr="图片"/>
                    <pic:cNvPicPr>
                      <a:picLocks noChangeAspect="1"/>
                    </pic:cNvPicPr>
                  </pic:nvPicPr>
                  <pic:blipFill>
                    <a:blip r:embed="rId12"/>
                    <a:stretch>
                      <a:fillRect/>
                    </a:stretch>
                  </pic:blipFill>
                  <pic:spPr>
                    <a:xfrm>
                      <a:off x="0" y="0"/>
                      <a:ext cx="5029200" cy="2825528"/>
                    </a:xfrm>
                    <a:prstGeom prst="rect">
                      <a:avLst/>
                    </a:prstGeom>
                  </pic:spPr>
                </pic:pic>
              </a:graphicData>
            </a:graphic>
          </wp:inline>
        </w:drawing>
      </w:r>
    </w:p>
    <w:p w14:paraId="58674839" w14:textId="2B548E5B" w:rsidR="000A02C8" w:rsidRDefault="00B74CF2" w:rsidP="00F75077">
      <w:pPr>
        <w:widowControl/>
        <w:ind w:left="-360"/>
        <w:jc w:val="left"/>
        <w:rPr>
          <w:rFonts w:ascii="SimSun" w:eastAsia="SimSun" w:hAnsi="SimSun" w:cs="SimSun"/>
          <w:sz w:val="24"/>
          <w:szCs w:val="24"/>
        </w:rPr>
      </w:pPr>
      <w:r w:rsidRPr="006A2137">
        <w:rPr>
          <w:rFonts w:ascii="SimSun" w:eastAsia="SimSun" w:hAnsi="SimSun" w:cs="SimSun"/>
          <w:sz w:val="24"/>
          <w:szCs w:val="24"/>
        </w:rPr>
        <w:t>原来属于运维团队的职责，都可以通过成熟的工具体系，比较安全地转移给业务研发同学，那么这个时候危机就来了，大部分的职责都转移之后，我们的业务运维同学到底做什么？这个过程中不可避免地会发生一些团队规模缩小问题，这是不可避免的事情。</w:t>
      </w:r>
    </w:p>
    <w:p w14:paraId="65E60F4D" w14:textId="77777777" w:rsidR="00F75077" w:rsidRPr="00F75077" w:rsidRDefault="00F75077" w:rsidP="00F75077">
      <w:pPr>
        <w:widowControl/>
        <w:ind w:left="-360"/>
        <w:jc w:val="left"/>
        <w:rPr>
          <w:rFonts w:ascii="SimSun" w:eastAsia="SimSun" w:hAnsi="SimSun" w:cs="SimSun"/>
          <w:sz w:val="24"/>
          <w:szCs w:val="24"/>
        </w:rPr>
      </w:pPr>
    </w:p>
    <w:p w14:paraId="0362C17B" w14:textId="45E5D96F" w:rsidR="000A02C8" w:rsidRDefault="00B74CF2" w:rsidP="00F75077">
      <w:pPr>
        <w:widowControl/>
        <w:ind w:left="-360"/>
        <w:jc w:val="left"/>
        <w:rPr>
          <w:rFonts w:ascii="SimSun" w:eastAsia="SimSun" w:hAnsi="SimSun" w:cs="SimSun"/>
          <w:sz w:val="24"/>
          <w:szCs w:val="24"/>
        </w:rPr>
      </w:pPr>
      <w:r w:rsidRPr="006A2137">
        <w:rPr>
          <w:rFonts w:ascii="SimSun" w:eastAsia="SimSun" w:hAnsi="SimSun" w:cs="SimSun"/>
          <w:sz w:val="24"/>
          <w:szCs w:val="24"/>
        </w:rPr>
        <w:t>但是我们也能看到云原生下的DevOps领域拼图并不完整，在应用或者服务视角之外，还有大量的能力空白。上图中橙色的圈以外，其实都属于DevOps当前没有覆盖的领域，特别是向上的业务视角、部门视角、公司视角等，姑且称为超服务视角。</w:t>
      </w:r>
    </w:p>
    <w:p w14:paraId="1DD356B6" w14:textId="77777777" w:rsidR="00F75077" w:rsidRPr="00F75077" w:rsidRDefault="00F75077" w:rsidP="00F75077">
      <w:pPr>
        <w:widowControl/>
        <w:ind w:left="-360"/>
        <w:jc w:val="left"/>
        <w:rPr>
          <w:rFonts w:ascii="SimSun" w:eastAsia="SimSun" w:hAnsi="SimSun" w:cs="SimSun"/>
          <w:sz w:val="24"/>
          <w:szCs w:val="24"/>
        </w:rPr>
      </w:pPr>
    </w:p>
    <w:p w14:paraId="41FB7295" w14:textId="5463D06D" w:rsidR="000A02C8" w:rsidRPr="006A2137" w:rsidRDefault="00B74CF2" w:rsidP="00F75077">
      <w:pPr>
        <w:widowControl/>
        <w:ind w:left="-360"/>
        <w:jc w:val="left"/>
        <w:rPr>
          <w:rFonts w:ascii="SimSun" w:eastAsia="SimSun" w:hAnsi="SimSun" w:cs="SimSun"/>
          <w:sz w:val="24"/>
          <w:szCs w:val="24"/>
        </w:rPr>
      </w:pPr>
      <w:r w:rsidRPr="006A2137">
        <w:rPr>
          <w:rFonts w:ascii="SimSun" w:eastAsia="SimSun" w:hAnsi="SimSun" w:cs="SimSun"/>
          <w:sz w:val="24"/>
          <w:szCs w:val="24"/>
        </w:rPr>
        <w:t>对于超服务视角，传统的业务研发同学通常是没有能力，也没有动力去抓这个事情，而部门的主管或者部门的架构师，通常可以照顾到本部门的需求，但一旦涉及到跨多个部门，也会受限于岗位职责，很难去做到相对全局的视野。反观，超服务视角是传统业务运维的老战场，他们具备无与伦比的体验、理解和认知优势。</w:t>
      </w:r>
    </w:p>
    <w:p w14:paraId="66679019" w14:textId="77777777" w:rsidR="000A02C8" w:rsidRPr="006A2137" w:rsidRDefault="000A02C8" w:rsidP="006A2137">
      <w:pPr>
        <w:widowControl/>
        <w:ind w:left="-360"/>
        <w:jc w:val="left"/>
        <w:rPr>
          <w:rFonts w:ascii="SimSun" w:eastAsia="SimSun" w:hAnsi="SimSun" w:cs="SimSun"/>
          <w:sz w:val="24"/>
          <w:szCs w:val="24"/>
        </w:rPr>
      </w:pPr>
    </w:p>
    <w:p w14:paraId="2E100459" w14:textId="77777777" w:rsidR="000A02C8" w:rsidRPr="006A2137" w:rsidRDefault="00B74CF2" w:rsidP="006A2137">
      <w:pPr>
        <w:widowControl/>
        <w:ind w:left="-360"/>
        <w:jc w:val="left"/>
        <w:rPr>
          <w:rFonts w:ascii="SimSun" w:eastAsia="SimSun" w:hAnsi="SimSun" w:cs="SimSun"/>
          <w:sz w:val="24"/>
          <w:szCs w:val="24"/>
        </w:rPr>
      </w:pPr>
      <w:r w:rsidRPr="006A2137">
        <w:rPr>
          <w:rFonts w:ascii="SimSun" w:eastAsia="SimSun" w:hAnsi="SimSun" w:cs="SimSun"/>
          <w:sz w:val="24"/>
          <w:szCs w:val="24"/>
        </w:rPr>
        <w:t>这样，业务运维主导超服务视角建设，提供运维及服务</w:t>
      </w:r>
      <w:proofErr w:type="spellStart"/>
      <w:r w:rsidRPr="006A2137">
        <w:rPr>
          <w:rFonts w:ascii="SimSun" w:eastAsia="SimSun" w:hAnsi="SimSun" w:cs="SimSun"/>
          <w:sz w:val="24"/>
          <w:szCs w:val="24"/>
        </w:rPr>
        <w:t>OPaS</w:t>
      </w:r>
      <w:proofErr w:type="spellEnd"/>
      <w:r w:rsidRPr="006A2137">
        <w:rPr>
          <w:rFonts w:ascii="SimSun" w:eastAsia="SimSun" w:hAnsi="SimSun" w:cs="SimSun"/>
          <w:sz w:val="24"/>
          <w:szCs w:val="24"/>
        </w:rPr>
        <w:t>的能力。这既能发挥我们传统业务运维的专业优势，同时又能填补云原生工具领域空白，运维还能借势转型，这是一个双赢的选择。</w:t>
      </w:r>
    </w:p>
    <w:p w14:paraId="37838813" w14:textId="77777777" w:rsidR="000A02C8" w:rsidRPr="006A2137" w:rsidRDefault="000A02C8" w:rsidP="006A2137">
      <w:pPr>
        <w:widowControl/>
        <w:ind w:left="-360"/>
        <w:jc w:val="left"/>
        <w:rPr>
          <w:rFonts w:ascii="SimSun" w:eastAsia="SimSun" w:hAnsi="SimSun" w:cs="SimSun"/>
          <w:sz w:val="24"/>
          <w:szCs w:val="24"/>
        </w:rPr>
      </w:pPr>
    </w:p>
    <w:p w14:paraId="22EA1FB2" w14:textId="3BEE5DDC" w:rsidR="000A02C8" w:rsidRPr="006707FE" w:rsidRDefault="00B74CF2" w:rsidP="002B6B78">
      <w:pPr>
        <w:widowControl/>
        <w:ind w:left="-360"/>
        <w:jc w:val="left"/>
        <w:rPr>
          <w:rFonts w:ascii="SimSun" w:eastAsia="SimSun" w:hAnsi="SimSun" w:cs="SimSun"/>
          <w:sz w:val="24"/>
          <w:szCs w:val="24"/>
        </w:rPr>
      </w:pPr>
      <w:r w:rsidRPr="006A2137">
        <w:rPr>
          <w:rFonts w:ascii="SimSun" w:eastAsia="SimSun" w:hAnsi="SimSun" w:cs="SimSun"/>
          <w:sz w:val="24"/>
          <w:szCs w:val="24"/>
        </w:rPr>
        <w:t>基于这一思考，作业帮的SRE团队，瞄准了超服务视角这个方向。按照洋葱模型来看，首先SRE团队提炼出了全局视角的各个服务方向，包括感知方向、预案方向、多云度量方向等。</w:t>
      </w:r>
      <w:r w:rsidRPr="006707FE">
        <w:rPr>
          <w:rFonts w:ascii="SimSun" w:eastAsia="SimSun" w:hAnsi="SimSun" w:cs="SimSun"/>
          <w:sz w:val="24"/>
          <w:szCs w:val="24"/>
        </w:rPr>
        <w:t>在经过了大半年的运营实践之后，我们将上述能力逐渐平台化。如下图所示，是全局感知下面的报警大盘上的信息，这个大盘是用来做全局的辅助</w:t>
      </w:r>
      <w:r w:rsidRPr="006707FE">
        <w:rPr>
          <w:rFonts w:ascii="SimSun" w:eastAsia="SimSun" w:hAnsi="SimSun" w:cs="SimSun"/>
          <w:sz w:val="24"/>
          <w:szCs w:val="24"/>
        </w:rPr>
        <w:lastRenderedPageBreak/>
        <w:t>故障定位的，再往下走还会有在预案场景的多云切流以及各个业务的入口级的多云切流，甚至是跨业务的入口切流，这是我们全局的预案场景。</w:t>
      </w:r>
    </w:p>
    <w:p w14:paraId="0ACEC084" w14:textId="77777777" w:rsidR="000A02C8" w:rsidRDefault="00B74CF2" w:rsidP="00A71D46">
      <w:pPr>
        <w:jc w:val="left"/>
      </w:pPr>
      <w:r>
        <w:rPr>
          <w:noProof/>
        </w:rPr>
        <w:drawing>
          <wp:inline distT="0" distB="0" distL="0" distR="0" wp14:anchorId="12FDBF54" wp14:editId="2BA1B4C9">
            <wp:extent cx="5029200" cy="2520315"/>
            <wp:effectExtent l="0" t="0" r="0" b="19685"/>
            <wp:docPr id="8" name="Drawing 7"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rawing 7" descr="图片"/>
                    <pic:cNvPicPr>
                      <a:picLocks noChangeAspect="1"/>
                    </pic:cNvPicPr>
                  </pic:nvPicPr>
                  <pic:blipFill>
                    <a:blip r:embed="rId13"/>
                    <a:stretch>
                      <a:fillRect/>
                    </a:stretch>
                  </pic:blipFill>
                  <pic:spPr>
                    <a:xfrm>
                      <a:off x="0" y="0"/>
                      <a:ext cx="5029200" cy="2520188"/>
                    </a:xfrm>
                    <a:prstGeom prst="rect">
                      <a:avLst/>
                    </a:prstGeom>
                  </pic:spPr>
                </pic:pic>
              </a:graphicData>
            </a:graphic>
          </wp:inline>
        </w:drawing>
      </w:r>
    </w:p>
    <w:p w14:paraId="5B3E0949" w14:textId="77777777" w:rsidR="00950AFC" w:rsidRDefault="00B74CF2" w:rsidP="00950AFC">
      <w:pPr>
        <w:widowControl/>
        <w:ind w:left="-360"/>
        <w:jc w:val="left"/>
        <w:rPr>
          <w:rFonts w:ascii="SimSun" w:eastAsia="SimSun" w:hAnsi="SimSun" w:cs="SimSun"/>
          <w:sz w:val="24"/>
          <w:szCs w:val="24"/>
        </w:rPr>
      </w:pPr>
      <w:r w:rsidRPr="00737A48">
        <w:rPr>
          <w:rFonts w:ascii="SimSun" w:eastAsia="SimSun" w:hAnsi="SimSun" w:cs="SimSun"/>
          <w:sz w:val="24"/>
          <w:szCs w:val="24"/>
        </w:rPr>
        <w:t>上述提到的场景，本身对于传统运维或传统业务运维来说，并没有太多的难度，但如果把这个方向交给其他人来做，那么他们对产品设计场景理解是有非常大的困难的，也会有一些领域的准入瓶颈。</w:t>
      </w:r>
    </w:p>
    <w:p w14:paraId="22FDE39F" w14:textId="77777777" w:rsidR="00950AFC" w:rsidRDefault="00950AFC" w:rsidP="00950AFC">
      <w:pPr>
        <w:widowControl/>
        <w:ind w:left="-360"/>
        <w:jc w:val="left"/>
        <w:rPr>
          <w:rFonts w:ascii="SimSun" w:eastAsia="SimSun" w:hAnsi="SimSun" w:cs="SimSun"/>
          <w:sz w:val="24"/>
          <w:szCs w:val="24"/>
        </w:rPr>
      </w:pPr>
    </w:p>
    <w:p w14:paraId="28325D48" w14:textId="75F7156D" w:rsidR="000A02C8" w:rsidRPr="001569BB" w:rsidRDefault="00B74CF2" w:rsidP="00950AFC">
      <w:pPr>
        <w:widowControl/>
        <w:ind w:left="-360"/>
        <w:jc w:val="left"/>
        <w:rPr>
          <w:rFonts w:ascii="SimSun" w:eastAsia="SimSun" w:hAnsi="SimSun" w:cs="SimSun"/>
          <w:sz w:val="20"/>
        </w:rPr>
      </w:pPr>
      <w:r w:rsidRPr="001569BB">
        <w:rPr>
          <w:sz w:val="20"/>
        </w:rPr>
        <w:t>管理面通过工单</w:t>
      </w:r>
      <w:proofErr w:type="spellStart"/>
      <w:r w:rsidRPr="001569BB">
        <w:rPr>
          <w:sz w:val="20"/>
        </w:rPr>
        <w:t>ToC</w:t>
      </w:r>
      <w:proofErr w:type="spellEnd"/>
    </w:p>
    <w:p w14:paraId="56864BE2" w14:textId="77777777" w:rsidR="00E03A8B" w:rsidRDefault="00B74CF2" w:rsidP="00E03A8B">
      <w:pPr>
        <w:widowControl/>
        <w:ind w:left="-360"/>
        <w:jc w:val="left"/>
        <w:rPr>
          <w:rFonts w:ascii="SimSun" w:eastAsia="SimSun" w:hAnsi="SimSun" w:cs="SimSun"/>
          <w:sz w:val="24"/>
          <w:szCs w:val="24"/>
        </w:rPr>
      </w:pPr>
      <w:r w:rsidRPr="00E03A8B">
        <w:rPr>
          <w:rFonts w:ascii="SimSun" w:eastAsia="SimSun" w:hAnsi="SimSun" w:cs="SimSun"/>
          <w:sz w:val="24"/>
          <w:szCs w:val="24"/>
        </w:rPr>
        <w:t>无论是公有云，还是内部的K8s管理平台，都存在着大量的运维管理操作。这些To Manager的操作往往缺少一些必要约束，只能资深人士开放。为了优化分工、提升组织效率，可以通过工单的方式，将运维管理面安全</w:t>
      </w:r>
      <w:proofErr w:type="spellStart"/>
      <w:r w:rsidRPr="00E03A8B">
        <w:rPr>
          <w:rFonts w:ascii="SimSun" w:eastAsia="SimSun" w:hAnsi="SimSun" w:cs="SimSun"/>
          <w:sz w:val="24"/>
          <w:szCs w:val="24"/>
        </w:rPr>
        <w:t>ToC</w:t>
      </w:r>
      <w:proofErr w:type="spellEnd"/>
      <w:r w:rsidRPr="00E03A8B">
        <w:rPr>
          <w:rFonts w:ascii="SimSun" w:eastAsia="SimSun" w:hAnsi="SimSun" w:cs="SimSun"/>
          <w:sz w:val="24"/>
          <w:szCs w:val="24"/>
        </w:rPr>
        <w:t>。工单本身的设计，大量融入了运维变更管理的最佳实践，目前也是运维能力服务化的一个子方向。</w:t>
      </w:r>
    </w:p>
    <w:p w14:paraId="77032C1D" w14:textId="77777777" w:rsidR="00E03A8B" w:rsidRDefault="00E03A8B" w:rsidP="00E03A8B">
      <w:pPr>
        <w:widowControl/>
        <w:ind w:left="-360"/>
        <w:jc w:val="left"/>
        <w:rPr>
          <w:rFonts w:ascii="SimSun" w:eastAsia="SimSun" w:hAnsi="SimSun" w:cs="SimSun"/>
          <w:sz w:val="24"/>
          <w:szCs w:val="24"/>
        </w:rPr>
      </w:pPr>
    </w:p>
    <w:p w14:paraId="0185E0A9" w14:textId="791A0A1E" w:rsidR="000A02C8" w:rsidRPr="007352B8" w:rsidRDefault="00B74CF2" w:rsidP="00E03A8B">
      <w:pPr>
        <w:widowControl/>
        <w:ind w:left="-360"/>
        <w:jc w:val="left"/>
        <w:rPr>
          <w:rStyle w:val="a9"/>
        </w:rPr>
      </w:pPr>
      <w:r w:rsidRPr="007352B8">
        <w:rPr>
          <w:rStyle w:val="a9"/>
        </w:rPr>
        <w:t>教训</w:t>
      </w:r>
    </w:p>
    <w:p w14:paraId="08087350" w14:textId="77777777" w:rsidR="000A02C8" w:rsidRPr="00E03A8B" w:rsidRDefault="00B74CF2" w:rsidP="00E03A8B">
      <w:pPr>
        <w:widowControl/>
        <w:ind w:left="-360"/>
        <w:jc w:val="left"/>
        <w:rPr>
          <w:rFonts w:ascii="SimSun" w:eastAsia="SimSun" w:hAnsi="SimSun" w:cs="SimSun"/>
          <w:sz w:val="24"/>
          <w:szCs w:val="24"/>
        </w:rPr>
      </w:pPr>
      <w:r w:rsidRPr="00E03A8B">
        <w:rPr>
          <w:rFonts w:ascii="SimSun" w:eastAsia="SimSun" w:hAnsi="SimSun" w:cs="SimSun"/>
          <w:sz w:val="24"/>
          <w:szCs w:val="24"/>
        </w:rPr>
        <w:t>在转型过程中，作业帮也遇到了很多问题：</w:t>
      </w:r>
    </w:p>
    <w:p w14:paraId="473C7537" w14:textId="77777777" w:rsidR="000A02C8" w:rsidRPr="00E03A8B" w:rsidRDefault="00B74CF2" w:rsidP="00E03A8B">
      <w:pPr>
        <w:widowControl/>
        <w:numPr>
          <w:ilvl w:val="0"/>
          <w:numId w:val="36"/>
        </w:numPr>
        <w:ind w:left="0"/>
        <w:jc w:val="left"/>
        <w:rPr>
          <w:rFonts w:ascii="SimSun" w:eastAsia="SimSun" w:hAnsi="SimSun" w:cs="SimSun"/>
          <w:sz w:val="24"/>
          <w:szCs w:val="24"/>
        </w:rPr>
      </w:pPr>
      <w:r w:rsidRPr="00E03A8B">
        <w:rPr>
          <w:rFonts w:ascii="SimSun" w:eastAsia="SimSun" w:hAnsi="SimSun" w:cs="SimSun"/>
          <w:sz w:val="24"/>
          <w:szCs w:val="24"/>
        </w:rPr>
        <w:t>转型和保守的折中。传统运维转型到服务提供方，既不能一蹴而就，也不能全员迁徙，总要有人留下来殿后。因为资源更集中，殿后人员会获得更多的价值回报。</w:t>
      </w:r>
    </w:p>
    <w:p w14:paraId="7569AA50" w14:textId="77777777" w:rsidR="000A02C8" w:rsidRPr="00E03A8B" w:rsidRDefault="00B74CF2" w:rsidP="00E03A8B">
      <w:pPr>
        <w:widowControl/>
        <w:numPr>
          <w:ilvl w:val="0"/>
          <w:numId w:val="36"/>
        </w:numPr>
        <w:ind w:left="0"/>
        <w:jc w:val="left"/>
        <w:rPr>
          <w:rFonts w:ascii="SimSun" w:eastAsia="SimSun" w:hAnsi="SimSun" w:cs="SimSun"/>
          <w:sz w:val="24"/>
          <w:szCs w:val="24"/>
        </w:rPr>
      </w:pPr>
      <w:r w:rsidRPr="00E03A8B">
        <w:rPr>
          <w:rFonts w:ascii="SimSun" w:eastAsia="SimSun" w:hAnsi="SimSun" w:cs="SimSun"/>
          <w:sz w:val="24"/>
          <w:szCs w:val="24"/>
        </w:rPr>
        <w:t>研发能力要区分梯度。从运维转型到开发的同学，开发能力参差不齐，要从简单的业务需求做起；团队要配备足够精致的运维中台开发能力，保障底层架构的干净。在中台这一层把所有研发能力参差不齐的劣势隔离在中台之上，提供一个比较干净的基础底层架构。</w:t>
      </w:r>
    </w:p>
    <w:p w14:paraId="71B7B3CC" w14:textId="77777777" w:rsidR="000A02C8" w:rsidRPr="00E03A8B" w:rsidRDefault="00B74CF2" w:rsidP="00E03A8B">
      <w:pPr>
        <w:widowControl/>
        <w:numPr>
          <w:ilvl w:val="0"/>
          <w:numId w:val="36"/>
        </w:numPr>
        <w:ind w:left="0"/>
        <w:jc w:val="left"/>
        <w:rPr>
          <w:rFonts w:ascii="SimSun" w:eastAsia="SimSun" w:hAnsi="SimSun" w:cs="SimSun"/>
          <w:sz w:val="24"/>
          <w:szCs w:val="24"/>
        </w:rPr>
      </w:pPr>
      <w:r w:rsidRPr="00E03A8B">
        <w:rPr>
          <w:rFonts w:ascii="SimSun" w:eastAsia="SimSun" w:hAnsi="SimSun" w:cs="SimSun"/>
          <w:sz w:val="24"/>
          <w:szCs w:val="24"/>
        </w:rPr>
        <w:t>平台不是唯一选择。平台是服务能力最有力的承接方式，但绝对不是唯一方式。组织、规范、流程、平台，一样都不能少。</w:t>
      </w:r>
    </w:p>
    <w:p w14:paraId="61E2DA3C" w14:textId="15D61156" w:rsidR="00E03A8B" w:rsidRPr="00E03A8B" w:rsidRDefault="00B74CF2" w:rsidP="00E03A8B">
      <w:pPr>
        <w:widowControl/>
        <w:numPr>
          <w:ilvl w:val="0"/>
          <w:numId w:val="36"/>
        </w:numPr>
        <w:ind w:left="0"/>
        <w:jc w:val="left"/>
        <w:rPr>
          <w:rFonts w:ascii="SimSun" w:eastAsia="SimSun" w:hAnsi="SimSun" w:cs="SimSun"/>
          <w:sz w:val="24"/>
          <w:szCs w:val="24"/>
        </w:rPr>
      </w:pPr>
      <w:r w:rsidRPr="00E03A8B">
        <w:rPr>
          <w:rFonts w:ascii="SimSun" w:eastAsia="SimSun" w:hAnsi="SimSun" w:cs="SimSun"/>
          <w:sz w:val="24"/>
          <w:szCs w:val="24"/>
        </w:rPr>
        <w:t>警惕纯粹项目思维。运维还是要参与一些项目，短期内能爆发价值、揽获成就感，但也很容易人走茶凉、价值归零；需要有意识的设计目标，在项目过程中沉淀服务能力。</w:t>
      </w:r>
    </w:p>
    <w:sectPr w:rsidR="00E03A8B" w:rsidRPr="00E03A8B">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微软雅黑">
    <w:charset w:val="86"/>
    <w:family w:val="swiss"/>
    <w:pitch w:val="variable"/>
    <w:sig w:usb0="80000287" w:usb1="28CF3C52" w:usb2="00000016" w:usb3="00000000" w:csb0="0004001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0127C"/>
    <w:multiLevelType w:val="hybridMultilevel"/>
    <w:tmpl w:val="A6BE572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07E75F46"/>
    <w:multiLevelType w:val="multilevel"/>
    <w:tmpl w:val="7F46F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53A738E"/>
    <w:multiLevelType w:val="multilevel"/>
    <w:tmpl w:val="AAEE1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6323B36"/>
    <w:multiLevelType w:val="multilevel"/>
    <w:tmpl w:val="832E2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DF304A6"/>
    <w:multiLevelType w:val="multilevel"/>
    <w:tmpl w:val="20CEC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0F8551A"/>
    <w:multiLevelType w:val="multilevel"/>
    <w:tmpl w:val="27766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24FF149"/>
    <w:multiLevelType w:val="multilevel"/>
    <w:tmpl w:val="624FF149"/>
    <w:lvl w:ilvl="0">
      <w:start w:val="1"/>
      <w:numFmt w:val="bullet"/>
      <w:lvlText w:val=""/>
      <w:lvlJc w:val="left"/>
      <w:pPr>
        <w:ind w:left="420" w:hanging="420"/>
      </w:pPr>
      <w:rPr>
        <w:rFonts w:ascii="Wingdings" w:hAnsi="Wingdings"/>
      </w:rPr>
    </w:lvl>
    <w:lvl w:ilvl="1">
      <w:start w:val="1"/>
      <w:numFmt w:val="bullet"/>
      <w:lvlText w:val=""/>
      <w:lvlJc w:val="left"/>
      <w:pPr>
        <w:ind w:left="840" w:hanging="420"/>
      </w:pPr>
      <w:rPr>
        <w:rFonts w:ascii="Wingdings" w:hAnsi="Wingdings"/>
      </w:rPr>
    </w:lvl>
    <w:lvl w:ilvl="2">
      <w:start w:val="1"/>
      <w:numFmt w:val="bullet"/>
      <w:lvlText w:val=""/>
      <w:lvlJc w:val="left"/>
      <w:pPr>
        <w:ind w:left="1260" w:hanging="420"/>
      </w:pPr>
      <w:rPr>
        <w:rFonts w:ascii="Wingdings" w:hAnsi="Wingdings"/>
      </w:rPr>
    </w:lvl>
    <w:lvl w:ilvl="3">
      <w:start w:val="1"/>
      <w:numFmt w:val="bullet"/>
      <w:lvlText w:val=""/>
      <w:lvlJc w:val="left"/>
      <w:pPr>
        <w:ind w:left="1680" w:hanging="420"/>
      </w:pPr>
      <w:rPr>
        <w:rFonts w:ascii="Wingdings" w:hAnsi="Wingdings"/>
      </w:rPr>
    </w:lvl>
    <w:lvl w:ilvl="4">
      <w:start w:val="1"/>
      <w:numFmt w:val="bullet"/>
      <w:lvlText w:val=""/>
      <w:lvlJc w:val="left"/>
      <w:pPr>
        <w:ind w:left="2100" w:hanging="420"/>
      </w:pPr>
      <w:rPr>
        <w:rFonts w:ascii="Wingdings" w:hAnsi="Wingdings"/>
      </w:rPr>
    </w:lvl>
    <w:lvl w:ilvl="5">
      <w:start w:val="1"/>
      <w:numFmt w:val="bullet"/>
      <w:lvlText w:val=""/>
      <w:lvlJc w:val="left"/>
      <w:pPr>
        <w:ind w:left="2520" w:hanging="420"/>
      </w:pPr>
      <w:rPr>
        <w:rFonts w:ascii="Wingdings" w:hAnsi="Wingdings"/>
      </w:rPr>
    </w:lvl>
    <w:lvl w:ilvl="6">
      <w:start w:val="1"/>
      <w:numFmt w:val="bullet"/>
      <w:lvlText w:val=""/>
      <w:lvlJc w:val="left"/>
      <w:pPr>
        <w:ind w:left="2940" w:hanging="420"/>
      </w:pPr>
      <w:rPr>
        <w:rFonts w:ascii="Wingdings" w:hAnsi="Wingdings"/>
      </w:rPr>
    </w:lvl>
    <w:lvl w:ilvl="7">
      <w:start w:val="1"/>
      <w:numFmt w:val="bullet"/>
      <w:lvlText w:val=""/>
      <w:lvlJc w:val="left"/>
      <w:pPr>
        <w:ind w:left="3360" w:hanging="420"/>
      </w:pPr>
      <w:rPr>
        <w:rFonts w:ascii="Wingdings" w:hAnsi="Wingdings"/>
      </w:rPr>
    </w:lvl>
    <w:lvl w:ilvl="8">
      <w:start w:val="1"/>
      <w:numFmt w:val="bullet"/>
      <w:lvlText w:val=""/>
      <w:lvlJc w:val="left"/>
      <w:pPr>
        <w:ind w:left="3780" w:hanging="420"/>
      </w:pPr>
      <w:rPr>
        <w:rFonts w:ascii="Wingdings" w:hAnsi="Wingdings"/>
      </w:rPr>
    </w:lvl>
  </w:abstractNum>
  <w:abstractNum w:abstractNumId="7">
    <w:nsid w:val="624FF154"/>
    <w:multiLevelType w:val="multilevel"/>
    <w:tmpl w:val="624FF154"/>
    <w:lvl w:ilvl="0">
      <w:start w:val="1"/>
      <w:numFmt w:val="bullet"/>
      <w:lvlText w:val=""/>
      <w:lvlJc w:val="left"/>
      <w:pPr>
        <w:ind w:left="420" w:hanging="420"/>
      </w:pPr>
      <w:rPr>
        <w:rFonts w:ascii="Wingdings" w:hAnsi="Wingdings"/>
      </w:rPr>
    </w:lvl>
    <w:lvl w:ilvl="1">
      <w:start w:val="1"/>
      <w:numFmt w:val="bullet"/>
      <w:lvlText w:val=""/>
      <w:lvlJc w:val="left"/>
      <w:pPr>
        <w:ind w:left="840" w:hanging="420"/>
      </w:pPr>
      <w:rPr>
        <w:rFonts w:ascii="Wingdings" w:hAnsi="Wingdings"/>
      </w:rPr>
    </w:lvl>
    <w:lvl w:ilvl="2">
      <w:start w:val="1"/>
      <w:numFmt w:val="bullet"/>
      <w:lvlText w:val=""/>
      <w:lvlJc w:val="left"/>
      <w:pPr>
        <w:ind w:left="1260" w:hanging="420"/>
      </w:pPr>
      <w:rPr>
        <w:rFonts w:ascii="Wingdings" w:hAnsi="Wingdings"/>
      </w:rPr>
    </w:lvl>
    <w:lvl w:ilvl="3">
      <w:start w:val="1"/>
      <w:numFmt w:val="bullet"/>
      <w:lvlText w:val=""/>
      <w:lvlJc w:val="left"/>
      <w:pPr>
        <w:ind w:left="1680" w:hanging="420"/>
      </w:pPr>
      <w:rPr>
        <w:rFonts w:ascii="Wingdings" w:hAnsi="Wingdings"/>
      </w:rPr>
    </w:lvl>
    <w:lvl w:ilvl="4">
      <w:start w:val="1"/>
      <w:numFmt w:val="bullet"/>
      <w:lvlText w:val=""/>
      <w:lvlJc w:val="left"/>
      <w:pPr>
        <w:ind w:left="2100" w:hanging="420"/>
      </w:pPr>
      <w:rPr>
        <w:rFonts w:ascii="Wingdings" w:hAnsi="Wingdings"/>
      </w:rPr>
    </w:lvl>
    <w:lvl w:ilvl="5">
      <w:start w:val="1"/>
      <w:numFmt w:val="bullet"/>
      <w:lvlText w:val=""/>
      <w:lvlJc w:val="left"/>
      <w:pPr>
        <w:ind w:left="2520" w:hanging="420"/>
      </w:pPr>
      <w:rPr>
        <w:rFonts w:ascii="Wingdings" w:hAnsi="Wingdings"/>
      </w:rPr>
    </w:lvl>
    <w:lvl w:ilvl="6">
      <w:start w:val="1"/>
      <w:numFmt w:val="bullet"/>
      <w:lvlText w:val=""/>
      <w:lvlJc w:val="left"/>
      <w:pPr>
        <w:ind w:left="2940" w:hanging="420"/>
      </w:pPr>
      <w:rPr>
        <w:rFonts w:ascii="Wingdings" w:hAnsi="Wingdings"/>
      </w:rPr>
    </w:lvl>
    <w:lvl w:ilvl="7">
      <w:start w:val="1"/>
      <w:numFmt w:val="bullet"/>
      <w:lvlText w:val=""/>
      <w:lvlJc w:val="left"/>
      <w:pPr>
        <w:ind w:left="3360" w:hanging="420"/>
      </w:pPr>
      <w:rPr>
        <w:rFonts w:ascii="Wingdings" w:hAnsi="Wingdings"/>
      </w:rPr>
    </w:lvl>
    <w:lvl w:ilvl="8">
      <w:start w:val="1"/>
      <w:numFmt w:val="bullet"/>
      <w:lvlText w:val=""/>
      <w:lvlJc w:val="left"/>
      <w:pPr>
        <w:ind w:left="3780" w:hanging="420"/>
      </w:pPr>
      <w:rPr>
        <w:rFonts w:ascii="Wingdings" w:hAnsi="Wingdings"/>
      </w:rPr>
    </w:lvl>
  </w:abstractNum>
  <w:abstractNum w:abstractNumId="8">
    <w:nsid w:val="624FF15F"/>
    <w:multiLevelType w:val="multilevel"/>
    <w:tmpl w:val="624FF15F"/>
    <w:lvl w:ilvl="0">
      <w:start w:val="1"/>
      <w:numFmt w:val="bullet"/>
      <w:lvlText w:val=""/>
      <w:lvlJc w:val="left"/>
      <w:pPr>
        <w:ind w:left="420" w:hanging="420"/>
      </w:pPr>
      <w:rPr>
        <w:rFonts w:ascii="Wingdings" w:hAnsi="Wingdings"/>
      </w:rPr>
    </w:lvl>
    <w:lvl w:ilvl="1">
      <w:start w:val="1"/>
      <w:numFmt w:val="bullet"/>
      <w:lvlText w:val=""/>
      <w:lvlJc w:val="left"/>
      <w:pPr>
        <w:ind w:left="840" w:hanging="420"/>
      </w:pPr>
      <w:rPr>
        <w:rFonts w:ascii="Wingdings" w:hAnsi="Wingdings"/>
      </w:rPr>
    </w:lvl>
    <w:lvl w:ilvl="2">
      <w:start w:val="1"/>
      <w:numFmt w:val="bullet"/>
      <w:lvlText w:val=""/>
      <w:lvlJc w:val="left"/>
      <w:pPr>
        <w:ind w:left="1260" w:hanging="420"/>
      </w:pPr>
      <w:rPr>
        <w:rFonts w:ascii="Wingdings" w:hAnsi="Wingdings"/>
      </w:rPr>
    </w:lvl>
    <w:lvl w:ilvl="3">
      <w:start w:val="1"/>
      <w:numFmt w:val="bullet"/>
      <w:lvlText w:val=""/>
      <w:lvlJc w:val="left"/>
      <w:pPr>
        <w:ind w:left="1680" w:hanging="420"/>
      </w:pPr>
      <w:rPr>
        <w:rFonts w:ascii="Wingdings" w:hAnsi="Wingdings"/>
      </w:rPr>
    </w:lvl>
    <w:lvl w:ilvl="4">
      <w:start w:val="1"/>
      <w:numFmt w:val="bullet"/>
      <w:lvlText w:val=""/>
      <w:lvlJc w:val="left"/>
      <w:pPr>
        <w:ind w:left="2100" w:hanging="420"/>
      </w:pPr>
      <w:rPr>
        <w:rFonts w:ascii="Wingdings" w:hAnsi="Wingdings"/>
      </w:rPr>
    </w:lvl>
    <w:lvl w:ilvl="5">
      <w:start w:val="1"/>
      <w:numFmt w:val="bullet"/>
      <w:lvlText w:val=""/>
      <w:lvlJc w:val="left"/>
      <w:pPr>
        <w:ind w:left="2520" w:hanging="420"/>
      </w:pPr>
      <w:rPr>
        <w:rFonts w:ascii="Wingdings" w:hAnsi="Wingdings"/>
      </w:rPr>
    </w:lvl>
    <w:lvl w:ilvl="6">
      <w:start w:val="1"/>
      <w:numFmt w:val="bullet"/>
      <w:lvlText w:val=""/>
      <w:lvlJc w:val="left"/>
      <w:pPr>
        <w:ind w:left="2940" w:hanging="420"/>
      </w:pPr>
      <w:rPr>
        <w:rFonts w:ascii="Wingdings" w:hAnsi="Wingdings"/>
      </w:rPr>
    </w:lvl>
    <w:lvl w:ilvl="7">
      <w:start w:val="1"/>
      <w:numFmt w:val="bullet"/>
      <w:lvlText w:val=""/>
      <w:lvlJc w:val="left"/>
      <w:pPr>
        <w:ind w:left="3360" w:hanging="420"/>
      </w:pPr>
      <w:rPr>
        <w:rFonts w:ascii="Wingdings" w:hAnsi="Wingdings"/>
      </w:rPr>
    </w:lvl>
    <w:lvl w:ilvl="8">
      <w:start w:val="1"/>
      <w:numFmt w:val="bullet"/>
      <w:lvlText w:val=""/>
      <w:lvlJc w:val="left"/>
      <w:pPr>
        <w:ind w:left="3780" w:hanging="420"/>
      </w:pPr>
      <w:rPr>
        <w:rFonts w:ascii="Wingdings" w:hAnsi="Wingdings"/>
      </w:rPr>
    </w:lvl>
  </w:abstractNum>
  <w:abstractNum w:abstractNumId="9">
    <w:nsid w:val="624FF16A"/>
    <w:multiLevelType w:val="multilevel"/>
    <w:tmpl w:val="624FF16A"/>
    <w:lvl w:ilvl="0">
      <w:start w:val="1"/>
      <w:numFmt w:val="bullet"/>
      <w:lvlText w:val=""/>
      <w:lvlJc w:val="left"/>
      <w:pPr>
        <w:ind w:left="420" w:hanging="420"/>
      </w:pPr>
      <w:rPr>
        <w:rFonts w:ascii="Wingdings" w:hAnsi="Wingdings"/>
      </w:rPr>
    </w:lvl>
    <w:lvl w:ilvl="1">
      <w:start w:val="1"/>
      <w:numFmt w:val="bullet"/>
      <w:lvlText w:val=""/>
      <w:lvlJc w:val="left"/>
      <w:pPr>
        <w:ind w:left="840" w:hanging="420"/>
      </w:pPr>
      <w:rPr>
        <w:rFonts w:ascii="Wingdings" w:hAnsi="Wingdings"/>
      </w:rPr>
    </w:lvl>
    <w:lvl w:ilvl="2">
      <w:start w:val="1"/>
      <w:numFmt w:val="bullet"/>
      <w:lvlText w:val=""/>
      <w:lvlJc w:val="left"/>
      <w:pPr>
        <w:ind w:left="1260" w:hanging="420"/>
      </w:pPr>
      <w:rPr>
        <w:rFonts w:ascii="Wingdings" w:hAnsi="Wingdings"/>
      </w:rPr>
    </w:lvl>
    <w:lvl w:ilvl="3">
      <w:start w:val="1"/>
      <w:numFmt w:val="bullet"/>
      <w:lvlText w:val=""/>
      <w:lvlJc w:val="left"/>
      <w:pPr>
        <w:ind w:left="1680" w:hanging="420"/>
      </w:pPr>
      <w:rPr>
        <w:rFonts w:ascii="Wingdings" w:hAnsi="Wingdings"/>
      </w:rPr>
    </w:lvl>
    <w:lvl w:ilvl="4">
      <w:start w:val="1"/>
      <w:numFmt w:val="bullet"/>
      <w:lvlText w:val=""/>
      <w:lvlJc w:val="left"/>
      <w:pPr>
        <w:ind w:left="2100" w:hanging="420"/>
      </w:pPr>
      <w:rPr>
        <w:rFonts w:ascii="Wingdings" w:hAnsi="Wingdings"/>
      </w:rPr>
    </w:lvl>
    <w:lvl w:ilvl="5">
      <w:start w:val="1"/>
      <w:numFmt w:val="bullet"/>
      <w:lvlText w:val=""/>
      <w:lvlJc w:val="left"/>
      <w:pPr>
        <w:ind w:left="2520" w:hanging="420"/>
      </w:pPr>
      <w:rPr>
        <w:rFonts w:ascii="Wingdings" w:hAnsi="Wingdings"/>
      </w:rPr>
    </w:lvl>
    <w:lvl w:ilvl="6">
      <w:start w:val="1"/>
      <w:numFmt w:val="bullet"/>
      <w:lvlText w:val=""/>
      <w:lvlJc w:val="left"/>
      <w:pPr>
        <w:ind w:left="2940" w:hanging="420"/>
      </w:pPr>
      <w:rPr>
        <w:rFonts w:ascii="Wingdings" w:hAnsi="Wingdings"/>
      </w:rPr>
    </w:lvl>
    <w:lvl w:ilvl="7">
      <w:start w:val="1"/>
      <w:numFmt w:val="bullet"/>
      <w:lvlText w:val=""/>
      <w:lvlJc w:val="left"/>
      <w:pPr>
        <w:ind w:left="3360" w:hanging="420"/>
      </w:pPr>
      <w:rPr>
        <w:rFonts w:ascii="Wingdings" w:hAnsi="Wingdings"/>
      </w:rPr>
    </w:lvl>
    <w:lvl w:ilvl="8">
      <w:start w:val="1"/>
      <w:numFmt w:val="bullet"/>
      <w:lvlText w:val=""/>
      <w:lvlJc w:val="left"/>
      <w:pPr>
        <w:ind w:left="3780" w:hanging="420"/>
      </w:pPr>
      <w:rPr>
        <w:rFonts w:ascii="Wingdings" w:hAnsi="Wingdings"/>
      </w:rPr>
    </w:lvl>
  </w:abstractNum>
  <w:abstractNum w:abstractNumId="10">
    <w:nsid w:val="624FF175"/>
    <w:multiLevelType w:val="multilevel"/>
    <w:tmpl w:val="624FF175"/>
    <w:lvl w:ilvl="0">
      <w:start w:val="1"/>
      <w:numFmt w:val="bullet"/>
      <w:lvlText w:val=""/>
      <w:lvlJc w:val="left"/>
      <w:pPr>
        <w:ind w:left="420" w:hanging="420"/>
      </w:pPr>
      <w:rPr>
        <w:rFonts w:ascii="Wingdings" w:hAnsi="Wingdings"/>
      </w:rPr>
    </w:lvl>
    <w:lvl w:ilvl="1">
      <w:start w:val="1"/>
      <w:numFmt w:val="bullet"/>
      <w:lvlText w:val=""/>
      <w:lvlJc w:val="left"/>
      <w:pPr>
        <w:ind w:left="840" w:hanging="420"/>
      </w:pPr>
      <w:rPr>
        <w:rFonts w:ascii="Wingdings" w:hAnsi="Wingdings"/>
      </w:rPr>
    </w:lvl>
    <w:lvl w:ilvl="2">
      <w:start w:val="1"/>
      <w:numFmt w:val="bullet"/>
      <w:lvlText w:val=""/>
      <w:lvlJc w:val="left"/>
      <w:pPr>
        <w:ind w:left="1260" w:hanging="420"/>
      </w:pPr>
      <w:rPr>
        <w:rFonts w:ascii="Wingdings" w:hAnsi="Wingdings"/>
      </w:rPr>
    </w:lvl>
    <w:lvl w:ilvl="3">
      <w:start w:val="1"/>
      <w:numFmt w:val="bullet"/>
      <w:lvlText w:val=""/>
      <w:lvlJc w:val="left"/>
      <w:pPr>
        <w:ind w:left="1680" w:hanging="420"/>
      </w:pPr>
      <w:rPr>
        <w:rFonts w:ascii="Wingdings" w:hAnsi="Wingdings"/>
      </w:rPr>
    </w:lvl>
    <w:lvl w:ilvl="4">
      <w:start w:val="1"/>
      <w:numFmt w:val="bullet"/>
      <w:lvlText w:val=""/>
      <w:lvlJc w:val="left"/>
      <w:pPr>
        <w:ind w:left="2100" w:hanging="420"/>
      </w:pPr>
      <w:rPr>
        <w:rFonts w:ascii="Wingdings" w:hAnsi="Wingdings"/>
      </w:rPr>
    </w:lvl>
    <w:lvl w:ilvl="5">
      <w:start w:val="1"/>
      <w:numFmt w:val="bullet"/>
      <w:lvlText w:val=""/>
      <w:lvlJc w:val="left"/>
      <w:pPr>
        <w:ind w:left="2520" w:hanging="420"/>
      </w:pPr>
      <w:rPr>
        <w:rFonts w:ascii="Wingdings" w:hAnsi="Wingdings"/>
      </w:rPr>
    </w:lvl>
    <w:lvl w:ilvl="6">
      <w:start w:val="1"/>
      <w:numFmt w:val="bullet"/>
      <w:lvlText w:val=""/>
      <w:lvlJc w:val="left"/>
      <w:pPr>
        <w:ind w:left="2940" w:hanging="420"/>
      </w:pPr>
      <w:rPr>
        <w:rFonts w:ascii="Wingdings" w:hAnsi="Wingdings"/>
      </w:rPr>
    </w:lvl>
    <w:lvl w:ilvl="7">
      <w:start w:val="1"/>
      <w:numFmt w:val="bullet"/>
      <w:lvlText w:val=""/>
      <w:lvlJc w:val="left"/>
      <w:pPr>
        <w:ind w:left="3360" w:hanging="420"/>
      </w:pPr>
      <w:rPr>
        <w:rFonts w:ascii="Wingdings" w:hAnsi="Wingdings"/>
      </w:rPr>
    </w:lvl>
    <w:lvl w:ilvl="8">
      <w:start w:val="1"/>
      <w:numFmt w:val="bullet"/>
      <w:lvlText w:val=""/>
      <w:lvlJc w:val="left"/>
      <w:pPr>
        <w:ind w:left="3780" w:hanging="420"/>
      </w:pPr>
      <w:rPr>
        <w:rFonts w:ascii="Wingdings" w:hAnsi="Wingdings"/>
      </w:rPr>
    </w:lvl>
  </w:abstractNum>
  <w:abstractNum w:abstractNumId="11">
    <w:nsid w:val="624FF180"/>
    <w:multiLevelType w:val="multilevel"/>
    <w:tmpl w:val="624FF180"/>
    <w:lvl w:ilvl="0">
      <w:start w:val="1"/>
      <w:numFmt w:val="bullet"/>
      <w:lvlText w:val=""/>
      <w:lvlJc w:val="left"/>
      <w:pPr>
        <w:ind w:left="420" w:hanging="420"/>
      </w:pPr>
      <w:rPr>
        <w:rFonts w:ascii="Wingdings" w:hAnsi="Wingdings"/>
      </w:rPr>
    </w:lvl>
    <w:lvl w:ilvl="1">
      <w:start w:val="1"/>
      <w:numFmt w:val="bullet"/>
      <w:lvlText w:val=""/>
      <w:lvlJc w:val="left"/>
      <w:pPr>
        <w:ind w:left="840" w:hanging="420"/>
      </w:pPr>
      <w:rPr>
        <w:rFonts w:ascii="Wingdings" w:hAnsi="Wingdings"/>
      </w:rPr>
    </w:lvl>
    <w:lvl w:ilvl="2">
      <w:start w:val="1"/>
      <w:numFmt w:val="bullet"/>
      <w:lvlText w:val=""/>
      <w:lvlJc w:val="left"/>
      <w:pPr>
        <w:ind w:left="1260" w:hanging="420"/>
      </w:pPr>
      <w:rPr>
        <w:rFonts w:ascii="Wingdings" w:hAnsi="Wingdings"/>
      </w:rPr>
    </w:lvl>
    <w:lvl w:ilvl="3">
      <w:start w:val="1"/>
      <w:numFmt w:val="bullet"/>
      <w:lvlText w:val=""/>
      <w:lvlJc w:val="left"/>
      <w:pPr>
        <w:ind w:left="1680" w:hanging="420"/>
      </w:pPr>
      <w:rPr>
        <w:rFonts w:ascii="Wingdings" w:hAnsi="Wingdings"/>
      </w:rPr>
    </w:lvl>
    <w:lvl w:ilvl="4">
      <w:start w:val="1"/>
      <w:numFmt w:val="bullet"/>
      <w:lvlText w:val=""/>
      <w:lvlJc w:val="left"/>
      <w:pPr>
        <w:ind w:left="2100" w:hanging="420"/>
      </w:pPr>
      <w:rPr>
        <w:rFonts w:ascii="Wingdings" w:hAnsi="Wingdings"/>
      </w:rPr>
    </w:lvl>
    <w:lvl w:ilvl="5">
      <w:start w:val="1"/>
      <w:numFmt w:val="bullet"/>
      <w:lvlText w:val=""/>
      <w:lvlJc w:val="left"/>
      <w:pPr>
        <w:ind w:left="2520" w:hanging="420"/>
      </w:pPr>
      <w:rPr>
        <w:rFonts w:ascii="Wingdings" w:hAnsi="Wingdings"/>
      </w:rPr>
    </w:lvl>
    <w:lvl w:ilvl="6">
      <w:start w:val="1"/>
      <w:numFmt w:val="bullet"/>
      <w:lvlText w:val=""/>
      <w:lvlJc w:val="left"/>
      <w:pPr>
        <w:ind w:left="2940" w:hanging="420"/>
      </w:pPr>
      <w:rPr>
        <w:rFonts w:ascii="Wingdings" w:hAnsi="Wingdings"/>
      </w:rPr>
    </w:lvl>
    <w:lvl w:ilvl="7">
      <w:start w:val="1"/>
      <w:numFmt w:val="bullet"/>
      <w:lvlText w:val=""/>
      <w:lvlJc w:val="left"/>
      <w:pPr>
        <w:ind w:left="3360" w:hanging="420"/>
      </w:pPr>
      <w:rPr>
        <w:rFonts w:ascii="Wingdings" w:hAnsi="Wingdings"/>
      </w:rPr>
    </w:lvl>
    <w:lvl w:ilvl="8">
      <w:start w:val="1"/>
      <w:numFmt w:val="bullet"/>
      <w:lvlText w:val=""/>
      <w:lvlJc w:val="left"/>
      <w:pPr>
        <w:ind w:left="3780" w:hanging="420"/>
      </w:pPr>
      <w:rPr>
        <w:rFonts w:ascii="Wingdings" w:hAnsi="Wingdings"/>
      </w:rPr>
    </w:lvl>
  </w:abstractNum>
  <w:abstractNum w:abstractNumId="12">
    <w:nsid w:val="624FF18B"/>
    <w:multiLevelType w:val="multilevel"/>
    <w:tmpl w:val="624FF18B"/>
    <w:lvl w:ilvl="0">
      <w:start w:val="1"/>
      <w:numFmt w:val="bullet"/>
      <w:lvlText w:val=""/>
      <w:lvlJc w:val="left"/>
      <w:pPr>
        <w:ind w:left="420" w:hanging="420"/>
      </w:pPr>
      <w:rPr>
        <w:rFonts w:ascii="Wingdings" w:hAnsi="Wingdings"/>
      </w:rPr>
    </w:lvl>
    <w:lvl w:ilvl="1">
      <w:start w:val="1"/>
      <w:numFmt w:val="bullet"/>
      <w:lvlText w:val=""/>
      <w:lvlJc w:val="left"/>
      <w:pPr>
        <w:ind w:left="840" w:hanging="420"/>
      </w:pPr>
      <w:rPr>
        <w:rFonts w:ascii="Wingdings" w:hAnsi="Wingdings"/>
      </w:rPr>
    </w:lvl>
    <w:lvl w:ilvl="2">
      <w:start w:val="1"/>
      <w:numFmt w:val="bullet"/>
      <w:lvlText w:val=""/>
      <w:lvlJc w:val="left"/>
      <w:pPr>
        <w:ind w:left="1260" w:hanging="420"/>
      </w:pPr>
      <w:rPr>
        <w:rFonts w:ascii="Wingdings" w:hAnsi="Wingdings"/>
      </w:rPr>
    </w:lvl>
    <w:lvl w:ilvl="3">
      <w:start w:val="1"/>
      <w:numFmt w:val="bullet"/>
      <w:lvlText w:val=""/>
      <w:lvlJc w:val="left"/>
      <w:pPr>
        <w:ind w:left="1680" w:hanging="420"/>
      </w:pPr>
      <w:rPr>
        <w:rFonts w:ascii="Wingdings" w:hAnsi="Wingdings"/>
      </w:rPr>
    </w:lvl>
    <w:lvl w:ilvl="4">
      <w:start w:val="1"/>
      <w:numFmt w:val="bullet"/>
      <w:lvlText w:val=""/>
      <w:lvlJc w:val="left"/>
      <w:pPr>
        <w:ind w:left="2100" w:hanging="420"/>
      </w:pPr>
      <w:rPr>
        <w:rFonts w:ascii="Wingdings" w:hAnsi="Wingdings"/>
      </w:rPr>
    </w:lvl>
    <w:lvl w:ilvl="5">
      <w:start w:val="1"/>
      <w:numFmt w:val="bullet"/>
      <w:lvlText w:val=""/>
      <w:lvlJc w:val="left"/>
      <w:pPr>
        <w:ind w:left="2520" w:hanging="420"/>
      </w:pPr>
      <w:rPr>
        <w:rFonts w:ascii="Wingdings" w:hAnsi="Wingdings"/>
      </w:rPr>
    </w:lvl>
    <w:lvl w:ilvl="6">
      <w:start w:val="1"/>
      <w:numFmt w:val="bullet"/>
      <w:lvlText w:val=""/>
      <w:lvlJc w:val="left"/>
      <w:pPr>
        <w:ind w:left="2940" w:hanging="420"/>
      </w:pPr>
      <w:rPr>
        <w:rFonts w:ascii="Wingdings" w:hAnsi="Wingdings"/>
      </w:rPr>
    </w:lvl>
    <w:lvl w:ilvl="7">
      <w:start w:val="1"/>
      <w:numFmt w:val="bullet"/>
      <w:lvlText w:val=""/>
      <w:lvlJc w:val="left"/>
      <w:pPr>
        <w:ind w:left="3360" w:hanging="420"/>
      </w:pPr>
      <w:rPr>
        <w:rFonts w:ascii="Wingdings" w:hAnsi="Wingdings"/>
      </w:rPr>
    </w:lvl>
    <w:lvl w:ilvl="8">
      <w:start w:val="1"/>
      <w:numFmt w:val="bullet"/>
      <w:lvlText w:val=""/>
      <w:lvlJc w:val="left"/>
      <w:pPr>
        <w:ind w:left="3780" w:hanging="420"/>
      </w:pPr>
      <w:rPr>
        <w:rFonts w:ascii="Wingdings" w:hAnsi="Wingdings"/>
      </w:rPr>
    </w:lvl>
  </w:abstractNum>
  <w:abstractNum w:abstractNumId="13">
    <w:nsid w:val="624FF196"/>
    <w:multiLevelType w:val="multilevel"/>
    <w:tmpl w:val="624FF196"/>
    <w:lvl w:ilvl="0">
      <w:start w:val="1"/>
      <w:numFmt w:val="bullet"/>
      <w:lvlText w:val=""/>
      <w:lvlJc w:val="left"/>
      <w:pPr>
        <w:ind w:left="420" w:hanging="420"/>
      </w:pPr>
      <w:rPr>
        <w:rFonts w:ascii="Wingdings" w:hAnsi="Wingdings"/>
      </w:rPr>
    </w:lvl>
    <w:lvl w:ilvl="1">
      <w:start w:val="1"/>
      <w:numFmt w:val="bullet"/>
      <w:lvlText w:val=""/>
      <w:lvlJc w:val="left"/>
      <w:pPr>
        <w:ind w:left="840" w:hanging="420"/>
      </w:pPr>
      <w:rPr>
        <w:rFonts w:ascii="Wingdings" w:hAnsi="Wingdings"/>
      </w:rPr>
    </w:lvl>
    <w:lvl w:ilvl="2">
      <w:start w:val="1"/>
      <w:numFmt w:val="bullet"/>
      <w:lvlText w:val=""/>
      <w:lvlJc w:val="left"/>
      <w:pPr>
        <w:ind w:left="1260" w:hanging="420"/>
      </w:pPr>
      <w:rPr>
        <w:rFonts w:ascii="Wingdings" w:hAnsi="Wingdings"/>
      </w:rPr>
    </w:lvl>
    <w:lvl w:ilvl="3">
      <w:start w:val="1"/>
      <w:numFmt w:val="bullet"/>
      <w:lvlText w:val=""/>
      <w:lvlJc w:val="left"/>
      <w:pPr>
        <w:ind w:left="1680" w:hanging="420"/>
      </w:pPr>
      <w:rPr>
        <w:rFonts w:ascii="Wingdings" w:hAnsi="Wingdings"/>
      </w:rPr>
    </w:lvl>
    <w:lvl w:ilvl="4">
      <w:start w:val="1"/>
      <w:numFmt w:val="bullet"/>
      <w:lvlText w:val=""/>
      <w:lvlJc w:val="left"/>
      <w:pPr>
        <w:ind w:left="2100" w:hanging="420"/>
      </w:pPr>
      <w:rPr>
        <w:rFonts w:ascii="Wingdings" w:hAnsi="Wingdings"/>
      </w:rPr>
    </w:lvl>
    <w:lvl w:ilvl="5">
      <w:start w:val="1"/>
      <w:numFmt w:val="bullet"/>
      <w:lvlText w:val=""/>
      <w:lvlJc w:val="left"/>
      <w:pPr>
        <w:ind w:left="2520" w:hanging="420"/>
      </w:pPr>
      <w:rPr>
        <w:rFonts w:ascii="Wingdings" w:hAnsi="Wingdings"/>
      </w:rPr>
    </w:lvl>
    <w:lvl w:ilvl="6">
      <w:start w:val="1"/>
      <w:numFmt w:val="bullet"/>
      <w:lvlText w:val=""/>
      <w:lvlJc w:val="left"/>
      <w:pPr>
        <w:ind w:left="2940" w:hanging="420"/>
      </w:pPr>
      <w:rPr>
        <w:rFonts w:ascii="Wingdings" w:hAnsi="Wingdings"/>
      </w:rPr>
    </w:lvl>
    <w:lvl w:ilvl="7">
      <w:start w:val="1"/>
      <w:numFmt w:val="bullet"/>
      <w:lvlText w:val=""/>
      <w:lvlJc w:val="left"/>
      <w:pPr>
        <w:ind w:left="3360" w:hanging="420"/>
      </w:pPr>
      <w:rPr>
        <w:rFonts w:ascii="Wingdings" w:hAnsi="Wingdings"/>
      </w:rPr>
    </w:lvl>
    <w:lvl w:ilvl="8">
      <w:start w:val="1"/>
      <w:numFmt w:val="bullet"/>
      <w:lvlText w:val=""/>
      <w:lvlJc w:val="left"/>
      <w:pPr>
        <w:ind w:left="3780" w:hanging="420"/>
      </w:pPr>
      <w:rPr>
        <w:rFonts w:ascii="Wingdings" w:hAnsi="Wingdings"/>
      </w:rPr>
    </w:lvl>
  </w:abstractNum>
  <w:abstractNum w:abstractNumId="14">
    <w:nsid w:val="624FF1A1"/>
    <w:multiLevelType w:val="multilevel"/>
    <w:tmpl w:val="624FF1A1"/>
    <w:lvl w:ilvl="0">
      <w:start w:val="1"/>
      <w:numFmt w:val="bullet"/>
      <w:lvlText w:val=""/>
      <w:lvlJc w:val="left"/>
      <w:pPr>
        <w:ind w:left="420" w:hanging="420"/>
      </w:pPr>
      <w:rPr>
        <w:rFonts w:ascii="Wingdings" w:hAnsi="Wingdings"/>
      </w:rPr>
    </w:lvl>
    <w:lvl w:ilvl="1">
      <w:start w:val="1"/>
      <w:numFmt w:val="bullet"/>
      <w:lvlText w:val=""/>
      <w:lvlJc w:val="left"/>
      <w:pPr>
        <w:ind w:left="840" w:hanging="420"/>
      </w:pPr>
      <w:rPr>
        <w:rFonts w:ascii="Wingdings" w:hAnsi="Wingdings"/>
      </w:rPr>
    </w:lvl>
    <w:lvl w:ilvl="2">
      <w:start w:val="1"/>
      <w:numFmt w:val="bullet"/>
      <w:lvlText w:val=""/>
      <w:lvlJc w:val="left"/>
      <w:pPr>
        <w:ind w:left="1260" w:hanging="420"/>
      </w:pPr>
      <w:rPr>
        <w:rFonts w:ascii="Wingdings" w:hAnsi="Wingdings"/>
      </w:rPr>
    </w:lvl>
    <w:lvl w:ilvl="3">
      <w:start w:val="1"/>
      <w:numFmt w:val="bullet"/>
      <w:lvlText w:val=""/>
      <w:lvlJc w:val="left"/>
      <w:pPr>
        <w:ind w:left="1680" w:hanging="420"/>
      </w:pPr>
      <w:rPr>
        <w:rFonts w:ascii="Wingdings" w:hAnsi="Wingdings"/>
      </w:rPr>
    </w:lvl>
    <w:lvl w:ilvl="4">
      <w:start w:val="1"/>
      <w:numFmt w:val="bullet"/>
      <w:lvlText w:val=""/>
      <w:lvlJc w:val="left"/>
      <w:pPr>
        <w:ind w:left="2100" w:hanging="420"/>
      </w:pPr>
      <w:rPr>
        <w:rFonts w:ascii="Wingdings" w:hAnsi="Wingdings"/>
      </w:rPr>
    </w:lvl>
    <w:lvl w:ilvl="5">
      <w:start w:val="1"/>
      <w:numFmt w:val="bullet"/>
      <w:lvlText w:val=""/>
      <w:lvlJc w:val="left"/>
      <w:pPr>
        <w:ind w:left="2520" w:hanging="420"/>
      </w:pPr>
      <w:rPr>
        <w:rFonts w:ascii="Wingdings" w:hAnsi="Wingdings"/>
      </w:rPr>
    </w:lvl>
    <w:lvl w:ilvl="6">
      <w:start w:val="1"/>
      <w:numFmt w:val="bullet"/>
      <w:lvlText w:val=""/>
      <w:lvlJc w:val="left"/>
      <w:pPr>
        <w:ind w:left="2940" w:hanging="420"/>
      </w:pPr>
      <w:rPr>
        <w:rFonts w:ascii="Wingdings" w:hAnsi="Wingdings"/>
      </w:rPr>
    </w:lvl>
    <w:lvl w:ilvl="7">
      <w:start w:val="1"/>
      <w:numFmt w:val="bullet"/>
      <w:lvlText w:val=""/>
      <w:lvlJc w:val="left"/>
      <w:pPr>
        <w:ind w:left="3360" w:hanging="420"/>
      </w:pPr>
      <w:rPr>
        <w:rFonts w:ascii="Wingdings" w:hAnsi="Wingdings"/>
      </w:rPr>
    </w:lvl>
    <w:lvl w:ilvl="8">
      <w:start w:val="1"/>
      <w:numFmt w:val="bullet"/>
      <w:lvlText w:val=""/>
      <w:lvlJc w:val="left"/>
      <w:pPr>
        <w:ind w:left="3780" w:hanging="420"/>
      </w:pPr>
      <w:rPr>
        <w:rFonts w:ascii="Wingdings" w:hAnsi="Wingdings"/>
      </w:rPr>
    </w:lvl>
  </w:abstractNum>
  <w:abstractNum w:abstractNumId="15">
    <w:nsid w:val="624FF1AC"/>
    <w:multiLevelType w:val="multilevel"/>
    <w:tmpl w:val="624FF1AC"/>
    <w:lvl w:ilvl="0">
      <w:start w:val="1"/>
      <w:numFmt w:val="bullet"/>
      <w:lvlText w:val=""/>
      <w:lvlJc w:val="left"/>
      <w:pPr>
        <w:ind w:left="420" w:hanging="420"/>
      </w:pPr>
      <w:rPr>
        <w:rFonts w:ascii="Wingdings" w:hAnsi="Wingdings"/>
      </w:rPr>
    </w:lvl>
    <w:lvl w:ilvl="1">
      <w:start w:val="1"/>
      <w:numFmt w:val="bullet"/>
      <w:lvlText w:val=""/>
      <w:lvlJc w:val="left"/>
      <w:pPr>
        <w:ind w:left="840" w:hanging="420"/>
      </w:pPr>
      <w:rPr>
        <w:rFonts w:ascii="Wingdings" w:hAnsi="Wingdings"/>
      </w:rPr>
    </w:lvl>
    <w:lvl w:ilvl="2">
      <w:start w:val="1"/>
      <w:numFmt w:val="bullet"/>
      <w:lvlText w:val=""/>
      <w:lvlJc w:val="left"/>
      <w:pPr>
        <w:ind w:left="1260" w:hanging="420"/>
      </w:pPr>
      <w:rPr>
        <w:rFonts w:ascii="Wingdings" w:hAnsi="Wingdings"/>
      </w:rPr>
    </w:lvl>
    <w:lvl w:ilvl="3">
      <w:start w:val="1"/>
      <w:numFmt w:val="bullet"/>
      <w:lvlText w:val=""/>
      <w:lvlJc w:val="left"/>
      <w:pPr>
        <w:ind w:left="1680" w:hanging="420"/>
      </w:pPr>
      <w:rPr>
        <w:rFonts w:ascii="Wingdings" w:hAnsi="Wingdings"/>
      </w:rPr>
    </w:lvl>
    <w:lvl w:ilvl="4">
      <w:start w:val="1"/>
      <w:numFmt w:val="bullet"/>
      <w:lvlText w:val=""/>
      <w:lvlJc w:val="left"/>
      <w:pPr>
        <w:ind w:left="2100" w:hanging="420"/>
      </w:pPr>
      <w:rPr>
        <w:rFonts w:ascii="Wingdings" w:hAnsi="Wingdings"/>
      </w:rPr>
    </w:lvl>
    <w:lvl w:ilvl="5">
      <w:start w:val="1"/>
      <w:numFmt w:val="bullet"/>
      <w:lvlText w:val=""/>
      <w:lvlJc w:val="left"/>
      <w:pPr>
        <w:ind w:left="2520" w:hanging="420"/>
      </w:pPr>
      <w:rPr>
        <w:rFonts w:ascii="Wingdings" w:hAnsi="Wingdings"/>
      </w:rPr>
    </w:lvl>
    <w:lvl w:ilvl="6">
      <w:start w:val="1"/>
      <w:numFmt w:val="bullet"/>
      <w:lvlText w:val=""/>
      <w:lvlJc w:val="left"/>
      <w:pPr>
        <w:ind w:left="2940" w:hanging="420"/>
      </w:pPr>
      <w:rPr>
        <w:rFonts w:ascii="Wingdings" w:hAnsi="Wingdings"/>
      </w:rPr>
    </w:lvl>
    <w:lvl w:ilvl="7">
      <w:start w:val="1"/>
      <w:numFmt w:val="bullet"/>
      <w:lvlText w:val=""/>
      <w:lvlJc w:val="left"/>
      <w:pPr>
        <w:ind w:left="3360" w:hanging="420"/>
      </w:pPr>
      <w:rPr>
        <w:rFonts w:ascii="Wingdings" w:hAnsi="Wingdings"/>
      </w:rPr>
    </w:lvl>
    <w:lvl w:ilvl="8">
      <w:start w:val="1"/>
      <w:numFmt w:val="bullet"/>
      <w:lvlText w:val=""/>
      <w:lvlJc w:val="left"/>
      <w:pPr>
        <w:ind w:left="3780" w:hanging="420"/>
      </w:pPr>
      <w:rPr>
        <w:rFonts w:ascii="Wingdings" w:hAnsi="Wingdings"/>
      </w:rPr>
    </w:lvl>
  </w:abstractNum>
  <w:abstractNum w:abstractNumId="16">
    <w:nsid w:val="624FF1B7"/>
    <w:multiLevelType w:val="multilevel"/>
    <w:tmpl w:val="624FF1B7"/>
    <w:lvl w:ilvl="0">
      <w:start w:val="1"/>
      <w:numFmt w:val="bullet"/>
      <w:lvlText w:val=""/>
      <w:lvlJc w:val="left"/>
      <w:pPr>
        <w:ind w:left="420" w:hanging="420"/>
      </w:pPr>
      <w:rPr>
        <w:rFonts w:ascii="Wingdings" w:hAnsi="Wingdings"/>
      </w:rPr>
    </w:lvl>
    <w:lvl w:ilvl="1">
      <w:start w:val="1"/>
      <w:numFmt w:val="bullet"/>
      <w:lvlText w:val=""/>
      <w:lvlJc w:val="left"/>
      <w:pPr>
        <w:ind w:left="840" w:hanging="420"/>
      </w:pPr>
      <w:rPr>
        <w:rFonts w:ascii="Wingdings" w:hAnsi="Wingdings"/>
      </w:rPr>
    </w:lvl>
    <w:lvl w:ilvl="2">
      <w:start w:val="1"/>
      <w:numFmt w:val="bullet"/>
      <w:lvlText w:val=""/>
      <w:lvlJc w:val="left"/>
      <w:pPr>
        <w:ind w:left="1260" w:hanging="420"/>
      </w:pPr>
      <w:rPr>
        <w:rFonts w:ascii="Wingdings" w:hAnsi="Wingdings"/>
      </w:rPr>
    </w:lvl>
    <w:lvl w:ilvl="3">
      <w:start w:val="1"/>
      <w:numFmt w:val="bullet"/>
      <w:lvlText w:val=""/>
      <w:lvlJc w:val="left"/>
      <w:pPr>
        <w:ind w:left="1680" w:hanging="420"/>
      </w:pPr>
      <w:rPr>
        <w:rFonts w:ascii="Wingdings" w:hAnsi="Wingdings"/>
      </w:rPr>
    </w:lvl>
    <w:lvl w:ilvl="4">
      <w:start w:val="1"/>
      <w:numFmt w:val="bullet"/>
      <w:lvlText w:val=""/>
      <w:lvlJc w:val="left"/>
      <w:pPr>
        <w:ind w:left="2100" w:hanging="420"/>
      </w:pPr>
      <w:rPr>
        <w:rFonts w:ascii="Wingdings" w:hAnsi="Wingdings"/>
      </w:rPr>
    </w:lvl>
    <w:lvl w:ilvl="5">
      <w:start w:val="1"/>
      <w:numFmt w:val="bullet"/>
      <w:lvlText w:val=""/>
      <w:lvlJc w:val="left"/>
      <w:pPr>
        <w:ind w:left="2520" w:hanging="420"/>
      </w:pPr>
      <w:rPr>
        <w:rFonts w:ascii="Wingdings" w:hAnsi="Wingdings"/>
      </w:rPr>
    </w:lvl>
    <w:lvl w:ilvl="6">
      <w:start w:val="1"/>
      <w:numFmt w:val="bullet"/>
      <w:lvlText w:val=""/>
      <w:lvlJc w:val="left"/>
      <w:pPr>
        <w:ind w:left="2940" w:hanging="420"/>
      </w:pPr>
      <w:rPr>
        <w:rFonts w:ascii="Wingdings" w:hAnsi="Wingdings"/>
      </w:rPr>
    </w:lvl>
    <w:lvl w:ilvl="7">
      <w:start w:val="1"/>
      <w:numFmt w:val="bullet"/>
      <w:lvlText w:val=""/>
      <w:lvlJc w:val="left"/>
      <w:pPr>
        <w:ind w:left="3360" w:hanging="420"/>
      </w:pPr>
      <w:rPr>
        <w:rFonts w:ascii="Wingdings" w:hAnsi="Wingdings"/>
      </w:rPr>
    </w:lvl>
    <w:lvl w:ilvl="8">
      <w:start w:val="1"/>
      <w:numFmt w:val="bullet"/>
      <w:lvlText w:val=""/>
      <w:lvlJc w:val="left"/>
      <w:pPr>
        <w:ind w:left="3780" w:hanging="420"/>
      </w:pPr>
      <w:rPr>
        <w:rFonts w:ascii="Wingdings" w:hAnsi="Wingdings"/>
      </w:rPr>
    </w:lvl>
  </w:abstractNum>
  <w:abstractNum w:abstractNumId="17">
    <w:nsid w:val="624FF1C2"/>
    <w:multiLevelType w:val="multilevel"/>
    <w:tmpl w:val="624FF1C2"/>
    <w:lvl w:ilvl="0">
      <w:start w:val="1"/>
      <w:numFmt w:val="bullet"/>
      <w:lvlText w:val=""/>
      <w:lvlJc w:val="left"/>
      <w:pPr>
        <w:ind w:left="420" w:hanging="420"/>
      </w:pPr>
      <w:rPr>
        <w:rFonts w:ascii="Wingdings" w:hAnsi="Wingdings"/>
      </w:rPr>
    </w:lvl>
    <w:lvl w:ilvl="1">
      <w:start w:val="1"/>
      <w:numFmt w:val="bullet"/>
      <w:lvlText w:val=""/>
      <w:lvlJc w:val="left"/>
      <w:pPr>
        <w:ind w:left="840" w:hanging="420"/>
      </w:pPr>
      <w:rPr>
        <w:rFonts w:ascii="Wingdings" w:hAnsi="Wingdings"/>
      </w:rPr>
    </w:lvl>
    <w:lvl w:ilvl="2">
      <w:start w:val="1"/>
      <w:numFmt w:val="bullet"/>
      <w:lvlText w:val=""/>
      <w:lvlJc w:val="left"/>
      <w:pPr>
        <w:ind w:left="1260" w:hanging="420"/>
      </w:pPr>
      <w:rPr>
        <w:rFonts w:ascii="Wingdings" w:hAnsi="Wingdings"/>
      </w:rPr>
    </w:lvl>
    <w:lvl w:ilvl="3">
      <w:start w:val="1"/>
      <w:numFmt w:val="bullet"/>
      <w:lvlText w:val=""/>
      <w:lvlJc w:val="left"/>
      <w:pPr>
        <w:ind w:left="1680" w:hanging="420"/>
      </w:pPr>
      <w:rPr>
        <w:rFonts w:ascii="Wingdings" w:hAnsi="Wingdings"/>
      </w:rPr>
    </w:lvl>
    <w:lvl w:ilvl="4">
      <w:start w:val="1"/>
      <w:numFmt w:val="bullet"/>
      <w:lvlText w:val=""/>
      <w:lvlJc w:val="left"/>
      <w:pPr>
        <w:ind w:left="2100" w:hanging="420"/>
      </w:pPr>
      <w:rPr>
        <w:rFonts w:ascii="Wingdings" w:hAnsi="Wingdings"/>
      </w:rPr>
    </w:lvl>
    <w:lvl w:ilvl="5">
      <w:start w:val="1"/>
      <w:numFmt w:val="bullet"/>
      <w:lvlText w:val=""/>
      <w:lvlJc w:val="left"/>
      <w:pPr>
        <w:ind w:left="2520" w:hanging="420"/>
      </w:pPr>
      <w:rPr>
        <w:rFonts w:ascii="Wingdings" w:hAnsi="Wingdings"/>
      </w:rPr>
    </w:lvl>
    <w:lvl w:ilvl="6">
      <w:start w:val="1"/>
      <w:numFmt w:val="bullet"/>
      <w:lvlText w:val=""/>
      <w:lvlJc w:val="left"/>
      <w:pPr>
        <w:ind w:left="2940" w:hanging="420"/>
      </w:pPr>
      <w:rPr>
        <w:rFonts w:ascii="Wingdings" w:hAnsi="Wingdings"/>
      </w:rPr>
    </w:lvl>
    <w:lvl w:ilvl="7">
      <w:start w:val="1"/>
      <w:numFmt w:val="bullet"/>
      <w:lvlText w:val=""/>
      <w:lvlJc w:val="left"/>
      <w:pPr>
        <w:ind w:left="3360" w:hanging="420"/>
      </w:pPr>
      <w:rPr>
        <w:rFonts w:ascii="Wingdings" w:hAnsi="Wingdings"/>
      </w:rPr>
    </w:lvl>
    <w:lvl w:ilvl="8">
      <w:start w:val="1"/>
      <w:numFmt w:val="bullet"/>
      <w:lvlText w:val=""/>
      <w:lvlJc w:val="left"/>
      <w:pPr>
        <w:ind w:left="3780" w:hanging="420"/>
      </w:pPr>
      <w:rPr>
        <w:rFonts w:ascii="Wingdings" w:hAnsi="Wingdings"/>
      </w:rPr>
    </w:lvl>
  </w:abstractNum>
  <w:abstractNum w:abstractNumId="18">
    <w:nsid w:val="624FF1CD"/>
    <w:multiLevelType w:val="multilevel"/>
    <w:tmpl w:val="624FF1CD"/>
    <w:lvl w:ilvl="0">
      <w:start w:val="1"/>
      <w:numFmt w:val="bullet"/>
      <w:lvlText w:val=""/>
      <w:lvlJc w:val="left"/>
      <w:pPr>
        <w:ind w:left="420" w:hanging="420"/>
      </w:pPr>
      <w:rPr>
        <w:rFonts w:ascii="Wingdings" w:hAnsi="Wingdings"/>
      </w:rPr>
    </w:lvl>
    <w:lvl w:ilvl="1">
      <w:start w:val="1"/>
      <w:numFmt w:val="bullet"/>
      <w:lvlText w:val=""/>
      <w:lvlJc w:val="left"/>
      <w:pPr>
        <w:ind w:left="840" w:hanging="420"/>
      </w:pPr>
      <w:rPr>
        <w:rFonts w:ascii="Wingdings" w:hAnsi="Wingdings"/>
      </w:rPr>
    </w:lvl>
    <w:lvl w:ilvl="2">
      <w:start w:val="1"/>
      <w:numFmt w:val="bullet"/>
      <w:lvlText w:val=""/>
      <w:lvlJc w:val="left"/>
      <w:pPr>
        <w:ind w:left="1260" w:hanging="420"/>
      </w:pPr>
      <w:rPr>
        <w:rFonts w:ascii="Wingdings" w:hAnsi="Wingdings"/>
      </w:rPr>
    </w:lvl>
    <w:lvl w:ilvl="3">
      <w:start w:val="1"/>
      <w:numFmt w:val="bullet"/>
      <w:lvlText w:val=""/>
      <w:lvlJc w:val="left"/>
      <w:pPr>
        <w:ind w:left="1680" w:hanging="420"/>
      </w:pPr>
      <w:rPr>
        <w:rFonts w:ascii="Wingdings" w:hAnsi="Wingdings"/>
      </w:rPr>
    </w:lvl>
    <w:lvl w:ilvl="4">
      <w:start w:val="1"/>
      <w:numFmt w:val="bullet"/>
      <w:lvlText w:val=""/>
      <w:lvlJc w:val="left"/>
      <w:pPr>
        <w:ind w:left="2100" w:hanging="420"/>
      </w:pPr>
      <w:rPr>
        <w:rFonts w:ascii="Wingdings" w:hAnsi="Wingdings"/>
      </w:rPr>
    </w:lvl>
    <w:lvl w:ilvl="5">
      <w:start w:val="1"/>
      <w:numFmt w:val="bullet"/>
      <w:lvlText w:val=""/>
      <w:lvlJc w:val="left"/>
      <w:pPr>
        <w:ind w:left="2520" w:hanging="420"/>
      </w:pPr>
      <w:rPr>
        <w:rFonts w:ascii="Wingdings" w:hAnsi="Wingdings"/>
      </w:rPr>
    </w:lvl>
    <w:lvl w:ilvl="6">
      <w:start w:val="1"/>
      <w:numFmt w:val="bullet"/>
      <w:lvlText w:val=""/>
      <w:lvlJc w:val="left"/>
      <w:pPr>
        <w:ind w:left="2940" w:hanging="420"/>
      </w:pPr>
      <w:rPr>
        <w:rFonts w:ascii="Wingdings" w:hAnsi="Wingdings"/>
      </w:rPr>
    </w:lvl>
    <w:lvl w:ilvl="7">
      <w:start w:val="1"/>
      <w:numFmt w:val="bullet"/>
      <w:lvlText w:val=""/>
      <w:lvlJc w:val="left"/>
      <w:pPr>
        <w:ind w:left="3360" w:hanging="420"/>
      </w:pPr>
      <w:rPr>
        <w:rFonts w:ascii="Wingdings" w:hAnsi="Wingdings"/>
      </w:rPr>
    </w:lvl>
    <w:lvl w:ilvl="8">
      <w:start w:val="1"/>
      <w:numFmt w:val="bullet"/>
      <w:lvlText w:val=""/>
      <w:lvlJc w:val="left"/>
      <w:pPr>
        <w:ind w:left="3780" w:hanging="420"/>
      </w:pPr>
      <w:rPr>
        <w:rFonts w:ascii="Wingdings" w:hAnsi="Wingdings"/>
      </w:rPr>
    </w:lvl>
  </w:abstractNum>
  <w:abstractNum w:abstractNumId="19">
    <w:nsid w:val="624FF1D8"/>
    <w:multiLevelType w:val="multilevel"/>
    <w:tmpl w:val="624FF1D8"/>
    <w:lvl w:ilvl="0">
      <w:start w:val="1"/>
      <w:numFmt w:val="bullet"/>
      <w:lvlText w:val=""/>
      <w:lvlJc w:val="left"/>
      <w:pPr>
        <w:ind w:left="420" w:hanging="420"/>
      </w:pPr>
      <w:rPr>
        <w:rFonts w:ascii="Wingdings" w:hAnsi="Wingdings"/>
      </w:rPr>
    </w:lvl>
    <w:lvl w:ilvl="1">
      <w:start w:val="1"/>
      <w:numFmt w:val="bullet"/>
      <w:lvlText w:val=""/>
      <w:lvlJc w:val="left"/>
      <w:pPr>
        <w:ind w:left="840" w:hanging="420"/>
      </w:pPr>
      <w:rPr>
        <w:rFonts w:ascii="Wingdings" w:hAnsi="Wingdings"/>
      </w:rPr>
    </w:lvl>
    <w:lvl w:ilvl="2">
      <w:start w:val="1"/>
      <w:numFmt w:val="bullet"/>
      <w:lvlText w:val=""/>
      <w:lvlJc w:val="left"/>
      <w:pPr>
        <w:ind w:left="1260" w:hanging="420"/>
      </w:pPr>
      <w:rPr>
        <w:rFonts w:ascii="Wingdings" w:hAnsi="Wingdings"/>
      </w:rPr>
    </w:lvl>
    <w:lvl w:ilvl="3">
      <w:start w:val="1"/>
      <w:numFmt w:val="bullet"/>
      <w:lvlText w:val=""/>
      <w:lvlJc w:val="left"/>
      <w:pPr>
        <w:ind w:left="1680" w:hanging="420"/>
      </w:pPr>
      <w:rPr>
        <w:rFonts w:ascii="Wingdings" w:hAnsi="Wingdings"/>
      </w:rPr>
    </w:lvl>
    <w:lvl w:ilvl="4">
      <w:start w:val="1"/>
      <w:numFmt w:val="bullet"/>
      <w:lvlText w:val=""/>
      <w:lvlJc w:val="left"/>
      <w:pPr>
        <w:ind w:left="2100" w:hanging="420"/>
      </w:pPr>
      <w:rPr>
        <w:rFonts w:ascii="Wingdings" w:hAnsi="Wingdings"/>
      </w:rPr>
    </w:lvl>
    <w:lvl w:ilvl="5">
      <w:start w:val="1"/>
      <w:numFmt w:val="bullet"/>
      <w:lvlText w:val=""/>
      <w:lvlJc w:val="left"/>
      <w:pPr>
        <w:ind w:left="2520" w:hanging="420"/>
      </w:pPr>
      <w:rPr>
        <w:rFonts w:ascii="Wingdings" w:hAnsi="Wingdings"/>
      </w:rPr>
    </w:lvl>
    <w:lvl w:ilvl="6">
      <w:start w:val="1"/>
      <w:numFmt w:val="bullet"/>
      <w:lvlText w:val=""/>
      <w:lvlJc w:val="left"/>
      <w:pPr>
        <w:ind w:left="2940" w:hanging="420"/>
      </w:pPr>
      <w:rPr>
        <w:rFonts w:ascii="Wingdings" w:hAnsi="Wingdings"/>
      </w:rPr>
    </w:lvl>
    <w:lvl w:ilvl="7">
      <w:start w:val="1"/>
      <w:numFmt w:val="bullet"/>
      <w:lvlText w:val=""/>
      <w:lvlJc w:val="left"/>
      <w:pPr>
        <w:ind w:left="3360" w:hanging="420"/>
      </w:pPr>
      <w:rPr>
        <w:rFonts w:ascii="Wingdings" w:hAnsi="Wingdings"/>
      </w:rPr>
    </w:lvl>
    <w:lvl w:ilvl="8">
      <w:start w:val="1"/>
      <w:numFmt w:val="bullet"/>
      <w:lvlText w:val=""/>
      <w:lvlJc w:val="left"/>
      <w:pPr>
        <w:ind w:left="3780" w:hanging="420"/>
      </w:pPr>
      <w:rPr>
        <w:rFonts w:ascii="Wingdings" w:hAnsi="Wingdings"/>
      </w:rPr>
    </w:lvl>
  </w:abstractNum>
  <w:abstractNum w:abstractNumId="20">
    <w:nsid w:val="624FF1E3"/>
    <w:multiLevelType w:val="multilevel"/>
    <w:tmpl w:val="624FF1E3"/>
    <w:lvl w:ilvl="0">
      <w:start w:val="1"/>
      <w:numFmt w:val="bullet"/>
      <w:lvlText w:val=""/>
      <w:lvlJc w:val="left"/>
      <w:pPr>
        <w:ind w:left="420" w:hanging="420"/>
      </w:pPr>
      <w:rPr>
        <w:rFonts w:ascii="Wingdings" w:hAnsi="Wingdings"/>
      </w:rPr>
    </w:lvl>
    <w:lvl w:ilvl="1">
      <w:start w:val="1"/>
      <w:numFmt w:val="bullet"/>
      <w:lvlText w:val=""/>
      <w:lvlJc w:val="left"/>
      <w:pPr>
        <w:ind w:left="840" w:hanging="420"/>
      </w:pPr>
      <w:rPr>
        <w:rFonts w:ascii="Wingdings" w:hAnsi="Wingdings"/>
      </w:rPr>
    </w:lvl>
    <w:lvl w:ilvl="2">
      <w:start w:val="1"/>
      <w:numFmt w:val="bullet"/>
      <w:lvlText w:val=""/>
      <w:lvlJc w:val="left"/>
      <w:pPr>
        <w:ind w:left="1260" w:hanging="420"/>
      </w:pPr>
      <w:rPr>
        <w:rFonts w:ascii="Wingdings" w:hAnsi="Wingdings"/>
      </w:rPr>
    </w:lvl>
    <w:lvl w:ilvl="3">
      <w:start w:val="1"/>
      <w:numFmt w:val="bullet"/>
      <w:lvlText w:val=""/>
      <w:lvlJc w:val="left"/>
      <w:pPr>
        <w:ind w:left="1680" w:hanging="420"/>
      </w:pPr>
      <w:rPr>
        <w:rFonts w:ascii="Wingdings" w:hAnsi="Wingdings"/>
      </w:rPr>
    </w:lvl>
    <w:lvl w:ilvl="4">
      <w:start w:val="1"/>
      <w:numFmt w:val="bullet"/>
      <w:lvlText w:val=""/>
      <w:lvlJc w:val="left"/>
      <w:pPr>
        <w:ind w:left="2100" w:hanging="420"/>
      </w:pPr>
      <w:rPr>
        <w:rFonts w:ascii="Wingdings" w:hAnsi="Wingdings"/>
      </w:rPr>
    </w:lvl>
    <w:lvl w:ilvl="5">
      <w:start w:val="1"/>
      <w:numFmt w:val="bullet"/>
      <w:lvlText w:val=""/>
      <w:lvlJc w:val="left"/>
      <w:pPr>
        <w:ind w:left="2520" w:hanging="420"/>
      </w:pPr>
      <w:rPr>
        <w:rFonts w:ascii="Wingdings" w:hAnsi="Wingdings"/>
      </w:rPr>
    </w:lvl>
    <w:lvl w:ilvl="6">
      <w:start w:val="1"/>
      <w:numFmt w:val="bullet"/>
      <w:lvlText w:val=""/>
      <w:lvlJc w:val="left"/>
      <w:pPr>
        <w:ind w:left="2940" w:hanging="420"/>
      </w:pPr>
      <w:rPr>
        <w:rFonts w:ascii="Wingdings" w:hAnsi="Wingdings"/>
      </w:rPr>
    </w:lvl>
    <w:lvl w:ilvl="7">
      <w:start w:val="1"/>
      <w:numFmt w:val="bullet"/>
      <w:lvlText w:val=""/>
      <w:lvlJc w:val="left"/>
      <w:pPr>
        <w:ind w:left="3360" w:hanging="420"/>
      </w:pPr>
      <w:rPr>
        <w:rFonts w:ascii="Wingdings" w:hAnsi="Wingdings"/>
      </w:rPr>
    </w:lvl>
    <w:lvl w:ilvl="8">
      <w:start w:val="1"/>
      <w:numFmt w:val="bullet"/>
      <w:lvlText w:val=""/>
      <w:lvlJc w:val="left"/>
      <w:pPr>
        <w:ind w:left="3780" w:hanging="420"/>
      </w:pPr>
      <w:rPr>
        <w:rFonts w:ascii="Wingdings" w:hAnsi="Wingdings"/>
      </w:rPr>
    </w:lvl>
  </w:abstractNum>
  <w:abstractNum w:abstractNumId="21">
    <w:nsid w:val="624FF1EE"/>
    <w:multiLevelType w:val="multilevel"/>
    <w:tmpl w:val="624FF1EE"/>
    <w:lvl w:ilvl="0">
      <w:start w:val="1"/>
      <w:numFmt w:val="bullet"/>
      <w:lvlText w:val=""/>
      <w:lvlJc w:val="left"/>
      <w:pPr>
        <w:ind w:left="420" w:hanging="420"/>
      </w:pPr>
      <w:rPr>
        <w:rFonts w:ascii="Wingdings" w:hAnsi="Wingdings"/>
      </w:rPr>
    </w:lvl>
    <w:lvl w:ilvl="1">
      <w:start w:val="1"/>
      <w:numFmt w:val="bullet"/>
      <w:lvlText w:val=""/>
      <w:lvlJc w:val="left"/>
      <w:pPr>
        <w:ind w:left="840" w:hanging="420"/>
      </w:pPr>
      <w:rPr>
        <w:rFonts w:ascii="Wingdings" w:hAnsi="Wingdings"/>
      </w:rPr>
    </w:lvl>
    <w:lvl w:ilvl="2">
      <w:start w:val="1"/>
      <w:numFmt w:val="bullet"/>
      <w:lvlText w:val=""/>
      <w:lvlJc w:val="left"/>
      <w:pPr>
        <w:ind w:left="1260" w:hanging="420"/>
      </w:pPr>
      <w:rPr>
        <w:rFonts w:ascii="Wingdings" w:hAnsi="Wingdings"/>
      </w:rPr>
    </w:lvl>
    <w:lvl w:ilvl="3">
      <w:start w:val="1"/>
      <w:numFmt w:val="bullet"/>
      <w:lvlText w:val=""/>
      <w:lvlJc w:val="left"/>
      <w:pPr>
        <w:ind w:left="1680" w:hanging="420"/>
      </w:pPr>
      <w:rPr>
        <w:rFonts w:ascii="Wingdings" w:hAnsi="Wingdings"/>
      </w:rPr>
    </w:lvl>
    <w:lvl w:ilvl="4">
      <w:start w:val="1"/>
      <w:numFmt w:val="bullet"/>
      <w:lvlText w:val=""/>
      <w:lvlJc w:val="left"/>
      <w:pPr>
        <w:ind w:left="2100" w:hanging="420"/>
      </w:pPr>
      <w:rPr>
        <w:rFonts w:ascii="Wingdings" w:hAnsi="Wingdings"/>
      </w:rPr>
    </w:lvl>
    <w:lvl w:ilvl="5">
      <w:start w:val="1"/>
      <w:numFmt w:val="bullet"/>
      <w:lvlText w:val=""/>
      <w:lvlJc w:val="left"/>
      <w:pPr>
        <w:ind w:left="2520" w:hanging="420"/>
      </w:pPr>
      <w:rPr>
        <w:rFonts w:ascii="Wingdings" w:hAnsi="Wingdings"/>
      </w:rPr>
    </w:lvl>
    <w:lvl w:ilvl="6">
      <w:start w:val="1"/>
      <w:numFmt w:val="bullet"/>
      <w:lvlText w:val=""/>
      <w:lvlJc w:val="left"/>
      <w:pPr>
        <w:ind w:left="2940" w:hanging="420"/>
      </w:pPr>
      <w:rPr>
        <w:rFonts w:ascii="Wingdings" w:hAnsi="Wingdings"/>
      </w:rPr>
    </w:lvl>
    <w:lvl w:ilvl="7">
      <w:start w:val="1"/>
      <w:numFmt w:val="bullet"/>
      <w:lvlText w:val=""/>
      <w:lvlJc w:val="left"/>
      <w:pPr>
        <w:ind w:left="3360" w:hanging="420"/>
      </w:pPr>
      <w:rPr>
        <w:rFonts w:ascii="Wingdings" w:hAnsi="Wingdings"/>
      </w:rPr>
    </w:lvl>
    <w:lvl w:ilvl="8">
      <w:start w:val="1"/>
      <w:numFmt w:val="bullet"/>
      <w:lvlText w:val=""/>
      <w:lvlJc w:val="left"/>
      <w:pPr>
        <w:ind w:left="3780" w:hanging="420"/>
      </w:pPr>
      <w:rPr>
        <w:rFonts w:ascii="Wingdings" w:hAnsi="Wingdings"/>
      </w:rPr>
    </w:lvl>
  </w:abstractNum>
  <w:abstractNum w:abstractNumId="22">
    <w:nsid w:val="624FF1F9"/>
    <w:multiLevelType w:val="multilevel"/>
    <w:tmpl w:val="624FF1F9"/>
    <w:lvl w:ilvl="0">
      <w:start w:val="1"/>
      <w:numFmt w:val="bullet"/>
      <w:lvlText w:val=""/>
      <w:lvlJc w:val="left"/>
      <w:pPr>
        <w:ind w:left="420" w:hanging="420"/>
      </w:pPr>
      <w:rPr>
        <w:rFonts w:ascii="Wingdings" w:hAnsi="Wingdings"/>
      </w:rPr>
    </w:lvl>
    <w:lvl w:ilvl="1">
      <w:start w:val="1"/>
      <w:numFmt w:val="bullet"/>
      <w:lvlText w:val=""/>
      <w:lvlJc w:val="left"/>
      <w:pPr>
        <w:ind w:left="840" w:hanging="420"/>
      </w:pPr>
      <w:rPr>
        <w:rFonts w:ascii="Wingdings" w:hAnsi="Wingdings"/>
      </w:rPr>
    </w:lvl>
    <w:lvl w:ilvl="2">
      <w:start w:val="1"/>
      <w:numFmt w:val="bullet"/>
      <w:lvlText w:val=""/>
      <w:lvlJc w:val="left"/>
      <w:pPr>
        <w:ind w:left="1260" w:hanging="420"/>
      </w:pPr>
      <w:rPr>
        <w:rFonts w:ascii="Wingdings" w:hAnsi="Wingdings"/>
      </w:rPr>
    </w:lvl>
    <w:lvl w:ilvl="3">
      <w:start w:val="1"/>
      <w:numFmt w:val="bullet"/>
      <w:lvlText w:val=""/>
      <w:lvlJc w:val="left"/>
      <w:pPr>
        <w:ind w:left="1680" w:hanging="420"/>
      </w:pPr>
      <w:rPr>
        <w:rFonts w:ascii="Wingdings" w:hAnsi="Wingdings"/>
      </w:rPr>
    </w:lvl>
    <w:lvl w:ilvl="4">
      <w:start w:val="1"/>
      <w:numFmt w:val="bullet"/>
      <w:lvlText w:val=""/>
      <w:lvlJc w:val="left"/>
      <w:pPr>
        <w:ind w:left="2100" w:hanging="420"/>
      </w:pPr>
      <w:rPr>
        <w:rFonts w:ascii="Wingdings" w:hAnsi="Wingdings"/>
      </w:rPr>
    </w:lvl>
    <w:lvl w:ilvl="5">
      <w:start w:val="1"/>
      <w:numFmt w:val="bullet"/>
      <w:lvlText w:val=""/>
      <w:lvlJc w:val="left"/>
      <w:pPr>
        <w:ind w:left="2520" w:hanging="420"/>
      </w:pPr>
      <w:rPr>
        <w:rFonts w:ascii="Wingdings" w:hAnsi="Wingdings"/>
      </w:rPr>
    </w:lvl>
    <w:lvl w:ilvl="6">
      <w:start w:val="1"/>
      <w:numFmt w:val="bullet"/>
      <w:lvlText w:val=""/>
      <w:lvlJc w:val="left"/>
      <w:pPr>
        <w:ind w:left="2940" w:hanging="420"/>
      </w:pPr>
      <w:rPr>
        <w:rFonts w:ascii="Wingdings" w:hAnsi="Wingdings"/>
      </w:rPr>
    </w:lvl>
    <w:lvl w:ilvl="7">
      <w:start w:val="1"/>
      <w:numFmt w:val="bullet"/>
      <w:lvlText w:val=""/>
      <w:lvlJc w:val="left"/>
      <w:pPr>
        <w:ind w:left="3360" w:hanging="420"/>
      </w:pPr>
      <w:rPr>
        <w:rFonts w:ascii="Wingdings" w:hAnsi="Wingdings"/>
      </w:rPr>
    </w:lvl>
    <w:lvl w:ilvl="8">
      <w:start w:val="1"/>
      <w:numFmt w:val="bullet"/>
      <w:lvlText w:val=""/>
      <w:lvlJc w:val="left"/>
      <w:pPr>
        <w:ind w:left="3780" w:hanging="420"/>
      </w:pPr>
      <w:rPr>
        <w:rFonts w:ascii="Wingdings" w:hAnsi="Wingdings"/>
      </w:rPr>
    </w:lvl>
  </w:abstractNum>
  <w:abstractNum w:abstractNumId="23">
    <w:nsid w:val="624FF204"/>
    <w:multiLevelType w:val="multilevel"/>
    <w:tmpl w:val="624FF204"/>
    <w:lvl w:ilvl="0">
      <w:start w:val="1"/>
      <w:numFmt w:val="bullet"/>
      <w:lvlText w:val=""/>
      <w:lvlJc w:val="left"/>
      <w:pPr>
        <w:ind w:left="420" w:hanging="420"/>
      </w:pPr>
      <w:rPr>
        <w:rFonts w:ascii="Wingdings" w:hAnsi="Wingdings"/>
      </w:rPr>
    </w:lvl>
    <w:lvl w:ilvl="1">
      <w:start w:val="1"/>
      <w:numFmt w:val="bullet"/>
      <w:lvlText w:val=""/>
      <w:lvlJc w:val="left"/>
      <w:pPr>
        <w:ind w:left="840" w:hanging="420"/>
      </w:pPr>
      <w:rPr>
        <w:rFonts w:ascii="Wingdings" w:hAnsi="Wingdings"/>
      </w:rPr>
    </w:lvl>
    <w:lvl w:ilvl="2">
      <w:start w:val="1"/>
      <w:numFmt w:val="bullet"/>
      <w:lvlText w:val=""/>
      <w:lvlJc w:val="left"/>
      <w:pPr>
        <w:ind w:left="1260" w:hanging="420"/>
      </w:pPr>
      <w:rPr>
        <w:rFonts w:ascii="Wingdings" w:hAnsi="Wingdings"/>
      </w:rPr>
    </w:lvl>
    <w:lvl w:ilvl="3">
      <w:start w:val="1"/>
      <w:numFmt w:val="bullet"/>
      <w:lvlText w:val=""/>
      <w:lvlJc w:val="left"/>
      <w:pPr>
        <w:ind w:left="1680" w:hanging="420"/>
      </w:pPr>
      <w:rPr>
        <w:rFonts w:ascii="Wingdings" w:hAnsi="Wingdings"/>
      </w:rPr>
    </w:lvl>
    <w:lvl w:ilvl="4">
      <w:start w:val="1"/>
      <w:numFmt w:val="bullet"/>
      <w:lvlText w:val=""/>
      <w:lvlJc w:val="left"/>
      <w:pPr>
        <w:ind w:left="2100" w:hanging="420"/>
      </w:pPr>
      <w:rPr>
        <w:rFonts w:ascii="Wingdings" w:hAnsi="Wingdings"/>
      </w:rPr>
    </w:lvl>
    <w:lvl w:ilvl="5">
      <w:start w:val="1"/>
      <w:numFmt w:val="bullet"/>
      <w:lvlText w:val=""/>
      <w:lvlJc w:val="left"/>
      <w:pPr>
        <w:ind w:left="2520" w:hanging="420"/>
      </w:pPr>
      <w:rPr>
        <w:rFonts w:ascii="Wingdings" w:hAnsi="Wingdings"/>
      </w:rPr>
    </w:lvl>
    <w:lvl w:ilvl="6">
      <w:start w:val="1"/>
      <w:numFmt w:val="bullet"/>
      <w:lvlText w:val=""/>
      <w:lvlJc w:val="left"/>
      <w:pPr>
        <w:ind w:left="2940" w:hanging="420"/>
      </w:pPr>
      <w:rPr>
        <w:rFonts w:ascii="Wingdings" w:hAnsi="Wingdings"/>
      </w:rPr>
    </w:lvl>
    <w:lvl w:ilvl="7">
      <w:start w:val="1"/>
      <w:numFmt w:val="bullet"/>
      <w:lvlText w:val=""/>
      <w:lvlJc w:val="left"/>
      <w:pPr>
        <w:ind w:left="3360" w:hanging="420"/>
      </w:pPr>
      <w:rPr>
        <w:rFonts w:ascii="Wingdings" w:hAnsi="Wingdings"/>
      </w:rPr>
    </w:lvl>
    <w:lvl w:ilvl="8">
      <w:start w:val="1"/>
      <w:numFmt w:val="bullet"/>
      <w:lvlText w:val=""/>
      <w:lvlJc w:val="left"/>
      <w:pPr>
        <w:ind w:left="3780" w:hanging="420"/>
      </w:pPr>
      <w:rPr>
        <w:rFonts w:ascii="Wingdings" w:hAnsi="Wingdings"/>
      </w:rPr>
    </w:lvl>
  </w:abstractNum>
  <w:abstractNum w:abstractNumId="24">
    <w:nsid w:val="624FF20F"/>
    <w:multiLevelType w:val="multilevel"/>
    <w:tmpl w:val="624FF20F"/>
    <w:lvl w:ilvl="0">
      <w:start w:val="1"/>
      <w:numFmt w:val="bullet"/>
      <w:lvlText w:val=""/>
      <w:lvlJc w:val="left"/>
      <w:pPr>
        <w:ind w:left="420" w:hanging="420"/>
      </w:pPr>
      <w:rPr>
        <w:rFonts w:ascii="Wingdings" w:hAnsi="Wingdings"/>
      </w:rPr>
    </w:lvl>
    <w:lvl w:ilvl="1">
      <w:start w:val="1"/>
      <w:numFmt w:val="bullet"/>
      <w:lvlText w:val=""/>
      <w:lvlJc w:val="left"/>
      <w:pPr>
        <w:ind w:left="840" w:hanging="420"/>
      </w:pPr>
      <w:rPr>
        <w:rFonts w:ascii="Wingdings" w:hAnsi="Wingdings"/>
      </w:rPr>
    </w:lvl>
    <w:lvl w:ilvl="2">
      <w:start w:val="1"/>
      <w:numFmt w:val="bullet"/>
      <w:lvlText w:val=""/>
      <w:lvlJc w:val="left"/>
      <w:pPr>
        <w:ind w:left="1260" w:hanging="420"/>
      </w:pPr>
      <w:rPr>
        <w:rFonts w:ascii="Wingdings" w:hAnsi="Wingdings"/>
      </w:rPr>
    </w:lvl>
    <w:lvl w:ilvl="3">
      <w:start w:val="1"/>
      <w:numFmt w:val="bullet"/>
      <w:lvlText w:val=""/>
      <w:lvlJc w:val="left"/>
      <w:pPr>
        <w:ind w:left="1680" w:hanging="420"/>
      </w:pPr>
      <w:rPr>
        <w:rFonts w:ascii="Wingdings" w:hAnsi="Wingdings"/>
      </w:rPr>
    </w:lvl>
    <w:lvl w:ilvl="4">
      <w:start w:val="1"/>
      <w:numFmt w:val="bullet"/>
      <w:lvlText w:val=""/>
      <w:lvlJc w:val="left"/>
      <w:pPr>
        <w:ind w:left="2100" w:hanging="420"/>
      </w:pPr>
      <w:rPr>
        <w:rFonts w:ascii="Wingdings" w:hAnsi="Wingdings"/>
      </w:rPr>
    </w:lvl>
    <w:lvl w:ilvl="5">
      <w:start w:val="1"/>
      <w:numFmt w:val="bullet"/>
      <w:lvlText w:val=""/>
      <w:lvlJc w:val="left"/>
      <w:pPr>
        <w:ind w:left="2520" w:hanging="420"/>
      </w:pPr>
      <w:rPr>
        <w:rFonts w:ascii="Wingdings" w:hAnsi="Wingdings"/>
      </w:rPr>
    </w:lvl>
    <w:lvl w:ilvl="6">
      <w:start w:val="1"/>
      <w:numFmt w:val="bullet"/>
      <w:lvlText w:val=""/>
      <w:lvlJc w:val="left"/>
      <w:pPr>
        <w:ind w:left="2940" w:hanging="420"/>
      </w:pPr>
      <w:rPr>
        <w:rFonts w:ascii="Wingdings" w:hAnsi="Wingdings"/>
      </w:rPr>
    </w:lvl>
    <w:lvl w:ilvl="7">
      <w:start w:val="1"/>
      <w:numFmt w:val="bullet"/>
      <w:lvlText w:val=""/>
      <w:lvlJc w:val="left"/>
      <w:pPr>
        <w:ind w:left="3360" w:hanging="420"/>
      </w:pPr>
      <w:rPr>
        <w:rFonts w:ascii="Wingdings" w:hAnsi="Wingdings"/>
      </w:rPr>
    </w:lvl>
    <w:lvl w:ilvl="8">
      <w:start w:val="1"/>
      <w:numFmt w:val="bullet"/>
      <w:lvlText w:val=""/>
      <w:lvlJc w:val="left"/>
      <w:pPr>
        <w:ind w:left="3780" w:hanging="420"/>
      </w:pPr>
      <w:rPr>
        <w:rFonts w:ascii="Wingdings" w:hAnsi="Wingdings"/>
      </w:rPr>
    </w:lvl>
  </w:abstractNum>
  <w:abstractNum w:abstractNumId="25">
    <w:nsid w:val="624FF21A"/>
    <w:multiLevelType w:val="multilevel"/>
    <w:tmpl w:val="624FF21A"/>
    <w:lvl w:ilvl="0">
      <w:start w:val="1"/>
      <w:numFmt w:val="bullet"/>
      <w:lvlText w:val=""/>
      <w:lvlJc w:val="left"/>
      <w:pPr>
        <w:ind w:left="420" w:hanging="420"/>
      </w:pPr>
      <w:rPr>
        <w:rFonts w:ascii="Wingdings" w:hAnsi="Wingdings"/>
      </w:rPr>
    </w:lvl>
    <w:lvl w:ilvl="1">
      <w:start w:val="1"/>
      <w:numFmt w:val="bullet"/>
      <w:lvlText w:val=""/>
      <w:lvlJc w:val="left"/>
      <w:pPr>
        <w:ind w:left="840" w:hanging="420"/>
      </w:pPr>
      <w:rPr>
        <w:rFonts w:ascii="Wingdings" w:hAnsi="Wingdings"/>
      </w:rPr>
    </w:lvl>
    <w:lvl w:ilvl="2">
      <w:start w:val="1"/>
      <w:numFmt w:val="bullet"/>
      <w:lvlText w:val=""/>
      <w:lvlJc w:val="left"/>
      <w:pPr>
        <w:ind w:left="1260" w:hanging="420"/>
      </w:pPr>
      <w:rPr>
        <w:rFonts w:ascii="Wingdings" w:hAnsi="Wingdings"/>
      </w:rPr>
    </w:lvl>
    <w:lvl w:ilvl="3">
      <w:start w:val="1"/>
      <w:numFmt w:val="bullet"/>
      <w:lvlText w:val=""/>
      <w:lvlJc w:val="left"/>
      <w:pPr>
        <w:ind w:left="1680" w:hanging="420"/>
      </w:pPr>
      <w:rPr>
        <w:rFonts w:ascii="Wingdings" w:hAnsi="Wingdings"/>
      </w:rPr>
    </w:lvl>
    <w:lvl w:ilvl="4">
      <w:start w:val="1"/>
      <w:numFmt w:val="bullet"/>
      <w:lvlText w:val=""/>
      <w:lvlJc w:val="left"/>
      <w:pPr>
        <w:ind w:left="2100" w:hanging="420"/>
      </w:pPr>
      <w:rPr>
        <w:rFonts w:ascii="Wingdings" w:hAnsi="Wingdings"/>
      </w:rPr>
    </w:lvl>
    <w:lvl w:ilvl="5">
      <w:start w:val="1"/>
      <w:numFmt w:val="bullet"/>
      <w:lvlText w:val=""/>
      <w:lvlJc w:val="left"/>
      <w:pPr>
        <w:ind w:left="2520" w:hanging="420"/>
      </w:pPr>
      <w:rPr>
        <w:rFonts w:ascii="Wingdings" w:hAnsi="Wingdings"/>
      </w:rPr>
    </w:lvl>
    <w:lvl w:ilvl="6">
      <w:start w:val="1"/>
      <w:numFmt w:val="bullet"/>
      <w:lvlText w:val=""/>
      <w:lvlJc w:val="left"/>
      <w:pPr>
        <w:ind w:left="2940" w:hanging="420"/>
      </w:pPr>
      <w:rPr>
        <w:rFonts w:ascii="Wingdings" w:hAnsi="Wingdings"/>
      </w:rPr>
    </w:lvl>
    <w:lvl w:ilvl="7">
      <w:start w:val="1"/>
      <w:numFmt w:val="bullet"/>
      <w:lvlText w:val=""/>
      <w:lvlJc w:val="left"/>
      <w:pPr>
        <w:ind w:left="3360" w:hanging="420"/>
      </w:pPr>
      <w:rPr>
        <w:rFonts w:ascii="Wingdings" w:hAnsi="Wingdings"/>
      </w:rPr>
    </w:lvl>
    <w:lvl w:ilvl="8">
      <w:start w:val="1"/>
      <w:numFmt w:val="bullet"/>
      <w:lvlText w:val=""/>
      <w:lvlJc w:val="left"/>
      <w:pPr>
        <w:ind w:left="3780" w:hanging="420"/>
      </w:pPr>
      <w:rPr>
        <w:rFonts w:ascii="Wingdings" w:hAnsi="Wingdings"/>
      </w:rPr>
    </w:lvl>
  </w:abstractNum>
  <w:abstractNum w:abstractNumId="26">
    <w:nsid w:val="624FF225"/>
    <w:multiLevelType w:val="multilevel"/>
    <w:tmpl w:val="624FF225"/>
    <w:lvl w:ilvl="0">
      <w:start w:val="1"/>
      <w:numFmt w:val="bullet"/>
      <w:lvlText w:val=""/>
      <w:lvlJc w:val="left"/>
      <w:pPr>
        <w:ind w:left="420" w:hanging="420"/>
      </w:pPr>
      <w:rPr>
        <w:rFonts w:ascii="Wingdings" w:hAnsi="Wingdings"/>
      </w:rPr>
    </w:lvl>
    <w:lvl w:ilvl="1">
      <w:start w:val="1"/>
      <w:numFmt w:val="bullet"/>
      <w:lvlText w:val=""/>
      <w:lvlJc w:val="left"/>
      <w:pPr>
        <w:ind w:left="840" w:hanging="420"/>
      </w:pPr>
      <w:rPr>
        <w:rFonts w:ascii="Wingdings" w:hAnsi="Wingdings"/>
      </w:rPr>
    </w:lvl>
    <w:lvl w:ilvl="2">
      <w:start w:val="1"/>
      <w:numFmt w:val="bullet"/>
      <w:lvlText w:val=""/>
      <w:lvlJc w:val="left"/>
      <w:pPr>
        <w:ind w:left="1260" w:hanging="420"/>
      </w:pPr>
      <w:rPr>
        <w:rFonts w:ascii="Wingdings" w:hAnsi="Wingdings"/>
      </w:rPr>
    </w:lvl>
    <w:lvl w:ilvl="3">
      <w:start w:val="1"/>
      <w:numFmt w:val="bullet"/>
      <w:lvlText w:val=""/>
      <w:lvlJc w:val="left"/>
      <w:pPr>
        <w:ind w:left="1680" w:hanging="420"/>
      </w:pPr>
      <w:rPr>
        <w:rFonts w:ascii="Wingdings" w:hAnsi="Wingdings"/>
      </w:rPr>
    </w:lvl>
    <w:lvl w:ilvl="4">
      <w:start w:val="1"/>
      <w:numFmt w:val="bullet"/>
      <w:lvlText w:val=""/>
      <w:lvlJc w:val="left"/>
      <w:pPr>
        <w:ind w:left="2100" w:hanging="420"/>
      </w:pPr>
      <w:rPr>
        <w:rFonts w:ascii="Wingdings" w:hAnsi="Wingdings"/>
      </w:rPr>
    </w:lvl>
    <w:lvl w:ilvl="5">
      <w:start w:val="1"/>
      <w:numFmt w:val="bullet"/>
      <w:lvlText w:val=""/>
      <w:lvlJc w:val="left"/>
      <w:pPr>
        <w:ind w:left="2520" w:hanging="420"/>
      </w:pPr>
      <w:rPr>
        <w:rFonts w:ascii="Wingdings" w:hAnsi="Wingdings"/>
      </w:rPr>
    </w:lvl>
    <w:lvl w:ilvl="6">
      <w:start w:val="1"/>
      <w:numFmt w:val="bullet"/>
      <w:lvlText w:val=""/>
      <w:lvlJc w:val="left"/>
      <w:pPr>
        <w:ind w:left="2940" w:hanging="420"/>
      </w:pPr>
      <w:rPr>
        <w:rFonts w:ascii="Wingdings" w:hAnsi="Wingdings"/>
      </w:rPr>
    </w:lvl>
    <w:lvl w:ilvl="7">
      <w:start w:val="1"/>
      <w:numFmt w:val="bullet"/>
      <w:lvlText w:val=""/>
      <w:lvlJc w:val="left"/>
      <w:pPr>
        <w:ind w:left="3360" w:hanging="420"/>
      </w:pPr>
      <w:rPr>
        <w:rFonts w:ascii="Wingdings" w:hAnsi="Wingdings"/>
      </w:rPr>
    </w:lvl>
    <w:lvl w:ilvl="8">
      <w:start w:val="1"/>
      <w:numFmt w:val="bullet"/>
      <w:lvlText w:val=""/>
      <w:lvlJc w:val="left"/>
      <w:pPr>
        <w:ind w:left="3780" w:hanging="420"/>
      </w:pPr>
      <w:rPr>
        <w:rFonts w:ascii="Wingdings" w:hAnsi="Wingdings"/>
      </w:rPr>
    </w:lvl>
  </w:abstractNum>
  <w:abstractNum w:abstractNumId="27">
    <w:nsid w:val="624FF230"/>
    <w:multiLevelType w:val="multilevel"/>
    <w:tmpl w:val="624FF230"/>
    <w:lvl w:ilvl="0">
      <w:start w:val="1"/>
      <w:numFmt w:val="bullet"/>
      <w:lvlText w:val=""/>
      <w:lvlJc w:val="left"/>
      <w:pPr>
        <w:ind w:left="420" w:hanging="420"/>
      </w:pPr>
      <w:rPr>
        <w:rFonts w:ascii="Wingdings" w:hAnsi="Wingdings"/>
      </w:rPr>
    </w:lvl>
    <w:lvl w:ilvl="1">
      <w:start w:val="1"/>
      <w:numFmt w:val="bullet"/>
      <w:lvlText w:val=""/>
      <w:lvlJc w:val="left"/>
      <w:pPr>
        <w:ind w:left="840" w:hanging="420"/>
      </w:pPr>
      <w:rPr>
        <w:rFonts w:ascii="Wingdings" w:hAnsi="Wingdings"/>
      </w:rPr>
    </w:lvl>
    <w:lvl w:ilvl="2">
      <w:start w:val="1"/>
      <w:numFmt w:val="bullet"/>
      <w:lvlText w:val=""/>
      <w:lvlJc w:val="left"/>
      <w:pPr>
        <w:ind w:left="1260" w:hanging="420"/>
      </w:pPr>
      <w:rPr>
        <w:rFonts w:ascii="Wingdings" w:hAnsi="Wingdings"/>
      </w:rPr>
    </w:lvl>
    <w:lvl w:ilvl="3">
      <w:start w:val="1"/>
      <w:numFmt w:val="bullet"/>
      <w:lvlText w:val=""/>
      <w:lvlJc w:val="left"/>
      <w:pPr>
        <w:ind w:left="1680" w:hanging="420"/>
      </w:pPr>
      <w:rPr>
        <w:rFonts w:ascii="Wingdings" w:hAnsi="Wingdings"/>
      </w:rPr>
    </w:lvl>
    <w:lvl w:ilvl="4">
      <w:start w:val="1"/>
      <w:numFmt w:val="bullet"/>
      <w:lvlText w:val=""/>
      <w:lvlJc w:val="left"/>
      <w:pPr>
        <w:ind w:left="2100" w:hanging="420"/>
      </w:pPr>
      <w:rPr>
        <w:rFonts w:ascii="Wingdings" w:hAnsi="Wingdings"/>
      </w:rPr>
    </w:lvl>
    <w:lvl w:ilvl="5">
      <w:start w:val="1"/>
      <w:numFmt w:val="bullet"/>
      <w:lvlText w:val=""/>
      <w:lvlJc w:val="left"/>
      <w:pPr>
        <w:ind w:left="2520" w:hanging="420"/>
      </w:pPr>
      <w:rPr>
        <w:rFonts w:ascii="Wingdings" w:hAnsi="Wingdings"/>
      </w:rPr>
    </w:lvl>
    <w:lvl w:ilvl="6">
      <w:start w:val="1"/>
      <w:numFmt w:val="bullet"/>
      <w:lvlText w:val=""/>
      <w:lvlJc w:val="left"/>
      <w:pPr>
        <w:ind w:left="2940" w:hanging="420"/>
      </w:pPr>
      <w:rPr>
        <w:rFonts w:ascii="Wingdings" w:hAnsi="Wingdings"/>
      </w:rPr>
    </w:lvl>
    <w:lvl w:ilvl="7">
      <w:start w:val="1"/>
      <w:numFmt w:val="bullet"/>
      <w:lvlText w:val=""/>
      <w:lvlJc w:val="left"/>
      <w:pPr>
        <w:ind w:left="3360" w:hanging="420"/>
      </w:pPr>
      <w:rPr>
        <w:rFonts w:ascii="Wingdings" w:hAnsi="Wingdings"/>
      </w:rPr>
    </w:lvl>
    <w:lvl w:ilvl="8">
      <w:start w:val="1"/>
      <w:numFmt w:val="bullet"/>
      <w:lvlText w:val=""/>
      <w:lvlJc w:val="left"/>
      <w:pPr>
        <w:ind w:left="3780" w:hanging="420"/>
      </w:pPr>
      <w:rPr>
        <w:rFonts w:ascii="Wingdings" w:hAnsi="Wingdings"/>
      </w:rPr>
    </w:lvl>
  </w:abstractNum>
  <w:abstractNum w:abstractNumId="28">
    <w:nsid w:val="624FF23B"/>
    <w:multiLevelType w:val="multilevel"/>
    <w:tmpl w:val="624FF23B"/>
    <w:lvl w:ilvl="0">
      <w:start w:val="1"/>
      <w:numFmt w:val="bullet"/>
      <w:lvlText w:val=""/>
      <w:lvlJc w:val="left"/>
      <w:pPr>
        <w:ind w:left="420" w:hanging="420"/>
      </w:pPr>
      <w:rPr>
        <w:rFonts w:ascii="Wingdings" w:hAnsi="Wingdings"/>
      </w:rPr>
    </w:lvl>
    <w:lvl w:ilvl="1">
      <w:start w:val="1"/>
      <w:numFmt w:val="bullet"/>
      <w:lvlText w:val=""/>
      <w:lvlJc w:val="left"/>
      <w:pPr>
        <w:ind w:left="840" w:hanging="420"/>
      </w:pPr>
      <w:rPr>
        <w:rFonts w:ascii="Wingdings" w:hAnsi="Wingdings"/>
      </w:rPr>
    </w:lvl>
    <w:lvl w:ilvl="2">
      <w:start w:val="1"/>
      <w:numFmt w:val="bullet"/>
      <w:lvlText w:val=""/>
      <w:lvlJc w:val="left"/>
      <w:pPr>
        <w:ind w:left="1260" w:hanging="420"/>
      </w:pPr>
      <w:rPr>
        <w:rFonts w:ascii="Wingdings" w:hAnsi="Wingdings"/>
      </w:rPr>
    </w:lvl>
    <w:lvl w:ilvl="3">
      <w:start w:val="1"/>
      <w:numFmt w:val="bullet"/>
      <w:lvlText w:val=""/>
      <w:lvlJc w:val="left"/>
      <w:pPr>
        <w:ind w:left="1680" w:hanging="420"/>
      </w:pPr>
      <w:rPr>
        <w:rFonts w:ascii="Wingdings" w:hAnsi="Wingdings"/>
      </w:rPr>
    </w:lvl>
    <w:lvl w:ilvl="4">
      <w:start w:val="1"/>
      <w:numFmt w:val="bullet"/>
      <w:lvlText w:val=""/>
      <w:lvlJc w:val="left"/>
      <w:pPr>
        <w:ind w:left="2100" w:hanging="420"/>
      </w:pPr>
      <w:rPr>
        <w:rFonts w:ascii="Wingdings" w:hAnsi="Wingdings"/>
      </w:rPr>
    </w:lvl>
    <w:lvl w:ilvl="5">
      <w:start w:val="1"/>
      <w:numFmt w:val="bullet"/>
      <w:lvlText w:val=""/>
      <w:lvlJc w:val="left"/>
      <w:pPr>
        <w:ind w:left="2520" w:hanging="420"/>
      </w:pPr>
      <w:rPr>
        <w:rFonts w:ascii="Wingdings" w:hAnsi="Wingdings"/>
      </w:rPr>
    </w:lvl>
    <w:lvl w:ilvl="6">
      <w:start w:val="1"/>
      <w:numFmt w:val="bullet"/>
      <w:lvlText w:val=""/>
      <w:lvlJc w:val="left"/>
      <w:pPr>
        <w:ind w:left="2940" w:hanging="420"/>
      </w:pPr>
      <w:rPr>
        <w:rFonts w:ascii="Wingdings" w:hAnsi="Wingdings"/>
      </w:rPr>
    </w:lvl>
    <w:lvl w:ilvl="7">
      <w:start w:val="1"/>
      <w:numFmt w:val="bullet"/>
      <w:lvlText w:val=""/>
      <w:lvlJc w:val="left"/>
      <w:pPr>
        <w:ind w:left="3360" w:hanging="420"/>
      </w:pPr>
      <w:rPr>
        <w:rFonts w:ascii="Wingdings" w:hAnsi="Wingdings"/>
      </w:rPr>
    </w:lvl>
    <w:lvl w:ilvl="8">
      <w:start w:val="1"/>
      <w:numFmt w:val="bullet"/>
      <w:lvlText w:val=""/>
      <w:lvlJc w:val="left"/>
      <w:pPr>
        <w:ind w:left="3780" w:hanging="420"/>
      </w:pPr>
      <w:rPr>
        <w:rFonts w:ascii="Wingdings" w:hAnsi="Wingdings"/>
      </w:rPr>
    </w:lvl>
  </w:abstractNum>
  <w:abstractNum w:abstractNumId="29">
    <w:nsid w:val="624FF246"/>
    <w:multiLevelType w:val="multilevel"/>
    <w:tmpl w:val="624FF246"/>
    <w:lvl w:ilvl="0">
      <w:start w:val="1"/>
      <w:numFmt w:val="bullet"/>
      <w:lvlText w:val=""/>
      <w:lvlJc w:val="left"/>
      <w:pPr>
        <w:ind w:left="420" w:hanging="420"/>
      </w:pPr>
      <w:rPr>
        <w:rFonts w:ascii="Wingdings" w:hAnsi="Wingdings"/>
      </w:rPr>
    </w:lvl>
    <w:lvl w:ilvl="1">
      <w:start w:val="1"/>
      <w:numFmt w:val="bullet"/>
      <w:lvlText w:val=""/>
      <w:lvlJc w:val="left"/>
      <w:pPr>
        <w:ind w:left="840" w:hanging="420"/>
      </w:pPr>
      <w:rPr>
        <w:rFonts w:ascii="Wingdings" w:hAnsi="Wingdings"/>
      </w:rPr>
    </w:lvl>
    <w:lvl w:ilvl="2">
      <w:start w:val="1"/>
      <w:numFmt w:val="bullet"/>
      <w:lvlText w:val=""/>
      <w:lvlJc w:val="left"/>
      <w:pPr>
        <w:ind w:left="1260" w:hanging="420"/>
      </w:pPr>
      <w:rPr>
        <w:rFonts w:ascii="Wingdings" w:hAnsi="Wingdings"/>
      </w:rPr>
    </w:lvl>
    <w:lvl w:ilvl="3">
      <w:start w:val="1"/>
      <w:numFmt w:val="bullet"/>
      <w:lvlText w:val=""/>
      <w:lvlJc w:val="left"/>
      <w:pPr>
        <w:ind w:left="1680" w:hanging="420"/>
      </w:pPr>
      <w:rPr>
        <w:rFonts w:ascii="Wingdings" w:hAnsi="Wingdings"/>
      </w:rPr>
    </w:lvl>
    <w:lvl w:ilvl="4">
      <w:start w:val="1"/>
      <w:numFmt w:val="bullet"/>
      <w:lvlText w:val=""/>
      <w:lvlJc w:val="left"/>
      <w:pPr>
        <w:ind w:left="2100" w:hanging="420"/>
      </w:pPr>
      <w:rPr>
        <w:rFonts w:ascii="Wingdings" w:hAnsi="Wingdings"/>
      </w:rPr>
    </w:lvl>
    <w:lvl w:ilvl="5">
      <w:start w:val="1"/>
      <w:numFmt w:val="bullet"/>
      <w:lvlText w:val=""/>
      <w:lvlJc w:val="left"/>
      <w:pPr>
        <w:ind w:left="2520" w:hanging="420"/>
      </w:pPr>
      <w:rPr>
        <w:rFonts w:ascii="Wingdings" w:hAnsi="Wingdings"/>
      </w:rPr>
    </w:lvl>
    <w:lvl w:ilvl="6">
      <w:start w:val="1"/>
      <w:numFmt w:val="bullet"/>
      <w:lvlText w:val=""/>
      <w:lvlJc w:val="left"/>
      <w:pPr>
        <w:ind w:left="2940" w:hanging="420"/>
      </w:pPr>
      <w:rPr>
        <w:rFonts w:ascii="Wingdings" w:hAnsi="Wingdings"/>
      </w:rPr>
    </w:lvl>
    <w:lvl w:ilvl="7">
      <w:start w:val="1"/>
      <w:numFmt w:val="bullet"/>
      <w:lvlText w:val=""/>
      <w:lvlJc w:val="left"/>
      <w:pPr>
        <w:ind w:left="3360" w:hanging="420"/>
      </w:pPr>
      <w:rPr>
        <w:rFonts w:ascii="Wingdings" w:hAnsi="Wingdings"/>
      </w:rPr>
    </w:lvl>
    <w:lvl w:ilvl="8">
      <w:start w:val="1"/>
      <w:numFmt w:val="bullet"/>
      <w:lvlText w:val=""/>
      <w:lvlJc w:val="left"/>
      <w:pPr>
        <w:ind w:left="3780" w:hanging="420"/>
      </w:pPr>
      <w:rPr>
        <w:rFonts w:ascii="Wingdings" w:hAnsi="Wingdings"/>
      </w:rPr>
    </w:lvl>
  </w:abstractNum>
  <w:abstractNum w:abstractNumId="30">
    <w:nsid w:val="624FF251"/>
    <w:multiLevelType w:val="multilevel"/>
    <w:tmpl w:val="624FF251"/>
    <w:lvl w:ilvl="0">
      <w:start w:val="1"/>
      <w:numFmt w:val="bullet"/>
      <w:lvlText w:val=""/>
      <w:lvlJc w:val="left"/>
      <w:pPr>
        <w:ind w:left="420" w:hanging="420"/>
      </w:pPr>
      <w:rPr>
        <w:rFonts w:ascii="Wingdings" w:hAnsi="Wingdings"/>
      </w:rPr>
    </w:lvl>
    <w:lvl w:ilvl="1">
      <w:start w:val="1"/>
      <w:numFmt w:val="bullet"/>
      <w:lvlText w:val=""/>
      <w:lvlJc w:val="left"/>
      <w:pPr>
        <w:ind w:left="840" w:hanging="420"/>
      </w:pPr>
      <w:rPr>
        <w:rFonts w:ascii="Wingdings" w:hAnsi="Wingdings"/>
      </w:rPr>
    </w:lvl>
    <w:lvl w:ilvl="2">
      <w:start w:val="1"/>
      <w:numFmt w:val="bullet"/>
      <w:lvlText w:val=""/>
      <w:lvlJc w:val="left"/>
      <w:pPr>
        <w:ind w:left="1260" w:hanging="420"/>
      </w:pPr>
      <w:rPr>
        <w:rFonts w:ascii="Wingdings" w:hAnsi="Wingdings"/>
      </w:rPr>
    </w:lvl>
    <w:lvl w:ilvl="3">
      <w:start w:val="1"/>
      <w:numFmt w:val="bullet"/>
      <w:lvlText w:val=""/>
      <w:lvlJc w:val="left"/>
      <w:pPr>
        <w:ind w:left="1680" w:hanging="420"/>
      </w:pPr>
      <w:rPr>
        <w:rFonts w:ascii="Wingdings" w:hAnsi="Wingdings"/>
      </w:rPr>
    </w:lvl>
    <w:lvl w:ilvl="4">
      <w:start w:val="1"/>
      <w:numFmt w:val="bullet"/>
      <w:lvlText w:val=""/>
      <w:lvlJc w:val="left"/>
      <w:pPr>
        <w:ind w:left="2100" w:hanging="420"/>
      </w:pPr>
      <w:rPr>
        <w:rFonts w:ascii="Wingdings" w:hAnsi="Wingdings"/>
      </w:rPr>
    </w:lvl>
    <w:lvl w:ilvl="5">
      <w:start w:val="1"/>
      <w:numFmt w:val="bullet"/>
      <w:lvlText w:val=""/>
      <w:lvlJc w:val="left"/>
      <w:pPr>
        <w:ind w:left="2520" w:hanging="420"/>
      </w:pPr>
      <w:rPr>
        <w:rFonts w:ascii="Wingdings" w:hAnsi="Wingdings"/>
      </w:rPr>
    </w:lvl>
    <w:lvl w:ilvl="6">
      <w:start w:val="1"/>
      <w:numFmt w:val="bullet"/>
      <w:lvlText w:val=""/>
      <w:lvlJc w:val="left"/>
      <w:pPr>
        <w:ind w:left="2940" w:hanging="420"/>
      </w:pPr>
      <w:rPr>
        <w:rFonts w:ascii="Wingdings" w:hAnsi="Wingdings"/>
      </w:rPr>
    </w:lvl>
    <w:lvl w:ilvl="7">
      <w:start w:val="1"/>
      <w:numFmt w:val="bullet"/>
      <w:lvlText w:val=""/>
      <w:lvlJc w:val="left"/>
      <w:pPr>
        <w:ind w:left="3360" w:hanging="420"/>
      </w:pPr>
      <w:rPr>
        <w:rFonts w:ascii="Wingdings" w:hAnsi="Wingdings"/>
      </w:rPr>
    </w:lvl>
    <w:lvl w:ilvl="8">
      <w:start w:val="1"/>
      <w:numFmt w:val="bullet"/>
      <w:lvlText w:val=""/>
      <w:lvlJc w:val="left"/>
      <w:pPr>
        <w:ind w:left="3780" w:hanging="420"/>
      </w:pPr>
      <w:rPr>
        <w:rFonts w:ascii="Wingdings" w:hAnsi="Wingdings"/>
      </w:rPr>
    </w:lvl>
  </w:abstractNum>
  <w:abstractNum w:abstractNumId="31">
    <w:nsid w:val="624FF25C"/>
    <w:multiLevelType w:val="multilevel"/>
    <w:tmpl w:val="624FF25C"/>
    <w:lvl w:ilvl="0">
      <w:start w:val="1"/>
      <w:numFmt w:val="bullet"/>
      <w:lvlText w:val=""/>
      <w:lvlJc w:val="left"/>
      <w:pPr>
        <w:ind w:left="420" w:hanging="420"/>
      </w:pPr>
      <w:rPr>
        <w:rFonts w:ascii="Wingdings" w:hAnsi="Wingdings"/>
      </w:rPr>
    </w:lvl>
    <w:lvl w:ilvl="1">
      <w:start w:val="1"/>
      <w:numFmt w:val="bullet"/>
      <w:lvlText w:val=""/>
      <w:lvlJc w:val="left"/>
      <w:pPr>
        <w:ind w:left="840" w:hanging="420"/>
      </w:pPr>
      <w:rPr>
        <w:rFonts w:ascii="Wingdings" w:hAnsi="Wingdings"/>
      </w:rPr>
    </w:lvl>
    <w:lvl w:ilvl="2">
      <w:start w:val="1"/>
      <w:numFmt w:val="bullet"/>
      <w:lvlText w:val=""/>
      <w:lvlJc w:val="left"/>
      <w:pPr>
        <w:ind w:left="1260" w:hanging="420"/>
      </w:pPr>
      <w:rPr>
        <w:rFonts w:ascii="Wingdings" w:hAnsi="Wingdings"/>
      </w:rPr>
    </w:lvl>
    <w:lvl w:ilvl="3">
      <w:start w:val="1"/>
      <w:numFmt w:val="bullet"/>
      <w:lvlText w:val=""/>
      <w:lvlJc w:val="left"/>
      <w:pPr>
        <w:ind w:left="1680" w:hanging="420"/>
      </w:pPr>
      <w:rPr>
        <w:rFonts w:ascii="Wingdings" w:hAnsi="Wingdings"/>
      </w:rPr>
    </w:lvl>
    <w:lvl w:ilvl="4">
      <w:start w:val="1"/>
      <w:numFmt w:val="bullet"/>
      <w:lvlText w:val=""/>
      <w:lvlJc w:val="left"/>
      <w:pPr>
        <w:ind w:left="2100" w:hanging="420"/>
      </w:pPr>
      <w:rPr>
        <w:rFonts w:ascii="Wingdings" w:hAnsi="Wingdings"/>
      </w:rPr>
    </w:lvl>
    <w:lvl w:ilvl="5">
      <w:start w:val="1"/>
      <w:numFmt w:val="bullet"/>
      <w:lvlText w:val=""/>
      <w:lvlJc w:val="left"/>
      <w:pPr>
        <w:ind w:left="2520" w:hanging="420"/>
      </w:pPr>
      <w:rPr>
        <w:rFonts w:ascii="Wingdings" w:hAnsi="Wingdings"/>
      </w:rPr>
    </w:lvl>
    <w:lvl w:ilvl="6">
      <w:start w:val="1"/>
      <w:numFmt w:val="bullet"/>
      <w:lvlText w:val=""/>
      <w:lvlJc w:val="left"/>
      <w:pPr>
        <w:ind w:left="2940" w:hanging="420"/>
      </w:pPr>
      <w:rPr>
        <w:rFonts w:ascii="Wingdings" w:hAnsi="Wingdings"/>
      </w:rPr>
    </w:lvl>
    <w:lvl w:ilvl="7">
      <w:start w:val="1"/>
      <w:numFmt w:val="bullet"/>
      <w:lvlText w:val=""/>
      <w:lvlJc w:val="left"/>
      <w:pPr>
        <w:ind w:left="3360" w:hanging="420"/>
      </w:pPr>
      <w:rPr>
        <w:rFonts w:ascii="Wingdings" w:hAnsi="Wingdings"/>
      </w:rPr>
    </w:lvl>
    <w:lvl w:ilvl="8">
      <w:start w:val="1"/>
      <w:numFmt w:val="bullet"/>
      <w:lvlText w:val=""/>
      <w:lvlJc w:val="left"/>
      <w:pPr>
        <w:ind w:left="3780" w:hanging="420"/>
      </w:pPr>
      <w:rPr>
        <w:rFonts w:ascii="Wingdings" w:hAnsi="Wingdings"/>
      </w:rPr>
    </w:lvl>
  </w:abstractNum>
  <w:abstractNum w:abstractNumId="32">
    <w:nsid w:val="624FF267"/>
    <w:multiLevelType w:val="multilevel"/>
    <w:tmpl w:val="624FF267"/>
    <w:lvl w:ilvl="0">
      <w:start w:val="1"/>
      <w:numFmt w:val="bullet"/>
      <w:lvlText w:val=""/>
      <w:lvlJc w:val="left"/>
      <w:pPr>
        <w:ind w:left="420" w:hanging="420"/>
      </w:pPr>
      <w:rPr>
        <w:rFonts w:ascii="Wingdings" w:hAnsi="Wingdings"/>
      </w:rPr>
    </w:lvl>
    <w:lvl w:ilvl="1">
      <w:start w:val="1"/>
      <w:numFmt w:val="bullet"/>
      <w:lvlText w:val=""/>
      <w:lvlJc w:val="left"/>
      <w:pPr>
        <w:ind w:left="840" w:hanging="420"/>
      </w:pPr>
      <w:rPr>
        <w:rFonts w:ascii="Wingdings" w:hAnsi="Wingdings"/>
      </w:rPr>
    </w:lvl>
    <w:lvl w:ilvl="2">
      <w:start w:val="1"/>
      <w:numFmt w:val="bullet"/>
      <w:lvlText w:val=""/>
      <w:lvlJc w:val="left"/>
      <w:pPr>
        <w:ind w:left="1260" w:hanging="420"/>
      </w:pPr>
      <w:rPr>
        <w:rFonts w:ascii="Wingdings" w:hAnsi="Wingdings"/>
      </w:rPr>
    </w:lvl>
    <w:lvl w:ilvl="3">
      <w:start w:val="1"/>
      <w:numFmt w:val="bullet"/>
      <w:lvlText w:val=""/>
      <w:lvlJc w:val="left"/>
      <w:pPr>
        <w:ind w:left="1680" w:hanging="420"/>
      </w:pPr>
      <w:rPr>
        <w:rFonts w:ascii="Wingdings" w:hAnsi="Wingdings"/>
      </w:rPr>
    </w:lvl>
    <w:lvl w:ilvl="4">
      <w:start w:val="1"/>
      <w:numFmt w:val="bullet"/>
      <w:lvlText w:val=""/>
      <w:lvlJc w:val="left"/>
      <w:pPr>
        <w:ind w:left="2100" w:hanging="420"/>
      </w:pPr>
      <w:rPr>
        <w:rFonts w:ascii="Wingdings" w:hAnsi="Wingdings"/>
      </w:rPr>
    </w:lvl>
    <w:lvl w:ilvl="5">
      <w:start w:val="1"/>
      <w:numFmt w:val="bullet"/>
      <w:lvlText w:val=""/>
      <w:lvlJc w:val="left"/>
      <w:pPr>
        <w:ind w:left="2520" w:hanging="420"/>
      </w:pPr>
      <w:rPr>
        <w:rFonts w:ascii="Wingdings" w:hAnsi="Wingdings"/>
      </w:rPr>
    </w:lvl>
    <w:lvl w:ilvl="6">
      <w:start w:val="1"/>
      <w:numFmt w:val="bullet"/>
      <w:lvlText w:val=""/>
      <w:lvlJc w:val="left"/>
      <w:pPr>
        <w:ind w:left="2940" w:hanging="420"/>
      </w:pPr>
      <w:rPr>
        <w:rFonts w:ascii="Wingdings" w:hAnsi="Wingdings"/>
      </w:rPr>
    </w:lvl>
    <w:lvl w:ilvl="7">
      <w:start w:val="1"/>
      <w:numFmt w:val="bullet"/>
      <w:lvlText w:val=""/>
      <w:lvlJc w:val="left"/>
      <w:pPr>
        <w:ind w:left="3360" w:hanging="420"/>
      </w:pPr>
      <w:rPr>
        <w:rFonts w:ascii="Wingdings" w:hAnsi="Wingdings"/>
      </w:rPr>
    </w:lvl>
    <w:lvl w:ilvl="8">
      <w:start w:val="1"/>
      <w:numFmt w:val="bullet"/>
      <w:lvlText w:val=""/>
      <w:lvlJc w:val="left"/>
      <w:pPr>
        <w:ind w:left="3780" w:hanging="420"/>
      </w:pPr>
      <w:rPr>
        <w:rFonts w:ascii="Wingdings" w:hAnsi="Wingdings"/>
      </w:rPr>
    </w:lvl>
  </w:abstractNum>
  <w:abstractNum w:abstractNumId="33">
    <w:nsid w:val="70606718"/>
    <w:multiLevelType w:val="multilevel"/>
    <w:tmpl w:val="C0FC0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AA96857"/>
    <w:multiLevelType w:val="multilevel"/>
    <w:tmpl w:val="63B8DF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C854386"/>
    <w:multiLevelType w:val="multilevel"/>
    <w:tmpl w:val="3E2A3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8"/>
  </w:num>
  <w:num w:numId="4">
    <w:abstractNumId w:val="9"/>
  </w:num>
  <w:num w:numId="5">
    <w:abstractNumId w:val="10"/>
  </w:num>
  <w:num w:numId="6">
    <w:abstractNumId w:val="11"/>
  </w:num>
  <w:num w:numId="7">
    <w:abstractNumId w:val="12"/>
  </w:num>
  <w:num w:numId="8">
    <w:abstractNumId w:val="13"/>
  </w:num>
  <w:num w:numId="9">
    <w:abstractNumId w:val="14"/>
  </w:num>
  <w:num w:numId="10">
    <w:abstractNumId w:val="15"/>
  </w:num>
  <w:num w:numId="11">
    <w:abstractNumId w:val="16"/>
  </w:num>
  <w:num w:numId="12">
    <w:abstractNumId w:val="17"/>
  </w:num>
  <w:num w:numId="13">
    <w:abstractNumId w:val="18"/>
  </w:num>
  <w:num w:numId="14">
    <w:abstractNumId w:val="19"/>
  </w:num>
  <w:num w:numId="15">
    <w:abstractNumId w:val="20"/>
  </w:num>
  <w:num w:numId="16">
    <w:abstractNumId w:val="21"/>
  </w:num>
  <w:num w:numId="17">
    <w:abstractNumId w:val="22"/>
  </w:num>
  <w:num w:numId="18">
    <w:abstractNumId w:val="23"/>
  </w:num>
  <w:num w:numId="19">
    <w:abstractNumId w:val="24"/>
  </w:num>
  <w:num w:numId="20">
    <w:abstractNumId w:val="25"/>
  </w:num>
  <w:num w:numId="21">
    <w:abstractNumId w:val="26"/>
  </w:num>
  <w:num w:numId="22">
    <w:abstractNumId w:val="27"/>
  </w:num>
  <w:num w:numId="23">
    <w:abstractNumId w:val="28"/>
  </w:num>
  <w:num w:numId="24">
    <w:abstractNumId w:val="29"/>
  </w:num>
  <w:num w:numId="25">
    <w:abstractNumId w:val="30"/>
  </w:num>
  <w:num w:numId="26">
    <w:abstractNumId w:val="31"/>
  </w:num>
  <w:num w:numId="27">
    <w:abstractNumId w:val="32"/>
  </w:num>
  <w:num w:numId="28">
    <w:abstractNumId w:val="0"/>
  </w:num>
  <w:num w:numId="29">
    <w:abstractNumId w:val="3"/>
  </w:num>
  <w:num w:numId="30">
    <w:abstractNumId w:val="34"/>
  </w:num>
  <w:num w:numId="31">
    <w:abstractNumId w:val="1"/>
  </w:num>
  <w:num w:numId="32">
    <w:abstractNumId w:val="35"/>
  </w:num>
  <w:num w:numId="33">
    <w:abstractNumId w:val="33"/>
  </w:num>
  <w:num w:numId="34">
    <w:abstractNumId w:val="4"/>
  </w:num>
  <w:num w:numId="35">
    <w:abstractNumId w:val="2"/>
  </w:num>
  <w:num w:numId="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2C8"/>
    <w:rsid w:val="000560ED"/>
    <w:rsid w:val="000A02C8"/>
    <w:rsid w:val="000B6225"/>
    <w:rsid w:val="0012019D"/>
    <w:rsid w:val="0012373C"/>
    <w:rsid w:val="001529F4"/>
    <w:rsid w:val="001569BB"/>
    <w:rsid w:val="001A358B"/>
    <w:rsid w:val="001C704C"/>
    <w:rsid w:val="001E121A"/>
    <w:rsid w:val="001F0E24"/>
    <w:rsid w:val="002672CF"/>
    <w:rsid w:val="00276428"/>
    <w:rsid w:val="00276D3F"/>
    <w:rsid w:val="002B6B78"/>
    <w:rsid w:val="00334C04"/>
    <w:rsid w:val="003803D9"/>
    <w:rsid w:val="003B0164"/>
    <w:rsid w:val="003E30E6"/>
    <w:rsid w:val="003E4E37"/>
    <w:rsid w:val="0055230F"/>
    <w:rsid w:val="005C00C3"/>
    <w:rsid w:val="005C37AC"/>
    <w:rsid w:val="005F3AA3"/>
    <w:rsid w:val="00627769"/>
    <w:rsid w:val="00643925"/>
    <w:rsid w:val="006645DC"/>
    <w:rsid w:val="006707FE"/>
    <w:rsid w:val="006A2137"/>
    <w:rsid w:val="006B1587"/>
    <w:rsid w:val="006C4857"/>
    <w:rsid w:val="006E1074"/>
    <w:rsid w:val="006E44BA"/>
    <w:rsid w:val="007352B8"/>
    <w:rsid w:val="00737A48"/>
    <w:rsid w:val="007563A3"/>
    <w:rsid w:val="0081366F"/>
    <w:rsid w:val="00853674"/>
    <w:rsid w:val="0089555D"/>
    <w:rsid w:val="008B475D"/>
    <w:rsid w:val="008D3592"/>
    <w:rsid w:val="008E5D46"/>
    <w:rsid w:val="00950AFC"/>
    <w:rsid w:val="00977A11"/>
    <w:rsid w:val="009C0760"/>
    <w:rsid w:val="009F21AA"/>
    <w:rsid w:val="00A71D46"/>
    <w:rsid w:val="00A9008B"/>
    <w:rsid w:val="00AA3167"/>
    <w:rsid w:val="00AC7804"/>
    <w:rsid w:val="00B274FE"/>
    <w:rsid w:val="00B74CF2"/>
    <w:rsid w:val="00B914BD"/>
    <w:rsid w:val="00BB0B9A"/>
    <w:rsid w:val="00BB7875"/>
    <w:rsid w:val="00BC16BF"/>
    <w:rsid w:val="00C43E36"/>
    <w:rsid w:val="00C6691D"/>
    <w:rsid w:val="00C74441"/>
    <w:rsid w:val="00CA64FA"/>
    <w:rsid w:val="00CB1FB1"/>
    <w:rsid w:val="00CF4CD8"/>
    <w:rsid w:val="00D463F1"/>
    <w:rsid w:val="00D55079"/>
    <w:rsid w:val="00D85520"/>
    <w:rsid w:val="00DB0497"/>
    <w:rsid w:val="00DB18E4"/>
    <w:rsid w:val="00DE6B4C"/>
    <w:rsid w:val="00DE7113"/>
    <w:rsid w:val="00E03A8B"/>
    <w:rsid w:val="00E2389D"/>
    <w:rsid w:val="00E70041"/>
    <w:rsid w:val="00E740C7"/>
    <w:rsid w:val="00E76957"/>
    <w:rsid w:val="00E76EC4"/>
    <w:rsid w:val="00E80043"/>
    <w:rsid w:val="00EA02E1"/>
    <w:rsid w:val="00ED0913"/>
    <w:rsid w:val="00EE590C"/>
    <w:rsid w:val="00F02A66"/>
    <w:rsid w:val="00F475DD"/>
    <w:rsid w:val="00F74141"/>
    <w:rsid w:val="00F75077"/>
    <w:rsid w:val="00F76CEA"/>
    <w:rsid w:val="00FB4AC0"/>
    <w:rsid w:val="00FF6D24"/>
    <w:rsid w:val="67BDE9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6A1B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微软雅黑" w:eastAsia="微软雅黑" w:hAnsi="微软雅黑" w:cs="微软雅黑"/>
        <w:lang w:val="en-US" w:eastAsia="zh-CN" w:bidi="ar-SA"/>
      </w:rPr>
    </w:rPrDefault>
    <w:pPrDefault/>
  </w:docDefaults>
  <w:latentStyles w:defLockedState="0" w:defUIPriority="0" w:defSemiHidden="0" w:defUnhideWhenUsed="0" w:defQFormat="0" w:count="382">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jc w:val="both"/>
    </w:pPr>
    <w:rPr>
      <w:sz w:val="22"/>
    </w:rPr>
  </w:style>
  <w:style w:type="paragraph" w:styleId="1">
    <w:name w:val="heading 1"/>
    <w:basedOn w:val="a"/>
    <w:link w:val="10"/>
    <w:uiPriority w:val="9"/>
    <w:qFormat/>
    <w:rsid w:val="00643925"/>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link w:val="20"/>
    <w:uiPriority w:val="9"/>
    <w:qFormat/>
    <w:rsid w:val="00643925"/>
    <w:pPr>
      <w:widowControl/>
      <w:spacing w:before="100" w:beforeAutospacing="1" w:after="100" w:afterAutospacing="1"/>
      <w:jc w:val="left"/>
      <w:outlineLvl w:val="1"/>
    </w:pPr>
    <w:rPr>
      <w:rFonts w:ascii="Times New Roman" w:hAnsi="Times New Roman" w:cs="Times New Roman"/>
      <w:b/>
      <w:bCs/>
      <w:sz w:val="36"/>
      <w:szCs w:val="36"/>
    </w:rPr>
  </w:style>
  <w:style w:type="paragraph" w:styleId="4">
    <w:name w:val="heading 4"/>
    <w:basedOn w:val="a"/>
    <w:link w:val="40"/>
    <w:uiPriority w:val="9"/>
    <w:qFormat/>
    <w:rsid w:val="00643925"/>
    <w:pPr>
      <w:widowControl/>
      <w:spacing w:before="100" w:beforeAutospacing="1" w:after="100" w:afterAutospacing="1"/>
      <w:jc w:val="left"/>
      <w:outlineLvl w:val="3"/>
    </w:pPr>
    <w:rPr>
      <w:rFonts w:ascii="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石墨文档正文"/>
    <w:qFormat/>
    <w:rPr>
      <w:sz w:val="22"/>
      <w:szCs w:val="22"/>
    </w:rPr>
  </w:style>
  <w:style w:type="paragraph" w:customStyle="1" w:styleId="a4">
    <w:name w:val="石墨文档标题"/>
    <w:next w:val="a3"/>
    <w:uiPriority w:val="9"/>
    <w:unhideWhenUsed/>
    <w:qFormat/>
    <w:pPr>
      <w:spacing w:before="260" w:after="260"/>
      <w:outlineLvl w:val="0"/>
    </w:pPr>
    <w:rPr>
      <w:b/>
      <w:bCs/>
      <w:sz w:val="40"/>
      <w:szCs w:val="40"/>
    </w:rPr>
  </w:style>
  <w:style w:type="paragraph" w:customStyle="1" w:styleId="a5">
    <w:name w:val="石墨文档副标题"/>
    <w:qFormat/>
    <w:pPr>
      <w:spacing w:before="260" w:after="260"/>
    </w:pPr>
    <w:rPr>
      <w:color w:val="888888"/>
      <w:sz w:val="36"/>
      <w:szCs w:val="36"/>
    </w:rPr>
  </w:style>
  <w:style w:type="paragraph" w:customStyle="1" w:styleId="11">
    <w:name w:val="石墨文档标题 1"/>
    <w:next w:val="a3"/>
    <w:uiPriority w:val="9"/>
    <w:unhideWhenUsed/>
    <w:qFormat/>
    <w:pPr>
      <w:spacing w:before="260" w:after="260"/>
      <w:outlineLvl w:val="0"/>
    </w:pPr>
    <w:rPr>
      <w:b/>
      <w:bCs/>
      <w:sz w:val="32"/>
      <w:szCs w:val="32"/>
    </w:rPr>
  </w:style>
  <w:style w:type="paragraph" w:customStyle="1" w:styleId="21">
    <w:name w:val="石墨文档标题 2"/>
    <w:next w:val="a3"/>
    <w:uiPriority w:val="9"/>
    <w:unhideWhenUsed/>
    <w:qFormat/>
    <w:pPr>
      <w:spacing w:before="260" w:after="260"/>
      <w:outlineLvl w:val="1"/>
    </w:pPr>
    <w:rPr>
      <w:b/>
      <w:bCs/>
      <w:sz w:val="28"/>
      <w:szCs w:val="28"/>
    </w:rPr>
  </w:style>
  <w:style w:type="paragraph" w:customStyle="1" w:styleId="3">
    <w:name w:val="石墨文档标题 3"/>
    <w:next w:val="a3"/>
    <w:uiPriority w:val="9"/>
    <w:unhideWhenUsed/>
    <w:qFormat/>
    <w:pPr>
      <w:spacing w:before="260" w:after="260"/>
      <w:outlineLvl w:val="2"/>
    </w:pPr>
    <w:rPr>
      <w:b/>
      <w:bCs/>
      <w:sz w:val="26"/>
      <w:szCs w:val="26"/>
    </w:rPr>
  </w:style>
  <w:style w:type="paragraph" w:customStyle="1" w:styleId="41">
    <w:name w:val="石墨文档标题 4"/>
    <w:next w:val="a3"/>
    <w:uiPriority w:val="9"/>
    <w:unhideWhenUsed/>
    <w:qFormat/>
    <w:pPr>
      <w:spacing w:before="260" w:after="260"/>
      <w:outlineLvl w:val="3"/>
    </w:pPr>
    <w:rPr>
      <w:b/>
      <w:bCs/>
      <w:sz w:val="24"/>
      <w:szCs w:val="24"/>
    </w:rPr>
  </w:style>
  <w:style w:type="paragraph" w:customStyle="1" w:styleId="a6">
    <w:name w:val="石墨文档引用"/>
    <w:qFormat/>
    <w:pPr>
      <w:pBdr>
        <w:left w:val="single" w:sz="30" w:space="10" w:color="F0F0F0"/>
      </w:pBdr>
    </w:pPr>
    <w:rPr>
      <w:color w:val="ADADAD"/>
      <w:sz w:val="22"/>
    </w:rPr>
  </w:style>
  <w:style w:type="character" w:customStyle="1" w:styleId="10">
    <w:name w:val="标题 1字符"/>
    <w:basedOn w:val="a0"/>
    <w:link w:val="1"/>
    <w:uiPriority w:val="9"/>
    <w:rsid w:val="00643925"/>
    <w:rPr>
      <w:rFonts w:ascii="Times New Roman" w:hAnsi="Times New Roman" w:cs="Times New Roman"/>
      <w:b/>
      <w:bCs/>
      <w:kern w:val="36"/>
      <w:sz w:val="48"/>
      <w:szCs w:val="48"/>
    </w:rPr>
  </w:style>
  <w:style w:type="character" w:customStyle="1" w:styleId="20">
    <w:name w:val="标题 2字符"/>
    <w:basedOn w:val="a0"/>
    <w:link w:val="2"/>
    <w:uiPriority w:val="9"/>
    <w:rsid w:val="00643925"/>
    <w:rPr>
      <w:rFonts w:ascii="Times New Roman" w:hAnsi="Times New Roman" w:cs="Times New Roman"/>
      <w:b/>
      <w:bCs/>
      <w:sz w:val="36"/>
      <w:szCs w:val="36"/>
    </w:rPr>
  </w:style>
  <w:style w:type="character" w:customStyle="1" w:styleId="40">
    <w:name w:val="标题 4字符"/>
    <w:basedOn w:val="a0"/>
    <w:link w:val="4"/>
    <w:uiPriority w:val="9"/>
    <w:rsid w:val="00643925"/>
    <w:rPr>
      <w:rFonts w:ascii="Times New Roman" w:hAnsi="Times New Roman" w:cs="Times New Roman"/>
      <w:b/>
      <w:bCs/>
      <w:sz w:val="24"/>
      <w:szCs w:val="24"/>
    </w:rPr>
  </w:style>
  <w:style w:type="character" w:styleId="a7">
    <w:name w:val="Hyperlink"/>
    <w:basedOn w:val="a0"/>
    <w:uiPriority w:val="99"/>
    <w:unhideWhenUsed/>
    <w:rsid w:val="00643925"/>
    <w:rPr>
      <w:color w:val="0000FF"/>
      <w:u w:val="single"/>
    </w:rPr>
  </w:style>
  <w:style w:type="paragraph" w:styleId="a8">
    <w:name w:val="Normal (Web)"/>
    <w:basedOn w:val="a"/>
    <w:uiPriority w:val="99"/>
    <w:unhideWhenUsed/>
    <w:rsid w:val="00643925"/>
    <w:pPr>
      <w:widowControl/>
      <w:spacing w:before="100" w:beforeAutospacing="1" w:after="100" w:afterAutospacing="1"/>
      <w:jc w:val="left"/>
    </w:pPr>
    <w:rPr>
      <w:rFonts w:ascii="Times New Roman" w:hAnsi="Times New Roman" w:cs="Times New Roman"/>
      <w:sz w:val="24"/>
      <w:szCs w:val="24"/>
    </w:rPr>
  </w:style>
  <w:style w:type="character" w:styleId="a9">
    <w:name w:val="Strong"/>
    <w:basedOn w:val="a0"/>
    <w:uiPriority w:val="22"/>
    <w:qFormat/>
    <w:rsid w:val="006439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894668">
      <w:bodyDiv w:val="1"/>
      <w:marLeft w:val="0"/>
      <w:marRight w:val="0"/>
      <w:marTop w:val="0"/>
      <w:marBottom w:val="0"/>
      <w:divBdr>
        <w:top w:val="none" w:sz="0" w:space="0" w:color="auto"/>
        <w:left w:val="none" w:sz="0" w:space="0" w:color="auto"/>
        <w:bottom w:val="none" w:sz="0" w:space="0" w:color="auto"/>
        <w:right w:val="none" w:sz="0" w:space="0" w:color="auto"/>
      </w:divBdr>
    </w:div>
    <w:div w:id="864248484">
      <w:bodyDiv w:val="1"/>
      <w:marLeft w:val="0"/>
      <w:marRight w:val="0"/>
      <w:marTop w:val="0"/>
      <w:marBottom w:val="0"/>
      <w:divBdr>
        <w:top w:val="none" w:sz="0" w:space="0" w:color="auto"/>
        <w:left w:val="none" w:sz="0" w:space="0" w:color="auto"/>
        <w:bottom w:val="none" w:sz="0" w:space="0" w:color="auto"/>
        <w:right w:val="none" w:sz="0" w:space="0" w:color="auto"/>
      </w:divBdr>
    </w:div>
    <w:div w:id="192152377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8</Pages>
  <Words>792</Words>
  <Characters>4520</Characters>
  <Application>Microsoft Macintosh Word</Application>
  <DocSecurity>0</DocSecurity>
  <Lines>37</Lines>
  <Paragraphs>10</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5302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Microsoft Office User</cp:lastModifiedBy>
  <cp:revision>107</cp:revision>
  <dcterms:created xsi:type="dcterms:W3CDTF">2022-04-12T08:39:00Z</dcterms:created>
  <dcterms:modified xsi:type="dcterms:W3CDTF">2022-04-13T09:11:00Z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2052-4.0.0.6524</vt:lpwstr>
  </property>
</Properties>
</file>