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8AF4" w14:textId="77777777" w:rsidR="00F250BA" w:rsidRDefault="00F250BA" w:rsidP="00F250BA">
      <w:pPr>
        <w:pStyle w:val="Ttulo1"/>
      </w:pPr>
    </w:p>
    <w:p w14:paraId="05BA1000" w14:textId="77777777" w:rsidR="00F250BA" w:rsidRDefault="00F250BA" w:rsidP="00F250BA">
      <w:pPr>
        <w:pStyle w:val="Ttulo1"/>
      </w:pPr>
    </w:p>
    <w:p w14:paraId="1F06878E" w14:textId="77777777" w:rsidR="00F250BA" w:rsidRDefault="00F250BA" w:rsidP="00F250BA">
      <w:pPr>
        <w:pStyle w:val="Ttulo1"/>
      </w:pPr>
    </w:p>
    <w:p w14:paraId="694BFBC8" w14:textId="77777777" w:rsidR="00F250BA" w:rsidRDefault="00F250BA" w:rsidP="00F250BA">
      <w:pPr>
        <w:pStyle w:val="Ttulo1"/>
      </w:pPr>
    </w:p>
    <w:p w14:paraId="642C591E" w14:textId="77777777" w:rsidR="00F250BA" w:rsidRDefault="00F250BA" w:rsidP="00F250BA">
      <w:pPr>
        <w:pStyle w:val="Ttulo1"/>
      </w:pPr>
    </w:p>
    <w:p w14:paraId="5D856B58" w14:textId="2307253D" w:rsidR="00F250BA" w:rsidRDefault="00F250BA" w:rsidP="00F250BA">
      <w:pPr>
        <w:pStyle w:val="Ttulo1"/>
        <w:ind w:left="1416"/>
      </w:pPr>
      <w:r>
        <w:t xml:space="preserve">Guía de estilos </w:t>
      </w:r>
      <w:proofErr w:type="spellStart"/>
      <w:r>
        <w:t>Autocare</w:t>
      </w:r>
      <w:proofErr w:type="spellEnd"/>
      <w:r>
        <w:t xml:space="preserve"> Hub</w:t>
      </w:r>
    </w:p>
    <w:p w14:paraId="13D3DD95" w14:textId="77777777" w:rsidR="00F250BA" w:rsidRDefault="00F250BA"/>
    <w:p w14:paraId="07EAA1AD" w14:textId="77777777" w:rsidR="00F250BA" w:rsidRDefault="00F250BA"/>
    <w:p w14:paraId="41531DB5" w14:textId="77777777" w:rsidR="00F250BA" w:rsidRDefault="00F250BA"/>
    <w:p w14:paraId="2F66E89E" w14:textId="77777777" w:rsidR="00F250BA" w:rsidRDefault="00F250BA"/>
    <w:p w14:paraId="2CACE681" w14:textId="77777777" w:rsidR="00F250BA" w:rsidRDefault="00F250BA"/>
    <w:p w14:paraId="5359EBCD" w14:textId="77777777" w:rsidR="00F250BA" w:rsidRDefault="00F250BA"/>
    <w:p w14:paraId="19CE45F4" w14:textId="77777777" w:rsidR="00F250BA" w:rsidRDefault="00F250BA"/>
    <w:p w14:paraId="55AEB225" w14:textId="77777777" w:rsidR="00F250BA" w:rsidRDefault="00F250BA"/>
    <w:p w14:paraId="38AE7676" w14:textId="77777777" w:rsidR="00F250BA" w:rsidRDefault="00F250BA"/>
    <w:p w14:paraId="51A84C0B" w14:textId="77777777" w:rsidR="00F250BA" w:rsidRDefault="00F250BA"/>
    <w:p w14:paraId="27D28F2F" w14:textId="77777777" w:rsidR="00F250BA" w:rsidRDefault="00F250BA"/>
    <w:p w14:paraId="4A24CBD9" w14:textId="77777777" w:rsidR="00F250BA" w:rsidRDefault="00F250BA"/>
    <w:p w14:paraId="0E496AC9" w14:textId="77777777" w:rsidR="00F250BA" w:rsidRDefault="00F250BA"/>
    <w:p w14:paraId="35E8570B" w14:textId="00AD2AA3" w:rsidR="00F250BA" w:rsidRDefault="00F250BA">
      <w:r>
        <w:t>Nicolás García Moreira</w:t>
      </w:r>
    </w:p>
    <w:p w14:paraId="2F3F0F45" w14:textId="77777777" w:rsidR="00F250BA" w:rsidRDefault="00F250BA">
      <w:r>
        <w:t>ODAW2A</w:t>
      </w:r>
    </w:p>
    <w:p w14:paraId="6A0A5452" w14:textId="7D07CC8C" w:rsidR="00F250BA" w:rsidRDefault="00F250BA">
      <w:pPr>
        <w:rPr>
          <w:rFonts w:asciiTheme="majorHAnsi" w:eastAsiaTheme="majorEastAsia" w:hAnsiTheme="majorHAnsi" w:cstheme="majorBidi"/>
          <w:color w:val="2F5496" w:themeColor="accent1" w:themeShade="BF"/>
          <w:sz w:val="40"/>
          <w:szCs w:val="40"/>
        </w:rPr>
      </w:pPr>
      <w:r>
        <w:br w:type="page"/>
      </w:r>
    </w:p>
    <w:p w14:paraId="33008B29" w14:textId="709D9FDA" w:rsidR="00D000E1" w:rsidRDefault="00F250BA" w:rsidP="00F250BA">
      <w:pPr>
        <w:pStyle w:val="Ttulo1"/>
      </w:pPr>
      <w:r>
        <w:lastRenderedPageBreak/>
        <w:t>1</w:t>
      </w:r>
      <w:r w:rsidR="00780432">
        <w:t>.PRINCIPIOS, OBJETIVOS, Y USUARIOS</w:t>
      </w:r>
    </w:p>
    <w:p w14:paraId="6351AB98" w14:textId="77777777" w:rsidR="00780432" w:rsidRDefault="00780432"/>
    <w:p w14:paraId="1CC90B2D" w14:textId="78E0FC0B" w:rsidR="00780432" w:rsidRDefault="00780432" w:rsidP="00F250BA">
      <w:pPr>
        <w:pStyle w:val="Ttulo2"/>
      </w:pPr>
      <w:r>
        <w:t>1.1 Usuarios y principios</w:t>
      </w:r>
    </w:p>
    <w:p w14:paraId="4311A642" w14:textId="77777777" w:rsidR="00780432" w:rsidRDefault="00780432" w:rsidP="00780432">
      <w:pPr>
        <w:pStyle w:val="Prrafodelista"/>
        <w:ind w:left="360"/>
      </w:pPr>
    </w:p>
    <w:p w14:paraId="12D94BA6" w14:textId="17240274" w:rsidR="00780432" w:rsidRDefault="00780432" w:rsidP="00F250BA">
      <w:pPr>
        <w:pStyle w:val="Ttulo3"/>
      </w:pPr>
      <w:r>
        <w:t>1.1.1Principios:</w:t>
      </w:r>
    </w:p>
    <w:p w14:paraId="06D21FC4" w14:textId="77777777" w:rsidR="00780432" w:rsidRDefault="00780432" w:rsidP="00780432">
      <w:pPr>
        <w:pStyle w:val="Prrafodelista"/>
        <w:ind w:left="360"/>
      </w:pPr>
      <w:r>
        <w:t xml:space="preserve">Página web diseñada cuidadosamente para priorizar la facilidad de uso al usuario, asegurando que cada elemento de la navegación y contenido sea accesible y sencillo de comprender. El objetivo principal es proporcionar al usuario una experiencia intuitiva, donde pueda interactuar sin mayor complicación y de manera </w:t>
      </w:r>
      <w:proofErr w:type="spellStart"/>
      <w:r>
        <w:t>fluída</w:t>
      </w:r>
      <w:proofErr w:type="spellEnd"/>
    </w:p>
    <w:p w14:paraId="15E95F89" w14:textId="77777777" w:rsidR="00780432" w:rsidRDefault="00780432" w:rsidP="00780432"/>
    <w:p w14:paraId="4551E82C" w14:textId="77777777" w:rsidR="00780432" w:rsidRDefault="00780432" w:rsidP="00780432"/>
    <w:p w14:paraId="2F1E99D4" w14:textId="1A808AB1" w:rsidR="00780432" w:rsidRDefault="00780432" w:rsidP="00F250BA">
      <w:pPr>
        <w:pStyle w:val="Ttulo3"/>
      </w:pPr>
      <w:r>
        <w:t>1.1.2Objetivos</w:t>
      </w:r>
    </w:p>
    <w:p w14:paraId="197EC5F0" w14:textId="2BF05E92" w:rsidR="00780432" w:rsidRDefault="00780432" w:rsidP="00780432">
      <w:pPr>
        <w:ind w:left="705"/>
      </w:pPr>
      <w:r>
        <w:t>El principal objetivo de esta aplicación es brindar tanto a los talleres, como a los clientes una forma sencilla de gestionar tanto las facturas, como las citas, sin olvidarse del envío de las mismas al teléfono móvil, para que el usuario no tenga que salir de casa para realizar estas gestiones.</w:t>
      </w:r>
    </w:p>
    <w:p w14:paraId="35C166D3" w14:textId="2270B40D" w:rsidR="00780432" w:rsidRDefault="00780432" w:rsidP="00780432"/>
    <w:p w14:paraId="28075138" w14:textId="77777777" w:rsidR="00780432" w:rsidRDefault="00780432" w:rsidP="00780432"/>
    <w:p w14:paraId="57DF318B" w14:textId="43C8A30F" w:rsidR="00780432" w:rsidRDefault="00780432" w:rsidP="00F250BA">
      <w:pPr>
        <w:pStyle w:val="Ttulo2"/>
      </w:pPr>
      <w:r>
        <w:t>1.2Usuarios tipo de la página</w:t>
      </w:r>
    </w:p>
    <w:p w14:paraId="33016477" w14:textId="31994108" w:rsidR="00A358B8" w:rsidRDefault="00A358B8" w:rsidP="00780432">
      <w:r>
        <w:t>El usuario tipo de esta aplicación son tanto los usuarios que noten en falta una aplicación para la gestión de las facturas, como para los talleres que noten una usencia tanto de falta de organización, o ausencia de programa para la gestión de las facturas.</w:t>
      </w:r>
    </w:p>
    <w:p w14:paraId="195741D4" w14:textId="72B8199D" w:rsidR="007022D6" w:rsidRDefault="00A358B8" w:rsidP="00780432">
      <w:r>
        <w:t xml:space="preserve">Desde este programa lo podrán gestionar de forma centralizada, sencilla y eficiente, ya que esta plataforma </w:t>
      </w:r>
      <w:proofErr w:type="spellStart"/>
      <w:r>
        <w:t>esta</w:t>
      </w:r>
      <w:proofErr w:type="spellEnd"/>
      <w:r>
        <w:t xml:space="preserve"> hecha para las personas que valoran su tiempo y necesitan una solución practica para el problema que tienen.</w:t>
      </w:r>
    </w:p>
    <w:p w14:paraId="1BBB83AA" w14:textId="77777777" w:rsidR="007022D6" w:rsidRDefault="007022D6">
      <w:r>
        <w:br w:type="page"/>
      </w:r>
    </w:p>
    <w:p w14:paraId="74A4D624" w14:textId="7BC060D0" w:rsidR="00A358B8" w:rsidRDefault="007022D6" w:rsidP="00F250BA">
      <w:pPr>
        <w:pStyle w:val="Ttulo1"/>
      </w:pPr>
      <w:r>
        <w:lastRenderedPageBreak/>
        <w:t>2.Logotipo</w:t>
      </w:r>
    </w:p>
    <w:p w14:paraId="4FC82C6E" w14:textId="26F04B02" w:rsidR="007022D6" w:rsidRPr="007022D6" w:rsidRDefault="007022D6" w:rsidP="007022D6">
      <w:r w:rsidRPr="007022D6">
        <w:rPr>
          <w:noProof/>
        </w:rPr>
        <w:drawing>
          <wp:inline distT="0" distB="0" distL="0" distR="0" wp14:anchorId="3EE41A0D" wp14:editId="6E5027AC">
            <wp:extent cx="5399048" cy="2210567"/>
            <wp:effectExtent l="0" t="0" r="0" b="0"/>
            <wp:docPr id="369638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t="24809" b="32893"/>
                    <a:stretch/>
                  </pic:blipFill>
                  <pic:spPr bwMode="auto">
                    <a:xfrm>
                      <a:off x="0" y="0"/>
                      <a:ext cx="5403693" cy="2212469"/>
                    </a:xfrm>
                    <a:prstGeom prst="rect">
                      <a:avLst/>
                    </a:prstGeom>
                    <a:noFill/>
                    <a:ln>
                      <a:noFill/>
                    </a:ln>
                    <a:extLst>
                      <a:ext uri="{53640926-AAD7-44D8-BBD7-CCE9431645EC}">
                        <a14:shadowObscured xmlns:a14="http://schemas.microsoft.com/office/drawing/2010/main"/>
                      </a:ext>
                    </a:extLst>
                  </pic:spPr>
                </pic:pic>
              </a:graphicData>
            </a:graphic>
          </wp:inline>
        </w:drawing>
      </w:r>
    </w:p>
    <w:p w14:paraId="56D42EC8" w14:textId="6A0FEAF1" w:rsidR="007022D6" w:rsidRDefault="007022D6" w:rsidP="00780432">
      <w:r>
        <w:t xml:space="preserve">El logo está compuesto de 2 letras, la A y la C, que son las 2 principales letras de la aplicación, </w:t>
      </w:r>
    </w:p>
    <w:p w14:paraId="6560D1C5" w14:textId="77777777" w:rsidR="007022D6" w:rsidRDefault="007022D6" w:rsidP="00780432">
      <w:r>
        <w:t xml:space="preserve">Los tamaños del logo que se van a poder usar para la página son de 100 </w:t>
      </w:r>
      <w:proofErr w:type="spellStart"/>
      <w:r>
        <w:t>px</w:t>
      </w:r>
      <w:proofErr w:type="spellEnd"/>
      <w:r>
        <w:t xml:space="preserve"> x 100 </w:t>
      </w:r>
      <w:proofErr w:type="spellStart"/>
      <w:r>
        <w:t>px</w:t>
      </w:r>
      <w:proofErr w:type="spellEnd"/>
      <w:r>
        <w:t xml:space="preserve"> y de</w:t>
      </w:r>
    </w:p>
    <w:p w14:paraId="42CB688F" w14:textId="10770C58" w:rsidR="007022D6" w:rsidRDefault="007022D6" w:rsidP="00780432">
      <w:r>
        <w:t>50px x 50px</w:t>
      </w:r>
    </w:p>
    <w:p w14:paraId="13070D82" w14:textId="53299196" w:rsidR="007022D6" w:rsidRDefault="007022D6" w:rsidP="00780432">
      <w:r>
        <w:t>Los colores que se utilizarán serán para el naranja: #</w:t>
      </w:r>
      <w:r w:rsidRPr="007022D6">
        <w:t>fb8322</w:t>
      </w:r>
      <w:r>
        <w:t xml:space="preserve">, </w:t>
      </w:r>
      <w:r w:rsidR="00AD6EFD">
        <w:t>para el</w:t>
      </w:r>
      <w:r>
        <w:t xml:space="preserve"> azul:</w:t>
      </w:r>
      <w:r w:rsidRPr="007022D6">
        <w:t xml:space="preserve"> </w:t>
      </w:r>
      <w:r>
        <w:t>#</w:t>
      </w:r>
      <w:r w:rsidRPr="007022D6">
        <w:t>0485e0</w:t>
      </w:r>
      <w:r>
        <w:t xml:space="preserve"> y </w:t>
      </w:r>
      <w:r w:rsidR="00AD6EFD">
        <w:t>para el</w:t>
      </w:r>
      <w:r>
        <w:t xml:space="preserve"> negro:</w:t>
      </w:r>
      <w:r w:rsidRPr="007022D6">
        <w:t xml:space="preserve"> </w:t>
      </w:r>
      <w:r>
        <w:t>#</w:t>
      </w:r>
      <w:r w:rsidRPr="007022D6">
        <w:t>161718</w:t>
      </w:r>
    </w:p>
    <w:p w14:paraId="2EC38552" w14:textId="6B83631C" w:rsidR="007022D6" w:rsidRDefault="007022D6" w:rsidP="00F250BA">
      <w:pPr>
        <w:pStyle w:val="Ttulo3"/>
      </w:pPr>
      <w:r>
        <w:lastRenderedPageBreak/>
        <w:t>3.Maquetación de la web</w:t>
      </w:r>
    </w:p>
    <w:p w14:paraId="4203BC48" w14:textId="73BA557C" w:rsidR="007022D6" w:rsidRDefault="00AD6EFD" w:rsidP="00F250BA">
      <w:pPr>
        <w:pStyle w:val="Ttulo2"/>
      </w:pPr>
      <w:r>
        <w:t xml:space="preserve">3.1 </w:t>
      </w:r>
      <w:proofErr w:type="spellStart"/>
      <w:r>
        <w:t>Wireframe</w:t>
      </w:r>
      <w:proofErr w:type="spellEnd"/>
    </w:p>
    <w:p w14:paraId="4F797E06" w14:textId="3933B0F3" w:rsidR="007022D6" w:rsidRDefault="007022D6" w:rsidP="00F250BA">
      <w:pPr>
        <w:pStyle w:val="Ttulo3"/>
      </w:pPr>
      <w:r>
        <w:t>3.</w:t>
      </w:r>
      <w:r w:rsidR="00AD6EFD">
        <w:t>1.</w:t>
      </w:r>
      <w:r>
        <w:t xml:space="preserve">1 Página de </w:t>
      </w:r>
      <w:proofErr w:type="spellStart"/>
      <w:r>
        <w:t>login</w:t>
      </w:r>
      <w:proofErr w:type="spellEnd"/>
      <w:r w:rsidR="005B7B1C">
        <w:t xml:space="preserve"> y creación de cuenta</w:t>
      </w:r>
    </w:p>
    <w:p w14:paraId="1C8C54D7" w14:textId="08D2549D" w:rsidR="005B7B1C" w:rsidRPr="005B7B1C" w:rsidRDefault="005B7B1C" w:rsidP="005B7B1C">
      <w:r w:rsidRPr="005B7B1C">
        <w:drawing>
          <wp:inline distT="0" distB="0" distL="0" distR="0" wp14:anchorId="3392A9E4" wp14:editId="2FEF4261">
            <wp:extent cx="5400040" cy="3869690"/>
            <wp:effectExtent l="0" t="0" r="0" b="0"/>
            <wp:docPr id="1183689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869690"/>
                    </a:xfrm>
                    <a:prstGeom prst="rect">
                      <a:avLst/>
                    </a:prstGeom>
                    <a:noFill/>
                    <a:ln>
                      <a:noFill/>
                    </a:ln>
                  </pic:spPr>
                </pic:pic>
              </a:graphicData>
            </a:graphic>
          </wp:inline>
        </w:drawing>
      </w:r>
    </w:p>
    <w:p w14:paraId="75AF12F5" w14:textId="0A9C2BB4" w:rsidR="005B7B1C" w:rsidRPr="005B7B1C" w:rsidRDefault="005B7B1C" w:rsidP="005B7B1C">
      <w:r w:rsidRPr="005B7B1C">
        <w:drawing>
          <wp:inline distT="0" distB="0" distL="0" distR="0" wp14:anchorId="6F539CB1" wp14:editId="521BABD7">
            <wp:extent cx="5400040" cy="3208655"/>
            <wp:effectExtent l="0" t="0" r="0" b="0"/>
            <wp:docPr id="1848653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208655"/>
                    </a:xfrm>
                    <a:prstGeom prst="rect">
                      <a:avLst/>
                    </a:prstGeom>
                    <a:noFill/>
                    <a:ln>
                      <a:noFill/>
                    </a:ln>
                  </pic:spPr>
                </pic:pic>
              </a:graphicData>
            </a:graphic>
          </wp:inline>
        </w:drawing>
      </w:r>
    </w:p>
    <w:p w14:paraId="2EBF52A2" w14:textId="77777777" w:rsidR="005B7B1C" w:rsidRDefault="005B7B1C" w:rsidP="00780432"/>
    <w:p w14:paraId="62391F2E" w14:textId="0291B3DB" w:rsidR="007022D6" w:rsidRDefault="007022D6" w:rsidP="00F250BA">
      <w:pPr>
        <w:pStyle w:val="Ttulo3"/>
      </w:pPr>
      <w:r>
        <w:lastRenderedPageBreak/>
        <w:t>3</w:t>
      </w:r>
      <w:r w:rsidR="00AD6EFD">
        <w:t>.1</w:t>
      </w:r>
      <w:r>
        <w:t>.2 Página de solicitud de citas</w:t>
      </w:r>
    </w:p>
    <w:p w14:paraId="5BD4067F" w14:textId="13D6B2BF" w:rsidR="005B7B1C" w:rsidRPr="005B7B1C" w:rsidRDefault="005B7B1C" w:rsidP="005B7B1C">
      <w:r w:rsidRPr="005B7B1C">
        <w:drawing>
          <wp:inline distT="0" distB="0" distL="0" distR="0" wp14:anchorId="616787DD" wp14:editId="359AEF2F">
            <wp:extent cx="5400040" cy="4505325"/>
            <wp:effectExtent l="0" t="0" r="0" b="9525"/>
            <wp:docPr id="3982260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505325"/>
                    </a:xfrm>
                    <a:prstGeom prst="rect">
                      <a:avLst/>
                    </a:prstGeom>
                    <a:noFill/>
                    <a:ln>
                      <a:noFill/>
                    </a:ln>
                  </pic:spPr>
                </pic:pic>
              </a:graphicData>
            </a:graphic>
          </wp:inline>
        </w:drawing>
      </w:r>
    </w:p>
    <w:p w14:paraId="6C4F0031" w14:textId="77777777" w:rsidR="005B7B1C" w:rsidRDefault="005B7B1C" w:rsidP="00780432"/>
    <w:p w14:paraId="3E61DD7E" w14:textId="5E552D47" w:rsidR="007022D6" w:rsidRDefault="007022D6" w:rsidP="00F250BA">
      <w:pPr>
        <w:pStyle w:val="Ttulo3"/>
      </w:pPr>
      <w:r>
        <w:lastRenderedPageBreak/>
        <w:t>3.</w:t>
      </w:r>
      <w:r w:rsidR="00AD6EFD">
        <w:t>1.</w:t>
      </w:r>
      <w:r>
        <w:t>3 Visualizador de facturas</w:t>
      </w:r>
    </w:p>
    <w:p w14:paraId="3BBC1E67" w14:textId="0B4FE92E" w:rsidR="005B7B1C" w:rsidRPr="005B7B1C" w:rsidRDefault="005B7B1C" w:rsidP="005B7B1C">
      <w:r w:rsidRPr="005B7B1C">
        <w:drawing>
          <wp:inline distT="0" distB="0" distL="0" distR="0" wp14:anchorId="17F20BD1" wp14:editId="41B9ADDE">
            <wp:extent cx="5400040" cy="3860165"/>
            <wp:effectExtent l="0" t="0" r="0" b="6985"/>
            <wp:docPr id="3362694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60165"/>
                    </a:xfrm>
                    <a:prstGeom prst="rect">
                      <a:avLst/>
                    </a:prstGeom>
                    <a:noFill/>
                    <a:ln>
                      <a:noFill/>
                    </a:ln>
                  </pic:spPr>
                </pic:pic>
              </a:graphicData>
            </a:graphic>
          </wp:inline>
        </w:drawing>
      </w:r>
    </w:p>
    <w:p w14:paraId="2FFD1218" w14:textId="77777777" w:rsidR="005B7B1C" w:rsidRDefault="005B7B1C" w:rsidP="00780432"/>
    <w:p w14:paraId="68EBC5BA" w14:textId="7A3A1E22" w:rsidR="007022D6" w:rsidRDefault="007022D6" w:rsidP="00F250BA">
      <w:pPr>
        <w:pStyle w:val="Ttulo3"/>
      </w:pPr>
      <w:r>
        <w:lastRenderedPageBreak/>
        <w:t>3.</w:t>
      </w:r>
      <w:r w:rsidR="00AD6EFD">
        <w:t>1.</w:t>
      </w:r>
      <w:r>
        <w:t xml:space="preserve">4 </w:t>
      </w:r>
      <w:r w:rsidR="00AD6EFD">
        <w:t>Pagina de visualizador de citas programadas</w:t>
      </w:r>
    </w:p>
    <w:p w14:paraId="12B06EF8" w14:textId="39EA8A15" w:rsidR="005B7B1C" w:rsidRPr="005B7B1C" w:rsidRDefault="005B7B1C" w:rsidP="005B7B1C">
      <w:r w:rsidRPr="005B7B1C">
        <w:drawing>
          <wp:inline distT="0" distB="0" distL="0" distR="0" wp14:anchorId="1458187F" wp14:editId="5F0E128D">
            <wp:extent cx="5400040" cy="4505325"/>
            <wp:effectExtent l="0" t="0" r="0" b="9525"/>
            <wp:docPr id="16857241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505325"/>
                    </a:xfrm>
                    <a:prstGeom prst="rect">
                      <a:avLst/>
                    </a:prstGeom>
                    <a:noFill/>
                    <a:ln>
                      <a:noFill/>
                    </a:ln>
                  </pic:spPr>
                </pic:pic>
              </a:graphicData>
            </a:graphic>
          </wp:inline>
        </w:drawing>
      </w:r>
    </w:p>
    <w:p w14:paraId="7988560D" w14:textId="77777777" w:rsidR="00AD6EFD" w:rsidRDefault="00AD6EFD" w:rsidP="00780432"/>
    <w:p w14:paraId="64281073" w14:textId="2EBE73DE" w:rsidR="00AD6EFD" w:rsidRDefault="00AD6EFD" w:rsidP="00F250BA">
      <w:pPr>
        <w:pStyle w:val="Ttulo2"/>
      </w:pPr>
      <w:r>
        <w:t>3.2 Estructura de navegación</w:t>
      </w:r>
    </w:p>
    <w:p w14:paraId="6B87E353" w14:textId="60BA993A" w:rsidR="00AD6EFD" w:rsidRDefault="00AD6EFD" w:rsidP="00780432">
      <w:r>
        <w:t>La estructura de navegación de esta página es múltiple, ya que desde una vez que estés con la sesión iniciada, puedes acceder a todas las demás que le pertenezcan al usuario</w:t>
      </w:r>
    </w:p>
    <w:p w14:paraId="02FB680B" w14:textId="2844643B" w:rsidR="00F250BA" w:rsidRDefault="00F250BA">
      <w:r>
        <w:br w:type="page"/>
      </w:r>
    </w:p>
    <w:p w14:paraId="62C5EB1F" w14:textId="77777777" w:rsidR="00AD6EFD" w:rsidRDefault="00AD6EFD" w:rsidP="00780432"/>
    <w:p w14:paraId="116CA2DF" w14:textId="5D790891" w:rsidR="00AD6EFD" w:rsidRDefault="00AD6EFD" w:rsidP="00F250BA">
      <w:pPr>
        <w:pStyle w:val="Ttulo1"/>
      </w:pPr>
      <w:r>
        <w:t>4. Tipografías</w:t>
      </w:r>
    </w:p>
    <w:p w14:paraId="6B243E33" w14:textId="074A93E5" w:rsidR="00AD6EFD" w:rsidRDefault="00AD6EFD" w:rsidP="00780432">
      <w:r>
        <w:t xml:space="preserve">Para los títulos, se usará la times new </w:t>
      </w:r>
      <w:proofErr w:type="spellStart"/>
      <w:r>
        <w:t>roman</w:t>
      </w:r>
      <w:proofErr w:type="spellEnd"/>
      <w:r>
        <w:t>, con un tamaño de 18px, con un margen por arriba y abajo para favorecer la lectura del usuario</w:t>
      </w:r>
    </w:p>
    <w:p w14:paraId="3FEBA6B4" w14:textId="3D73D2B1" w:rsidR="00AD6EFD" w:rsidRDefault="00AD6EFD" w:rsidP="00780432">
      <w:r>
        <w:t>Arial para el resto de la página, ya que es una letra que se suele considerar fácil de leer.</w:t>
      </w:r>
    </w:p>
    <w:p w14:paraId="5667782F" w14:textId="39B7DE15" w:rsidR="00564415" w:rsidRDefault="00564415">
      <w:r>
        <w:t>Los colores usados para los títulos serán: #</w:t>
      </w:r>
      <w:r w:rsidRPr="007022D6">
        <w:t>fb8322</w:t>
      </w:r>
      <w:r>
        <w:t xml:space="preserve"> y negro para el resto de textos que tiene la págin</w:t>
      </w:r>
      <w:r w:rsidR="00F250BA">
        <w:t>a</w:t>
      </w:r>
    </w:p>
    <w:p w14:paraId="2AE58E5A" w14:textId="2D45DFE2" w:rsidR="00564415" w:rsidRDefault="00564415" w:rsidP="00780432">
      <w:r w:rsidRPr="00F250BA">
        <w:rPr>
          <w:rStyle w:val="Ttulo1Car"/>
        </w:rPr>
        <w:t>5.</w:t>
      </w:r>
      <w:r w:rsidR="000C4D21" w:rsidRPr="00F250BA">
        <w:rPr>
          <w:rStyle w:val="Ttulo1Car"/>
        </w:rPr>
        <w:t xml:space="preserve"> Paleta de colores</w:t>
      </w:r>
      <w:r w:rsidR="000C4D21">
        <w:br/>
      </w:r>
      <w:r w:rsidR="000C4D21">
        <w:br/>
      </w:r>
      <w:r w:rsidR="000C4D21" w:rsidRPr="000C4D21">
        <w:rPr>
          <w:noProof/>
        </w:rPr>
        <w:drawing>
          <wp:inline distT="0" distB="0" distL="0" distR="0" wp14:anchorId="6CAABD7C" wp14:editId="255D4ED4">
            <wp:extent cx="5400040" cy="1381125"/>
            <wp:effectExtent l="0" t="0" r="0" b="9525"/>
            <wp:docPr id="89314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9479" name=""/>
                    <pic:cNvPicPr/>
                  </pic:nvPicPr>
                  <pic:blipFill>
                    <a:blip r:embed="rId10"/>
                    <a:stretch>
                      <a:fillRect/>
                    </a:stretch>
                  </pic:blipFill>
                  <pic:spPr>
                    <a:xfrm>
                      <a:off x="0" y="0"/>
                      <a:ext cx="5400040" cy="1381125"/>
                    </a:xfrm>
                    <a:prstGeom prst="rect">
                      <a:avLst/>
                    </a:prstGeom>
                  </pic:spPr>
                </pic:pic>
              </a:graphicData>
            </a:graphic>
          </wp:inline>
        </w:drawing>
      </w:r>
    </w:p>
    <w:p w14:paraId="03D7B0EF" w14:textId="3E4B54A9" w:rsidR="000C4D21" w:rsidRDefault="000C4D21" w:rsidP="00780432">
      <w:r>
        <w:tab/>
        <w:t>Naranja</w:t>
      </w:r>
      <w:r>
        <w:tab/>
      </w:r>
      <w:r>
        <w:tab/>
      </w:r>
      <w:r>
        <w:tab/>
        <w:t>Azul</w:t>
      </w:r>
      <w:r>
        <w:tab/>
      </w:r>
      <w:r>
        <w:tab/>
      </w:r>
      <w:r>
        <w:tab/>
        <w:t>Negro</w:t>
      </w:r>
      <w:r>
        <w:tab/>
      </w:r>
      <w:r>
        <w:tab/>
      </w:r>
      <w:r>
        <w:tab/>
        <w:t>Blanco</w:t>
      </w:r>
    </w:p>
    <w:p w14:paraId="54BF9CFC" w14:textId="77777777" w:rsidR="000C4D21" w:rsidRDefault="000C4D21" w:rsidP="00780432"/>
    <w:p w14:paraId="66D710B3" w14:textId="161E5161" w:rsidR="000C4D21" w:rsidRDefault="000C4D21" w:rsidP="00780432">
      <w:r>
        <w:t xml:space="preserve">Naranja, para los colores de fondo del menú, y para </w:t>
      </w:r>
      <w:r w:rsidR="00F250BA">
        <w:t>el logo</w:t>
      </w:r>
      <w:r>
        <w:t xml:space="preserve"> principal de la página</w:t>
      </w:r>
    </w:p>
    <w:p w14:paraId="66E099B2" w14:textId="667C442A" w:rsidR="000C4D21" w:rsidRDefault="000C4D21" w:rsidP="00780432">
      <w:r>
        <w:t>Azul, para los elementos de títulos, y para detalles de la web</w:t>
      </w:r>
    </w:p>
    <w:p w14:paraId="3F084F0D" w14:textId="6408C73D" w:rsidR="000C4D21" w:rsidRDefault="000C4D21" w:rsidP="00780432">
      <w:r>
        <w:t>Negro, para los textos de la web</w:t>
      </w:r>
    </w:p>
    <w:p w14:paraId="377E74CA" w14:textId="3B7FBB33" w:rsidR="000C4D21" w:rsidRDefault="000C4D21" w:rsidP="00780432">
      <w:r>
        <w:t>Blanco, para el color de fondo de la web</w:t>
      </w:r>
    </w:p>
    <w:p w14:paraId="065A1829" w14:textId="77777777" w:rsidR="000C4D21" w:rsidRDefault="000C4D21" w:rsidP="00780432"/>
    <w:p w14:paraId="75B8F072" w14:textId="60B30F3D" w:rsidR="00D20303" w:rsidRDefault="00D20303" w:rsidP="00F250BA">
      <w:pPr>
        <w:pStyle w:val="Ttulo1"/>
      </w:pPr>
      <w:r>
        <w:t>6. Imágenes</w:t>
      </w:r>
    </w:p>
    <w:p w14:paraId="70951299" w14:textId="07154772" w:rsidR="00D20303" w:rsidRDefault="00D20303" w:rsidP="00780432">
      <w:r>
        <w:t xml:space="preserve">Las principales imágenes que se usan en esta página web son, las del logo, que tienen licencia de creative </w:t>
      </w:r>
      <w:proofErr w:type="spellStart"/>
      <w:r>
        <w:t>commons</w:t>
      </w:r>
      <w:proofErr w:type="spellEnd"/>
      <w:r>
        <w:t>, no comercial: las imágenes pueden ser distribuidas, copiadas y exhibidas siempre que no tengan usos comerciales, en cuanto a imágenes, no se usan más imágenes en esta web</w:t>
      </w:r>
    </w:p>
    <w:p w14:paraId="01ACDDCE" w14:textId="30612457" w:rsidR="00D20303" w:rsidRDefault="00D20303" w:rsidP="00F250BA">
      <w:pPr>
        <w:pStyle w:val="Ttulo1"/>
      </w:pPr>
      <w:r>
        <w:t>7.Iconografía</w:t>
      </w:r>
    </w:p>
    <w:p w14:paraId="5BD9D908" w14:textId="0D1625F5" w:rsidR="00D20303" w:rsidRDefault="00D20303" w:rsidP="00780432">
      <w:r>
        <w:t xml:space="preserve">Se usarán en el </w:t>
      </w:r>
      <w:proofErr w:type="spellStart"/>
      <w:r>
        <w:t>footer</w:t>
      </w:r>
      <w:proofErr w:type="spellEnd"/>
      <w:r>
        <w:t xml:space="preserve"> unos iconos, que son de Angular material que son para uso libre, se usarán 3, el de correo, el de </w:t>
      </w:r>
      <w:proofErr w:type="spellStart"/>
      <w:r w:rsidR="00F250BA">
        <w:t>whatsapp</w:t>
      </w:r>
      <w:proofErr w:type="spellEnd"/>
      <w:r>
        <w:t xml:space="preserve"> y uno para hacer de acceso directo a un chat con el taller</w:t>
      </w:r>
    </w:p>
    <w:p w14:paraId="79584527" w14:textId="77777777" w:rsidR="00D20303" w:rsidRPr="00D20303" w:rsidRDefault="00D20303" w:rsidP="00F250BA">
      <w:pPr>
        <w:pStyle w:val="Ttulo1"/>
      </w:pPr>
      <w:r w:rsidRPr="00D20303">
        <w:lastRenderedPageBreak/>
        <w:t>8.Propiedad Intelectual</w:t>
      </w:r>
    </w:p>
    <w:p w14:paraId="4A61ECD1" w14:textId="77777777" w:rsidR="00D20303" w:rsidRPr="00D20303" w:rsidRDefault="00D20303" w:rsidP="00D20303">
      <w:r w:rsidRPr="00D20303">
        <w:t>Esta página web está bajo la licencia de Copyright, con todos los derechos reservados.</w:t>
      </w:r>
    </w:p>
    <w:p w14:paraId="29C6ED50" w14:textId="77777777" w:rsidR="00D20303" w:rsidRPr="00D20303" w:rsidRDefault="00D20303" w:rsidP="00D20303">
      <w:r w:rsidRPr="00D20303">
        <w:t>Se prohíbe absolutamente la reproducción total o parcial de los contenidos de la web sin</w:t>
      </w:r>
    </w:p>
    <w:p w14:paraId="4F8AD24E" w14:textId="77777777" w:rsidR="00D20303" w:rsidRPr="00D20303" w:rsidRDefault="00D20303" w:rsidP="00D20303">
      <w:r w:rsidRPr="00D20303">
        <w:t>una previa autorización.</w:t>
      </w:r>
    </w:p>
    <w:p w14:paraId="1BB2D5AD" w14:textId="77777777" w:rsidR="00D20303" w:rsidRPr="00D20303" w:rsidRDefault="00D20303" w:rsidP="00D20303">
      <w:r w:rsidRPr="00D20303">
        <w:t xml:space="preserve">El logo tiene la licencia Creative </w:t>
      </w:r>
      <w:proofErr w:type="spellStart"/>
      <w:r w:rsidRPr="00D20303">
        <w:t>Commons</w:t>
      </w:r>
      <w:proofErr w:type="spellEnd"/>
      <w:r w:rsidRPr="00D20303">
        <w:t xml:space="preserve"> </w:t>
      </w:r>
      <w:r w:rsidRPr="00D20303">
        <w:rPr>
          <w:b/>
          <w:bCs/>
        </w:rPr>
        <w:t xml:space="preserve">CC BY: </w:t>
      </w:r>
      <w:r w:rsidRPr="00D20303">
        <w:t>Permite cualquier uso con atribución.</w:t>
      </w:r>
    </w:p>
    <w:p w14:paraId="6901556E" w14:textId="25BAF1A9" w:rsidR="00D20303" w:rsidRPr="00D20303" w:rsidRDefault="00D20303" w:rsidP="00F250BA">
      <w:pPr>
        <w:rPr>
          <w:u w:val="single"/>
        </w:rPr>
      </w:pPr>
      <w:r w:rsidRPr="00D20303">
        <w:t>La propiedad intelectual de la guía de estilos es:</w:t>
      </w:r>
      <w:r w:rsidR="00F250BA">
        <w:t xml:space="preserve"> </w:t>
      </w:r>
      <w:r w:rsidRPr="00D20303">
        <w:t>Copyright, con todos los derechos</w:t>
      </w:r>
      <w:r w:rsidR="00F250BA">
        <w:t xml:space="preserve"> </w:t>
      </w:r>
      <w:r w:rsidRPr="00D20303">
        <w:t>reservados.</w:t>
      </w:r>
    </w:p>
    <w:p w14:paraId="7EA33BA1" w14:textId="77777777" w:rsidR="00564415" w:rsidRPr="007022D6" w:rsidRDefault="00564415" w:rsidP="00780432"/>
    <w:sectPr w:rsidR="00564415" w:rsidRPr="007022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D6B43"/>
    <w:multiLevelType w:val="multilevel"/>
    <w:tmpl w:val="856AD5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9936973"/>
    <w:multiLevelType w:val="multilevel"/>
    <w:tmpl w:val="60ECD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41265363">
    <w:abstractNumId w:val="0"/>
  </w:num>
  <w:num w:numId="2" w16cid:durableId="1107115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97"/>
    <w:rsid w:val="000C4D21"/>
    <w:rsid w:val="001B32BF"/>
    <w:rsid w:val="00373A04"/>
    <w:rsid w:val="00440AF1"/>
    <w:rsid w:val="00564415"/>
    <w:rsid w:val="005A7201"/>
    <w:rsid w:val="005B7B1C"/>
    <w:rsid w:val="007022D6"/>
    <w:rsid w:val="00780432"/>
    <w:rsid w:val="00A358B8"/>
    <w:rsid w:val="00AD6EFD"/>
    <w:rsid w:val="00D000E1"/>
    <w:rsid w:val="00D20303"/>
    <w:rsid w:val="00E76997"/>
    <w:rsid w:val="00F250BA"/>
    <w:rsid w:val="00F422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697F"/>
  <w15:chartTrackingRefBased/>
  <w15:docId w15:val="{D342693C-77A8-46F0-ADE3-52BE42D6B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9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69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69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69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69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69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69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69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69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99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E7699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7699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7699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7699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769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69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69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6997"/>
    <w:rPr>
      <w:rFonts w:eastAsiaTheme="majorEastAsia" w:cstheme="majorBidi"/>
      <w:color w:val="272727" w:themeColor="text1" w:themeTint="D8"/>
    </w:rPr>
  </w:style>
  <w:style w:type="paragraph" w:styleId="Ttulo">
    <w:name w:val="Title"/>
    <w:basedOn w:val="Normal"/>
    <w:next w:val="Normal"/>
    <w:link w:val="TtuloCar"/>
    <w:uiPriority w:val="10"/>
    <w:qFormat/>
    <w:rsid w:val="00E769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69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69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69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6997"/>
    <w:pPr>
      <w:spacing w:before="160"/>
      <w:jc w:val="center"/>
    </w:pPr>
    <w:rPr>
      <w:i/>
      <w:iCs/>
      <w:color w:val="404040" w:themeColor="text1" w:themeTint="BF"/>
    </w:rPr>
  </w:style>
  <w:style w:type="character" w:customStyle="1" w:styleId="CitaCar">
    <w:name w:val="Cita Car"/>
    <w:basedOn w:val="Fuentedeprrafopredeter"/>
    <w:link w:val="Cita"/>
    <w:uiPriority w:val="29"/>
    <w:rsid w:val="00E76997"/>
    <w:rPr>
      <w:i/>
      <w:iCs/>
      <w:color w:val="404040" w:themeColor="text1" w:themeTint="BF"/>
    </w:rPr>
  </w:style>
  <w:style w:type="paragraph" w:styleId="Prrafodelista">
    <w:name w:val="List Paragraph"/>
    <w:basedOn w:val="Normal"/>
    <w:uiPriority w:val="34"/>
    <w:qFormat/>
    <w:rsid w:val="00E76997"/>
    <w:pPr>
      <w:ind w:left="720"/>
      <w:contextualSpacing/>
    </w:pPr>
  </w:style>
  <w:style w:type="character" w:styleId="nfasisintenso">
    <w:name w:val="Intense Emphasis"/>
    <w:basedOn w:val="Fuentedeprrafopredeter"/>
    <w:uiPriority w:val="21"/>
    <w:qFormat/>
    <w:rsid w:val="00E76997"/>
    <w:rPr>
      <w:i/>
      <w:iCs/>
      <w:color w:val="2F5496" w:themeColor="accent1" w:themeShade="BF"/>
    </w:rPr>
  </w:style>
  <w:style w:type="paragraph" w:styleId="Citadestacada">
    <w:name w:val="Intense Quote"/>
    <w:basedOn w:val="Normal"/>
    <w:next w:val="Normal"/>
    <w:link w:val="CitadestacadaCar"/>
    <w:uiPriority w:val="30"/>
    <w:qFormat/>
    <w:rsid w:val="00E769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6997"/>
    <w:rPr>
      <w:i/>
      <w:iCs/>
      <w:color w:val="2F5496" w:themeColor="accent1" w:themeShade="BF"/>
    </w:rPr>
  </w:style>
  <w:style w:type="character" w:styleId="Referenciaintensa">
    <w:name w:val="Intense Reference"/>
    <w:basedOn w:val="Fuentedeprrafopredeter"/>
    <w:uiPriority w:val="32"/>
    <w:qFormat/>
    <w:rsid w:val="00E7699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571169">
      <w:bodyDiv w:val="1"/>
      <w:marLeft w:val="0"/>
      <w:marRight w:val="0"/>
      <w:marTop w:val="0"/>
      <w:marBottom w:val="0"/>
      <w:divBdr>
        <w:top w:val="none" w:sz="0" w:space="0" w:color="auto"/>
        <w:left w:val="none" w:sz="0" w:space="0" w:color="auto"/>
        <w:bottom w:val="none" w:sz="0" w:space="0" w:color="auto"/>
        <w:right w:val="none" w:sz="0" w:space="0" w:color="auto"/>
      </w:divBdr>
    </w:div>
    <w:div w:id="496384445">
      <w:bodyDiv w:val="1"/>
      <w:marLeft w:val="0"/>
      <w:marRight w:val="0"/>
      <w:marTop w:val="0"/>
      <w:marBottom w:val="0"/>
      <w:divBdr>
        <w:top w:val="none" w:sz="0" w:space="0" w:color="auto"/>
        <w:left w:val="none" w:sz="0" w:space="0" w:color="auto"/>
        <w:bottom w:val="none" w:sz="0" w:space="0" w:color="auto"/>
        <w:right w:val="none" w:sz="0" w:space="0" w:color="auto"/>
      </w:divBdr>
    </w:div>
    <w:div w:id="537357297">
      <w:bodyDiv w:val="1"/>
      <w:marLeft w:val="0"/>
      <w:marRight w:val="0"/>
      <w:marTop w:val="0"/>
      <w:marBottom w:val="0"/>
      <w:divBdr>
        <w:top w:val="none" w:sz="0" w:space="0" w:color="auto"/>
        <w:left w:val="none" w:sz="0" w:space="0" w:color="auto"/>
        <w:bottom w:val="none" w:sz="0" w:space="0" w:color="auto"/>
        <w:right w:val="none" w:sz="0" w:space="0" w:color="auto"/>
      </w:divBdr>
    </w:div>
    <w:div w:id="629089991">
      <w:bodyDiv w:val="1"/>
      <w:marLeft w:val="0"/>
      <w:marRight w:val="0"/>
      <w:marTop w:val="0"/>
      <w:marBottom w:val="0"/>
      <w:divBdr>
        <w:top w:val="none" w:sz="0" w:space="0" w:color="auto"/>
        <w:left w:val="none" w:sz="0" w:space="0" w:color="auto"/>
        <w:bottom w:val="none" w:sz="0" w:space="0" w:color="auto"/>
        <w:right w:val="none" w:sz="0" w:space="0" w:color="auto"/>
      </w:divBdr>
    </w:div>
    <w:div w:id="847211279">
      <w:bodyDiv w:val="1"/>
      <w:marLeft w:val="0"/>
      <w:marRight w:val="0"/>
      <w:marTop w:val="0"/>
      <w:marBottom w:val="0"/>
      <w:divBdr>
        <w:top w:val="none" w:sz="0" w:space="0" w:color="auto"/>
        <w:left w:val="none" w:sz="0" w:space="0" w:color="auto"/>
        <w:bottom w:val="none" w:sz="0" w:space="0" w:color="auto"/>
        <w:right w:val="none" w:sz="0" w:space="0" w:color="auto"/>
      </w:divBdr>
    </w:div>
    <w:div w:id="1066298731">
      <w:bodyDiv w:val="1"/>
      <w:marLeft w:val="0"/>
      <w:marRight w:val="0"/>
      <w:marTop w:val="0"/>
      <w:marBottom w:val="0"/>
      <w:divBdr>
        <w:top w:val="none" w:sz="0" w:space="0" w:color="auto"/>
        <w:left w:val="none" w:sz="0" w:space="0" w:color="auto"/>
        <w:bottom w:val="none" w:sz="0" w:space="0" w:color="auto"/>
        <w:right w:val="none" w:sz="0" w:space="0" w:color="auto"/>
      </w:divBdr>
    </w:div>
    <w:div w:id="1101874620">
      <w:bodyDiv w:val="1"/>
      <w:marLeft w:val="0"/>
      <w:marRight w:val="0"/>
      <w:marTop w:val="0"/>
      <w:marBottom w:val="0"/>
      <w:divBdr>
        <w:top w:val="none" w:sz="0" w:space="0" w:color="auto"/>
        <w:left w:val="none" w:sz="0" w:space="0" w:color="auto"/>
        <w:bottom w:val="none" w:sz="0" w:space="0" w:color="auto"/>
        <w:right w:val="none" w:sz="0" w:space="0" w:color="auto"/>
      </w:divBdr>
    </w:div>
    <w:div w:id="1225797486">
      <w:bodyDiv w:val="1"/>
      <w:marLeft w:val="0"/>
      <w:marRight w:val="0"/>
      <w:marTop w:val="0"/>
      <w:marBottom w:val="0"/>
      <w:divBdr>
        <w:top w:val="none" w:sz="0" w:space="0" w:color="auto"/>
        <w:left w:val="none" w:sz="0" w:space="0" w:color="auto"/>
        <w:bottom w:val="none" w:sz="0" w:space="0" w:color="auto"/>
        <w:right w:val="none" w:sz="0" w:space="0" w:color="auto"/>
      </w:divBdr>
    </w:div>
    <w:div w:id="1407875214">
      <w:bodyDiv w:val="1"/>
      <w:marLeft w:val="0"/>
      <w:marRight w:val="0"/>
      <w:marTop w:val="0"/>
      <w:marBottom w:val="0"/>
      <w:divBdr>
        <w:top w:val="none" w:sz="0" w:space="0" w:color="auto"/>
        <w:left w:val="none" w:sz="0" w:space="0" w:color="auto"/>
        <w:bottom w:val="none" w:sz="0" w:space="0" w:color="auto"/>
        <w:right w:val="none" w:sz="0" w:space="0" w:color="auto"/>
      </w:divBdr>
    </w:div>
    <w:div w:id="1521888977">
      <w:bodyDiv w:val="1"/>
      <w:marLeft w:val="0"/>
      <w:marRight w:val="0"/>
      <w:marTop w:val="0"/>
      <w:marBottom w:val="0"/>
      <w:divBdr>
        <w:top w:val="none" w:sz="0" w:space="0" w:color="auto"/>
        <w:left w:val="none" w:sz="0" w:space="0" w:color="auto"/>
        <w:bottom w:val="none" w:sz="0" w:space="0" w:color="auto"/>
        <w:right w:val="none" w:sz="0" w:space="0" w:color="auto"/>
      </w:divBdr>
    </w:div>
    <w:div w:id="1872450879">
      <w:bodyDiv w:val="1"/>
      <w:marLeft w:val="0"/>
      <w:marRight w:val="0"/>
      <w:marTop w:val="0"/>
      <w:marBottom w:val="0"/>
      <w:divBdr>
        <w:top w:val="none" w:sz="0" w:space="0" w:color="auto"/>
        <w:left w:val="none" w:sz="0" w:space="0" w:color="auto"/>
        <w:bottom w:val="none" w:sz="0" w:space="0" w:color="auto"/>
        <w:right w:val="none" w:sz="0" w:space="0" w:color="auto"/>
      </w:divBdr>
    </w:div>
    <w:div w:id="198203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9</Pages>
  <Words>552</Words>
  <Characters>3042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García Moreira</dc:creator>
  <cp:keywords/>
  <dc:description/>
  <cp:lastModifiedBy>Nicolás García Moreira</cp:lastModifiedBy>
  <cp:revision>6</cp:revision>
  <dcterms:created xsi:type="dcterms:W3CDTF">2025-04-10T19:17:00Z</dcterms:created>
  <dcterms:modified xsi:type="dcterms:W3CDTF">2025-04-17T16:08:00Z</dcterms:modified>
</cp:coreProperties>
</file>