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391" w:rsidRPr="0006388D" w:rsidRDefault="0006388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40"/>
          <w:szCs w:val="36"/>
        </w:rPr>
      </w:pPr>
      <w:r w:rsidRPr="0006388D">
        <w:rPr>
          <w:rFonts w:ascii="Times New Roman" w:eastAsia="Times New Roman" w:hAnsi="Times New Roman" w:cs="Times New Roman"/>
          <w:sz w:val="40"/>
          <w:szCs w:val="36"/>
        </w:rPr>
        <w:t>Структура проекта "Менеджер контактов"</w:t>
      </w:r>
    </w:p>
    <w:p w:rsidR="0006388D" w:rsidRDefault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</w:t>
      </w:r>
      <w:r>
        <w:rPr>
          <w:rFonts w:eastAsia="Times New Roman"/>
          <w:bCs/>
          <w:sz w:val="28"/>
          <w:szCs w:val="28"/>
        </w:rPr>
        <w:t xml:space="preserve">роект «Менеджер контактов» представляет собой приложение для управления контактной информацией, которое включает в себя функции добавления, редактирования, удаления контактов. В этом разделе будет описана логика </w:t>
      </w:r>
      <w:r>
        <w:rPr>
          <w:rFonts w:eastAsia="Times New Roman"/>
          <w:bCs/>
          <w:sz w:val="28"/>
          <w:szCs w:val="28"/>
        </w:rPr>
        <w:t>проекта, его структура, а также основные модули и их взаимодействие.</w:t>
      </w:r>
    </w:p>
    <w:p w:rsidR="00372391" w:rsidRDefault="0006388D" w:rsidP="0006388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</w:rPr>
        <w:t>Общая логика проекта</w:t>
      </w:r>
    </w:p>
    <w:p w:rsidR="0006388D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bookmarkStart w:id="0" w:name="_GoBack"/>
      <w:bookmarkEnd w:id="0"/>
      <w:r>
        <w:rPr>
          <w:rFonts w:eastAsia="Times New Roman"/>
          <w:bCs/>
          <w:sz w:val="28"/>
          <w:szCs w:val="28"/>
        </w:rPr>
        <w:t>Приложение "Менеджер контактов" реализует следующие ключевые функции:</w:t>
      </w:r>
    </w:p>
    <w:p w:rsidR="00372391" w:rsidRDefault="00372391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Добавление контактов</w:t>
      </w:r>
      <w:r>
        <w:rPr>
          <w:rFonts w:eastAsia="Times New Roman"/>
          <w:bCs/>
          <w:sz w:val="28"/>
          <w:szCs w:val="28"/>
        </w:rPr>
        <w:t>: пользователь может вводить информацию о новых контактах (имя, телефон</w:t>
      </w:r>
      <w:r>
        <w:rPr>
          <w:rFonts w:eastAsia="Times New Roman"/>
          <w:bCs/>
          <w:sz w:val="28"/>
          <w:szCs w:val="28"/>
        </w:rPr>
        <w:t>, электронную почту) и сохранять её в базе данных.</w:t>
      </w:r>
    </w:p>
    <w:p w:rsidR="00372391" w:rsidRDefault="0006388D" w:rsidP="0006388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Редактирование контактов</w:t>
      </w:r>
      <w:r>
        <w:rPr>
          <w:rFonts w:eastAsia="Times New Roman"/>
          <w:bCs/>
          <w:sz w:val="28"/>
          <w:szCs w:val="28"/>
        </w:rPr>
        <w:t>: Пользователь может изменять информацию о существующих контактах.</w:t>
      </w:r>
    </w:p>
    <w:p w:rsidR="00372391" w:rsidRDefault="0006388D" w:rsidP="0006388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Удаление контактов</w:t>
      </w:r>
      <w:r>
        <w:rPr>
          <w:rFonts w:eastAsia="Times New Roman"/>
          <w:bCs/>
          <w:sz w:val="28"/>
          <w:szCs w:val="28"/>
        </w:rPr>
        <w:t>: Пользователь может удалять ненужные записи из базы данных.</w:t>
      </w:r>
    </w:p>
    <w:p w:rsidR="00372391" w:rsidRDefault="0006388D" w:rsidP="0006388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Поиск по номеру телефона</w:t>
      </w:r>
      <w:r>
        <w:rPr>
          <w:rFonts w:eastAsia="Times New Roman"/>
          <w:bCs/>
          <w:color w:val="000000"/>
          <w:sz w:val="28"/>
          <w:szCs w:val="28"/>
        </w:rPr>
        <w:t xml:space="preserve">: </w:t>
      </w:r>
      <w:r>
        <w:rPr>
          <w:rFonts w:eastAsia="Times New Roman"/>
          <w:bCs/>
          <w:color w:val="000000"/>
          <w:sz w:val="28"/>
          <w:szCs w:val="28"/>
        </w:rPr>
        <w:t>пользователь может искать контакты по номеру телефона для быстрого доступа к необходимой информации.</w:t>
      </w:r>
    </w:p>
    <w:p w:rsidR="00372391" w:rsidRDefault="0006388D" w:rsidP="0006388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Структура проекта</w:t>
      </w:r>
    </w:p>
    <w:p w:rsidR="0006388D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Проект имеет следующую структуру каталогов и файлов:</w:t>
      </w:r>
    </w:p>
    <w:p w:rsidR="00372391" w:rsidRDefault="00372391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</w:p>
    <w:p w:rsidR="00372391" w:rsidRPr="0006388D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  <w:lang w:val="en-US"/>
        </w:rPr>
      </w:pPr>
      <w:proofErr w:type="spellStart"/>
      <w:r w:rsidRPr="0006388D">
        <w:rPr>
          <w:rFonts w:eastAsia="Times New Roman"/>
          <w:bCs/>
          <w:sz w:val="28"/>
          <w:szCs w:val="28"/>
          <w:lang w:val="en-US"/>
        </w:rPr>
        <w:t>contact_manager</w:t>
      </w:r>
      <w:proofErr w:type="spellEnd"/>
      <w:r w:rsidRPr="0006388D">
        <w:rPr>
          <w:rFonts w:eastAsia="Times New Roman"/>
          <w:bCs/>
          <w:sz w:val="28"/>
          <w:szCs w:val="28"/>
          <w:lang w:val="en-US"/>
        </w:rPr>
        <w:t>/</w:t>
      </w:r>
    </w:p>
    <w:p w:rsidR="00372391" w:rsidRPr="0006388D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  <w:lang w:val="en-US"/>
        </w:rPr>
      </w:pPr>
      <w:r w:rsidRPr="0006388D">
        <w:rPr>
          <w:rFonts w:eastAsia="Times New Roman"/>
          <w:bCs/>
          <w:sz w:val="28"/>
          <w:szCs w:val="28"/>
          <w:lang w:val="en-US"/>
        </w:rPr>
        <w:t xml:space="preserve">main.py                     # </w:t>
      </w:r>
      <w:r>
        <w:rPr>
          <w:rFonts w:eastAsia="Times New Roman"/>
          <w:bCs/>
          <w:sz w:val="28"/>
          <w:szCs w:val="28"/>
        </w:rPr>
        <w:t>Главный</w:t>
      </w:r>
      <w:r w:rsidRPr="0006388D">
        <w:rPr>
          <w:rFonts w:eastAsia="Times New Roman"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Cs/>
          <w:sz w:val="28"/>
          <w:szCs w:val="28"/>
        </w:rPr>
        <w:t>файл</w:t>
      </w:r>
      <w:r w:rsidRPr="0006388D">
        <w:rPr>
          <w:rFonts w:eastAsia="Times New Roman"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Cs/>
          <w:sz w:val="28"/>
          <w:szCs w:val="28"/>
        </w:rPr>
        <w:t>приложения</w:t>
      </w: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basa2.py </w:t>
      </w:r>
      <w:r>
        <w:rPr>
          <w:rFonts w:eastAsia="Times New Roman"/>
          <w:bCs/>
          <w:sz w:val="28"/>
          <w:szCs w:val="28"/>
        </w:rPr>
        <w:t xml:space="preserve">                # Модуль для работы с базой данных</w:t>
      </w: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ui.py                       # Модуль для создания пользовательского интерфейса</w:t>
      </w:r>
    </w:p>
    <w:p w:rsidR="00372391" w:rsidRDefault="00372391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Описание модулей</w:t>
      </w: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1) </w:t>
      </w:r>
      <w:r>
        <w:rPr>
          <w:rFonts w:eastAsia="Times New Roman"/>
          <w:b/>
          <w:bCs/>
          <w:sz w:val="28"/>
          <w:szCs w:val="28"/>
        </w:rPr>
        <w:t>main.py</w:t>
      </w:r>
    </w:p>
    <w:p w:rsidR="0006388D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Cs/>
          <w:sz w:val="28"/>
          <w:szCs w:val="28"/>
        </w:rPr>
      </w:pPr>
    </w:p>
    <w:p w:rsidR="00372391" w:rsidRPr="0006388D" w:rsidRDefault="0006388D" w:rsidP="0006388D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Это главный файл приложения, который запускает приложение, создаёт экземпляр основного окна и </w:t>
      </w:r>
      <w:r>
        <w:rPr>
          <w:rFonts w:eastAsia="Times New Roman"/>
          <w:bCs/>
          <w:sz w:val="28"/>
          <w:szCs w:val="28"/>
        </w:rPr>
        <w:t>управляет жизненным циклом приложения.</w:t>
      </w:r>
    </w:p>
    <w:p w:rsidR="00372391" w:rsidRDefault="0006388D" w:rsidP="0006388D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Импортирует необходимые модули и устанавливает связи между компонентами.</w:t>
      </w:r>
    </w:p>
    <w:p w:rsidR="00372391" w:rsidRDefault="00372391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/>
          <w:bCs/>
          <w:sz w:val="28"/>
          <w:szCs w:val="28"/>
        </w:rPr>
      </w:pPr>
      <w:r w:rsidRPr="0006388D">
        <w:rPr>
          <w:rFonts w:eastAsia="Times New Roman"/>
          <w:b/>
          <w:bCs/>
          <w:sz w:val="28"/>
          <w:szCs w:val="28"/>
        </w:rPr>
        <w:t>2)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database.py</w:t>
      </w:r>
    </w:p>
    <w:p w:rsidR="0006388D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Cs/>
          <w:sz w:val="28"/>
          <w:szCs w:val="28"/>
        </w:rPr>
      </w:pPr>
    </w:p>
    <w:p w:rsidR="00372391" w:rsidRPr="0006388D" w:rsidRDefault="0006388D" w:rsidP="0006388D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Этот модуль отвечает за взаимодействие с базой данных.</w:t>
      </w:r>
    </w:p>
    <w:p w:rsidR="00372391" w:rsidRDefault="0006388D" w:rsidP="0006388D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lastRenderedPageBreak/>
        <w:t xml:space="preserve">Включает функции для создания базы данных, создания таблиц (например, </w:t>
      </w:r>
      <w:r>
        <w:rPr>
          <w:rFonts w:eastAsia="Times New Roman"/>
          <w:bCs/>
          <w:sz w:val="28"/>
          <w:szCs w:val="28"/>
        </w:rPr>
        <w:t>таблицы contacts), а также функции для добавления, удаления и изменения записей.</w:t>
      </w:r>
    </w:p>
    <w:p w:rsidR="00372391" w:rsidRDefault="00372391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3) </w:t>
      </w:r>
      <w:r>
        <w:rPr>
          <w:rFonts w:eastAsia="Times New Roman"/>
          <w:b/>
          <w:bCs/>
          <w:sz w:val="28"/>
          <w:szCs w:val="28"/>
        </w:rPr>
        <w:t>ui.py</w:t>
      </w:r>
    </w:p>
    <w:p w:rsidR="0006388D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Cs/>
          <w:sz w:val="28"/>
          <w:szCs w:val="28"/>
        </w:rPr>
      </w:pPr>
    </w:p>
    <w:p w:rsidR="00372391" w:rsidRPr="0006388D" w:rsidRDefault="0006388D" w:rsidP="0006388D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Этот модуль отвечает за создание пользовательского интерфейса с использованием библиотеки PyQt5.</w:t>
      </w:r>
    </w:p>
    <w:p w:rsidR="00372391" w:rsidRPr="0006388D" w:rsidRDefault="0006388D" w:rsidP="0006388D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Определяет элементы интерфейса (например, кнопки, поля ввода) и их </w:t>
      </w:r>
      <w:r>
        <w:rPr>
          <w:rFonts w:eastAsia="Times New Roman"/>
          <w:bCs/>
          <w:sz w:val="28"/>
          <w:szCs w:val="28"/>
        </w:rPr>
        <w:t>расположение на форме.</w:t>
      </w:r>
    </w:p>
    <w:p w:rsidR="00372391" w:rsidRDefault="0006388D" w:rsidP="0006388D">
      <w:pPr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Связывает элементы интерфейса с соответствующими функциями обработки событий (например, нажатия кнопок).</w:t>
      </w:r>
    </w:p>
    <w:p w:rsidR="00372391" w:rsidRDefault="0037239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567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Взаимодействие между модулями</w:t>
      </w:r>
    </w:p>
    <w:p w:rsidR="0006388D" w:rsidRPr="0006388D" w:rsidRDefault="0006388D" w:rsidP="0006388D"/>
    <w:p w:rsidR="00372391" w:rsidRDefault="0006388D" w:rsidP="0006388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main.py</w:t>
      </w:r>
      <w:r>
        <w:rPr>
          <w:rFonts w:eastAsia="Times New Roman"/>
          <w:bCs/>
          <w:sz w:val="28"/>
          <w:szCs w:val="28"/>
        </w:rPr>
        <w:t xml:space="preserve"> инициирует запуск приложения и создает экземпляры классов из других модулей </w:t>
      </w:r>
      <w:r>
        <w:rPr>
          <w:rFonts w:eastAsia="Times New Roman"/>
          <w:bCs/>
          <w:sz w:val="28"/>
          <w:szCs w:val="28"/>
        </w:rPr>
        <w:t>(например, базы данных и пользовательского интерфейса).</w:t>
      </w:r>
    </w:p>
    <w:p w:rsidR="00372391" w:rsidRDefault="00372391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basa2.py</w:t>
      </w:r>
      <w:r>
        <w:rPr>
          <w:rFonts w:eastAsia="Times New Roman"/>
          <w:bCs/>
          <w:sz w:val="28"/>
          <w:szCs w:val="28"/>
        </w:rPr>
        <w:t> предоставляет функции для работы с базой данных, которые вызываются из других модулей (например, при добавлении или удалении контактов).</w:t>
      </w:r>
    </w:p>
    <w:p w:rsidR="00372391" w:rsidRDefault="00372391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3" w:hanging="283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ui.py</w:t>
      </w:r>
      <w:r>
        <w:rPr>
          <w:rFonts w:eastAsia="Times New Roman"/>
          <w:bCs/>
          <w:sz w:val="28"/>
          <w:szCs w:val="28"/>
        </w:rPr>
        <w:t xml:space="preserve"> создает графический интерфейс и связывает его </w:t>
      </w:r>
      <w:r>
        <w:rPr>
          <w:rFonts w:eastAsia="Times New Roman"/>
          <w:bCs/>
          <w:sz w:val="28"/>
          <w:szCs w:val="28"/>
        </w:rPr>
        <w:t>с функциями обработки событий из других модулей (например, добавление нового контакта с помощью кнопки).</w:t>
      </w:r>
    </w:p>
    <w:p w:rsidR="00372391" w:rsidRDefault="00372391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283"/>
        <w:rPr>
          <w:rFonts w:eastAsia="Times New Roman"/>
          <w:bCs/>
          <w:sz w:val="28"/>
          <w:szCs w:val="28"/>
        </w:rPr>
      </w:pPr>
    </w:p>
    <w:p w:rsidR="00372391" w:rsidRDefault="0006388D" w:rsidP="0006388D">
      <w:pPr>
        <w:pStyle w:val="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8"/>
        </w:rPr>
      </w:pPr>
      <w:r w:rsidRPr="0006388D">
        <w:rPr>
          <w:rFonts w:ascii="Times New Roman" w:eastAsia="Times New Roman" w:hAnsi="Times New Roman" w:cs="Times New Roman"/>
          <w:szCs w:val="28"/>
        </w:rPr>
        <w:t>Заключение</w:t>
      </w:r>
    </w:p>
    <w:p w:rsidR="0006388D" w:rsidRPr="0006388D" w:rsidRDefault="0006388D" w:rsidP="0006388D"/>
    <w:p w:rsidR="00372391" w:rsidRDefault="0006388D" w:rsidP="0006388D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Структура проекта «Менеджер контактов» организована таким образом, чтобы обеспечить чёткое разделение ответственности между различными моду</w:t>
      </w:r>
      <w:r>
        <w:rPr>
          <w:rFonts w:eastAsia="Times New Roman"/>
          <w:bCs/>
          <w:sz w:val="28"/>
          <w:szCs w:val="28"/>
        </w:rPr>
        <w:t>лями. Это упрощает поддержку кода и позволяет легко добавлять новые функции в будущем. Каждый модуль выполняет свою уникальную роль в приложении, что делает его более гибким и расширяемым.</w:t>
      </w:r>
    </w:p>
    <w:sectPr w:rsidR="00372391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988"/>
    <w:multiLevelType w:val="singleLevel"/>
    <w:tmpl w:val="C3B80434"/>
    <w:name w:val="Bullet 5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E8C3FB4"/>
    <w:multiLevelType w:val="hybridMultilevel"/>
    <w:tmpl w:val="25DE25E0"/>
    <w:lvl w:ilvl="0" w:tplc="55425F9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8C96E73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008EB4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F8873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3E241F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56277F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216EB0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066B4A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78076D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49976EA"/>
    <w:multiLevelType w:val="singleLevel"/>
    <w:tmpl w:val="6BE23D40"/>
    <w:name w:val="Bullet 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4E82300"/>
    <w:multiLevelType w:val="singleLevel"/>
    <w:tmpl w:val="D982ED2A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DF53A7D"/>
    <w:multiLevelType w:val="singleLevel"/>
    <w:tmpl w:val="098CA392"/>
    <w:name w:val="Bullet 6"/>
    <w:lvl w:ilvl="0">
      <w:start w:val="1"/>
      <w:numFmt w:val="ordinal"/>
      <w:lvlText w:val="%1"/>
      <w:lvlJc w:val="left"/>
      <w:pPr>
        <w:ind w:left="0" w:firstLine="0"/>
      </w:pPr>
    </w:lvl>
  </w:abstractNum>
  <w:abstractNum w:abstractNumId="5" w15:restartNumberingAfterBreak="0">
    <w:nsid w:val="6F124B00"/>
    <w:multiLevelType w:val="singleLevel"/>
    <w:tmpl w:val="2990DCA4"/>
    <w:name w:val="Bullet 3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7DE91A97"/>
    <w:multiLevelType w:val="singleLevel"/>
    <w:tmpl w:val="7668F704"/>
    <w:name w:val="Bullet 2"/>
    <w:lvl w:ilvl="0">
      <w:start w:val="1"/>
      <w:numFmt w:val="ordinal"/>
      <w:lvlText w:val="%1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91"/>
    <w:rsid w:val="0006388D"/>
    <w:rsid w:val="0037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8BDC"/>
  <w15:docId w15:val="{2C81EDF9-2DD5-4FC3-827F-D7FA982D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nika_furman</cp:lastModifiedBy>
  <cp:revision>4</cp:revision>
  <dcterms:created xsi:type="dcterms:W3CDTF">2024-12-18T05:37:00Z</dcterms:created>
  <dcterms:modified xsi:type="dcterms:W3CDTF">2024-12-18T16:17:00Z</dcterms:modified>
</cp:coreProperties>
</file>