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ascii="Segoe UI" w:hAnsi="Segoe UI" w:cs="Segoe UI"/>
          <w:sz w:val="28"/>
          <w:szCs w:val="28"/>
        </w:rPr>
      </w:pPr>
    </w:p>
    <w:p>
      <w:pPr>
        <w:jc w:val="center"/>
      </w:pPr>
    </w:p>
    <w:p>
      <w:pPr>
        <w:jc w:val="center"/>
      </w:pPr>
    </w:p>
    <w:p>
      <w:pPr>
        <w:autoSpaceDE w:val="0"/>
        <w:spacing w:before="100" w:after="100"/>
        <w:jc w:val="center"/>
        <w:rPr>
          <w:rFonts w:hint="default" w:ascii="Arial" w:hAnsi="Arial"/>
          <w:b/>
          <w:bCs/>
          <w:sz w:val="52"/>
          <w:szCs w:val="52"/>
          <w:lang w:val="en-IN"/>
        </w:rPr>
      </w:pPr>
      <w:r>
        <w:rPr>
          <w:rFonts w:hint="default" w:ascii="Arial" w:hAnsi="Arial"/>
          <w:b/>
          <w:bCs/>
          <w:sz w:val="52"/>
          <w:szCs w:val="52"/>
          <w:lang w:val="en-IN"/>
        </w:rPr>
        <w:t>Online Car Pooling System</w:t>
      </w:r>
    </w:p>
    <w:p>
      <w:pPr>
        <w:autoSpaceDE w:val="0"/>
        <w:spacing w:before="100" w:after="100"/>
        <w:jc w:val="center"/>
        <w:rPr>
          <w:rFonts w:ascii="Arial" w:hAnsi="Arial"/>
          <w:b/>
          <w:bCs/>
          <w:sz w:val="52"/>
          <w:szCs w:val="52"/>
        </w:rPr>
      </w:pPr>
    </w:p>
    <w:p>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pPr>
        <w:autoSpaceDE w:val="0"/>
        <w:spacing w:before="100" w:after="100"/>
        <w:jc w:val="center"/>
        <w:rPr>
          <w:rFonts w:ascii="Segoe UI" w:hAnsi="Segoe UI" w:cs="Segoe UI"/>
          <w:b/>
          <w:bCs/>
          <w:sz w:val="28"/>
          <w:szCs w:val="28"/>
        </w:rPr>
      </w:pPr>
    </w:p>
    <w:p>
      <w:pPr>
        <w:pStyle w:val="23"/>
        <w:pageBreakBefore/>
        <w:sectPr>
          <w:pgSz w:w="12240" w:h="15840"/>
          <w:pgMar w:top="1134" w:right="1134" w:bottom="1134" w:left="1134" w:header="720" w:footer="720" w:gutter="0"/>
          <w:cols w:space="720" w:num="1"/>
          <w:formProt w:val="0"/>
        </w:sectPr>
      </w:pPr>
      <w:r>
        <w:t>Table of Contents</w:t>
      </w:r>
    </w:p>
    <w:p>
      <w:pPr>
        <w:pStyle w:val="11"/>
      </w:pPr>
      <w:r>
        <w:fldChar w:fldCharType="begin"/>
      </w:r>
      <w:r>
        <w:instrText xml:space="preserve"> TOC \f \o "1-9" \o "1-9" </w:instrText>
      </w:r>
      <w:r>
        <w:fldChar w:fldCharType="separate"/>
      </w:r>
      <w:r>
        <w:t>1. Introduction</w:t>
      </w:r>
      <w:r>
        <w:tab/>
      </w:r>
      <w:r>
        <w:t>3</w:t>
      </w:r>
    </w:p>
    <w:p>
      <w:pPr>
        <w:pStyle w:val="11"/>
      </w:pPr>
      <w:r>
        <w:t>2. Business Requirements Overview</w:t>
      </w:r>
      <w:r>
        <w:tab/>
      </w:r>
      <w:r>
        <w:t>4</w:t>
      </w:r>
    </w:p>
    <w:p>
      <w:pPr>
        <w:pStyle w:val="11"/>
      </w:pPr>
      <w:r>
        <w:t>3. Functional Requirements Overview</w:t>
      </w:r>
      <w:r>
        <w:tab/>
      </w:r>
      <w:r>
        <w:t>4</w:t>
      </w:r>
    </w:p>
    <w:p>
      <w:pPr>
        <w:pStyle w:val="11"/>
        <w:sectPr>
          <w:type w:val="continuous"/>
          <w:pgSz w:w="12240" w:h="15840"/>
          <w:pgMar w:top="1134" w:right="1134" w:bottom="1134" w:left="1134" w:header="720" w:footer="720" w:gutter="0"/>
          <w:cols w:space="720" w:num="1"/>
        </w:sectPr>
      </w:pPr>
      <w:r>
        <w:t xml:space="preserve">4. Non-functional Requirements </w:t>
      </w:r>
      <w:r>
        <w:tab/>
      </w:r>
      <w:r>
        <w:t>5</w:t>
      </w:r>
      <w:r>
        <w:fldChar w:fldCharType="end"/>
      </w:r>
    </w:p>
    <w:p>
      <w:pPr>
        <w:autoSpaceDE w:val="0"/>
        <w:spacing w:before="100" w:after="100"/>
        <w:rPr>
          <w:rFonts w:ascii="Segoe UI" w:hAnsi="Segoe UI"/>
          <w:b/>
          <w:bCs/>
          <w:sz w:val="28"/>
          <w:szCs w:val="28"/>
        </w:rPr>
      </w:pPr>
    </w:p>
    <w:p>
      <w:pPr>
        <w:pStyle w:val="2"/>
        <w:pageBreakBefore/>
      </w:pPr>
      <w:r>
        <w:t>1. Introduction</w:t>
      </w:r>
    </w:p>
    <w:p>
      <w:pPr>
        <w:pStyle w:val="3"/>
        <w:numPr>
          <w:ilvl w:val="1"/>
          <w:numId w:val="2"/>
        </w:numPr>
        <w:ind w:left="930"/>
      </w:pPr>
      <w:r>
        <w:t>Document Purpose</w:t>
      </w:r>
    </w:p>
    <w:p>
      <w:pPr>
        <w:pStyle w:val="4"/>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Pr>
          <w:rFonts w:hint="default" w:ascii="Segoe UI" w:hAnsi="Segoe UI"/>
          <w:sz w:val="22"/>
          <w:szCs w:val="22"/>
          <w:lang w:val="en-IN"/>
        </w:rPr>
        <w:t>Car Pooling System</w:t>
      </w:r>
      <w:r>
        <w:rPr>
          <w:rFonts w:ascii="Segoe UI" w:hAnsi="Segoe UI"/>
          <w:sz w:val="22"/>
          <w:szCs w:val="22"/>
        </w:rPr>
        <w:t>. The scope of this document is to define the functional and non functional requirements, business rules and other constraints requirements.</w:t>
      </w:r>
    </w:p>
    <w:p>
      <w:pPr>
        <w:pStyle w:val="4"/>
        <w:ind w:left="930" w:hanging="360"/>
        <w:rPr>
          <w:rFonts w:ascii="Trebuchet MS" w:hAnsi="Trebuchet MS"/>
          <w:sz w:val="21"/>
        </w:rPr>
      </w:pPr>
    </w:p>
    <w:p>
      <w:pPr>
        <w:pStyle w:val="3"/>
        <w:numPr>
          <w:ilvl w:val="1"/>
          <w:numId w:val="2"/>
        </w:numPr>
        <w:ind w:left="990"/>
      </w:pPr>
      <w:r>
        <w:t xml:space="preserve"> Project Background</w:t>
      </w:r>
    </w:p>
    <w:p>
      <w:pPr>
        <w:widowControl/>
        <w:suppressAutoHyphens w:val="0"/>
        <w:autoSpaceDE w:val="0"/>
        <w:autoSpaceDN w:val="0"/>
        <w:adjustRightInd w:val="0"/>
        <w:ind w:firstLine="709"/>
        <w:jc w:val="both"/>
        <w:rPr>
          <w:rFonts w:hint="default"/>
          <w:lang w:val="en-IN"/>
        </w:rPr>
      </w:pPr>
    </w:p>
    <w:p>
      <w:pPr>
        <w:widowControl/>
        <w:suppressAutoHyphens w:val="0"/>
        <w:autoSpaceDE w:val="0"/>
        <w:autoSpaceDN w:val="0"/>
        <w:adjustRightInd w:val="0"/>
        <w:ind w:firstLine="709"/>
        <w:jc w:val="both"/>
        <w:rPr>
          <w:rFonts w:hint="default"/>
          <w:lang w:val="en-IN"/>
        </w:rPr>
      </w:pPr>
      <w:r>
        <w:rPr>
          <w:rFonts w:hint="default"/>
          <w:lang w:val="en-IN"/>
        </w:rPr>
        <w:t>The online carpooling system is a platform designed to connect individuals who are traveling in the same direction so they can share a ride together. It aims to provide a more sustainable and cost-effective transportation option by reducing the number of vehicles on the road and optimizing the use of existing resources.</w:t>
      </w:r>
    </w:p>
    <w:p>
      <w:pPr>
        <w:widowControl/>
        <w:suppressAutoHyphens w:val="0"/>
        <w:autoSpaceDE w:val="0"/>
        <w:autoSpaceDN w:val="0"/>
        <w:adjustRightInd w:val="0"/>
        <w:jc w:val="both"/>
        <w:rPr>
          <w:rFonts w:ascii="Segoe UI" w:hAnsi="Segoe UI"/>
          <w:sz w:val="22"/>
          <w:szCs w:val="22"/>
        </w:rPr>
      </w:pPr>
      <w:r>
        <w:rPr>
          <w:rFonts w:hint="default" w:ascii="Segoe UI" w:hAnsi="Segoe UI"/>
          <w:sz w:val="22"/>
          <w:szCs w:val="22"/>
        </w:rPr>
        <w:t xml:space="preserve">The project's inception arises from the growing awareness of the challenges associated with individual </w:t>
      </w:r>
      <w:bookmarkStart w:id="0" w:name="_GoBack"/>
      <w:bookmarkEnd w:id="0"/>
      <w:r>
        <w:rPr>
          <w:rFonts w:hint="default" w:ascii="Segoe UI" w:hAnsi="Segoe UI"/>
          <w:sz w:val="22"/>
          <w:szCs w:val="22"/>
        </w:rPr>
        <w:t>commuting, such as increasing traffic congestion, rising fuel costs, and environmental concerns. The online carpooling system seeks to address these issues by leveraging technology to connect drivers and passengers who are heading in the same direction.</w:t>
      </w:r>
    </w:p>
    <w:p>
      <w:pPr>
        <w:pStyle w:val="3"/>
        <w:numPr>
          <w:ilvl w:val="1"/>
          <w:numId w:val="2"/>
        </w:numPr>
        <w:ind w:left="990"/>
      </w:pPr>
      <w:r>
        <w:t xml:space="preserve">Goals of the project </w:t>
      </w:r>
    </w:p>
    <w:p>
      <w:pPr>
        <w:pStyle w:val="4"/>
        <w:ind w:left="720"/>
        <w:rPr>
          <w:rFonts w:hint="default" w:ascii="Segoe UI" w:hAnsi="Segoe UI" w:cs="Segoe UI"/>
          <w:sz w:val="22"/>
          <w:szCs w:val="22"/>
          <w:lang w:val="en-IN"/>
        </w:rPr>
      </w:pPr>
      <w:r>
        <w:rPr>
          <w:rFonts w:hint="default" w:ascii="Segoe UI" w:hAnsi="Segoe UI" w:cs="Segoe UI"/>
          <w:sz w:val="22"/>
          <w:szCs w:val="22"/>
        </w:rPr>
        <w:t>The project's goal is to create a user-friendly and efficient online platform that allows people to find and arrange carpools easily. By using this system, users can save money on transportation costs, reduce traffic congestion, lower carbon emissions, and f</w:t>
      </w:r>
      <w:r>
        <w:rPr>
          <w:rFonts w:hint="default" w:ascii="Segoe UI" w:hAnsi="Segoe UI" w:cs="Segoe UI"/>
          <w:sz w:val="22"/>
          <w:szCs w:val="22"/>
          <w:lang w:val="en-IN"/>
        </w:rPr>
        <w:t>a</w:t>
      </w:r>
      <w:r>
        <w:rPr>
          <w:rFonts w:hint="default" w:ascii="Segoe UI" w:hAnsi="Segoe UI" w:cs="Segoe UI"/>
          <w:sz w:val="22"/>
          <w:szCs w:val="22"/>
        </w:rPr>
        <w:t>ster social connections among commuters</w:t>
      </w:r>
      <w:r>
        <w:rPr>
          <w:rFonts w:hint="default" w:ascii="Segoe UI" w:hAnsi="Segoe UI" w:cs="Segoe UI"/>
          <w:sz w:val="22"/>
          <w:szCs w:val="22"/>
          <w:lang w:val="en-IN"/>
        </w:rPr>
        <w:t xml:space="preserve">. </w:t>
      </w:r>
    </w:p>
    <w:p>
      <w:pPr>
        <w:pStyle w:val="4"/>
        <w:rPr>
          <w:rFonts w:ascii="Segoe UI" w:hAnsi="Segoe UI" w:cs="Segoe UI"/>
          <w:sz w:val="22"/>
          <w:szCs w:val="22"/>
        </w:rPr>
      </w:pPr>
    </w:p>
    <w:p>
      <w:pPr>
        <w:pStyle w:val="3"/>
        <w:numPr>
          <w:ilvl w:val="1"/>
          <w:numId w:val="2"/>
        </w:numPr>
        <w:ind w:left="990"/>
      </w:pPr>
      <w:r>
        <w:rPr>
          <w:rFonts w:hint="default"/>
          <w:lang w:val="en-IN"/>
        </w:rPr>
        <w:t>User</w:t>
      </w:r>
      <w:r>
        <w:t>s and Stakeholders</w:t>
      </w:r>
    </w:p>
    <w:p>
      <w:pPr>
        <w:pStyle w:val="4"/>
        <w:rPr>
          <w:rFonts w:ascii="Segoe UI" w:hAnsi="Segoe UI"/>
          <w:sz w:val="22"/>
          <w:szCs w:val="22"/>
        </w:rPr>
      </w:pPr>
      <w:r>
        <w:rPr>
          <w:rFonts w:hint="default" w:ascii="Segoe UI" w:hAnsi="Segoe UI"/>
          <w:sz w:val="22"/>
          <w:szCs w:val="22"/>
          <w:lang w:val="en-IN"/>
        </w:rPr>
        <w:t>User</w:t>
      </w:r>
      <w:r>
        <w:rPr>
          <w:rFonts w:ascii="Segoe UI" w:hAnsi="Segoe UI"/>
          <w:sz w:val="22"/>
          <w:szCs w:val="22"/>
        </w:rPr>
        <w:t xml:space="preserve">s: </w:t>
      </w:r>
    </w:p>
    <w:p>
      <w:pPr>
        <w:pStyle w:val="4"/>
        <w:numPr>
          <w:ilvl w:val="1"/>
          <w:numId w:val="3"/>
        </w:numPr>
        <w:rPr>
          <w:rFonts w:ascii="Segoe UI" w:hAnsi="Segoe UI"/>
          <w:sz w:val="22"/>
          <w:szCs w:val="22"/>
        </w:rPr>
      </w:pPr>
      <w:r>
        <w:rPr>
          <w:rFonts w:hint="default" w:ascii="Segoe UI" w:hAnsi="Segoe UI"/>
          <w:sz w:val="22"/>
          <w:szCs w:val="22"/>
          <w:lang w:val="en-IN"/>
        </w:rPr>
        <w:t>User</w:t>
      </w:r>
      <w:r>
        <w:rPr>
          <w:rFonts w:ascii="Segoe UI" w:hAnsi="Segoe UI"/>
          <w:sz w:val="22"/>
          <w:szCs w:val="22"/>
        </w:rPr>
        <w:t xml:space="preserve">s want to </w:t>
      </w:r>
      <w:r>
        <w:rPr>
          <w:rFonts w:hint="default" w:ascii="Segoe UI" w:hAnsi="Segoe UI"/>
          <w:sz w:val="22"/>
          <w:szCs w:val="22"/>
          <w:lang w:val="en-IN"/>
        </w:rPr>
        <w:t>book their ride.</w:t>
      </w:r>
    </w:p>
    <w:p>
      <w:pPr>
        <w:pStyle w:val="4"/>
        <w:numPr>
          <w:ilvl w:val="1"/>
          <w:numId w:val="3"/>
        </w:numPr>
        <w:rPr>
          <w:rFonts w:ascii="Segoe UI" w:hAnsi="Segoe UI"/>
          <w:sz w:val="22"/>
          <w:szCs w:val="22"/>
        </w:rPr>
      </w:pPr>
      <w:r>
        <w:rPr>
          <w:rFonts w:hint="default" w:ascii="Segoe UI" w:hAnsi="Segoe UI"/>
          <w:sz w:val="22"/>
          <w:szCs w:val="22"/>
          <w:lang w:val="en-IN"/>
        </w:rPr>
        <w:t>User</w:t>
      </w:r>
      <w:r>
        <w:rPr>
          <w:rFonts w:ascii="Segoe UI" w:hAnsi="Segoe UI"/>
          <w:sz w:val="22"/>
          <w:szCs w:val="22"/>
        </w:rPr>
        <w:t>s w</w:t>
      </w:r>
      <w:r>
        <w:rPr>
          <w:rFonts w:hint="default" w:ascii="Segoe UI" w:hAnsi="Segoe UI"/>
          <w:sz w:val="22"/>
          <w:szCs w:val="22"/>
          <w:lang w:val="en-IN"/>
        </w:rPr>
        <w:t>ill take advantage.</w:t>
      </w:r>
    </w:p>
    <w:p>
      <w:pPr>
        <w:pStyle w:val="4"/>
        <w:numPr>
          <w:ilvl w:val="1"/>
          <w:numId w:val="3"/>
        </w:numPr>
        <w:rPr>
          <w:rFonts w:ascii="Segoe UI" w:hAnsi="Segoe UI"/>
          <w:sz w:val="22"/>
          <w:szCs w:val="22"/>
        </w:rPr>
      </w:pPr>
      <w:r>
        <w:rPr>
          <w:rFonts w:ascii="Segoe UI" w:hAnsi="Segoe UI"/>
          <w:sz w:val="22"/>
          <w:szCs w:val="22"/>
        </w:rPr>
        <w:t>Customers who wants to improve their Farming technique</w:t>
      </w:r>
    </w:p>
    <w:p>
      <w:pPr>
        <w:pStyle w:val="4"/>
        <w:rPr>
          <w:rFonts w:ascii="Segoe UI" w:hAnsi="Segoe UI"/>
          <w:sz w:val="22"/>
          <w:szCs w:val="22"/>
        </w:rPr>
      </w:pPr>
      <w:r>
        <w:rPr>
          <w:rFonts w:ascii="Segoe UI" w:hAnsi="Segoe UI"/>
          <w:sz w:val="22"/>
          <w:szCs w:val="22"/>
        </w:rPr>
        <w:t>Stakeholders</w:t>
      </w:r>
    </w:p>
    <w:p>
      <w:pPr>
        <w:pStyle w:val="4"/>
        <w:numPr>
          <w:ilvl w:val="1"/>
          <w:numId w:val="4"/>
        </w:numPr>
        <w:rPr>
          <w:rFonts w:ascii="Segoe UI" w:hAnsi="Segoe UI"/>
          <w:sz w:val="22"/>
          <w:szCs w:val="22"/>
        </w:rPr>
      </w:pPr>
      <w:r>
        <w:rPr>
          <w:rFonts w:hint="default" w:ascii="Segoe UI" w:hAnsi="Segoe UI"/>
          <w:sz w:val="22"/>
          <w:szCs w:val="22"/>
          <w:lang w:val="en-IN"/>
        </w:rPr>
        <w:t>Driver who will beneficiary go from one place to another.</w:t>
      </w:r>
    </w:p>
    <w:p>
      <w:pPr>
        <w:pStyle w:val="4"/>
        <w:numPr>
          <w:ilvl w:val="1"/>
          <w:numId w:val="4"/>
        </w:numPr>
        <w:rPr>
          <w:rFonts w:ascii="Segoe UI" w:hAnsi="Segoe UI"/>
          <w:sz w:val="22"/>
          <w:szCs w:val="22"/>
        </w:rPr>
      </w:pPr>
      <w:r>
        <w:rPr>
          <w:rFonts w:ascii="Segoe UI" w:hAnsi="Segoe UI"/>
          <w:sz w:val="22"/>
          <w:szCs w:val="22"/>
        </w:rPr>
        <w:t>Youth</w:t>
      </w:r>
      <w:r>
        <w:rPr>
          <w:rFonts w:hint="default" w:ascii="Segoe UI" w:hAnsi="Segoe UI"/>
          <w:sz w:val="22"/>
          <w:szCs w:val="22"/>
          <w:lang w:val="en-IN"/>
        </w:rPr>
        <w:t>.</w:t>
      </w:r>
    </w:p>
    <w:p>
      <w:pPr>
        <w:pStyle w:val="4"/>
        <w:numPr>
          <w:ilvl w:val="1"/>
          <w:numId w:val="4"/>
        </w:numPr>
        <w:rPr>
          <w:rFonts w:ascii="Segoe UI" w:hAnsi="Segoe UI"/>
          <w:sz w:val="22"/>
          <w:szCs w:val="22"/>
        </w:rPr>
      </w:pPr>
      <w:r>
        <w:rPr>
          <w:rFonts w:hint="default" w:ascii="Segoe UI" w:hAnsi="Segoe UI"/>
          <w:sz w:val="22"/>
          <w:szCs w:val="22"/>
          <w:lang w:val="en-IN"/>
        </w:rPr>
        <w:t>Everyone who want to go from far away than that.</w:t>
      </w:r>
    </w:p>
    <w:p>
      <w:pPr>
        <w:pStyle w:val="2"/>
        <w:pageBreakBefore/>
      </w:pPr>
      <w:r>
        <w:t>2. Business Requirements Overview</w:t>
      </w:r>
    </w:p>
    <w:p/>
    <w:p>
      <w:pPr>
        <w:pStyle w:val="21"/>
        <w:numPr>
          <w:ilvl w:val="0"/>
          <w:numId w:val="5"/>
        </w:numPr>
        <w:rPr>
          <w:rFonts w:ascii="Segoe UI" w:hAnsi="Segoe UI"/>
          <w:sz w:val="22"/>
          <w:szCs w:val="22"/>
        </w:rPr>
      </w:pPr>
      <w:r>
        <w:rPr>
          <w:rFonts w:hint="default" w:ascii="Segoe UI" w:hAnsi="Segoe UI"/>
          <w:sz w:val="22"/>
          <w:szCs w:val="22"/>
          <w:lang w:val="en-IN"/>
        </w:rPr>
        <w:t>Online car pooling s</w:t>
      </w:r>
      <w:r>
        <w:rPr>
          <w:rFonts w:ascii="Segoe UI" w:hAnsi="Segoe UI"/>
          <w:sz w:val="22"/>
          <w:szCs w:val="22"/>
        </w:rPr>
        <w:t>ystem is the public web application.</w:t>
      </w:r>
    </w:p>
    <w:p>
      <w:pPr>
        <w:pStyle w:val="21"/>
        <w:rPr>
          <w:rFonts w:ascii="Segoe UI" w:hAnsi="Segoe UI"/>
          <w:sz w:val="22"/>
          <w:szCs w:val="22"/>
        </w:rPr>
      </w:pPr>
    </w:p>
    <w:p>
      <w:pPr>
        <w:pStyle w:val="21"/>
        <w:numPr>
          <w:ilvl w:val="0"/>
          <w:numId w:val="5"/>
        </w:numPr>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will be opened to the global, but in the phase 1, the main target is in the </w:t>
      </w:r>
      <w:r>
        <w:rPr>
          <w:rFonts w:hint="default" w:ascii="Segoe UI" w:hAnsi="Segoe UI"/>
          <w:sz w:val="22"/>
          <w:szCs w:val="22"/>
          <w:lang w:val="en-IN"/>
        </w:rPr>
        <w:t>Maharashtra</w:t>
      </w:r>
      <w:r>
        <w:rPr>
          <w:rFonts w:ascii="Segoe UI" w:hAnsi="Segoe UI"/>
          <w:sz w:val="22"/>
          <w:szCs w:val="22"/>
        </w:rPr>
        <w:t>.</w:t>
      </w:r>
    </w:p>
    <w:p>
      <w:pPr>
        <w:pStyle w:val="21"/>
        <w:rPr>
          <w:rFonts w:ascii="Segoe UI" w:hAnsi="Segoe UI"/>
          <w:sz w:val="22"/>
          <w:szCs w:val="22"/>
        </w:rPr>
      </w:pPr>
    </w:p>
    <w:p>
      <w:pPr>
        <w:pStyle w:val="21"/>
        <w:numPr>
          <w:ilvl w:val="0"/>
          <w:numId w:val="5"/>
        </w:numPr>
        <w:rPr>
          <w:rFonts w:ascii="Segoe UI" w:hAnsi="Segoe UI"/>
          <w:sz w:val="22"/>
          <w:szCs w:val="22"/>
        </w:rPr>
      </w:pPr>
      <w:r>
        <w:rPr>
          <w:rFonts w:ascii="Segoe UI" w:hAnsi="Segoe UI"/>
          <w:sz w:val="22"/>
          <w:szCs w:val="22"/>
        </w:rPr>
        <w:t xml:space="preserve">There are mainly two types of user. One is the </w:t>
      </w:r>
      <w:r>
        <w:rPr>
          <w:rFonts w:hint="default" w:ascii="Segoe UI" w:hAnsi="Segoe UI" w:cs="Segoe UI"/>
          <w:sz w:val="22"/>
          <w:szCs w:val="22"/>
          <w:lang w:val="en-IN"/>
        </w:rPr>
        <w:t>user</w:t>
      </w:r>
      <w:r>
        <w:rPr>
          <w:rFonts w:ascii="Segoe UI" w:hAnsi="Segoe UI"/>
          <w:sz w:val="22"/>
          <w:szCs w:val="22"/>
        </w:rPr>
        <w:t xml:space="preserve"> and other is </w:t>
      </w:r>
      <w:r>
        <w:rPr>
          <w:rFonts w:hint="default" w:ascii="Segoe UI" w:hAnsi="Segoe UI"/>
          <w:sz w:val="22"/>
          <w:szCs w:val="22"/>
          <w:lang w:val="en-IN"/>
        </w:rPr>
        <w:t>drive</w:t>
      </w:r>
      <w:r>
        <w:rPr>
          <w:rFonts w:ascii="Segoe UI" w:hAnsi="Segoe UI"/>
          <w:sz w:val="22"/>
          <w:szCs w:val="22"/>
        </w:rPr>
        <w:t>r.</w:t>
      </w:r>
    </w:p>
    <w:p>
      <w:pPr>
        <w:pStyle w:val="21"/>
        <w:numPr>
          <w:numId w:val="0"/>
        </w:numPr>
        <w:ind w:left="360" w:leftChars="0"/>
        <w:rPr>
          <w:rFonts w:ascii="Segoe UI" w:hAnsi="Segoe UI"/>
          <w:sz w:val="22"/>
          <w:szCs w:val="22"/>
        </w:rPr>
      </w:pPr>
    </w:p>
    <w:p>
      <w:pPr>
        <w:pStyle w:val="21"/>
        <w:numPr>
          <w:ilvl w:val="0"/>
          <w:numId w:val="5"/>
        </w:numPr>
        <w:rPr>
          <w:rFonts w:ascii="Segoe UI" w:hAnsi="Segoe UI"/>
          <w:sz w:val="22"/>
          <w:szCs w:val="22"/>
        </w:rPr>
      </w:pPr>
      <w:r>
        <w:rPr>
          <w:rFonts w:hint="default" w:ascii="Segoe UI" w:hAnsi="Segoe UI"/>
          <w:sz w:val="22"/>
          <w:szCs w:val="22"/>
          <w:lang w:val="en-IN"/>
        </w:rPr>
        <w:t>User can find out the minimum price ride and then user can send the request to particular driver</w:t>
      </w:r>
      <w:r>
        <w:rPr>
          <w:rFonts w:ascii="Segoe UI" w:hAnsi="Segoe UI"/>
          <w:sz w:val="22"/>
          <w:szCs w:val="22"/>
        </w:rPr>
        <w:t>.</w:t>
      </w:r>
    </w:p>
    <w:p>
      <w:pPr>
        <w:pStyle w:val="21"/>
        <w:numPr>
          <w:numId w:val="0"/>
        </w:numPr>
        <w:ind w:left="360" w:leftChars="0"/>
        <w:rPr>
          <w:rFonts w:ascii="Segoe UI" w:hAnsi="Segoe UI"/>
          <w:sz w:val="22"/>
          <w:szCs w:val="22"/>
        </w:rPr>
      </w:pPr>
    </w:p>
    <w:p>
      <w:pPr>
        <w:pStyle w:val="21"/>
        <w:numPr>
          <w:ilvl w:val="0"/>
          <w:numId w:val="5"/>
        </w:numPr>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provides the functions which connect the </w:t>
      </w:r>
      <w:r>
        <w:rPr>
          <w:rFonts w:hint="default" w:ascii="Segoe UI" w:hAnsi="Segoe UI"/>
          <w:sz w:val="22"/>
          <w:szCs w:val="22"/>
          <w:lang w:val="en-IN"/>
        </w:rPr>
        <w:t>user</w:t>
      </w:r>
      <w:r>
        <w:rPr>
          <w:rFonts w:ascii="Segoe UI" w:hAnsi="Segoe UI"/>
          <w:sz w:val="22"/>
          <w:szCs w:val="22"/>
        </w:rPr>
        <w:t xml:space="preserve">s and the </w:t>
      </w:r>
      <w:r>
        <w:rPr>
          <w:rFonts w:hint="default" w:ascii="Segoe UI" w:hAnsi="Segoe UI"/>
          <w:sz w:val="22"/>
          <w:szCs w:val="22"/>
          <w:lang w:val="en-IN"/>
        </w:rPr>
        <w:t>driv</w:t>
      </w:r>
      <w:r>
        <w:rPr>
          <w:rFonts w:ascii="Segoe UI" w:hAnsi="Segoe UI"/>
          <w:sz w:val="22"/>
          <w:szCs w:val="22"/>
        </w:rPr>
        <w:t>er efficiently.</w:t>
      </w:r>
    </w:p>
    <w:p>
      <w:pPr>
        <w:pStyle w:val="21"/>
        <w:numPr>
          <w:ilvl w:val="0"/>
          <w:numId w:val="5"/>
        </w:numPr>
        <w:spacing w:before="240" w:after="120"/>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ystem could be maintained by Administrator.</w:t>
      </w:r>
    </w:p>
    <w:p>
      <w:pPr>
        <w:pStyle w:val="2"/>
        <w:rPr>
          <w:rFonts w:ascii="Segoe UI" w:hAnsi="Segoe UI"/>
          <w:sz w:val="22"/>
          <w:szCs w:val="22"/>
        </w:rPr>
      </w:pPr>
    </w:p>
    <w:p>
      <w:pPr>
        <w:pStyle w:val="2"/>
      </w:pPr>
      <w:r>
        <w:t>3. Functional Requirements Overview</w:t>
      </w:r>
    </w:p>
    <w:p>
      <w:pPr>
        <w:pStyle w:val="21"/>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consists of </w:t>
      </w:r>
      <w:r>
        <w:rPr>
          <w:rFonts w:hint="default" w:ascii="Segoe UI" w:hAnsi="Segoe UI"/>
          <w:sz w:val="22"/>
          <w:szCs w:val="22"/>
          <w:lang w:val="en-IN"/>
        </w:rPr>
        <w:t>three</w:t>
      </w:r>
      <w:r>
        <w:rPr>
          <w:rFonts w:ascii="Segoe UI" w:hAnsi="Segoe UI"/>
          <w:sz w:val="22"/>
          <w:szCs w:val="22"/>
        </w:rPr>
        <w:t xml:space="preserve"> modules described as below.</w:t>
      </w:r>
    </w:p>
    <w:p>
      <w:pPr>
        <w:pStyle w:val="21"/>
        <w:rPr>
          <w:rFonts w:ascii="Segoe UI" w:hAnsi="Segoe UI"/>
          <w:sz w:val="22"/>
          <w:szCs w:val="22"/>
        </w:rPr>
      </w:pPr>
    </w:p>
    <w:p>
      <w:pPr>
        <w:pStyle w:val="21"/>
        <w:rPr>
          <w:rFonts w:ascii="Segoe UI" w:hAnsi="Segoe UI"/>
          <w:sz w:val="22"/>
          <w:szCs w:val="22"/>
        </w:rPr>
      </w:pPr>
    </w:p>
    <w:p>
      <w:pPr>
        <w:pStyle w:val="21"/>
        <w:numPr>
          <w:ilvl w:val="0"/>
          <w:numId w:val="6"/>
        </w:numPr>
        <w:rPr>
          <w:rFonts w:ascii="Segoe UI" w:hAnsi="Segoe UI"/>
          <w:sz w:val="22"/>
          <w:szCs w:val="22"/>
        </w:rPr>
      </w:pPr>
      <w:r>
        <w:rPr>
          <w:rFonts w:hint="default" w:ascii="Segoe UI" w:hAnsi="Segoe UI"/>
          <w:sz w:val="22"/>
          <w:szCs w:val="22"/>
          <w:lang w:val="en-IN"/>
        </w:rPr>
        <w:t>Driver</w:t>
      </w:r>
      <w:r>
        <w:rPr>
          <w:rFonts w:ascii="Segoe UI" w:hAnsi="Segoe UI"/>
          <w:sz w:val="22"/>
          <w:szCs w:val="22"/>
        </w:rPr>
        <w:t xml:space="preserve"> Module</w:t>
      </w:r>
      <w:r>
        <w:rPr>
          <w:rFonts w:hint="default" w:ascii="Segoe UI" w:hAnsi="Segoe UI"/>
          <w:sz w:val="22"/>
          <w:szCs w:val="22"/>
          <w:lang w:val="en-IN"/>
        </w:rPr>
        <w:t>.</w:t>
      </w:r>
    </w:p>
    <w:p>
      <w:pPr>
        <w:pStyle w:val="21"/>
        <w:numPr>
          <w:ilvl w:val="0"/>
          <w:numId w:val="6"/>
        </w:numPr>
        <w:rPr>
          <w:rFonts w:ascii="Segoe UI" w:hAnsi="Segoe UI"/>
          <w:sz w:val="22"/>
          <w:szCs w:val="22"/>
        </w:rPr>
      </w:pPr>
      <w:r>
        <w:rPr>
          <w:rFonts w:hint="default" w:ascii="Segoe UI" w:hAnsi="Segoe UI"/>
          <w:sz w:val="22"/>
          <w:szCs w:val="22"/>
          <w:lang w:val="en-IN"/>
        </w:rPr>
        <w:t>User</w:t>
      </w:r>
      <w:r>
        <w:rPr>
          <w:rFonts w:ascii="Segoe UI" w:hAnsi="Segoe UI"/>
          <w:sz w:val="22"/>
          <w:szCs w:val="22"/>
        </w:rPr>
        <w:t xml:space="preserve"> Module</w:t>
      </w:r>
      <w:r>
        <w:rPr>
          <w:rFonts w:hint="default" w:ascii="Segoe UI" w:hAnsi="Segoe UI"/>
          <w:sz w:val="22"/>
          <w:szCs w:val="22"/>
          <w:lang w:val="en-IN"/>
        </w:rPr>
        <w:t>.</w:t>
      </w:r>
    </w:p>
    <w:p>
      <w:pPr>
        <w:pStyle w:val="21"/>
        <w:numPr>
          <w:ilvl w:val="0"/>
          <w:numId w:val="6"/>
        </w:numPr>
        <w:rPr>
          <w:rFonts w:ascii="Trebuchet MS" w:hAnsi="Trebuchet MS"/>
        </w:rPr>
      </w:pPr>
      <w:r>
        <w:rPr>
          <w:rFonts w:ascii="Segoe UI" w:hAnsi="Segoe UI"/>
          <w:sz w:val="22"/>
          <w:szCs w:val="22"/>
        </w:rPr>
        <w:t>Admin Module</w:t>
      </w:r>
      <w:r>
        <w:rPr>
          <w:rFonts w:hint="default" w:ascii="Segoe UI" w:hAnsi="Segoe UI"/>
          <w:sz w:val="22"/>
          <w:szCs w:val="22"/>
          <w:lang w:val="en-IN"/>
        </w:rPr>
        <w:t>.</w:t>
      </w:r>
    </w:p>
    <w:p>
      <w:pPr>
        <w:pStyle w:val="3"/>
        <w:ind w:left="990" w:hanging="360"/>
      </w:pPr>
      <w:r>
        <w:t xml:space="preserve">3.1 </w:t>
      </w:r>
      <w:r>
        <w:rPr>
          <w:rFonts w:hint="default"/>
          <w:lang w:val="en-IN"/>
        </w:rPr>
        <w:t>Drive</w:t>
      </w:r>
      <w:r>
        <w:t>r Module</w:t>
      </w:r>
    </w:p>
    <w:p>
      <w:pPr>
        <w:pStyle w:val="21"/>
        <w:numPr>
          <w:ilvl w:val="0"/>
          <w:numId w:val="5"/>
        </w:numPr>
        <w:ind w:left="1418"/>
        <w:rPr>
          <w:rFonts w:ascii="Segoe UI" w:hAnsi="Segoe UI"/>
          <w:sz w:val="22"/>
          <w:szCs w:val="22"/>
        </w:rPr>
      </w:pPr>
      <w:r>
        <w:rPr>
          <w:rFonts w:hint="default" w:ascii="Segoe UI" w:hAnsi="Segoe UI"/>
          <w:sz w:val="22"/>
          <w:szCs w:val="22"/>
          <w:lang w:val="en-IN"/>
        </w:rPr>
        <w:t>Drive</w:t>
      </w:r>
      <w:r>
        <w:rPr>
          <w:rFonts w:ascii="Segoe UI" w:hAnsi="Segoe UI"/>
          <w:sz w:val="22"/>
          <w:szCs w:val="22"/>
        </w:rPr>
        <w:t>r can register and create his own account.</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Drivers should be able to registered by providing their personal information, vehicle details, drivers-license information and contact details.</w:t>
      </w:r>
    </w:p>
    <w:p>
      <w:pPr>
        <w:pStyle w:val="21"/>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Online car pooling system</w:t>
      </w:r>
      <w:r>
        <w:rPr>
          <w:rFonts w:ascii="Segoe UI" w:hAnsi="Segoe UI"/>
          <w:sz w:val="22"/>
          <w:szCs w:val="22"/>
        </w:rPr>
        <w:t xml:space="preserve"> provides the function which allows </w:t>
      </w:r>
      <w:r>
        <w:rPr>
          <w:rFonts w:hint="default" w:ascii="Segoe UI" w:hAnsi="Segoe UI"/>
          <w:sz w:val="22"/>
          <w:szCs w:val="22"/>
          <w:lang w:val="en-IN"/>
        </w:rPr>
        <w:t>Drive</w:t>
      </w:r>
      <w:r>
        <w:rPr>
          <w:rFonts w:ascii="Segoe UI" w:hAnsi="Segoe UI"/>
          <w:sz w:val="22"/>
          <w:szCs w:val="22"/>
        </w:rPr>
        <w:t xml:space="preserve">r to publish his </w:t>
      </w:r>
      <w:r>
        <w:rPr>
          <w:rFonts w:hint="default" w:ascii="Segoe UI" w:hAnsi="Segoe UI"/>
          <w:sz w:val="22"/>
          <w:szCs w:val="22"/>
          <w:lang w:val="en-IN"/>
        </w:rPr>
        <w:t>travelling details</w:t>
      </w:r>
      <w:r>
        <w:rPr>
          <w:rFonts w:ascii="Segoe UI" w:hAnsi="Segoe UI"/>
          <w:sz w:val="22"/>
          <w:szCs w:val="22"/>
        </w:rPr>
        <w:t>.</w:t>
      </w:r>
    </w:p>
    <w:p>
      <w:pPr>
        <w:pStyle w:val="21"/>
        <w:numPr>
          <w:numId w:val="0"/>
        </w:numPr>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He</w:t>
      </w:r>
      <w:r>
        <w:rPr>
          <w:rFonts w:hint="default" w:ascii="Segoe UI" w:hAnsi="Segoe UI"/>
          <w:sz w:val="22"/>
          <w:szCs w:val="22"/>
          <w:lang w:val="en-IN"/>
        </w:rPr>
        <w:t>/she</w:t>
      </w:r>
      <w:r>
        <w:rPr>
          <w:rFonts w:ascii="Segoe UI" w:hAnsi="Segoe UI"/>
          <w:sz w:val="22"/>
          <w:szCs w:val="22"/>
        </w:rPr>
        <w:t xml:space="preserve"> is able to </w:t>
      </w:r>
      <w:r>
        <w:rPr>
          <w:rFonts w:hint="default" w:ascii="Segoe UI" w:hAnsi="Segoe UI"/>
          <w:sz w:val="22"/>
          <w:szCs w:val="22"/>
          <w:lang w:val="en-IN"/>
        </w:rPr>
        <w:t xml:space="preserve">select </w:t>
      </w:r>
      <w:r>
        <w:rPr>
          <w:rFonts w:ascii="Segoe UI" w:hAnsi="Segoe UI"/>
          <w:sz w:val="22"/>
          <w:szCs w:val="22"/>
        </w:rPr>
        <w:t xml:space="preserve">existing </w:t>
      </w:r>
      <w:r>
        <w:rPr>
          <w:rFonts w:hint="default" w:ascii="Segoe UI" w:hAnsi="Segoe UI"/>
          <w:sz w:val="22"/>
          <w:szCs w:val="22"/>
          <w:lang w:val="en-IN"/>
        </w:rPr>
        <w:t>user with their choice</w:t>
      </w:r>
      <w:r>
        <w:rPr>
          <w:rFonts w:ascii="Segoe UI" w:hAnsi="Segoe UI"/>
          <w:sz w:val="22"/>
          <w:szCs w:val="22"/>
        </w:rPr>
        <w:t>.</w:t>
      </w:r>
    </w:p>
    <w:p>
      <w:pPr>
        <w:pStyle w:val="21"/>
        <w:numPr>
          <w:numId w:val="0"/>
        </w:numPr>
        <w:ind w:left="1058" w:leftChars="0"/>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rPr>
        <w:t>Drivers should have the ability to set their availability by specifying their preferred routes, timings, and the number of available seats in their vehicles.</w:t>
      </w:r>
    </w:p>
    <w:p>
      <w:pPr>
        <w:pStyle w:val="21"/>
        <w:numPr>
          <w:numId w:val="0"/>
        </w:numPr>
        <w:ind w:left="1058" w:leftChars="0"/>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Providing “</w:t>
      </w:r>
      <w:r>
        <w:rPr>
          <w:rFonts w:hint="default" w:ascii="Segoe UI" w:hAnsi="Segoe UI"/>
          <w:sz w:val="22"/>
          <w:szCs w:val="22"/>
          <w:lang w:val="en-IN"/>
        </w:rPr>
        <w:t>Cash-on delivery</w:t>
      </w:r>
      <w:r>
        <w:rPr>
          <w:rFonts w:ascii="Segoe UI" w:hAnsi="Segoe UI"/>
          <w:sz w:val="22"/>
          <w:szCs w:val="22"/>
        </w:rPr>
        <w:t xml:space="preserve">” in </w:t>
      </w:r>
      <w:r>
        <w:rPr>
          <w:rFonts w:hint="default" w:ascii="Segoe UI" w:hAnsi="Segoe UI"/>
          <w:sz w:val="22"/>
          <w:szCs w:val="22"/>
          <w:lang w:val="en-IN"/>
        </w:rPr>
        <w:t>our system</w:t>
      </w:r>
      <w:r>
        <w:rPr>
          <w:rFonts w:ascii="Segoe UI" w:hAnsi="Segoe UI"/>
          <w:sz w:val="22"/>
          <w:szCs w:val="22"/>
        </w:rPr>
        <w:t>.</w:t>
      </w:r>
    </w:p>
    <w:p>
      <w:pPr>
        <w:pStyle w:val="21"/>
        <w:ind w:left="709"/>
        <w:rPr>
          <w:rFonts w:ascii="Segoe UI" w:hAnsi="Segoe UI"/>
          <w:sz w:val="22"/>
          <w:szCs w:val="22"/>
        </w:rPr>
      </w:pPr>
    </w:p>
    <w:p>
      <w:pPr>
        <w:pStyle w:val="21"/>
        <w:rPr>
          <w:rFonts w:ascii="Segoe UI" w:hAnsi="Segoe UI"/>
          <w:sz w:val="22"/>
          <w:szCs w:val="22"/>
        </w:rPr>
      </w:pPr>
    </w:p>
    <w:p>
      <w:pPr>
        <w:pStyle w:val="21"/>
        <w:ind w:left="1418" w:hanging="360"/>
        <w:rPr>
          <w:rFonts w:ascii="Segoe UI" w:hAnsi="Segoe UI"/>
          <w:sz w:val="22"/>
          <w:szCs w:val="22"/>
        </w:rPr>
      </w:pPr>
    </w:p>
    <w:p>
      <w:pPr>
        <w:pStyle w:val="3"/>
        <w:ind w:left="990" w:hanging="360"/>
      </w:pPr>
      <w:r>
        <w:t xml:space="preserve">3.2 </w:t>
      </w:r>
      <w:r>
        <w:rPr>
          <w:rFonts w:hint="default"/>
          <w:lang w:val="en-IN"/>
        </w:rPr>
        <w:t>User</w:t>
      </w:r>
      <w:r>
        <w:t xml:space="preserve"> Module</w:t>
      </w:r>
    </w:p>
    <w:p>
      <w:pPr>
        <w:pStyle w:val="21"/>
        <w:numPr>
          <w:ilvl w:val="0"/>
          <w:numId w:val="5"/>
        </w:numPr>
        <w:ind w:left="1418"/>
        <w:rPr>
          <w:rFonts w:ascii="Segoe UI" w:hAnsi="Segoe UI"/>
          <w:sz w:val="22"/>
          <w:szCs w:val="22"/>
        </w:rPr>
      </w:pPr>
      <w:r>
        <w:rPr>
          <w:rFonts w:hint="default" w:ascii="Segoe UI" w:hAnsi="Segoe UI"/>
          <w:sz w:val="22"/>
          <w:szCs w:val="22"/>
          <w:lang w:val="en-IN"/>
        </w:rPr>
        <w:t>Us</w:t>
      </w:r>
      <w:r>
        <w:rPr>
          <w:rFonts w:ascii="Segoe UI" w:hAnsi="Segoe UI"/>
          <w:sz w:val="22"/>
          <w:szCs w:val="22"/>
        </w:rPr>
        <w:t>er can register and create his own account.</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 xml:space="preserve">Online car pooling </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provides the function which allows </w:t>
      </w:r>
      <w:r>
        <w:rPr>
          <w:rFonts w:hint="default" w:ascii="Segoe UI" w:hAnsi="Segoe UI"/>
          <w:sz w:val="22"/>
          <w:szCs w:val="22"/>
          <w:lang w:val="en-IN"/>
        </w:rPr>
        <w:t>user</w:t>
      </w:r>
      <w:r>
        <w:rPr>
          <w:rFonts w:ascii="Segoe UI" w:hAnsi="Segoe UI"/>
          <w:sz w:val="22"/>
          <w:szCs w:val="22"/>
        </w:rPr>
        <w:t xml:space="preserve"> to find out the </w:t>
      </w:r>
      <w:r>
        <w:rPr>
          <w:rFonts w:hint="default" w:ascii="Segoe UI" w:hAnsi="Segoe UI"/>
          <w:sz w:val="22"/>
          <w:szCs w:val="22"/>
          <w:lang w:val="en-IN"/>
        </w:rPr>
        <w:t>rides where he/she  wanted to go</w:t>
      </w:r>
      <w:r>
        <w:rPr>
          <w:rFonts w:ascii="Segoe UI" w:hAnsi="Segoe UI"/>
          <w:sz w:val="22"/>
          <w:szCs w:val="22"/>
        </w:rPr>
        <w:t>.</w:t>
      </w:r>
    </w:p>
    <w:p>
      <w:pPr>
        <w:pStyle w:val="21"/>
        <w:ind w:left="709"/>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User can find out the minimum price ride and then user can send the request to particular driver</w:t>
      </w:r>
      <w:r>
        <w:rPr>
          <w:rFonts w:ascii="Segoe UI" w:hAnsi="Segoe UI"/>
          <w:sz w:val="22"/>
          <w:szCs w:val="22"/>
        </w:rPr>
        <w:t>.</w:t>
      </w:r>
    </w:p>
    <w:p>
      <w:pPr>
        <w:pStyle w:val="21"/>
        <w:ind w:left="1418"/>
        <w:rPr>
          <w:rFonts w:ascii="Segoe UI" w:hAnsi="Segoe UI"/>
          <w:sz w:val="22"/>
          <w:szCs w:val="22"/>
        </w:rPr>
      </w:pPr>
    </w:p>
    <w:p>
      <w:pPr>
        <w:pStyle w:val="21"/>
        <w:ind w:left="709"/>
        <w:rPr>
          <w:rFonts w:ascii="Segoe UI" w:hAnsi="Segoe UI"/>
          <w:sz w:val="22"/>
          <w:szCs w:val="22"/>
        </w:rPr>
      </w:pPr>
    </w:p>
    <w:p>
      <w:pPr>
        <w:pStyle w:val="3"/>
        <w:ind w:left="990" w:hanging="360"/>
        <w:rPr>
          <w:rFonts w:ascii="Trebuchet MS" w:hAnsi="Trebuchet MS"/>
        </w:rPr>
      </w:pPr>
      <w:r>
        <w:t xml:space="preserve">3.3 </w:t>
      </w:r>
      <w:r>
        <w:rPr>
          <w:rFonts w:ascii="Trebuchet MS" w:hAnsi="Trebuchet MS"/>
        </w:rPr>
        <w:t>Admin Module</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 xml:space="preserve">Online car pooling </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ystem should provide all function to admin how to handle the System.</w:t>
      </w:r>
    </w:p>
    <w:p>
      <w:pPr>
        <w:pStyle w:val="21"/>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 xml:space="preserve">What are the </w:t>
      </w:r>
      <w:r>
        <w:rPr>
          <w:rFonts w:hint="default" w:ascii="Segoe UI" w:hAnsi="Segoe UI"/>
          <w:sz w:val="22"/>
          <w:szCs w:val="22"/>
          <w:lang w:val="en-IN"/>
        </w:rPr>
        <w:t>Driver</w:t>
      </w:r>
      <w:r>
        <w:rPr>
          <w:rFonts w:ascii="Segoe UI" w:hAnsi="Segoe UI"/>
          <w:sz w:val="22"/>
          <w:szCs w:val="22"/>
        </w:rPr>
        <w:t xml:space="preserve">s and </w:t>
      </w:r>
      <w:r>
        <w:rPr>
          <w:rFonts w:hint="default" w:ascii="Segoe UI" w:hAnsi="Segoe UI"/>
          <w:sz w:val="22"/>
          <w:szCs w:val="22"/>
          <w:lang w:val="en-IN"/>
        </w:rPr>
        <w:t>Users</w:t>
      </w:r>
      <w:r>
        <w:rPr>
          <w:rFonts w:ascii="Segoe UI" w:hAnsi="Segoe UI"/>
          <w:sz w:val="22"/>
          <w:szCs w:val="22"/>
        </w:rPr>
        <w:t xml:space="preserve"> are using this system and are they authorized.</w:t>
      </w:r>
    </w:p>
    <w:p>
      <w:pPr>
        <w:pStyle w:val="21"/>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 xml:space="preserve">Could able to know all the </w:t>
      </w:r>
      <w:r>
        <w:rPr>
          <w:rFonts w:hint="default" w:ascii="Segoe UI" w:hAnsi="Segoe UI"/>
          <w:sz w:val="22"/>
          <w:szCs w:val="22"/>
          <w:lang w:val="en-IN"/>
        </w:rPr>
        <w:t>worst review of the users according to that they select the Driver disabled or blocked</w:t>
      </w:r>
      <w:r>
        <w:rPr>
          <w:rFonts w:ascii="Segoe UI" w:hAnsi="Segoe UI"/>
          <w:sz w:val="22"/>
          <w:szCs w:val="22"/>
        </w:rPr>
        <w:t>.</w:t>
      </w:r>
    </w:p>
    <w:p>
      <w:pPr>
        <w:pStyle w:val="21"/>
        <w:rPr>
          <w:rFonts w:ascii="Segoe UI" w:hAnsi="Segoe UI"/>
          <w:sz w:val="22"/>
          <w:szCs w:val="22"/>
        </w:rPr>
      </w:pPr>
    </w:p>
    <w:p>
      <w:pPr>
        <w:pStyle w:val="2"/>
        <w:ind w:left="0" w:firstLine="0"/>
      </w:pPr>
      <w:r>
        <w:t xml:space="preserve">4. Non-functional Requirements </w:t>
      </w:r>
    </w:p>
    <w:p>
      <w:pPr>
        <w:pStyle w:val="4"/>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pPr>
        <w:pStyle w:val="4"/>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pPr>
        <w:pStyle w:val="4"/>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pPr>
        <w:pStyle w:val="4"/>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pPr>
        <w:pStyle w:val="4"/>
        <w:rPr>
          <w:rFonts w:ascii="Segoe UI" w:hAnsi="Segoe UI"/>
          <w:sz w:val="22"/>
          <w:szCs w:val="22"/>
        </w:rPr>
      </w:pPr>
    </w:p>
    <w:sectPr>
      <w:type w:val="continuous"/>
      <w:pgSz w:w="12240" w:h="15840"/>
      <w:pgMar w:top="1134" w:right="1134" w:bottom="1134" w:left="1134" w:header="720" w:footer="72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
      <w:lvlJc w:val="left"/>
      <w:pPr>
        <w:tabs>
          <w:tab w:val="left" w:pos="0"/>
        </w:tabs>
        <w:ind w:left="1440" w:hanging="360"/>
      </w:pPr>
      <w:rPr>
        <w:rFonts w:ascii="Wingdings" w:hAnsi="Wingdings"/>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3">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4">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6">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documentProtection w:edit="forms" w:enforcement="1"/>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5E4112"/>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E3688"/>
    <w:rsid w:val="00E94B9D"/>
    <w:rsid w:val="00EF2176"/>
    <w:rsid w:val="00F0757A"/>
    <w:rsid w:val="00F313A7"/>
    <w:rsid w:val="00F41480"/>
    <w:rsid w:val="00F43081"/>
    <w:rsid w:val="00FB6917"/>
    <w:rsid w:val="00FE464D"/>
    <w:rsid w:val="00FF6ACF"/>
    <w:rsid w:val="235556F5"/>
    <w:rsid w:val="31882775"/>
    <w:rsid w:val="3BDD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uiPriority w:val="0"/>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Arial" w:hAnsi="Arial"/>
      <w:sz w:val="28"/>
      <w:szCs w:val="28"/>
    </w:rPr>
  </w:style>
  <w:style w:type="paragraph" w:styleId="4">
    <w:name w:val="Body Text"/>
    <w:basedOn w:val="1"/>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List"/>
    <w:basedOn w:val="4"/>
    <w:qFormat/>
    <w:uiPriority w:val="0"/>
  </w:style>
  <w:style w:type="paragraph" w:styleId="11">
    <w:name w:val="toc 1"/>
    <w:basedOn w:val="12"/>
    <w:next w:val="1"/>
    <w:uiPriority w:val="0"/>
    <w:pPr>
      <w:tabs>
        <w:tab w:val="right" w:leader="dot" w:pos="9972"/>
      </w:tabs>
    </w:pPr>
  </w:style>
  <w:style w:type="paragraph" w:customStyle="1" w:styleId="12">
    <w:name w:val="Index"/>
    <w:basedOn w:val="1"/>
    <w:uiPriority w:val="0"/>
    <w:pPr>
      <w:suppressLineNumbers/>
    </w:pPr>
  </w:style>
  <w:style w:type="character" w:customStyle="1" w:styleId="13">
    <w:name w:val="Numbering Symbols"/>
    <w:uiPriority w:val="0"/>
  </w:style>
  <w:style w:type="character" w:customStyle="1" w:styleId="14">
    <w:name w:val="WW8Num3z0"/>
    <w:uiPriority w:val="0"/>
    <w:rPr>
      <w:rFonts w:ascii="Symbol" w:hAnsi="Symbol"/>
    </w:rPr>
  </w:style>
  <w:style w:type="character" w:customStyle="1" w:styleId="15">
    <w:name w:val="WW8Num3z1"/>
    <w:uiPriority w:val="0"/>
    <w:rPr>
      <w:rFonts w:ascii="Wingdings" w:hAnsi="Wingdings"/>
    </w:rPr>
  </w:style>
  <w:style w:type="character" w:customStyle="1" w:styleId="16">
    <w:name w:val="WW8Num3z4"/>
    <w:uiPriority w:val="0"/>
    <w:rPr>
      <w:rFonts w:ascii="Courier New" w:hAnsi="Courier New" w:cs="Courier New"/>
    </w:rPr>
  </w:style>
  <w:style w:type="character" w:customStyle="1" w:styleId="17">
    <w:name w:val="Bullets"/>
    <w:uiPriority w:val="0"/>
    <w:rPr>
      <w:rFonts w:ascii="OpenSymbol" w:hAnsi="OpenSymbol" w:eastAsia="OpenSymbol" w:cs="OpenSymbol"/>
    </w:rPr>
  </w:style>
  <w:style w:type="character" w:customStyle="1" w:styleId="18">
    <w:name w:val="WW8Num2z0"/>
    <w:uiPriority w:val="0"/>
    <w:rPr>
      <w:sz w:val="24"/>
    </w:rPr>
  </w:style>
  <w:style w:type="character" w:customStyle="1" w:styleId="19">
    <w:name w:val="WW8Num2z1"/>
    <w:uiPriority w:val="0"/>
    <w:rPr>
      <w:sz w:val="22"/>
    </w:rPr>
  </w:style>
  <w:style w:type="character" w:customStyle="1" w:styleId="20">
    <w:name w:val="WW8Num2z8"/>
    <w:uiPriority w:val="0"/>
    <w:rPr>
      <w:b/>
      <w:sz w:val="24"/>
    </w:rPr>
  </w:style>
  <w:style w:type="paragraph" w:styleId="21">
    <w:name w:val="List Paragraph"/>
    <w:basedOn w:val="1"/>
    <w:qFormat/>
    <w:uiPriority w:val="0"/>
  </w:style>
  <w:style w:type="paragraph" w:customStyle="1" w:styleId="22">
    <w:name w:val="Preformatted Text"/>
    <w:basedOn w:val="1"/>
    <w:uiPriority w:val="0"/>
    <w:rPr>
      <w:rFonts w:ascii="Courier New" w:hAnsi="Courier New" w:eastAsia="NSimSun" w:cs="Courier New"/>
      <w:sz w:val="20"/>
      <w:szCs w:val="20"/>
    </w:rPr>
  </w:style>
  <w:style w:type="paragraph" w:customStyle="1" w:styleId="23">
    <w:name w:val="Contents Heading"/>
    <w:basedOn w:val="3"/>
    <w:uiPriority w:val="0"/>
    <w:pPr>
      <w:suppressLineNumbers/>
    </w:pPr>
    <w:rPr>
      <w:b/>
      <w:bCs/>
      <w:sz w:val="32"/>
      <w:szCs w:val="32"/>
    </w:rPr>
  </w:style>
  <w:style w:type="character" w:customStyle="1" w:styleId="24">
    <w:name w:val="RTF_Num 2 6"/>
    <w:uiPriority w:val="0"/>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672</Words>
  <Characters>3833</Characters>
  <Lines>31</Lines>
  <Paragraphs>8</Paragraphs>
  <TotalTime>3</TotalTime>
  <ScaleCrop>false</ScaleCrop>
  <LinksUpToDate>false</LinksUpToDate>
  <CharactersWithSpaces>4497</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2022-01-11T05:27:00Z</dcterms:created>
  <dc:creator>a</dc:creator>
  <cp:lastModifiedBy>tarun Rathore</cp:lastModifiedBy>
  <cp:lastPrinted>2113-01-01T00:00:00Z</cp:lastPrinted>
  <dcterms:modified xsi:type="dcterms:W3CDTF">2023-07-03T15:38:35Z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C34E5E401D6C4ACB920487C78637D59A</vt:lpwstr>
  </property>
</Properties>
</file>