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D83E" w14:textId="77777777" w:rsidR="001657AB" w:rsidRPr="003008C3" w:rsidRDefault="00000000" w:rsidP="003008C3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008C3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Лаборатория ИИ</w:t>
      </w:r>
    </w:p>
    <w:p w14:paraId="1A1DAEDF" w14:textId="77777777" w:rsidR="001657AB" w:rsidRPr="003008C3" w:rsidRDefault="00000000" w:rsidP="003008C3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008C3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Сценарий работы для ученика</w:t>
      </w:r>
    </w:p>
    <w:p w14:paraId="0331EEE9" w14:textId="3B4D2ED3" w:rsidR="001657AB" w:rsidRPr="003008C3" w:rsidRDefault="00000000" w:rsidP="003008C3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Как войти в комнату, работать с </w:t>
      </w:r>
      <w:proofErr w:type="spellStart"/>
      <w:r w:rsidRPr="003008C3">
        <w:rPr>
          <w:rFonts w:ascii="Times New Roman" w:hAnsi="Times New Roman" w:cs="Times New Roman"/>
          <w:color w:val="000000" w:themeColor="text1"/>
          <w:sz w:val="28"/>
          <w:szCs w:val="28"/>
        </w:rPr>
        <w:t>GigaChat</w:t>
      </w:r>
      <w:proofErr w:type="spellEnd"/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завершить урок</w:t>
      </w:r>
    </w:p>
    <w:p w14:paraId="2DA70489" w14:textId="77777777" w:rsidR="001657AB" w:rsidRPr="003008C3" w:rsidRDefault="00000000" w:rsidP="003008C3">
      <w:pPr>
        <w:pStyle w:val="Heading1"/>
        <w:spacing w:before="160"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3008C3">
        <w:rPr>
          <w:rFonts w:ascii="Times New Roman" w:hAnsi="Times New Roman" w:cs="Times New Roman"/>
          <w:color w:val="000000" w:themeColor="text1"/>
          <w:sz w:val="28"/>
        </w:rPr>
        <w:t xml:space="preserve">1. </w:t>
      </w:r>
      <w:proofErr w:type="spellStart"/>
      <w:r w:rsidRPr="003008C3">
        <w:rPr>
          <w:rFonts w:ascii="Times New Roman" w:hAnsi="Times New Roman" w:cs="Times New Roman"/>
          <w:color w:val="000000" w:themeColor="text1"/>
          <w:sz w:val="28"/>
        </w:rPr>
        <w:t>Кратко</w:t>
      </w:r>
      <w:proofErr w:type="spellEnd"/>
      <w:r w:rsidRPr="003008C3">
        <w:rPr>
          <w:rFonts w:ascii="Times New Roman" w:hAnsi="Times New Roman" w:cs="Times New Roman"/>
          <w:color w:val="000000" w:themeColor="text1"/>
          <w:sz w:val="28"/>
        </w:rPr>
        <w:t xml:space="preserve"> о </w:t>
      </w:r>
      <w:proofErr w:type="spellStart"/>
      <w:r w:rsidRPr="003008C3">
        <w:rPr>
          <w:rFonts w:ascii="Times New Roman" w:hAnsi="Times New Roman" w:cs="Times New Roman"/>
          <w:color w:val="000000" w:themeColor="text1"/>
          <w:sz w:val="28"/>
        </w:rPr>
        <w:t>сценарии</w:t>
      </w:r>
      <w:proofErr w:type="spellEnd"/>
    </w:p>
    <w:p w14:paraId="7B65D5D5" w14:textId="77777777" w:rsidR="001657AB" w:rsidRPr="003008C3" w:rsidRDefault="00000000" w:rsidP="003008C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Этот документ описывает путь ученика от входа на сайт до завершения урока. Ученик работает анонимно: он выбирает роль, вводит код комнаты, переходит в чат и учится формулировать запросы к </w:t>
      </w:r>
      <w:proofErr w:type="spellStart"/>
      <w:r w:rsidRPr="003008C3">
        <w:rPr>
          <w:rFonts w:ascii="Times New Roman" w:hAnsi="Times New Roman" w:cs="Times New Roman"/>
          <w:color w:val="000000" w:themeColor="text1"/>
          <w:sz w:val="28"/>
          <w:szCs w:val="28"/>
        </w:rPr>
        <w:t>GigaChat</w:t>
      </w:r>
      <w:proofErr w:type="spellEnd"/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657AB" w:rsidRPr="003008C3" w14:paraId="21272654" w14:textId="77777777" w:rsidTr="002A2DDC">
        <w:trPr>
          <w:jc w:val="center"/>
        </w:trPr>
        <w:tc>
          <w:tcPr>
            <w:tcW w:w="102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C949F6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Главная идея</w:t>
            </w: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>Ученик не создаёт класс самостоятельно. Код комнаты выдаёт преподаватель. После окончания урока ученик получает уведомление и возвращается на главный экран.</w:t>
            </w:r>
          </w:p>
        </w:tc>
      </w:tr>
    </w:tbl>
    <w:p w14:paraId="75F634B0" w14:textId="77777777" w:rsidR="001657AB" w:rsidRPr="003008C3" w:rsidRDefault="001657AB" w:rsidP="003008C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1502B6B" w14:textId="77777777" w:rsidR="001657AB" w:rsidRPr="003008C3" w:rsidRDefault="00000000" w:rsidP="003008C3">
      <w:pPr>
        <w:pStyle w:val="Heading1"/>
        <w:spacing w:before="160"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3008C3">
        <w:rPr>
          <w:rFonts w:ascii="Times New Roman" w:hAnsi="Times New Roman" w:cs="Times New Roman"/>
          <w:color w:val="000000" w:themeColor="text1"/>
          <w:sz w:val="28"/>
        </w:rPr>
        <w:t>2. Что нужно перед началом</w:t>
      </w:r>
    </w:p>
    <w:p w14:paraId="7B9E5580" w14:textId="77777777" w:rsidR="001657AB" w:rsidRPr="003008C3" w:rsidRDefault="00000000" w:rsidP="003008C3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Ссылка на сайт «Лаборатория ИИ».</w:t>
      </w:r>
    </w:p>
    <w:p w14:paraId="04430119" w14:textId="77777777" w:rsidR="001657AB" w:rsidRPr="003008C3" w:rsidRDefault="00000000" w:rsidP="003008C3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Код комнаты, который сообщает преподаватель.</w:t>
      </w:r>
    </w:p>
    <w:p w14:paraId="198DC2D3" w14:textId="77777777" w:rsidR="001657AB" w:rsidRPr="003008C3" w:rsidRDefault="00000000" w:rsidP="003008C3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Ноутбук или планшет с шириной экрана от 768 </w:t>
      </w:r>
      <w:proofErr w:type="spellStart"/>
      <w:r w:rsidRPr="003008C3">
        <w:rPr>
          <w:rFonts w:ascii="Times New Roman" w:hAnsi="Times New Roman" w:cs="Times New Roman"/>
          <w:color w:val="000000" w:themeColor="text1"/>
          <w:sz w:val="28"/>
          <w:szCs w:val="28"/>
        </w:rPr>
        <w:t>px</w:t>
      </w:r>
      <w:proofErr w:type="spellEnd"/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E77C89B" w14:textId="77777777" w:rsidR="001657AB" w:rsidRPr="003008C3" w:rsidRDefault="00000000" w:rsidP="003008C3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</w:rPr>
        <w:t>Стабильное подключение к интернету.</w:t>
      </w:r>
    </w:p>
    <w:p w14:paraId="0457C5BE" w14:textId="77777777" w:rsidR="001657AB" w:rsidRPr="003008C3" w:rsidRDefault="00000000" w:rsidP="003008C3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Понимание темы занятия или задания от преподавателя.</w:t>
      </w:r>
    </w:p>
    <w:p w14:paraId="3649BF00" w14:textId="77777777" w:rsidR="001657AB" w:rsidRPr="003008C3" w:rsidRDefault="00000000" w:rsidP="003008C3">
      <w:pPr>
        <w:pStyle w:val="Heading1"/>
        <w:spacing w:before="160"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3008C3">
        <w:rPr>
          <w:rFonts w:ascii="Times New Roman" w:hAnsi="Times New Roman" w:cs="Times New Roman"/>
          <w:color w:val="000000" w:themeColor="text1"/>
          <w:sz w:val="28"/>
        </w:rPr>
        <w:t xml:space="preserve">3. </w:t>
      </w:r>
      <w:proofErr w:type="spellStart"/>
      <w:r w:rsidRPr="003008C3">
        <w:rPr>
          <w:rFonts w:ascii="Times New Roman" w:hAnsi="Times New Roman" w:cs="Times New Roman"/>
          <w:color w:val="000000" w:themeColor="text1"/>
          <w:sz w:val="28"/>
        </w:rPr>
        <w:t>Основной</w:t>
      </w:r>
      <w:proofErr w:type="spellEnd"/>
      <w:r w:rsidRPr="003008C3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3008C3">
        <w:rPr>
          <w:rFonts w:ascii="Times New Roman" w:hAnsi="Times New Roman" w:cs="Times New Roman"/>
          <w:color w:val="000000" w:themeColor="text1"/>
          <w:sz w:val="28"/>
        </w:rPr>
        <w:t>сценарий</w:t>
      </w:r>
      <w:proofErr w:type="spellEnd"/>
      <w:r w:rsidRPr="003008C3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3008C3">
        <w:rPr>
          <w:rFonts w:ascii="Times New Roman" w:hAnsi="Times New Roman" w:cs="Times New Roman"/>
          <w:color w:val="000000" w:themeColor="text1"/>
          <w:sz w:val="28"/>
        </w:rPr>
        <w:t>ученика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5"/>
        <w:gridCol w:w="3623"/>
        <w:gridCol w:w="6026"/>
      </w:tblGrid>
      <w:tr w:rsidR="001657AB" w:rsidRPr="003008C3" w14:paraId="12575795" w14:textId="77777777" w:rsidTr="002A2DDC">
        <w:trPr>
          <w:tblHeader/>
          <w:jc w:val="center"/>
        </w:trPr>
        <w:tc>
          <w:tcPr>
            <w:tcW w:w="51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12696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008C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Шаг</w:t>
            </w:r>
            <w:proofErr w:type="spellEnd"/>
          </w:p>
        </w:tc>
        <w:tc>
          <w:tcPr>
            <w:tcW w:w="366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21C2F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Действие ученика</w:t>
            </w:r>
          </w:p>
        </w:tc>
        <w:tc>
          <w:tcPr>
            <w:tcW w:w="6114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03327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Что должно произойти в системе</w:t>
            </w:r>
          </w:p>
        </w:tc>
      </w:tr>
      <w:tr w:rsidR="001657AB" w:rsidRPr="003008C3" w14:paraId="165D3629" w14:textId="77777777" w:rsidTr="002A2DDC"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79EB5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6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06CB4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Открыть сайт «Лаборатория ИИ».</w:t>
            </w:r>
          </w:p>
        </w:tc>
        <w:tc>
          <w:tcPr>
            <w:tcW w:w="61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72543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Появляется главный экран выбора роли.</w:t>
            </w:r>
          </w:p>
        </w:tc>
      </w:tr>
      <w:tr w:rsidR="001657AB" w:rsidRPr="003008C3" w14:paraId="4470107D" w14:textId="77777777" w:rsidTr="002A2DDC"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38CED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6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22541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Выбрать роль «Студент» или «Ученик».</w:t>
            </w:r>
          </w:p>
        </w:tc>
        <w:tc>
          <w:tcPr>
            <w:tcW w:w="61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C218E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Система открывает форму входа в комнату.</w:t>
            </w:r>
          </w:p>
        </w:tc>
      </w:tr>
      <w:tr w:rsidR="001657AB" w:rsidRPr="003008C3" w14:paraId="075E860F" w14:textId="77777777" w:rsidTr="002A2DDC"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56554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3</w:t>
            </w:r>
          </w:p>
        </w:tc>
        <w:tc>
          <w:tcPr>
            <w:tcW w:w="36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CF9CC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Ввести код комнаты, который дал преподаватель.</w:t>
            </w:r>
          </w:p>
        </w:tc>
        <w:tc>
          <w:tcPr>
            <w:tcW w:w="61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87B605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Код проверяется на сервере. Если комната активна, ученик допускается к уроку.</w:t>
            </w:r>
          </w:p>
        </w:tc>
      </w:tr>
      <w:tr w:rsidR="001657AB" w:rsidRPr="003008C3" w14:paraId="259FE895" w14:textId="77777777" w:rsidTr="002A2DDC"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98F51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36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BF42A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Нажать кнопку входа в комнату.</w:t>
            </w:r>
          </w:p>
        </w:tc>
        <w:tc>
          <w:tcPr>
            <w:tcW w:w="61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2ABA7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Открывается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чат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урока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1657AB" w:rsidRPr="003008C3" w14:paraId="2CBFDDEC" w14:textId="77777777" w:rsidTr="002A2DDC"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A577A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36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A9166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Ввести запрос к </w:t>
            </w: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GigaChat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 поле промта.</w:t>
            </w:r>
          </w:p>
        </w:tc>
        <w:tc>
          <w:tcPr>
            <w:tcW w:w="61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8EB18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Запрос готовится к отправке. Кнопка отправки активна, если промт заполнен корректно.</w:t>
            </w:r>
          </w:p>
        </w:tc>
      </w:tr>
      <w:tr w:rsidR="001657AB" w:rsidRPr="003008C3" w14:paraId="7D49BD53" w14:textId="77777777" w:rsidTr="002A2DDC"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17748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36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9E91C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Нажать кнопку отправки.</w:t>
            </w:r>
          </w:p>
        </w:tc>
        <w:tc>
          <w:tcPr>
            <w:tcW w:w="61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0BCDA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Кнопка блокируется, появляется индикатор загрузки.</w:t>
            </w:r>
          </w:p>
        </w:tc>
      </w:tr>
      <w:tr w:rsidR="001657AB" w:rsidRPr="003008C3" w14:paraId="395BBDE4" w14:textId="77777777" w:rsidTr="002A2DDC"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119F5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36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D88C6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Дождаться ответа.</w:t>
            </w:r>
          </w:p>
        </w:tc>
        <w:tc>
          <w:tcPr>
            <w:tcW w:w="61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4D352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 чате появляется ответ </w:t>
            </w: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GigaChat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 Для текстового ответа отображается количество использованных токенов.</w:t>
            </w:r>
          </w:p>
        </w:tc>
      </w:tr>
      <w:tr w:rsidR="001657AB" w:rsidRPr="003008C3" w14:paraId="389C7E69" w14:textId="77777777" w:rsidTr="002A2DDC"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0AA26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36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C30DF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Продолжать обучение: уточнять запросы, улучшать формулировки, сравнивать ответы.</w:t>
            </w:r>
          </w:p>
        </w:tc>
        <w:tc>
          <w:tcPr>
            <w:tcW w:w="611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BB647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Каждый запрос логируется для анализа преподавателем.</w:t>
            </w:r>
          </w:p>
        </w:tc>
      </w:tr>
    </w:tbl>
    <w:p w14:paraId="66F51478" w14:textId="77777777" w:rsidR="001657AB" w:rsidRPr="003008C3" w:rsidRDefault="00000000" w:rsidP="003008C3">
      <w:pPr>
        <w:pStyle w:val="Heading1"/>
        <w:spacing w:before="160" w:line="360" w:lineRule="auto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lang w:val="ru-RU"/>
        </w:rPr>
        <w:t>4. Работа в чате</w:t>
      </w:r>
    </w:p>
    <w:p w14:paraId="631F1ED3" w14:textId="77777777" w:rsidR="001657AB" w:rsidRPr="003008C3" w:rsidRDefault="00000000" w:rsidP="003008C3">
      <w:pPr>
        <w:pStyle w:val="Heading2"/>
        <w:spacing w:before="8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4.1. Как писать запрос</w:t>
      </w:r>
    </w:p>
    <w:p w14:paraId="3BEE7FAF" w14:textId="77777777" w:rsidR="001657AB" w:rsidRPr="003008C3" w:rsidRDefault="00000000" w:rsidP="003008C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поле промта нужно описать, что именно требуется получить от модели. Лучше писать конкретно: указать тему, формат ответа, уровень сложности и ограничения.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657AB" w:rsidRPr="003008C3" w14:paraId="3A904DE3" w14:textId="77777777" w:rsidTr="002A2DDC">
        <w:trPr>
          <w:tblHeader/>
          <w:jc w:val="center"/>
        </w:trPr>
        <w:tc>
          <w:tcPr>
            <w:tcW w:w="511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54027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008C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Неудачный</w:t>
            </w:r>
            <w:proofErr w:type="spellEnd"/>
            <w:r w:rsidRPr="003008C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008C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запрос</w:t>
            </w:r>
            <w:proofErr w:type="spellEnd"/>
          </w:p>
        </w:tc>
        <w:tc>
          <w:tcPr>
            <w:tcW w:w="5112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B015E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Более удачный запрос</w:t>
            </w:r>
          </w:p>
        </w:tc>
      </w:tr>
      <w:tr w:rsidR="001657AB" w:rsidRPr="003008C3" w14:paraId="2F3F26FA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8D608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Расскажи про космос.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7BF34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Объясни ученику 7 класса, что такое </w:t>
            </w: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Солнечная система, в 5 коротких пунктах.</w:t>
            </w:r>
          </w:p>
        </w:tc>
      </w:tr>
      <w:tr w:rsidR="001657AB" w:rsidRPr="003008C3" w14:paraId="02E21ECF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70CAE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Сделай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доклад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E2A1C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Составь план доклада на 3 минуты о безопасном использовании нейросетей.</w:t>
            </w:r>
          </w:p>
        </w:tc>
      </w:tr>
      <w:tr w:rsidR="001657AB" w:rsidRPr="003008C3" w14:paraId="07A90436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4AC3D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Реши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задачу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0841D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Реши задачу по физике пошагово и объясни каждую формулу простыми словами.</w:t>
            </w:r>
          </w:p>
        </w:tc>
      </w:tr>
    </w:tbl>
    <w:p w14:paraId="7A133D84" w14:textId="77777777" w:rsidR="001657AB" w:rsidRPr="003008C3" w:rsidRDefault="00000000" w:rsidP="003008C3">
      <w:pPr>
        <w:pStyle w:val="Heading2"/>
        <w:spacing w:before="8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</w:rPr>
        <w:t>4.2. Что видит ученик после отправки</w:t>
      </w:r>
    </w:p>
    <w:p w14:paraId="4F2BF01B" w14:textId="77777777" w:rsidR="001657AB" w:rsidRPr="003008C3" w:rsidRDefault="00000000" w:rsidP="003008C3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индикатор загрузки, пока запрос обрабатывается;</w:t>
      </w:r>
    </w:p>
    <w:p w14:paraId="63A71F16" w14:textId="77777777" w:rsidR="001657AB" w:rsidRPr="003008C3" w:rsidRDefault="00000000" w:rsidP="003008C3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ответ модели в области результата;</w:t>
      </w:r>
    </w:p>
    <w:p w14:paraId="1D6082AF" w14:textId="77777777" w:rsidR="001657AB" w:rsidRPr="003008C3" w:rsidRDefault="00000000" w:rsidP="003008C3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количество токенов для текстового ответа;</w:t>
      </w:r>
    </w:p>
    <w:p w14:paraId="1A823870" w14:textId="77777777" w:rsidR="001657AB" w:rsidRPr="003008C3" w:rsidRDefault="00000000" w:rsidP="003008C3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сообщение об ошибке, если запрос не удалось выполнить.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657AB" w:rsidRPr="003008C3" w14:paraId="105CC5B8" w14:textId="77777777" w:rsidTr="002A2DDC">
        <w:trPr>
          <w:jc w:val="center"/>
        </w:trPr>
        <w:tc>
          <w:tcPr>
            <w:tcW w:w="102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BBD165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Важно</w:t>
            </w: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 xml:space="preserve">Не вводите персональные данные: ФИО, адрес, телефон, пароли, данные документов и любую другую личную информацию. </w:t>
            </w: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 </w:t>
            </w: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рамках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урока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используется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только анонимный session_id.</w:t>
            </w:r>
          </w:p>
        </w:tc>
      </w:tr>
    </w:tbl>
    <w:p w14:paraId="5219D5E5" w14:textId="77777777" w:rsidR="001657AB" w:rsidRPr="003008C3" w:rsidRDefault="001657AB" w:rsidP="003008C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2F98EB" w14:textId="77777777" w:rsidR="001657AB" w:rsidRPr="003008C3" w:rsidRDefault="00000000" w:rsidP="003008C3">
      <w:pPr>
        <w:pStyle w:val="Heading1"/>
        <w:spacing w:before="160"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3008C3">
        <w:rPr>
          <w:rFonts w:ascii="Times New Roman" w:hAnsi="Times New Roman" w:cs="Times New Roman"/>
          <w:color w:val="000000" w:themeColor="text1"/>
          <w:sz w:val="28"/>
        </w:rPr>
        <w:t>5. Уведомления во время урока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657AB" w:rsidRPr="003008C3" w14:paraId="25906C92" w14:textId="77777777" w:rsidTr="002A2DDC">
        <w:trPr>
          <w:tblHeader/>
          <w:jc w:val="center"/>
        </w:trPr>
        <w:tc>
          <w:tcPr>
            <w:tcW w:w="340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0A4A55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Когда появляется уведомление</w:t>
            </w:r>
          </w:p>
        </w:tc>
        <w:tc>
          <w:tcPr>
            <w:tcW w:w="340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28C5A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Текстовый смысл уведомления</w:t>
            </w:r>
          </w:p>
        </w:tc>
        <w:tc>
          <w:tcPr>
            <w:tcW w:w="340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F1AB5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Что должен сделать ученик</w:t>
            </w:r>
          </w:p>
        </w:tc>
      </w:tr>
      <w:tr w:rsidR="001657AB" w:rsidRPr="003008C3" w14:paraId="3BB13D97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1D636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 5 минут до конца урока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39FCC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Урок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скоро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закончится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362834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Завершить текущий запрос и сохранить нужные </w:t>
            </w: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выводы.</w:t>
            </w:r>
          </w:p>
        </w:tc>
      </w:tr>
      <w:tr w:rsidR="001657AB" w:rsidRPr="003008C3" w14:paraId="75365A76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49683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За 1 минуту до конца урока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ECC18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 конца урока осталась 1 минута.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8B0DF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 начинать длинный новый запрос.</w:t>
            </w:r>
          </w:p>
        </w:tc>
      </w:tr>
      <w:tr w:rsidR="001657AB" w:rsidRPr="003008C3" w14:paraId="0A123802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96005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Урок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завершён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автоматически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58318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Урок закончился.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232369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Дождаться возврата на главный экран.</w:t>
            </w:r>
          </w:p>
        </w:tc>
      </w:tr>
      <w:tr w:rsidR="001657AB" w:rsidRPr="003008C3" w14:paraId="33D5DCFD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B556D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Урок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завершён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преподавателем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досрочно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9395A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Урок завершён преподавателем.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9E3D2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Дождаться возврата на главный экран.</w:t>
            </w:r>
          </w:p>
        </w:tc>
      </w:tr>
    </w:tbl>
    <w:p w14:paraId="2E8B942D" w14:textId="77777777" w:rsidR="001657AB" w:rsidRPr="003008C3" w:rsidRDefault="00000000" w:rsidP="003008C3">
      <w:pPr>
        <w:pStyle w:val="Heading1"/>
        <w:spacing w:before="160" w:line="360" w:lineRule="auto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lang w:val="ru-RU"/>
        </w:rPr>
        <w:t>6. Завершение урока</w:t>
      </w:r>
    </w:p>
    <w:p w14:paraId="3BC05A04" w14:textId="77777777" w:rsidR="001657AB" w:rsidRPr="003008C3" w:rsidRDefault="00000000" w:rsidP="003008C3">
      <w:pPr>
        <w:pStyle w:val="Heading2"/>
        <w:spacing w:before="8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6.1. Автоматическое завершение</w:t>
      </w:r>
    </w:p>
    <w:p w14:paraId="5D4A12DC" w14:textId="77777777" w:rsidR="001657AB" w:rsidRPr="003008C3" w:rsidRDefault="00000000" w:rsidP="003008C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Если заданная длительность урока истекла, система завершает комнату автоматически. Ученик получает уведомление о завершении урока и возвращается на главный экран выбора роли.</w:t>
      </w:r>
    </w:p>
    <w:p w14:paraId="7DC25FBB" w14:textId="77777777" w:rsidR="001657AB" w:rsidRPr="003008C3" w:rsidRDefault="00000000" w:rsidP="003008C3">
      <w:pPr>
        <w:pStyle w:val="Heading2"/>
        <w:spacing w:before="80"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6.2. Досрочное завершение преподавателем</w:t>
      </w:r>
    </w:p>
    <w:p w14:paraId="24DF72A9" w14:textId="77777777" w:rsidR="001657AB" w:rsidRPr="003008C3" w:rsidRDefault="00000000" w:rsidP="003008C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Преподаватель может завершить урок вручную. После подтверждения действия система закрывает комнату для всех учеников. Ученик получает уведомление и возвращается на главный экран.</w:t>
      </w:r>
    </w:p>
    <w:p w14:paraId="2B3E7C43" w14:textId="77777777" w:rsidR="001657AB" w:rsidRPr="003008C3" w:rsidRDefault="00000000" w:rsidP="003008C3">
      <w:pPr>
        <w:pStyle w:val="Heading1"/>
        <w:spacing w:before="160" w:line="360" w:lineRule="auto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lang w:val="ru-RU"/>
        </w:rPr>
        <w:t>7. Возможные ошибки и действия ученика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657AB" w:rsidRPr="003008C3" w14:paraId="70980DD7" w14:textId="77777777" w:rsidTr="002A2DDC">
        <w:trPr>
          <w:tblHeader/>
          <w:jc w:val="center"/>
        </w:trPr>
        <w:tc>
          <w:tcPr>
            <w:tcW w:w="340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1D907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008C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Ситуация</w:t>
            </w:r>
            <w:proofErr w:type="spellEnd"/>
          </w:p>
        </w:tc>
        <w:tc>
          <w:tcPr>
            <w:tcW w:w="340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FAE58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Что означает</w:t>
            </w:r>
          </w:p>
        </w:tc>
        <w:tc>
          <w:tcPr>
            <w:tcW w:w="340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046C6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Что сделать</w:t>
            </w:r>
          </w:p>
        </w:tc>
      </w:tr>
      <w:tr w:rsidR="001657AB" w:rsidRPr="003008C3" w14:paraId="61C82DB8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7F13C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Код комнаты не подходит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CE55A7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Код введён с ошибкой или такой комнаты нет.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8ACC0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Проверить код у преподавателя и ввести его повторно.</w:t>
            </w:r>
          </w:p>
        </w:tc>
      </w:tr>
      <w:tr w:rsidR="001657AB" w:rsidRPr="003008C3" w14:paraId="22382D46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8EE23B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Комната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уже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закрыта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9CAFA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Урок завершён или истёк по времени.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C8E9F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Вернуться на главный экран и дождаться нового кода.</w:t>
            </w:r>
          </w:p>
        </w:tc>
      </w:tr>
      <w:tr w:rsidR="001657AB" w:rsidRPr="003008C3" w14:paraId="2C7BC177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DA328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Сервис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временно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недоступен</w:t>
            </w:r>
            <w:proofErr w:type="spellEnd"/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90F5F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AI</w:t>
            </w: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-сервис или </w:t>
            </w: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backend</w:t>
            </w: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не ответил вовремя.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F8130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Повторить запрос позже или сообщить преподавателю.</w:t>
            </w:r>
          </w:p>
        </w:tc>
      </w:tr>
      <w:tr w:rsidR="001657AB" w:rsidRPr="003008C3" w14:paraId="36DDB886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9C075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Запрос отклонён по соображениям безопасности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191442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AI</w:t>
            </w: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-провайдер отказался обрабатывать запрос.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2AF3F5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Переформулировать запрос в учебном и безопасном формате.</w:t>
            </w:r>
          </w:p>
        </w:tc>
      </w:tr>
      <w:tr w:rsidR="001657AB" w:rsidRPr="003008C3" w14:paraId="01ACA5AD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CC132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Нет ответа или долго загружается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C972B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Проблема сети или высокая нагрузка.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03E23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Проверить интернет и не нажимать отправку много раз подряд.</w:t>
            </w:r>
          </w:p>
        </w:tc>
      </w:tr>
    </w:tbl>
    <w:p w14:paraId="575C92F9" w14:textId="77777777" w:rsidR="001657AB" w:rsidRPr="003008C3" w:rsidRDefault="00000000" w:rsidP="003008C3">
      <w:pPr>
        <w:pStyle w:val="Heading1"/>
        <w:spacing w:before="160"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3008C3">
        <w:rPr>
          <w:rFonts w:ascii="Times New Roman" w:hAnsi="Times New Roman" w:cs="Times New Roman"/>
          <w:color w:val="000000" w:themeColor="text1"/>
          <w:sz w:val="28"/>
        </w:rPr>
        <w:t>8. Короткая памятка ученика</w:t>
      </w:r>
    </w:p>
    <w:p w14:paraId="157F2BFC" w14:textId="77777777" w:rsidR="001657AB" w:rsidRPr="003008C3" w:rsidRDefault="00000000" w:rsidP="003008C3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</w:rPr>
        <w:t>Выбери роль ученика.</w:t>
      </w:r>
    </w:p>
    <w:p w14:paraId="4AC71EA4" w14:textId="77777777" w:rsidR="001657AB" w:rsidRPr="003008C3" w:rsidRDefault="00000000" w:rsidP="003008C3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Введи код комнаты от преподавателя.</w:t>
      </w:r>
    </w:p>
    <w:p w14:paraId="53EF46FA" w14:textId="77777777" w:rsidR="001657AB" w:rsidRPr="003008C3" w:rsidRDefault="00000000" w:rsidP="003008C3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Пиши понятные и конкретные промты.</w:t>
      </w:r>
    </w:p>
    <w:p w14:paraId="1D82D703" w14:textId="77777777" w:rsidR="001657AB" w:rsidRPr="003008C3" w:rsidRDefault="00000000" w:rsidP="003008C3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Смотри на токены и сравнивай, как разные формулировки влияют на ответ.</w:t>
      </w:r>
    </w:p>
    <w:p w14:paraId="3F7F6109" w14:textId="77777777" w:rsidR="001657AB" w:rsidRPr="003008C3" w:rsidRDefault="00000000" w:rsidP="003008C3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3008C3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proofErr w:type="spellEnd"/>
      <w:r w:rsidRPr="003008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008C3">
        <w:rPr>
          <w:rFonts w:ascii="Times New Roman" w:hAnsi="Times New Roman" w:cs="Times New Roman"/>
          <w:color w:val="000000" w:themeColor="text1"/>
          <w:sz w:val="28"/>
          <w:szCs w:val="28"/>
        </w:rPr>
        <w:t>вводи</w:t>
      </w:r>
      <w:proofErr w:type="spellEnd"/>
      <w:r w:rsidRPr="003008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008C3">
        <w:rPr>
          <w:rFonts w:ascii="Times New Roman" w:hAnsi="Times New Roman" w:cs="Times New Roman"/>
          <w:color w:val="000000" w:themeColor="text1"/>
          <w:sz w:val="28"/>
          <w:szCs w:val="28"/>
        </w:rPr>
        <w:t>персональные</w:t>
      </w:r>
      <w:proofErr w:type="spellEnd"/>
      <w:r w:rsidRPr="003008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008C3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proofErr w:type="spellEnd"/>
      <w:r w:rsidRPr="003008C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4BA7309" w14:textId="77777777" w:rsidR="001657AB" w:rsidRPr="003008C3" w:rsidRDefault="00000000" w:rsidP="003008C3">
      <w:pPr>
        <w:pStyle w:val="ListBullet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008C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После завершения урока дождись возврата на главный экран.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657AB" w:rsidRPr="003008C3" w14:paraId="3E996098" w14:textId="77777777" w:rsidTr="002A2DDC">
        <w:trPr>
          <w:jc w:val="center"/>
        </w:trPr>
        <w:tc>
          <w:tcPr>
            <w:tcW w:w="1022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DBCECD" w14:textId="77777777" w:rsidR="001657AB" w:rsidRPr="003008C3" w:rsidRDefault="00000000" w:rsidP="003008C3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008C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ru-RU"/>
              </w:rPr>
              <w:t>Ожидаемый результат</w:t>
            </w:r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br/>
              <w:t xml:space="preserve">Ученик может самостоятельно войти в активную комнату, отправлять запросы </w:t>
            </w:r>
            <w:proofErr w:type="spellStart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GigaChat</w:t>
            </w:r>
            <w:proofErr w:type="spellEnd"/>
            <w:r w:rsidRPr="003008C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, получать ответы, видеть токены и корректно завершить работу после окончания урока.</w:t>
            </w:r>
          </w:p>
        </w:tc>
      </w:tr>
    </w:tbl>
    <w:p w14:paraId="1D1B840F" w14:textId="77777777" w:rsidR="001657AB" w:rsidRPr="003008C3" w:rsidRDefault="001657AB" w:rsidP="003008C3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1657AB" w:rsidRPr="003008C3" w:rsidSect="00034616">
      <w:headerReference w:type="default" r:id="rId8"/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298F" w14:textId="77777777" w:rsidR="0089105F" w:rsidRDefault="0089105F">
      <w:pPr>
        <w:spacing w:after="0" w:line="240" w:lineRule="auto"/>
      </w:pPr>
      <w:r>
        <w:separator/>
      </w:r>
    </w:p>
  </w:endnote>
  <w:endnote w:type="continuationSeparator" w:id="0">
    <w:p w14:paraId="0B59C010" w14:textId="77777777" w:rsidR="0089105F" w:rsidRDefault="00891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864FC" w14:textId="275D5CB3" w:rsidR="001657AB" w:rsidRDefault="001657A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9F1C3" w14:textId="77777777" w:rsidR="0089105F" w:rsidRDefault="0089105F">
      <w:pPr>
        <w:spacing w:after="0" w:line="240" w:lineRule="auto"/>
      </w:pPr>
      <w:r>
        <w:separator/>
      </w:r>
    </w:p>
  </w:footnote>
  <w:footnote w:type="continuationSeparator" w:id="0">
    <w:p w14:paraId="553ABC93" w14:textId="77777777" w:rsidR="0089105F" w:rsidRDefault="00891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0A238" w14:textId="01EFBD46" w:rsidR="001657AB" w:rsidRPr="002A2DDC" w:rsidRDefault="001657AB" w:rsidP="002A2DDC">
    <w:pPr>
      <w:pStyle w:val="Header"/>
      <w:jc w:val="center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5476055">
    <w:abstractNumId w:val="8"/>
  </w:num>
  <w:num w:numId="2" w16cid:durableId="854851766">
    <w:abstractNumId w:val="6"/>
  </w:num>
  <w:num w:numId="3" w16cid:durableId="1124423042">
    <w:abstractNumId w:val="5"/>
  </w:num>
  <w:num w:numId="4" w16cid:durableId="890338082">
    <w:abstractNumId w:val="4"/>
  </w:num>
  <w:num w:numId="5" w16cid:durableId="1177962951">
    <w:abstractNumId w:val="7"/>
  </w:num>
  <w:num w:numId="6" w16cid:durableId="328294801">
    <w:abstractNumId w:val="3"/>
  </w:num>
  <w:num w:numId="7" w16cid:durableId="908462868">
    <w:abstractNumId w:val="2"/>
  </w:num>
  <w:num w:numId="8" w16cid:durableId="1650400106">
    <w:abstractNumId w:val="1"/>
  </w:num>
  <w:num w:numId="9" w16cid:durableId="951665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7AB"/>
    <w:rsid w:val="0029639D"/>
    <w:rsid w:val="002A2DDC"/>
    <w:rsid w:val="003008C3"/>
    <w:rsid w:val="00326F90"/>
    <w:rsid w:val="0089105F"/>
    <w:rsid w:val="00AA1D8D"/>
    <w:rsid w:val="00B47730"/>
    <w:rsid w:val="00BD2F2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13606B"/>
  <w14:defaultImageDpi w14:val="300"/>
  <w15:docId w15:val="{D5A75C30-3E7B-476B-B57A-203CABF3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zmanovskiy.n.v@gmail.com</cp:lastModifiedBy>
  <cp:revision>3</cp:revision>
  <dcterms:created xsi:type="dcterms:W3CDTF">2013-12-23T23:15:00Z</dcterms:created>
  <dcterms:modified xsi:type="dcterms:W3CDTF">2026-05-25T18:37:00Z</dcterms:modified>
  <cp:category/>
</cp:coreProperties>
</file>