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D6BD0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МИНИСТЕРСТВО НАУКИ И ВЫСШЕГО ОБРАЗОВАНИЯ</w:t>
      </w:r>
    </w:p>
    <w:p w14:paraId="31ADC229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РОССИЙСКОЙ ФЕДЕРАЦИИ</w:t>
      </w:r>
    </w:p>
    <w:p w14:paraId="71FE7030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</w:t>
      </w:r>
    </w:p>
    <w:p w14:paraId="4922E4B6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высшего образования</w:t>
      </w:r>
    </w:p>
    <w:p w14:paraId="5AACFCF2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>«КУБАНСКИЙ ГОСУДАРСТВЕННЫЙ УНИВЕРСИТЕТ»</w:t>
      </w:r>
    </w:p>
    <w:p w14:paraId="3970C02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5889C1E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4D9FFB7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Кафедра информационных технологий</w:t>
      </w:r>
    </w:p>
    <w:p w14:paraId="4A3400FF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817179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8F0FDB5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041DA47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95FA13F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74B9C45A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о выполнении лабораторной работы № 1</w:t>
      </w:r>
    </w:p>
    <w:p w14:paraId="15AEA211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по дисциплине «Программная инженерия»</w:t>
      </w:r>
    </w:p>
    <w:p w14:paraId="678C12E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3BE38FC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39CC1D6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FC5019D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3DBB9D4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7F74D307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FD0ABA7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Выполнил: ст. гр. МО32</w:t>
      </w:r>
    </w:p>
    <w:p w14:paraId="4356061A" w14:textId="32B929D8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Серопол Н.А.</w:t>
      </w:r>
    </w:p>
    <w:p w14:paraId="5634E484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Проверил: доцент</w:t>
      </w:r>
    </w:p>
    <w:p w14:paraId="462F8A53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Полетайкин А.Н.</w:t>
      </w:r>
    </w:p>
    <w:p w14:paraId="28DA5AFC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</w:p>
    <w:p w14:paraId="5BE13E4D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B1FF81F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47EA98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Краснодар</w:t>
      </w:r>
    </w:p>
    <w:p w14:paraId="4A3AB261" w14:textId="5DBFBCCA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2026</w:t>
      </w:r>
    </w:p>
    <w:p w14:paraId="1FBA7C75" w14:textId="4A80FC98" w:rsidR="00837B20" w:rsidRPr="006F7694" w:rsidRDefault="00837B20" w:rsidP="003A413D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lastRenderedPageBreak/>
        <w:t xml:space="preserve">Тема: </w:t>
      </w:r>
      <w:r w:rsidRPr="006F7694">
        <w:rPr>
          <w:rFonts w:ascii="Times New Roman" w:eastAsia="Times New Roman" w:hAnsi="Times New Roman" w:cs="Times New Roman"/>
          <w:sz w:val="28"/>
        </w:rPr>
        <w:t>Анализ предметной области.</w:t>
      </w:r>
    </w:p>
    <w:p w14:paraId="357F692A" w14:textId="2A9753ED" w:rsidR="00837B20" w:rsidRPr="006F7694" w:rsidRDefault="00837B20" w:rsidP="003A413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 xml:space="preserve">Индивидуальная тема: </w:t>
      </w:r>
      <w:r w:rsidRPr="006F7694">
        <w:rPr>
          <w:rFonts w:ascii="Times New Roman" w:eastAsia="Times New Roman" w:hAnsi="Times New Roman" w:cs="Times New Roman"/>
          <w:bCs/>
          <w:sz w:val="28"/>
        </w:rPr>
        <w:t>Разработка приложения “календарь событий” с функцией напоминания.</w:t>
      </w:r>
    </w:p>
    <w:p w14:paraId="73F22E12" w14:textId="77777777" w:rsidR="00837B20" w:rsidRPr="006F7694" w:rsidRDefault="00837B20" w:rsidP="003A413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6F7694">
        <w:rPr>
          <w:rFonts w:ascii="Times New Roman" w:eastAsia="Times New Roman" w:hAnsi="Times New Roman" w:cs="Times New Roman"/>
          <w:sz w:val="28"/>
        </w:rPr>
        <w:t>Системное представление процесса планирования выполнения процессов ОС, приобретение навыков системного анализа.</w:t>
      </w:r>
    </w:p>
    <w:p w14:paraId="2CDE6320" w14:textId="77777777" w:rsidR="00837B20" w:rsidRPr="006F7694" w:rsidRDefault="00837B20" w:rsidP="003A413D">
      <w:pPr>
        <w:spacing w:before="160" w:after="0" w:line="360" w:lineRule="auto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>Задание</w:t>
      </w:r>
    </w:p>
    <w:p w14:paraId="6A8D7C64" w14:textId="77777777" w:rsidR="00837B20" w:rsidRPr="006F7694" w:rsidRDefault="00837B20" w:rsidP="003A413D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1. Построить модель «Черный ящик» заданного процесса и описать информационные потоки.</w:t>
      </w:r>
    </w:p>
    <w:p w14:paraId="50EA0A41" w14:textId="77777777" w:rsidR="00837B20" w:rsidRPr="006F7694" w:rsidRDefault="00837B20" w:rsidP="003A413D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2. Выполнить декомпозицию процесса на задачи, дать характеристику неавтоматизированному режиму их решения и выделить недостатки.</w:t>
      </w:r>
    </w:p>
    <w:p w14:paraId="3D98381B" w14:textId="77777777" w:rsidR="00837B20" w:rsidRPr="006F7694" w:rsidRDefault="00837B20" w:rsidP="003A413D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3. Обосновать необходимость разработки программного продукта.</w:t>
      </w:r>
    </w:p>
    <w:p w14:paraId="184ECF5B" w14:textId="77777777" w:rsidR="003A413D" w:rsidRPr="006F7694" w:rsidRDefault="003A413D" w:rsidP="003A413D">
      <w:pPr>
        <w:spacing w:before="320" w:after="12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  <w:u w:val="single"/>
        </w:rPr>
        <w:t>Раздел 1. Системное описание процесса</w:t>
      </w:r>
    </w:p>
    <w:p w14:paraId="68ECEB76" w14:textId="7BF9CE16" w:rsidR="001C1719" w:rsidRPr="006F7694" w:rsidRDefault="003A413D" w:rsidP="003A41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F7694">
        <w:rPr>
          <w:rFonts w:ascii="Times New Roman" w:hAnsi="Times New Roman" w:cs="Times New Roman"/>
          <w:sz w:val="28"/>
          <w:szCs w:val="28"/>
        </w:rPr>
        <w:t>Функция календаря событий заключается в накоплении и запоминании событий разных типов, от дней рождения до стрижек, предоставлении удобного интерфейса для планирования своей повседневной деятельности с учётом запланированных событий и напоминании о них заблаговременно по настройки пользователя.</w:t>
      </w:r>
    </w:p>
    <w:p w14:paraId="39640D37" w14:textId="5B2CA6A7" w:rsidR="003A413D" w:rsidRPr="006F7694" w:rsidRDefault="003A413D" w:rsidP="003A41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F7694">
        <w:rPr>
          <w:rFonts w:ascii="Times New Roman" w:hAnsi="Times New Roman" w:cs="Times New Roman"/>
          <w:sz w:val="28"/>
          <w:szCs w:val="28"/>
        </w:rPr>
        <w:t>Действующие лица: пользователь, вносящий и изменяющий данные о событиях.</w:t>
      </w:r>
    </w:p>
    <w:p w14:paraId="5B024283" w14:textId="05DF7778" w:rsidR="00FD3B07" w:rsidRPr="006F7694" w:rsidRDefault="00FD3B07" w:rsidP="003A41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F7694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6F7694">
        <w:rPr>
          <w:rFonts w:ascii="Times New Roman" w:hAnsi="Times New Roman" w:cs="Times New Roman"/>
          <w:sz w:val="28"/>
          <w:szCs w:val="28"/>
        </w:rPr>
        <w:t>: События и данные о событиях, параметры отображения государственных праздников, параметры настроек уведомлений</w:t>
      </w:r>
      <w:r w:rsidR="00DC1F17" w:rsidRPr="006F7694">
        <w:rPr>
          <w:rFonts w:ascii="Times New Roman" w:hAnsi="Times New Roman" w:cs="Times New Roman"/>
          <w:sz w:val="28"/>
          <w:szCs w:val="28"/>
        </w:rPr>
        <w:t>, статус выполнения событий.</w:t>
      </w:r>
    </w:p>
    <w:p w14:paraId="0A25BC06" w14:textId="5C5C321C" w:rsidR="00FD3B07" w:rsidRPr="006F7694" w:rsidRDefault="00FD3B07" w:rsidP="003A413D">
      <w:pPr>
        <w:spacing w:line="360" w:lineRule="auto"/>
        <w:ind w:firstLine="708"/>
        <w:rPr>
          <w:rFonts w:ascii="Times New Roman" w:eastAsia="Times New Roman" w:hAnsi="Times New Roman" w:cs="Times New Roman"/>
          <w:bCs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  <w:lang w:val="en-US"/>
        </w:rPr>
        <w:t>Control</w:t>
      </w:r>
      <w:r w:rsidRPr="006F7694"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Pr="006F7694">
        <w:rPr>
          <w:rFonts w:ascii="Times New Roman" w:eastAsia="Times New Roman" w:hAnsi="Times New Roman" w:cs="Times New Roman"/>
          <w:bCs/>
          <w:sz w:val="28"/>
        </w:rPr>
        <w:t>информация о государственных праздниках,</w:t>
      </w:r>
      <w:r w:rsidR="00DC1F17" w:rsidRPr="006F7694">
        <w:rPr>
          <w:rFonts w:ascii="Times New Roman" w:eastAsia="Times New Roman" w:hAnsi="Times New Roman" w:cs="Times New Roman"/>
          <w:bCs/>
          <w:sz w:val="28"/>
        </w:rPr>
        <w:t xml:space="preserve"> контроль даты и времени, планирование напоминания.</w:t>
      </w:r>
    </w:p>
    <w:p w14:paraId="30DA4B55" w14:textId="327B45B2" w:rsidR="00EA2EAC" w:rsidRPr="006F7694" w:rsidRDefault="00DC1F17" w:rsidP="00DF0E3E">
      <w:pPr>
        <w:spacing w:line="360" w:lineRule="auto"/>
        <w:ind w:firstLine="708"/>
        <w:rPr>
          <w:rFonts w:ascii="Times New Roman" w:eastAsia="Times New Roman" w:hAnsi="Times New Roman" w:cs="Times New Roman"/>
          <w:bCs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  <w:lang w:val="en-US"/>
        </w:rPr>
        <w:t>Output</w:t>
      </w:r>
      <w:r w:rsidRPr="006F7694"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Pr="006F7694">
        <w:rPr>
          <w:rFonts w:ascii="Times New Roman" w:eastAsia="Times New Roman" w:hAnsi="Times New Roman" w:cs="Times New Roman"/>
          <w:bCs/>
          <w:sz w:val="28"/>
        </w:rPr>
        <w:t xml:space="preserve">напоминание о событии, примечания о событиях, наполнение временного промежутка событиями. </w:t>
      </w:r>
    </w:p>
    <w:p w14:paraId="49B20C2C" w14:textId="33C1403A" w:rsidR="002A0462" w:rsidRPr="006F7694" w:rsidRDefault="003E08A2" w:rsidP="002A0462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08A2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7C9B1E3" wp14:editId="2FBA0983">
            <wp:extent cx="5277587" cy="455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462" w:rsidRPr="006F7694">
        <w:rPr>
          <w:rFonts w:ascii="Times New Roman" w:hAnsi="Times New Roman" w:cs="Times New Roman"/>
          <w:sz w:val="24"/>
        </w:rPr>
        <w:t>Рисунок 1 – Модель «Черный ящик» ПП Календарь событий с функцией напоминания.</w:t>
      </w:r>
    </w:p>
    <w:p w14:paraId="534639B9" w14:textId="77777777" w:rsidR="002A0462" w:rsidRPr="006F7694" w:rsidRDefault="002A0462" w:rsidP="002A0462">
      <w:pPr>
        <w:spacing w:before="120" w:after="40" w:line="36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F7694">
        <w:rPr>
          <w:rFonts w:ascii="Times New Roman" w:eastAsia="Times New Roman" w:hAnsi="Times New Roman" w:cs="Times New Roman"/>
          <w:sz w:val="28"/>
          <w:lang w:val="en-US"/>
        </w:rPr>
        <w:t>Таблица 1 – Описание информационных потоков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2438"/>
        <w:gridCol w:w="1020"/>
        <w:gridCol w:w="1871"/>
        <w:gridCol w:w="1871"/>
        <w:gridCol w:w="2211"/>
      </w:tblGrid>
      <w:tr w:rsidR="002A0462" w:rsidRPr="006F7694" w14:paraId="57E77C91" w14:textId="77777777" w:rsidTr="00B8112D">
        <w:tc>
          <w:tcPr>
            <w:tcW w:w="454" w:type="dxa"/>
          </w:tcPr>
          <w:p w14:paraId="48213DEE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38" w:type="dxa"/>
          </w:tcPr>
          <w:p w14:paraId="3E51B77E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b/>
                <w:sz w:val="24"/>
              </w:rPr>
              <w:t>Наименование и назначение потока</w:t>
            </w:r>
          </w:p>
        </w:tc>
        <w:tc>
          <w:tcPr>
            <w:tcW w:w="1020" w:type="dxa"/>
          </w:tcPr>
          <w:p w14:paraId="5FF9230E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b/>
                <w:sz w:val="24"/>
              </w:rPr>
              <w:t>Вид потока</w:t>
            </w:r>
          </w:p>
        </w:tc>
        <w:tc>
          <w:tcPr>
            <w:tcW w:w="1871" w:type="dxa"/>
          </w:tcPr>
          <w:p w14:paraId="73C2B875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b/>
                <w:sz w:val="24"/>
              </w:rPr>
              <w:t>Форма представления</w:t>
            </w:r>
          </w:p>
        </w:tc>
        <w:tc>
          <w:tcPr>
            <w:tcW w:w="1871" w:type="dxa"/>
          </w:tcPr>
          <w:p w14:paraId="102B61AF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b/>
                <w:sz w:val="24"/>
              </w:rPr>
              <w:t>Корреспондент (откуда)</w:t>
            </w:r>
          </w:p>
        </w:tc>
        <w:tc>
          <w:tcPr>
            <w:tcW w:w="2211" w:type="dxa"/>
          </w:tcPr>
          <w:p w14:paraId="6B4F2FBE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b/>
                <w:sz w:val="24"/>
              </w:rPr>
              <w:t>Периодичность, регламент</w:t>
            </w:r>
          </w:p>
        </w:tc>
      </w:tr>
      <w:tr w:rsidR="002A0462" w:rsidRPr="006F7694" w14:paraId="1991E78C" w14:textId="77777777" w:rsidTr="00B8112D">
        <w:tc>
          <w:tcPr>
            <w:tcW w:w="454" w:type="dxa"/>
          </w:tcPr>
          <w:p w14:paraId="66A299EB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38" w:type="dxa"/>
          </w:tcPr>
          <w:p w14:paraId="06F7C502" w14:textId="0D1EE4D1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F76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События и данные о событиях</w:t>
            </w:r>
          </w:p>
        </w:tc>
        <w:tc>
          <w:tcPr>
            <w:tcW w:w="1020" w:type="dxa"/>
          </w:tcPr>
          <w:p w14:paraId="6A4DA222" w14:textId="77777777" w:rsidR="002A0462" w:rsidRPr="006F7694" w:rsidRDefault="002A0462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871" w:type="dxa"/>
          </w:tcPr>
          <w:p w14:paraId="3F51EC56" w14:textId="48D69E05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8"/>
                <w:lang w:val="ru-RU"/>
              </w:rPr>
              <w:t>Ячейка таблицы</w:t>
            </w:r>
          </w:p>
        </w:tc>
        <w:tc>
          <w:tcPr>
            <w:tcW w:w="1871" w:type="dxa"/>
          </w:tcPr>
          <w:p w14:paraId="44E46DFE" w14:textId="708461D7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Пользователь</w:t>
            </w:r>
          </w:p>
        </w:tc>
        <w:tc>
          <w:tcPr>
            <w:tcW w:w="2211" w:type="dxa"/>
          </w:tcPr>
          <w:p w14:paraId="0A5C7F72" w14:textId="02A96BAA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1-3 раза в неделю</w:t>
            </w:r>
          </w:p>
        </w:tc>
      </w:tr>
      <w:tr w:rsidR="002A0462" w:rsidRPr="006F7694" w14:paraId="6F26B591" w14:textId="77777777" w:rsidTr="00B8112D">
        <w:tc>
          <w:tcPr>
            <w:tcW w:w="454" w:type="dxa"/>
          </w:tcPr>
          <w:p w14:paraId="0D6CA301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38" w:type="dxa"/>
          </w:tcPr>
          <w:p w14:paraId="1BB6193C" w14:textId="254E1907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F7694">
              <w:rPr>
                <w:rFonts w:ascii="Times New Roman" w:hAnsi="Times New Roman" w:cs="Times New Roman"/>
                <w:sz w:val="24"/>
                <w:szCs w:val="24"/>
              </w:rPr>
              <w:t>параметры отображения государственных праздников</w:t>
            </w:r>
          </w:p>
        </w:tc>
        <w:tc>
          <w:tcPr>
            <w:tcW w:w="1020" w:type="dxa"/>
          </w:tcPr>
          <w:p w14:paraId="33F2CB4B" w14:textId="77777777" w:rsidR="002A0462" w:rsidRPr="006F7694" w:rsidRDefault="002A0462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871" w:type="dxa"/>
          </w:tcPr>
          <w:p w14:paraId="046DD471" w14:textId="3136D413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список</w:t>
            </w:r>
          </w:p>
        </w:tc>
        <w:tc>
          <w:tcPr>
            <w:tcW w:w="1871" w:type="dxa"/>
          </w:tcPr>
          <w:p w14:paraId="047B9E83" w14:textId="79BB7176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Пользователь</w:t>
            </w:r>
          </w:p>
        </w:tc>
        <w:tc>
          <w:tcPr>
            <w:tcW w:w="2211" w:type="dxa"/>
          </w:tcPr>
          <w:p w14:paraId="157CC88E" w14:textId="101084F3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1 раз </w:t>
            </w:r>
          </w:p>
        </w:tc>
      </w:tr>
      <w:tr w:rsidR="002A0462" w:rsidRPr="006F7694" w14:paraId="4947264B" w14:textId="77777777" w:rsidTr="00B8112D">
        <w:tc>
          <w:tcPr>
            <w:tcW w:w="454" w:type="dxa"/>
          </w:tcPr>
          <w:p w14:paraId="3B106E8B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38" w:type="dxa"/>
          </w:tcPr>
          <w:p w14:paraId="006D8F82" w14:textId="1963C314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694">
              <w:rPr>
                <w:rFonts w:ascii="Times New Roman" w:hAnsi="Times New Roman" w:cs="Times New Roman"/>
                <w:sz w:val="24"/>
                <w:szCs w:val="24"/>
              </w:rPr>
              <w:t>параметры настроек уведомлений</w:t>
            </w:r>
          </w:p>
        </w:tc>
        <w:tc>
          <w:tcPr>
            <w:tcW w:w="1020" w:type="dxa"/>
          </w:tcPr>
          <w:p w14:paraId="06272CDF" w14:textId="77777777" w:rsidR="002A0462" w:rsidRPr="006F7694" w:rsidRDefault="002A0462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871" w:type="dxa"/>
          </w:tcPr>
          <w:p w14:paraId="27F114CC" w14:textId="7C834345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список</w:t>
            </w:r>
          </w:p>
        </w:tc>
        <w:tc>
          <w:tcPr>
            <w:tcW w:w="1871" w:type="dxa"/>
          </w:tcPr>
          <w:p w14:paraId="66B79468" w14:textId="3702B7EA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Пользователь</w:t>
            </w:r>
          </w:p>
        </w:tc>
        <w:tc>
          <w:tcPr>
            <w:tcW w:w="2211" w:type="dxa"/>
          </w:tcPr>
          <w:p w14:paraId="2BC54079" w14:textId="2438995E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1-3 раза в неделю</w:t>
            </w:r>
          </w:p>
        </w:tc>
      </w:tr>
      <w:tr w:rsidR="002A0462" w:rsidRPr="006F7694" w14:paraId="46F57C6A" w14:textId="77777777" w:rsidTr="00B8112D">
        <w:tc>
          <w:tcPr>
            <w:tcW w:w="454" w:type="dxa"/>
          </w:tcPr>
          <w:p w14:paraId="4994D7E6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38" w:type="dxa"/>
          </w:tcPr>
          <w:p w14:paraId="6E2B656C" w14:textId="7CFDBDDE" w:rsidR="002A0462" w:rsidRPr="006F7694" w:rsidRDefault="002E31E0" w:rsidP="002E31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69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6F76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F7694">
              <w:rPr>
                <w:rFonts w:ascii="Times New Roman" w:hAnsi="Times New Roman" w:cs="Times New Roman"/>
                <w:sz w:val="24"/>
                <w:szCs w:val="24"/>
              </w:rPr>
              <w:t>выполнения событий.</w:t>
            </w:r>
          </w:p>
        </w:tc>
        <w:tc>
          <w:tcPr>
            <w:tcW w:w="1020" w:type="dxa"/>
          </w:tcPr>
          <w:p w14:paraId="11DEDC65" w14:textId="2F8B6CC2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871" w:type="dxa"/>
          </w:tcPr>
          <w:p w14:paraId="2DB9C16B" w14:textId="27E3D393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Чек маркер</w:t>
            </w:r>
          </w:p>
        </w:tc>
        <w:tc>
          <w:tcPr>
            <w:tcW w:w="1871" w:type="dxa"/>
          </w:tcPr>
          <w:p w14:paraId="4A3DFE96" w14:textId="5479BCE6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Пользователь</w:t>
            </w:r>
          </w:p>
        </w:tc>
        <w:tc>
          <w:tcPr>
            <w:tcW w:w="2211" w:type="dxa"/>
          </w:tcPr>
          <w:p w14:paraId="475C9CBB" w14:textId="5142AD75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1-3 раза в неделю</w:t>
            </w:r>
          </w:p>
        </w:tc>
      </w:tr>
      <w:tr w:rsidR="002A0462" w:rsidRPr="006F7694" w14:paraId="6FAC2548" w14:textId="77777777" w:rsidTr="00B8112D">
        <w:tc>
          <w:tcPr>
            <w:tcW w:w="454" w:type="dxa"/>
          </w:tcPr>
          <w:p w14:paraId="52B2B71D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38" w:type="dxa"/>
          </w:tcPr>
          <w:p w14:paraId="2D27ADC0" w14:textId="1EEB469F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69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информация о государственных праздниках</w:t>
            </w:r>
          </w:p>
        </w:tc>
        <w:tc>
          <w:tcPr>
            <w:tcW w:w="1020" w:type="dxa"/>
          </w:tcPr>
          <w:p w14:paraId="66416CE6" w14:textId="77777777" w:rsidR="002A0462" w:rsidRPr="006F7694" w:rsidRDefault="002A0462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Control</w:t>
            </w:r>
          </w:p>
        </w:tc>
        <w:tc>
          <w:tcPr>
            <w:tcW w:w="1871" w:type="dxa"/>
          </w:tcPr>
          <w:p w14:paraId="76FB9EB3" w14:textId="524E2690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8"/>
                <w:lang w:val="ru-RU"/>
              </w:rPr>
              <w:t>Ячейка таблицы</w:t>
            </w:r>
          </w:p>
        </w:tc>
        <w:tc>
          <w:tcPr>
            <w:tcW w:w="1871" w:type="dxa"/>
          </w:tcPr>
          <w:p w14:paraId="2E042F7E" w14:textId="740BD90D" w:rsidR="002A0462" w:rsidRPr="006F7694" w:rsidRDefault="002A0462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Внешний</w:t>
            </w:r>
            <w:r w:rsidR="006975E7"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6F7694">
              <w:rPr>
                <w:rFonts w:ascii="Times New Roman" w:eastAsia="Times New Roman" w:hAnsi="Times New Roman" w:cs="Times New Roman"/>
                <w:sz w:val="24"/>
              </w:rPr>
              <w:t>источник</w:t>
            </w:r>
          </w:p>
        </w:tc>
        <w:tc>
          <w:tcPr>
            <w:tcW w:w="2211" w:type="dxa"/>
          </w:tcPr>
          <w:p w14:paraId="719EAEFD" w14:textId="39238970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1 раз</w:t>
            </w:r>
          </w:p>
        </w:tc>
      </w:tr>
      <w:tr w:rsidR="002A0462" w:rsidRPr="006F7694" w14:paraId="5817A162" w14:textId="77777777" w:rsidTr="00B8112D">
        <w:tc>
          <w:tcPr>
            <w:tcW w:w="454" w:type="dxa"/>
          </w:tcPr>
          <w:p w14:paraId="3A1F2149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38" w:type="dxa"/>
          </w:tcPr>
          <w:p w14:paraId="574CB72C" w14:textId="324D69D0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контроль даты и времени, планирование напоминания</w:t>
            </w:r>
          </w:p>
        </w:tc>
        <w:tc>
          <w:tcPr>
            <w:tcW w:w="1020" w:type="dxa"/>
          </w:tcPr>
          <w:p w14:paraId="351C0207" w14:textId="52520FB9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Control</w:t>
            </w:r>
          </w:p>
        </w:tc>
        <w:tc>
          <w:tcPr>
            <w:tcW w:w="1871" w:type="dxa"/>
          </w:tcPr>
          <w:p w14:paraId="0E86A7BA" w14:textId="5F70BB95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таблица</w:t>
            </w:r>
          </w:p>
        </w:tc>
        <w:tc>
          <w:tcPr>
            <w:tcW w:w="1871" w:type="dxa"/>
          </w:tcPr>
          <w:p w14:paraId="5EDD5499" w14:textId="5E56D41A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приложение</w:t>
            </w:r>
          </w:p>
        </w:tc>
        <w:tc>
          <w:tcPr>
            <w:tcW w:w="2211" w:type="dxa"/>
          </w:tcPr>
          <w:p w14:paraId="6C035D1A" w14:textId="5D6F2DA5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24 раза в день</w:t>
            </w:r>
          </w:p>
        </w:tc>
      </w:tr>
      <w:tr w:rsidR="002A0462" w:rsidRPr="006F7694" w14:paraId="5C19ABF1" w14:textId="77777777" w:rsidTr="00B8112D">
        <w:tc>
          <w:tcPr>
            <w:tcW w:w="454" w:type="dxa"/>
          </w:tcPr>
          <w:p w14:paraId="1D971F05" w14:textId="77777777" w:rsidR="002A0462" w:rsidRPr="006F7694" w:rsidRDefault="002A0462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lastRenderedPageBreak/>
              <w:t>7</w:t>
            </w:r>
          </w:p>
        </w:tc>
        <w:tc>
          <w:tcPr>
            <w:tcW w:w="2438" w:type="dxa"/>
          </w:tcPr>
          <w:p w14:paraId="498DC44E" w14:textId="6528241A" w:rsidR="002A0462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69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напоминание о событии</w:t>
            </w:r>
          </w:p>
        </w:tc>
        <w:tc>
          <w:tcPr>
            <w:tcW w:w="1020" w:type="dxa"/>
          </w:tcPr>
          <w:p w14:paraId="5EB0B4BC" w14:textId="77777777" w:rsidR="002A0462" w:rsidRPr="006F7694" w:rsidRDefault="002A0462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Output</w:t>
            </w:r>
          </w:p>
        </w:tc>
        <w:tc>
          <w:tcPr>
            <w:tcW w:w="1871" w:type="dxa"/>
          </w:tcPr>
          <w:p w14:paraId="3C126651" w14:textId="5319DBDB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Уведомление </w:t>
            </w:r>
          </w:p>
        </w:tc>
        <w:tc>
          <w:tcPr>
            <w:tcW w:w="1871" w:type="dxa"/>
          </w:tcPr>
          <w:p w14:paraId="28EBF8FC" w14:textId="07463BCA" w:rsidR="002A0462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8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приложение</w:t>
            </w:r>
          </w:p>
        </w:tc>
        <w:tc>
          <w:tcPr>
            <w:tcW w:w="2211" w:type="dxa"/>
          </w:tcPr>
          <w:p w14:paraId="7FBBA0ED" w14:textId="1AABD3BD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1-3 раза в неделю</w:t>
            </w:r>
          </w:p>
        </w:tc>
      </w:tr>
      <w:tr w:rsidR="002E31E0" w:rsidRPr="006F7694" w14:paraId="56C3128F" w14:textId="77777777" w:rsidTr="00B8112D">
        <w:tc>
          <w:tcPr>
            <w:tcW w:w="454" w:type="dxa"/>
          </w:tcPr>
          <w:p w14:paraId="0E5600A4" w14:textId="3DAEAAC2" w:rsidR="002E31E0" w:rsidRPr="006F7694" w:rsidRDefault="002E31E0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8</w:t>
            </w:r>
          </w:p>
        </w:tc>
        <w:tc>
          <w:tcPr>
            <w:tcW w:w="2438" w:type="dxa"/>
          </w:tcPr>
          <w:p w14:paraId="146341ED" w14:textId="5FDE1D17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69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примечания о событиях</w:t>
            </w:r>
          </w:p>
        </w:tc>
        <w:tc>
          <w:tcPr>
            <w:tcW w:w="1020" w:type="dxa"/>
          </w:tcPr>
          <w:p w14:paraId="3EE4CE9E" w14:textId="35031BCC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Output</w:t>
            </w:r>
          </w:p>
        </w:tc>
        <w:tc>
          <w:tcPr>
            <w:tcW w:w="1871" w:type="dxa"/>
          </w:tcPr>
          <w:p w14:paraId="6AD7575A" w14:textId="7E4F8B17" w:rsidR="002E31E0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Ячейка таблицы</w:t>
            </w:r>
          </w:p>
        </w:tc>
        <w:tc>
          <w:tcPr>
            <w:tcW w:w="1871" w:type="dxa"/>
          </w:tcPr>
          <w:p w14:paraId="623F1905" w14:textId="2BD43FEE" w:rsidR="002E31E0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Ячейка таблицы</w:t>
            </w:r>
          </w:p>
        </w:tc>
        <w:tc>
          <w:tcPr>
            <w:tcW w:w="2211" w:type="dxa"/>
          </w:tcPr>
          <w:p w14:paraId="29AFC270" w14:textId="32E6C31A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2-5 раз в день</w:t>
            </w:r>
          </w:p>
        </w:tc>
      </w:tr>
      <w:tr w:rsidR="002E31E0" w:rsidRPr="006F7694" w14:paraId="28BCF994" w14:textId="77777777" w:rsidTr="00B8112D">
        <w:tc>
          <w:tcPr>
            <w:tcW w:w="454" w:type="dxa"/>
          </w:tcPr>
          <w:p w14:paraId="111A6235" w14:textId="70D9B701" w:rsidR="002E31E0" w:rsidRPr="006F7694" w:rsidRDefault="002E31E0" w:rsidP="002A0462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9</w:t>
            </w:r>
          </w:p>
        </w:tc>
        <w:tc>
          <w:tcPr>
            <w:tcW w:w="2438" w:type="dxa"/>
          </w:tcPr>
          <w:p w14:paraId="3C36485C" w14:textId="5A47CC1D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69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наполнение временного промежутка событиями</w:t>
            </w:r>
          </w:p>
        </w:tc>
        <w:tc>
          <w:tcPr>
            <w:tcW w:w="1020" w:type="dxa"/>
          </w:tcPr>
          <w:p w14:paraId="0982BCFE" w14:textId="534E43A4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</w:rPr>
              <w:t>Output</w:t>
            </w:r>
          </w:p>
        </w:tc>
        <w:tc>
          <w:tcPr>
            <w:tcW w:w="1871" w:type="dxa"/>
          </w:tcPr>
          <w:p w14:paraId="779903AF" w14:textId="326445A8" w:rsidR="002E31E0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таблица</w:t>
            </w:r>
          </w:p>
        </w:tc>
        <w:tc>
          <w:tcPr>
            <w:tcW w:w="1871" w:type="dxa"/>
          </w:tcPr>
          <w:p w14:paraId="442F3F3E" w14:textId="5178FE1D" w:rsidR="002E31E0" w:rsidRPr="006F7694" w:rsidRDefault="006975E7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таблица</w:t>
            </w:r>
          </w:p>
        </w:tc>
        <w:tc>
          <w:tcPr>
            <w:tcW w:w="2211" w:type="dxa"/>
          </w:tcPr>
          <w:p w14:paraId="639A124D" w14:textId="07C033ED" w:rsidR="002E31E0" w:rsidRPr="006F7694" w:rsidRDefault="002E31E0" w:rsidP="002A0462">
            <w:pPr>
              <w:spacing w:after="40"/>
              <w:rPr>
                <w:rFonts w:ascii="Times New Roman" w:eastAsia="Times New Roman" w:hAnsi="Times New Roman" w:cs="Times New Roman"/>
                <w:sz w:val="24"/>
              </w:rPr>
            </w:pPr>
            <w:r w:rsidRPr="006F7694">
              <w:rPr>
                <w:rFonts w:ascii="Times New Roman" w:eastAsia="Times New Roman" w:hAnsi="Times New Roman" w:cs="Times New Roman"/>
                <w:sz w:val="24"/>
                <w:lang w:val="ru-RU"/>
              </w:rPr>
              <w:t>2-5 раз в день</w:t>
            </w:r>
          </w:p>
        </w:tc>
      </w:tr>
    </w:tbl>
    <w:p w14:paraId="500E6504" w14:textId="77777777" w:rsidR="002A0462" w:rsidRPr="006F7694" w:rsidRDefault="002A0462" w:rsidP="002A0462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608146D7" w14:textId="34680B46" w:rsidR="00447344" w:rsidRPr="006F7694" w:rsidRDefault="00447344" w:rsidP="00447344">
      <w:pPr>
        <w:spacing w:before="28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6F7694">
        <w:rPr>
          <w:rFonts w:ascii="Times New Roman" w:eastAsia="Times New Roman" w:hAnsi="Times New Roman" w:cs="Times New Roman"/>
          <w:b/>
          <w:sz w:val="28"/>
          <w:u w:val="single"/>
        </w:rPr>
        <w:t>Раздел 2. Декомпозиция процесса на задачи</w:t>
      </w:r>
    </w:p>
    <w:p w14:paraId="168549E9" w14:textId="77777777" w:rsidR="00B43C54" w:rsidRPr="006F7694" w:rsidRDefault="00B43C54" w:rsidP="00447344">
      <w:pPr>
        <w:spacing w:before="280" w:after="12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167E467" w14:textId="23BAF1B5" w:rsidR="002A0462" w:rsidRPr="006F7694" w:rsidRDefault="007D3222" w:rsidP="003A413D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D322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5D763FA" wp14:editId="13E44F26">
            <wp:extent cx="5178425" cy="2819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DF0A" w14:textId="77777777" w:rsidR="00B43C54" w:rsidRPr="006F7694" w:rsidRDefault="00B43C54" w:rsidP="00B43C54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4"/>
        </w:rPr>
        <w:t>Рисунок 2 – Декомпозиция процесса планирования на задачи</w:t>
      </w:r>
    </w:p>
    <w:p w14:paraId="3CC4EE39" w14:textId="7FFDF7D0" w:rsidR="00B43C54" w:rsidRPr="006F7694" w:rsidRDefault="00B43C54" w:rsidP="003A413D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F7694">
        <w:rPr>
          <w:rFonts w:ascii="Times New Roman" w:hAnsi="Times New Roman" w:cs="Times New Roman"/>
          <w:b/>
          <w:sz w:val="28"/>
          <w:szCs w:val="28"/>
        </w:rPr>
        <w:t>Задача 1.1 Создание события</w:t>
      </w:r>
      <w:r w:rsidRPr="006F7694">
        <w:rPr>
          <w:rFonts w:ascii="Times New Roman" w:hAnsi="Times New Roman" w:cs="Times New Roman"/>
          <w:bCs/>
          <w:sz w:val="28"/>
          <w:szCs w:val="28"/>
        </w:rPr>
        <w:t>- выбор его даты и времени.</w:t>
      </w:r>
    </w:p>
    <w:p w14:paraId="5181B1A8" w14:textId="2672B759" w:rsidR="00B43C54" w:rsidRPr="006F7694" w:rsidRDefault="00B43C54" w:rsidP="00B43C54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F7694">
        <w:rPr>
          <w:rFonts w:ascii="Times New Roman" w:hAnsi="Times New Roman" w:cs="Times New Roman"/>
          <w:b/>
          <w:sz w:val="28"/>
          <w:szCs w:val="28"/>
        </w:rPr>
        <w:t>Задача 1.2 Описание события</w:t>
      </w:r>
      <w:r w:rsidRPr="006F7694">
        <w:rPr>
          <w:rFonts w:ascii="Times New Roman" w:hAnsi="Times New Roman" w:cs="Times New Roman"/>
          <w:bCs/>
          <w:sz w:val="28"/>
          <w:szCs w:val="28"/>
        </w:rPr>
        <w:t>- выбор типа события и его описание.</w:t>
      </w:r>
    </w:p>
    <w:p w14:paraId="4D18F527" w14:textId="778967B9" w:rsidR="00B43C54" w:rsidRPr="006F7694" w:rsidRDefault="00B43C54" w:rsidP="003A413D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28D7A711" w14:textId="1E7CDC7E" w:rsidR="00B43C54" w:rsidRPr="006F7694" w:rsidRDefault="00B43C54" w:rsidP="00B43C54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F7694">
        <w:rPr>
          <w:rFonts w:ascii="Times New Roman" w:hAnsi="Times New Roman" w:cs="Times New Roman"/>
          <w:b/>
          <w:sz w:val="28"/>
          <w:szCs w:val="28"/>
        </w:rPr>
        <w:t>Задача 3.1 Выбор типа уведомления</w:t>
      </w:r>
      <w:r w:rsidRPr="006F7694">
        <w:rPr>
          <w:rFonts w:ascii="Times New Roman" w:hAnsi="Times New Roman" w:cs="Times New Roman"/>
          <w:bCs/>
          <w:sz w:val="28"/>
          <w:szCs w:val="28"/>
        </w:rPr>
        <w:t>- установка типа напоминания.</w:t>
      </w:r>
    </w:p>
    <w:p w14:paraId="7430FCA2" w14:textId="08E3994D" w:rsidR="00B43C54" w:rsidRPr="006F7694" w:rsidRDefault="00B43C54" w:rsidP="00B43C54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F7694">
        <w:rPr>
          <w:rFonts w:ascii="Times New Roman" w:hAnsi="Times New Roman" w:cs="Times New Roman"/>
          <w:b/>
          <w:sz w:val="28"/>
          <w:szCs w:val="28"/>
        </w:rPr>
        <w:t>Задача 3.2 Выбор времени уведомления</w:t>
      </w:r>
      <w:r w:rsidRPr="006F7694">
        <w:rPr>
          <w:rFonts w:ascii="Times New Roman" w:hAnsi="Times New Roman" w:cs="Times New Roman"/>
          <w:bCs/>
          <w:sz w:val="28"/>
          <w:szCs w:val="28"/>
        </w:rPr>
        <w:t>- установка, когда должно прийти напоминание.</w:t>
      </w:r>
      <w:bookmarkStart w:id="0" w:name="_GoBack"/>
      <w:bookmarkEnd w:id="0"/>
    </w:p>
    <w:p w14:paraId="4DD37189" w14:textId="77777777" w:rsidR="00C204F9" w:rsidRPr="006F7694" w:rsidRDefault="00C204F9" w:rsidP="00C204F9">
      <w:pPr>
        <w:spacing w:before="28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F769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Подраздел 3. Неавтоматизированный режим и обоснование разработки ПП</w:t>
      </w:r>
    </w:p>
    <w:p w14:paraId="6D5D2169" w14:textId="204A7794" w:rsidR="00B43C54" w:rsidRPr="006F7694" w:rsidRDefault="00C204F9" w:rsidP="003A413D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F769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нынешнее время у человека может быть одновременно запланировано много событий на разные временные отрезки, а к ним по мере поступления прибавляются новые задачи. К этому ещё и прибавляются разные важные для каждого человека даты. Всё запомнить бывает тяжело. В свою очередь ПП календарь событий с функцией напоминания позволит наглядно </w:t>
      </w:r>
      <w:proofErr w:type="gramStart"/>
      <w:r w:rsidRPr="006F7694">
        <w:rPr>
          <w:rFonts w:ascii="Times New Roman" w:hAnsi="Times New Roman" w:cs="Times New Roman"/>
          <w:bCs/>
          <w:sz w:val="28"/>
          <w:szCs w:val="28"/>
        </w:rPr>
        <w:t>видеть</w:t>
      </w:r>
      <w:proofErr w:type="gramEnd"/>
      <w:r w:rsidRPr="006F7694">
        <w:rPr>
          <w:rFonts w:ascii="Times New Roman" w:hAnsi="Times New Roman" w:cs="Times New Roman"/>
          <w:bCs/>
          <w:sz w:val="28"/>
          <w:szCs w:val="28"/>
        </w:rPr>
        <w:t xml:space="preserve"> когда и какое будет событие, а так же будет заблаговременно напоминать о них. Исчезнет страх забыть или пропустить что-то важное.</w:t>
      </w:r>
    </w:p>
    <w:p w14:paraId="286A31ED" w14:textId="77777777" w:rsidR="00FE38A7" w:rsidRPr="006F7694" w:rsidRDefault="00FE38A7" w:rsidP="00FE38A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6F769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ВЫВОДЫ</w:t>
      </w:r>
    </w:p>
    <w:p w14:paraId="0D0A26AB" w14:textId="5BCB309E" w:rsidR="00FE38A7" w:rsidRPr="006F7694" w:rsidRDefault="00FE38A7" w:rsidP="00FE38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7694">
        <w:rPr>
          <w:rFonts w:ascii="Times New Roman" w:eastAsia="Calibri" w:hAnsi="Times New Roman" w:cs="Times New Roman"/>
          <w:sz w:val="28"/>
          <w:szCs w:val="28"/>
          <w:lang w:eastAsia="ru-RU"/>
        </w:rPr>
        <w:t>В ходе лабораторной работы был проанализирован ПП «</w:t>
      </w:r>
      <w:r w:rsidRPr="006F7694">
        <w:rPr>
          <w:rFonts w:ascii="Times New Roman" w:hAnsi="Times New Roman" w:cs="Times New Roman"/>
          <w:bCs/>
          <w:sz w:val="28"/>
          <w:szCs w:val="28"/>
        </w:rPr>
        <w:t>календарь событий с функцией напоминания</w:t>
      </w:r>
      <w:r w:rsidRPr="006F7694">
        <w:rPr>
          <w:rFonts w:ascii="Times New Roman" w:eastAsia="Calibri" w:hAnsi="Times New Roman" w:cs="Times New Roman"/>
          <w:sz w:val="28"/>
          <w:szCs w:val="28"/>
          <w:lang w:eastAsia="ru-RU"/>
        </w:rPr>
        <w:t>». Построена модель «Чёрный ящик», выполнена декомпозиция на задачи, выявлены недостатки ручного режима и обоснована необходимость автоматизации.</w:t>
      </w:r>
    </w:p>
    <w:p w14:paraId="63DA3437" w14:textId="77777777" w:rsidR="00FE38A7" w:rsidRPr="006F7694" w:rsidRDefault="00FE38A7" w:rsidP="003A413D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sectPr w:rsidR="00FE38A7" w:rsidRPr="006F7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6F"/>
    <w:rsid w:val="001C1719"/>
    <w:rsid w:val="002A0462"/>
    <w:rsid w:val="002E31E0"/>
    <w:rsid w:val="003A413D"/>
    <w:rsid w:val="003E08A2"/>
    <w:rsid w:val="004123D5"/>
    <w:rsid w:val="00447344"/>
    <w:rsid w:val="0050246F"/>
    <w:rsid w:val="006975E7"/>
    <w:rsid w:val="006F7694"/>
    <w:rsid w:val="007D3222"/>
    <w:rsid w:val="00837B20"/>
    <w:rsid w:val="00B43C54"/>
    <w:rsid w:val="00BB3313"/>
    <w:rsid w:val="00C204F9"/>
    <w:rsid w:val="00C76CC3"/>
    <w:rsid w:val="00CB0FF4"/>
    <w:rsid w:val="00DC1F17"/>
    <w:rsid w:val="00DF0E3E"/>
    <w:rsid w:val="00EA2EAC"/>
    <w:rsid w:val="00F11CF9"/>
    <w:rsid w:val="00FD3B07"/>
    <w:rsid w:val="00FE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2D55"/>
  <w15:chartTrackingRefBased/>
  <w15:docId w15:val="{68EE6019-0764-4EA3-9BDC-98A6719A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046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33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Серопол Никита</dc:creator>
  <cp:keywords/>
  <dc:description/>
  <cp:lastModifiedBy>Серопол Никита</cp:lastModifiedBy>
  <cp:revision>12</cp:revision>
  <dcterms:created xsi:type="dcterms:W3CDTF">2026-09-24T16:51:00Z</dcterms:created>
  <dcterms:modified xsi:type="dcterms:W3CDTF">2026-09-25T12:15:00Z</dcterms:modified>
</cp:coreProperties>
</file>