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BCF" w:rsidRPr="001C40FE" w:rsidRDefault="00AE4D39" w:rsidP="00D03447">
      <w:pPr>
        <w:rPr>
          <w:lang w:val="da-DK"/>
        </w:rPr>
      </w:pPr>
    </w:p>
    <w:p w:rsidR="00D03447" w:rsidRPr="001C40FE" w:rsidRDefault="00D03447" w:rsidP="00D03447">
      <w:pPr>
        <w:rPr>
          <w:lang w:val="da-DK"/>
        </w:rPr>
      </w:pPr>
    </w:p>
    <w:p w:rsidR="00D03447" w:rsidRPr="001C40FE" w:rsidRDefault="00D03447" w:rsidP="00D03447">
      <w:pPr>
        <w:rPr>
          <w:lang w:val="da-DK"/>
        </w:rPr>
      </w:pPr>
    </w:p>
    <w:p w:rsidR="00D03447" w:rsidRPr="001C40FE" w:rsidRDefault="00D03447" w:rsidP="00D03447">
      <w:pPr>
        <w:rPr>
          <w:lang w:val="da-DK"/>
        </w:rPr>
      </w:pPr>
    </w:p>
    <w:sdt>
      <w:sdtPr>
        <w:rPr>
          <w:rFonts w:asciiTheme="majorHAnsi" w:eastAsiaTheme="majorEastAsia" w:hAnsiTheme="majorHAnsi" w:cstheme="majorBidi"/>
          <w:caps/>
          <w:color w:val="5B9BD5" w:themeColor="accent1"/>
          <w:sz w:val="72"/>
          <w:szCs w:val="72"/>
          <w:lang w:val="da-DK"/>
        </w:rPr>
        <w:alias w:val="Titel"/>
        <w:tag w:val=""/>
        <w:id w:val="1735040861"/>
        <w:placeholder>
          <w:docPart w:val="B9A97453D31E411B8912FFDE523D449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03447" w:rsidRPr="001C40FE" w:rsidRDefault="00531C1E" w:rsidP="00D03447">
          <w:pPr>
            <w:pStyle w:val="Ing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da-DK"/>
            </w:rPr>
          </w:pPr>
          <w:r>
            <w:rPr>
              <w:rFonts w:asciiTheme="majorHAnsi" w:eastAsiaTheme="majorEastAsia" w:hAnsiTheme="majorHAnsi" w:cstheme="majorBidi"/>
              <w:caps/>
              <w:color w:val="5B9BD5" w:themeColor="accent1"/>
              <w:sz w:val="72"/>
              <w:szCs w:val="72"/>
              <w:lang w:val="da-DK"/>
            </w:rPr>
            <w:t>Protocol Stack - Filoverførsel</w:t>
          </w:r>
        </w:p>
      </w:sdtContent>
    </w:sdt>
    <w:sdt>
      <w:sdtPr>
        <w:rPr>
          <w:rFonts w:asciiTheme="majorHAnsi" w:eastAsiaTheme="majorEastAsia" w:hAnsiTheme="majorHAnsi" w:cstheme="majorBidi"/>
          <w:caps/>
          <w:color w:val="5B9BD5" w:themeColor="accent1"/>
          <w:sz w:val="32"/>
          <w:szCs w:val="32"/>
          <w:lang w:val="da-DK"/>
        </w:rPr>
        <w:alias w:val="Undertitel"/>
        <w:tag w:val=""/>
        <w:id w:val="328029620"/>
        <w:placeholder>
          <w:docPart w:val="2C3EE5C49C0B4E4EAEF7F684C82BF440"/>
        </w:placeholder>
        <w:dataBinding w:prefixMappings="xmlns:ns0='http://purl.org/dc/elements/1.1/' xmlns:ns1='http://schemas.openxmlformats.org/package/2006/metadata/core-properties' " w:xpath="/ns1:coreProperties[1]/ns0:subject[1]" w:storeItemID="{6C3C8BC8-F283-45AE-878A-BAB7291924A1}"/>
        <w:text/>
      </w:sdtPr>
      <w:sdtEndPr/>
      <w:sdtContent>
        <w:p w:rsidR="00D03447" w:rsidRPr="001C40FE" w:rsidRDefault="00D03447" w:rsidP="00D03447">
          <w:pPr>
            <w:pStyle w:val="Ingenafstand"/>
            <w:jc w:val="center"/>
            <w:rPr>
              <w:color w:val="5B9BD5" w:themeColor="accent1"/>
              <w:sz w:val="32"/>
              <w:szCs w:val="32"/>
              <w:lang w:val="da-DK"/>
            </w:rPr>
          </w:pPr>
          <w:r w:rsidRPr="001C40FE">
            <w:rPr>
              <w:rFonts w:asciiTheme="majorHAnsi" w:eastAsiaTheme="majorEastAsia" w:hAnsiTheme="majorHAnsi" w:cstheme="majorBidi"/>
              <w:caps/>
              <w:color w:val="5B9BD5" w:themeColor="accent1"/>
              <w:sz w:val="32"/>
              <w:szCs w:val="32"/>
              <w:lang w:val="da-DK"/>
            </w:rPr>
            <w:t>TCP/IP SOCKET PROGRAMMING</w:t>
          </w:r>
        </w:p>
      </w:sdtContent>
    </w:sdt>
    <w:p w:rsidR="00D03447" w:rsidRPr="001C40FE" w:rsidRDefault="00D03447" w:rsidP="00D03447">
      <w:pPr>
        <w:rPr>
          <w:lang w:val="da-DK"/>
        </w:rPr>
      </w:pPr>
    </w:p>
    <w:p w:rsidR="00D03447" w:rsidRPr="001C40FE" w:rsidRDefault="00D03447" w:rsidP="00D03447">
      <w:pPr>
        <w:rPr>
          <w:lang w:val="da-DK"/>
        </w:rPr>
      </w:pPr>
    </w:p>
    <w:p w:rsidR="00D03447" w:rsidRPr="001C40FE" w:rsidRDefault="00D03447" w:rsidP="00D03447">
      <w:pPr>
        <w:rPr>
          <w:lang w:val="da-DK"/>
        </w:rPr>
      </w:pPr>
    </w:p>
    <w:p w:rsidR="00D03447" w:rsidRPr="001C40FE" w:rsidRDefault="00D03447" w:rsidP="00D03447">
      <w:pPr>
        <w:rPr>
          <w:lang w:val="da-DK"/>
        </w:rPr>
      </w:pPr>
      <w:r w:rsidRPr="001C40FE">
        <w:rPr>
          <w:lang w:val="da-DK"/>
        </w:rPr>
        <w:t>Deltagere</w:t>
      </w:r>
    </w:p>
    <w:p w:rsidR="00D03447" w:rsidRPr="001C40FE" w:rsidRDefault="00D03447" w:rsidP="00D03447">
      <w:pPr>
        <w:rPr>
          <w:lang w:val="da-DK"/>
        </w:rPr>
      </w:pPr>
      <w:r w:rsidRPr="001C40FE">
        <w:rPr>
          <w:lang w:val="da-DK"/>
        </w:rPr>
        <w:t>201509378 – Niklas Meyer Møller Sørensen</w:t>
      </w:r>
    </w:p>
    <w:p w:rsidR="00D03447" w:rsidRPr="001C40FE" w:rsidRDefault="00D03447" w:rsidP="00D03447">
      <w:pPr>
        <w:rPr>
          <w:lang w:val="da-DK"/>
        </w:rPr>
      </w:pPr>
      <w:r w:rsidRPr="001C40FE">
        <w:rPr>
          <w:lang w:val="da-DK"/>
        </w:rPr>
        <w:t>201507686 – Jeppe Traberg Sørensen</w:t>
      </w:r>
    </w:p>
    <w:p w:rsidR="00D03447" w:rsidRPr="001C40FE" w:rsidRDefault="00D03447">
      <w:pPr>
        <w:rPr>
          <w:lang w:val="da-DK"/>
        </w:rPr>
      </w:pPr>
      <w:r w:rsidRPr="001C40FE">
        <w:rPr>
          <w:lang w:val="da-DK"/>
        </w:rPr>
        <w:t>20101979 – Henrik Søby Jørgensen</w:t>
      </w: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r w:rsidRPr="001C40FE">
        <w:rPr>
          <w:noProof/>
          <w:color w:val="5B9BD5" w:themeColor="accent1"/>
          <w:lang w:eastAsia="en-GB"/>
        </w:rPr>
        <mc:AlternateContent>
          <mc:Choice Requires="wps">
            <w:drawing>
              <wp:anchor distT="0" distB="0" distL="114300" distR="114300" simplePos="0" relativeHeight="251659264" behindDoc="0" locked="0" layoutInCell="1" allowOverlap="1" wp14:anchorId="00E9FCC9" wp14:editId="2B93514F">
                <wp:simplePos x="0" y="0"/>
                <wp:positionH relativeFrom="margin">
                  <wp:posOffset>0</wp:posOffset>
                </wp:positionH>
                <wp:positionV relativeFrom="page">
                  <wp:posOffset>9457055</wp:posOffset>
                </wp:positionV>
                <wp:extent cx="6553200" cy="557784"/>
                <wp:effectExtent l="0" t="0" r="2540" b="635"/>
                <wp:wrapNone/>
                <wp:docPr id="142" name="Tekstfelt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o"/>
                              <w:tag w:val=""/>
                              <w:id w:val="942345375"/>
                              <w:dataBinding w:prefixMappings="xmlns:ns0='http://schemas.microsoft.com/office/2006/coverPageProps' " w:xpath="/ns0:CoverPageProperties[1]/ns0:PublishDate[1]" w:storeItemID="{55AF091B-3C7A-41E3-B477-F2FDAA23CFDA}"/>
                              <w:date>
                                <w:dateFormat w:val="d. MMMM yyyy"/>
                                <w:lid w:val="da-DK"/>
                                <w:storeMappedDataAs w:val="dateTime"/>
                                <w:calendar w:val="gregorian"/>
                              </w:date>
                            </w:sdtPr>
                            <w:sdtEndPr/>
                            <w:sdtContent>
                              <w:p w:rsidR="00D03447" w:rsidRDefault="00531C1E" w:rsidP="00D03447">
                                <w:pPr>
                                  <w:pStyle w:val="Ingenafstand"/>
                                  <w:spacing w:after="40"/>
                                  <w:jc w:val="center"/>
                                  <w:rPr>
                                    <w:caps/>
                                    <w:color w:val="5B9BD5" w:themeColor="accent1"/>
                                    <w:sz w:val="28"/>
                                    <w:szCs w:val="28"/>
                                  </w:rPr>
                                </w:pPr>
                                <w:r>
                                  <w:rPr>
                                    <w:caps/>
                                    <w:color w:val="5B9BD5" w:themeColor="accent1"/>
                                    <w:sz w:val="28"/>
                                    <w:szCs w:val="28"/>
                                    <w:lang w:val="da-DK"/>
                                  </w:rPr>
                                  <w:t>16</w:t>
                                </w:r>
                                <w:r w:rsidR="00D03447">
                                  <w:rPr>
                                    <w:caps/>
                                    <w:color w:val="5B9BD5" w:themeColor="accent1"/>
                                    <w:sz w:val="28"/>
                                    <w:szCs w:val="28"/>
                                    <w:lang w:val="da-DK"/>
                                  </w:rPr>
                                  <w:t xml:space="preserve">. </w:t>
                                </w:r>
                                <w:r>
                                  <w:rPr>
                                    <w:caps/>
                                    <w:color w:val="5B9BD5" w:themeColor="accent1"/>
                                    <w:sz w:val="28"/>
                                    <w:szCs w:val="28"/>
                                    <w:lang w:val="da-DK"/>
                                  </w:rPr>
                                  <w:t>Maj</w:t>
                                </w:r>
                                <w:r w:rsidR="00D03447">
                                  <w:rPr>
                                    <w:caps/>
                                    <w:color w:val="5B9BD5" w:themeColor="accent1"/>
                                    <w:sz w:val="28"/>
                                    <w:szCs w:val="28"/>
                                    <w:lang w:val="da-DK"/>
                                  </w:rPr>
                                  <w:t xml:space="preserve"> 2017</w:t>
                                </w:r>
                              </w:p>
                            </w:sdtContent>
                          </w:sdt>
                          <w:p w:rsidR="00D03447" w:rsidRDefault="00D03447" w:rsidP="00D03447">
                            <w:pPr>
                              <w:pStyle w:val="Ingenafstand"/>
                              <w:rPr>
                                <w:color w:val="5B9BD5" w:themeColor="accent1"/>
                              </w:rPr>
                            </w:pPr>
                          </w:p>
                          <w:p w:rsidR="00D03447" w:rsidRDefault="00D03447" w:rsidP="00D03447">
                            <w:pPr>
                              <w:pStyle w:val="Ingenafstand"/>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
            <w:pict>
              <v:shapetype w14:anchorId="00E9FCC9" id="_x0000_t202" coordsize="21600,21600" o:spt="202" path="m,l,21600r21600,l21600,xe">
                <v:stroke joinstyle="miter"/>
                <v:path gradientshapeok="t" o:connecttype="rect"/>
              </v:shapetype>
              <v:shape id="Tekstfelt 142" o:spid="_x0000_s1026" type="#_x0000_t202" style="position:absolute;margin-left:0;margin-top:744.6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" filled="f" stroked="f" strokeweight=".5pt">
                <v:textbox style="mso-fit-shape-to-text:t" inset="0,0,0,0">
                  <w:txbxContent>
                    <w:sdt>
                      <w:sdtPr>
                        <w:rPr>
                          <w:caps/>
                          <w:color w:val="5B9BD5" w:themeColor="accent1"/>
                          <w:sz w:val="28"/>
                          <w:szCs w:val="28"/>
                        </w:rPr>
                        <w:alias w:val="Dato"/>
                        <w:tag w:val=""/>
                        <w:id w:val="942345375"/>
                        <w:dataBinding w:prefixMappings="xmlns:ns0='http://schemas.microsoft.com/office/2006/coverPageProps' " w:xpath="/ns0:CoverPageProperties[1]/ns0:PublishDate[1]" w:storeItemID="{55AF091B-3C7A-41E3-B477-F2FDAA23CFDA}"/>
                        <w:date>
                          <w:dateFormat w:val="d. MMMM yyyy"/>
                          <w:lid w:val="da-DK"/>
                          <w:storeMappedDataAs w:val="dateTime"/>
                          <w:calendar w:val="gregorian"/>
                        </w:date>
                      </w:sdtPr>
                      <w:sdtEndPr/>
                      <w:sdtContent>
                        <w:p w:rsidR="00D03447" w:rsidRDefault="00531C1E" w:rsidP="00D03447">
                          <w:pPr>
                            <w:pStyle w:val="Ingenafstand"/>
                            <w:spacing w:after="40"/>
                            <w:jc w:val="center"/>
                            <w:rPr>
                              <w:caps/>
                              <w:color w:val="5B9BD5" w:themeColor="accent1"/>
                              <w:sz w:val="28"/>
                              <w:szCs w:val="28"/>
                            </w:rPr>
                          </w:pPr>
                          <w:r>
                            <w:rPr>
                              <w:caps/>
                              <w:color w:val="5B9BD5" w:themeColor="accent1"/>
                              <w:sz w:val="28"/>
                              <w:szCs w:val="28"/>
                              <w:lang w:val="da-DK"/>
                            </w:rPr>
                            <w:t>16</w:t>
                          </w:r>
                          <w:r w:rsidR="00D03447">
                            <w:rPr>
                              <w:caps/>
                              <w:color w:val="5B9BD5" w:themeColor="accent1"/>
                              <w:sz w:val="28"/>
                              <w:szCs w:val="28"/>
                              <w:lang w:val="da-DK"/>
                            </w:rPr>
                            <w:t xml:space="preserve">. </w:t>
                          </w:r>
                          <w:r>
                            <w:rPr>
                              <w:caps/>
                              <w:color w:val="5B9BD5" w:themeColor="accent1"/>
                              <w:sz w:val="28"/>
                              <w:szCs w:val="28"/>
                              <w:lang w:val="da-DK"/>
                            </w:rPr>
                            <w:t>Maj</w:t>
                          </w:r>
                          <w:r w:rsidR="00D03447">
                            <w:rPr>
                              <w:caps/>
                              <w:color w:val="5B9BD5" w:themeColor="accent1"/>
                              <w:sz w:val="28"/>
                              <w:szCs w:val="28"/>
                              <w:lang w:val="da-DK"/>
                            </w:rPr>
                            <w:t xml:space="preserve"> 2017</w:t>
                          </w:r>
                        </w:p>
                      </w:sdtContent>
                    </w:sdt>
                    <w:p w:rsidR="00D03447" w:rsidRDefault="00D03447" w:rsidP="00D03447">
                      <w:pPr>
                        <w:pStyle w:val="Ingenafstand"/>
                        <w:rPr>
                          <w:color w:val="5B9BD5" w:themeColor="accent1"/>
                        </w:rPr>
                      </w:pPr>
                    </w:p>
                    <w:p w:rsidR="00D03447" w:rsidRDefault="00D03447" w:rsidP="00D03447">
                      <w:pPr>
                        <w:pStyle w:val="Ingenafstand"/>
                        <w:rPr>
                          <w:color w:val="5B9BD5" w:themeColor="accent1"/>
                        </w:rPr>
                      </w:pPr>
                    </w:p>
                  </w:txbxContent>
                </v:textbox>
                <w10:wrap anchorx="margin" anchory="page"/>
              </v:shape>
            </w:pict>
          </mc:Fallback>
        </mc:AlternateContent>
      </w:r>
    </w:p>
    <w:p w:rsidR="00D03447" w:rsidRPr="001C40FE" w:rsidRDefault="00D03447" w:rsidP="00D03447">
      <w:pPr>
        <w:pStyle w:val="Overskrift2"/>
        <w:rPr>
          <w:lang w:val="da-DK"/>
        </w:rPr>
      </w:pPr>
      <w:r w:rsidRPr="001C40FE">
        <w:rPr>
          <w:lang w:val="da-DK"/>
        </w:rPr>
        <w:lastRenderedPageBreak/>
        <w:t>Problemformulering:</w:t>
      </w:r>
    </w:p>
    <w:p w:rsidR="00D03447" w:rsidRDefault="00531C1E" w:rsidP="00D03447">
      <w:pPr>
        <w:rPr>
          <w:lang w:val="da-DK"/>
        </w:rPr>
      </w:pPr>
      <w:r>
        <w:rPr>
          <w:lang w:val="da-DK"/>
        </w:rPr>
        <w:t xml:space="preserve">Der skal udvikles en mulighed for at overføre en fil vha. den serielle kommunikationsport på en virtuel maskine. Systemet skal kunne overføre en fil af vilkårlig størrelse fra en virtuel maskine til en anden. Dette skal gøres via to applikationer en server og en </w:t>
      </w:r>
      <w:proofErr w:type="spellStart"/>
      <w:r>
        <w:rPr>
          <w:lang w:val="da-DK"/>
        </w:rPr>
        <w:t>client</w:t>
      </w:r>
      <w:proofErr w:type="spellEnd"/>
      <w:r>
        <w:rPr>
          <w:lang w:val="da-DK"/>
        </w:rPr>
        <w:t>.</w:t>
      </w:r>
    </w:p>
    <w:p w:rsidR="00531C1E" w:rsidRPr="001C40FE" w:rsidRDefault="00531C1E" w:rsidP="00D03447">
      <w:pPr>
        <w:rPr>
          <w:lang w:val="da-DK"/>
        </w:rPr>
      </w:pPr>
      <w:proofErr w:type="spellStart"/>
      <w:r>
        <w:rPr>
          <w:lang w:val="da-DK"/>
        </w:rPr>
        <w:t>Clienten</w:t>
      </w:r>
      <w:proofErr w:type="spellEnd"/>
      <w:r>
        <w:rPr>
          <w:lang w:val="da-DK"/>
        </w:rPr>
        <w:t xml:space="preserve"> skal fortælle serveren hvad fil som skal overføres og serveren skal sende den pågældende fil tilbage med 1000bytes af gangen.</w:t>
      </w:r>
    </w:p>
    <w:p w:rsidR="00234BCE" w:rsidRDefault="00234BCE" w:rsidP="001C40FE">
      <w:pPr>
        <w:pStyle w:val="Overskrift1"/>
        <w:rPr>
          <w:lang w:val="da-DK"/>
        </w:rPr>
      </w:pPr>
    </w:p>
    <w:p w:rsidR="00D03447" w:rsidRPr="001C40FE" w:rsidRDefault="00531C1E" w:rsidP="001C40FE">
      <w:pPr>
        <w:pStyle w:val="Overskrift1"/>
        <w:rPr>
          <w:lang w:val="da-DK"/>
        </w:rPr>
      </w:pPr>
      <w:proofErr w:type="spellStart"/>
      <w:r>
        <w:rPr>
          <w:lang w:val="da-DK"/>
        </w:rPr>
        <w:t>Datalag</w:t>
      </w:r>
      <w:proofErr w:type="spellEnd"/>
      <w:r>
        <w:rPr>
          <w:lang w:val="da-DK"/>
        </w:rPr>
        <w:t xml:space="preserve"> - Link lag</w:t>
      </w:r>
    </w:p>
    <w:p w:rsidR="00250D5B" w:rsidRDefault="00531C1E" w:rsidP="00144A51">
      <w:pPr>
        <w:rPr>
          <w:lang w:val="da-DK"/>
        </w:rPr>
      </w:pPr>
      <w:r>
        <w:rPr>
          <w:lang w:val="da-DK"/>
        </w:rPr>
        <w:t xml:space="preserve">Linklaget skal implementeres som en SLIP protokol. </w:t>
      </w:r>
      <w:r w:rsidR="00250D5B">
        <w:rPr>
          <w:lang w:val="da-DK"/>
        </w:rPr>
        <w:t xml:space="preserve">Karakteren ’A’ vil bliver brugt som start og stop karakter, også kaldet </w:t>
      </w:r>
      <w:proofErr w:type="spellStart"/>
      <w:r w:rsidR="00250D5B">
        <w:rPr>
          <w:lang w:val="da-DK"/>
        </w:rPr>
        <w:t>Framing</w:t>
      </w:r>
      <w:proofErr w:type="spellEnd"/>
      <w:r w:rsidR="00250D5B">
        <w:rPr>
          <w:lang w:val="da-DK"/>
        </w:rPr>
        <w:t>. Dette betyder at når et rigtig ’A’ sendes skal dette erstattes med BC og ’B’ skal erstattes med BD.</w:t>
      </w:r>
    </w:p>
    <w:p w:rsidR="00250D5B" w:rsidRDefault="00250D5B" w:rsidP="007A4376">
      <w:pPr>
        <w:jc w:val="center"/>
        <w:rPr>
          <w:lang w:val="da-DK"/>
        </w:rPr>
      </w:pPr>
      <w:r>
        <w:rPr>
          <w:noProof/>
          <w:lang w:eastAsia="en-GB"/>
        </w:rPr>
        <w:drawing>
          <wp:inline distT="0" distB="0" distL="0" distR="0" wp14:anchorId="1E778FFA" wp14:editId="7B5BB756">
            <wp:extent cx="4594860" cy="1534335"/>
            <wp:effectExtent l="0" t="0" r="0" b="889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5553" cy="1541245"/>
                    </a:xfrm>
                    <a:prstGeom prst="rect">
                      <a:avLst/>
                    </a:prstGeom>
                  </pic:spPr>
                </pic:pic>
              </a:graphicData>
            </a:graphic>
          </wp:inline>
        </w:drawing>
      </w:r>
    </w:p>
    <w:p w:rsidR="00250D5B" w:rsidRDefault="00250D5B" w:rsidP="00144A51">
      <w:pPr>
        <w:rPr>
          <w:lang w:val="da-DK"/>
        </w:rPr>
      </w:pPr>
      <w:r>
        <w:rPr>
          <w:lang w:val="da-DK"/>
        </w:rPr>
        <w:t xml:space="preserve">I linklagets send funktion bliver et </w:t>
      </w:r>
      <w:proofErr w:type="gramStart"/>
      <w:r>
        <w:rPr>
          <w:lang w:val="da-DK"/>
        </w:rPr>
        <w:t>Byte[</w:t>
      </w:r>
      <w:proofErr w:type="gramEnd"/>
      <w:r>
        <w:rPr>
          <w:lang w:val="da-DK"/>
        </w:rPr>
        <w:t xml:space="preserve">] kaldet </w:t>
      </w:r>
      <w:proofErr w:type="spellStart"/>
      <w:r>
        <w:rPr>
          <w:lang w:val="da-DK"/>
        </w:rPr>
        <w:t>sendBuff</w:t>
      </w:r>
      <w:proofErr w:type="spellEnd"/>
      <w:r>
        <w:rPr>
          <w:lang w:val="da-DK"/>
        </w:rPr>
        <w:t xml:space="preserve">. Dette bruge stil at gemme det nye </w:t>
      </w:r>
      <w:r w:rsidR="005C5B65">
        <w:rPr>
          <w:lang w:val="da-DK"/>
        </w:rPr>
        <w:t>kodede</w:t>
      </w:r>
      <w:r>
        <w:rPr>
          <w:lang w:val="da-DK"/>
        </w:rPr>
        <w:t xml:space="preserve"> byte array som skal sendes. </w:t>
      </w:r>
      <w:r w:rsidR="007A4376">
        <w:rPr>
          <w:lang w:val="da-DK"/>
        </w:rPr>
        <w:t xml:space="preserve">Den buffer som ønskes sendt bliver løbet et </w:t>
      </w:r>
      <w:proofErr w:type="spellStart"/>
      <w:r w:rsidR="007A4376">
        <w:rPr>
          <w:lang w:val="da-DK"/>
        </w:rPr>
        <w:t>foreach</w:t>
      </w:r>
      <w:proofErr w:type="spellEnd"/>
      <w:r w:rsidR="007A4376">
        <w:rPr>
          <w:lang w:val="da-DK"/>
        </w:rPr>
        <w:t xml:space="preserve"> og de pågældende </w:t>
      </w:r>
      <w:proofErr w:type="spellStart"/>
      <w:r w:rsidR="007A4376">
        <w:rPr>
          <w:lang w:val="da-DK"/>
        </w:rPr>
        <w:t>chars</w:t>
      </w:r>
      <w:proofErr w:type="spellEnd"/>
      <w:r w:rsidR="007A4376">
        <w:rPr>
          <w:lang w:val="da-DK"/>
        </w:rPr>
        <w:t xml:space="preserve"> bliver udskiftet. Sidst bliver det nye array sendt via en </w:t>
      </w:r>
      <w:proofErr w:type="spellStart"/>
      <w:r w:rsidR="007A4376">
        <w:rPr>
          <w:lang w:val="da-DK"/>
        </w:rPr>
        <w:t>SerialPort</w:t>
      </w:r>
      <w:proofErr w:type="spellEnd"/>
      <w:r w:rsidR="007A4376">
        <w:rPr>
          <w:lang w:val="da-DK"/>
        </w:rPr>
        <w:t>.</w:t>
      </w:r>
    </w:p>
    <w:bookmarkStart w:id="0" w:name="_MON_1555918571"/>
    <w:bookmarkEnd w:id="0"/>
    <w:p w:rsidR="00C12A75" w:rsidRPr="00144A51" w:rsidRDefault="00484FA0" w:rsidP="00484FA0">
      <w:pPr>
        <w:jc w:val="center"/>
        <w:rPr>
          <w:lang w:val="da-DK"/>
        </w:rPr>
      </w:pPr>
      <w:r>
        <w:rPr>
          <w:lang w:val="da-DK"/>
        </w:rPr>
        <w:object w:dxaOrig="9026" w:dyaOrig="6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45pt;height:286.25pt" o:ole="">
            <v:imagedata r:id="rId9" o:title=""/>
          </v:shape>
          <o:OLEObject Type="Embed" ProgID="Word.OpenDocumentText.12" ShapeID="_x0000_i1025" DrawAspect="Content" ObjectID="_1555925425" r:id="rId10"/>
        </w:object>
      </w:r>
    </w:p>
    <w:p w:rsidR="001C40FE" w:rsidRDefault="001C40FE" w:rsidP="00250D5B">
      <w:pPr>
        <w:jc w:val="center"/>
        <w:rPr>
          <w:lang w:val="da-DK"/>
        </w:rPr>
      </w:pPr>
    </w:p>
    <w:p w:rsidR="00A53C4D" w:rsidRDefault="005C5B65" w:rsidP="00A53C4D">
      <w:pPr>
        <w:rPr>
          <w:lang w:val="da-DK"/>
        </w:rPr>
      </w:pPr>
      <w:proofErr w:type="spellStart"/>
      <w:proofErr w:type="gramStart"/>
      <w:r>
        <w:rPr>
          <w:lang w:val="da-DK"/>
        </w:rPr>
        <w:t>Recieve</w:t>
      </w:r>
      <w:proofErr w:type="spellEnd"/>
      <w:r>
        <w:rPr>
          <w:lang w:val="da-DK"/>
        </w:rPr>
        <w:t>(</w:t>
      </w:r>
      <w:proofErr w:type="gramEnd"/>
      <w:r>
        <w:rPr>
          <w:lang w:val="da-DK"/>
        </w:rPr>
        <w:t xml:space="preserve">) i linklaget vil modtage en kodet buffer som skal </w:t>
      </w:r>
      <w:proofErr w:type="spellStart"/>
      <w:r>
        <w:rPr>
          <w:lang w:val="da-DK"/>
        </w:rPr>
        <w:t>dekodes</w:t>
      </w:r>
      <w:proofErr w:type="spellEnd"/>
      <w:r>
        <w:rPr>
          <w:lang w:val="da-DK"/>
        </w:rPr>
        <w:t>.</w:t>
      </w:r>
      <w:r w:rsidR="00A53C4D">
        <w:rPr>
          <w:lang w:val="da-DK"/>
        </w:rPr>
        <w:t xml:space="preserve"> Her er et udsnit af det loop som læser af den medtagede buffer. Delimiter er A og er allerede taget ud af bufferen</w:t>
      </w:r>
      <w:r w:rsidR="00484FA0">
        <w:rPr>
          <w:lang w:val="da-DK"/>
        </w:rPr>
        <w:t xml:space="preserve">. Dette gør at der nu kan </w:t>
      </w:r>
      <w:r w:rsidR="00A53C4D">
        <w:rPr>
          <w:lang w:val="da-DK"/>
        </w:rPr>
        <w:t xml:space="preserve">løbes igennem hele bufferen indtil det næste A bliver fundet. </w:t>
      </w:r>
      <w:r w:rsidR="00484FA0">
        <w:rPr>
          <w:lang w:val="da-DK"/>
        </w:rPr>
        <w:t>Under dette gennemløb bliver b</w:t>
      </w:r>
      <w:r w:rsidR="00A53C4D">
        <w:rPr>
          <w:lang w:val="da-DK"/>
        </w:rPr>
        <w:t xml:space="preserve">ufferen bliver </w:t>
      </w:r>
      <w:proofErr w:type="spellStart"/>
      <w:r w:rsidR="00A53C4D">
        <w:rPr>
          <w:lang w:val="da-DK"/>
        </w:rPr>
        <w:t>dekodet</w:t>
      </w:r>
      <w:proofErr w:type="spellEnd"/>
      <w:r w:rsidR="00A53C4D">
        <w:rPr>
          <w:lang w:val="da-DK"/>
        </w:rPr>
        <w:t xml:space="preserve"> og gemt i et </w:t>
      </w:r>
      <w:proofErr w:type="gramStart"/>
      <w:r w:rsidR="00A53C4D">
        <w:rPr>
          <w:lang w:val="da-DK"/>
        </w:rPr>
        <w:t>byte[</w:t>
      </w:r>
      <w:proofErr w:type="gramEnd"/>
      <w:r w:rsidR="00A53C4D">
        <w:rPr>
          <w:lang w:val="da-DK"/>
        </w:rPr>
        <w:t>] temp.</w:t>
      </w:r>
    </w:p>
    <w:bookmarkStart w:id="1" w:name="_MON_1555918655"/>
    <w:bookmarkEnd w:id="1"/>
    <w:p w:rsidR="00484FA0" w:rsidRPr="001C40FE" w:rsidRDefault="00484FA0" w:rsidP="00484FA0">
      <w:pPr>
        <w:jc w:val="center"/>
        <w:rPr>
          <w:lang w:val="da-DK"/>
        </w:rPr>
      </w:pPr>
      <w:r>
        <w:rPr>
          <w:lang w:val="da-DK"/>
        </w:rPr>
        <w:object w:dxaOrig="9026" w:dyaOrig="4838">
          <v:shape id="_x0000_i1026" type="#_x0000_t75" style="width:451.5pt;height:242.25pt" o:ole="">
            <v:imagedata r:id="rId11" o:title=""/>
          </v:shape>
          <o:OLEObject Type="Embed" ProgID="Word.OpenDocumentText.12" ShapeID="_x0000_i1026" DrawAspect="Content" ObjectID="_1555925426" r:id="rId12"/>
        </w:object>
      </w:r>
    </w:p>
    <w:p w:rsidR="00A53C4D" w:rsidRPr="001C40FE" w:rsidRDefault="00A53C4D" w:rsidP="005C5B65">
      <w:pPr>
        <w:rPr>
          <w:lang w:val="da-DK"/>
        </w:rPr>
      </w:pPr>
    </w:p>
    <w:p w:rsidR="00234BCE" w:rsidRDefault="00234BCE">
      <w:pPr>
        <w:rPr>
          <w:lang w:val="da-DK"/>
        </w:rPr>
      </w:pPr>
    </w:p>
    <w:p w:rsidR="00AC4E22" w:rsidRDefault="00AC4E22">
      <w:pPr>
        <w:rPr>
          <w:lang w:val="da-DK"/>
        </w:rPr>
      </w:pPr>
      <w:r>
        <w:rPr>
          <w:lang w:val="da-DK"/>
        </w:rPr>
        <w:br w:type="page"/>
      </w:r>
    </w:p>
    <w:p w:rsidR="001F5C92" w:rsidRDefault="00531C1E" w:rsidP="001C40FE">
      <w:pPr>
        <w:pStyle w:val="Overskrift1"/>
        <w:rPr>
          <w:lang w:val="da-DK"/>
        </w:rPr>
      </w:pPr>
      <w:r>
        <w:rPr>
          <w:lang w:val="da-DK"/>
        </w:rPr>
        <w:lastRenderedPageBreak/>
        <w:t>Transportlag</w:t>
      </w:r>
    </w:p>
    <w:p w:rsidR="00AC4E22" w:rsidRDefault="00AC4E22" w:rsidP="00AC4E22">
      <w:pPr>
        <w:rPr>
          <w:lang w:val="da-DK"/>
        </w:rPr>
      </w:pPr>
      <w:r>
        <w:rPr>
          <w:lang w:val="da-DK"/>
        </w:rPr>
        <w:t xml:space="preserve">I transportlaget skal der implementeres en stop and </w:t>
      </w:r>
      <w:proofErr w:type="spellStart"/>
      <w:r>
        <w:rPr>
          <w:lang w:val="da-DK"/>
        </w:rPr>
        <w:t>wait</w:t>
      </w:r>
      <w:proofErr w:type="spellEnd"/>
      <w:r>
        <w:rPr>
          <w:lang w:val="da-DK"/>
        </w:rPr>
        <w:t xml:space="preserve"> protokol. Denne skal indeholde en 16 bit internet checksum så det kan detekteres hvis der opstår fejl. Der skal opsættes en </w:t>
      </w:r>
      <w:proofErr w:type="spellStart"/>
      <w:r>
        <w:rPr>
          <w:lang w:val="da-DK"/>
        </w:rPr>
        <w:t>payload</w:t>
      </w:r>
      <w:proofErr w:type="spellEnd"/>
      <w:r>
        <w:rPr>
          <w:lang w:val="da-DK"/>
        </w:rPr>
        <w:t xml:space="preserve"> på 1000 bytes og ligeledes overholde header formaterne:</w:t>
      </w:r>
    </w:p>
    <w:p w:rsidR="00AC4E22" w:rsidRPr="00AC4E22" w:rsidRDefault="00AC4E22" w:rsidP="00AC4E22">
      <w:pPr>
        <w:rPr>
          <w:lang w:val="da-DK"/>
        </w:rPr>
      </w:pPr>
      <w:r>
        <w:rPr>
          <w:noProof/>
          <w:lang w:eastAsia="en-GB"/>
        </w:rPr>
        <w:drawing>
          <wp:inline distT="0" distB="0" distL="0" distR="0" wp14:anchorId="1DAAD81D" wp14:editId="6D13AA2F">
            <wp:extent cx="5731510" cy="1538605"/>
            <wp:effectExtent l="0" t="0" r="2540" b="444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38605"/>
                    </a:xfrm>
                    <a:prstGeom prst="rect">
                      <a:avLst/>
                    </a:prstGeom>
                  </pic:spPr>
                </pic:pic>
              </a:graphicData>
            </a:graphic>
          </wp:inline>
        </w:drawing>
      </w:r>
      <w:r>
        <w:rPr>
          <w:rStyle w:val="Fodnotehenvisning"/>
          <w:lang w:val="da-DK"/>
        </w:rPr>
        <w:footnoteReference w:id="1"/>
      </w:r>
    </w:p>
    <w:p w:rsidR="00E55BC1" w:rsidRDefault="00AC4E22">
      <w:pPr>
        <w:rPr>
          <w:lang w:val="da-DK"/>
        </w:rPr>
      </w:pPr>
      <w:r>
        <w:rPr>
          <w:lang w:val="da-DK"/>
        </w:rPr>
        <w:t xml:space="preserve">Her er CS_HI og CS_LO henholdsvis den mest betydende del af en </w:t>
      </w:r>
      <w:proofErr w:type="spellStart"/>
      <w:r>
        <w:rPr>
          <w:lang w:val="da-DK"/>
        </w:rPr>
        <w:t>checksumsberegning</w:t>
      </w:r>
      <w:proofErr w:type="spellEnd"/>
      <w:r>
        <w:rPr>
          <w:lang w:val="da-DK"/>
        </w:rPr>
        <w:t xml:space="preserve"> og mindst betydende del af </w:t>
      </w:r>
      <w:proofErr w:type="spellStart"/>
      <w:r>
        <w:rPr>
          <w:lang w:val="da-DK"/>
        </w:rPr>
        <w:t>checksumsberegning</w:t>
      </w:r>
      <w:proofErr w:type="spellEnd"/>
      <w:r>
        <w:rPr>
          <w:lang w:val="da-DK"/>
        </w:rPr>
        <w:t xml:space="preserve">. </w:t>
      </w:r>
      <w:r>
        <w:rPr>
          <w:lang w:val="da-DK"/>
        </w:rPr>
        <w:br/>
        <w:t xml:space="preserve">SEQ er et sekvensnummer på det afsendte segment og typen indeholder enten et 1 eller 0. 1 for en ACK besked og 0 for vores data. Data indeholder vores 1000 byte </w:t>
      </w:r>
      <w:proofErr w:type="spellStart"/>
      <w:r>
        <w:rPr>
          <w:lang w:val="da-DK"/>
        </w:rPr>
        <w:t>payload</w:t>
      </w:r>
      <w:proofErr w:type="spellEnd"/>
      <w:r>
        <w:rPr>
          <w:lang w:val="da-DK"/>
        </w:rPr>
        <w:t>.</w:t>
      </w:r>
    </w:p>
    <w:p w:rsidR="00700ACF" w:rsidRDefault="00700ACF">
      <w:pPr>
        <w:rPr>
          <w:lang w:val="da-DK"/>
        </w:rPr>
      </w:pPr>
      <w:r>
        <w:rPr>
          <w:lang w:val="da-DK"/>
        </w:rPr>
        <w:t>Send</w:t>
      </w:r>
    </w:p>
    <w:bookmarkStart w:id="2" w:name="_MON_1555921252"/>
    <w:bookmarkEnd w:id="2"/>
    <w:p w:rsidR="00700ACF" w:rsidRDefault="00700ACF">
      <w:pPr>
        <w:rPr>
          <w:lang w:val="da-DK"/>
        </w:rPr>
      </w:pPr>
      <w:r>
        <w:rPr>
          <w:lang w:val="da-DK"/>
        </w:rPr>
        <w:object w:dxaOrig="9026" w:dyaOrig="5737">
          <v:shape id="_x0000_i1027" type="#_x0000_t75" style="width:451.5pt;height:286.5pt" o:ole="">
            <v:imagedata r:id="rId14" o:title=""/>
          </v:shape>
          <o:OLEObject Type="Embed" ProgID="Word.OpenDocumentText.12" ShapeID="_x0000_i1027" DrawAspect="Content" ObjectID="_1555925427" r:id="rId15"/>
        </w:object>
      </w:r>
    </w:p>
    <w:p w:rsidR="00700ACF" w:rsidRDefault="00700ACF">
      <w:pPr>
        <w:rPr>
          <w:lang w:val="da-DK"/>
        </w:rPr>
      </w:pPr>
      <w:r>
        <w:rPr>
          <w:lang w:val="da-DK"/>
        </w:rPr>
        <w:br w:type="page"/>
      </w:r>
    </w:p>
    <w:p w:rsidR="00E55BC1" w:rsidRDefault="00700ACF">
      <w:pPr>
        <w:rPr>
          <w:lang w:val="da-DK"/>
        </w:rPr>
      </w:pPr>
      <w:proofErr w:type="spellStart"/>
      <w:r>
        <w:rPr>
          <w:lang w:val="da-DK"/>
        </w:rPr>
        <w:lastRenderedPageBreak/>
        <w:t>Recieve</w:t>
      </w:r>
      <w:proofErr w:type="spellEnd"/>
    </w:p>
    <w:bookmarkStart w:id="3" w:name="_GoBack"/>
    <w:bookmarkStart w:id="4" w:name="_MON_1555921326"/>
    <w:bookmarkEnd w:id="4"/>
    <w:p w:rsidR="00700ACF" w:rsidRDefault="00700ACF">
      <w:pPr>
        <w:rPr>
          <w:lang w:val="da-DK"/>
        </w:rPr>
      </w:pPr>
      <w:r>
        <w:rPr>
          <w:lang w:val="da-DK"/>
        </w:rPr>
        <w:object w:dxaOrig="9026" w:dyaOrig="4627">
          <v:shape id="_x0000_i1028" type="#_x0000_t75" style="width:451.5pt;height:231pt" o:ole="">
            <v:imagedata r:id="rId16" o:title=""/>
          </v:shape>
          <o:OLEObject Type="Embed" ProgID="Word.OpenDocumentText.12" ShapeID="_x0000_i1028" DrawAspect="Content" ObjectID="_1555925428" r:id="rId17"/>
        </w:object>
      </w:r>
      <w:bookmarkEnd w:id="3"/>
    </w:p>
    <w:p w:rsidR="009067A4" w:rsidRDefault="009067A4">
      <w:pPr>
        <w:rPr>
          <w:rFonts w:asciiTheme="majorHAnsi" w:eastAsiaTheme="majorEastAsia" w:hAnsiTheme="majorHAnsi" w:cstheme="majorBidi"/>
          <w:color w:val="2E74B5" w:themeColor="accent1" w:themeShade="BF"/>
          <w:sz w:val="32"/>
          <w:szCs w:val="32"/>
          <w:lang w:val="da-DK"/>
        </w:rPr>
      </w:pPr>
      <w:r>
        <w:rPr>
          <w:lang w:val="da-DK"/>
        </w:rPr>
        <w:br w:type="page"/>
      </w:r>
    </w:p>
    <w:p w:rsidR="00E55BC1" w:rsidRDefault="00E55BC1" w:rsidP="00E55BC1">
      <w:pPr>
        <w:pStyle w:val="Overskrift1"/>
        <w:rPr>
          <w:lang w:val="da-DK"/>
        </w:rPr>
      </w:pPr>
      <w:r>
        <w:rPr>
          <w:lang w:val="da-DK"/>
        </w:rPr>
        <w:lastRenderedPageBreak/>
        <w:t>Applikationslag</w:t>
      </w:r>
    </w:p>
    <w:p w:rsidR="00700ACF" w:rsidRPr="00700ACF" w:rsidRDefault="009067A4" w:rsidP="00700ACF">
      <w:pPr>
        <w:pStyle w:val="Overskrift3"/>
        <w:rPr>
          <w:lang w:val="da-DK"/>
        </w:rPr>
      </w:pPr>
      <w:proofErr w:type="spellStart"/>
      <w:r>
        <w:rPr>
          <w:lang w:val="da-DK"/>
        </w:rPr>
        <w:t>FileS</w:t>
      </w:r>
      <w:r w:rsidR="00700ACF">
        <w:rPr>
          <w:lang w:val="da-DK"/>
        </w:rPr>
        <w:t>erver</w:t>
      </w:r>
      <w:proofErr w:type="spellEnd"/>
      <w:r w:rsidR="00700ACF">
        <w:rPr>
          <w:lang w:val="da-DK"/>
        </w:rPr>
        <w:t>:</w:t>
      </w:r>
    </w:p>
    <w:bookmarkStart w:id="5" w:name="_MON_1555921481"/>
    <w:bookmarkEnd w:id="5"/>
    <w:p w:rsidR="009067A4" w:rsidRDefault="00700ACF">
      <w:pPr>
        <w:rPr>
          <w:lang w:val="da-DK"/>
        </w:rPr>
      </w:pPr>
      <w:r>
        <w:rPr>
          <w:lang w:val="da-DK"/>
        </w:rPr>
        <w:object w:dxaOrig="9026" w:dyaOrig="4182">
          <v:shape id="_x0000_i1029" type="#_x0000_t75" style="width:451.5pt;height:209.25pt" o:ole="">
            <v:imagedata r:id="rId18" o:title=""/>
          </v:shape>
          <o:OLEObject Type="Embed" ProgID="Word.OpenDocumentText.12" ShapeID="_x0000_i1029" DrawAspect="Content" ObjectID="_1555925429" r:id="rId19"/>
        </w:object>
      </w:r>
    </w:p>
    <w:p w:rsidR="009067A4" w:rsidRDefault="009067A4" w:rsidP="009067A4">
      <w:pPr>
        <w:pStyle w:val="Overskrift2"/>
        <w:rPr>
          <w:lang w:val="da-DK"/>
        </w:rPr>
      </w:pPr>
    </w:p>
    <w:p w:rsidR="009067A4" w:rsidRDefault="009067A4">
      <w:pPr>
        <w:rPr>
          <w:rFonts w:asciiTheme="majorHAnsi" w:eastAsiaTheme="majorEastAsia" w:hAnsiTheme="majorHAnsi" w:cstheme="majorBidi"/>
          <w:color w:val="2E74B5" w:themeColor="accent1" w:themeShade="BF"/>
          <w:sz w:val="26"/>
          <w:szCs w:val="26"/>
          <w:lang w:val="da-DK"/>
        </w:rPr>
      </w:pPr>
    </w:p>
    <w:p w:rsidR="009067A4" w:rsidRDefault="009067A4" w:rsidP="009067A4">
      <w:pPr>
        <w:pStyle w:val="Overskrift2"/>
        <w:rPr>
          <w:lang w:val="da-DK"/>
        </w:rPr>
      </w:pPr>
      <w:proofErr w:type="spellStart"/>
      <w:r>
        <w:rPr>
          <w:lang w:val="da-DK"/>
        </w:rPr>
        <w:t>FileClient</w:t>
      </w:r>
      <w:proofErr w:type="spellEnd"/>
      <w:r>
        <w:rPr>
          <w:lang w:val="da-DK"/>
        </w:rPr>
        <w:t>:</w:t>
      </w:r>
    </w:p>
    <w:bookmarkStart w:id="6" w:name="_MON_1555921701"/>
    <w:bookmarkEnd w:id="6"/>
    <w:p w:rsidR="00AC4E22" w:rsidRDefault="009067A4" w:rsidP="009067A4">
      <w:pPr>
        <w:pStyle w:val="Overskrift2"/>
        <w:rPr>
          <w:rFonts w:asciiTheme="minorHAnsi" w:eastAsiaTheme="minorHAnsi" w:hAnsiTheme="minorHAnsi" w:cstheme="minorBidi"/>
          <w:color w:val="auto"/>
          <w:sz w:val="22"/>
          <w:szCs w:val="22"/>
          <w:lang w:val="da-DK"/>
        </w:rPr>
      </w:pPr>
      <w:r>
        <w:rPr>
          <w:rFonts w:asciiTheme="minorHAnsi" w:eastAsiaTheme="minorHAnsi" w:hAnsiTheme="minorHAnsi" w:cstheme="minorBidi"/>
          <w:color w:val="auto"/>
          <w:sz w:val="22"/>
          <w:szCs w:val="22"/>
          <w:lang w:val="da-DK"/>
        </w:rPr>
        <w:object w:dxaOrig="9026" w:dyaOrig="4404">
          <v:shape id="_x0000_i1030" type="#_x0000_t75" style="width:451.5pt;height:220.5pt" o:ole="">
            <v:imagedata r:id="rId20" o:title=""/>
          </v:shape>
          <o:OLEObject Type="Embed" ProgID="Word.OpenDocumentText.12" ShapeID="_x0000_i1030" DrawAspect="Content" ObjectID="_1555925430" r:id="rId21"/>
        </w:object>
      </w:r>
    </w:p>
    <w:p w:rsidR="009067A4" w:rsidRDefault="009067A4" w:rsidP="009067A4">
      <w:pPr>
        <w:rPr>
          <w:lang w:val="da-DK"/>
        </w:rPr>
      </w:pPr>
    </w:p>
    <w:p w:rsidR="009067A4" w:rsidRDefault="009067A4" w:rsidP="009067A4">
      <w:pPr>
        <w:rPr>
          <w:lang w:val="da-DK"/>
        </w:rPr>
      </w:pPr>
    </w:p>
    <w:p w:rsidR="009067A4" w:rsidRPr="009067A4" w:rsidRDefault="009067A4" w:rsidP="009067A4">
      <w:pPr>
        <w:rPr>
          <w:lang w:val="da-DK"/>
        </w:rPr>
      </w:pPr>
    </w:p>
    <w:p w:rsidR="001C40FE" w:rsidRDefault="001C40FE" w:rsidP="001C40FE">
      <w:pPr>
        <w:pStyle w:val="Overskrift1"/>
        <w:rPr>
          <w:lang w:val="da-DK"/>
        </w:rPr>
      </w:pPr>
      <w:r w:rsidRPr="001C40FE">
        <w:rPr>
          <w:lang w:val="da-DK"/>
        </w:rPr>
        <w:lastRenderedPageBreak/>
        <w:t>Test</w:t>
      </w:r>
    </w:p>
    <w:p w:rsidR="00484FA0" w:rsidRDefault="00484FA0" w:rsidP="00484FA0">
      <w:pPr>
        <w:rPr>
          <w:lang w:val="da-DK"/>
        </w:rPr>
      </w:pPr>
      <w:r>
        <w:rPr>
          <w:lang w:val="da-DK"/>
        </w:rPr>
        <w:t xml:space="preserve">Vi har gennemtvunget nogle fejl for at kunne teste når der sker i fejl i </w:t>
      </w:r>
      <w:proofErr w:type="spellStart"/>
      <w:r>
        <w:rPr>
          <w:lang w:val="da-DK"/>
        </w:rPr>
        <w:t>Acknowledge</w:t>
      </w:r>
      <w:proofErr w:type="spellEnd"/>
      <w:r>
        <w:rPr>
          <w:lang w:val="da-DK"/>
        </w:rPr>
        <w:t xml:space="preserve"> og bitfejl i transportlaget. Fejlene er blevet introduceret ved hjælp af det udleverede materiale</w:t>
      </w:r>
      <w:r>
        <w:rPr>
          <w:rStyle w:val="Fodnotehenvisning"/>
          <w:lang w:val="da-DK"/>
        </w:rPr>
        <w:footnoteReference w:id="2"/>
      </w:r>
      <w:r w:rsidR="00E55BC1">
        <w:rPr>
          <w:lang w:val="da-DK"/>
        </w:rPr>
        <w:t xml:space="preserve"> Skal simulere disse forskellige fejl</w:t>
      </w:r>
    </w:p>
    <w:p w:rsidR="00E55BC1" w:rsidRDefault="00700ACF" w:rsidP="00484FA0">
      <w:pPr>
        <w:rPr>
          <w:lang w:val="da-DK"/>
        </w:rPr>
      </w:pPr>
      <w:r>
        <w:rPr>
          <w:noProof/>
          <w:lang w:eastAsia="en-GB"/>
        </w:rPr>
        <w:drawing>
          <wp:inline distT="0" distB="0" distL="0" distR="0" wp14:anchorId="72C752A8" wp14:editId="4C277D8B">
            <wp:extent cx="5731510" cy="3461385"/>
            <wp:effectExtent l="0" t="0" r="2540" b="571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61385"/>
                    </a:xfrm>
                    <a:prstGeom prst="rect">
                      <a:avLst/>
                    </a:prstGeom>
                  </pic:spPr>
                </pic:pic>
              </a:graphicData>
            </a:graphic>
          </wp:inline>
        </w:drawing>
      </w:r>
      <w:r>
        <w:rPr>
          <w:rStyle w:val="Fodnotehenvisning"/>
          <w:lang w:val="da-DK"/>
        </w:rPr>
        <w:footnoteReference w:id="3"/>
      </w:r>
    </w:p>
    <w:p w:rsidR="00484FA0" w:rsidRDefault="00AC4E22" w:rsidP="00484FA0">
      <w:pPr>
        <w:rPr>
          <w:lang w:val="da-DK"/>
        </w:rPr>
      </w:pPr>
      <w:proofErr w:type="spellStart"/>
      <w:r>
        <w:rPr>
          <w:lang w:val="da-DK"/>
        </w:rPr>
        <w:t>Retultatet</w:t>
      </w:r>
      <w:proofErr w:type="spellEnd"/>
      <w:r>
        <w:rPr>
          <w:lang w:val="da-DK"/>
        </w:rPr>
        <w:t xml:space="preserve"> af disse er: </w:t>
      </w:r>
    </w:p>
    <w:p w:rsidR="00AC4E22" w:rsidRDefault="00AC4E22" w:rsidP="00484FA0">
      <w:pPr>
        <w:rPr>
          <w:b/>
          <w:lang w:val="da-DK"/>
        </w:rPr>
      </w:pPr>
      <w:r>
        <w:rPr>
          <w:b/>
          <w:lang w:val="da-DK"/>
        </w:rPr>
        <w:t>INSÆT BILLEDE HER:</w:t>
      </w:r>
    </w:p>
    <w:p w:rsidR="00AC4E22" w:rsidRPr="00AC4E22" w:rsidRDefault="00AC4E22" w:rsidP="00484FA0">
      <w:pPr>
        <w:rPr>
          <w:b/>
          <w:lang w:val="da-DK"/>
        </w:rPr>
      </w:pPr>
    </w:p>
    <w:p w:rsidR="00484FA0" w:rsidRPr="00484FA0" w:rsidRDefault="00484FA0" w:rsidP="00484FA0">
      <w:pPr>
        <w:rPr>
          <w:lang w:val="da-DK"/>
        </w:rPr>
      </w:pPr>
    </w:p>
    <w:p w:rsidR="001C40FE" w:rsidRPr="001C40FE" w:rsidRDefault="001C40FE" w:rsidP="001C40FE">
      <w:pPr>
        <w:pStyle w:val="Overskrift1"/>
        <w:rPr>
          <w:lang w:val="da-DK"/>
        </w:rPr>
      </w:pPr>
      <w:r w:rsidRPr="001C40FE">
        <w:rPr>
          <w:lang w:val="da-DK"/>
        </w:rPr>
        <w:t xml:space="preserve">Konklusion </w:t>
      </w:r>
    </w:p>
    <w:p w:rsidR="00D03447" w:rsidRPr="001C40FE" w:rsidRDefault="00D03447" w:rsidP="00D03447">
      <w:pPr>
        <w:rPr>
          <w:lang w:val="da-DK"/>
        </w:rPr>
      </w:pPr>
    </w:p>
    <w:sectPr w:rsidR="00D03447" w:rsidRPr="001C40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D39" w:rsidRDefault="00AE4D39" w:rsidP="00484FA0">
      <w:pPr>
        <w:spacing w:after="0" w:line="240" w:lineRule="auto"/>
      </w:pPr>
      <w:r>
        <w:separator/>
      </w:r>
    </w:p>
  </w:endnote>
  <w:endnote w:type="continuationSeparator" w:id="0">
    <w:p w:rsidR="00AE4D39" w:rsidRDefault="00AE4D39" w:rsidP="00484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D39" w:rsidRDefault="00AE4D39" w:rsidP="00484FA0">
      <w:pPr>
        <w:spacing w:after="0" w:line="240" w:lineRule="auto"/>
      </w:pPr>
      <w:r>
        <w:separator/>
      </w:r>
    </w:p>
  </w:footnote>
  <w:footnote w:type="continuationSeparator" w:id="0">
    <w:p w:rsidR="00AE4D39" w:rsidRDefault="00AE4D39" w:rsidP="00484FA0">
      <w:pPr>
        <w:spacing w:after="0" w:line="240" w:lineRule="auto"/>
      </w:pPr>
      <w:r>
        <w:continuationSeparator/>
      </w:r>
    </w:p>
  </w:footnote>
  <w:footnote w:id="1">
    <w:p w:rsidR="00AC4E22" w:rsidRDefault="00AC4E22">
      <w:pPr>
        <w:pStyle w:val="Fodnotetekst"/>
      </w:pPr>
      <w:r>
        <w:rPr>
          <w:rStyle w:val="Fodnotehenvisning"/>
        </w:rPr>
        <w:footnoteRef/>
      </w:r>
      <w:r>
        <w:t xml:space="preserve"> Øvelse-121.pdf</w:t>
      </w:r>
    </w:p>
  </w:footnote>
  <w:footnote w:id="2">
    <w:p w:rsidR="00484FA0" w:rsidRDefault="00484FA0">
      <w:pPr>
        <w:pStyle w:val="Fodnotetekst"/>
      </w:pPr>
      <w:r>
        <w:rPr>
          <w:rStyle w:val="Fodnotehenvisning"/>
        </w:rPr>
        <w:footnoteRef/>
      </w:r>
      <w:r>
        <w:t xml:space="preserve"> </w:t>
      </w:r>
      <w:r w:rsidRPr="00484FA0">
        <w:t>https://bb.au.dk/bbcswebdav/pid-755684-dt-content-rid-2002039_1/xid-2002039_1</w:t>
      </w:r>
    </w:p>
  </w:footnote>
  <w:footnote w:id="3">
    <w:p w:rsidR="00700ACF" w:rsidRDefault="00700ACF">
      <w:pPr>
        <w:pStyle w:val="Fodnotetekst"/>
      </w:pPr>
      <w:r>
        <w:rPr>
          <w:rStyle w:val="Fodnotehenvisning"/>
        </w:rPr>
        <w:footnoteRef/>
      </w:r>
      <w:r>
        <w:t xml:space="preserve"> </w:t>
      </w:r>
      <w:r w:rsidRPr="00700ACF">
        <w:t>https://bb.au.dk/bbcswebdav/pid-755684-dt-content-rid-1969865_1/xid-1969865_1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447"/>
    <w:rsid w:val="000A04DD"/>
    <w:rsid w:val="00144A51"/>
    <w:rsid w:val="001C40FE"/>
    <w:rsid w:val="001F5C92"/>
    <w:rsid w:val="00207D6A"/>
    <w:rsid w:val="00234BCE"/>
    <w:rsid w:val="00250D5B"/>
    <w:rsid w:val="00484FA0"/>
    <w:rsid w:val="00531C1E"/>
    <w:rsid w:val="005924D6"/>
    <w:rsid w:val="005C5B65"/>
    <w:rsid w:val="00694010"/>
    <w:rsid w:val="006A3EB7"/>
    <w:rsid w:val="00700ACF"/>
    <w:rsid w:val="007A4376"/>
    <w:rsid w:val="008E52B3"/>
    <w:rsid w:val="009067A4"/>
    <w:rsid w:val="00942474"/>
    <w:rsid w:val="009A5FC3"/>
    <w:rsid w:val="00A53C4D"/>
    <w:rsid w:val="00AC4E22"/>
    <w:rsid w:val="00AE4D39"/>
    <w:rsid w:val="00BF6443"/>
    <w:rsid w:val="00C03AA3"/>
    <w:rsid w:val="00C12A75"/>
    <w:rsid w:val="00D03447"/>
    <w:rsid w:val="00E55BC1"/>
    <w:rsid w:val="00ED32CB"/>
    <w:rsid w:val="00EE49CC"/>
    <w:rsid w:val="00FE0D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6D3E9-BB13-4113-A98C-E6C8C6AC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447"/>
  </w:style>
  <w:style w:type="paragraph" w:styleId="Overskrift1">
    <w:name w:val="heading 1"/>
    <w:basedOn w:val="Normal"/>
    <w:next w:val="Normal"/>
    <w:link w:val="Overskrift1Tegn"/>
    <w:uiPriority w:val="9"/>
    <w:qFormat/>
    <w:rsid w:val="001C40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D034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A04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D03447"/>
    <w:pPr>
      <w:spacing w:after="0" w:line="240" w:lineRule="auto"/>
    </w:pPr>
    <w:rPr>
      <w:rFonts w:eastAsiaTheme="minorEastAsia"/>
      <w:lang w:eastAsia="en-GB"/>
    </w:rPr>
  </w:style>
  <w:style w:type="character" w:customStyle="1" w:styleId="IngenafstandTegn">
    <w:name w:val="Ingen afstand Tegn"/>
    <w:basedOn w:val="Standardskrifttypeiafsnit"/>
    <w:link w:val="Ingenafstand"/>
    <w:uiPriority w:val="1"/>
    <w:rsid w:val="00D03447"/>
    <w:rPr>
      <w:rFonts w:eastAsiaTheme="minorEastAsia"/>
      <w:lang w:eastAsia="en-GB"/>
    </w:rPr>
  </w:style>
  <w:style w:type="character" w:customStyle="1" w:styleId="Overskrift2Tegn">
    <w:name w:val="Overskrift 2 Tegn"/>
    <w:basedOn w:val="Standardskrifttypeiafsnit"/>
    <w:link w:val="Overskrift2"/>
    <w:uiPriority w:val="9"/>
    <w:rsid w:val="00D03447"/>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1C40FE"/>
    <w:rPr>
      <w:rFonts w:asciiTheme="majorHAnsi" w:eastAsiaTheme="majorEastAsia" w:hAnsiTheme="majorHAnsi" w:cstheme="majorBidi"/>
      <w:color w:val="2E74B5" w:themeColor="accent1" w:themeShade="BF"/>
      <w:sz w:val="32"/>
      <w:szCs w:val="32"/>
    </w:rPr>
  </w:style>
  <w:style w:type="character" w:customStyle="1" w:styleId="Overskrift3Tegn">
    <w:name w:val="Overskrift 3 Tegn"/>
    <w:basedOn w:val="Standardskrifttypeiafsnit"/>
    <w:link w:val="Overskrift3"/>
    <w:uiPriority w:val="9"/>
    <w:rsid w:val="000A04DD"/>
    <w:rPr>
      <w:rFonts w:asciiTheme="majorHAnsi" w:eastAsiaTheme="majorEastAsia" w:hAnsiTheme="majorHAnsi" w:cstheme="majorBidi"/>
      <w:color w:val="1F4D78" w:themeColor="accent1" w:themeShade="7F"/>
      <w:sz w:val="24"/>
      <w:szCs w:val="24"/>
    </w:rPr>
  </w:style>
  <w:style w:type="paragraph" w:styleId="Billedtekst">
    <w:name w:val="caption"/>
    <w:basedOn w:val="Normal"/>
    <w:next w:val="Normal"/>
    <w:uiPriority w:val="35"/>
    <w:unhideWhenUsed/>
    <w:qFormat/>
    <w:rsid w:val="000A04DD"/>
    <w:pPr>
      <w:spacing w:after="200" w:line="240" w:lineRule="auto"/>
    </w:pPr>
    <w:rPr>
      <w:i/>
      <w:iCs/>
      <w:color w:val="44546A" w:themeColor="text2"/>
      <w:sz w:val="18"/>
      <w:szCs w:val="18"/>
    </w:rPr>
  </w:style>
  <w:style w:type="paragraph" w:styleId="Fodnotetekst">
    <w:name w:val="footnote text"/>
    <w:basedOn w:val="Normal"/>
    <w:link w:val="FodnotetekstTegn"/>
    <w:uiPriority w:val="99"/>
    <w:semiHidden/>
    <w:unhideWhenUsed/>
    <w:rsid w:val="00484FA0"/>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484FA0"/>
    <w:rPr>
      <w:sz w:val="20"/>
      <w:szCs w:val="20"/>
    </w:rPr>
  </w:style>
  <w:style w:type="character" w:styleId="Fodnotehenvisning">
    <w:name w:val="footnote reference"/>
    <w:basedOn w:val="Standardskrifttypeiafsnit"/>
    <w:uiPriority w:val="99"/>
    <w:semiHidden/>
    <w:unhideWhenUsed/>
    <w:rsid w:val="00484F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A97453D31E411B8912FFDE523D4490"/>
        <w:category>
          <w:name w:val="Generelt"/>
          <w:gallery w:val="placeholder"/>
        </w:category>
        <w:types>
          <w:type w:val="bbPlcHdr"/>
        </w:types>
        <w:behaviors>
          <w:behavior w:val="content"/>
        </w:behaviors>
        <w:guid w:val="{6D18F4FE-6956-45B7-B62B-265335C2DC90}"/>
      </w:docPartPr>
      <w:docPartBody>
        <w:p w:rsidR="00902C60" w:rsidRDefault="00983AE8" w:rsidP="00983AE8">
          <w:pPr>
            <w:pStyle w:val="B9A97453D31E411B8912FFDE523D4490"/>
          </w:pPr>
          <w:r>
            <w:rPr>
              <w:rFonts w:asciiTheme="majorHAnsi" w:eastAsiaTheme="majorEastAsia" w:hAnsiTheme="majorHAnsi" w:cstheme="majorBidi"/>
              <w:caps/>
              <w:color w:val="5B9BD5" w:themeColor="accent1"/>
              <w:sz w:val="80"/>
              <w:szCs w:val="80"/>
              <w:lang w:val="da-DK"/>
            </w:rPr>
            <w:t>[Dokumenttitel]</w:t>
          </w:r>
        </w:p>
      </w:docPartBody>
    </w:docPart>
    <w:docPart>
      <w:docPartPr>
        <w:name w:val="2C3EE5C49C0B4E4EAEF7F684C82BF440"/>
        <w:category>
          <w:name w:val="Generelt"/>
          <w:gallery w:val="placeholder"/>
        </w:category>
        <w:types>
          <w:type w:val="bbPlcHdr"/>
        </w:types>
        <w:behaviors>
          <w:behavior w:val="content"/>
        </w:behaviors>
        <w:guid w:val="{34886C1B-22FC-4B30-9CA4-E400B55071F8}"/>
      </w:docPartPr>
      <w:docPartBody>
        <w:p w:rsidR="00902C60" w:rsidRDefault="00983AE8" w:rsidP="00983AE8">
          <w:pPr>
            <w:pStyle w:val="2C3EE5C49C0B4E4EAEF7F684C82BF440"/>
          </w:pPr>
          <w:r>
            <w:rPr>
              <w:color w:val="5B9BD5" w:themeColor="accent1"/>
              <w:sz w:val="28"/>
              <w:szCs w:val="28"/>
              <w:lang w:val="da-DK"/>
            </w:rPr>
            <w:t>[Dokumentets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AE8"/>
    <w:rsid w:val="00403667"/>
    <w:rsid w:val="00523C74"/>
    <w:rsid w:val="005F2BAE"/>
    <w:rsid w:val="00902C60"/>
    <w:rsid w:val="00983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F2F10FD0D06844B19F67B7ACEC98CEC8">
    <w:name w:val="F2F10FD0D06844B19F67B7ACEC98CEC8"/>
    <w:rsid w:val="00983AE8"/>
  </w:style>
  <w:style w:type="paragraph" w:customStyle="1" w:styleId="D3B1722911E64D87AE77937B5E349F77">
    <w:name w:val="D3B1722911E64D87AE77937B5E349F77"/>
    <w:rsid w:val="00983AE8"/>
  </w:style>
  <w:style w:type="paragraph" w:customStyle="1" w:styleId="B9A97453D31E411B8912FFDE523D4490">
    <w:name w:val="B9A97453D31E411B8912FFDE523D4490"/>
    <w:rsid w:val="00983AE8"/>
  </w:style>
  <w:style w:type="paragraph" w:customStyle="1" w:styleId="2C3EE5C49C0B4E4EAEF7F684C82BF440">
    <w:name w:val="2C3EE5C49C0B4E4EAEF7F684C82BF440"/>
    <w:rsid w:val="00983A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16. Maj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E916FD-91A8-42C5-8110-3567F1046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428</Words>
  <Characters>2222</Characters>
  <Application>Microsoft Office Word</Application>
  <DocSecurity>0</DocSecurity>
  <Lines>92</Lines>
  <Paragraphs>30</Paragraphs>
  <ScaleCrop>false</ScaleCrop>
  <HeadingPairs>
    <vt:vector size="2" baseType="variant">
      <vt:variant>
        <vt:lpstr>Titel</vt:lpstr>
      </vt:variant>
      <vt:variant>
        <vt:i4>1</vt:i4>
      </vt:variant>
    </vt:vector>
  </HeadingPairs>
  <TitlesOfParts>
    <vt:vector size="1" baseType="lpstr">
      <vt:lpstr>Protocol Stack - Filoverførsel</vt:lpstr>
    </vt:vector>
  </TitlesOfParts>
  <Company/>
  <LinksUpToDate>false</LinksUpToDate>
  <CharactersWithSpaces>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Stack - Filoverførsel</dc:title>
  <dc:subject>TCP/IP SOCKET PROGRAMMING</dc:subject>
  <dc:creator>Henrik Søby</dc:creator>
  <cp:keywords/>
  <dc:description/>
  <cp:lastModifiedBy>Henrik Søby</cp:lastModifiedBy>
  <cp:revision>2</cp:revision>
  <dcterms:created xsi:type="dcterms:W3CDTF">2017-05-10T10:43:00Z</dcterms:created>
  <dcterms:modified xsi:type="dcterms:W3CDTF">2017-05-10T10:43:00Z</dcterms:modified>
</cp:coreProperties>
</file>