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Учреждение образования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«Белорусский государственный университет информатики и радиоэлектроники»</w:t>
      </w:r>
    </w:p>
    <w:p w:rsidR="00000000" w:rsidDel="00000000" w:rsidP="00000000" w:rsidRDefault="00000000" w:rsidRPr="00000000" w14:paraId="00000003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Кафедра экономической информатики</w:t>
      </w:r>
    </w:p>
    <w:p w:rsidR="00000000" w:rsidDel="00000000" w:rsidP="00000000" w:rsidRDefault="00000000" w:rsidRPr="00000000" w14:paraId="00000004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 «GIT»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ФКП, гр.81430</w:t>
      </w:r>
      <w:r w:rsidDel="00000000" w:rsidR="00000000" w:rsidRPr="00000000">
        <w:rPr>
          <w:color w:val="00000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Мацаль Н.Ю.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Лыщик А.П.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2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2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2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2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Минск 2020</w:t>
      </w:r>
    </w:p>
    <w:p w:rsidR="00000000" w:rsidDel="00000000" w:rsidP="00000000" w:rsidRDefault="00000000" w:rsidRPr="00000000" w14:paraId="0000001D">
      <w:pPr>
        <w:ind w:firstLine="709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Изучить основные команды и принципы работы с git из командной строки, выполнить задания лабораторной работы.</w:t>
      </w:r>
    </w:p>
    <w:p w:rsidR="00000000" w:rsidDel="00000000" w:rsidP="00000000" w:rsidRDefault="00000000" w:rsidRPr="00000000" w14:paraId="0000001E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09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Ход работы:</w:t>
      </w:r>
    </w:p>
    <w:p w:rsidR="00000000" w:rsidDel="00000000" w:rsidP="00000000" w:rsidRDefault="00000000" w:rsidRPr="00000000" w14:paraId="00000020">
      <w:pPr>
        <w:ind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Создать новый репозиторий. Добавить в папку репозитория файлы. Зафиксировать состояние репозитория (выполнить commit).</w:t>
      </w:r>
    </w:p>
    <w:p w:rsidR="00000000" w:rsidDel="00000000" w:rsidP="00000000" w:rsidRDefault="00000000" w:rsidRPr="00000000" w14:paraId="00000022">
      <w:pPr>
        <w:tabs>
          <w:tab w:val="left" w:pos="1134"/>
        </w:tabs>
        <w:rPr/>
      </w:pPr>
      <w:r w:rsidDel="00000000" w:rsidR="00000000" w:rsidRPr="00000000">
        <w:rPr>
          <w:rtl w:val="0"/>
        </w:rPr>
        <w:t xml:space="preserve">Для инициализации репозитория и добавления туда файлов используются команды:</w:t>
      </w:r>
    </w:p>
    <w:p w:rsidR="00000000" w:rsidDel="00000000" w:rsidP="00000000" w:rsidRDefault="00000000" w:rsidRPr="00000000" w14:paraId="00000023">
      <w:pPr>
        <w:tabs>
          <w:tab w:val="left" w:pos="1134"/>
        </w:tabs>
        <w:rPr/>
      </w:pPr>
      <w:r w:rsidDel="00000000" w:rsidR="00000000" w:rsidRPr="00000000">
        <w:rPr>
          <w:rtl w:val="0"/>
        </w:rPr>
        <w:t xml:space="preserve">git init – инициализирует гит-репозиторий.</w:t>
      </w:r>
    </w:p>
    <w:p w:rsidR="00000000" w:rsidDel="00000000" w:rsidP="00000000" w:rsidRDefault="00000000" w:rsidRPr="00000000" w14:paraId="00000024">
      <w:pPr>
        <w:tabs>
          <w:tab w:val="left" w:pos="1134"/>
        </w:tabs>
        <w:rPr/>
      </w:pPr>
      <w:r w:rsidDel="00000000" w:rsidR="00000000" w:rsidRPr="00000000">
        <w:rPr>
          <w:rtl w:val="0"/>
        </w:rPr>
        <w:t xml:space="preserve">git add 1.txt – индексируем созданный файл перед коммитом и изменениями.</w:t>
      </w:r>
    </w:p>
    <w:p w:rsidR="00000000" w:rsidDel="00000000" w:rsidP="00000000" w:rsidRDefault="00000000" w:rsidRPr="00000000" w14:paraId="00000025">
      <w:pPr>
        <w:tabs>
          <w:tab w:val="left" w:pos="1134"/>
        </w:tabs>
        <w:rPr/>
      </w:pPr>
      <w:r w:rsidDel="00000000" w:rsidR="00000000" w:rsidRPr="00000000">
        <w:rPr>
          <w:rtl w:val="0"/>
        </w:rPr>
        <w:t xml:space="preserve">git add . – добавляет в индекс все файлы, в которых были изменения.</w:t>
      </w:r>
    </w:p>
    <w:p w:rsidR="00000000" w:rsidDel="00000000" w:rsidP="00000000" w:rsidRDefault="00000000" w:rsidRPr="00000000" w14:paraId="00000026">
      <w:pPr>
        <w:tabs>
          <w:tab w:val="left" w:pos="1134"/>
        </w:tabs>
        <w:rPr/>
      </w:pPr>
      <w:r w:rsidDel="00000000" w:rsidR="00000000" w:rsidRPr="00000000">
        <w:rPr>
          <w:rtl w:val="0"/>
        </w:rPr>
        <w:t xml:space="preserve">git commit -m “add new file” – команда фиксирует данное состояние репозитория.</w:t>
      </w:r>
    </w:p>
    <w:p w:rsidR="00000000" w:rsidDel="00000000" w:rsidP="00000000" w:rsidRDefault="00000000" w:rsidRPr="00000000" w14:paraId="00000027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0" distT="0" distL="0" distR="0">
            <wp:extent cx="6152515" cy="3002131"/>
            <wp:effectExtent b="0" l="0" r="0" t="0"/>
            <wp:docPr descr="https://sun9-13.userapi.com/zZ_l1ioT82TIgvCq-0BkybMuAMwP5jKo7SMOog/lL2IlA5O5gU.jpg" id="11" name="image7.jpg"/>
            <a:graphic>
              <a:graphicData uri="http://schemas.openxmlformats.org/drawingml/2006/picture">
                <pic:pic>
                  <pic:nvPicPr>
                    <pic:cNvPr descr="https://sun9-13.userapi.com/zZ_l1ioT82TIgvCq-0BkybMuAMwP5jKo7SMOog/lL2IlA5O5gU.jpg"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2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Внести изменения в файлы. Зафиксировать новое состояние репозитория.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6152515" cy="1994986"/>
            <wp:effectExtent b="0" l="0" r="0" t="0"/>
            <wp:docPr descr="https://sun9-75.userapi.com/DsEi8pR1PsiWW2q5pIA05Zw7YR88zNfLyq-bfA/l9AEQVV_Q0g.jpg" id="13" name="image3.jpg"/>
            <a:graphic>
              <a:graphicData uri="http://schemas.openxmlformats.org/drawingml/2006/picture">
                <pic:pic>
                  <pic:nvPicPr>
                    <pic:cNvPr descr="https://sun9-75.userapi.com/DsEi8pR1PsiWW2q5pIA05Zw7YR88zNfLyq-bfA/l9AEQVV_Q0g.jpg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94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Создать новую ветку. Внести в нее изменения и зафиксировать их.</w:t>
      </w:r>
    </w:p>
    <w:p w:rsidR="00000000" w:rsidDel="00000000" w:rsidP="00000000" w:rsidRDefault="00000000" w:rsidRPr="00000000" w14:paraId="0000002D">
      <w:pPr>
        <w:tabs>
          <w:tab w:val="left" w:pos="1134"/>
        </w:tabs>
        <w:rPr/>
      </w:pPr>
      <w:r w:rsidDel="00000000" w:rsidR="00000000" w:rsidRPr="00000000">
        <w:rPr>
          <w:rtl w:val="0"/>
        </w:rPr>
        <w:t xml:space="preserve">Новая ветка создается при помощи команды checkout. Аргумент -b позволяет сразу сменить ветку на только что созданную.</w:t>
      </w:r>
    </w:p>
    <w:p w:rsidR="00000000" w:rsidDel="00000000" w:rsidP="00000000" w:rsidRDefault="00000000" w:rsidRPr="00000000" w14:paraId="0000002E">
      <w:pPr>
        <w:tabs>
          <w:tab w:val="left" w:pos="113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0" distT="0" distL="0" distR="0">
            <wp:extent cx="6152515" cy="2278135"/>
            <wp:effectExtent b="0" l="0" r="0" t="0"/>
            <wp:docPr descr="https://sun9-9.userapi.com/FID839ypcPizdjXR5BrI4IDZYdwaCdVlKD_uxg/7FhHwgZaoaY.jpg" id="12" name="image6.jpg"/>
            <a:graphic>
              <a:graphicData uri="http://schemas.openxmlformats.org/drawingml/2006/picture">
                <pic:pic>
                  <pic:nvPicPr>
                    <pic:cNvPr descr="https://sun9-9.userapi.com/FID839ypcPizdjXR5BrI4IDZYdwaCdVlKD_uxg/7FhHwgZaoaY.jpg"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78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Переключиться на ветку мастера. Внести в нее изменения и зафиксировать их.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0" distT="0" distL="0" distR="0">
            <wp:extent cx="6152515" cy="2395957"/>
            <wp:effectExtent b="0" l="0" r="0" t="0"/>
            <wp:docPr descr="https://sun9-22.userapi.com/NryDIrcNWsu-JpPsRTEegqRpDZBu4FGrOPZwvw/t1GgGQV3-sM.jpg" id="15" name="image2.jpg"/>
            <a:graphic>
              <a:graphicData uri="http://schemas.openxmlformats.org/drawingml/2006/picture">
                <pic:pic>
                  <pic:nvPicPr>
                    <pic:cNvPr descr="https://sun9-22.userapi.com/NryDIrcNWsu-JpPsRTEegqRpDZBu4FGrOPZwvw/t1GgGQV3-sM.jpg"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95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Продемонстрировать слияние веток.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Для слияния веток используется команда merge, присоединяя новую ветку к текущей, все ее файлы и изменения.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0" distT="0" distL="0" distR="0">
            <wp:extent cx="6050280" cy="960120"/>
            <wp:effectExtent b="0" l="0" r="0" t="0"/>
            <wp:docPr descr="https://sun9-62.userapi.com/qdYcFwawQbsXOsUdwowZTtTV1TLENzUeciZcqg/S-iMiWHdM40.jpg" id="14" name="image1.jpg"/>
            <a:graphic>
              <a:graphicData uri="http://schemas.openxmlformats.org/drawingml/2006/picture">
                <pic:pic>
                  <pic:nvPicPr>
                    <pic:cNvPr descr="https://sun9-62.userapi.com/qdYcFwawQbsXOsUdwowZTtTV1TLENzUeciZcqg/S-iMiWHdM40.jpg"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960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Просмотреть дерево изменений веток (историю).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Просмотр истории осуществляется при помощи команды git log.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0" distT="0" distL="0" distR="0">
            <wp:extent cx="6152515" cy="5764519"/>
            <wp:effectExtent b="0" l="0" r="0" t="0"/>
            <wp:docPr descr="https://sun9-55.userapi.com/TzgNv4k4-aFzmhRx6hxBTd_S0tcCyHmMDt_z5Q/znNY3MK6qSI.jpg" id="10" name="image5.jpg"/>
            <a:graphic>
              <a:graphicData uri="http://schemas.openxmlformats.org/drawingml/2006/picture">
                <pic:pic>
                  <pic:nvPicPr>
                    <pic:cNvPr descr="https://sun9-55.userapi.com/TzgNv4k4-aFzmhRx6hxBTd_S0tcCyHmMDt_z5Q/znNY3MK6qSI.jpg"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64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Продемонстрировать откат изменений в ветке.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Откат изменений в ветке осуществляется при помощи функции git reset с ключом hard. Например, аргумент HEAD~1 удаляет один последний коммит.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0" distT="0" distL="0" distR="0">
            <wp:extent cx="6152515" cy="3549318"/>
            <wp:effectExtent b="0" l="0" r="0" t="0"/>
            <wp:docPr descr="https://sun9-69.userapi.com/hpDDm24bLRui08NUvmGHpnU5_3qYDERuzovuMA/gSOpxPuzm9M.jpg" id="9" name="image4.jpg"/>
            <a:graphic>
              <a:graphicData uri="http://schemas.openxmlformats.org/drawingml/2006/picture">
                <pic:pic>
                  <pic:nvPicPr>
                    <pic:cNvPr descr="https://sun9-69.userapi.com/hpDDm24bLRui08NUvmGHpnU5_3qYDERuzovuMA/gSOpxPuzm9M.jpg"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49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sz w:val="28"/>
        <w:szCs w:val="28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41CFB"/>
    <w:pPr>
      <w:spacing w:after="0" w:line="240" w:lineRule="auto"/>
    </w:pPr>
    <w:rPr>
      <w:rFonts w:ascii="Times New Roman" w:cs="Times New Roman" w:eastAsia="Times New Roman" w:hAnsi="Times New Roman"/>
      <w:color w:val="00000a"/>
      <w:sz w:val="28"/>
      <w:szCs w:val="24"/>
      <w:lang w:eastAsia="ru-RU"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605C57"/>
    <w:pPr>
      <w:spacing w:after="100" w:afterAutospacing="1" w:before="100" w:beforeAutospacing="1"/>
    </w:pPr>
    <w:rPr>
      <w:color w:val="auto"/>
    </w:rPr>
  </w:style>
  <w:style w:type="paragraph" w:styleId="a4">
    <w:name w:val="List Paragraph"/>
    <w:basedOn w:val="a"/>
    <w:uiPriority w:val="34"/>
    <w:qFormat w:val="1"/>
    <w:rsid w:val="00541CF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2.jpg"/><Relationship Id="rId13" Type="http://schemas.openxmlformats.org/officeDocument/2006/relationships/image" Target="media/image4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xjB/CSqC+rjDweSRWF7/JZc9FA==">AMUW2mX/mrRJuCP2+z1WQVgelcNN+a5c61HN/LBikHFBhh/ykvILf3OX4/kilARGWDIcNcoeG9WBy4kRWozTYS+gWP1p/HDipz1uO//3VGm4q1UgIUC0L9aPsIdABYrFd2PvdP8a7LxW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2020-11-11T10:26:00Z</dcterms:created>
  <dc:creator>Дана</dc:creator>
</cp:coreProperties>
</file>