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B8" w:rsidRPr="00F67415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Министерство образования и науки Российской федерации</w:t>
      </w:r>
    </w:p>
    <w:p w:rsidR="00C26BB8" w:rsidRPr="00F67415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САНКТ-ПЕТЕРБУРГСКИЙ НАЦИОНАЛЬНЫЙ</w:t>
      </w:r>
      <w:r w:rsidR="00C26BB8" w:rsidRPr="00F67415">
        <w:rPr>
          <w:rFonts w:ascii="Times New Roman" w:hAnsi="Times New Roman" w:cs="Times New Roman"/>
          <w:sz w:val="28"/>
          <w:szCs w:val="28"/>
        </w:rPr>
        <w:t xml:space="preserve"> ИССЛЕДОВАТЕЛЬСКИЙ </w:t>
      </w:r>
      <w:r w:rsidRPr="00F67415">
        <w:rPr>
          <w:rFonts w:ascii="Times New Roman" w:hAnsi="Times New Roman" w:cs="Times New Roman"/>
          <w:sz w:val="28"/>
          <w:szCs w:val="28"/>
        </w:rPr>
        <w:t>УНИВЕРСИТЕТ ИНФОРМАЦИОННЫХ</w:t>
      </w:r>
      <w:r w:rsidR="00C26BB8" w:rsidRPr="00F67415">
        <w:rPr>
          <w:rFonts w:ascii="Times New Roman" w:hAnsi="Times New Roman" w:cs="Times New Roman"/>
          <w:sz w:val="28"/>
          <w:szCs w:val="28"/>
        </w:rPr>
        <w:t xml:space="preserve"> </w:t>
      </w:r>
      <w:r w:rsidRPr="00F67415">
        <w:rPr>
          <w:rFonts w:ascii="Times New Roman" w:hAnsi="Times New Roman" w:cs="Times New Roman"/>
          <w:sz w:val="28"/>
          <w:szCs w:val="28"/>
        </w:rPr>
        <w:t>ТЕХНОЛОГИЙ, МЕХАНИКИ И ОПТИКИ</w:t>
      </w:r>
    </w:p>
    <w:p w:rsidR="00124186" w:rsidRPr="00F67415" w:rsidRDefault="00124186" w:rsidP="00001D3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BB8" w:rsidRPr="00F67415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79392A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79392A">
        <w:rPr>
          <w:rFonts w:ascii="Times New Roman" w:hAnsi="Times New Roman" w:cs="Times New Roman"/>
          <w:sz w:val="28"/>
          <w:szCs w:val="28"/>
        </w:rPr>
        <w:t>3</w:t>
      </w:r>
      <w:r w:rsidR="008E49D6" w:rsidRPr="00F67415">
        <w:rPr>
          <w:rFonts w:ascii="Times New Roman" w:hAnsi="Times New Roman" w:cs="Times New Roman"/>
          <w:sz w:val="28"/>
          <w:szCs w:val="28"/>
        </w:rPr>
        <w:t xml:space="preserve"> </w:t>
      </w:r>
      <w:r w:rsidR="00124186" w:rsidRPr="00F6741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“</w:t>
      </w:r>
      <w:r w:rsidR="00001D31" w:rsidRPr="00F67415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 w:rsidRPr="00F67415">
        <w:rPr>
          <w:rFonts w:ascii="Times New Roman" w:hAnsi="Times New Roman" w:cs="Times New Roman"/>
          <w:sz w:val="28"/>
          <w:szCs w:val="28"/>
        </w:rPr>
        <w:t>”</w:t>
      </w:r>
    </w:p>
    <w:p w:rsidR="00C26BB8" w:rsidRPr="00F67415" w:rsidRDefault="00C26BB8" w:rsidP="009E078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6BB8" w:rsidRPr="00F67415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Вариант №3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0785" w:rsidRPr="00F67415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9E0785" w:rsidRPr="00F67415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Выполнил</w:t>
      </w:r>
      <w:r w:rsidR="00001D31" w:rsidRPr="00F67415">
        <w:rPr>
          <w:rFonts w:ascii="Times New Roman" w:hAnsi="Times New Roman" w:cs="Times New Roman"/>
          <w:sz w:val="28"/>
          <w:szCs w:val="28"/>
        </w:rPr>
        <w:t>и</w:t>
      </w:r>
      <w:r w:rsidRPr="00F67415">
        <w:rPr>
          <w:rFonts w:ascii="Times New Roman" w:hAnsi="Times New Roman" w:cs="Times New Roman"/>
          <w:sz w:val="28"/>
          <w:szCs w:val="28"/>
        </w:rPr>
        <w:t>:</w:t>
      </w: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 w:rsidRPr="00F6741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4186" w:rsidRPr="00F67415">
        <w:rPr>
          <w:rFonts w:ascii="Times New Roman" w:hAnsi="Times New Roman" w:cs="Times New Roman"/>
          <w:sz w:val="28"/>
          <w:szCs w:val="28"/>
        </w:rPr>
        <w:t>3</w:t>
      </w:r>
      <w:r w:rsidR="0073776A" w:rsidRPr="00F67415">
        <w:rPr>
          <w:rFonts w:ascii="Times New Roman" w:hAnsi="Times New Roman" w:cs="Times New Roman"/>
          <w:sz w:val="28"/>
          <w:szCs w:val="28"/>
        </w:rPr>
        <w:t>3</w:t>
      </w:r>
      <w:r w:rsidR="008E49D6" w:rsidRPr="00F67415">
        <w:rPr>
          <w:rFonts w:ascii="Times New Roman" w:hAnsi="Times New Roman" w:cs="Times New Roman"/>
          <w:sz w:val="28"/>
          <w:szCs w:val="28"/>
        </w:rPr>
        <w:t>35</w:t>
      </w:r>
      <w:r w:rsidR="00C26BB8" w:rsidRPr="00F674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Кузьминов А. Ю.</w:t>
      </w:r>
    </w:p>
    <w:p w:rsidR="00001D31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Никитенко И. Р.</w:t>
      </w:r>
    </w:p>
    <w:p w:rsidR="00124186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 w:rsidRPr="00F67415">
        <w:rPr>
          <w:rFonts w:ascii="Times New Roman" w:hAnsi="Times New Roman" w:cs="Times New Roman"/>
          <w:sz w:val="28"/>
          <w:szCs w:val="28"/>
        </w:rPr>
        <w:t>Гринжола</w:t>
      </w:r>
      <w:proofErr w:type="spellEnd"/>
      <w:r w:rsidRPr="00F67415">
        <w:rPr>
          <w:rFonts w:ascii="Times New Roman" w:hAnsi="Times New Roman" w:cs="Times New Roman"/>
          <w:sz w:val="28"/>
          <w:szCs w:val="28"/>
        </w:rPr>
        <w:t xml:space="preserve"> Д.</w:t>
      </w:r>
      <w:r w:rsidR="008E49D6" w:rsidRPr="00F67415">
        <w:rPr>
          <w:rFonts w:ascii="Times New Roman" w:hAnsi="Times New Roman" w:cs="Times New Roman"/>
          <w:sz w:val="28"/>
          <w:szCs w:val="28"/>
        </w:rPr>
        <w:t xml:space="preserve"> </w:t>
      </w:r>
      <w:r w:rsidRPr="00F67415">
        <w:rPr>
          <w:rFonts w:ascii="Times New Roman" w:hAnsi="Times New Roman" w:cs="Times New Roman"/>
          <w:sz w:val="28"/>
          <w:szCs w:val="28"/>
        </w:rPr>
        <w:t>Ю.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Пр</w:t>
      </w:r>
      <w:r w:rsidR="00C26BB8" w:rsidRPr="00F67415">
        <w:rPr>
          <w:rFonts w:ascii="Times New Roman" w:hAnsi="Times New Roman" w:cs="Times New Roman"/>
          <w:sz w:val="28"/>
          <w:szCs w:val="28"/>
        </w:rPr>
        <w:t>еподаватель</w:t>
      </w:r>
      <w:r w:rsidRPr="00F67415">
        <w:rPr>
          <w:rFonts w:ascii="Times New Roman" w:hAnsi="Times New Roman" w:cs="Times New Roman"/>
          <w:sz w:val="28"/>
          <w:szCs w:val="28"/>
        </w:rPr>
        <w:t>:</w:t>
      </w:r>
    </w:p>
    <w:p w:rsidR="00C26BB8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кандидат технических наук</w:t>
      </w:r>
    </w:p>
    <w:p w:rsidR="00124186" w:rsidRPr="00F67415" w:rsidRDefault="00001D31" w:rsidP="00001D31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Капитонов А</w:t>
      </w:r>
      <w:r w:rsidR="00C26BB8" w:rsidRPr="00F67415">
        <w:rPr>
          <w:rFonts w:ascii="Times New Roman" w:hAnsi="Times New Roman" w:cs="Times New Roman"/>
          <w:iCs/>
          <w:sz w:val="28"/>
          <w:szCs w:val="28"/>
        </w:rPr>
        <w:t>. А.</w:t>
      </w:r>
      <w:r w:rsidR="00C26BB8" w:rsidRPr="00F67415"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24186" w:rsidRPr="00F67415" w:rsidRDefault="00C26BB8" w:rsidP="009E07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2018</w:t>
      </w:r>
      <w:r w:rsidR="00124186" w:rsidRPr="00F6741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</w:rPr>
      </w:pPr>
      <w:r w:rsidRPr="0079392A">
        <w:rPr>
          <w:rFonts w:ascii="Times New Roman" w:hAnsi="Times New Roman" w:cs="Times New Roman"/>
          <w:sz w:val="28"/>
          <w:szCs w:val="28"/>
        </w:rPr>
        <w:lastRenderedPageBreak/>
        <w:t>Задание 1. Лабиринт.</w:t>
      </w:r>
    </w:p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79392A">
        <w:rPr>
          <w:rFonts w:ascii="Times New Roman" w:hAnsi="Times New Roman" w:cs="Times New Roman"/>
          <w:sz w:val="28"/>
          <w:szCs w:val="28"/>
        </w:rPr>
        <w:t xml:space="preserve"> игру «лабиринт». Желательный размер лабиринта – 50 х 50 клеток (можно выбрать свой размер, но не менее 20х20), пользователь может перемещаться вверх, вниз, вправо и влево. Каждый шаг смещает пользователя на одну клетку, если не мешает стена. Вход и выход из лабиринта генерируются случайно при каждом запуске игры. При прохождении лабиринта пользователю выдается информация о затраченном количестве шагов, времени прохождения, предложение завершить игру и начать заново.</w:t>
      </w:r>
    </w:p>
    <w:p w:rsidR="00F67415" w:rsidRPr="00F67415" w:rsidRDefault="00F67415" w:rsidP="000A0543">
      <w:pPr>
        <w:rPr>
          <w:rFonts w:ascii="Times New Roman" w:hAnsi="Times New Roman" w:cs="Times New Roman"/>
          <w:sz w:val="28"/>
          <w:szCs w:val="28"/>
        </w:rPr>
      </w:pPr>
    </w:p>
    <w:p w:rsidR="0079392A" w:rsidRPr="00F67415" w:rsidRDefault="000A0543" w:rsidP="000A0543">
      <w:pPr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Пример работы реализованной программы:</w:t>
      </w:r>
    </w:p>
    <w:p w:rsidR="0027752A" w:rsidRPr="00F67415" w:rsidRDefault="00DF0F43" w:rsidP="00F67415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6.5pt">
            <v:imagedata r:id="rId6" o:title="1"/>
          </v:shape>
        </w:pict>
      </w:r>
    </w:p>
    <w:p w:rsidR="000A0543" w:rsidRPr="00F67415" w:rsidRDefault="0027752A" w:rsidP="00F67415">
      <w:pPr>
        <w:pStyle w:val="ae"/>
        <w:jc w:val="center"/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</w:pP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t xml:space="preserve">Рисунок </w:t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fldChar w:fldCharType="begin"/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instrText xml:space="preserve"> SEQ Рисунок \* ARABIC </w:instrText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fldChar w:fldCharType="separate"/>
      </w:r>
      <w:r w:rsidRPr="00F67415">
        <w:rPr>
          <w:rFonts w:ascii="Times New Roman" w:hAnsi="Times New Roman" w:cs="Times New Roman"/>
          <w:i w:val="0"/>
          <w:noProof/>
          <w:color w:val="525252" w:themeColor="accent3" w:themeShade="80"/>
          <w:sz w:val="20"/>
          <w:szCs w:val="20"/>
        </w:rPr>
        <w:t>1</w:t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fldChar w:fldCharType="end"/>
      </w:r>
      <w:r w:rsidR="00A5398A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t>. Пользовательский интерфейс</w:t>
      </w:r>
      <w:r w:rsidR="00293470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t>.</w:t>
      </w:r>
    </w:p>
    <w:p w:rsidR="0027752A" w:rsidRPr="00F67415" w:rsidRDefault="0027752A" w:rsidP="0027752A">
      <w:pPr>
        <w:rPr>
          <w:rFonts w:ascii="Times New Roman" w:hAnsi="Times New Roman" w:cs="Times New Roman"/>
        </w:rPr>
      </w:pPr>
    </w:p>
    <w:p w:rsidR="00F67415" w:rsidRPr="00F67415" w:rsidRDefault="00F67415" w:rsidP="00F6741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15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415" w:rsidRPr="00F67415" w:rsidTr="00F67415">
        <w:tc>
          <w:tcPr>
            <w:tcW w:w="9345" w:type="dxa"/>
          </w:tcPr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from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размеры окна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display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750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525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width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lastRenderedPageBreak/>
              <w:t>height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цвета элементов игры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exit_color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Interface:    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set_caption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Лабиринт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set_mode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60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None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draw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width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exit_color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инструкции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экран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restart1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Чтобы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начать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заново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"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restart2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нажмите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R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restart1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480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restart2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500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update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построение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лабиринта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width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height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y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main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success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False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while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True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tick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event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event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KEYDOWN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event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event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выход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из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игры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quit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настройка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управления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KEYDOWN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y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K_UP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K_LEFT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K_a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K_DOWN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K_RIGHT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статистики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экран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countedTime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timeCounter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Время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{0:.1f}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с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"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format(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countedTime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timeCounter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Количество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шагов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: {} "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format(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update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__name__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'__main__'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interface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Interface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()</w:t>
            </w:r>
          </w:p>
          <w:p w:rsidR="00F67415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interface.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main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()</w:t>
            </w:r>
          </w:p>
          <w:p w:rsidR="0079392A" w:rsidRPr="00F67415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</w:p>
        </w:tc>
      </w:tr>
    </w:tbl>
    <w:p w:rsidR="00AD41D7" w:rsidRPr="00F67415" w:rsidRDefault="00AD41D7" w:rsidP="00F6741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labyrinth.py: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392A" w:rsidRPr="0079392A" w:rsidTr="0079392A">
        <w:tc>
          <w:tcPr>
            <w:tcW w:w="9345" w:type="dxa"/>
          </w:tcPr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from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math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copysign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([])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%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j %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createLabyrinth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removeWall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first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second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dx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second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second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copysign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dx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copysign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y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nv.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getNeighbours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up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down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right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left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up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down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right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left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cells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cells.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cells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getUnvisited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unvisited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unvisited.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unvisited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createLabyrinth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stack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visited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getUnvisited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visited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choice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stack.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visited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removeWall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visited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neighbour_cell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stack: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stack.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pop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choice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get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</w:tc>
      </w:tr>
    </w:tbl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3470" w:rsidRPr="0079392A" w:rsidRDefault="00293470" w:rsidP="00293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212C" w:rsidRDefault="00F9212C" w:rsidP="00F92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Поиск выхода.</w:t>
      </w:r>
    </w:p>
    <w:p w:rsidR="00F9212C" w:rsidRPr="00F9212C" w:rsidRDefault="00F9212C" w:rsidP="00F92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F9212C">
        <w:rPr>
          <w:rFonts w:ascii="Times New Roman" w:hAnsi="Times New Roman" w:cs="Times New Roman"/>
          <w:sz w:val="28"/>
          <w:szCs w:val="28"/>
        </w:rPr>
        <w:t xml:space="preserve"> программу, которая будет автоматически передвигать пользователя из задания 1 и искать выход из лабиринта. При прохождении лабиринта выдается информация о количестве шагов.</w:t>
      </w:r>
    </w:p>
    <w:p w:rsidR="00293470" w:rsidRDefault="00293470" w:rsidP="00293470">
      <w:pPr>
        <w:rPr>
          <w:rFonts w:ascii="Times New Roman" w:hAnsi="Times New Roman" w:cs="Times New Roman"/>
          <w:sz w:val="28"/>
          <w:szCs w:val="28"/>
        </w:rPr>
      </w:pPr>
    </w:p>
    <w:p w:rsidR="00293470" w:rsidRDefault="00293470" w:rsidP="00F9212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293470">
        <w:rPr>
          <w:rFonts w:ascii="Times New Roman" w:hAnsi="Times New Roman" w:cs="Times New Roman"/>
          <w:sz w:val="28"/>
          <w:szCs w:val="28"/>
        </w:rPr>
        <w:lastRenderedPageBreak/>
        <w:t>Пример работы реализованной программы:</w:t>
      </w:r>
      <w:r w:rsidR="00F9212C" w:rsidRPr="00F9212C">
        <w:rPr>
          <w:rFonts w:ascii="Times New Roman" w:hAnsi="Times New Roman" w:cs="Times New Roman"/>
          <w:sz w:val="28"/>
          <w:szCs w:val="28"/>
        </w:rPr>
        <w:t xml:space="preserve"> </w:t>
      </w:r>
      <w:r w:rsidR="00F921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24325"/>
            <wp:effectExtent l="0" t="0" r="9525" b="9525"/>
            <wp:docPr id="1" name="Рисунок 1" descr="C:\Users\Иван Никитенко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ван Никитенко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70" w:rsidRDefault="00F9212C" w:rsidP="00293470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Рисунок 2</w:t>
      </w:r>
      <w:r w:rsidR="00A5398A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. Пользовательский интерфейс</w:t>
      </w:r>
      <w:r w:rsidR="00293470" w:rsidRPr="00293470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.</w:t>
      </w:r>
    </w:p>
    <w:p w:rsidR="0095324B" w:rsidRPr="00293470" w:rsidRDefault="0095324B" w:rsidP="00293470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</w:p>
    <w:p w:rsidR="002463F5" w:rsidRPr="002463F5" w:rsidRDefault="002463F5" w:rsidP="002463F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3F5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63F5" w:rsidRPr="00F9212C" w:rsidTr="00681E03">
        <w:tc>
          <w:tcPr>
            <w:tcW w:w="9345" w:type="dxa"/>
          </w:tcPr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sys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from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sys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path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'../'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размеры окна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display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800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525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width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height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цвета элементов игры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auto_walker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#создание лабиринта и условий игры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visited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width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False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x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y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walk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walk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автоматическое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прохождение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пути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find_neighbours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numberOfNeighbours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numberOfNeighbours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find_neighbours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numberOfNeighbours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walk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draw_path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set_caption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Лабиринт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None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set_mode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display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fill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</w:t>
            </w:r>
            <w:proofErr w:type="spellStart"/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отрисовка</w:t>
            </w:r>
            <w:proofErr w:type="spellEnd"/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пути (следа) персонажа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for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i </w:t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in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range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width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результата прохождения лабиринта на экран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Выход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найден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за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{}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шагов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."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format(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update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while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True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event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event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quit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find_neighbours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#проверка соседних клеток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up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cell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cell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down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left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right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up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down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left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cells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cells.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cells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__name__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'__main__'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aw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auto_walker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aw.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draw_path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2463F5" w:rsidRPr="00F9212C" w:rsidRDefault="002463F5" w:rsidP="002463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:rsidR="002463F5" w:rsidRDefault="002463F5" w:rsidP="002463F5">
      <w:pPr>
        <w:rPr>
          <w:rFonts w:ascii="Times New Roman" w:hAnsi="Times New Roman" w:cs="Times New Roman"/>
          <w:color w:val="525252" w:themeColor="accent3" w:themeShade="80"/>
          <w:sz w:val="28"/>
          <w:szCs w:val="28"/>
        </w:rPr>
      </w:pPr>
    </w:p>
    <w:p w:rsidR="0095324B" w:rsidRDefault="0095324B" w:rsidP="002463F5">
      <w:pPr>
        <w:rPr>
          <w:rFonts w:ascii="Times New Roman" w:hAnsi="Times New Roman" w:cs="Times New Roman"/>
          <w:color w:val="525252" w:themeColor="accent3" w:themeShade="80"/>
          <w:sz w:val="28"/>
          <w:szCs w:val="28"/>
        </w:rPr>
      </w:pPr>
    </w:p>
    <w:p w:rsidR="00AD41D7" w:rsidRPr="00AD41D7" w:rsidRDefault="00AD41D7" w:rsidP="00AD4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F9212C">
        <w:rPr>
          <w:rFonts w:ascii="Times New Roman" w:hAnsi="Times New Roman" w:cs="Times New Roman"/>
          <w:sz w:val="28"/>
          <w:szCs w:val="28"/>
        </w:rPr>
        <w:t>ТАУ.</w:t>
      </w:r>
    </w:p>
    <w:p w:rsidR="00AD41D7" w:rsidRDefault="00F9212C" w:rsidP="0024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F9212C">
        <w:rPr>
          <w:rFonts w:ascii="Times New Roman" w:hAnsi="Times New Roman" w:cs="Times New Roman"/>
          <w:sz w:val="28"/>
          <w:szCs w:val="28"/>
        </w:rPr>
        <w:t xml:space="preserve"> свои алгоритмы для вычисления управляемости, наблюдаемости и ранга матрицы. Сравните быстродействие полученных функций с аналогами </w:t>
      </w:r>
      <w:proofErr w:type="spellStart"/>
      <w:r w:rsidRPr="00F9212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5324B">
        <w:rPr>
          <w:rFonts w:ascii="Times New Roman" w:hAnsi="Times New Roman" w:cs="Times New Roman"/>
          <w:sz w:val="28"/>
          <w:szCs w:val="28"/>
        </w:rPr>
        <w:t>.</w:t>
      </w:r>
    </w:p>
    <w:p w:rsidR="0095324B" w:rsidRPr="0095324B" w:rsidRDefault="0095324B" w:rsidP="002463F5">
      <w:pPr>
        <w:rPr>
          <w:rFonts w:ascii="Times New Roman" w:hAnsi="Times New Roman" w:cs="Times New Roman"/>
          <w:sz w:val="28"/>
          <w:szCs w:val="28"/>
        </w:rPr>
      </w:pPr>
    </w:p>
    <w:p w:rsidR="00AD41D7" w:rsidRPr="00AD41D7" w:rsidRDefault="00AD41D7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1D7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реализованной программы:</w:t>
      </w:r>
    </w:p>
    <w:p w:rsidR="00AD41D7" w:rsidRDefault="00F9212C" w:rsidP="00681E03">
      <w:pPr>
        <w:jc w:val="center"/>
        <w:rPr>
          <w:rFonts w:ascii="Times New Roman" w:hAnsi="Times New Roman" w:cs="Times New Roman"/>
          <w:color w:val="525252" w:themeColor="accent3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525252" w:themeColor="accent3" w:themeShade="80"/>
          <w:sz w:val="28"/>
          <w:szCs w:val="28"/>
          <w:lang w:eastAsia="ru-RU"/>
        </w:rPr>
        <w:drawing>
          <wp:inline distT="0" distB="0" distL="0" distR="0" wp14:anchorId="418F228D" wp14:editId="2B2D5E48">
            <wp:extent cx="2952750" cy="1543050"/>
            <wp:effectExtent l="0" t="0" r="0" b="0"/>
            <wp:docPr id="2" name="Рисунок 2" descr="C:\Users\Иван Никитенко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Иван Никитенко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03" w:rsidRDefault="00681E03" w:rsidP="00681E03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Рисунок </w:t>
      </w:r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3</w:t>
      </w: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. </w:t>
      </w:r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Программа, выполненная с помощью написанного нами алгоритма.</w:t>
      </w:r>
    </w:p>
    <w:p w:rsidR="00F9212C" w:rsidRDefault="00F9212C" w:rsidP="00681E03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</w:p>
    <w:p w:rsidR="00681E03" w:rsidRDefault="00F9212C" w:rsidP="00F9212C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noProof/>
          <w:color w:val="525252" w:themeColor="accent3" w:themeShade="80"/>
          <w:sz w:val="28"/>
          <w:szCs w:val="28"/>
          <w:lang w:eastAsia="ru-RU"/>
        </w:rPr>
        <w:lastRenderedPageBreak/>
        <w:drawing>
          <wp:inline distT="0" distB="0" distL="0" distR="0">
            <wp:extent cx="2990850" cy="1543050"/>
            <wp:effectExtent l="0" t="0" r="0" b="0"/>
            <wp:docPr id="3" name="Рисунок 3" descr="C:\Users\Иван Никитенко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Иван Никитенко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8A" w:rsidRPr="00F9212C" w:rsidRDefault="00A5398A" w:rsidP="00F9212C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Рисунок </w:t>
      </w:r>
      <w:r w:rsidR="00DF0F43">
        <w:rPr>
          <w:rFonts w:ascii="Times New Roman" w:hAnsi="Times New Roman" w:cs="Times New Roman"/>
          <w:color w:val="525252" w:themeColor="accent3" w:themeShade="80"/>
          <w:sz w:val="20"/>
          <w:szCs w:val="20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. </w:t>
      </w:r>
      <w:r w:rsidR="00F9212C" w:rsidRP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Программа, выполненная с помощью </w:t>
      </w:r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библиотеки </w:t>
      </w:r>
      <w:proofErr w:type="spellStart"/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  <w:lang w:val="en-US"/>
        </w:rPr>
        <w:t>NumPy</w:t>
      </w:r>
      <w:proofErr w:type="spellEnd"/>
      <w:r w:rsidR="00F9212C" w:rsidRP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.</w:t>
      </w:r>
    </w:p>
    <w:p w:rsidR="00A5398A" w:rsidRPr="00A5398A" w:rsidRDefault="00A5398A" w:rsidP="00A5398A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8"/>
        </w:rPr>
      </w:pPr>
    </w:p>
    <w:p w:rsidR="00AD41D7" w:rsidRPr="00AD41D7" w:rsidRDefault="00AD41D7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1D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41D7" w:rsidRPr="00F9212C" w:rsidTr="00681E03">
        <w:tc>
          <w:tcPr>
            <w:tcW w:w="9345" w:type="dxa"/>
          </w:tcPr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import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#создание матриц для проверки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4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6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matrix2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8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9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matrix3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swap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pass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step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check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step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del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step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step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del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 -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step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multiplication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line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"Перемножение матриц возможно."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power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new_matrix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power: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p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line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new_matrix.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должна быть квадратной."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new_matrix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check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swap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minim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rank_g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minim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rank_g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multiplication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power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Columns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Columns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наблюдаема."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наблюдаемой."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multiplication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power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rows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управляема."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управляемой."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результатов на экран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"Первая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"Вторая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"Третья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start_time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lastRenderedPageBreak/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"Ранг матрицы равен:"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rank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start_time</w:t>
            </w:r>
            <w:proofErr w:type="spellEnd"/>
          </w:p>
          <w:p w:rsidR="00AD41D7" w:rsidRDefault="00F9212C" w:rsidP="00681E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"Время вычисления: "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str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))</w:t>
            </w:r>
          </w:p>
          <w:p w:rsidR="00F9212C" w:rsidRPr="00F9212C" w:rsidRDefault="00F9212C" w:rsidP="00681E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:rsidR="00AD41D7" w:rsidRPr="00F9212C" w:rsidRDefault="00AD41D7" w:rsidP="00246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212C" w:rsidRPr="00F9212C" w:rsidRDefault="00F9212C" w:rsidP="00F9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3.3_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np.py</w:t>
      </w:r>
      <w:r w:rsidRPr="00F921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212C" w:rsidRPr="00F9212C" w:rsidTr="00F9212C">
        <w:tc>
          <w:tcPr>
            <w:tcW w:w="9345" w:type="dxa"/>
          </w:tcPr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numpy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as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#создание матриц для проверки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4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6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matrix2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8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9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matrix3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dot(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i+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array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resultend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matrix_rank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наблюдаема."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наблюдаемой."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dot(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np.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concatenate(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rangMatrix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matrix_rank(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rangMatrix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Матрица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управляема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управляемой."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результата вычислений на экран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"Первая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"Вторая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"Третья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Ранг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матрицы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равен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matrix_rank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start_time</w:t>
            </w:r>
            <w:proofErr w:type="spellEnd"/>
          </w:p>
          <w:p w:rsid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"Время вычисления: "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str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920A3" w:rsidRDefault="002920A3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212C" w:rsidRDefault="00F9212C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методов:</w:t>
      </w:r>
    </w:p>
    <w:p w:rsidR="00F9212C" w:rsidRDefault="00F9212C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приведенном примере видно, что алгоритм, реализованный с помощью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работ</w:t>
      </w:r>
      <w:r w:rsidR="0095324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 быстрее чем алгоритм, реализованный нами</w:t>
      </w:r>
      <w:r w:rsidR="0095324B" w:rsidRPr="0095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24B">
        <w:rPr>
          <w:rFonts w:ascii="Times New Roman" w:hAnsi="Times New Roman" w:cs="Times New Roman"/>
          <w:color w:val="000000" w:themeColor="text1"/>
          <w:sz w:val="28"/>
          <w:szCs w:val="28"/>
        </w:rPr>
        <w:t>более, чем в два раза</w:t>
      </w:r>
      <w:r w:rsidRPr="0095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Однако, в обоих случаях, затраченное время составляет менее 1 миллисекунды, что в </w:t>
      </w:r>
      <w:r w:rsidR="0095324B">
        <w:rPr>
          <w:rFonts w:ascii="Times New Roman" w:hAnsi="Times New Roman" w:cs="Times New Roman"/>
          <w:color w:val="000000" w:themeColor="text1"/>
          <w:sz w:val="28"/>
          <w:szCs w:val="28"/>
        </w:rPr>
        <w:t>условиях нашей работы не критично и разница не заметна.</w:t>
      </w:r>
    </w:p>
    <w:p w:rsidR="0095324B" w:rsidRPr="00F9212C" w:rsidRDefault="0095324B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0A3" w:rsidRPr="00703CE6" w:rsidRDefault="002920A3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0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0" w:history="1"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nikotheflow</w:t>
        </w:r>
        <w:proofErr w:type="spellEnd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-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sectPr w:rsidR="002920A3" w:rsidRPr="0070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F3A"/>
    <w:multiLevelType w:val="hybridMultilevel"/>
    <w:tmpl w:val="53625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A2C9A"/>
    <w:multiLevelType w:val="hybridMultilevel"/>
    <w:tmpl w:val="82D498F8"/>
    <w:lvl w:ilvl="0" w:tplc="DAF456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A0FED"/>
    <w:multiLevelType w:val="hybridMultilevel"/>
    <w:tmpl w:val="715C3F8E"/>
    <w:lvl w:ilvl="0" w:tplc="DAF456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69"/>
    <w:rsid w:val="00001D31"/>
    <w:rsid w:val="00005F75"/>
    <w:rsid w:val="000A0543"/>
    <w:rsid w:val="000A754D"/>
    <w:rsid w:val="0010483E"/>
    <w:rsid w:val="00112795"/>
    <w:rsid w:val="00124186"/>
    <w:rsid w:val="001F4043"/>
    <w:rsid w:val="00207355"/>
    <w:rsid w:val="00221F14"/>
    <w:rsid w:val="00234ECF"/>
    <w:rsid w:val="002463F5"/>
    <w:rsid w:val="0027752A"/>
    <w:rsid w:val="002920A3"/>
    <w:rsid w:val="00293470"/>
    <w:rsid w:val="002B39F7"/>
    <w:rsid w:val="0033692B"/>
    <w:rsid w:val="00416089"/>
    <w:rsid w:val="004F5FF1"/>
    <w:rsid w:val="00500CAA"/>
    <w:rsid w:val="005159E9"/>
    <w:rsid w:val="00681E03"/>
    <w:rsid w:val="00703CE6"/>
    <w:rsid w:val="0073776A"/>
    <w:rsid w:val="00765B9F"/>
    <w:rsid w:val="0079392A"/>
    <w:rsid w:val="007B0F13"/>
    <w:rsid w:val="007D181B"/>
    <w:rsid w:val="007E5CD4"/>
    <w:rsid w:val="007F16E7"/>
    <w:rsid w:val="008E49D6"/>
    <w:rsid w:val="0095324B"/>
    <w:rsid w:val="009E0785"/>
    <w:rsid w:val="00A5398A"/>
    <w:rsid w:val="00A71CC1"/>
    <w:rsid w:val="00AA6628"/>
    <w:rsid w:val="00AD41D7"/>
    <w:rsid w:val="00B35032"/>
    <w:rsid w:val="00C26BB8"/>
    <w:rsid w:val="00CF4DA6"/>
    <w:rsid w:val="00D215A1"/>
    <w:rsid w:val="00DF0F43"/>
    <w:rsid w:val="00E4553C"/>
    <w:rsid w:val="00F63269"/>
    <w:rsid w:val="00F67415"/>
    <w:rsid w:val="00F9212C"/>
    <w:rsid w:val="00F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D67A"/>
  <w15:chartTrackingRefBased/>
  <w15:docId w15:val="{7ECB3153-5823-42FA-AE5F-1B2AB1F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A4908"/>
    <w:rPr>
      <w:color w:val="808080"/>
    </w:rPr>
  </w:style>
  <w:style w:type="table" w:styleId="a4">
    <w:name w:val="Table Grid"/>
    <w:basedOn w:val="a1"/>
    <w:uiPriority w:val="39"/>
    <w:rsid w:val="00D2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215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unhideWhenUsed/>
    <w:rsid w:val="0023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E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A0543"/>
    <w:pPr>
      <w:spacing w:after="200" w:line="276" w:lineRule="auto"/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7752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7752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7752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7752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7752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775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7752A"/>
    <w:rPr>
      <w:rFonts w:ascii="Times New Roman" w:hAnsi="Times New Roman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2775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 светлая1"/>
    <w:basedOn w:val="a1"/>
    <w:next w:val="a5"/>
    <w:uiPriority w:val="40"/>
    <w:rsid w:val="00F674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">
    <w:name w:val="Сетка таблицы светлая2"/>
    <w:basedOn w:val="a1"/>
    <w:next w:val="a5"/>
    <w:uiPriority w:val="40"/>
    <w:rsid w:val="002463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Hyperlink"/>
    <w:basedOn w:val="a0"/>
    <w:uiPriority w:val="99"/>
    <w:unhideWhenUsed/>
    <w:rsid w:val="00703CE6"/>
    <w:rPr>
      <w:color w:val="0563C1" w:themeColor="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79392A"/>
  </w:style>
  <w:style w:type="paragraph" w:customStyle="1" w:styleId="msonormal0">
    <w:name w:val="msonormal"/>
    <w:basedOn w:val="a"/>
    <w:rsid w:val="0079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0">
    <w:name w:val="Нет списка2"/>
    <w:next w:val="a2"/>
    <w:uiPriority w:val="99"/>
    <w:semiHidden/>
    <w:unhideWhenUsed/>
    <w:rsid w:val="00F9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otheflow/Python-lab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01CE0-581F-4572-A623-36DA1761B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Ыжка crew</Company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Никитенко Иван Романович</dc:creator>
  <cp:keywords/>
  <dc:description/>
  <cp:lastModifiedBy>Никитенко Иван Романович</cp:lastModifiedBy>
  <cp:revision>3</cp:revision>
  <dcterms:created xsi:type="dcterms:W3CDTF">2018-11-11T16:49:00Z</dcterms:created>
  <dcterms:modified xsi:type="dcterms:W3CDTF">2018-11-11T16:52:00Z</dcterms:modified>
</cp:coreProperties>
</file>