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0EE" w:rsidRDefault="000F30EE" w:rsidP="000F30EE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bookmarkStart w:id="0" w:name="_Toc396221104"/>
      <w:bookmarkStart w:id="1" w:name="_Ref397525898"/>
      <w:bookmarkStart w:id="2" w:name="_Toc397533662"/>
      <w:bookmarkStart w:id="3" w:name="_Toc397978070"/>
      <w:bookmarkStart w:id="4" w:name="_GoBack"/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00000000000000000000000000000000000000000000000000000000000000000000000000000000000000000000000000000000000000000000000000</w:t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en-US"/>
        </w:rPr>
        <w:id w:val="-2032948390"/>
        <w:docPartObj>
          <w:docPartGallery w:val="Cover Pages"/>
          <w:docPartUnique/>
        </w:docPartObj>
      </w:sdtPr>
      <w:sdtEndPr>
        <w:rPr>
          <w:color w:val="0070C0"/>
        </w:rPr>
      </w:sdtEndPr>
      <w:sdtContent>
        <w:p w:rsidR="000F30EE" w:rsidRDefault="000F30EE" w:rsidP="000F30EE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E1143F5" wp14:editId="6768D8C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2C1E65C" id="Group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515523" wp14:editId="173BE97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-66924403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676FD" w:rsidRDefault="00D676FD" w:rsidP="000F30E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JC Rupe</w:t>
                                    </w:r>
                                  </w:p>
                                </w:sdtContent>
                              </w:sdt>
                              <w:p w:rsidR="00D676FD" w:rsidRDefault="00D676FD" w:rsidP="000F30E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C5155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-66924403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676FD" w:rsidRDefault="00D676FD" w:rsidP="000F30E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JC Rupe</w:t>
                              </w:r>
                            </w:p>
                          </w:sdtContent>
                        </w:sdt>
                        <w:p w:rsidR="00D676FD" w:rsidRDefault="00D676FD" w:rsidP="000F30E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778A0F" wp14:editId="34F864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676FD" w:rsidRPr="00BF2074" w:rsidRDefault="00D676FD" w:rsidP="000F30EE">
                                <w:pPr>
                                  <w:pStyle w:val="Subtitle"/>
                                  <w:numPr>
                                    <w:ilvl w:val="0"/>
                                    <w:numId w:val="0"/>
                                  </w:numPr>
                                </w:pPr>
                                <w:r>
                                  <w:t xml:space="preserve">Date: </w:t>
                                </w:r>
                                <w:r>
                                  <w:rPr>
                                    <w:b/>
                                  </w:rPr>
                                  <w:t>April 4, 2017</w:t>
                                </w:r>
                              </w:p>
                              <w:p w:rsidR="00D676FD" w:rsidRPr="00BF2074" w:rsidRDefault="00D676FD" w:rsidP="000F30EE">
                                <w:pPr>
                                  <w:pStyle w:val="Subtitle"/>
                                  <w:numPr>
                                    <w:ilvl w:val="0"/>
                                    <w:numId w:val="0"/>
                                  </w:numPr>
                                </w:pPr>
                                <w:r w:rsidRPr="00BF2074">
                                  <w:t>Ver</w:t>
                                </w:r>
                                <w:r>
                                  <w:t>sion:</w:t>
                                </w:r>
                                <w:r w:rsidRPr="00BF2074">
                                  <w:t xml:space="preserve"> </w:t>
                                </w:r>
                                <w:r w:rsidRPr="005B64E0">
                                  <w:rPr>
                                    <w:b/>
                                  </w:rPr>
                                  <w:t>1.</w:t>
                                </w:r>
                                <w:r>
                                  <w:rPr>
                                    <w:b/>
                                  </w:rPr>
                                  <w:t>0</w:t>
                                </w:r>
                                <w:r w:rsidRPr="005B64E0">
                                  <w:rPr>
                                    <w:b/>
                                  </w:rPr>
                                  <w:t>.</w:t>
                                </w: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0778A0F" id="Text Box 153" o:spid="_x0000_s1027" type="#_x0000_t202" style="position:absolute;margin-left:0;margin-top:0;width:8in;height:79.5pt;z-index:25166028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D676FD" w:rsidRPr="00BF2074" w:rsidRDefault="00D676FD" w:rsidP="000F30EE">
                          <w:pPr>
                            <w:pStyle w:val="Subtitle"/>
                            <w:numPr>
                              <w:ilvl w:val="0"/>
                              <w:numId w:val="0"/>
                            </w:numPr>
                          </w:pPr>
                          <w:r>
                            <w:t xml:space="preserve">Date: </w:t>
                          </w:r>
                          <w:r>
                            <w:rPr>
                              <w:b/>
                            </w:rPr>
                            <w:t>April 4, 2017</w:t>
                          </w:r>
                        </w:p>
                        <w:p w:rsidR="00D676FD" w:rsidRPr="00BF2074" w:rsidRDefault="00D676FD" w:rsidP="000F30EE">
                          <w:pPr>
                            <w:pStyle w:val="Subtitle"/>
                            <w:numPr>
                              <w:ilvl w:val="0"/>
                              <w:numId w:val="0"/>
                            </w:numPr>
                          </w:pPr>
                          <w:r w:rsidRPr="00BF2074">
                            <w:t>Ver</w:t>
                          </w:r>
                          <w:r>
                            <w:t>sion:</w:t>
                          </w:r>
                          <w:r w:rsidRPr="00BF2074">
                            <w:t xml:space="preserve"> </w:t>
                          </w:r>
                          <w:r w:rsidRPr="005B64E0">
                            <w:rPr>
                              <w:b/>
                            </w:rPr>
                            <w:t>1.</w:t>
                          </w:r>
                          <w:r>
                            <w:rPr>
                              <w:b/>
                            </w:rPr>
                            <w:t>0</w:t>
                          </w:r>
                          <w:r w:rsidRPr="005B64E0">
                            <w:rPr>
                              <w:b/>
                            </w:rPr>
                            <w:t>.</w:t>
                          </w: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F30EE" w:rsidRPr="0041441D" w:rsidRDefault="000F30EE" w:rsidP="000F30EE">
          <w:pPr>
            <w:pStyle w:val="NormalWeb"/>
            <w:shd w:val="clear" w:color="auto" w:fill="FFFFFF"/>
            <w:jc w:val="center"/>
            <w:rPr>
              <w:color w:val="0070C0"/>
            </w:rPr>
          </w:pPr>
          <w:r w:rsidRPr="00C34824">
            <w:rPr>
              <w:noProof/>
              <w:color w:val="0070C0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842AFEE" wp14:editId="71640D08">
                    <wp:simplePos x="0" y="0"/>
                    <wp:positionH relativeFrom="column">
                      <wp:posOffset>1820174</wp:posOffset>
                    </wp:positionH>
                    <wp:positionV relativeFrom="paragraph">
                      <wp:posOffset>4393420</wp:posOffset>
                    </wp:positionV>
                    <wp:extent cx="4981575" cy="1086929"/>
                    <wp:effectExtent l="0" t="0" r="9525" b="0"/>
                    <wp:wrapNone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81575" cy="108692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676FD" w:rsidRDefault="00D676FD" w:rsidP="000F30EE">
                                <w:pP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</w:pPr>
                                <w:r>
                                  <w:rPr>
                                    <w:b/>
                                    <w:color w:val="31849B" w:themeColor="accent5" w:themeShade="BF"/>
                                    <w:sz w:val="48"/>
                                  </w:rPr>
                                  <w:t xml:space="preserve">Project JIM: </w:t>
                                </w:r>
                              </w:p>
                              <w:p w:rsidR="00D676FD" w:rsidRPr="00F91611" w:rsidRDefault="00D676FD" w:rsidP="000F30EE">
                                <w:pPr>
                                  <w:rPr>
                                    <w:i/>
                                    <w:color w:val="31849B" w:themeColor="accent5" w:themeShade="BF"/>
                                    <w:sz w:val="48"/>
                                  </w:rPr>
                                </w:pPr>
                                <w:r>
                                  <w:rPr>
                                    <w:i/>
                                    <w:color w:val="31849B" w:themeColor="accent5" w:themeShade="BF"/>
                                    <w:sz w:val="48"/>
                                  </w:rPr>
                                  <w:t>LD Dispatch Application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842AFEE" id="Text Box 2" o:spid="_x0000_s1028" type="#_x0000_t202" style="position:absolute;left:0;text-align:left;margin-left:143.3pt;margin-top:345.95pt;width:392.25pt;height:8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" stroked="f">
                    <v:textbox>
                      <w:txbxContent>
                        <w:p w:rsidR="00D676FD" w:rsidRDefault="00D676FD" w:rsidP="000F30EE">
                          <w:pP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</w:pPr>
                          <w:r>
                            <w:rPr>
                              <w:b/>
                              <w:color w:val="31849B" w:themeColor="accent5" w:themeShade="BF"/>
                              <w:sz w:val="48"/>
                            </w:rPr>
                            <w:t xml:space="preserve">Project JIM: </w:t>
                          </w:r>
                        </w:p>
                        <w:p w:rsidR="00D676FD" w:rsidRPr="00F91611" w:rsidRDefault="00D676FD" w:rsidP="000F30EE">
                          <w:pPr>
                            <w:rPr>
                              <w:i/>
                              <w:color w:val="31849B" w:themeColor="accent5" w:themeShade="BF"/>
                              <w:sz w:val="48"/>
                            </w:rPr>
                          </w:pPr>
                          <w:r>
                            <w:rPr>
                              <w:i/>
                              <w:color w:val="31849B" w:themeColor="accent5" w:themeShade="BF"/>
                              <w:sz w:val="48"/>
                            </w:rPr>
                            <w:t>LD Dispatch Application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34824">
            <w:rPr>
              <w:noProof/>
              <w:color w:val="0070C0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654E85D" wp14:editId="22630663">
                    <wp:simplePos x="0" y="0"/>
                    <wp:positionH relativeFrom="column">
                      <wp:posOffset>2019300</wp:posOffset>
                    </wp:positionH>
                    <wp:positionV relativeFrom="paragraph">
                      <wp:posOffset>2123440</wp:posOffset>
                    </wp:positionV>
                    <wp:extent cx="4924425" cy="866775"/>
                    <wp:effectExtent l="0" t="0" r="9525" b="9525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24425" cy="8667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676FD" w:rsidRPr="00C34824" w:rsidRDefault="00D676FD" w:rsidP="000F30EE">
                                <w:pPr>
                                  <w:rPr>
                                    <w:b/>
                                    <w:color w:val="31849B" w:themeColor="accent5" w:themeShade="BF"/>
                                    <w:sz w:val="56"/>
                                  </w:rPr>
                                </w:pPr>
                                <w:proofErr w:type="gramStart"/>
                                <w:r w:rsidRPr="00C34824">
                                  <w:rPr>
                                    <w:b/>
                                    <w:color w:val="31849B" w:themeColor="accent5" w:themeShade="BF"/>
                                    <w:sz w:val="56"/>
                                  </w:rPr>
                                  <w:t>IT</w:t>
                                </w:r>
                                <w:proofErr w:type="gramEnd"/>
                                <w:r w:rsidRPr="00C34824">
                                  <w:rPr>
                                    <w:b/>
                                    <w:color w:val="31849B" w:themeColor="accent5" w:themeShade="BF"/>
                                    <w:sz w:val="56"/>
                                  </w:rPr>
                                  <w:t xml:space="preserve"> Project Management Office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54E85D" id="_x0000_s1029" type="#_x0000_t202" style="position:absolute;left:0;text-align:left;margin-left:159pt;margin-top:167.2pt;width:387.75pt;height:6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" stroked="f">
                    <v:textbox>
                      <w:txbxContent>
                        <w:p w:rsidR="00D676FD" w:rsidRPr="00C34824" w:rsidRDefault="00D676FD" w:rsidP="000F30EE">
                          <w:pPr>
                            <w:rPr>
                              <w:b/>
                              <w:color w:val="31849B" w:themeColor="accent5" w:themeShade="BF"/>
                              <w:sz w:val="56"/>
                            </w:rPr>
                          </w:pPr>
                          <w:proofErr w:type="gramStart"/>
                          <w:r w:rsidRPr="00C34824">
                            <w:rPr>
                              <w:b/>
                              <w:color w:val="31849B" w:themeColor="accent5" w:themeShade="BF"/>
                              <w:sz w:val="56"/>
                            </w:rPr>
                            <w:t>IT</w:t>
                          </w:r>
                          <w:proofErr w:type="gramEnd"/>
                          <w:r w:rsidRPr="00C34824">
                            <w:rPr>
                              <w:b/>
                              <w:color w:val="31849B" w:themeColor="accent5" w:themeShade="BF"/>
                              <w:sz w:val="56"/>
                            </w:rPr>
                            <w:t xml:space="preserve"> Project Management Office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BF8CC32" wp14:editId="22BE77E7">
                <wp:simplePos x="0" y="0"/>
                <wp:positionH relativeFrom="column">
                  <wp:posOffset>3691890</wp:posOffset>
                </wp:positionH>
                <wp:positionV relativeFrom="paragraph">
                  <wp:posOffset>866775</wp:posOffset>
                </wp:positionV>
                <wp:extent cx="3190875" cy="1019175"/>
                <wp:effectExtent l="0" t="0" r="9525" b="9525"/>
                <wp:wrapThrough wrapText="bothSides">
                  <wp:wrapPolygon edited="0">
                    <wp:start x="0" y="0"/>
                    <wp:lineTo x="0" y="21398"/>
                    <wp:lineTo x="21536" y="21398"/>
                    <wp:lineTo x="21536" y="0"/>
                    <wp:lineTo x="0" y="0"/>
                  </wp:wrapPolygon>
                </wp:wrapThrough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0875" cy="101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color w:val="0070C0"/>
            </w:rPr>
            <w:br w:type="page"/>
          </w:r>
        </w:p>
      </w:sdtContent>
    </w:sdt>
    <w:p w:rsidR="000F30EE" w:rsidRPr="00BE134F" w:rsidRDefault="000F30EE" w:rsidP="000F30EE">
      <w:pPr>
        <w:pStyle w:val="TOCHeading"/>
      </w:pPr>
      <w:r w:rsidRPr="00BE134F">
        <w:lastRenderedPageBreak/>
        <w:t>Document Revisions</w:t>
      </w:r>
    </w:p>
    <w:p w:rsidR="000F30EE" w:rsidRPr="00F26F22" w:rsidRDefault="000F30EE" w:rsidP="000F30EE">
      <w:pPr>
        <w:rPr>
          <w:rFonts w:cs="Lucida Grande"/>
        </w:rPr>
      </w:pPr>
    </w:p>
    <w:tbl>
      <w:tblPr>
        <w:tblW w:w="5000" w:type="pct"/>
        <w:tblBorders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862"/>
        <w:gridCol w:w="1733"/>
        <w:gridCol w:w="7061"/>
      </w:tblGrid>
      <w:tr w:rsidR="000F30EE" w:rsidRPr="00BE134F" w:rsidTr="000F30EE">
        <w:tc>
          <w:tcPr>
            <w:tcW w:w="874" w:type="pct"/>
            <w:shd w:val="clear" w:color="auto" w:fill="D9D9D9" w:themeFill="background1" w:themeFillShade="D9"/>
            <w:vAlign w:val="center"/>
          </w:tcPr>
          <w:p w:rsidR="000F30EE" w:rsidRPr="00BE134F" w:rsidRDefault="000F30EE" w:rsidP="00E07A8A">
            <w:pPr>
              <w:pStyle w:val="ChartHeaderInformation"/>
            </w:pPr>
            <w:r w:rsidRPr="00BE134F">
              <w:t>Date</w:t>
            </w:r>
          </w:p>
        </w:tc>
        <w:tc>
          <w:tcPr>
            <w:tcW w:w="813" w:type="pct"/>
            <w:shd w:val="clear" w:color="auto" w:fill="D9D9D9" w:themeFill="background1" w:themeFillShade="D9"/>
            <w:vAlign w:val="center"/>
          </w:tcPr>
          <w:p w:rsidR="000F30EE" w:rsidRPr="00BE134F" w:rsidRDefault="000F30EE" w:rsidP="000F30EE">
            <w:pPr>
              <w:pStyle w:val="ChartHeaderInformation"/>
            </w:pPr>
            <w:r w:rsidRPr="00BE134F">
              <w:t>Version Number</w:t>
            </w:r>
          </w:p>
        </w:tc>
        <w:tc>
          <w:tcPr>
            <w:tcW w:w="3313" w:type="pct"/>
            <w:shd w:val="clear" w:color="auto" w:fill="D9D9D9" w:themeFill="background1" w:themeFillShade="D9"/>
            <w:vAlign w:val="center"/>
          </w:tcPr>
          <w:p w:rsidR="000F30EE" w:rsidRPr="00BE134F" w:rsidRDefault="000F30EE" w:rsidP="000F30EE">
            <w:pPr>
              <w:pStyle w:val="ChartHeaderInformation"/>
            </w:pPr>
            <w:r w:rsidRPr="00BE134F">
              <w:t>Document Changes</w:t>
            </w: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Pr="00F26F22" w:rsidRDefault="001838D6" w:rsidP="00E07A8A">
            <w:pPr>
              <w:pStyle w:val="ChartBodyCopy"/>
              <w:jc w:val="center"/>
            </w:pPr>
            <w:r>
              <w:t>2016/</w:t>
            </w:r>
            <w:r w:rsidR="00A01F7C">
              <w:t>12/30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Pr="00F26F22" w:rsidRDefault="000F30EE" w:rsidP="000F30EE">
            <w:pPr>
              <w:pStyle w:val="ChartBodyCopy"/>
            </w:pPr>
            <w:r>
              <w:t>1.0.0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Pr="00F26F22" w:rsidRDefault="000F30EE" w:rsidP="000F30EE">
            <w:pPr>
              <w:pStyle w:val="ChartBodyCopy"/>
            </w:pPr>
            <w:r>
              <w:t>Document initial creation/completion.</w:t>
            </w:r>
          </w:p>
        </w:tc>
      </w:tr>
      <w:tr w:rsidR="001838D6" w:rsidRPr="00F26F22" w:rsidTr="00F03FBA">
        <w:tc>
          <w:tcPr>
            <w:tcW w:w="874" w:type="pct"/>
            <w:shd w:val="clear" w:color="auto" w:fill="D9D9D9" w:themeFill="background1" w:themeFillShade="D9"/>
          </w:tcPr>
          <w:p w:rsidR="001838D6" w:rsidRPr="00F26F22" w:rsidRDefault="001838D6" w:rsidP="00E07A8A">
            <w:pPr>
              <w:pStyle w:val="ChartBodyCopy"/>
              <w:jc w:val="center"/>
            </w:pPr>
            <w:r>
              <w:t>2017/01/03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1838D6" w:rsidRPr="00F26F22" w:rsidRDefault="001838D6" w:rsidP="00F03FBA">
            <w:pPr>
              <w:pStyle w:val="ChartBodyCopy"/>
            </w:pPr>
            <w:r>
              <w:t>1.0.0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1838D6" w:rsidRPr="00F26F22" w:rsidRDefault="001838D6" w:rsidP="00F03FBA">
            <w:pPr>
              <w:pStyle w:val="ChartBodyCopy"/>
            </w:pPr>
            <w:r>
              <w:t>Edited a small amount of the wording.  Section 1.1.</w:t>
            </w: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Pr="00F26F22" w:rsidRDefault="00756A62" w:rsidP="00E07A8A">
            <w:pPr>
              <w:pStyle w:val="ChartBodyCopy"/>
              <w:jc w:val="center"/>
            </w:pPr>
            <w:r>
              <w:t>2017/01/17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Pr="00F26F22" w:rsidRDefault="00756A62" w:rsidP="000F30EE">
            <w:pPr>
              <w:pStyle w:val="ChartBodyCopy"/>
            </w:pPr>
            <w:r>
              <w:t>1.0.0.1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Pr="00F26F22" w:rsidRDefault="00756A62" w:rsidP="000F30EE">
            <w:pPr>
              <w:pStyle w:val="ChartBodyCopy"/>
            </w:pPr>
            <w:r>
              <w:t>Added document name to footer.</w:t>
            </w: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Pr="00F26F22" w:rsidRDefault="00E07A8A" w:rsidP="00E07A8A">
            <w:pPr>
              <w:pStyle w:val="ChartBodyCopy"/>
              <w:jc w:val="center"/>
            </w:pPr>
            <w:r>
              <w:t>2017/04/04</w:t>
            </w: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Pr="00F26F22" w:rsidRDefault="00E07A8A" w:rsidP="000F30EE">
            <w:pPr>
              <w:pStyle w:val="ChartBodyCopy"/>
            </w:pPr>
            <w:r>
              <w:t>1.0.1 JC</w:t>
            </w: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Pr="00F26F22" w:rsidRDefault="00E07A8A" w:rsidP="000F30EE">
            <w:pPr>
              <w:pStyle w:val="ChartBodyCopy"/>
            </w:pPr>
            <w:r>
              <w:t>Update the document with changes to the LD Dispatch application.</w:t>
            </w: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Pr="00F26F22" w:rsidRDefault="000F30EE" w:rsidP="00E07A8A">
            <w:pPr>
              <w:pStyle w:val="ChartBodyCopy"/>
              <w:jc w:val="center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Pr="00F26F22" w:rsidRDefault="000F30EE" w:rsidP="000F30EE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Pr="00F26F22" w:rsidRDefault="000F30EE" w:rsidP="000F30EE">
            <w:pPr>
              <w:pStyle w:val="ChartBodyCopy"/>
            </w:pP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Default="000F30EE" w:rsidP="00E07A8A">
            <w:pPr>
              <w:pStyle w:val="ChartBodyCopy"/>
              <w:jc w:val="center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Default="000F30EE" w:rsidP="00E07A8A">
            <w:pPr>
              <w:pStyle w:val="ChartBodyCopy"/>
              <w:jc w:val="center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Default="000F30EE" w:rsidP="00E07A8A">
            <w:pPr>
              <w:pStyle w:val="ChartBodyCopy"/>
              <w:jc w:val="center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</w:tr>
      <w:tr w:rsidR="000F30EE" w:rsidRPr="00F26F22" w:rsidTr="000F30EE">
        <w:tc>
          <w:tcPr>
            <w:tcW w:w="874" w:type="pct"/>
            <w:shd w:val="clear" w:color="auto" w:fill="D9D9D9" w:themeFill="background1" w:themeFillShade="D9"/>
          </w:tcPr>
          <w:p w:rsidR="000F30EE" w:rsidRDefault="000F30EE" w:rsidP="00E07A8A">
            <w:pPr>
              <w:pStyle w:val="ChartBodyCopy"/>
              <w:jc w:val="center"/>
            </w:pPr>
          </w:p>
        </w:tc>
        <w:tc>
          <w:tcPr>
            <w:tcW w:w="8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  <w:tc>
          <w:tcPr>
            <w:tcW w:w="3313" w:type="pct"/>
            <w:shd w:val="clear" w:color="auto" w:fill="D9D9D9" w:themeFill="background1" w:themeFillShade="D9"/>
          </w:tcPr>
          <w:p w:rsidR="000F30EE" w:rsidRDefault="000F30EE" w:rsidP="000F30EE">
            <w:pPr>
              <w:pStyle w:val="ChartBodyCopy"/>
            </w:pPr>
          </w:p>
        </w:tc>
      </w:tr>
    </w:tbl>
    <w:p w:rsidR="000F30EE" w:rsidRDefault="000F30EE" w:rsidP="000F30EE">
      <w:pPr>
        <w:rPr>
          <w:rFonts w:eastAsia="Times New Roman" w:cs="Arial"/>
          <w:b/>
          <w:color w:val="000000"/>
          <w:sz w:val="36"/>
          <w:szCs w:val="24"/>
          <w:u w:val="single"/>
          <w:lang w:val="en" w:eastAsia="en-US"/>
        </w:rPr>
      </w:pPr>
      <w:r>
        <w:rPr>
          <w:rFonts w:cs="Arial"/>
          <w:b/>
          <w:color w:val="000000"/>
          <w:sz w:val="36"/>
          <w:u w:val="single"/>
          <w:lang w:val="en"/>
        </w:rPr>
        <w:br w:type="page"/>
      </w:r>
    </w:p>
    <w:p w:rsidR="000F30EE" w:rsidRDefault="000F30EE" w:rsidP="000F30EE">
      <w:pPr>
        <w:pStyle w:val="NormalWeb"/>
        <w:shd w:val="clear" w:color="auto" w:fill="FFFFFF"/>
        <w:jc w:val="center"/>
        <w:rPr>
          <w:rFonts w:asciiTheme="minorHAnsi" w:hAnsiTheme="minorHAnsi" w:cs="Arial"/>
          <w:b/>
          <w:color w:val="000000"/>
          <w:sz w:val="36"/>
          <w:u w:val="single"/>
          <w:lang w:val="en"/>
        </w:rPr>
      </w:pPr>
    </w:p>
    <w:bookmarkEnd w:id="3" w:displacedByCustomXml="next"/>
    <w:bookmarkEnd w:id="2" w:displacedByCustomXml="next"/>
    <w:bookmarkEnd w:id="1" w:displacedByCustomXml="next"/>
    <w:bookmarkEnd w:id="0" w:displacedByCustomXml="next"/>
    <w:bookmarkStart w:id="5" w:name="_Toc425257344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9646198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30EE" w:rsidRDefault="000F30EE" w:rsidP="000F30EE">
          <w:pPr>
            <w:pStyle w:val="TOCHeading"/>
          </w:pPr>
          <w:r>
            <w:t>Contents</w:t>
          </w:r>
        </w:p>
        <w:p w:rsidR="00AB7310" w:rsidRDefault="000F30EE">
          <w:pPr>
            <w:pStyle w:val="TOC1"/>
            <w:rPr>
              <w:rFonts w:eastAsiaTheme="minorEastAsia"/>
              <w:b w:val="0"/>
              <w:sz w:val="22"/>
            </w:rPr>
          </w:pPr>
          <w:r w:rsidRPr="00D42B4A">
            <w:rPr>
              <w:b w:val="0"/>
              <w:sz w:val="20"/>
              <w:szCs w:val="20"/>
            </w:rPr>
            <w:fldChar w:fldCharType="begin"/>
          </w:r>
          <w:r w:rsidRPr="00D42B4A">
            <w:rPr>
              <w:b w:val="0"/>
              <w:sz w:val="20"/>
              <w:szCs w:val="20"/>
            </w:rPr>
            <w:instrText xml:space="preserve"> TOC \o "1-4" \h \z \u </w:instrText>
          </w:r>
          <w:r w:rsidRPr="00D42B4A">
            <w:rPr>
              <w:b w:val="0"/>
              <w:sz w:val="20"/>
              <w:szCs w:val="20"/>
            </w:rPr>
            <w:fldChar w:fldCharType="separate"/>
          </w:r>
          <w:hyperlink w:anchor="_Toc479163702" w:history="1">
            <w:r w:rsidR="00AB7310" w:rsidRPr="00814CF9">
              <w:rPr>
                <w:rStyle w:val="Hyperlink"/>
              </w:rPr>
              <w:t>1</w:t>
            </w:r>
            <w:r w:rsidR="00AB7310">
              <w:rPr>
                <w:rFonts w:eastAsiaTheme="minorEastAsia"/>
                <w:b w:val="0"/>
                <w:sz w:val="22"/>
              </w:rPr>
              <w:tab/>
            </w:r>
            <w:r w:rsidR="00AB7310" w:rsidRPr="00814CF9">
              <w:rPr>
                <w:rStyle w:val="Hyperlink"/>
              </w:rPr>
              <w:t>LD Dispatch Application</w:t>
            </w:r>
            <w:r w:rsidR="00AB7310">
              <w:rPr>
                <w:webHidden/>
              </w:rPr>
              <w:tab/>
            </w:r>
            <w:r w:rsidR="00AB7310">
              <w:rPr>
                <w:webHidden/>
              </w:rPr>
              <w:fldChar w:fldCharType="begin"/>
            </w:r>
            <w:r w:rsidR="00AB7310">
              <w:rPr>
                <w:webHidden/>
              </w:rPr>
              <w:instrText xml:space="preserve"> PAGEREF _Toc479163702 \h </w:instrText>
            </w:r>
            <w:r w:rsidR="00AB7310">
              <w:rPr>
                <w:webHidden/>
              </w:rPr>
            </w:r>
            <w:r w:rsidR="00AB7310">
              <w:rPr>
                <w:webHidden/>
              </w:rPr>
              <w:fldChar w:fldCharType="separate"/>
            </w:r>
            <w:r w:rsidR="00AB7310">
              <w:rPr>
                <w:webHidden/>
              </w:rPr>
              <w:t>4</w:t>
            </w:r>
            <w:r w:rsidR="00AB7310">
              <w:rPr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03" w:history="1">
            <w:r w:rsidRPr="00814CF9">
              <w:rPr>
                <w:rStyle w:val="Hyperlink"/>
                <w:noProof/>
              </w:rPr>
              <w:t>1.1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Important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04" w:history="1">
            <w:r w:rsidRPr="00814CF9">
              <w:rPr>
                <w:rStyle w:val="Hyperlink"/>
                <w:noProof/>
              </w:rPr>
              <w:t>1.2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Navigate to LD Dispatch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05" w:history="1">
            <w:r w:rsidRPr="00814CF9">
              <w:rPr>
                <w:rStyle w:val="Hyperlink"/>
                <w:noProof/>
              </w:rPr>
              <w:t>1.3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Features – Display Panels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06" w:history="1">
            <w:r w:rsidRPr="00814CF9">
              <w:rPr>
                <w:rStyle w:val="Hyperlink"/>
                <w:noProof/>
              </w:rPr>
              <w:t>1.3.1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Selection Criteria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07" w:history="1">
            <w:r w:rsidRPr="00814CF9">
              <w:rPr>
                <w:rStyle w:val="Hyperlink"/>
                <w:noProof/>
              </w:rPr>
              <w:t>1.3.2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Legend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08" w:history="1">
            <w:r w:rsidRPr="00814CF9">
              <w:rPr>
                <w:rStyle w:val="Hyperlink"/>
                <w:noProof/>
              </w:rPr>
              <w:t>1.3.3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Filter Criteria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09" w:history="1">
            <w:r w:rsidRPr="00814CF9">
              <w:rPr>
                <w:rStyle w:val="Hyperlink"/>
                <w:noProof/>
              </w:rPr>
              <w:t>1.3.4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Job List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10" w:history="1">
            <w:r w:rsidRPr="00814CF9">
              <w:rPr>
                <w:rStyle w:val="Hyperlink"/>
                <w:noProof/>
              </w:rPr>
              <w:t>1.3.5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LD Board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11" w:history="1">
            <w:r w:rsidRPr="00814CF9">
              <w:rPr>
                <w:rStyle w:val="Hyperlink"/>
                <w:noProof/>
              </w:rPr>
              <w:t>1.4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Additional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12" w:history="1">
            <w:r w:rsidRPr="00814CF9">
              <w:rPr>
                <w:rStyle w:val="Hyperlink"/>
                <w:noProof/>
              </w:rPr>
              <w:t>1.4.1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Driver Information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13" w:history="1">
            <w:r w:rsidRPr="00814CF9">
              <w:rPr>
                <w:rStyle w:val="Hyperlink"/>
                <w:noProof/>
              </w:rPr>
              <w:t>1.4.2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Service Activity Details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1"/>
            <w:rPr>
              <w:rFonts w:eastAsiaTheme="minorEastAsia"/>
              <w:b w:val="0"/>
              <w:sz w:val="22"/>
            </w:rPr>
          </w:pPr>
          <w:hyperlink w:anchor="_Toc479163714" w:history="1">
            <w:r w:rsidRPr="00814CF9">
              <w:rPr>
                <w:rStyle w:val="Hyperlink"/>
              </w:rPr>
              <w:t>2</w:t>
            </w:r>
            <w:r>
              <w:rPr>
                <w:rFonts w:eastAsiaTheme="minorEastAsia"/>
                <w:b w:val="0"/>
                <w:sz w:val="22"/>
              </w:rPr>
              <w:tab/>
            </w:r>
            <w:r w:rsidRPr="00814CF9">
              <w:rPr>
                <w:rStyle w:val="Hyperlink"/>
              </w:rPr>
              <w:t>LD Dispatch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_Toc479163714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15" w:history="1">
            <w:r w:rsidRPr="00814CF9">
              <w:rPr>
                <w:rStyle w:val="Hyperlink"/>
                <w:noProof/>
              </w:rPr>
              <w:t>2.1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Assign a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16" w:history="1">
            <w:r w:rsidRPr="00814CF9">
              <w:rPr>
                <w:rStyle w:val="Hyperlink"/>
                <w:noProof/>
              </w:rPr>
              <w:t>2.2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Un-Assign a/all Driver(s)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17" w:history="1">
            <w:r w:rsidRPr="00814CF9">
              <w:rPr>
                <w:rStyle w:val="Hyperlink"/>
                <w:noProof/>
              </w:rPr>
              <w:t>2.3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View a Driver’s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18" w:history="1">
            <w:r w:rsidRPr="00814CF9">
              <w:rPr>
                <w:rStyle w:val="Hyperlink"/>
                <w:noProof/>
              </w:rPr>
              <w:t>2.4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View a Job’s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19" w:history="1">
            <w:r w:rsidRPr="00814CF9">
              <w:rPr>
                <w:rStyle w:val="Hyperlink"/>
                <w:noProof/>
              </w:rPr>
              <w:t>2.5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View and Add Customer Call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20" w:history="1">
            <w:r w:rsidRPr="00814CF9">
              <w:rPr>
                <w:rStyle w:val="Hyperlink"/>
                <w:noProof/>
              </w:rPr>
              <w:t>2.5.1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View Call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21" w:history="1">
            <w:r w:rsidRPr="00814CF9">
              <w:rPr>
                <w:rStyle w:val="Hyperlink"/>
                <w:noProof/>
              </w:rPr>
              <w:t>2.5.2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Update WMM/SI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22" w:history="1">
            <w:r w:rsidRPr="00814CF9">
              <w:rPr>
                <w:rStyle w:val="Hyperlink"/>
                <w:noProof/>
              </w:rPr>
              <w:t>2.5.3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Add New Call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23" w:history="1">
            <w:r w:rsidRPr="00814CF9">
              <w:rPr>
                <w:rStyle w:val="Hyperlink"/>
                <w:noProof/>
              </w:rPr>
              <w:t>2.5.4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Update Call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24" w:history="1">
            <w:r w:rsidRPr="00814CF9">
              <w:rPr>
                <w:rStyle w:val="Hyperlink"/>
                <w:noProof/>
              </w:rPr>
              <w:t>2.6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Modify a Job’s Service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25" w:history="1">
            <w:r w:rsidRPr="00814CF9">
              <w:rPr>
                <w:rStyle w:val="Hyperlink"/>
                <w:noProof/>
              </w:rPr>
              <w:t>2.7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Schedule Delivery and Create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26" w:history="1">
            <w:r w:rsidRPr="00814CF9">
              <w:rPr>
                <w:rStyle w:val="Hyperlink"/>
                <w:noProof/>
              </w:rPr>
              <w:t>2.8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Transfer a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27" w:history="1">
            <w:r w:rsidRPr="00814CF9">
              <w:rPr>
                <w:rStyle w:val="Hyperlink"/>
                <w:noProof/>
              </w:rPr>
              <w:t>2.9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Training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28" w:history="1">
            <w:r w:rsidRPr="00814CF9">
              <w:rPr>
                <w:rStyle w:val="Hyperlink"/>
                <w:noProof/>
              </w:rPr>
              <w:t>2.9.1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Create Training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29" w:history="1">
            <w:r w:rsidRPr="00814CF9">
              <w:rPr>
                <w:rStyle w:val="Hyperlink"/>
                <w:noProof/>
              </w:rPr>
              <w:t>2.9.2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Remove Training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2"/>
            <w:tabs>
              <w:tab w:val="left" w:pos="880"/>
              <w:tab w:val="right" w:leader="dot" w:pos="10430"/>
            </w:tabs>
            <w:rPr>
              <w:noProof/>
              <w:lang w:eastAsia="en-US"/>
            </w:rPr>
          </w:pPr>
          <w:hyperlink w:anchor="_Toc479163730" w:history="1">
            <w:r w:rsidRPr="00814CF9">
              <w:rPr>
                <w:rStyle w:val="Hyperlink"/>
                <w:noProof/>
              </w:rPr>
              <w:t>2.10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Day Blocks (Events)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31" w:history="1">
            <w:r w:rsidRPr="00814CF9">
              <w:rPr>
                <w:rStyle w:val="Hyperlink"/>
                <w:noProof/>
              </w:rPr>
              <w:t>2.10.1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Create a Day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7310" w:rsidRDefault="00AB7310">
          <w:pPr>
            <w:pStyle w:val="TOC3"/>
            <w:tabs>
              <w:tab w:val="left" w:pos="1320"/>
              <w:tab w:val="right" w:leader="dot" w:pos="10430"/>
            </w:tabs>
            <w:rPr>
              <w:noProof/>
              <w:lang w:eastAsia="en-US"/>
            </w:rPr>
          </w:pPr>
          <w:hyperlink w:anchor="_Toc479163732" w:history="1">
            <w:r w:rsidRPr="00814CF9">
              <w:rPr>
                <w:rStyle w:val="Hyperlink"/>
                <w:noProof/>
              </w:rPr>
              <w:t>2.10.2</w:t>
            </w:r>
            <w:r>
              <w:rPr>
                <w:noProof/>
                <w:lang w:eastAsia="en-US"/>
              </w:rPr>
              <w:tab/>
            </w:r>
            <w:r w:rsidRPr="00814CF9">
              <w:rPr>
                <w:rStyle w:val="Hyperlink"/>
                <w:noProof/>
              </w:rPr>
              <w:t>Remove a Day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_Toc479163732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4A" w:rsidRDefault="000F30EE" w:rsidP="00D42B4A">
          <w:pPr>
            <w:rPr>
              <w:b/>
              <w:bCs/>
              <w:noProof/>
            </w:rPr>
          </w:pPr>
          <w:r w:rsidRPr="00D42B4A">
            <w:rPr>
              <w:rFonts w:eastAsiaTheme="minorHAnsi"/>
              <w:b/>
              <w:noProof/>
              <w:sz w:val="20"/>
              <w:szCs w:val="20"/>
              <w:lang w:eastAsia="en-US"/>
            </w:rPr>
            <w:fldChar w:fldCharType="end"/>
          </w:r>
        </w:p>
      </w:sdtContent>
    </w:sdt>
    <w:p w:rsidR="00D42B4A" w:rsidRDefault="00D42B4A" w:rsidP="00D42B4A">
      <w:pPr>
        <w:rPr>
          <w:b/>
          <w:bCs/>
          <w:noProof/>
        </w:rPr>
      </w:pPr>
      <w:r>
        <w:rPr>
          <w:b/>
          <w:bCs/>
          <w:noProof/>
        </w:rPr>
        <w:lastRenderedPageBreak/>
        <w:br w:type="page"/>
      </w:r>
    </w:p>
    <w:p w:rsidR="000F30EE" w:rsidRDefault="005419A0" w:rsidP="000F30EE">
      <w:pPr>
        <w:pStyle w:val="Heading1"/>
      </w:pPr>
      <w:bookmarkStart w:id="6" w:name="_Toc479163702"/>
      <w:r>
        <w:lastRenderedPageBreak/>
        <w:t>LD</w:t>
      </w:r>
      <w:r w:rsidR="000F30EE">
        <w:t xml:space="preserve"> Dispatch Application</w:t>
      </w:r>
      <w:bookmarkEnd w:id="6"/>
    </w:p>
    <w:p w:rsidR="000F30EE" w:rsidRPr="00F7748A" w:rsidRDefault="000F30EE" w:rsidP="000F30EE">
      <w:r>
        <w:t>This document explains how to use the LD Dispatch application.</w:t>
      </w:r>
      <w:r w:rsidR="002B3089">
        <w:t xml:space="preserve">  The LD Dispatch application is used to assign drivers to intrastate and interstate Move/Service Activities.</w:t>
      </w:r>
    </w:p>
    <w:p w:rsidR="00C66D7D" w:rsidRDefault="00C66D7D" w:rsidP="00C66D7D">
      <w:pPr>
        <w:pStyle w:val="Heading2"/>
      </w:pPr>
      <w:bookmarkStart w:id="7" w:name="_Toc469981155"/>
      <w:bookmarkStart w:id="8" w:name="_Toc470091366"/>
      <w:bookmarkStart w:id="9" w:name="_Toc479163703"/>
      <w:r>
        <w:t>Important Information</w:t>
      </w:r>
      <w:bookmarkEnd w:id="7"/>
      <w:bookmarkEnd w:id="8"/>
      <w:bookmarkEnd w:id="9"/>
    </w:p>
    <w:p w:rsidR="000F30EE" w:rsidRDefault="000F30EE" w:rsidP="000F30EE">
      <w:pPr>
        <w:pStyle w:val="ListParagraph"/>
        <w:numPr>
          <w:ilvl w:val="0"/>
          <w:numId w:val="4"/>
        </w:numPr>
      </w:pPr>
      <w:r>
        <w:t>The preferred browser to use is Microsoft Explorer, although, Chrome and Firefox should also work.</w:t>
      </w:r>
    </w:p>
    <w:p w:rsidR="00860496" w:rsidRDefault="00860496" w:rsidP="000F30EE">
      <w:pPr>
        <w:pStyle w:val="ListParagraph"/>
        <w:numPr>
          <w:ilvl w:val="0"/>
          <w:numId w:val="4"/>
        </w:numPr>
      </w:pPr>
      <w:r>
        <w:t>When referring to “jobs”, this means the Move/Service Activities.</w:t>
      </w:r>
    </w:p>
    <w:p w:rsidR="00F84FAE" w:rsidRDefault="00F84FAE" w:rsidP="00F84FAE">
      <w:pPr>
        <w:pStyle w:val="ListParagraph"/>
        <w:numPr>
          <w:ilvl w:val="0"/>
          <w:numId w:val="4"/>
        </w:numPr>
      </w:pPr>
      <w:r>
        <w:t>Unless otherwise noted, it’s assumed that you have already navigated to the LD Dispatch application.</w:t>
      </w:r>
    </w:p>
    <w:p w:rsidR="000F30EE" w:rsidRDefault="000F30EE" w:rsidP="000F30EE">
      <w:pPr>
        <w:pStyle w:val="Heading2"/>
      </w:pPr>
      <w:bookmarkStart w:id="10" w:name="_Navigate_to_Local"/>
      <w:bookmarkStart w:id="11" w:name="_Toc479163704"/>
      <w:bookmarkEnd w:id="10"/>
      <w:r>
        <w:t>Navigate to LD Dispatch Application</w:t>
      </w:r>
      <w:bookmarkEnd w:id="11"/>
    </w:p>
    <w:p w:rsidR="000F30EE" w:rsidRDefault="000F30EE" w:rsidP="000F30EE">
      <w:pPr>
        <w:pStyle w:val="ListParagraph"/>
        <w:numPr>
          <w:ilvl w:val="0"/>
          <w:numId w:val="3"/>
        </w:numPr>
      </w:pPr>
      <w:r>
        <w:t>Navigate to the LD Dispatch application.</w:t>
      </w:r>
    </w:p>
    <w:p w:rsidR="000F30EE" w:rsidRDefault="000F30EE" w:rsidP="000F30EE">
      <w:pPr>
        <w:pStyle w:val="ListParagraph"/>
        <w:numPr>
          <w:ilvl w:val="1"/>
          <w:numId w:val="3"/>
        </w:numPr>
      </w:pPr>
      <w:r>
        <w:t>See your supervisor if you don’t have this link.</w:t>
      </w:r>
    </w:p>
    <w:p w:rsidR="000F30EE" w:rsidRDefault="000F30EE" w:rsidP="000F30EE">
      <w:pPr>
        <w:pStyle w:val="ListParagraph"/>
        <w:numPr>
          <w:ilvl w:val="0"/>
          <w:numId w:val="3"/>
        </w:numPr>
      </w:pPr>
      <w:r>
        <w:t>The LD Dispatch window will open and display.</w:t>
      </w:r>
    </w:p>
    <w:p w:rsidR="000F30EE" w:rsidRDefault="000F30EE" w:rsidP="000F30EE">
      <w:pPr>
        <w:pStyle w:val="ListParagraph"/>
        <w:numPr>
          <w:ilvl w:val="1"/>
          <w:numId w:val="3"/>
        </w:numPr>
      </w:pPr>
      <w:r>
        <w:t xml:space="preserve">Displayed are </w:t>
      </w:r>
      <w:r w:rsidR="00035B5C">
        <w:t>5</w:t>
      </w:r>
      <w:r>
        <w:t xml:space="preserve"> panels.</w:t>
      </w:r>
    </w:p>
    <w:p w:rsidR="00496E9A" w:rsidRDefault="00496E9A" w:rsidP="000F30EE">
      <w:pPr>
        <w:pStyle w:val="ListParagraph"/>
        <w:numPr>
          <w:ilvl w:val="2"/>
          <w:numId w:val="3"/>
        </w:numPr>
      </w:pPr>
      <w:r w:rsidRPr="00C17305">
        <w:rPr>
          <w:b/>
        </w:rPr>
        <w:t>Selection</w:t>
      </w:r>
      <w:r w:rsidR="000F30EE" w:rsidRPr="00C17305">
        <w:rPr>
          <w:b/>
        </w:rPr>
        <w:t xml:space="preserve"> Criteria </w:t>
      </w:r>
      <w:r w:rsidR="00035B5C">
        <w:rPr>
          <w:b/>
        </w:rPr>
        <w:t>p</w:t>
      </w:r>
      <w:r w:rsidR="000F30EE" w:rsidRPr="00C17305">
        <w:rPr>
          <w:b/>
        </w:rPr>
        <w:t>anel</w:t>
      </w:r>
      <w:r w:rsidR="000F30EE">
        <w:t xml:space="preserve"> – The top </w:t>
      </w:r>
      <w:r w:rsidR="00035B5C">
        <w:t xml:space="preserve">left </w:t>
      </w:r>
      <w:r w:rsidR="000F30EE">
        <w:t>panel.</w:t>
      </w:r>
    </w:p>
    <w:p w:rsidR="00496E9A" w:rsidRDefault="00496E9A" w:rsidP="00496E9A">
      <w:pPr>
        <w:pStyle w:val="ListParagraph"/>
        <w:numPr>
          <w:ilvl w:val="3"/>
          <w:numId w:val="3"/>
        </w:numPr>
      </w:pPr>
      <w:r>
        <w:t>This provides filters of the job list and LD board.</w:t>
      </w:r>
    </w:p>
    <w:p w:rsidR="00496E9A" w:rsidRDefault="00496E9A" w:rsidP="00496E9A">
      <w:pPr>
        <w:pStyle w:val="ListParagraph"/>
        <w:numPr>
          <w:ilvl w:val="3"/>
          <w:numId w:val="3"/>
        </w:numPr>
      </w:pPr>
      <w:r>
        <w:t xml:space="preserve">It also allows the user to change the </w:t>
      </w:r>
      <w:r w:rsidR="008C2C46">
        <w:t xml:space="preserve">start </w:t>
      </w:r>
      <w:r>
        <w:t xml:space="preserve">date </w:t>
      </w:r>
      <w:r w:rsidR="008C2C46">
        <w:t xml:space="preserve">for the </w:t>
      </w:r>
      <w:r>
        <w:t>range shown on the board.</w:t>
      </w:r>
    </w:p>
    <w:p w:rsidR="00035B5C" w:rsidRDefault="00035B5C" w:rsidP="00035B5C">
      <w:pPr>
        <w:pStyle w:val="ListParagraph"/>
        <w:numPr>
          <w:ilvl w:val="2"/>
          <w:numId w:val="3"/>
        </w:numPr>
      </w:pPr>
      <w:r w:rsidRPr="00035B5C">
        <w:rPr>
          <w:b/>
        </w:rPr>
        <w:t>Legend</w:t>
      </w:r>
      <w:r>
        <w:rPr>
          <w:b/>
        </w:rPr>
        <w:t xml:space="preserve"> panel</w:t>
      </w:r>
      <w:r>
        <w:t xml:space="preserve"> – The top right panel.</w:t>
      </w:r>
    </w:p>
    <w:p w:rsidR="000F30EE" w:rsidRDefault="00496E9A" w:rsidP="00496E9A">
      <w:pPr>
        <w:pStyle w:val="ListParagraph"/>
        <w:numPr>
          <w:ilvl w:val="3"/>
          <w:numId w:val="3"/>
        </w:numPr>
      </w:pPr>
      <w:r>
        <w:t>On the right side of this panel, a color coded Legend is displayed for the convenience of the user.</w:t>
      </w:r>
    </w:p>
    <w:p w:rsidR="00DF0481" w:rsidRDefault="00DF0481" w:rsidP="000F30EE">
      <w:pPr>
        <w:pStyle w:val="ListParagraph"/>
        <w:numPr>
          <w:ilvl w:val="2"/>
          <w:numId w:val="3"/>
        </w:numPr>
      </w:pPr>
      <w:r w:rsidRPr="00C17305">
        <w:rPr>
          <w:b/>
        </w:rPr>
        <w:t xml:space="preserve">Filter </w:t>
      </w:r>
      <w:r w:rsidR="00C17305">
        <w:rPr>
          <w:b/>
        </w:rPr>
        <w:t xml:space="preserve">Criteria </w:t>
      </w:r>
      <w:r w:rsidRPr="00C17305">
        <w:rPr>
          <w:b/>
        </w:rPr>
        <w:t>panel</w:t>
      </w:r>
      <w:r>
        <w:t xml:space="preserve"> – The upper left panel, just below the main search criteria panel.</w:t>
      </w:r>
    </w:p>
    <w:p w:rsidR="00DF0481" w:rsidRDefault="00DF0481" w:rsidP="00DF0481">
      <w:pPr>
        <w:pStyle w:val="ListParagraph"/>
        <w:numPr>
          <w:ilvl w:val="3"/>
          <w:numId w:val="3"/>
        </w:numPr>
      </w:pPr>
      <w:r>
        <w:t>This provides controls to filter the jobs shown.</w:t>
      </w:r>
    </w:p>
    <w:p w:rsidR="00496E9A" w:rsidRDefault="005419A0" w:rsidP="000F30EE">
      <w:pPr>
        <w:pStyle w:val="ListParagraph"/>
        <w:numPr>
          <w:ilvl w:val="2"/>
          <w:numId w:val="3"/>
        </w:numPr>
      </w:pPr>
      <w:r w:rsidRPr="00C17305">
        <w:rPr>
          <w:b/>
        </w:rPr>
        <w:t>Job List</w:t>
      </w:r>
      <w:r w:rsidR="000F30EE" w:rsidRPr="00C17305">
        <w:rPr>
          <w:b/>
        </w:rPr>
        <w:t xml:space="preserve"> panel</w:t>
      </w:r>
      <w:r w:rsidR="000F30EE">
        <w:t xml:space="preserve"> – The </w:t>
      </w:r>
      <w:r w:rsidR="00860496">
        <w:t xml:space="preserve">lower </w:t>
      </w:r>
      <w:r w:rsidR="000F30EE">
        <w:t>left panel.</w:t>
      </w:r>
    </w:p>
    <w:p w:rsidR="00496E9A" w:rsidRDefault="00860496" w:rsidP="00496E9A">
      <w:pPr>
        <w:pStyle w:val="ListParagraph"/>
        <w:numPr>
          <w:ilvl w:val="3"/>
          <w:numId w:val="3"/>
        </w:numPr>
      </w:pPr>
      <w:r>
        <w:t xml:space="preserve">This shows all the jobs that need to be assigned </w:t>
      </w:r>
      <w:r w:rsidR="00C43336">
        <w:t>to drivers across</w:t>
      </w:r>
      <w:r w:rsidR="00496E9A">
        <w:t xml:space="preserve"> a spread of dates.</w:t>
      </w:r>
    </w:p>
    <w:p w:rsidR="00496E9A" w:rsidRDefault="005419A0" w:rsidP="005419A0">
      <w:pPr>
        <w:pStyle w:val="ListParagraph"/>
        <w:numPr>
          <w:ilvl w:val="2"/>
          <w:numId w:val="3"/>
        </w:numPr>
      </w:pPr>
      <w:r w:rsidRPr="00C17305">
        <w:rPr>
          <w:b/>
        </w:rPr>
        <w:t>LD Board panel</w:t>
      </w:r>
      <w:r>
        <w:t xml:space="preserve"> </w:t>
      </w:r>
      <w:r w:rsidR="000F30EE">
        <w:t xml:space="preserve">– The large </w:t>
      </w:r>
      <w:r>
        <w:t xml:space="preserve">lower </w:t>
      </w:r>
      <w:r w:rsidR="000F30EE">
        <w:t>right panel</w:t>
      </w:r>
      <w:r w:rsidR="00496E9A">
        <w:t>.</w:t>
      </w:r>
    </w:p>
    <w:p w:rsidR="005419A0" w:rsidRDefault="005419A0" w:rsidP="00496E9A">
      <w:pPr>
        <w:pStyle w:val="ListParagraph"/>
        <w:numPr>
          <w:ilvl w:val="3"/>
          <w:numId w:val="3"/>
        </w:numPr>
      </w:pPr>
      <w:r>
        <w:t>This shows all the jobs assigned to drivers across a spread of dates</w:t>
      </w:r>
      <w:r w:rsidR="000F30EE">
        <w:t>.</w:t>
      </w:r>
    </w:p>
    <w:p w:rsidR="000F30EE" w:rsidRDefault="00035B5C" w:rsidP="000F30EE">
      <w:pPr>
        <w:jc w:val="center"/>
      </w:pPr>
      <w:r>
        <w:rPr>
          <w:noProof/>
          <w:lang w:eastAsia="en-US"/>
        </w:rPr>
        <w:drawing>
          <wp:inline distT="0" distB="0" distL="0" distR="0" wp14:anchorId="7A7C0CFB" wp14:editId="040AF1E6">
            <wp:extent cx="5620385" cy="3646448"/>
            <wp:effectExtent l="0" t="0" r="0" b="0"/>
            <wp:docPr id="7194" name="Picture 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89" cy="3658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30EE" w:rsidRDefault="000F30EE" w:rsidP="000F30EE">
      <w:pPr>
        <w:pStyle w:val="Heading2"/>
      </w:pPr>
      <w:bookmarkStart w:id="12" w:name="_Toc479163705"/>
      <w:r>
        <w:lastRenderedPageBreak/>
        <w:t>Features</w:t>
      </w:r>
      <w:r w:rsidR="003B6D57">
        <w:t xml:space="preserve"> – Display Panels</w:t>
      </w:r>
      <w:bookmarkEnd w:id="12"/>
    </w:p>
    <w:p w:rsidR="00257159" w:rsidRDefault="000F30EE" w:rsidP="000F30EE">
      <w:pPr>
        <w:pStyle w:val="Heading3"/>
      </w:pPr>
      <w:bookmarkStart w:id="13" w:name="_Toc479163706"/>
      <w:r>
        <w:t>Selection Criteria Pane</w:t>
      </w:r>
      <w:r w:rsidR="00257159">
        <w:t>l</w:t>
      </w:r>
      <w:bookmarkEnd w:id="13"/>
    </w:p>
    <w:p w:rsidR="00715C50" w:rsidRDefault="00715C50" w:rsidP="003E4A9C">
      <w:pPr>
        <w:pStyle w:val="ListParagraph"/>
        <w:numPr>
          <w:ilvl w:val="0"/>
          <w:numId w:val="5"/>
        </w:numPr>
      </w:pPr>
      <w:r w:rsidRPr="001B482F">
        <w:rPr>
          <w:b/>
        </w:rPr>
        <w:t>Region</w:t>
      </w:r>
      <w:r w:rsidR="006B4EF1">
        <w:t xml:space="preserve"> </w:t>
      </w:r>
      <w:r w:rsidR="00576BCC">
        <w:t>– The Region where the job is to be performed.</w:t>
      </w:r>
    </w:p>
    <w:p w:rsidR="00E1714A" w:rsidRDefault="00E1714A" w:rsidP="003E4A9C">
      <w:pPr>
        <w:pStyle w:val="ListParagraph"/>
        <w:numPr>
          <w:ilvl w:val="1"/>
          <w:numId w:val="5"/>
        </w:numPr>
      </w:pPr>
      <w:r>
        <w:t>Options are:</w:t>
      </w:r>
    </w:p>
    <w:p w:rsidR="00DF0481" w:rsidRDefault="00DF0481" w:rsidP="00DF0481">
      <w:pPr>
        <w:pStyle w:val="ListParagraph"/>
        <w:numPr>
          <w:ilvl w:val="2"/>
          <w:numId w:val="5"/>
        </w:numPr>
      </w:pPr>
      <w:r>
        <w:t xml:space="preserve">ALL – All regions will be displayed. </w:t>
      </w:r>
    </w:p>
    <w:p w:rsidR="00DF0481" w:rsidRDefault="00DF0481" w:rsidP="00035B5C">
      <w:pPr>
        <w:pStyle w:val="ListParagraph"/>
        <w:numPr>
          <w:ilvl w:val="2"/>
          <w:numId w:val="5"/>
        </w:numPr>
      </w:pPr>
      <w:r>
        <w:t xml:space="preserve">Short Haul – A </w:t>
      </w:r>
      <w:r w:rsidR="00035B5C" w:rsidRPr="00035B5C">
        <w:t>select group of states (mostly the eastern seaboard) t</w:t>
      </w:r>
      <w:r w:rsidR="00035B5C">
        <w:t>o which we can deliver in a day</w:t>
      </w:r>
      <w:r>
        <w:t>.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1 – Idaho, Oregon, Washington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2 – California, Nevada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3 – Arizona, New Mexico, Utah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4 – Montana, North Dakota, South Dakota, Wyoming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5 – Colorado, Kansas, Missouri, Nebraska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6 – Arkansas, Louisiana, Oklahoma, Texas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7 – Iowa, Michigan, Minnesota, Wisconsin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8 – Illinois, Indiana, Ohio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9 – Connecticut, Maine, Massachusetts, New Hampshire, New Jersey, New York, Pennsylvania, Rhode Island, Vermont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10 – Delaware, District of Columbia, Maryland, Virginia, West Virginia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11 – Alabama, Kentucky, Mississippi, Tennessee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12 – Georgia, North Carolina, South Carolina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13 – Florida</w:t>
      </w:r>
    </w:p>
    <w:p w:rsidR="00576BCC" w:rsidRDefault="00DF0481" w:rsidP="003E4A9C">
      <w:pPr>
        <w:pStyle w:val="ListParagraph"/>
        <w:numPr>
          <w:ilvl w:val="2"/>
          <w:numId w:val="5"/>
        </w:numPr>
      </w:pPr>
      <w:r>
        <w:t xml:space="preserve">DP3 </w:t>
      </w:r>
      <w:r w:rsidR="00576BCC">
        <w:t>Region 14 – Alaska (Alaska is a domestic destination for some shipments)</w:t>
      </w:r>
    </w:p>
    <w:p w:rsidR="00715C50" w:rsidRDefault="00715C50" w:rsidP="003E4A9C">
      <w:pPr>
        <w:pStyle w:val="ListParagraph"/>
        <w:numPr>
          <w:ilvl w:val="0"/>
          <w:numId w:val="5"/>
        </w:numPr>
      </w:pPr>
      <w:r w:rsidRPr="001B482F">
        <w:rPr>
          <w:b/>
        </w:rPr>
        <w:t>Team</w:t>
      </w:r>
      <w:r w:rsidR="00110F2D">
        <w:t xml:space="preserve"> – Select the Dispatcher.  Selecting a Dispatcher populates the Job List panel with only the drivers assigned to that Dispatcher.</w:t>
      </w:r>
    </w:p>
    <w:p w:rsidR="00715C50" w:rsidRDefault="00715C50" w:rsidP="003E4A9C">
      <w:pPr>
        <w:pStyle w:val="ListParagraph"/>
        <w:numPr>
          <w:ilvl w:val="0"/>
          <w:numId w:val="5"/>
        </w:numPr>
      </w:pPr>
      <w:r w:rsidRPr="001B482F">
        <w:rPr>
          <w:b/>
        </w:rPr>
        <w:t>View</w:t>
      </w:r>
      <w:r w:rsidR="00E1714A">
        <w:t xml:space="preserve"> – The job origin or destination location.</w:t>
      </w:r>
    </w:p>
    <w:p w:rsidR="00E1714A" w:rsidRDefault="00E1714A" w:rsidP="003E4A9C">
      <w:pPr>
        <w:pStyle w:val="ListParagraph"/>
        <w:numPr>
          <w:ilvl w:val="1"/>
          <w:numId w:val="5"/>
        </w:numPr>
      </w:pPr>
      <w:r>
        <w:t>Options are:</w:t>
      </w:r>
    </w:p>
    <w:p w:rsidR="00E1714A" w:rsidRDefault="00E1714A" w:rsidP="003E4A9C">
      <w:pPr>
        <w:pStyle w:val="ListParagraph"/>
        <w:numPr>
          <w:ilvl w:val="2"/>
          <w:numId w:val="5"/>
        </w:numPr>
      </w:pPr>
      <w:r>
        <w:t xml:space="preserve">ALL – All will be displayed. </w:t>
      </w:r>
    </w:p>
    <w:p w:rsidR="00E1714A" w:rsidRDefault="00E1714A" w:rsidP="003E4A9C">
      <w:pPr>
        <w:pStyle w:val="ListParagraph"/>
        <w:numPr>
          <w:ilvl w:val="2"/>
          <w:numId w:val="5"/>
        </w:numPr>
      </w:pPr>
      <w:r>
        <w:t>VA – Virginia, including Washington DC</w:t>
      </w:r>
    </w:p>
    <w:p w:rsidR="00E1714A" w:rsidRDefault="00E1714A" w:rsidP="003E4A9C">
      <w:pPr>
        <w:pStyle w:val="ListParagraph"/>
        <w:numPr>
          <w:ilvl w:val="2"/>
          <w:numId w:val="5"/>
        </w:numPr>
      </w:pPr>
      <w:r>
        <w:t>MD – Maryland</w:t>
      </w:r>
    </w:p>
    <w:p w:rsidR="00E1714A" w:rsidRDefault="00E1714A" w:rsidP="003E4A9C">
      <w:pPr>
        <w:pStyle w:val="ListParagraph"/>
        <w:numPr>
          <w:ilvl w:val="2"/>
          <w:numId w:val="5"/>
        </w:numPr>
      </w:pPr>
      <w:r>
        <w:t>VA/MD – Virginia, Washington DC and Maryland</w:t>
      </w:r>
    </w:p>
    <w:p w:rsidR="00E1714A" w:rsidRDefault="00E1714A" w:rsidP="003E4A9C">
      <w:pPr>
        <w:pStyle w:val="ListParagraph"/>
        <w:numPr>
          <w:ilvl w:val="2"/>
          <w:numId w:val="5"/>
        </w:numPr>
      </w:pPr>
      <w:r>
        <w:t>OT – Off Terminal</w:t>
      </w:r>
    </w:p>
    <w:p w:rsidR="006B4EF1" w:rsidRDefault="00784DE7" w:rsidP="006B4EF1">
      <w:pPr>
        <w:jc w:val="center"/>
      </w:pPr>
      <w:r>
        <w:rPr>
          <w:noProof/>
          <w:lang w:eastAsia="en-US"/>
        </w:rPr>
        <w:drawing>
          <wp:inline distT="0" distB="0" distL="0" distR="0" wp14:anchorId="0F183526" wp14:editId="2EBBA1F0">
            <wp:extent cx="4939323" cy="926123"/>
            <wp:effectExtent l="0" t="0" r="0" b="762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442" cy="93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4A" w:rsidRDefault="00D42B4A">
      <w:pPr>
        <w:spacing w:after="200" w:line="276" w:lineRule="auto"/>
      </w:pPr>
      <w:r>
        <w:br w:type="page"/>
      </w:r>
    </w:p>
    <w:p w:rsidR="003E4A9C" w:rsidRDefault="003E4A9C" w:rsidP="00C17305">
      <w:pPr>
        <w:pStyle w:val="Heading3"/>
      </w:pPr>
      <w:bookmarkStart w:id="14" w:name="_Legend_Panel"/>
      <w:bookmarkStart w:id="15" w:name="_Toc479163707"/>
      <w:bookmarkEnd w:id="14"/>
      <w:r>
        <w:lastRenderedPageBreak/>
        <w:t>Legend</w:t>
      </w:r>
      <w:r w:rsidR="00035B5C">
        <w:t xml:space="preserve"> Panel</w:t>
      </w:r>
      <w:bookmarkEnd w:id="15"/>
    </w:p>
    <w:p w:rsidR="00495245" w:rsidRDefault="00495245" w:rsidP="0084608C">
      <w:pPr>
        <w:pStyle w:val="ListParagraph"/>
        <w:numPr>
          <w:ilvl w:val="0"/>
          <w:numId w:val="17"/>
        </w:numPr>
      </w:pPr>
      <w:r>
        <w:t>The colors are displayed on the assigned jobs in the Job List panel.</w:t>
      </w:r>
    </w:p>
    <w:p w:rsidR="00495245" w:rsidRDefault="00495245" w:rsidP="0084608C">
      <w:pPr>
        <w:pStyle w:val="ListParagraph"/>
        <w:numPr>
          <w:ilvl w:val="0"/>
          <w:numId w:val="17"/>
        </w:numPr>
      </w:pPr>
      <w:r>
        <w:t>Border Color Legend</w:t>
      </w:r>
    </w:p>
    <w:p w:rsidR="006B4EF1" w:rsidRDefault="00C17305" w:rsidP="006B4EF1">
      <w:pPr>
        <w:jc w:val="center"/>
      </w:pPr>
      <w:r>
        <w:rPr>
          <w:noProof/>
          <w:lang w:eastAsia="en-US"/>
        </w:rPr>
        <w:drawing>
          <wp:inline distT="0" distB="0" distL="0" distR="0" wp14:anchorId="52498826" wp14:editId="69F8ECD3">
            <wp:extent cx="1842135" cy="700702"/>
            <wp:effectExtent l="0" t="0" r="5715" b="4445"/>
            <wp:docPr id="7187" name="Picture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61" cy="72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20" w:rsidRDefault="009E1720" w:rsidP="0084608C">
      <w:pPr>
        <w:pStyle w:val="ListParagraph"/>
        <w:numPr>
          <w:ilvl w:val="1"/>
          <w:numId w:val="17"/>
        </w:numPr>
      </w:pPr>
      <w:r>
        <w:t>This legend shows the Customer Type.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proofErr w:type="spellStart"/>
      <w:r>
        <w:t>CapRelo</w:t>
      </w:r>
      <w:proofErr w:type="spellEnd"/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Common Car.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State Dept.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Military/GSA</w:t>
      </w:r>
    </w:p>
    <w:p w:rsidR="00495245" w:rsidRDefault="009E1720" w:rsidP="0084608C">
      <w:pPr>
        <w:pStyle w:val="ListParagraph"/>
        <w:numPr>
          <w:ilvl w:val="2"/>
          <w:numId w:val="17"/>
        </w:numPr>
      </w:pPr>
      <w:r>
        <w:t>The</w:t>
      </w:r>
      <w:r w:rsidR="00495245">
        <w:t xml:space="preserve"> color is the border around the assigned job.</w:t>
      </w:r>
    </w:p>
    <w:p w:rsidR="009E1720" w:rsidRDefault="009E1720" w:rsidP="0084608C">
      <w:pPr>
        <w:pStyle w:val="ListParagraph"/>
        <w:numPr>
          <w:ilvl w:val="0"/>
          <w:numId w:val="17"/>
        </w:numPr>
      </w:pPr>
      <w:r>
        <w:t>Background Color Legend</w:t>
      </w:r>
    </w:p>
    <w:p w:rsidR="00C17305" w:rsidRDefault="00C17305" w:rsidP="00C17305">
      <w:pPr>
        <w:jc w:val="center"/>
      </w:pPr>
      <w:r>
        <w:rPr>
          <w:noProof/>
          <w:lang w:eastAsia="en-US"/>
        </w:rPr>
        <w:drawing>
          <wp:inline distT="0" distB="0" distL="0" distR="0" wp14:anchorId="0DA23E63" wp14:editId="24400660">
            <wp:extent cx="4764972" cy="709893"/>
            <wp:effectExtent l="0" t="0" r="0" b="0"/>
            <wp:docPr id="7191" name="Picture 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80" cy="7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20" w:rsidRDefault="009E1720" w:rsidP="0084608C">
      <w:pPr>
        <w:pStyle w:val="ListParagraph"/>
        <w:numPr>
          <w:ilvl w:val="1"/>
          <w:numId w:val="17"/>
        </w:numPr>
      </w:pPr>
      <w:r>
        <w:t>This legend shows the Service Type.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Delivery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Pack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Transfer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Storage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Receiving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SIT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Release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APU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Load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Overflow</w:t>
      </w:r>
    </w:p>
    <w:p w:rsidR="009E1720" w:rsidRDefault="009E1720" w:rsidP="0084608C">
      <w:pPr>
        <w:pStyle w:val="ListParagraph"/>
        <w:numPr>
          <w:ilvl w:val="2"/>
          <w:numId w:val="17"/>
        </w:numPr>
      </w:pPr>
      <w:r>
        <w:t>More Than 1</w:t>
      </w:r>
    </w:p>
    <w:p w:rsidR="009E1720" w:rsidRDefault="009E1720" w:rsidP="0084608C">
      <w:pPr>
        <w:pStyle w:val="ListParagraph"/>
        <w:numPr>
          <w:ilvl w:val="0"/>
          <w:numId w:val="17"/>
        </w:numPr>
      </w:pPr>
      <w:r>
        <w:t>For example:</w:t>
      </w:r>
    </w:p>
    <w:p w:rsidR="009E1720" w:rsidRDefault="009E1720" w:rsidP="0084608C">
      <w:pPr>
        <w:pStyle w:val="ListParagraph"/>
        <w:numPr>
          <w:ilvl w:val="1"/>
          <w:numId w:val="17"/>
        </w:numPr>
      </w:pPr>
      <w:r>
        <w:t xml:space="preserve">This job is Common Carrier (black border) and is a </w:t>
      </w:r>
      <w:r w:rsidR="00493CDA">
        <w:t>Delivery</w:t>
      </w:r>
      <w:r>
        <w:t xml:space="preserve"> (</w:t>
      </w:r>
      <w:r w:rsidR="00493CDA">
        <w:t>blue</w:t>
      </w:r>
      <w:r>
        <w:t xml:space="preserve"> background).</w:t>
      </w:r>
    </w:p>
    <w:p w:rsidR="009E1720" w:rsidRDefault="00493CDA" w:rsidP="009E1720">
      <w:pPr>
        <w:jc w:val="center"/>
      </w:pPr>
      <w:r>
        <w:rPr>
          <w:noProof/>
          <w:lang w:eastAsia="en-US"/>
        </w:rPr>
        <w:drawing>
          <wp:inline distT="0" distB="0" distL="0" distR="0" wp14:anchorId="4741635F" wp14:editId="328E0CD4">
            <wp:extent cx="871220" cy="642703"/>
            <wp:effectExtent l="0" t="0" r="5080" b="5080"/>
            <wp:docPr id="7198" name="Picture 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88" cy="6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CC" w:rsidRDefault="00576BCC" w:rsidP="0084608C">
      <w:pPr>
        <w:pStyle w:val="ListParagraph"/>
        <w:numPr>
          <w:ilvl w:val="1"/>
          <w:numId w:val="16"/>
        </w:numPr>
      </w:pPr>
      <w:r>
        <w:t>This job is</w:t>
      </w:r>
      <w:r w:rsidR="00D9434D">
        <w:t xml:space="preserve"> </w:t>
      </w:r>
      <w:proofErr w:type="spellStart"/>
      <w:r w:rsidR="00D9434D">
        <w:t>CapRelo</w:t>
      </w:r>
      <w:proofErr w:type="spellEnd"/>
      <w:r>
        <w:t xml:space="preserve"> (</w:t>
      </w:r>
      <w:r w:rsidR="00D9434D">
        <w:t>orange</w:t>
      </w:r>
      <w:r>
        <w:t xml:space="preserve"> border)</w:t>
      </w:r>
      <w:r w:rsidR="00A079B5">
        <w:t xml:space="preserve"> and is for</w:t>
      </w:r>
      <w:r>
        <w:t xml:space="preserve"> </w:t>
      </w:r>
      <w:r w:rsidR="00D9434D">
        <w:t>SIT</w:t>
      </w:r>
      <w:r>
        <w:t xml:space="preserve"> (</w:t>
      </w:r>
      <w:r w:rsidR="00D9434D">
        <w:t>cyan</w:t>
      </w:r>
      <w:r>
        <w:t xml:space="preserve"> background).</w:t>
      </w:r>
    </w:p>
    <w:p w:rsidR="00576BCC" w:rsidRDefault="00D9434D" w:rsidP="00576BCC">
      <w:pPr>
        <w:jc w:val="center"/>
      </w:pPr>
      <w:r>
        <w:rPr>
          <w:noProof/>
          <w:lang w:eastAsia="en-US"/>
        </w:rPr>
        <w:drawing>
          <wp:inline distT="0" distB="0" distL="0" distR="0" wp14:anchorId="0E8EE847" wp14:editId="1B71954E">
            <wp:extent cx="899160" cy="638877"/>
            <wp:effectExtent l="0" t="0" r="0" b="8890"/>
            <wp:docPr id="7199" name="Picture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014" cy="64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720" w:rsidRDefault="009E1720" w:rsidP="0084608C">
      <w:pPr>
        <w:pStyle w:val="ListParagraph"/>
        <w:numPr>
          <w:ilvl w:val="1"/>
          <w:numId w:val="16"/>
        </w:numPr>
      </w:pPr>
      <w:r>
        <w:t xml:space="preserve">This job is </w:t>
      </w:r>
      <w:r w:rsidR="00493CDA">
        <w:t xml:space="preserve">State Dept. </w:t>
      </w:r>
      <w:r>
        <w:t>(</w:t>
      </w:r>
      <w:r w:rsidR="00493CDA">
        <w:t>gray</w:t>
      </w:r>
      <w:r>
        <w:t xml:space="preserve"> border) and is a Load (medium green background).</w:t>
      </w:r>
    </w:p>
    <w:p w:rsidR="00C31795" w:rsidRDefault="00493CDA" w:rsidP="00D9434D">
      <w:pPr>
        <w:jc w:val="center"/>
      </w:pPr>
      <w:r>
        <w:rPr>
          <w:noProof/>
          <w:lang w:eastAsia="en-US"/>
        </w:rPr>
        <w:drawing>
          <wp:inline distT="0" distB="0" distL="0" distR="0" wp14:anchorId="6F799CF0" wp14:editId="27868798">
            <wp:extent cx="858322" cy="617220"/>
            <wp:effectExtent l="0" t="0" r="0" b="0"/>
            <wp:docPr id="7197" name="Picture 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891" cy="6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795" w:rsidRDefault="00C31795">
      <w:pPr>
        <w:spacing w:after="200" w:line="276" w:lineRule="auto"/>
      </w:pPr>
      <w:r>
        <w:br w:type="page"/>
      </w:r>
    </w:p>
    <w:p w:rsidR="00495245" w:rsidRDefault="00C17305" w:rsidP="00495245">
      <w:pPr>
        <w:pStyle w:val="Heading3"/>
      </w:pPr>
      <w:bookmarkStart w:id="16" w:name="_Toc479163708"/>
      <w:bookmarkEnd w:id="5"/>
      <w:r>
        <w:lastRenderedPageBreak/>
        <w:t>Filter Criteria</w:t>
      </w:r>
      <w:r w:rsidR="00495245">
        <w:t xml:space="preserve"> Panel</w:t>
      </w:r>
      <w:bookmarkEnd w:id="16"/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Weight From</w:t>
      </w:r>
      <w:r w:rsidR="00323F56">
        <w:t xml:space="preserve"> and </w:t>
      </w:r>
      <w:r w:rsidR="00323F56" w:rsidRPr="001B482F">
        <w:rPr>
          <w:b/>
        </w:rPr>
        <w:t xml:space="preserve">Weight </w:t>
      </w:r>
      <w:proofErr w:type="gramStart"/>
      <w:r w:rsidR="00323F56" w:rsidRPr="001B482F">
        <w:rPr>
          <w:b/>
        </w:rPr>
        <w:t>To</w:t>
      </w:r>
      <w:proofErr w:type="gramEnd"/>
      <w:r w:rsidR="00323F56">
        <w:t xml:space="preserve"> – A range of </w:t>
      </w:r>
      <w:r w:rsidR="001B482F">
        <w:t xml:space="preserve">weights that the jobs </w:t>
      </w:r>
      <w:r w:rsidR="00323F56">
        <w:t xml:space="preserve">Estimated Weight </w:t>
      </w:r>
      <w:r w:rsidR="001B482F">
        <w:t>falls into.</w:t>
      </w:r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Date From</w:t>
      </w:r>
      <w:r w:rsidR="001B482F">
        <w:t xml:space="preserve"> and </w:t>
      </w:r>
      <w:r w:rsidRPr="001B482F">
        <w:rPr>
          <w:b/>
        </w:rPr>
        <w:t>Date To</w:t>
      </w:r>
      <w:r w:rsidR="001B482F">
        <w:t xml:space="preserve"> - </w:t>
      </w:r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Customer Name: Last, First</w:t>
      </w:r>
      <w:r w:rsidR="001B482F">
        <w:t xml:space="preserve"> – The name of the Client being moved.</w:t>
      </w:r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State</w:t>
      </w:r>
      <w:r w:rsidR="00323F56">
        <w:t xml:space="preserve"> – The </w:t>
      </w:r>
      <w:r w:rsidR="001B482F">
        <w:t xml:space="preserve">Moves </w:t>
      </w:r>
      <w:r w:rsidR="00480459">
        <w:t>origin</w:t>
      </w:r>
      <w:r w:rsidR="00323F56">
        <w:t xml:space="preserve"> state.</w:t>
      </w:r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Service Type</w:t>
      </w:r>
      <w:r w:rsidR="00323F56">
        <w:t xml:space="preserve"> – Select the job Service Type.</w:t>
      </w:r>
    </w:p>
    <w:p w:rsidR="00323F56" w:rsidRDefault="00323F56" w:rsidP="0084608C">
      <w:pPr>
        <w:pStyle w:val="ListParagraph"/>
        <w:numPr>
          <w:ilvl w:val="1"/>
          <w:numId w:val="14"/>
        </w:numPr>
      </w:pPr>
      <w:r>
        <w:t xml:space="preserve">Option are:  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Pack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Load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Deliver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Unpack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Pack &amp; Load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Load &amp; Deliver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Storage In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Storage Out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Storage Access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Release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Receive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SIT at Origin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SIT at Destination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Transfer From</w:t>
      </w:r>
    </w:p>
    <w:p w:rsidR="00323F56" w:rsidRDefault="00323F56" w:rsidP="0084608C">
      <w:pPr>
        <w:pStyle w:val="ListParagraph"/>
        <w:numPr>
          <w:ilvl w:val="2"/>
          <w:numId w:val="14"/>
        </w:numPr>
        <w:ind w:left="1620" w:hanging="540"/>
      </w:pPr>
      <w:r>
        <w:t>Transfer To</w:t>
      </w:r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Search SA Number</w:t>
      </w:r>
      <w:r w:rsidR="001B482F">
        <w:t xml:space="preserve"> </w:t>
      </w:r>
      <w:r w:rsidR="00A6437D">
        <w:t>– Search by the Service Activity number.</w:t>
      </w:r>
    </w:p>
    <w:p w:rsidR="00FA1237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 xml:space="preserve">Show </w:t>
      </w:r>
      <w:r w:rsidR="00D42B4A">
        <w:rPr>
          <w:b/>
        </w:rPr>
        <w:t>Unassigned Service Activities checkbox</w:t>
      </w:r>
    </w:p>
    <w:p w:rsidR="00D42B4A" w:rsidRDefault="00D42B4A" w:rsidP="00D42B4A">
      <w:pPr>
        <w:pStyle w:val="ListParagraph"/>
        <w:numPr>
          <w:ilvl w:val="1"/>
          <w:numId w:val="14"/>
        </w:numPr>
      </w:pPr>
      <w:r>
        <w:t>Checking this box will display only the unassigned job’s Service Activities, in the expanded Job List.</w:t>
      </w:r>
    </w:p>
    <w:p w:rsidR="00C31795" w:rsidRDefault="00D42B4A" w:rsidP="0084608C">
      <w:pPr>
        <w:pStyle w:val="ListParagraph"/>
        <w:numPr>
          <w:ilvl w:val="1"/>
          <w:numId w:val="14"/>
        </w:numPr>
      </w:pPr>
      <w:r>
        <w:t>Unchecking</w:t>
      </w:r>
      <w:r w:rsidR="00A6437D">
        <w:t xml:space="preserve"> this box will display</w:t>
      </w:r>
      <w:r w:rsidR="00FA1237">
        <w:t xml:space="preserve"> all of </w:t>
      </w:r>
      <w:r w:rsidR="00A6437D">
        <w:t>the job’s Service Activities assigned or not assigned</w:t>
      </w:r>
      <w:r w:rsidR="00FA1237">
        <w:t>, in the expanded Job List</w:t>
      </w:r>
      <w:r w:rsidR="00A6437D">
        <w:t>.</w:t>
      </w:r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Filter button</w:t>
      </w:r>
      <w:r w:rsidR="00400446">
        <w:t xml:space="preserve"> – Selecting this button will perform the filter and display the jobs, meeting the filter conditions, in the Job List panel.</w:t>
      </w:r>
    </w:p>
    <w:p w:rsidR="00C31795" w:rsidRDefault="00C31795" w:rsidP="0084608C">
      <w:pPr>
        <w:pStyle w:val="ListParagraph"/>
        <w:numPr>
          <w:ilvl w:val="0"/>
          <w:numId w:val="14"/>
        </w:numPr>
      </w:pPr>
      <w:r w:rsidRPr="001B482F">
        <w:rPr>
          <w:b/>
        </w:rPr>
        <w:t>Reset button</w:t>
      </w:r>
      <w:r>
        <w:t xml:space="preserve"> – Selecting </w:t>
      </w:r>
      <w:r w:rsidR="00400446">
        <w:t>this button will reset the Job List panel back to the default values.</w:t>
      </w:r>
    </w:p>
    <w:p w:rsidR="00323F56" w:rsidRDefault="00D42B4A" w:rsidP="00323F56">
      <w:pPr>
        <w:jc w:val="center"/>
      </w:pPr>
      <w:r>
        <w:rPr>
          <w:noProof/>
          <w:lang w:eastAsia="en-US"/>
        </w:rPr>
        <w:drawing>
          <wp:inline distT="0" distB="0" distL="0" distR="0" wp14:anchorId="6F0C94FA" wp14:editId="50BC34F4">
            <wp:extent cx="3398520" cy="2769164"/>
            <wp:effectExtent l="0" t="0" r="0" b="0"/>
            <wp:docPr id="7195" name="Picture 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588" cy="278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4D" w:rsidRDefault="00D9434D">
      <w:pPr>
        <w:spacing w:after="200" w:line="276" w:lineRule="auto"/>
      </w:pPr>
      <w:r>
        <w:br w:type="page"/>
      </w:r>
    </w:p>
    <w:p w:rsidR="00C17305" w:rsidRDefault="00C17305" w:rsidP="00C17305">
      <w:pPr>
        <w:pStyle w:val="Heading3"/>
      </w:pPr>
      <w:bookmarkStart w:id="17" w:name="_Toc479163709"/>
      <w:r>
        <w:lastRenderedPageBreak/>
        <w:t>Job List Panel</w:t>
      </w:r>
      <w:bookmarkEnd w:id="17"/>
    </w:p>
    <w:p w:rsidR="00C31795" w:rsidRDefault="00EC7299" w:rsidP="0084608C">
      <w:pPr>
        <w:pStyle w:val="ListParagraph"/>
        <w:numPr>
          <w:ilvl w:val="0"/>
          <w:numId w:val="18"/>
        </w:numPr>
      </w:pPr>
      <w:r>
        <w:t>The jobs listed provide a summary of their particular job.</w:t>
      </w:r>
    </w:p>
    <w:p w:rsidR="00EC7299" w:rsidRDefault="00FA1237" w:rsidP="0084608C">
      <w:pPr>
        <w:pStyle w:val="ListParagraph"/>
        <w:numPr>
          <w:ilvl w:val="0"/>
          <w:numId w:val="18"/>
        </w:numPr>
      </w:pPr>
      <w:r>
        <w:t>Displayed are</w:t>
      </w:r>
      <w:r w:rsidR="00EC7299">
        <w:t>:</w:t>
      </w:r>
    </w:p>
    <w:p w:rsidR="00EC7299" w:rsidRDefault="00EC7299" w:rsidP="0084608C">
      <w:pPr>
        <w:pStyle w:val="ListParagraph"/>
        <w:numPr>
          <w:ilvl w:val="1"/>
          <w:numId w:val="18"/>
        </w:numPr>
      </w:pPr>
      <w:r w:rsidRPr="001B482F">
        <w:rPr>
          <w:b/>
        </w:rPr>
        <w:t>Move</w:t>
      </w:r>
      <w:r>
        <w:t xml:space="preserve"> – The Move number</w:t>
      </w:r>
      <w:r w:rsidR="000979D4">
        <w:t>.</w:t>
      </w:r>
    </w:p>
    <w:p w:rsidR="00EC7299" w:rsidRDefault="00EC7299" w:rsidP="0084608C">
      <w:pPr>
        <w:pStyle w:val="ListParagraph"/>
        <w:numPr>
          <w:ilvl w:val="1"/>
          <w:numId w:val="18"/>
        </w:numPr>
      </w:pPr>
      <w:r w:rsidRPr="001B482F">
        <w:rPr>
          <w:b/>
        </w:rPr>
        <w:t>Weight</w:t>
      </w:r>
      <w:r>
        <w:t xml:space="preserve"> – The </w:t>
      </w:r>
      <w:r w:rsidR="000979D4">
        <w:t>Estimated</w:t>
      </w:r>
      <w:r>
        <w:t xml:space="preserve"> Weight of the Move shipment.</w:t>
      </w:r>
    </w:p>
    <w:p w:rsidR="00EC7299" w:rsidRDefault="00EC7299" w:rsidP="0084608C">
      <w:pPr>
        <w:pStyle w:val="ListParagraph"/>
        <w:numPr>
          <w:ilvl w:val="1"/>
          <w:numId w:val="18"/>
        </w:numPr>
      </w:pPr>
      <w:r w:rsidRPr="001B482F">
        <w:rPr>
          <w:b/>
        </w:rPr>
        <w:t>Customer</w:t>
      </w:r>
      <w:r>
        <w:t xml:space="preserve"> – The full name of the Client being moved.</w:t>
      </w:r>
    </w:p>
    <w:p w:rsidR="006E3387" w:rsidRDefault="006E3387" w:rsidP="0084608C">
      <w:pPr>
        <w:pStyle w:val="ListParagraph"/>
        <w:numPr>
          <w:ilvl w:val="1"/>
          <w:numId w:val="18"/>
        </w:numPr>
      </w:pPr>
      <w:proofErr w:type="spellStart"/>
      <w:r>
        <w:rPr>
          <w:b/>
        </w:rPr>
        <w:t>LineHaul</w:t>
      </w:r>
      <w:proofErr w:type="spellEnd"/>
      <w:r>
        <w:rPr>
          <w:b/>
        </w:rPr>
        <w:t xml:space="preserve"> </w:t>
      </w:r>
      <w:r>
        <w:t xml:space="preserve">– The Move transportation Estimated </w:t>
      </w:r>
      <w:proofErr w:type="spellStart"/>
      <w:r>
        <w:t>Linehaul</w:t>
      </w:r>
      <w:proofErr w:type="spellEnd"/>
      <w:r>
        <w:t xml:space="preserve"> value.</w:t>
      </w:r>
    </w:p>
    <w:p w:rsidR="006E3387" w:rsidRDefault="006E3387" w:rsidP="0084608C">
      <w:pPr>
        <w:pStyle w:val="ListParagraph"/>
        <w:numPr>
          <w:ilvl w:val="1"/>
          <w:numId w:val="18"/>
        </w:numPr>
      </w:pPr>
      <w:r>
        <w:rPr>
          <w:b/>
        </w:rPr>
        <w:t xml:space="preserve">Miles </w:t>
      </w:r>
      <w:r>
        <w:t>– The distance between Origin and Destination.</w:t>
      </w:r>
    </w:p>
    <w:p w:rsidR="00EC7299" w:rsidRDefault="00EC7299" w:rsidP="0084608C">
      <w:pPr>
        <w:pStyle w:val="ListParagraph"/>
        <w:numPr>
          <w:ilvl w:val="1"/>
          <w:numId w:val="18"/>
        </w:numPr>
      </w:pPr>
      <w:r w:rsidRPr="001B482F">
        <w:rPr>
          <w:b/>
        </w:rPr>
        <w:t>Origin</w:t>
      </w:r>
      <w:r>
        <w:t xml:space="preserve"> – The City and State where the </w:t>
      </w:r>
      <w:r w:rsidR="00E72A6D">
        <w:t>Move</w:t>
      </w:r>
      <w:r>
        <w:t xml:space="preserve"> originates.</w:t>
      </w:r>
    </w:p>
    <w:p w:rsidR="00EC7299" w:rsidRDefault="00EC7299" w:rsidP="0084608C">
      <w:pPr>
        <w:pStyle w:val="ListParagraph"/>
        <w:numPr>
          <w:ilvl w:val="1"/>
          <w:numId w:val="18"/>
        </w:numPr>
      </w:pPr>
      <w:r w:rsidRPr="001B482F">
        <w:rPr>
          <w:b/>
        </w:rPr>
        <w:t>Destination</w:t>
      </w:r>
      <w:r>
        <w:t xml:space="preserve"> – The City and State </w:t>
      </w:r>
      <w:r w:rsidR="000979D4">
        <w:t>final destination of</w:t>
      </w:r>
      <w:r>
        <w:t xml:space="preserve"> the </w:t>
      </w:r>
      <w:r w:rsidR="00E72A6D">
        <w:t>Move</w:t>
      </w:r>
      <w:r>
        <w:t>.</w:t>
      </w:r>
    </w:p>
    <w:p w:rsidR="00EC7299" w:rsidRDefault="00EC7299" w:rsidP="0084608C">
      <w:pPr>
        <w:pStyle w:val="ListParagraph"/>
        <w:numPr>
          <w:ilvl w:val="1"/>
          <w:numId w:val="18"/>
        </w:numPr>
      </w:pPr>
      <w:r w:rsidRPr="001B482F">
        <w:rPr>
          <w:b/>
        </w:rPr>
        <w:t xml:space="preserve">From </w:t>
      </w:r>
      <w:r w:rsidRPr="00FA1237">
        <w:t>and</w:t>
      </w:r>
      <w:r w:rsidRPr="001B482F">
        <w:rPr>
          <w:b/>
        </w:rPr>
        <w:t xml:space="preserve"> To</w:t>
      </w:r>
      <w:r>
        <w:t xml:space="preserve"> – The date range for the performance of the job.</w:t>
      </w:r>
    </w:p>
    <w:p w:rsidR="00FA1237" w:rsidRDefault="00FA1237" w:rsidP="00FA1237">
      <w:pPr>
        <w:jc w:val="center"/>
      </w:pPr>
      <w:r>
        <w:rPr>
          <w:noProof/>
          <w:lang w:eastAsia="en-US"/>
        </w:rPr>
        <w:drawing>
          <wp:inline distT="0" distB="0" distL="0" distR="0" wp14:anchorId="5F48517A" wp14:editId="746A912E">
            <wp:extent cx="2608028" cy="1927009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81" cy="192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795" w:rsidRDefault="009A5538" w:rsidP="0084608C">
      <w:pPr>
        <w:pStyle w:val="ListParagraph"/>
        <w:numPr>
          <w:ilvl w:val="0"/>
          <w:numId w:val="18"/>
        </w:numPr>
      </w:pPr>
      <w:r>
        <w:rPr>
          <w:b/>
        </w:rPr>
        <w:t xml:space="preserve">Job(s) to </w:t>
      </w:r>
      <w:proofErr w:type="gramStart"/>
      <w:r>
        <w:rPr>
          <w:b/>
        </w:rPr>
        <w:t>Assign</w:t>
      </w:r>
      <w:proofErr w:type="gramEnd"/>
      <w:r>
        <w:rPr>
          <w:b/>
        </w:rPr>
        <w:t xml:space="preserve"> </w:t>
      </w:r>
      <w:r>
        <w:t>(</w:t>
      </w:r>
      <w:r w:rsidR="00FA1237">
        <w:t>Expanded Job List</w:t>
      </w:r>
      <w:r>
        <w:t>)</w:t>
      </w:r>
      <w:r w:rsidR="00FA1237">
        <w:t xml:space="preserve"> – This is shown by selecting the expansion button for a specific job.</w:t>
      </w:r>
    </w:p>
    <w:p w:rsidR="001B482F" w:rsidRDefault="00FA1237" w:rsidP="0084608C">
      <w:pPr>
        <w:pStyle w:val="ListParagraph"/>
        <w:numPr>
          <w:ilvl w:val="1"/>
          <w:numId w:val="18"/>
        </w:numPr>
      </w:pPr>
      <w:r>
        <w:t>Displayed are:</w:t>
      </w:r>
    </w:p>
    <w:p w:rsidR="00FA1237" w:rsidRDefault="00FA1237" w:rsidP="0084608C">
      <w:pPr>
        <w:pStyle w:val="ListParagraph"/>
        <w:numPr>
          <w:ilvl w:val="2"/>
          <w:numId w:val="18"/>
        </w:numPr>
      </w:pPr>
      <w:r w:rsidRPr="00E739B2">
        <w:rPr>
          <w:b/>
        </w:rPr>
        <w:t>Service Activity</w:t>
      </w:r>
      <w:r>
        <w:t xml:space="preserve"> number.</w:t>
      </w:r>
    </w:p>
    <w:p w:rsidR="00E739B2" w:rsidRDefault="00E739B2" w:rsidP="0084608C">
      <w:pPr>
        <w:pStyle w:val="ListParagraph"/>
        <w:numPr>
          <w:ilvl w:val="2"/>
          <w:numId w:val="18"/>
        </w:numPr>
      </w:pPr>
      <w:r>
        <w:rPr>
          <w:b/>
        </w:rPr>
        <w:t>Service Type</w:t>
      </w:r>
      <w:r>
        <w:t>.</w:t>
      </w:r>
    </w:p>
    <w:p w:rsidR="00FA1237" w:rsidRDefault="00FA1237" w:rsidP="0084608C">
      <w:pPr>
        <w:pStyle w:val="ListParagraph"/>
        <w:numPr>
          <w:ilvl w:val="2"/>
          <w:numId w:val="18"/>
        </w:numPr>
      </w:pPr>
      <w:r w:rsidRPr="00E739B2">
        <w:rPr>
          <w:b/>
        </w:rPr>
        <w:t>Date</w:t>
      </w:r>
      <w:r>
        <w:t xml:space="preserve"> – The date of the job.</w:t>
      </w:r>
    </w:p>
    <w:p w:rsidR="00FA1237" w:rsidRDefault="00FA1237" w:rsidP="0084608C">
      <w:pPr>
        <w:pStyle w:val="ListParagraph"/>
        <w:numPr>
          <w:ilvl w:val="2"/>
          <w:numId w:val="18"/>
        </w:numPr>
      </w:pPr>
      <w:r w:rsidRPr="00E739B2">
        <w:rPr>
          <w:b/>
        </w:rPr>
        <w:t>Driver</w:t>
      </w:r>
      <w:r>
        <w:t xml:space="preserve"> – The name of the Driver.</w:t>
      </w:r>
    </w:p>
    <w:p w:rsidR="00E739B2" w:rsidRDefault="00E739B2" w:rsidP="0084608C">
      <w:pPr>
        <w:pStyle w:val="ListParagraph"/>
        <w:numPr>
          <w:ilvl w:val="2"/>
          <w:numId w:val="18"/>
        </w:numPr>
      </w:pPr>
      <w:r>
        <w:t>The border and background colors give information.  See the</w:t>
      </w:r>
      <w:r w:rsidR="00534999">
        <w:t xml:space="preserve"> </w:t>
      </w:r>
      <w:hyperlink w:anchor="_Legend_Panel" w:history="1">
        <w:r w:rsidR="00534999" w:rsidRPr="00534999">
          <w:rPr>
            <w:rStyle w:val="Hyperlink"/>
          </w:rPr>
          <w:t>Legend Panel</w:t>
        </w:r>
      </w:hyperlink>
      <w:r w:rsidR="00534999">
        <w:t>.</w:t>
      </w:r>
    </w:p>
    <w:p w:rsidR="00C31795" w:rsidRDefault="00FA1237" w:rsidP="00FA1237">
      <w:pPr>
        <w:jc w:val="center"/>
      </w:pPr>
      <w:r>
        <w:rPr>
          <w:noProof/>
          <w:lang w:eastAsia="en-US"/>
        </w:rPr>
        <w:drawing>
          <wp:inline distT="0" distB="0" distL="0" distR="0" wp14:anchorId="5453D854" wp14:editId="2F9EFADD">
            <wp:extent cx="2226978" cy="2480807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78" cy="2480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1237" w:rsidRDefault="00FA1237">
      <w:pPr>
        <w:spacing w:after="200" w:line="276" w:lineRule="auto"/>
      </w:pPr>
      <w:r>
        <w:br w:type="page"/>
      </w:r>
    </w:p>
    <w:p w:rsidR="00495245" w:rsidRDefault="00495245" w:rsidP="00495245">
      <w:pPr>
        <w:pStyle w:val="Heading3"/>
      </w:pPr>
      <w:bookmarkStart w:id="18" w:name="_Toc479163710"/>
      <w:r>
        <w:lastRenderedPageBreak/>
        <w:t>LD Board Panel</w:t>
      </w:r>
      <w:bookmarkEnd w:id="18"/>
    </w:p>
    <w:p w:rsidR="003473F2" w:rsidRPr="003473F2" w:rsidRDefault="003473F2" w:rsidP="0084608C">
      <w:pPr>
        <w:pStyle w:val="ListParagraph"/>
        <w:numPr>
          <w:ilvl w:val="0"/>
          <w:numId w:val="15"/>
        </w:numPr>
      </w:pPr>
      <w:r>
        <w:t>By default, the date range displayed is 6 weeks out from the current date.</w:t>
      </w:r>
    </w:p>
    <w:p w:rsidR="002B7A61" w:rsidRDefault="002B7A61" w:rsidP="0084608C">
      <w:pPr>
        <w:pStyle w:val="ListParagraph"/>
        <w:numPr>
          <w:ilvl w:val="0"/>
          <w:numId w:val="15"/>
        </w:numPr>
      </w:pPr>
      <w:r>
        <w:rPr>
          <w:b/>
        </w:rPr>
        <w:t xml:space="preserve">Left </w:t>
      </w:r>
      <w:r>
        <w:t xml:space="preserve">arrow </w:t>
      </w:r>
      <w:r>
        <w:rPr>
          <w:noProof/>
          <w:lang w:eastAsia="en-US"/>
        </w:rPr>
        <w:drawing>
          <wp:inline distT="0" distB="0" distL="0" distR="0">
            <wp:extent cx="272977" cy="248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1" cy="26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– </w:t>
      </w:r>
      <w:r w:rsidR="006E3387">
        <w:t xml:space="preserve">Selecting this arrow </w:t>
      </w:r>
      <w:r w:rsidR="003473F2">
        <w:t xml:space="preserve">decrease the end of the date range by 2 weeks.  </w:t>
      </w:r>
      <w:proofErr w:type="gramStart"/>
      <w:r w:rsidR="003473F2">
        <w:t>i.e</w:t>
      </w:r>
      <w:proofErr w:type="gramEnd"/>
      <w:r w:rsidR="003473F2">
        <w:t>. If the displayed date range is 6 weeks out, it will reduce it to 4 weeks out.</w:t>
      </w:r>
    </w:p>
    <w:p w:rsidR="00F03067" w:rsidRDefault="00F03067" w:rsidP="0084608C">
      <w:pPr>
        <w:pStyle w:val="ListParagraph"/>
        <w:numPr>
          <w:ilvl w:val="0"/>
          <w:numId w:val="15"/>
        </w:numPr>
      </w:pPr>
      <w:r>
        <w:rPr>
          <w:b/>
        </w:rPr>
        <w:t>Right</w:t>
      </w:r>
      <w:r>
        <w:t xml:space="preserve"> arrows </w:t>
      </w:r>
      <w:r w:rsidR="003A100C">
        <w:rPr>
          <w:noProof/>
          <w:lang w:eastAsia="en-US"/>
        </w:rPr>
        <w:drawing>
          <wp:inline distT="0" distB="0" distL="0" distR="0">
            <wp:extent cx="269130" cy="248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75" cy="2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73F2">
        <w:t xml:space="preserve"> – Selecting this arrow increase the end of the date range by 2 weeks.  </w:t>
      </w:r>
      <w:proofErr w:type="gramStart"/>
      <w:r w:rsidR="003473F2">
        <w:t>i.e</w:t>
      </w:r>
      <w:proofErr w:type="gramEnd"/>
      <w:r w:rsidR="003473F2">
        <w:t>. If the displayed date range is 6 weeks out, it will increase it to 8 weeks out.</w:t>
      </w:r>
    </w:p>
    <w:p w:rsidR="00F03067" w:rsidRDefault="002B7A61" w:rsidP="0084608C">
      <w:pPr>
        <w:pStyle w:val="ListParagraph"/>
        <w:numPr>
          <w:ilvl w:val="0"/>
          <w:numId w:val="15"/>
        </w:numPr>
      </w:pPr>
      <w:r w:rsidRPr="002B7A61">
        <w:rPr>
          <w:b/>
        </w:rPr>
        <w:t>Day</w:t>
      </w:r>
      <w:r>
        <w:t xml:space="preserve"> </w:t>
      </w:r>
      <w:r w:rsidR="003A100C">
        <w:t xml:space="preserve">view </w:t>
      </w:r>
      <w:r>
        <w:t xml:space="preserve">button – </w:t>
      </w:r>
      <w:r w:rsidR="003A100C">
        <w:t>This is the default view</w:t>
      </w:r>
    </w:p>
    <w:p w:rsidR="00F03067" w:rsidRPr="00F03067" w:rsidRDefault="00F03067" w:rsidP="0084608C">
      <w:pPr>
        <w:pStyle w:val="ListParagraph"/>
        <w:numPr>
          <w:ilvl w:val="1"/>
          <w:numId w:val="15"/>
        </w:numPr>
      </w:pPr>
      <w:r>
        <w:t xml:space="preserve">The </w:t>
      </w:r>
      <w:r w:rsidR="003A100C">
        <w:t xml:space="preserve">Day view </w:t>
      </w:r>
      <w:r>
        <w:t>record display grid:</w:t>
      </w:r>
    </w:p>
    <w:p w:rsidR="008A2533" w:rsidRDefault="008A2533" w:rsidP="0084608C">
      <w:pPr>
        <w:pStyle w:val="ListParagraph"/>
        <w:numPr>
          <w:ilvl w:val="2"/>
          <w:numId w:val="15"/>
        </w:numPr>
      </w:pPr>
      <w:r>
        <w:rPr>
          <w:b/>
        </w:rPr>
        <w:t xml:space="preserve">Driver Name </w:t>
      </w:r>
      <w:r>
        <w:t>– The first column contains the names of the Drivers.</w:t>
      </w:r>
    </w:p>
    <w:p w:rsidR="008A2533" w:rsidRDefault="008A2533" w:rsidP="0084608C">
      <w:pPr>
        <w:pStyle w:val="ListParagraph"/>
        <w:numPr>
          <w:ilvl w:val="2"/>
          <w:numId w:val="15"/>
        </w:numPr>
      </w:pPr>
      <w:r>
        <w:rPr>
          <w:b/>
        </w:rPr>
        <w:t xml:space="preserve">Date </w:t>
      </w:r>
      <w:r>
        <w:t xml:space="preserve">– Each of the other columns represent a calendar day, </w:t>
      </w:r>
      <w:r w:rsidR="00F03067">
        <w:t xml:space="preserve">initially </w:t>
      </w:r>
      <w:r>
        <w:t>starting with the Start Date entered in the Main Selection Criteria panel.</w:t>
      </w:r>
    </w:p>
    <w:p w:rsidR="008A2533" w:rsidRDefault="009A5538" w:rsidP="0084608C">
      <w:pPr>
        <w:pStyle w:val="ListParagraph"/>
        <w:numPr>
          <w:ilvl w:val="2"/>
          <w:numId w:val="15"/>
        </w:numPr>
      </w:pPr>
      <w:r>
        <w:rPr>
          <w:b/>
        </w:rPr>
        <w:t xml:space="preserve">Assigned Job </w:t>
      </w:r>
      <w:r>
        <w:t xml:space="preserve">– The </w:t>
      </w:r>
      <w:r w:rsidR="00F03067">
        <w:t>grid cells will contain information about the job that is assigned to the Driver on that Date.</w:t>
      </w:r>
    </w:p>
    <w:p w:rsidR="008A2533" w:rsidRDefault="008A2533" w:rsidP="0084608C">
      <w:pPr>
        <w:pStyle w:val="ListParagraph"/>
        <w:numPr>
          <w:ilvl w:val="3"/>
          <w:numId w:val="15"/>
        </w:numPr>
      </w:pPr>
      <w:r>
        <w:t>Displayed are:</w:t>
      </w:r>
    </w:p>
    <w:p w:rsidR="008A2533" w:rsidRDefault="008A2533" w:rsidP="0084608C">
      <w:pPr>
        <w:pStyle w:val="ListParagraph"/>
        <w:numPr>
          <w:ilvl w:val="4"/>
          <w:numId w:val="15"/>
        </w:numPr>
      </w:pPr>
      <w:r>
        <w:t xml:space="preserve">The </w:t>
      </w:r>
      <w:r w:rsidRPr="00E739B2">
        <w:rPr>
          <w:b/>
        </w:rPr>
        <w:t>Service Activity</w:t>
      </w:r>
      <w:r>
        <w:t xml:space="preserve"> number.</w:t>
      </w:r>
    </w:p>
    <w:p w:rsidR="008A2533" w:rsidRDefault="003473F2" w:rsidP="0084608C">
      <w:pPr>
        <w:pStyle w:val="ListParagraph"/>
        <w:numPr>
          <w:ilvl w:val="4"/>
          <w:numId w:val="15"/>
        </w:numPr>
      </w:pPr>
      <w:r>
        <w:t xml:space="preserve">The </w:t>
      </w:r>
      <w:r w:rsidR="008A2533" w:rsidRPr="00E739B2">
        <w:rPr>
          <w:b/>
        </w:rPr>
        <w:t>Date</w:t>
      </w:r>
      <w:r w:rsidR="008A2533">
        <w:t xml:space="preserve"> </w:t>
      </w:r>
      <w:r>
        <w:t>range</w:t>
      </w:r>
      <w:r w:rsidR="008A2533">
        <w:t xml:space="preserve"> of the job.</w:t>
      </w:r>
    </w:p>
    <w:p w:rsidR="008A2533" w:rsidRDefault="003473F2" w:rsidP="0084608C">
      <w:pPr>
        <w:pStyle w:val="ListParagraph"/>
        <w:numPr>
          <w:ilvl w:val="4"/>
          <w:numId w:val="15"/>
        </w:numPr>
      </w:pPr>
      <w:r>
        <w:t xml:space="preserve">The </w:t>
      </w:r>
      <w:r>
        <w:rPr>
          <w:b/>
        </w:rPr>
        <w:t>Origin</w:t>
      </w:r>
      <w:r>
        <w:t xml:space="preserve"> location of the job</w:t>
      </w:r>
      <w:r w:rsidR="008A2533">
        <w:t>.</w:t>
      </w:r>
    </w:p>
    <w:p w:rsidR="008A2533" w:rsidRDefault="008A2533" w:rsidP="0084608C">
      <w:pPr>
        <w:pStyle w:val="ListParagraph"/>
        <w:numPr>
          <w:ilvl w:val="4"/>
          <w:numId w:val="15"/>
        </w:numPr>
      </w:pPr>
      <w:r>
        <w:t>The border and background colors give information.  See the Legend.</w:t>
      </w:r>
    </w:p>
    <w:p w:rsidR="007F4356" w:rsidRDefault="007F4356" w:rsidP="007F4356">
      <w:pPr>
        <w:pStyle w:val="ListParagraph"/>
        <w:numPr>
          <w:ilvl w:val="0"/>
          <w:numId w:val="15"/>
        </w:numPr>
      </w:pPr>
      <w:r w:rsidRPr="007F4356">
        <w:rPr>
          <w:b/>
        </w:rPr>
        <w:t>Day/Time of Day</w:t>
      </w:r>
      <w:r>
        <w:t xml:space="preserve"> indicator – This is a red vertical line that is on the column header for the current date. The line’s position across the header indicates the current time of day.</w:t>
      </w:r>
      <w:r w:rsidR="00763BC4">
        <w:t xml:space="preserve">  In this example, today is April 4 and the time is 11:30 am.  </w:t>
      </w:r>
      <w:r w:rsidR="00763BC4">
        <w:rPr>
          <w:noProof/>
          <w:lang w:eastAsia="en-US"/>
        </w:rPr>
        <w:drawing>
          <wp:inline distT="0" distB="0" distL="0" distR="0">
            <wp:extent cx="655320" cy="199793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18" cy="20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BC4">
        <w:t xml:space="preserve">  Note: You can’t tell the exact time from this indicator, just approximate.</w:t>
      </w:r>
    </w:p>
    <w:p w:rsidR="008A2533" w:rsidRDefault="007F4356" w:rsidP="009A5538">
      <w:pPr>
        <w:jc w:val="center"/>
      </w:pPr>
      <w:r>
        <w:rPr>
          <w:noProof/>
          <w:lang w:eastAsia="en-US"/>
        </w:rPr>
        <w:drawing>
          <wp:inline distT="0" distB="0" distL="0" distR="0">
            <wp:extent cx="6624320" cy="2321560"/>
            <wp:effectExtent l="0" t="0" r="5080" b="254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8D8" w:rsidRDefault="00BB58D8" w:rsidP="0084608C">
      <w:pPr>
        <w:pStyle w:val="ListParagraph"/>
        <w:numPr>
          <w:ilvl w:val="0"/>
          <w:numId w:val="15"/>
        </w:numPr>
      </w:pPr>
      <w:r w:rsidRPr="002B7A61">
        <w:rPr>
          <w:b/>
        </w:rPr>
        <w:t>Month</w:t>
      </w:r>
      <w:r>
        <w:t xml:space="preserve"> view button – Displays the full month calendar for each Driver.  The month displayed is the month represented in the current Start Date entered in the Main Selection Criteria panel.</w:t>
      </w:r>
    </w:p>
    <w:p w:rsidR="00BB58D8" w:rsidRPr="00F03067" w:rsidRDefault="00BB58D8" w:rsidP="0084608C">
      <w:pPr>
        <w:pStyle w:val="ListParagraph"/>
        <w:numPr>
          <w:ilvl w:val="1"/>
          <w:numId w:val="15"/>
        </w:numPr>
      </w:pPr>
      <w:r>
        <w:t>The Month view record display grid:</w:t>
      </w:r>
    </w:p>
    <w:p w:rsidR="00BB58D8" w:rsidRDefault="00BB58D8" w:rsidP="0084608C">
      <w:pPr>
        <w:pStyle w:val="ListParagraph"/>
        <w:numPr>
          <w:ilvl w:val="2"/>
          <w:numId w:val="15"/>
        </w:numPr>
      </w:pPr>
      <w:r>
        <w:rPr>
          <w:b/>
        </w:rPr>
        <w:t xml:space="preserve">Driver Name </w:t>
      </w:r>
      <w:r>
        <w:t>– The first column contains the names of the Drivers.</w:t>
      </w:r>
    </w:p>
    <w:p w:rsidR="00BB58D8" w:rsidRDefault="00BB58D8" w:rsidP="0084608C">
      <w:pPr>
        <w:pStyle w:val="ListParagraph"/>
        <w:numPr>
          <w:ilvl w:val="2"/>
          <w:numId w:val="15"/>
        </w:numPr>
      </w:pPr>
      <w:r>
        <w:rPr>
          <w:b/>
        </w:rPr>
        <w:t xml:space="preserve">Week Day </w:t>
      </w:r>
      <w:r>
        <w:t>– The next 7 columns represent each day of the week, starting with Sunday. The week initially starts with the week containing the Start Date entered in the Main Selection Criteria panel.</w:t>
      </w:r>
    </w:p>
    <w:p w:rsidR="00BB58D8" w:rsidRDefault="00BB58D8" w:rsidP="0084608C">
      <w:pPr>
        <w:pStyle w:val="ListParagraph"/>
        <w:numPr>
          <w:ilvl w:val="2"/>
          <w:numId w:val="15"/>
        </w:numPr>
      </w:pPr>
      <w:r>
        <w:rPr>
          <w:b/>
        </w:rPr>
        <w:t xml:space="preserve">Month Grid </w:t>
      </w:r>
      <w:r>
        <w:t xml:space="preserve">– The grid contains every </w:t>
      </w:r>
      <w:r w:rsidR="003473F2">
        <w:t>week</w:t>
      </w:r>
      <w:r>
        <w:t xml:space="preserve"> of the month containing</w:t>
      </w:r>
      <w:r w:rsidRPr="00BB58D8">
        <w:t xml:space="preserve"> </w:t>
      </w:r>
      <w:r>
        <w:t>the Start Date entered in the Main Selection Criteria panel.</w:t>
      </w:r>
    </w:p>
    <w:p w:rsidR="00BB58D8" w:rsidRDefault="00BB58D8" w:rsidP="0084608C">
      <w:pPr>
        <w:pStyle w:val="ListParagraph"/>
        <w:numPr>
          <w:ilvl w:val="2"/>
          <w:numId w:val="15"/>
        </w:numPr>
      </w:pPr>
      <w:r>
        <w:rPr>
          <w:b/>
        </w:rPr>
        <w:t>Assigned Job</w:t>
      </w:r>
      <w:r w:rsidR="00FD0DA4">
        <w:rPr>
          <w:b/>
        </w:rPr>
        <w:t>/Event</w:t>
      </w:r>
      <w:r>
        <w:rPr>
          <w:b/>
        </w:rPr>
        <w:t xml:space="preserve"> </w:t>
      </w:r>
      <w:r>
        <w:t xml:space="preserve">– The month’s grid </w:t>
      </w:r>
      <w:r w:rsidR="003473F2">
        <w:t>slots</w:t>
      </w:r>
      <w:r>
        <w:t xml:space="preserve"> will contain information about the </w:t>
      </w:r>
      <w:r w:rsidR="007F4356">
        <w:t>job or event</w:t>
      </w:r>
      <w:r>
        <w:t xml:space="preserve"> that is assigned to the Driver on that </w:t>
      </w:r>
      <w:r w:rsidR="007F4356">
        <w:t>d</w:t>
      </w:r>
      <w:r>
        <w:t>ate.</w:t>
      </w:r>
    </w:p>
    <w:p w:rsidR="00BB58D8" w:rsidRDefault="00BB58D8" w:rsidP="0084608C">
      <w:pPr>
        <w:pStyle w:val="ListParagraph"/>
        <w:numPr>
          <w:ilvl w:val="3"/>
          <w:numId w:val="15"/>
        </w:numPr>
      </w:pPr>
      <w:r>
        <w:t>Displayed are:</w:t>
      </w:r>
    </w:p>
    <w:p w:rsidR="00BB58D8" w:rsidRDefault="00BB58D8" w:rsidP="0084608C">
      <w:pPr>
        <w:pStyle w:val="ListParagraph"/>
        <w:numPr>
          <w:ilvl w:val="4"/>
          <w:numId w:val="15"/>
        </w:numPr>
      </w:pPr>
      <w:r>
        <w:t xml:space="preserve">The </w:t>
      </w:r>
      <w:r w:rsidRPr="00E739B2">
        <w:rPr>
          <w:b/>
        </w:rPr>
        <w:t>Service Activity</w:t>
      </w:r>
      <w:r w:rsidR="007F4356">
        <w:t xml:space="preserve"> number or the name of the </w:t>
      </w:r>
      <w:r w:rsidR="007F4356">
        <w:rPr>
          <w:b/>
        </w:rPr>
        <w:t>Event</w:t>
      </w:r>
      <w:r w:rsidR="007F4356">
        <w:t>.</w:t>
      </w:r>
    </w:p>
    <w:p w:rsidR="00BB58D8" w:rsidRDefault="00BB58D8" w:rsidP="0084608C">
      <w:pPr>
        <w:pStyle w:val="ListParagraph"/>
        <w:numPr>
          <w:ilvl w:val="4"/>
          <w:numId w:val="15"/>
        </w:numPr>
      </w:pPr>
      <w:r>
        <w:t>The border and background colors gi</w:t>
      </w:r>
      <w:r w:rsidR="00FD0DA4">
        <w:t xml:space="preserve">ve information.  See the </w:t>
      </w:r>
      <w:hyperlink w:anchor="_Legend_Panel" w:history="1">
        <w:r w:rsidR="00FD0DA4" w:rsidRPr="00FD0DA4">
          <w:rPr>
            <w:rStyle w:val="Hyperlink"/>
          </w:rPr>
          <w:t>Legend Panel</w:t>
        </w:r>
      </w:hyperlink>
      <w:r w:rsidR="00FD0DA4">
        <w:t>.</w:t>
      </w:r>
    </w:p>
    <w:p w:rsidR="00BB58D8" w:rsidRDefault="00794C66" w:rsidP="00BB58D8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6624320" cy="3764280"/>
            <wp:effectExtent l="0" t="0" r="5080" b="762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A0" w:rsidRDefault="005419A0" w:rsidP="005419A0"/>
    <w:p w:rsidR="00B755A1" w:rsidRDefault="00B755A1">
      <w:pPr>
        <w:spacing w:after="200" w:line="276" w:lineRule="auto"/>
      </w:pPr>
      <w:r>
        <w:br w:type="page"/>
      </w:r>
    </w:p>
    <w:p w:rsidR="003B6D57" w:rsidRDefault="003B6D57" w:rsidP="003B6D57">
      <w:pPr>
        <w:pStyle w:val="Heading2"/>
      </w:pPr>
      <w:bookmarkStart w:id="19" w:name="_Driver_Information_Window"/>
      <w:bookmarkStart w:id="20" w:name="_Toc479163711"/>
      <w:bookmarkEnd w:id="19"/>
      <w:r>
        <w:lastRenderedPageBreak/>
        <w:t>Additional Features</w:t>
      </w:r>
      <w:bookmarkEnd w:id="20"/>
    </w:p>
    <w:p w:rsidR="00B755A1" w:rsidRDefault="00B755A1" w:rsidP="00B755A1">
      <w:pPr>
        <w:pStyle w:val="Heading3"/>
      </w:pPr>
      <w:bookmarkStart w:id="21" w:name="_Toc479163712"/>
      <w:r>
        <w:t>Driver Information Window</w:t>
      </w:r>
      <w:bookmarkEnd w:id="21"/>
    </w:p>
    <w:p w:rsidR="00B755A1" w:rsidRDefault="00A536FC" w:rsidP="0084608C">
      <w:pPr>
        <w:pStyle w:val="ListParagraph"/>
        <w:numPr>
          <w:ilvl w:val="0"/>
          <w:numId w:val="6"/>
        </w:numPr>
      </w:pPr>
      <w:r>
        <w:rPr>
          <w:b/>
        </w:rPr>
        <w:t xml:space="preserve">Driver Name </w:t>
      </w:r>
      <w:r>
        <w:t>– The name of the Driver.</w:t>
      </w:r>
    </w:p>
    <w:p w:rsidR="00A536FC" w:rsidRDefault="00A536FC" w:rsidP="0084608C">
      <w:pPr>
        <w:pStyle w:val="ListParagraph"/>
        <w:numPr>
          <w:ilvl w:val="0"/>
          <w:numId w:val="6"/>
        </w:numPr>
      </w:pPr>
      <w:r>
        <w:rPr>
          <w:b/>
        </w:rPr>
        <w:t xml:space="preserve">Employee ID </w:t>
      </w:r>
      <w:r>
        <w:t>– The Driver’s Employee ID number.</w:t>
      </w:r>
    </w:p>
    <w:p w:rsidR="00A536FC" w:rsidRDefault="00A536FC" w:rsidP="0084608C">
      <w:pPr>
        <w:pStyle w:val="ListParagraph"/>
        <w:numPr>
          <w:ilvl w:val="0"/>
          <w:numId w:val="6"/>
        </w:numPr>
      </w:pPr>
      <w:r>
        <w:rPr>
          <w:b/>
        </w:rPr>
        <w:t xml:space="preserve">Service Location </w:t>
      </w:r>
      <w:r>
        <w:t>– The main location from which the Driver works.</w:t>
      </w:r>
    </w:p>
    <w:p w:rsidR="00A536FC" w:rsidRDefault="00794C66" w:rsidP="0084608C">
      <w:pPr>
        <w:pStyle w:val="ListParagraph"/>
        <w:numPr>
          <w:ilvl w:val="0"/>
          <w:numId w:val="6"/>
        </w:numPr>
      </w:pPr>
      <w:r>
        <w:rPr>
          <w:b/>
        </w:rPr>
        <w:t xml:space="preserve">License </w:t>
      </w:r>
      <w:r w:rsidR="00A536FC">
        <w:rPr>
          <w:b/>
        </w:rPr>
        <w:t xml:space="preserve">Type </w:t>
      </w:r>
      <w:r w:rsidR="00A536FC">
        <w:t xml:space="preserve">– </w:t>
      </w:r>
      <w:r w:rsidR="00DE4B49">
        <w:t>The License Type of the Driver is displayed in this field.</w:t>
      </w:r>
    </w:p>
    <w:p w:rsidR="00A536FC" w:rsidRDefault="00A536FC" w:rsidP="0084608C">
      <w:pPr>
        <w:pStyle w:val="ListParagraph"/>
        <w:numPr>
          <w:ilvl w:val="0"/>
          <w:numId w:val="6"/>
        </w:numPr>
      </w:pPr>
      <w:r>
        <w:rPr>
          <w:b/>
        </w:rPr>
        <w:t xml:space="preserve">Cell Phone </w:t>
      </w:r>
      <w:r w:rsidR="00DE4B49">
        <w:t>–</w:t>
      </w:r>
      <w:r>
        <w:t xml:space="preserve"> </w:t>
      </w:r>
      <w:r w:rsidR="00DE4B49">
        <w:t>The Drivers cell phone number.</w:t>
      </w:r>
    </w:p>
    <w:p w:rsidR="00DE4B49" w:rsidRDefault="00DE4B49" w:rsidP="0084608C">
      <w:pPr>
        <w:pStyle w:val="ListParagraph"/>
        <w:numPr>
          <w:ilvl w:val="0"/>
          <w:numId w:val="6"/>
        </w:numPr>
      </w:pPr>
      <w:r>
        <w:rPr>
          <w:b/>
        </w:rPr>
        <w:t xml:space="preserve">Home Phone </w:t>
      </w:r>
      <w:r>
        <w:t>– The Drivers home phone number.</w:t>
      </w:r>
    </w:p>
    <w:p w:rsidR="00DE4B49" w:rsidRDefault="00DE4B49" w:rsidP="0084608C">
      <w:pPr>
        <w:pStyle w:val="ListParagraph"/>
        <w:numPr>
          <w:ilvl w:val="0"/>
          <w:numId w:val="6"/>
        </w:numPr>
      </w:pPr>
      <w:r>
        <w:rPr>
          <w:b/>
        </w:rPr>
        <w:t>E</w:t>
      </w:r>
      <w:r w:rsidRPr="00DE4B49">
        <w:rPr>
          <w:b/>
        </w:rPr>
        <w:t>-Mail Address</w:t>
      </w:r>
      <w:r>
        <w:t xml:space="preserve"> – The Drivers email address.</w:t>
      </w:r>
    </w:p>
    <w:p w:rsidR="00DE4B49" w:rsidRDefault="00DE4B49" w:rsidP="0084608C">
      <w:pPr>
        <w:pStyle w:val="ListParagraph"/>
        <w:numPr>
          <w:ilvl w:val="0"/>
          <w:numId w:val="6"/>
        </w:numPr>
      </w:pPr>
      <w:r>
        <w:rPr>
          <w:b/>
        </w:rPr>
        <w:t xml:space="preserve">Assigned Truck </w:t>
      </w:r>
      <w:r>
        <w:t>– The Drivers assigned truck.</w:t>
      </w:r>
    </w:p>
    <w:p w:rsidR="00B755A1" w:rsidRDefault="00794C66" w:rsidP="00B755A1">
      <w:pPr>
        <w:jc w:val="center"/>
      </w:pPr>
      <w:r>
        <w:rPr>
          <w:noProof/>
          <w:lang w:eastAsia="en-US"/>
        </w:rPr>
        <w:drawing>
          <wp:inline distT="0" distB="0" distL="0" distR="0" wp14:anchorId="6AF0B2E1" wp14:editId="2F0B6204">
            <wp:extent cx="3108960" cy="3413379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387" cy="342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CAD" w:rsidRDefault="009D4CAD">
      <w:pPr>
        <w:spacing w:after="200" w:line="276" w:lineRule="auto"/>
      </w:pPr>
      <w:r>
        <w:br w:type="page"/>
      </w:r>
    </w:p>
    <w:p w:rsidR="009D4CAD" w:rsidRDefault="009D4CAD" w:rsidP="009D4CAD">
      <w:pPr>
        <w:pStyle w:val="Heading3"/>
      </w:pPr>
      <w:bookmarkStart w:id="22" w:name="_Service_Activity_Details"/>
      <w:bookmarkStart w:id="23" w:name="_Toc479163713"/>
      <w:bookmarkEnd w:id="22"/>
      <w:r>
        <w:lastRenderedPageBreak/>
        <w:t>Service Activity Details Window</w:t>
      </w:r>
      <w:bookmarkEnd w:id="23"/>
    </w:p>
    <w:p w:rsidR="00592648" w:rsidRPr="00592648" w:rsidRDefault="00794C66" w:rsidP="00592648">
      <w:pPr>
        <w:jc w:val="center"/>
      </w:pPr>
      <w:r>
        <w:rPr>
          <w:noProof/>
          <w:lang w:eastAsia="en-US"/>
        </w:rPr>
        <w:drawing>
          <wp:inline distT="0" distB="0" distL="0" distR="0" wp14:anchorId="4AFA4211" wp14:editId="7DC55A04">
            <wp:extent cx="5359400" cy="4815840"/>
            <wp:effectExtent l="0" t="0" r="0" b="381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67" w:rsidRDefault="00D71467" w:rsidP="0084608C">
      <w:pPr>
        <w:pStyle w:val="ListParagraph"/>
        <w:numPr>
          <w:ilvl w:val="0"/>
          <w:numId w:val="20"/>
        </w:numPr>
      </w:pPr>
      <w:r>
        <w:t>Centered across the top of the display window:</w:t>
      </w:r>
    </w:p>
    <w:p w:rsidR="00D71467" w:rsidRPr="00D71467" w:rsidRDefault="00794C66" w:rsidP="00D71467">
      <w:pPr>
        <w:pStyle w:val="ListParagraph"/>
        <w:numPr>
          <w:ilvl w:val="1"/>
          <w:numId w:val="20"/>
        </w:numPr>
      </w:pPr>
      <w:r>
        <w:rPr>
          <w:b/>
        </w:rPr>
        <w:t xml:space="preserve">Customer’s </w:t>
      </w:r>
      <w:r>
        <w:t xml:space="preserve">name </w:t>
      </w:r>
      <w:r w:rsidR="00D71467">
        <w:t>–</w:t>
      </w:r>
      <w:r>
        <w:t xml:space="preserve"> The</w:t>
      </w:r>
      <w:r w:rsidR="00D71467">
        <w:t xml:space="preserve"> </w:t>
      </w:r>
      <w:r>
        <w:t>name of the Customer/Contact being moved</w:t>
      </w:r>
      <w:r w:rsidR="00D71467">
        <w:rPr>
          <w:b/>
        </w:rPr>
        <w:t>.</w:t>
      </w:r>
    </w:p>
    <w:p w:rsidR="00D71467" w:rsidRPr="0005675D" w:rsidRDefault="00D71467" w:rsidP="00D71467">
      <w:pPr>
        <w:pStyle w:val="ListParagraph"/>
        <w:numPr>
          <w:ilvl w:val="1"/>
          <w:numId w:val="20"/>
        </w:numPr>
      </w:pPr>
      <w:r>
        <w:rPr>
          <w:b/>
        </w:rPr>
        <w:t xml:space="preserve">Service Activity </w:t>
      </w:r>
      <w:r>
        <w:t>number – The number assigned to the Service Activity.</w:t>
      </w:r>
      <w:r>
        <w:rPr>
          <w:b/>
        </w:rPr>
        <w:t xml:space="preserve"> </w:t>
      </w:r>
    </w:p>
    <w:p w:rsidR="009D4CAD" w:rsidRDefault="009D4CAD" w:rsidP="0084608C">
      <w:pPr>
        <w:pStyle w:val="ListParagraph"/>
        <w:numPr>
          <w:ilvl w:val="0"/>
          <w:numId w:val="20"/>
        </w:numPr>
      </w:pPr>
      <w:r w:rsidRPr="009D4CAD">
        <w:rPr>
          <w:b/>
        </w:rPr>
        <w:t xml:space="preserve">Service Type </w:t>
      </w:r>
      <w:r>
        <w:t>– The type of Service Activity to be performed.</w:t>
      </w:r>
    </w:p>
    <w:p w:rsidR="009D4CAD" w:rsidRDefault="009D4CA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Service Location </w:t>
      </w:r>
      <w:r>
        <w:t>– The location of the Service Activity to be performed.</w:t>
      </w:r>
    </w:p>
    <w:p w:rsidR="0005675D" w:rsidRPr="0005675D" w:rsidRDefault="00D71467" w:rsidP="0084608C">
      <w:pPr>
        <w:pStyle w:val="ListParagraph"/>
        <w:numPr>
          <w:ilvl w:val="0"/>
          <w:numId w:val="20"/>
        </w:numPr>
      </w:pPr>
      <w:r>
        <w:rPr>
          <w:b/>
        </w:rPr>
        <w:t>Commodity</w:t>
      </w:r>
    </w:p>
    <w:p w:rsidR="0005675D" w:rsidRDefault="0005675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Organization Name </w:t>
      </w:r>
      <w:r>
        <w:t>– The name of the organization JK has the contract with.</w:t>
      </w:r>
    </w:p>
    <w:p w:rsidR="0005675D" w:rsidRDefault="0005675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Contract </w:t>
      </w:r>
      <w:r>
        <w:t>– The type of move it is.</w:t>
      </w:r>
    </w:p>
    <w:p w:rsidR="0005675D" w:rsidRPr="0005675D" w:rsidRDefault="00D71467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Customer Number </w:t>
      </w:r>
      <w:r>
        <w:t>– Unique ID number assigned to the customer.</w:t>
      </w:r>
    </w:p>
    <w:p w:rsidR="0005675D" w:rsidRDefault="0005675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Miles </w:t>
      </w:r>
      <w:r>
        <w:t>– The expected total miles traveled for the Service Activity.</w:t>
      </w:r>
    </w:p>
    <w:p w:rsidR="0005675D" w:rsidRDefault="0005675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Schedule Start </w:t>
      </w:r>
      <w:r>
        <w:t>– The scheduled start date</w:t>
      </w:r>
      <w:r w:rsidR="007473B1">
        <w:t>.  In Eden, this is the date value of the Scheduled Start Time</w:t>
      </w:r>
      <w:r>
        <w:t>.</w:t>
      </w:r>
    </w:p>
    <w:p w:rsidR="0005675D" w:rsidRDefault="0005675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Service Activity Time </w:t>
      </w:r>
      <w:r>
        <w:t>– The expected start time.</w:t>
      </w:r>
      <w:r w:rsidR="007473B1">
        <w:t xml:space="preserve">  In Eden, this is the time value of the Scheduled Start Time.</w:t>
      </w:r>
    </w:p>
    <w:p w:rsidR="0005675D" w:rsidRDefault="0005675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Driver </w:t>
      </w:r>
      <w:r>
        <w:t>– The assigned driver’s name.</w:t>
      </w:r>
    </w:p>
    <w:p w:rsidR="0005675D" w:rsidRDefault="0005675D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Weight </w:t>
      </w:r>
      <w:r>
        <w:t xml:space="preserve">– The estimated weight of the </w:t>
      </w:r>
      <w:r w:rsidR="00DB45B7">
        <w:t>load.</w:t>
      </w:r>
    </w:p>
    <w:p w:rsidR="00DB45B7" w:rsidRDefault="00DB45B7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Trucks Needed </w:t>
      </w:r>
      <w:r>
        <w:t>– The type and number of trucks needed.</w:t>
      </w:r>
    </w:p>
    <w:p w:rsidR="00DB45B7" w:rsidRDefault="00D71467" w:rsidP="0084608C">
      <w:pPr>
        <w:pStyle w:val="ListParagraph"/>
        <w:numPr>
          <w:ilvl w:val="0"/>
          <w:numId w:val="20"/>
        </w:numPr>
      </w:pPr>
      <w:r>
        <w:rPr>
          <w:b/>
        </w:rPr>
        <w:t>Cube</w:t>
      </w:r>
    </w:p>
    <w:p w:rsidR="00DB45B7" w:rsidRDefault="00DB45B7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Delivery Date From </w:t>
      </w:r>
      <w:r>
        <w:t xml:space="preserve">and </w:t>
      </w:r>
      <w:r>
        <w:rPr>
          <w:b/>
        </w:rPr>
        <w:t xml:space="preserve">To </w:t>
      </w:r>
      <w:r>
        <w:t>– The date range for delivery of the Service Activity.</w:t>
      </w:r>
    </w:p>
    <w:p w:rsidR="00DB45B7" w:rsidRPr="00DB45B7" w:rsidRDefault="00D71467" w:rsidP="0084608C">
      <w:pPr>
        <w:pStyle w:val="ListParagraph"/>
        <w:numPr>
          <w:ilvl w:val="0"/>
          <w:numId w:val="20"/>
        </w:numPr>
      </w:pPr>
      <w:r>
        <w:rPr>
          <w:b/>
        </w:rPr>
        <w:t>Line Haul</w:t>
      </w:r>
    </w:p>
    <w:p w:rsidR="00DB45B7" w:rsidRPr="00DB45B7" w:rsidRDefault="00D71467" w:rsidP="0084608C">
      <w:pPr>
        <w:pStyle w:val="ListParagraph"/>
        <w:numPr>
          <w:ilvl w:val="0"/>
          <w:numId w:val="20"/>
        </w:numPr>
      </w:pPr>
      <w:r>
        <w:rPr>
          <w:b/>
        </w:rPr>
        <w:t>Estimator</w:t>
      </w:r>
    </w:p>
    <w:p w:rsidR="00DB45B7" w:rsidRPr="00DB45B7" w:rsidRDefault="00DB45B7" w:rsidP="0084608C">
      <w:pPr>
        <w:pStyle w:val="ListParagraph"/>
        <w:numPr>
          <w:ilvl w:val="0"/>
          <w:numId w:val="20"/>
        </w:numPr>
      </w:pPr>
      <w:r>
        <w:rPr>
          <w:b/>
        </w:rPr>
        <w:t>Val</w:t>
      </w:r>
      <w:r w:rsidR="00D71467">
        <w:rPr>
          <w:b/>
        </w:rPr>
        <w:t>uation Amount</w:t>
      </w:r>
    </w:p>
    <w:p w:rsidR="00DB45B7" w:rsidRPr="00DB45B7" w:rsidRDefault="00D71467" w:rsidP="0084608C">
      <w:pPr>
        <w:pStyle w:val="ListParagraph"/>
        <w:numPr>
          <w:ilvl w:val="0"/>
          <w:numId w:val="20"/>
        </w:numPr>
      </w:pPr>
      <w:r>
        <w:rPr>
          <w:b/>
        </w:rPr>
        <w:t>GBL</w:t>
      </w:r>
    </w:p>
    <w:p w:rsidR="00DB45B7" w:rsidRDefault="00D71467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Booked By </w:t>
      </w:r>
      <w:r>
        <w:t>– T</w:t>
      </w:r>
      <w:r w:rsidR="00DB45B7">
        <w:t>he name of the Booking Agent or Coordinator.</w:t>
      </w:r>
    </w:p>
    <w:p w:rsidR="00DB45B7" w:rsidRDefault="00DB45B7" w:rsidP="0084608C">
      <w:pPr>
        <w:pStyle w:val="ListParagraph"/>
        <w:numPr>
          <w:ilvl w:val="0"/>
          <w:numId w:val="20"/>
        </w:numPr>
      </w:pPr>
      <w:r>
        <w:rPr>
          <w:b/>
        </w:rPr>
        <w:lastRenderedPageBreak/>
        <w:t>Work Phone –</w:t>
      </w:r>
      <w:r>
        <w:t xml:space="preserve"> The work phone number for the person who booked the Service Activity.</w:t>
      </w:r>
    </w:p>
    <w:p w:rsidR="00DB45B7" w:rsidRDefault="00DB45B7" w:rsidP="0084608C">
      <w:pPr>
        <w:pStyle w:val="ListParagraph"/>
        <w:numPr>
          <w:ilvl w:val="0"/>
          <w:numId w:val="20"/>
        </w:numPr>
      </w:pPr>
      <w:r>
        <w:rPr>
          <w:b/>
        </w:rPr>
        <w:t>Created –</w:t>
      </w:r>
      <w:r>
        <w:t xml:space="preserve"> The date and time the Service Activity was created.</w:t>
      </w:r>
    </w:p>
    <w:p w:rsidR="008654AA" w:rsidRPr="007247D6" w:rsidRDefault="008654AA" w:rsidP="0084608C">
      <w:pPr>
        <w:pStyle w:val="ListParagraph"/>
        <w:numPr>
          <w:ilvl w:val="0"/>
          <w:numId w:val="20"/>
        </w:numPr>
      </w:pPr>
      <w:r>
        <w:rPr>
          <w:b/>
        </w:rPr>
        <w:t>Origin Information –</w:t>
      </w:r>
      <w:r>
        <w:t xml:space="preserve"> Address, Phone, Shuttle and Elevator.</w:t>
      </w:r>
    </w:p>
    <w:p w:rsidR="008654AA" w:rsidRDefault="008654AA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Destination Information – </w:t>
      </w:r>
      <w:r>
        <w:t>Address, Phone, Shuttle and Elevator.</w:t>
      </w:r>
    </w:p>
    <w:p w:rsidR="00DB45B7" w:rsidRDefault="00DB45B7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Labor Assigned </w:t>
      </w:r>
      <w:r>
        <w:t xml:space="preserve">checkbox – </w:t>
      </w:r>
    </w:p>
    <w:p w:rsidR="00DB45B7" w:rsidRDefault="00DB45B7" w:rsidP="0084608C">
      <w:pPr>
        <w:pStyle w:val="ListParagraph"/>
        <w:numPr>
          <w:ilvl w:val="0"/>
          <w:numId w:val="20"/>
        </w:numPr>
      </w:pPr>
      <w:r>
        <w:rPr>
          <w:b/>
        </w:rPr>
        <w:t xml:space="preserve">Paperwork </w:t>
      </w:r>
      <w:r>
        <w:t xml:space="preserve">checkbox – </w:t>
      </w:r>
    </w:p>
    <w:p w:rsidR="00592648" w:rsidRDefault="00592648" w:rsidP="0084608C">
      <w:pPr>
        <w:pStyle w:val="ListParagraph"/>
        <w:numPr>
          <w:ilvl w:val="0"/>
          <w:numId w:val="20"/>
        </w:numPr>
      </w:pPr>
      <w:r>
        <w:rPr>
          <w:b/>
        </w:rPr>
        <w:t>View Call Logs button –</w:t>
      </w:r>
      <w:r>
        <w:t xml:space="preserve"> Selecting this button takes you to see the call logs associated with the Service Activity.</w:t>
      </w:r>
    </w:p>
    <w:p w:rsidR="00592648" w:rsidRDefault="00592648" w:rsidP="00592648">
      <w:pPr>
        <w:jc w:val="center"/>
      </w:pPr>
      <w:r>
        <w:rPr>
          <w:noProof/>
          <w:lang w:eastAsia="en-US"/>
        </w:rPr>
        <w:drawing>
          <wp:inline distT="0" distB="0" distL="0" distR="0" wp14:anchorId="171B5579" wp14:editId="0EAACCEA">
            <wp:extent cx="1043592" cy="301965"/>
            <wp:effectExtent l="0" t="0" r="4445" b="3175"/>
            <wp:docPr id="7169" name="Picture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747" cy="30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648" w:rsidRDefault="00592648" w:rsidP="0084608C">
      <w:pPr>
        <w:pStyle w:val="ListParagraph"/>
        <w:numPr>
          <w:ilvl w:val="0"/>
          <w:numId w:val="20"/>
        </w:numPr>
      </w:pPr>
      <w:r>
        <w:rPr>
          <w:b/>
        </w:rPr>
        <w:t>View Docs button –</w:t>
      </w:r>
      <w:r>
        <w:t xml:space="preserve"> Selecting this button takes you to see documents associated with the Move.</w:t>
      </w:r>
    </w:p>
    <w:p w:rsidR="00B755A1" w:rsidRDefault="00592648" w:rsidP="00592648">
      <w:pPr>
        <w:jc w:val="center"/>
      </w:pPr>
      <w:r>
        <w:rPr>
          <w:noProof/>
          <w:lang w:eastAsia="en-US"/>
        </w:rPr>
        <w:drawing>
          <wp:inline distT="0" distB="0" distL="0" distR="0" wp14:anchorId="4983EB33" wp14:editId="64E2D439">
            <wp:extent cx="1112601" cy="321933"/>
            <wp:effectExtent l="0" t="0" r="0" b="2540"/>
            <wp:docPr id="7171" name="Picture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769" cy="32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A1" w:rsidRPr="00B755A1" w:rsidRDefault="00B755A1" w:rsidP="00B755A1"/>
    <w:p w:rsidR="005419A0" w:rsidRDefault="005419A0" w:rsidP="005419A0"/>
    <w:p w:rsidR="005419A0" w:rsidRDefault="005419A0" w:rsidP="005419A0"/>
    <w:p w:rsidR="005419A0" w:rsidRDefault="005419A0">
      <w:pPr>
        <w:spacing w:after="200" w:line="276" w:lineRule="auto"/>
      </w:pPr>
      <w:r>
        <w:br w:type="page"/>
      </w:r>
    </w:p>
    <w:p w:rsidR="005419A0" w:rsidRDefault="005419A0" w:rsidP="005419A0">
      <w:pPr>
        <w:pStyle w:val="Heading1"/>
      </w:pPr>
      <w:bookmarkStart w:id="24" w:name="_Toc479163714"/>
      <w:r>
        <w:lastRenderedPageBreak/>
        <w:t>LD Dispatch Management</w:t>
      </w:r>
      <w:bookmarkEnd w:id="24"/>
    </w:p>
    <w:p w:rsidR="005419A0" w:rsidRDefault="005419A0" w:rsidP="005419A0">
      <w:pPr>
        <w:pStyle w:val="Heading2"/>
      </w:pPr>
      <w:bookmarkStart w:id="25" w:name="_Assign_a_Job"/>
      <w:bookmarkStart w:id="26" w:name="_Toc479163715"/>
      <w:bookmarkEnd w:id="25"/>
      <w:r>
        <w:t>Assign a Driver</w:t>
      </w:r>
      <w:bookmarkEnd w:id="26"/>
    </w:p>
    <w:p w:rsidR="00784DE7" w:rsidRDefault="00784DE7" w:rsidP="0084608C">
      <w:pPr>
        <w:pStyle w:val="ListParagraph"/>
        <w:numPr>
          <w:ilvl w:val="0"/>
          <w:numId w:val="21"/>
        </w:numPr>
      </w:pPr>
      <w:r>
        <w:t>Enter desired criteria into the Selection Criteria panel.</w:t>
      </w:r>
    </w:p>
    <w:p w:rsidR="00480459" w:rsidRDefault="00480459" w:rsidP="00480459">
      <w:pPr>
        <w:pStyle w:val="ListParagraph"/>
        <w:numPr>
          <w:ilvl w:val="1"/>
          <w:numId w:val="21"/>
        </w:numPr>
      </w:pPr>
      <w:r>
        <w:t>Each selection will further isolate the Drivers and their schedules displayed.</w:t>
      </w:r>
    </w:p>
    <w:p w:rsidR="00784DE7" w:rsidRDefault="00784DE7" w:rsidP="00784DE7">
      <w:pPr>
        <w:jc w:val="center"/>
      </w:pPr>
      <w:r>
        <w:rPr>
          <w:noProof/>
          <w:lang w:eastAsia="en-US"/>
        </w:rPr>
        <w:drawing>
          <wp:inline distT="0" distB="0" distL="0" distR="0" wp14:anchorId="0DB2D3DE" wp14:editId="2076AF29">
            <wp:extent cx="3622675" cy="66802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9C" w:rsidRDefault="003E4A9C" w:rsidP="0084608C">
      <w:pPr>
        <w:pStyle w:val="ListParagraph"/>
        <w:numPr>
          <w:ilvl w:val="0"/>
          <w:numId w:val="21"/>
        </w:numPr>
      </w:pPr>
      <w:r>
        <w:t>Locate the desired Job.</w:t>
      </w:r>
    </w:p>
    <w:p w:rsidR="00257159" w:rsidRDefault="00257159" w:rsidP="0084608C">
      <w:pPr>
        <w:pStyle w:val="ListParagraph"/>
        <w:numPr>
          <w:ilvl w:val="1"/>
          <w:numId w:val="21"/>
        </w:numPr>
      </w:pPr>
      <w:r>
        <w:t xml:space="preserve">Enter </w:t>
      </w:r>
      <w:r w:rsidR="003E4A9C">
        <w:t xml:space="preserve">any </w:t>
      </w:r>
      <w:r>
        <w:t>Fi</w:t>
      </w:r>
      <w:r w:rsidR="003E4A9C">
        <w:t>lter criteria into the Job List panel.</w:t>
      </w:r>
    </w:p>
    <w:p w:rsidR="003E4A9C" w:rsidRDefault="003E4A9C" w:rsidP="0084608C">
      <w:pPr>
        <w:pStyle w:val="ListParagraph"/>
        <w:numPr>
          <w:ilvl w:val="1"/>
          <w:numId w:val="21"/>
        </w:numPr>
      </w:pPr>
      <w:r>
        <w:t>Select the “Filter” button.</w:t>
      </w:r>
    </w:p>
    <w:p w:rsidR="00C40D55" w:rsidRDefault="003A4EA1" w:rsidP="00C40D55">
      <w:pPr>
        <w:jc w:val="center"/>
      </w:pPr>
      <w:r>
        <w:rPr>
          <w:noProof/>
          <w:lang w:eastAsia="en-US"/>
        </w:rPr>
        <w:drawing>
          <wp:inline distT="0" distB="0" distL="0" distR="0" wp14:anchorId="042A84A0" wp14:editId="6E2EA199">
            <wp:extent cx="1972403" cy="4774614"/>
            <wp:effectExtent l="0" t="0" r="8890" b="698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712" cy="4789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459" w:rsidRDefault="00480459" w:rsidP="00480459">
      <w:pPr>
        <w:pStyle w:val="ListParagraph"/>
        <w:numPr>
          <w:ilvl w:val="0"/>
          <w:numId w:val="21"/>
        </w:numPr>
      </w:pPr>
      <w:r>
        <w:t>Locate the desired Driver.</w:t>
      </w:r>
    </w:p>
    <w:p w:rsidR="00480459" w:rsidRDefault="00480459" w:rsidP="00480459">
      <w:pPr>
        <w:pStyle w:val="ListParagraph"/>
        <w:numPr>
          <w:ilvl w:val="1"/>
          <w:numId w:val="21"/>
        </w:numPr>
      </w:pPr>
      <w:r>
        <w:t>Scroll, if necessary, to locate the desired driver.</w:t>
      </w:r>
    </w:p>
    <w:p w:rsidR="003E4A9C" w:rsidRDefault="00024C70" w:rsidP="00480459">
      <w:pPr>
        <w:pStyle w:val="ListParagraph"/>
        <w:numPr>
          <w:ilvl w:val="0"/>
          <w:numId w:val="21"/>
        </w:numPr>
      </w:pPr>
      <w:r>
        <w:t>Select the desired Job.</w:t>
      </w:r>
    </w:p>
    <w:p w:rsidR="00257159" w:rsidRDefault="00024C70" w:rsidP="00480459">
      <w:pPr>
        <w:pStyle w:val="ListParagraph"/>
        <w:numPr>
          <w:ilvl w:val="1"/>
          <w:numId w:val="21"/>
        </w:numPr>
      </w:pPr>
      <w:r>
        <w:t>The selected Job summary will change color.</w:t>
      </w:r>
    </w:p>
    <w:p w:rsidR="00024C70" w:rsidRDefault="00024C70" w:rsidP="00480459">
      <w:pPr>
        <w:pStyle w:val="ListParagraph"/>
        <w:numPr>
          <w:ilvl w:val="1"/>
          <w:numId w:val="21"/>
        </w:numPr>
      </w:pPr>
      <w:r>
        <w:t>View the Service Activity list, by selecting the arrow to the left of the job.</w:t>
      </w:r>
    </w:p>
    <w:p w:rsidR="00FB2253" w:rsidRDefault="00FB2253" w:rsidP="00480459">
      <w:pPr>
        <w:pStyle w:val="ListParagraph"/>
        <w:numPr>
          <w:ilvl w:val="2"/>
          <w:numId w:val="21"/>
        </w:numPr>
      </w:pPr>
      <w:r>
        <w:t>This must be open to assign individual jobs to the driver.</w:t>
      </w:r>
    </w:p>
    <w:p w:rsidR="00B50368" w:rsidRDefault="00B50368" w:rsidP="00480459">
      <w:pPr>
        <w:pStyle w:val="ListParagraph"/>
        <w:numPr>
          <w:ilvl w:val="2"/>
          <w:numId w:val="21"/>
        </w:numPr>
      </w:pPr>
      <w:r>
        <w:rPr>
          <w:b/>
        </w:rPr>
        <w:t>Note:</w:t>
      </w:r>
      <w:r>
        <w:t xml:space="preserve">  The Service Activity list view doesn’t have to be open in order to assign the </w:t>
      </w:r>
      <w:r w:rsidR="00FB2253">
        <w:t>entire Move</w:t>
      </w:r>
      <w:r>
        <w:t xml:space="preserve"> to the driver.</w:t>
      </w:r>
    </w:p>
    <w:p w:rsidR="0086097A" w:rsidRDefault="0086097A" w:rsidP="00480459">
      <w:pPr>
        <w:pStyle w:val="ListParagraph"/>
        <w:numPr>
          <w:ilvl w:val="0"/>
          <w:numId w:val="21"/>
        </w:numPr>
      </w:pPr>
      <w:r>
        <w:lastRenderedPageBreak/>
        <w:t>There are two assignment actions that may now be taken.</w:t>
      </w:r>
    </w:p>
    <w:p w:rsidR="00027505" w:rsidRDefault="00027505" w:rsidP="00027505">
      <w:pPr>
        <w:pStyle w:val="ListParagraph"/>
        <w:numPr>
          <w:ilvl w:val="1"/>
          <w:numId w:val="21"/>
        </w:numPr>
      </w:pPr>
      <w:r>
        <w:t>Assign one Job from the Move to a Driver.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9000"/>
      </w:tblGrid>
      <w:tr w:rsidR="00027505" w:rsidTr="00027505">
        <w:tc>
          <w:tcPr>
            <w:tcW w:w="9000" w:type="dxa"/>
          </w:tcPr>
          <w:p w:rsidR="009B59AE" w:rsidRDefault="002C6203" w:rsidP="00027505">
            <w:pPr>
              <w:pStyle w:val="ListParagraph"/>
              <w:numPr>
                <w:ilvl w:val="6"/>
                <w:numId w:val="21"/>
              </w:numPr>
              <w:ind w:left="432"/>
            </w:pPr>
            <w:r>
              <w:t>Select the Job to be assigned.</w:t>
            </w:r>
          </w:p>
          <w:p w:rsidR="002C6203" w:rsidRDefault="009B59AE" w:rsidP="009B59AE">
            <w:pPr>
              <w:pStyle w:val="ListParagraph"/>
              <w:numPr>
                <w:ilvl w:val="0"/>
                <w:numId w:val="0"/>
              </w:numPr>
              <w:ind w:left="432"/>
            </w:pPr>
            <w:r>
              <w:t xml:space="preserve">a)  </w:t>
            </w:r>
            <w:r w:rsidR="002C6203">
              <w:t>Note that the Job and the Move will be highlighted in orange.</w:t>
            </w:r>
          </w:p>
          <w:p w:rsidR="009B59AE" w:rsidRDefault="008139E7" w:rsidP="00027505">
            <w:pPr>
              <w:pStyle w:val="ListParagraph"/>
              <w:numPr>
                <w:ilvl w:val="6"/>
                <w:numId w:val="21"/>
              </w:numPr>
              <w:ind w:left="432"/>
            </w:pPr>
            <w:r>
              <w:t>Select a slot on the calendar line belonging to the Drive to be assigned.</w:t>
            </w:r>
          </w:p>
          <w:p w:rsidR="000E3CBE" w:rsidRDefault="009B59AE" w:rsidP="009B59AE">
            <w:pPr>
              <w:pStyle w:val="ListParagraph"/>
              <w:numPr>
                <w:ilvl w:val="0"/>
                <w:numId w:val="0"/>
              </w:numPr>
              <w:ind w:left="432"/>
            </w:pPr>
            <w:r>
              <w:t xml:space="preserve">a)  </w:t>
            </w:r>
            <w:r w:rsidR="002C6203">
              <w:t>Note that the Driver’s slot will be highlighted in orange</w:t>
            </w:r>
            <w:r w:rsidR="000E3CBE">
              <w:t>.</w:t>
            </w:r>
          </w:p>
          <w:p w:rsidR="000E3CBE" w:rsidRDefault="000E3CBE" w:rsidP="000E3CBE">
            <w:r>
              <w:rPr>
                <w:noProof/>
                <w:lang w:eastAsia="en-US"/>
              </w:rPr>
              <w:drawing>
                <wp:inline distT="0" distB="0" distL="0" distR="0" wp14:anchorId="0DFA629F" wp14:editId="59A620F0">
                  <wp:extent cx="3023000" cy="2508738"/>
                  <wp:effectExtent l="0" t="0" r="6350" b="635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808" cy="25226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E3CBE" w:rsidRDefault="000E3CBE" w:rsidP="00027505">
            <w:pPr>
              <w:pStyle w:val="ListParagraph"/>
              <w:numPr>
                <w:ilvl w:val="6"/>
                <w:numId w:val="21"/>
              </w:numPr>
              <w:ind w:left="432"/>
            </w:pPr>
            <w:r>
              <w:t>Right click on either the Driver’s slot or on the selected Job.</w:t>
            </w:r>
          </w:p>
          <w:p w:rsidR="000E3CBE" w:rsidRDefault="009B59AE" w:rsidP="009B59AE">
            <w:pPr>
              <w:pStyle w:val="ListParagraph"/>
              <w:numPr>
                <w:ilvl w:val="0"/>
                <w:numId w:val="0"/>
              </w:numPr>
              <w:ind w:left="432"/>
            </w:pPr>
            <w:r>
              <w:t xml:space="preserve">a)  </w:t>
            </w:r>
            <w:r w:rsidR="00A654E8">
              <w:t>Select the “Assign Driver” option.</w:t>
            </w:r>
          </w:p>
          <w:p w:rsidR="009B59AE" w:rsidRDefault="009B59AE" w:rsidP="009B59AE">
            <w:r>
              <w:rPr>
                <w:noProof/>
                <w:lang w:eastAsia="en-US"/>
              </w:rPr>
              <w:drawing>
                <wp:inline distT="0" distB="0" distL="0" distR="0" wp14:anchorId="554A7359" wp14:editId="24380735">
                  <wp:extent cx="2457796" cy="1242647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338" cy="12570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654E8" w:rsidRDefault="00A654E8" w:rsidP="00DF2F76">
            <w:pPr>
              <w:pStyle w:val="ListParagraph"/>
              <w:numPr>
                <w:ilvl w:val="6"/>
                <w:numId w:val="21"/>
              </w:numPr>
              <w:ind w:left="432"/>
            </w:pPr>
            <w:r>
              <w:t>The Driver is now assigned to the Job.</w:t>
            </w:r>
          </w:p>
          <w:p w:rsidR="00027505" w:rsidRDefault="009B59AE" w:rsidP="009B59AE">
            <w:r>
              <w:t xml:space="preserve">        </w:t>
            </w:r>
            <w:r>
              <w:object w:dxaOrig="3528" w:dyaOrig="538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8.35pt;height:226.55pt" o:ole="">
                  <v:imagedata r:id="rId32" o:title=""/>
                </v:shape>
                <o:OLEObject Type="Embed" ProgID="PBrush" ShapeID="_x0000_i1025" DrawAspect="Content" ObjectID="_1552905579" r:id="rId33"/>
              </w:object>
            </w:r>
            <w:r>
              <w:t xml:space="preserve">      </w:t>
            </w:r>
            <w:r>
              <w:object w:dxaOrig="5820" w:dyaOrig="1920">
                <v:shape id="_x0000_i1026" type="#_x0000_t75" style="width:245.9pt;height:81.2pt" o:ole="">
                  <v:imagedata r:id="rId34" o:title=""/>
                </v:shape>
                <o:OLEObject Type="Embed" ProgID="PBrush" ShapeID="_x0000_i1026" DrawAspect="Content" ObjectID="_1552905580" r:id="rId35"/>
              </w:object>
            </w:r>
          </w:p>
        </w:tc>
      </w:tr>
    </w:tbl>
    <w:p w:rsidR="00027505" w:rsidRDefault="00027505" w:rsidP="00027505">
      <w:pPr>
        <w:rPr>
          <w:sz w:val="4"/>
          <w:szCs w:val="4"/>
        </w:rPr>
      </w:pPr>
    </w:p>
    <w:p w:rsidR="0086097A" w:rsidRDefault="00B50368" w:rsidP="0086097A">
      <w:pPr>
        <w:pStyle w:val="ListParagraph"/>
        <w:numPr>
          <w:ilvl w:val="1"/>
          <w:numId w:val="21"/>
        </w:numPr>
      </w:pPr>
      <w:r>
        <w:lastRenderedPageBreak/>
        <w:t xml:space="preserve">Assign the </w:t>
      </w:r>
      <w:r w:rsidR="00FB2253">
        <w:t>entire Move</w:t>
      </w:r>
      <w:r>
        <w:t xml:space="preserve"> to the Driver</w:t>
      </w:r>
      <w:r w:rsidR="0086097A">
        <w:t>.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9000"/>
      </w:tblGrid>
      <w:tr w:rsidR="0086097A" w:rsidTr="0086097A">
        <w:tc>
          <w:tcPr>
            <w:tcW w:w="9000" w:type="dxa"/>
          </w:tcPr>
          <w:p w:rsidR="0086097A" w:rsidRDefault="00027505" w:rsidP="00391142">
            <w:pPr>
              <w:pStyle w:val="ListParagraph"/>
              <w:numPr>
                <w:ilvl w:val="6"/>
                <w:numId w:val="21"/>
              </w:numPr>
              <w:ind w:left="432"/>
            </w:pPr>
            <w:r>
              <w:t>Click on the Move and drag it to the Driver’s calendar line.</w:t>
            </w:r>
          </w:p>
          <w:p w:rsidR="00391142" w:rsidRDefault="00BC7B16" w:rsidP="00391142">
            <w:r>
              <w:rPr>
                <w:noProof/>
                <w:lang w:eastAsia="en-US"/>
              </w:rPr>
              <w:drawing>
                <wp:inline distT="0" distB="0" distL="0" distR="0" wp14:anchorId="147948FC" wp14:editId="0BF19F07">
                  <wp:extent cx="4945540" cy="4390292"/>
                  <wp:effectExtent l="0" t="0" r="762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0927" cy="4395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91142" w:rsidRDefault="00391142" w:rsidP="00391142">
            <w:pPr>
              <w:pStyle w:val="ListParagraph"/>
              <w:numPr>
                <w:ilvl w:val="6"/>
                <w:numId w:val="21"/>
              </w:numPr>
              <w:ind w:left="432"/>
            </w:pPr>
            <w:r>
              <w:t>Drop it on the Driver’s calendar line.</w:t>
            </w:r>
          </w:p>
          <w:p w:rsidR="00027505" w:rsidRDefault="00391142" w:rsidP="00391142">
            <w:pPr>
              <w:pStyle w:val="ListParagraph"/>
              <w:numPr>
                <w:ilvl w:val="0"/>
                <w:numId w:val="0"/>
              </w:numPr>
              <w:ind w:left="432"/>
            </w:pPr>
            <w:r>
              <w:t xml:space="preserve">a)  </w:t>
            </w:r>
            <w:r w:rsidR="00027505" w:rsidRPr="00027505">
              <w:rPr>
                <w:b/>
              </w:rPr>
              <w:t>Note:</w:t>
            </w:r>
            <w:r w:rsidR="00027505">
              <w:t xml:space="preserve">  All </w:t>
            </w:r>
            <w:r>
              <w:t xml:space="preserve">unassigned </w:t>
            </w:r>
            <w:r w:rsidR="00027505">
              <w:t>jobs will automatically place themselves on the appropriate dates of service.</w:t>
            </w:r>
          </w:p>
          <w:p w:rsidR="00391142" w:rsidRDefault="00391142" w:rsidP="0086097A">
            <w:r>
              <w:object w:dxaOrig="10920" w:dyaOrig="6900">
                <v:shape id="_x0000_i1027" type="#_x0000_t75" style="width:322.15pt;height:203.55pt" o:ole="">
                  <v:imagedata r:id="rId37" o:title=""/>
                </v:shape>
                <o:OLEObject Type="Embed" ProgID="PBrush" ShapeID="_x0000_i1027" DrawAspect="Content" ObjectID="_1552905581" r:id="rId38"/>
              </w:object>
            </w:r>
          </w:p>
        </w:tc>
      </w:tr>
    </w:tbl>
    <w:p w:rsidR="00B50368" w:rsidRPr="00027505" w:rsidRDefault="00B50368" w:rsidP="00027505">
      <w:pPr>
        <w:rPr>
          <w:sz w:val="4"/>
          <w:szCs w:val="4"/>
        </w:rPr>
      </w:pPr>
    </w:p>
    <w:p w:rsidR="00024C70" w:rsidRDefault="00024C70" w:rsidP="00072637">
      <w:pPr>
        <w:jc w:val="center"/>
      </w:pPr>
    </w:p>
    <w:p w:rsidR="00072637" w:rsidRDefault="00072637">
      <w:pPr>
        <w:spacing w:after="200" w:line="276" w:lineRule="auto"/>
      </w:pPr>
      <w:r>
        <w:br w:type="page"/>
      </w:r>
    </w:p>
    <w:p w:rsidR="005419A0" w:rsidRDefault="005419A0" w:rsidP="005419A0">
      <w:pPr>
        <w:pStyle w:val="Heading2"/>
      </w:pPr>
      <w:bookmarkStart w:id="27" w:name="_Toc479163716"/>
      <w:r>
        <w:lastRenderedPageBreak/>
        <w:t>Un-Assign a</w:t>
      </w:r>
      <w:r w:rsidR="00695FB4">
        <w:t>/all</w:t>
      </w:r>
      <w:r>
        <w:t xml:space="preserve"> Driver</w:t>
      </w:r>
      <w:r w:rsidR="00695FB4">
        <w:t>(s)</w:t>
      </w:r>
      <w:bookmarkEnd w:id="27"/>
    </w:p>
    <w:p w:rsidR="008F3548" w:rsidRDefault="00695FB4" w:rsidP="0084608C">
      <w:pPr>
        <w:pStyle w:val="ListParagraph"/>
        <w:numPr>
          <w:ilvl w:val="0"/>
          <w:numId w:val="7"/>
        </w:numPr>
      </w:pPr>
      <w:r w:rsidRPr="00695FB4">
        <w:rPr>
          <w:b/>
        </w:rPr>
        <w:t>To unassign a Driver from a Job</w:t>
      </w:r>
      <w:r>
        <w:t>, r</w:t>
      </w:r>
      <w:r w:rsidR="00A931E7">
        <w:t>ight click on the specific Service Activity</w:t>
      </w:r>
      <w:r w:rsidR="00BC7B16">
        <w:t>, in the Driver’s calendar slot</w:t>
      </w:r>
      <w:r>
        <w:t>.</w:t>
      </w:r>
    </w:p>
    <w:p w:rsidR="00BC7B16" w:rsidRDefault="00BC7B16" w:rsidP="00BC7B16">
      <w:pPr>
        <w:pStyle w:val="ListParagraph"/>
        <w:numPr>
          <w:ilvl w:val="1"/>
          <w:numId w:val="7"/>
        </w:numPr>
      </w:pPr>
      <w:r>
        <w:t>You may instead right click on the Service Activity in the left Job List panel.</w:t>
      </w:r>
    </w:p>
    <w:p w:rsidR="00695FB4" w:rsidRDefault="00695FB4" w:rsidP="00695FB4">
      <w:pPr>
        <w:pStyle w:val="ListParagraph"/>
        <w:numPr>
          <w:ilvl w:val="0"/>
          <w:numId w:val="7"/>
        </w:numPr>
      </w:pPr>
      <w:r w:rsidRPr="00695FB4">
        <w:rPr>
          <w:b/>
        </w:rPr>
        <w:t>To unassign Drivers from all the Jobs in a Move</w:t>
      </w:r>
      <w:r>
        <w:t>, right click on the Move in the left Job List panel.</w:t>
      </w:r>
    </w:p>
    <w:p w:rsidR="00B755A1" w:rsidRDefault="00B755A1" w:rsidP="0084608C">
      <w:pPr>
        <w:pStyle w:val="ListParagraph"/>
        <w:numPr>
          <w:ilvl w:val="0"/>
          <w:numId w:val="7"/>
        </w:numPr>
      </w:pPr>
      <w:r>
        <w:t>A drop down menu will display.</w:t>
      </w:r>
    </w:p>
    <w:p w:rsidR="00A931E7" w:rsidRDefault="00A931E7" w:rsidP="0084608C">
      <w:pPr>
        <w:pStyle w:val="ListParagraph"/>
        <w:numPr>
          <w:ilvl w:val="1"/>
          <w:numId w:val="7"/>
        </w:numPr>
      </w:pPr>
      <w:r>
        <w:t>Select the “Unassign Driver” option.</w:t>
      </w:r>
    </w:p>
    <w:p w:rsidR="00A931E7" w:rsidRDefault="00695FB4" w:rsidP="00A931E7">
      <w:pPr>
        <w:jc w:val="center"/>
      </w:pPr>
      <w:r>
        <w:rPr>
          <w:noProof/>
          <w:lang w:eastAsia="en-US"/>
        </w:rPr>
        <w:drawing>
          <wp:inline distT="0" distB="0" distL="0" distR="0" wp14:anchorId="4F6E7ADA" wp14:editId="5C6BD695">
            <wp:extent cx="4697242" cy="851992"/>
            <wp:effectExtent l="0" t="0" r="0" b="571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04" cy="856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774F" w:rsidRDefault="00AF774F" w:rsidP="00BC7B16">
      <w:pPr>
        <w:pStyle w:val="ListParagraph"/>
        <w:numPr>
          <w:ilvl w:val="0"/>
          <w:numId w:val="7"/>
        </w:numPr>
      </w:pPr>
      <w:r>
        <w:t>The select Service Activity is now no longer assigned to the Driver.</w:t>
      </w:r>
    </w:p>
    <w:p w:rsidR="00AF774F" w:rsidRDefault="00695FB4" w:rsidP="00AF774F">
      <w:pPr>
        <w:jc w:val="center"/>
      </w:pPr>
      <w:r>
        <w:rPr>
          <w:noProof/>
          <w:lang w:eastAsia="en-US"/>
        </w:rPr>
        <w:drawing>
          <wp:inline distT="0" distB="0" distL="0" distR="0" wp14:anchorId="301406B8" wp14:editId="0B528C9A">
            <wp:extent cx="5966509" cy="3727044"/>
            <wp:effectExtent l="0" t="0" r="0" b="698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76" cy="3735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548" w:rsidRDefault="008F3548" w:rsidP="00AF774F"/>
    <w:p w:rsidR="00AF774F" w:rsidRDefault="00AF774F">
      <w:pPr>
        <w:spacing w:after="200" w:line="276" w:lineRule="auto"/>
      </w:pPr>
      <w:r>
        <w:br w:type="page"/>
      </w:r>
    </w:p>
    <w:p w:rsidR="005419A0" w:rsidRDefault="005419A0" w:rsidP="005419A0">
      <w:pPr>
        <w:pStyle w:val="Heading2"/>
      </w:pPr>
      <w:bookmarkStart w:id="28" w:name="_Toc479163717"/>
      <w:r>
        <w:lastRenderedPageBreak/>
        <w:t>View a Driver’s Information</w:t>
      </w:r>
      <w:bookmarkEnd w:id="28"/>
    </w:p>
    <w:p w:rsidR="00B755A1" w:rsidRDefault="00B755A1" w:rsidP="0084608C">
      <w:pPr>
        <w:pStyle w:val="ListParagraph"/>
        <w:numPr>
          <w:ilvl w:val="0"/>
          <w:numId w:val="19"/>
        </w:numPr>
      </w:pPr>
      <w:r>
        <w:t>Locate the desired Driver.</w:t>
      </w:r>
    </w:p>
    <w:p w:rsidR="00B755A1" w:rsidRDefault="00B755A1" w:rsidP="0084608C">
      <w:pPr>
        <w:pStyle w:val="ListParagraph"/>
        <w:numPr>
          <w:ilvl w:val="1"/>
          <w:numId w:val="19"/>
        </w:numPr>
      </w:pPr>
      <w:r>
        <w:t>Enter selection criteria into the Main Selection Criteria panel.</w:t>
      </w:r>
    </w:p>
    <w:p w:rsidR="00B755A1" w:rsidRDefault="00B755A1" w:rsidP="0084608C">
      <w:pPr>
        <w:pStyle w:val="ListParagraph"/>
        <w:numPr>
          <w:ilvl w:val="1"/>
          <w:numId w:val="19"/>
        </w:numPr>
      </w:pPr>
      <w:r>
        <w:t>Select the “View Schedule” button.</w:t>
      </w:r>
    </w:p>
    <w:p w:rsidR="00B755A1" w:rsidRDefault="00B755A1" w:rsidP="0084608C">
      <w:pPr>
        <w:pStyle w:val="ListParagraph"/>
        <w:numPr>
          <w:ilvl w:val="0"/>
          <w:numId w:val="19"/>
        </w:numPr>
      </w:pPr>
      <w:r>
        <w:t xml:space="preserve">Right click in the </w:t>
      </w:r>
      <w:r w:rsidR="00386859">
        <w:t>slot containing the Driver’s name</w:t>
      </w:r>
      <w:r>
        <w:t>.</w:t>
      </w:r>
    </w:p>
    <w:p w:rsidR="00B755A1" w:rsidRDefault="00B755A1" w:rsidP="0084608C">
      <w:pPr>
        <w:pStyle w:val="ListParagraph"/>
        <w:numPr>
          <w:ilvl w:val="0"/>
          <w:numId w:val="19"/>
        </w:numPr>
      </w:pPr>
      <w:r>
        <w:t>A drop down menu will display.</w:t>
      </w:r>
    </w:p>
    <w:p w:rsidR="00B755A1" w:rsidRDefault="00B755A1" w:rsidP="0084608C">
      <w:pPr>
        <w:pStyle w:val="ListParagraph"/>
        <w:numPr>
          <w:ilvl w:val="1"/>
          <w:numId w:val="19"/>
        </w:numPr>
      </w:pPr>
      <w:r>
        <w:t>Select the “Driver Information” option.</w:t>
      </w:r>
    </w:p>
    <w:p w:rsidR="00B755A1" w:rsidRDefault="00386859" w:rsidP="00B755A1">
      <w:pPr>
        <w:jc w:val="center"/>
      </w:pPr>
      <w:r>
        <w:rPr>
          <w:noProof/>
          <w:lang w:eastAsia="en-US"/>
        </w:rPr>
        <w:drawing>
          <wp:inline distT="0" distB="0" distL="0" distR="0" wp14:anchorId="3A73F92F" wp14:editId="0E2B5F16">
            <wp:extent cx="5608955" cy="120078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5A1" w:rsidRDefault="00B755A1" w:rsidP="0084608C">
      <w:pPr>
        <w:pStyle w:val="ListParagraph"/>
        <w:numPr>
          <w:ilvl w:val="0"/>
          <w:numId w:val="19"/>
        </w:numPr>
      </w:pPr>
      <w:r>
        <w:t>The Driver Information window will display.</w:t>
      </w:r>
    </w:p>
    <w:p w:rsidR="00746539" w:rsidRDefault="00746539" w:rsidP="0084608C">
      <w:pPr>
        <w:pStyle w:val="ListParagraph"/>
        <w:numPr>
          <w:ilvl w:val="1"/>
          <w:numId w:val="19"/>
        </w:numPr>
      </w:pPr>
      <w:r>
        <w:t xml:space="preserve">See section </w:t>
      </w:r>
      <w:hyperlink w:anchor="_Driver_Information_Window" w:history="1">
        <w:r w:rsidRPr="00746539">
          <w:rPr>
            <w:rStyle w:val="Hyperlink"/>
          </w:rPr>
          <w:t>Driver Information Window</w:t>
        </w:r>
      </w:hyperlink>
      <w:r>
        <w:t xml:space="preserve"> for more information.</w:t>
      </w:r>
    </w:p>
    <w:p w:rsidR="005419A0" w:rsidRDefault="005419A0" w:rsidP="005419A0">
      <w:pPr>
        <w:pStyle w:val="Heading2"/>
      </w:pPr>
      <w:bookmarkStart w:id="29" w:name="_View_a_Job’s"/>
      <w:bookmarkStart w:id="30" w:name="_Toc479163718"/>
      <w:bookmarkEnd w:id="29"/>
      <w:r>
        <w:t>View a Job’s details</w:t>
      </w:r>
      <w:bookmarkEnd w:id="30"/>
    </w:p>
    <w:p w:rsidR="00746539" w:rsidRDefault="00746539" w:rsidP="0084608C">
      <w:pPr>
        <w:pStyle w:val="ListParagraph"/>
        <w:numPr>
          <w:ilvl w:val="0"/>
          <w:numId w:val="8"/>
        </w:numPr>
      </w:pPr>
      <w:r>
        <w:t>Locate the desired Job.</w:t>
      </w:r>
    </w:p>
    <w:p w:rsidR="00746539" w:rsidRDefault="00CE5F62" w:rsidP="0084608C">
      <w:pPr>
        <w:pStyle w:val="ListParagraph"/>
        <w:numPr>
          <w:ilvl w:val="0"/>
          <w:numId w:val="8"/>
        </w:numPr>
      </w:pPr>
      <w:r>
        <w:t>Double click on the job.</w:t>
      </w:r>
    </w:p>
    <w:p w:rsidR="00D676FD" w:rsidRDefault="00D676FD" w:rsidP="00D676FD">
      <w:pPr>
        <w:pStyle w:val="ListParagraph"/>
        <w:numPr>
          <w:ilvl w:val="1"/>
          <w:numId w:val="8"/>
        </w:numPr>
      </w:pPr>
      <w:r>
        <w:t>Note:  You may instead double click on the Service Activity in the left Job List panel.</w:t>
      </w:r>
    </w:p>
    <w:p w:rsidR="00CE5F62" w:rsidRDefault="00D676FD" w:rsidP="00CE5F62">
      <w:pPr>
        <w:jc w:val="center"/>
      </w:pPr>
      <w:r>
        <w:rPr>
          <w:noProof/>
          <w:lang w:eastAsia="en-US"/>
        </w:rPr>
        <w:drawing>
          <wp:inline distT="0" distB="0" distL="0" distR="0" wp14:anchorId="596D2EBA" wp14:editId="4CA66E36">
            <wp:extent cx="4582844" cy="138299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784" cy="1386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6539" w:rsidRDefault="00CE5F62" w:rsidP="0084608C">
      <w:pPr>
        <w:pStyle w:val="ListParagraph"/>
        <w:numPr>
          <w:ilvl w:val="0"/>
          <w:numId w:val="8"/>
        </w:numPr>
      </w:pPr>
      <w:r>
        <w:t>The “Service Activity Details” window will open and display.</w:t>
      </w:r>
    </w:p>
    <w:p w:rsidR="00CE5F62" w:rsidRDefault="00CE5F62" w:rsidP="0084608C">
      <w:pPr>
        <w:pStyle w:val="ListParagraph"/>
        <w:numPr>
          <w:ilvl w:val="1"/>
          <w:numId w:val="8"/>
        </w:numPr>
      </w:pPr>
      <w:r>
        <w:t>The displayed data may only be viewed here, not edited.</w:t>
      </w:r>
      <w:r w:rsidR="00D1133F">
        <w:t xml:space="preserve">  See section </w:t>
      </w:r>
      <w:hyperlink w:anchor="_Service_Activity_Details" w:history="1">
        <w:r w:rsidR="00D1133F" w:rsidRPr="00D1133F">
          <w:rPr>
            <w:rStyle w:val="Hyperlink"/>
          </w:rPr>
          <w:t>Service Activity Details Window</w:t>
        </w:r>
      </w:hyperlink>
      <w:r w:rsidR="00D1133F">
        <w:t>.</w:t>
      </w:r>
    </w:p>
    <w:p w:rsidR="00746539" w:rsidRDefault="00746539" w:rsidP="00CE5F62">
      <w:pPr>
        <w:jc w:val="center"/>
      </w:pPr>
    </w:p>
    <w:p w:rsidR="00746539" w:rsidRDefault="00746539" w:rsidP="000C68CF"/>
    <w:p w:rsidR="000C68CF" w:rsidRDefault="000C68CF">
      <w:pPr>
        <w:spacing w:after="200" w:line="276" w:lineRule="auto"/>
      </w:pPr>
      <w:r>
        <w:br w:type="page"/>
      </w:r>
    </w:p>
    <w:p w:rsidR="0082167C" w:rsidRDefault="005419A0" w:rsidP="005419A0">
      <w:pPr>
        <w:pStyle w:val="Heading2"/>
      </w:pPr>
      <w:bookmarkStart w:id="31" w:name="_View_and_Add"/>
      <w:bookmarkStart w:id="32" w:name="_Toc479163719"/>
      <w:bookmarkEnd w:id="31"/>
      <w:r>
        <w:lastRenderedPageBreak/>
        <w:t xml:space="preserve">View </w:t>
      </w:r>
      <w:r w:rsidR="000C68CF">
        <w:t>and Add Customer</w:t>
      </w:r>
      <w:r>
        <w:t xml:space="preserve"> </w:t>
      </w:r>
      <w:r w:rsidR="0082167C">
        <w:t>Call Log</w:t>
      </w:r>
      <w:bookmarkEnd w:id="32"/>
    </w:p>
    <w:p w:rsidR="0082167C" w:rsidRPr="0082167C" w:rsidRDefault="003A6FAE" w:rsidP="0082167C">
      <w:pPr>
        <w:jc w:val="center"/>
      </w:pPr>
      <w:r>
        <w:rPr>
          <w:noProof/>
          <w:lang w:eastAsia="en-US"/>
        </w:rPr>
        <w:drawing>
          <wp:inline distT="0" distB="0" distL="0" distR="0" wp14:anchorId="1DB92418">
            <wp:extent cx="5142586" cy="2198127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983" cy="2198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9A0" w:rsidRDefault="0082167C" w:rsidP="0082167C">
      <w:pPr>
        <w:pStyle w:val="Heading3"/>
      </w:pPr>
      <w:bookmarkStart w:id="33" w:name="_Toc479163720"/>
      <w:r>
        <w:t xml:space="preserve">View </w:t>
      </w:r>
      <w:r w:rsidR="005419A0">
        <w:t>Call Log</w:t>
      </w:r>
      <w:bookmarkEnd w:id="33"/>
    </w:p>
    <w:p w:rsidR="005419A0" w:rsidRDefault="00990A5A" w:rsidP="0084608C">
      <w:pPr>
        <w:pStyle w:val="ListParagraph"/>
        <w:numPr>
          <w:ilvl w:val="0"/>
          <w:numId w:val="9"/>
        </w:numPr>
      </w:pPr>
      <w:r>
        <w:t xml:space="preserve">Perform the steps in section </w:t>
      </w:r>
      <w:hyperlink w:anchor="_View_a_Job’s" w:history="1">
        <w:r w:rsidRPr="00990A5A">
          <w:rPr>
            <w:rStyle w:val="Hyperlink"/>
          </w:rPr>
          <w:t>View a Job’s details</w:t>
        </w:r>
      </w:hyperlink>
      <w:r>
        <w:t>.</w:t>
      </w:r>
    </w:p>
    <w:p w:rsidR="00990A5A" w:rsidRDefault="00990A5A" w:rsidP="0084608C">
      <w:pPr>
        <w:pStyle w:val="ListParagraph"/>
        <w:numPr>
          <w:ilvl w:val="0"/>
          <w:numId w:val="9"/>
        </w:numPr>
      </w:pPr>
      <w:r>
        <w:t>The “Service Activity Details” window will be displayed.</w:t>
      </w:r>
    </w:p>
    <w:p w:rsidR="00990A5A" w:rsidRDefault="00990A5A" w:rsidP="0084608C">
      <w:pPr>
        <w:pStyle w:val="ListParagraph"/>
        <w:numPr>
          <w:ilvl w:val="0"/>
          <w:numId w:val="9"/>
        </w:numPr>
      </w:pPr>
      <w:r>
        <w:t>Select the “View Call Logs” button.</w:t>
      </w:r>
    </w:p>
    <w:p w:rsidR="00990A5A" w:rsidRDefault="00990A5A" w:rsidP="0084608C">
      <w:pPr>
        <w:pStyle w:val="ListParagraph"/>
        <w:numPr>
          <w:ilvl w:val="0"/>
          <w:numId w:val="9"/>
        </w:numPr>
      </w:pPr>
      <w:r>
        <w:t>The “Call Log” window will display.</w:t>
      </w:r>
    </w:p>
    <w:p w:rsidR="0082167C" w:rsidRDefault="0082167C" w:rsidP="0084608C">
      <w:pPr>
        <w:pStyle w:val="ListParagraph"/>
        <w:numPr>
          <w:ilvl w:val="0"/>
          <w:numId w:val="9"/>
        </w:numPr>
      </w:pPr>
      <w:r>
        <w:t>Click on the specific call to view its details.</w:t>
      </w:r>
    </w:p>
    <w:p w:rsidR="0082167C" w:rsidRDefault="003A6FAE" w:rsidP="0082167C">
      <w:pPr>
        <w:jc w:val="center"/>
      </w:pPr>
      <w:r>
        <w:rPr>
          <w:noProof/>
          <w:lang w:eastAsia="en-US"/>
        </w:rPr>
        <w:drawing>
          <wp:inline distT="0" distB="0" distL="0" distR="0" wp14:anchorId="2E502C81">
            <wp:extent cx="4049371" cy="172465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10" cy="1725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A5A" w:rsidRDefault="007D7D9F" w:rsidP="007D7D9F">
      <w:pPr>
        <w:pStyle w:val="Heading3"/>
      </w:pPr>
      <w:bookmarkStart w:id="34" w:name="_Toc479163721"/>
      <w:r>
        <w:t>Update WMM/SI</w:t>
      </w:r>
      <w:bookmarkEnd w:id="34"/>
    </w:p>
    <w:p w:rsidR="00990A5A" w:rsidRDefault="00990A5A" w:rsidP="0084608C">
      <w:pPr>
        <w:pStyle w:val="ListParagraph"/>
        <w:numPr>
          <w:ilvl w:val="0"/>
          <w:numId w:val="22"/>
        </w:numPr>
      </w:pPr>
      <w:r>
        <w:t>Enter text into the “What Matters Most” field.</w:t>
      </w:r>
    </w:p>
    <w:p w:rsidR="00990A5A" w:rsidRDefault="00990A5A" w:rsidP="0084608C">
      <w:pPr>
        <w:pStyle w:val="ListParagraph"/>
        <w:numPr>
          <w:ilvl w:val="0"/>
          <w:numId w:val="22"/>
        </w:numPr>
      </w:pPr>
      <w:r>
        <w:t>Enter text into the “Special Instructions” field.</w:t>
      </w:r>
    </w:p>
    <w:p w:rsidR="00990A5A" w:rsidRDefault="00990A5A" w:rsidP="0084608C">
      <w:pPr>
        <w:pStyle w:val="ListParagraph"/>
        <w:numPr>
          <w:ilvl w:val="0"/>
          <w:numId w:val="22"/>
        </w:numPr>
      </w:pPr>
      <w:r>
        <w:t>Select the “</w:t>
      </w:r>
      <w:r w:rsidR="007D7D9F">
        <w:t>Update WMM/SI” button.</w:t>
      </w:r>
    </w:p>
    <w:p w:rsidR="007D7D9F" w:rsidRDefault="007D7D9F" w:rsidP="0084608C">
      <w:pPr>
        <w:pStyle w:val="ListParagraph"/>
        <w:numPr>
          <w:ilvl w:val="0"/>
          <w:numId w:val="22"/>
        </w:numPr>
      </w:pPr>
      <w:r>
        <w:t>These two fields are now updated for the Service Activity.</w:t>
      </w:r>
    </w:p>
    <w:p w:rsidR="003A6FAE" w:rsidRDefault="007F421D" w:rsidP="007F421D">
      <w:pPr>
        <w:jc w:val="center"/>
      </w:pPr>
      <w:r>
        <w:rPr>
          <w:noProof/>
          <w:lang w:eastAsia="en-US"/>
        </w:rPr>
        <w:drawing>
          <wp:inline distT="0" distB="0" distL="0" distR="0" wp14:anchorId="498DD0A6" wp14:editId="608A5010">
            <wp:extent cx="5183804" cy="2110718"/>
            <wp:effectExtent l="0" t="0" r="0" b="4445"/>
            <wp:docPr id="7168" name="Picture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43" cy="2111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7D9F" w:rsidRDefault="007009E1" w:rsidP="007D7D9F">
      <w:pPr>
        <w:pStyle w:val="Heading3"/>
      </w:pPr>
      <w:bookmarkStart w:id="35" w:name="_Toc479163722"/>
      <w:r>
        <w:lastRenderedPageBreak/>
        <w:t>Add New</w:t>
      </w:r>
      <w:r w:rsidR="007D7D9F">
        <w:t xml:space="preserve"> Call Log</w:t>
      </w:r>
      <w:bookmarkEnd w:id="35"/>
    </w:p>
    <w:p w:rsidR="007F421D" w:rsidRDefault="007F421D" w:rsidP="0084608C">
      <w:pPr>
        <w:pStyle w:val="ListParagraph"/>
        <w:numPr>
          <w:ilvl w:val="0"/>
          <w:numId w:val="23"/>
        </w:numPr>
      </w:pPr>
      <w:r>
        <w:t>Enter text into the “New Call Log Message” field.</w:t>
      </w:r>
    </w:p>
    <w:p w:rsidR="007F421D" w:rsidRDefault="007009E1" w:rsidP="007009E1">
      <w:pPr>
        <w:jc w:val="center"/>
      </w:pPr>
      <w:r>
        <w:rPr>
          <w:noProof/>
          <w:lang w:eastAsia="en-US"/>
        </w:rPr>
        <w:drawing>
          <wp:inline distT="0" distB="0" distL="0" distR="0" wp14:anchorId="480A20E7" wp14:editId="479D2671">
            <wp:extent cx="5208423" cy="2175348"/>
            <wp:effectExtent l="0" t="0" r="0" b="0"/>
            <wp:docPr id="7172" name="Picture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8" cy="2176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421D" w:rsidRDefault="007009E1" w:rsidP="0084608C">
      <w:pPr>
        <w:pStyle w:val="ListParagraph"/>
        <w:numPr>
          <w:ilvl w:val="0"/>
          <w:numId w:val="23"/>
        </w:numPr>
      </w:pPr>
      <w:r>
        <w:t>Select the “Save Call Log” button.</w:t>
      </w:r>
    </w:p>
    <w:p w:rsidR="00990A5A" w:rsidRDefault="007009E1" w:rsidP="0084608C">
      <w:pPr>
        <w:pStyle w:val="ListParagraph"/>
        <w:numPr>
          <w:ilvl w:val="0"/>
          <w:numId w:val="23"/>
        </w:numPr>
      </w:pPr>
      <w:r>
        <w:t>The new Call Log is now saved and displayed.</w:t>
      </w:r>
    </w:p>
    <w:p w:rsidR="00990A5A" w:rsidRDefault="007F421D" w:rsidP="007F421D">
      <w:pPr>
        <w:jc w:val="center"/>
      </w:pPr>
      <w:r>
        <w:rPr>
          <w:noProof/>
          <w:lang w:eastAsia="en-US"/>
        </w:rPr>
        <w:drawing>
          <wp:inline distT="0" distB="0" distL="0" distR="0" wp14:anchorId="4BADEF08" wp14:editId="6AB7D28E">
            <wp:extent cx="5133018" cy="2391960"/>
            <wp:effectExtent l="0" t="0" r="0" b="8890"/>
            <wp:docPr id="7170" name="Picture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08" cy="2392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7D9F" w:rsidRDefault="007009E1" w:rsidP="007D7D9F">
      <w:pPr>
        <w:pStyle w:val="Heading3"/>
      </w:pPr>
      <w:bookmarkStart w:id="36" w:name="_Toc479163723"/>
      <w:r>
        <w:t>Update</w:t>
      </w:r>
      <w:r w:rsidR="007D7D9F">
        <w:t xml:space="preserve"> Call Log</w:t>
      </w:r>
      <w:bookmarkEnd w:id="36"/>
    </w:p>
    <w:p w:rsidR="00990A5A" w:rsidRDefault="007009E1" w:rsidP="0084608C">
      <w:pPr>
        <w:pStyle w:val="ListParagraph"/>
        <w:numPr>
          <w:ilvl w:val="0"/>
          <w:numId w:val="24"/>
        </w:numPr>
      </w:pPr>
      <w:r>
        <w:t>Select the Call Log to be updated.</w:t>
      </w:r>
    </w:p>
    <w:p w:rsidR="007009E1" w:rsidRDefault="007009E1" w:rsidP="0084608C">
      <w:pPr>
        <w:pStyle w:val="ListParagraph"/>
        <w:numPr>
          <w:ilvl w:val="0"/>
          <w:numId w:val="24"/>
        </w:numPr>
      </w:pPr>
      <w:r>
        <w:t>The details of the selected Call Log will display in the “Call Log Details” field.</w:t>
      </w:r>
    </w:p>
    <w:p w:rsidR="007009E1" w:rsidRDefault="007009E1" w:rsidP="007009E1">
      <w:pPr>
        <w:jc w:val="center"/>
      </w:pPr>
      <w:r>
        <w:rPr>
          <w:noProof/>
          <w:lang w:eastAsia="en-US"/>
        </w:rPr>
        <w:drawing>
          <wp:inline distT="0" distB="0" distL="0" distR="0" wp14:anchorId="24124EBD">
            <wp:extent cx="5159380" cy="2360799"/>
            <wp:effectExtent l="0" t="0" r="3175" b="1905"/>
            <wp:docPr id="7174" name="Picture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60" cy="2361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09E1" w:rsidRDefault="007009E1" w:rsidP="0084608C">
      <w:pPr>
        <w:pStyle w:val="ListParagraph"/>
        <w:numPr>
          <w:ilvl w:val="0"/>
          <w:numId w:val="24"/>
        </w:numPr>
      </w:pPr>
      <w:r>
        <w:t>Edit the “Call Log Details” field.</w:t>
      </w:r>
    </w:p>
    <w:p w:rsidR="007009E1" w:rsidRDefault="007009E1" w:rsidP="0084608C">
      <w:pPr>
        <w:pStyle w:val="ListParagraph"/>
        <w:numPr>
          <w:ilvl w:val="0"/>
          <w:numId w:val="24"/>
        </w:numPr>
      </w:pPr>
      <w:r>
        <w:lastRenderedPageBreak/>
        <w:t>Select the “Update Call Log” button.</w:t>
      </w:r>
    </w:p>
    <w:p w:rsidR="005419A0" w:rsidRDefault="007009E1" w:rsidP="0084608C">
      <w:pPr>
        <w:pStyle w:val="ListParagraph"/>
        <w:numPr>
          <w:ilvl w:val="0"/>
          <w:numId w:val="24"/>
        </w:numPr>
      </w:pPr>
      <w:r>
        <w:t>The Call Log is now updated.</w:t>
      </w:r>
    </w:p>
    <w:p w:rsidR="007009E1" w:rsidRDefault="004F34A0" w:rsidP="007009E1">
      <w:pPr>
        <w:jc w:val="center"/>
      </w:pPr>
      <w:r>
        <w:rPr>
          <w:noProof/>
          <w:lang w:eastAsia="en-US"/>
        </w:rPr>
        <w:drawing>
          <wp:inline distT="0" distB="0" distL="0" distR="0" wp14:anchorId="0ED2DAD3">
            <wp:extent cx="5045338" cy="2318128"/>
            <wp:effectExtent l="0" t="0" r="3175" b="6350"/>
            <wp:docPr id="7175" name="Picture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62" cy="2319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654B" w:rsidRDefault="002C654B" w:rsidP="002C654B"/>
    <w:p w:rsidR="002C654B" w:rsidRDefault="002C654B">
      <w:pPr>
        <w:spacing w:after="200" w:line="276" w:lineRule="auto"/>
      </w:pPr>
      <w:r>
        <w:br w:type="page"/>
      </w:r>
    </w:p>
    <w:p w:rsidR="005419A0" w:rsidRDefault="005419A0" w:rsidP="005419A0">
      <w:pPr>
        <w:pStyle w:val="Heading2"/>
      </w:pPr>
      <w:bookmarkStart w:id="37" w:name="_Toc479163724"/>
      <w:r>
        <w:lastRenderedPageBreak/>
        <w:t>Modify a Job</w:t>
      </w:r>
      <w:r w:rsidR="009E369E">
        <w:t>’s Service Type</w:t>
      </w:r>
      <w:bookmarkEnd w:id="37"/>
    </w:p>
    <w:p w:rsidR="00592786" w:rsidRDefault="00592786" w:rsidP="00BE661F">
      <w:r>
        <w:t>These steps show how to modify the “Service Type” of a Service Activity.  This table shows what Service Types may be changed and what they may be changed</w:t>
      </w:r>
      <w:r w:rsidR="00320BFB">
        <w:t xml:space="preserve"> to</w:t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52"/>
        <w:gridCol w:w="3552"/>
      </w:tblGrid>
      <w:tr w:rsidR="00592786" w:rsidRPr="00592786" w:rsidTr="00592786">
        <w:trPr>
          <w:jc w:val="center"/>
        </w:trPr>
        <w:tc>
          <w:tcPr>
            <w:tcW w:w="3552" w:type="dxa"/>
          </w:tcPr>
          <w:p w:rsidR="00592786" w:rsidRPr="00592786" w:rsidRDefault="00592786" w:rsidP="00592786">
            <w:pPr>
              <w:spacing w:after="0"/>
              <w:rPr>
                <w:b/>
              </w:rPr>
            </w:pPr>
            <w:r w:rsidRPr="00592786">
              <w:rPr>
                <w:b/>
              </w:rPr>
              <w:t>From Service Type</w:t>
            </w:r>
          </w:p>
        </w:tc>
        <w:tc>
          <w:tcPr>
            <w:tcW w:w="3552" w:type="dxa"/>
          </w:tcPr>
          <w:p w:rsidR="00592786" w:rsidRPr="00592786" w:rsidRDefault="00592786" w:rsidP="00592786">
            <w:pPr>
              <w:spacing w:after="0"/>
              <w:rPr>
                <w:b/>
              </w:rPr>
            </w:pPr>
            <w:r w:rsidRPr="00592786">
              <w:rPr>
                <w:b/>
              </w:rPr>
              <w:t>To Service Type</w:t>
            </w:r>
          </w:p>
        </w:tc>
      </w:tr>
      <w:tr w:rsidR="00592786" w:rsidTr="00B57C4E">
        <w:trPr>
          <w:jc w:val="center"/>
        </w:trPr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Delivery</w:t>
            </w:r>
          </w:p>
        </w:tc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SIT at Origin</w:t>
            </w:r>
          </w:p>
        </w:tc>
      </w:tr>
      <w:tr w:rsidR="00592786" w:rsidTr="00B57C4E">
        <w:trPr>
          <w:jc w:val="center"/>
        </w:trPr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Delivery</w:t>
            </w:r>
          </w:p>
        </w:tc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SIT at Destination</w:t>
            </w:r>
          </w:p>
        </w:tc>
      </w:tr>
      <w:tr w:rsidR="00592786" w:rsidTr="00592786">
        <w:trPr>
          <w:jc w:val="center"/>
        </w:trPr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More Than 1</w:t>
            </w:r>
          </w:p>
        </w:tc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SIT at Origin</w:t>
            </w:r>
          </w:p>
        </w:tc>
      </w:tr>
      <w:tr w:rsidR="00592786" w:rsidTr="00592786">
        <w:trPr>
          <w:jc w:val="center"/>
        </w:trPr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More Than 1</w:t>
            </w:r>
          </w:p>
        </w:tc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SIT at Destination</w:t>
            </w:r>
          </w:p>
        </w:tc>
      </w:tr>
      <w:tr w:rsidR="00592786" w:rsidTr="00B57C4E">
        <w:trPr>
          <w:jc w:val="center"/>
        </w:trPr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Load</w:t>
            </w:r>
          </w:p>
        </w:tc>
        <w:tc>
          <w:tcPr>
            <w:tcW w:w="3552" w:type="dxa"/>
          </w:tcPr>
          <w:p w:rsidR="00592786" w:rsidRDefault="00592786" w:rsidP="00320BFB">
            <w:pPr>
              <w:spacing w:after="0"/>
            </w:pPr>
            <w:r>
              <w:t>APU</w:t>
            </w:r>
            <w:r w:rsidR="00320BFB">
              <w:t>-</w:t>
            </w:r>
            <w:r>
              <w:t>Floor</w:t>
            </w:r>
          </w:p>
        </w:tc>
      </w:tr>
      <w:tr w:rsidR="00592786" w:rsidTr="00592786">
        <w:trPr>
          <w:jc w:val="center"/>
        </w:trPr>
        <w:tc>
          <w:tcPr>
            <w:tcW w:w="3552" w:type="dxa"/>
          </w:tcPr>
          <w:p w:rsidR="00592786" w:rsidRDefault="00592786" w:rsidP="00592786">
            <w:pPr>
              <w:spacing w:after="0"/>
            </w:pPr>
            <w:r>
              <w:t>Load</w:t>
            </w:r>
          </w:p>
        </w:tc>
        <w:tc>
          <w:tcPr>
            <w:tcW w:w="3552" w:type="dxa"/>
          </w:tcPr>
          <w:p w:rsidR="00592786" w:rsidRDefault="00592786" w:rsidP="00320BFB">
            <w:pPr>
              <w:spacing w:after="0"/>
            </w:pPr>
            <w:r>
              <w:t>APU</w:t>
            </w:r>
            <w:r w:rsidR="00320BFB">
              <w:t>-</w:t>
            </w:r>
            <w:r>
              <w:t>Trailer</w:t>
            </w:r>
          </w:p>
        </w:tc>
      </w:tr>
    </w:tbl>
    <w:p w:rsidR="008C6A1F" w:rsidRPr="008C6A1F" w:rsidRDefault="008C6A1F" w:rsidP="008C6A1F">
      <w:pPr>
        <w:rPr>
          <w:sz w:val="6"/>
          <w:szCs w:val="6"/>
        </w:rPr>
      </w:pPr>
    </w:p>
    <w:p w:rsidR="00BE661F" w:rsidRDefault="00BE661F" w:rsidP="0084608C">
      <w:pPr>
        <w:pStyle w:val="ListParagraph"/>
        <w:numPr>
          <w:ilvl w:val="0"/>
          <w:numId w:val="10"/>
        </w:numPr>
      </w:pPr>
      <w:r>
        <w:t xml:space="preserve">Locate the desired </w:t>
      </w:r>
      <w:r w:rsidR="00320BFB">
        <w:t>assigned Service Activity</w:t>
      </w:r>
      <w:r>
        <w:t xml:space="preserve"> in the LD Board panel.</w:t>
      </w:r>
    </w:p>
    <w:p w:rsidR="00BE661F" w:rsidRDefault="00320BFB" w:rsidP="0084608C">
      <w:pPr>
        <w:pStyle w:val="ListParagraph"/>
        <w:numPr>
          <w:ilvl w:val="0"/>
          <w:numId w:val="10"/>
        </w:numPr>
      </w:pPr>
      <w:r>
        <w:t>Right click on the Service Activity.</w:t>
      </w:r>
    </w:p>
    <w:p w:rsidR="00320BFB" w:rsidRDefault="00320BFB" w:rsidP="0084608C">
      <w:pPr>
        <w:pStyle w:val="ListParagraph"/>
        <w:numPr>
          <w:ilvl w:val="0"/>
          <w:numId w:val="10"/>
        </w:numPr>
      </w:pPr>
      <w:r>
        <w:t>Select the “</w:t>
      </w:r>
      <w:r w:rsidR="003034C7">
        <w:t>Change Service</w:t>
      </w:r>
      <w:r>
        <w:t>” option in the dropdown menu.</w:t>
      </w:r>
    </w:p>
    <w:p w:rsidR="00320BFB" w:rsidRDefault="00320BFB" w:rsidP="0084608C">
      <w:pPr>
        <w:pStyle w:val="ListParagraph"/>
        <w:numPr>
          <w:ilvl w:val="0"/>
          <w:numId w:val="10"/>
        </w:numPr>
      </w:pPr>
      <w:r>
        <w:t xml:space="preserve">Select </w:t>
      </w:r>
      <w:r w:rsidR="004D08E3">
        <w:t xml:space="preserve">one of the Service Types displayed.  Here we are selecting </w:t>
      </w:r>
      <w:r>
        <w:t>“APU-Floor</w:t>
      </w:r>
      <w:r w:rsidR="004D08E3">
        <w:t>”.</w:t>
      </w:r>
    </w:p>
    <w:p w:rsidR="00320BFB" w:rsidRDefault="003034C7" w:rsidP="00320BFB">
      <w:pPr>
        <w:jc w:val="center"/>
      </w:pPr>
      <w:r>
        <w:rPr>
          <w:noProof/>
          <w:lang w:eastAsia="en-US"/>
        </w:rPr>
        <w:drawing>
          <wp:inline distT="0" distB="0" distL="0" distR="0" wp14:anchorId="1A12BB46">
            <wp:extent cx="3746443" cy="120462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72" cy="1209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20BFB" w:rsidRDefault="004D08E3" w:rsidP="0084608C">
      <w:pPr>
        <w:pStyle w:val="ListParagraph"/>
        <w:numPr>
          <w:ilvl w:val="0"/>
          <w:numId w:val="10"/>
        </w:numPr>
      </w:pPr>
      <w:r>
        <w:t>The “Service Activity Mod” window will display,</w:t>
      </w:r>
    </w:p>
    <w:p w:rsidR="004D08E3" w:rsidRDefault="004D08E3" w:rsidP="0084608C">
      <w:pPr>
        <w:pStyle w:val="ListParagraph"/>
        <w:numPr>
          <w:ilvl w:val="0"/>
          <w:numId w:val="10"/>
        </w:numPr>
      </w:pPr>
      <w:r>
        <w:t>Enter any pertinent information.</w:t>
      </w:r>
    </w:p>
    <w:p w:rsidR="004D08E3" w:rsidRDefault="004D08E3" w:rsidP="0084608C">
      <w:pPr>
        <w:pStyle w:val="ListParagraph"/>
        <w:numPr>
          <w:ilvl w:val="0"/>
          <w:numId w:val="10"/>
        </w:numPr>
      </w:pPr>
      <w:r>
        <w:t>Select the “Save” button.</w:t>
      </w:r>
    </w:p>
    <w:p w:rsidR="00AD0550" w:rsidRDefault="00AD0550" w:rsidP="00AD0550">
      <w:pPr>
        <w:pStyle w:val="ListParagraph"/>
        <w:numPr>
          <w:ilvl w:val="1"/>
          <w:numId w:val="10"/>
        </w:numPr>
      </w:pPr>
      <w:r>
        <w:t>Note:  By default, in this instance, a Release will be created on the date entered.</w:t>
      </w:r>
    </w:p>
    <w:p w:rsidR="004D08E3" w:rsidRDefault="00AD0550" w:rsidP="004D08E3">
      <w:pPr>
        <w:jc w:val="center"/>
      </w:pPr>
      <w:r>
        <w:rPr>
          <w:noProof/>
          <w:lang w:eastAsia="en-US"/>
        </w:rPr>
        <w:drawing>
          <wp:inline distT="0" distB="0" distL="0" distR="0" wp14:anchorId="4FA55F3B">
            <wp:extent cx="1373944" cy="143914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962" cy="1448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9A0" w:rsidRDefault="008C6A1F" w:rsidP="0084608C">
      <w:pPr>
        <w:pStyle w:val="ListParagraph"/>
        <w:numPr>
          <w:ilvl w:val="0"/>
          <w:numId w:val="10"/>
        </w:numPr>
      </w:pPr>
      <w:r>
        <w:t>The Service Activity has now been changed to Service Type “APU”.</w:t>
      </w:r>
    </w:p>
    <w:p w:rsidR="00AD0550" w:rsidRDefault="00AD0550" w:rsidP="00AD0550">
      <w:pPr>
        <w:pStyle w:val="ListParagraph"/>
        <w:numPr>
          <w:ilvl w:val="1"/>
          <w:numId w:val="10"/>
        </w:numPr>
      </w:pPr>
      <w:r>
        <w:t>The background color changed to pink, denoting that it is Service Type “APU”.</w:t>
      </w:r>
    </w:p>
    <w:p w:rsidR="00AD0550" w:rsidRDefault="00AD0550" w:rsidP="00AD0550">
      <w:pPr>
        <w:pStyle w:val="ListParagraph"/>
        <w:numPr>
          <w:ilvl w:val="1"/>
          <w:numId w:val="10"/>
        </w:numPr>
      </w:pPr>
      <w:r>
        <w:t>The Release was created and assigned to the Driver on the date entered.</w:t>
      </w:r>
    </w:p>
    <w:p w:rsidR="009E369E" w:rsidRDefault="002D688A" w:rsidP="008C6A1F">
      <w:pPr>
        <w:spacing w:after="200" w:line="276" w:lineRule="auto"/>
        <w:jc w:val="center"/>
      </w:pPr>
      <w:r>
        <w:rPr>
          <w:noProof/>
          <w:lang w:eastAsia="en-US"/>
        </w:rPr>
        <w:drawing>
          <wp:inline distT="0" distB="0" distL="0" distR="0" wp14:anchorId="3CE33C34">
            <wp:extent cx="5328285" cy="133540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E369E">
        <w:br w:type="page"/>
      </w:r>
    </w:p>
    <w:p w:rsidR="00F05EC8" w:rsidRDefault="00001D82" w:rsidP="00001D82">
      <w:pPr>
        <w:pStyle w:val="Heading2"/>
      </w:pPr>
      <w:bookmarkStart w:id="38" w:name="_Schedule_Delivery_or"/>
      <w:bookmarkStart w:id="39" w:name="_Toc479163725"/>
      <w:bookmarkEnd w:id="38"/>
      <w:r>
        <w:lastRenderedPageBreak/>
        <w:t>Schedule Delivery</w:t>
      </w:r>
      <w:r w:rsidR="00F05EC8">
        <w:t xml:space="preserve"> </w:t>
      </w:r>
      <w:r w:rsidR="00D20623">
        <w:t>and</w:t>
      </w:r>
      <w:r w:rsidR="00F05EC8">
        <w:t xml:space="preserve"> Create Release</w:t>
      </w:r>
      <w:bookmarkEnd w:id="39"/>
    </w:p>
    <w:p w:rsidR="00D20623" w:rsidRPr="00D20623" w:rsidRDefault="00D20623" w:rsidP="00D20623">
      <w:r>
        <w:t>Currently, both the Delivery and Release are created at the same time.  One can’t be created without the other.</w:t>
      </w:r>
    </w:p>
    <w:p w:rsidR="008E5042" w:rsidRDefault="008E5042" w:rsidP="0084608C">
      <w:pPr>
        <w:pStyle w:val="ListParagraph"/>
        <w:numPr>
          <w:ilvl w:val="0"/>
          <w:numId w:val="13"/>
        </w:numPr>
      </w:pPr>
      <w:r>
        <w:t>Locate the assigned Service Activity that needs a Delivery Scheduled</w:t>
      </w:r>
    </w:p>
    <w:p w:rsidR="008E5042" w:rsidRDefault="008E5042" w:rsidP="0084608C">
      <w:pPr>
        <w:pStyle w:val="ListParagraph"/>
        <w:numPr>
          <w:ilvl w:val="0"/>
          <w:numId w:val="13"/>
        </w:numPr>
      </w:pPr>
      <w:r>
        <w:t>Right click on the Service Activity.</w:t>
      </w:r>
    </w:p>
    <w:p w:rsidR="005059E3" w:rsidRDefault="002D688A" w:rsidP="005059E3">
      <w:pPr>
        <w:jc w:val="center"/>
      </w:pPr>
      <w:r>
        <w:rPr>
          <w:noProof/>
          <w:lang w:eastAsia="en-US"/>
        </w:rPr>
        <w:drawing>
          <wp:inline distT="0" distB="0" distL="0" distR="0" wp14:anchorId="0E992BB7">
            <wp:extent cx="4998736" cy="100818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91" cy="1028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5042" w:rsidRDefault="008E5042" w:rsidP="0084608C">
      <w:pPr>
        <w:pStyle w:val="ListParagraph"/>
        <w:numPr>
          <w:ilvl w:val="0"/>
          <w:numId w:val="13"/>
        </w:numPr>
      </w:pPr>
      <w:r>
        <w:t>Select the “Schedule Delivery” option from the dropdown menu.</w:t>
      </w:r>
    </w:p>
    <w:p w:rsidR="008E5042" w:rsidRDefault="008E5042" w:rsidP="0084608C">
      <w:pPr>
        <w:pStyle w:val="ListParagraph"/>
        <w:numPr>
          <w:ilvl w:val="0"/>
          <w:numId w:val="13"/>
        </w:numPr>
      </w:pPr>
      <w:r>
        <w:t>The “Schedule Delivery” window will display.</w:t>
      </w:r>
    </w:p>
    <w:p w:rsidR="00D20623" w:rsidRDefault="002D20DE" w:rsidP="00D20623">
      <w:pPr>
        <w:jc w:val="center"/>
      </w:pPr>
      <w:r>
        <w:rPr>
          <w:noProof/>
          <w:lang w:eastAsia="en-US"/>
        </w:rPr>
        <w:drawing>
          <wp:inline distT="0" distB="0" distL="0" distR="0" wp14:anchorId="43185DE8" wp14:editId="18D7561D">
            <wp:extent cx="411527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954" cy="207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0623" w:rsidRDefault="00D20623" w:rsidP="0084608C">
      <w:pPr>
        <w:pStyle w:val="ListParagraph"/>
        <w:numPr>
          <w:ilvl w:val="0"/>
          <w:numId w:val="13"/>
        </w:numPr>
      </w:pPr>
      <w:r>
        <w:t>Enter appropriate Delivery information in the left side of the window.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 w:rsidRPr="00F05EC8">
        <w:rPr>
          <w:b/>
        </w:rPr>
        <w:t>Deliver Spread</w:t>
      </w:r>
      <w:r>
        <w:t xml:space="preserve"> – The date range for the delivery.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>
        <w:t>Select either</w:t>
      </w:r>
      <w:r w:rsidR="002D20DE">
        <w:t xml:space="preserve"> (radio button)</w:t>
      </w:r>
      <w:r>
        <w:t>:</w:t>
      </w:r>
    </w:p>
    <w:p w:rsidR="00D20623" w:rsidRPr="00F05EC8" w:rsidRDefault="00D20623" w:rsidP="0084608C">
      <w:pPr>
        <w:pStyle w:val="ListParagraph"/>
        <w:numPr>
          <w:ilvl w:val="2"/>
          <w:numId w:val="13"/>
        </w:numPr>
        <w:rPr>
          <w:b/>
        </w:rPr>
      </w:pPr>
      <w:r w:rsidRPr="00F05EC8">
        <w:rPr>
          <w:b/>
        </w:rPr>
        <w:t>Deliver</w:t>
      </w:r>
    </w:p>
    <w:p w:rsidR="00D20623" w:rsidRPr="00F05EC8" w:rsidRDefault="00D20623" w:rsidP="0084608C">
      <w:pPr>
        <w:pStyle w:val="ListParagraph"/>
        <w:numPr>
          <w:ilvl w:val="2"/>
          <w:numId w:val="13"/>
        </w:numPr>
        <w:rPr>
          <w:b/>
        </w:rPr>
      </w:pPr>
      <w:r w:rsidRPr="00F05EC8">
        <w:rPr>
          <w:b/>
        </w:rPr>
        <w:t>Receive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 w:rsidRPr="00F05EC8">
        <w:rPr>
          <w:b/>
        </w:rPr>
        <w:t>Deliver Date</w:t>
      </w:r>
      <w:r>
        <w:t xml:space="preserve"> –</w:t>
      </w:r>
      <w:r w:rsidR="002D20DE">
        <w:t xml:space="preserve"> The date the Deliver is to be scheduled.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 w:rsidRPr="00F05EC8">
        <w:rPr>
          <w:b/>
        </w:rPr>
        <w:t>Men</w:t>
      </w:r>
      <w:r>
        <w:t xml:space="preserve"> – The number of men required to perform the work.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 w:rsidRPr="00F05EC8">
        <w:rPr>
          <w:b/>
        </w:rPr>
        <w:t>Straight Trucks</w:t>
      </w:r>
      <w:r>
        <w:t xml:space="preserve"> – The number of Straight Trucks required for the job.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 w:rsidRPr="00F05EC8">
        <w:rPr>
          <w:b/>
        </w:rPr>
        <w:t>Bird Cages</w:t>
      </w:r>
      <w:r>
        <w:t xml:space="preserve"> – The number of Bird Cages required for the job.</w:t>
      </w:r>
    </w:p>
    <w:p w:rsidR="00D20623" w:rsidRDefault="002D20DE" w:rsidP="0084608C">
      <w:pPr>
        <w:pStyle w:val="ListParagraph"/>
        <w:numPr>
          <w:ilvl w:val="0"/>
          <w:numId w:val="13"/>
        </w:numPr>
      </w:pPr>
      <w:r>
        <w:t>If a Release is needed, e</w:t>
      </w:r>
      <w:r w:rsidR="00D20623">
        <w:t>nter appropriate Release information in the right side of the window.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>
        <w:t xml:space="preserve">Place a check in the </w:t>
      </w:r>
      <w:r w:rsidRPr="00F05EC8">
        <w:rPr>
          <w:b/>
        </w:rPr>
        <w:t>Create Release</w:t>
      </w:r>
      <w:r w:rsidRPr="00F05EC8">
        <w:t xml:space="preserve"> checkbox</w:t>
      </w:r>
    </w:p>
    <w:p w:rsidR="00D20623" w:rsidRDefault="00D20623" w:rsidP="0084608C">
      <w:pPr>
        <w:pStyle w:val="ListParagraph"/>
        <w:numPr>
          <w:ilvl w:val="1"/>
          <w:numId w:val="13"/>
        </w:numPr>
      </w:pPr>
      <w:r>
        <w:t xml:space="preserve">Select an option for </w:t>
      </w:r>
      <w:r w:rsidRPr="00F05EC8">
        <w:rPr>
          <w:b/>
        </w:rPr>
        <w:t>Release Modifier</w:t>
      </w:r>
      <w:r w:rsidRPr="00446333">
        <w:t>.</w:t>
      </w:r>
    </w:p>
    <w:p w:rsidR="00D20623" w:rsidRDefault="00D20623" w:rsidP="0084608C">
      <w:pPr>
        <w:pStyle w:val="ListParagraph"/>
        <w:numPr>
          <w:ilvl w:val="2"/>
          <w:numId w:val="13"/>
        </w:numPr>
      </w:pPr>
      <w:r>
        <w:t>Options are:</w:t>
      </w:r>
    </w:p>
    <w:p w:rsidR="00D20623" w:rsidRDefault="00D20623" w:rsidP="0084608C">
      <w:pPr>
        <w:pStyle w:val="ListParagraph"/>
        <w:numPr>
          <w:ilvl w:val="3"/>
          <w:numId w:val="13"/>
        </w:numPr>
      </w:pPr>
      <w:r>
        <w:t>Release Floor</w:t>
      </w:r>
    </w:p>
    <w:p w:rsidR="00D20623" w:rsidRDefault="00D20623" w:rsidP="0084608C">
      <w:pPr>
        <w:pStyle w:val="ListParagraph"/>
        <w:numPr>
          <w:ilvl w:val="3"/>
          <w:numId w:val="13"/>
        </w:numPr>
      </w:pPr>
      <w:r>
        <w:t>Release Trailer</w:t>
      </w:r>
    </w:p>
    <w:p w:rsidR="00D20623" w:rsidRDefault="00D20623" w:rsidP="0084608C">
      <w:pPr>
        <w:pStyle w:val="ListParagraph"/>
        <w:numPr>
          <w:ilvl w:val="3"/>
          <w:numId w:val="13"/>
        </w:numPr>
      </w:pPr>
      <w:r>
        <w:t>Release</w:t>
      </w:r>
    </w:p>
    <w:p w:rsidR="00D20623" w:rsidRPr="00D20623" w:rsidRDefault="00D20623" w:rsidP="0084608C">
      <w:pPr>
        <w:pStyle w:val="ListParagraph"/>
        <w:numPr>
          <w:ilvl w:val="1"/>
          <w:numId w:val="13"/>
        </w:numPr>
      </w:pPr>
      <w:r>
        <w:t xml:space="preserve">Enter a </w:t>
      </w:r>
      <w:r w:rsidRPr="00F05EC8">
        <w:rPr>
          <w:b/>
        </w:rPr>
        <w:t>Release Date</w:t>
      </w:r>
      <w:r w:rsidR="002D20DE">
        <w:rPr>
          <w:b/>
        </w:rPr>
        <w:t>.</w:t>
      </w:r>
    </w:p>
    <w:p w:rsidR="00BE3E19" w:rsidRDefault="00BE3E19" w:rsidP="0084608C">
      <w:pPr>
        <w:pStyle w:val="ListParagraph"/>
        <w:numPr>
          <w:ilvl w:val="0"/>
          <w:numId w:val="13"/>
        </w:numPr>
      </w:pPr>
      <w:r>
        <w:t>Select the “Save” button.</w:t>
      </w:r>
    </w:p>
    <w:p w:rsidR="002D20DE" w:rsidRDefault="002D20DE" w:rsidP="0084608C">
      <w:pPr>
        <w:pStyle w:val="ListParagraph"/>
        <w:numPr>
          <w:ilvl w:val="0"/>
          <w:numId w:val="13"/>
        </w:numPr>
      </w:pPr>
      <w:r>
        <w:t>Message(s) will display:</w:t>
      </w:r>
    </w:p>
    <w:p w:rsidR="0012150D" w:rsidRDefault="002D20DE" w:rsidP="0084608C">
      <w:pPr>
        <w:pStyle w:val="ListParagraph"/>
        <w:numPr>
          <w:ilvl w:val="0"/>
          <w:numId w:val="13"/>
        </w:numPr>
      </w:pPr>
      <w:r>
        <w:t>A message will display stating that a Service Activity of Deliver was</w:t>
      </w:r>
      <w:r w:rsidR="0012150D">
        <w:t xml:space="preserve"> successfully created.</w:t>
      </w:r>
    </w:p>
    <w:p w:rsidR="006E58F8" w:rsidRDefault="006E58F8" w:rsidP="006E58F8">
      <w:pPr>
        <w:pStyle w:val="ListParagraph"/>
        <w:numPr>
          <w:ilvl w:val="1"/>
          <w:numId w:val="13"/>
        </w:numPr>
      </w:pPr>
      <w:r>
        <w:t>If a Release was needed and appropriate Release information entered, then a similar message will display stating that the Release was successfully created.</w:t>
      </w:r>
    </w:p>
    <w:p w:rsidR="0012150D" w:rsidRDefault="006E58F8" w:rsidP="0012150D">
      <w:pPr>
        <w:jc w:val="center"/>
      </w:pPr>
      <w:r>
        <w:rPr>
          <w:noProof/>
          <w:lang w:eastAsia="en-US"/>
        </w:rPr>
        <w:drawing>
          <wp:inline distT="0" distB="0" distL="0" distR="0">
            <wp:extent cx="6263786" cy="334108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930" cy="3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50D" w:rsidRDefault="00A002AE" w:rsidP="0084608C">
      <w:pPr>
        <w:pStyle w:val="ListParagraph"/>
        <w:numPr>
          <w:ilvl w:val="0"/>
          <w:numId w:val="13"/>
        </w:numPr>
      </w:pPr>
      <w:r>
        <w:lastRenderedPageBreak/>
        <w:t>The newly created Delivery job will appear in the appropriate calendar position for the Driver.</w:t>
      </w:r>
    </w:p>
    <w:p w:rsidR="00A002AE" w:rsidRDefault="006E58F8" w:rsidP="00A002AE">
      <w:pPr>
        <w:jc w:val="center"/>
      </w:pPr>
      <w:r>
        <w:rPr>
          <w:noProof/>
          <w:lang w:eastAsia="en-US"/>
        </w:rPr>
        <w:drawing>
          <wp:inline distT="0" distB="0" distL="0" distR="0" wp14:anchorId="20C78209">
            <wp:extent cx="4458579" cy="16817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21" cy="168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D82" w:rsidRDefault="00001D82" w:rsidP="00001D82">
      <w:bookmarkStart w:id="40" w:name="_Schedule_Delivery"/>
      <w:bookmarkEnd w:id="40"/>
    </w:p>
    <w:p w:rsidR="00001D82" w:rsidRDefault="00001D82">
      <w:pPr>
        <w:spacing w:after="200" w:line="276" w:lineRule="auto"/>
      </w:pPr>
      <w:r>
        <w:br w:type="page"/>
      </w:r>
    </w:p>
    <w:p w:rsidR="005419A0" w:rsidRDefault="005419A0" w:rsidP="005419A0">
      <w:pPr>
        <w:pStyle w:val="Heading2"/>
      </w:pPr>
      <w:bookmarkStart w:id="41" w:name="_Toc479163726"/>
      <w:r>
        <w:lastRenderedPageBreak/>
        <w:t>Transfer a Job</w:t>
      </w:r>
      <w:bookmarkEnd w:id="41"/>
    </w:p>
    <w:p w:rsidR="00D625D8" w:rsidRPr="00D625D8" w:rsidRDefault="003424BE" w:rsidP="00D625D8">
      <w:r>
        <w:t>Here you may transfer a Job</w:t>
      </w:r>
      <w:r w:rsidR="00D625D8">
        <w:t xml:space="preserve"> from one Driver to another</w:t>
      </w:r>
      <w:r w:rsidR="00066126">
        <w:t xml:space="preserve"> somewhere en route</w:t>
      </w:r>
      <w:r w:rsidR="00D625D8">
        <w:t>.  This may mean moving the actual load from one truck to another, hitching a new Driver and truck to a trailer, etc.</w:t>
      </w:r>
    </w:p>
    <w:p w:rsidR="00BC3B15" w:rsidRDefault="00BC3B15" w:rsidP="0084608C">
      <w:pPr>
        <w:pStyle w:val="ListParagraph"/>
        <w:numPr>
          <w:ilvl w:val="0"/>
          <w:numId w:val="11"/>
        </w:numPr>
      </w:pPr>
      <w:r>
        <w:t>Locate the Job to be transferred, in the LD Board panel.</w:t>
      </w:r>
    </w:p>
    <w:p w:rsidR="00A608C5" w:rsidRDefault="00A608C5" w:rsidP="0084608C">
      <w:pPr>
        <w:pStyle w:val="ListParagraph"/>
        <w:numPr>
          <w:ilvl w:val="0"/>
          <w:numId w:val="11"/>
        </w:numPr>
      </w:pPr>
      <w:r>
        <w:t>Right click on the desired job.</w:t>
      </w:r>
    </w:p>
    <w:p w:rsidR="00A608C5" w:rsidRDefault="00A608C5" w:rsidP="0084608C">
      <w:pPr>
        <w:pStyle w:val="ListParagraph"/>
        <w:numPr>
          <w:ilvl w:val="0"/>
          <w:numId w:val="11"/>
        </w:numPr>
      </w:pPr>
      <w:r>
        <w:t>Select the “Transfer” option in the dropdown menu.</w:t>
      </w:r>
    </w:p>
    <w:p w:rsidR="0090476B" w:rsidRDefault="00BC3B15" w:rsidP="0090476B">
      <w:pPr>
        <w:jc w:val="center"/>
      </w:pPr>
      <w:r>
        <w:rPr>
          <w:noProof/>
          <w:lang w:eastAsia="en-US"/>
        </w:rPr>
        <w:drawing>
          <wp:inline distT="0" distB="0" distL="0" distR="0" wp14:anchorId="019FCB13">
            <wp:extent cx="3220475" cy="1705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72" cy="1708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08C5" w:rsidRDefault="00A608C5" w:rsidP="0084608C">
      <w:pPr>
        <w:pStyle w:val="ListParagraph"/>
        <w:numPr>
          <w:ilvl w:val="0"/>
          <w:numId w:val="11"/>
        </w:numPr>
      </w:pPr>
      <w:r>
        <w:t>The “Service Activity Transfer” window will display.</w:t>
      </w:r>
    </w:p>
    <w:p w:rsidR="00A608C5" w:rsidRDefault="00A608C5" w:rsidP="0084608C">
      <w:pPr>
        <w:pStyle w:val="ListParagraph"/>
        <w:numPr>
          <w:ilvl w:val="1"/>
          <w:numId w:val="11"/>
        </w:numPr>
      </w:pPr>
      <w:r>
        <w:t>Enter appropriate information.</w:t>
      </w:r>
    </w:p>
    <w:p w:rsidR="00A608C5" w:rsidRPr="00A608C5" w:rsidRDefault="00A608C5" w:rsidP="0084608C">
      <w:pPr>
        <w:pStyle w:val="ListParagraph"/>
        <w:numPr>
          <w:ilvl w:val="2"/>
          <w:numId w:val="11"/>
        </w:numPr>
      </w:pPr>
      <w:r>
        <w:rPr>
          <w:b/>
        </w:rPr>
        <w:t>Driver to Transfer To –</w:t>
      </w:r>
    </w:p>
    <w:p w:rsidR="00A608C5" w:rsidRDefault="00A608C5" w:rsidP="0084608C">
      <w:pPr>
        <w:pStyle w:val="ListParagraph"/>
        <w:numPr>
          <w:ilvl w:val="2"/>
          <w:numId w:val="11"/>
        </w:numPr>
      </w:pPr>
      <w:r>
        <w:rPr>
          <w:b/>
        </w:rPr>
        <w:t>City</w:t>
      </w:r>
      <w:r>
        <w:t xml:space="preserve">, </w:t>
      </w:r>
      <w:r>
        <w:rPr>
          <w:b/>
        </w:rPr>
        <w:t>State</w:t>
      </w:r>
      <w:r>
        <w:t xml:space="preserve"> and </w:t>
      </w:r>
      <w:r>
        <w:rPr>
          <w:b/>
        </w:rPr>
        <w:t>Zip</w:t>
      </w:r>
      <w:r>
        <w:t xml:space="preserve"> – Where the actual transfer will occur.</w:t>
      </w:r>
    </w:p>
    <w:p w:rsidR="00A608C5" w:rsidRDefault="00A608C5" w:rsidP="0084608C">
      <w:pPr>
        <w:pStyle w:val="ListParagraph"/>
        <w:numPr>
          <w:ilvl w:val="1"/>
          <w:numId w:val="11"/>
        </w:numPr>
      </w:pPr>
      <w:r>
        <w:t>Select the “Save” button.</w:t>
      </w:r>
    </w:p>
    <w:p w:rsidR="00A608C5" w:rsidRDefault="00BC3B15" w:rsidP="00A608C5">
      <w:pPr>
        <w:jc w:val="center"/>
      </w:pPr>
      <w:r>
        <w:rPr>
          <w:noProof/>
          <w:lang w:eastAsia="en-US"/>
        </w:rPr>
        <w:drawing>
          <wp:inline distT="0" distB="0" distL="0" distR="0" wp14:anchorId="17F1630B">
            <wp:extent cx="1866314" cy="1432278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51" cy="14409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6126" w:rsidRDefault="00066126" w:rsidP="0084608C">
      <w:pPr>
        <w:pStyle w:val="ListParagraph"/>
        <w:numPr>
          <w:ilvl w:val="0"/>
          <w:numId w:val="11"/>
        </w:numPr>
      </w:pPr>
      <w:r>
        <w:t>Two Transfer jobs will now be displayed in the LD Board panel.</w:t>
      </w:r>
    </w:p>
    <w:p w:rsidR="00066126" w:rsidRDefault="00066126" w:rsidP="0084608C">
      <w:pPr>
        <w:pStyle w:val="ListParagraph"/>
        <w:numPr>
          <w:ilvl w:val="1"/>
          <w:numId w:val="11"/>
        </w:numPr>
      </w:pPr>
      <w:r>
        <w:t xml:space="preserve">One in the appropriate calendar position for the Transfer </w:t>
      </w:r>
      <w:proofErr w:type="gramStart"/>
      <w:r>
        <w:t>From</w:t>
      </w:r>
      <w:proofErr w:type="gramEnd"/>
      <w:r>
        <w:t xml:space="preserve"> Driver.</w:t>
      </w:r>
    </w:p>
    <w:p w:rsidR="00066126" w:rsidRDefault="00066126" w:rsidP="0084608C">
      <w:pPr>
        <w:pStyle w:val="ListParagraph"/>
        <w:numPr>
          <w:ilvl w:val="1"/>
          <w:numId w:val="11"/>
        </w:numPr>
      </w:pPr>
      <w:r>
        <w:t xml:space="preserve">One in the appropriate calendar position for the Transfer </w:t>
      </w:r>
      <w:proofErr w:type="gramStart"/>
      <w:r>
        <w:t>To</w:t>
      </w:r>
      <w:proofErr w:type="gramEnd"/>
      <w:r>
        <w:t xml:space="preserve"> Driver.</w:t>
      </w:r>
    </w:p>
    <w:p w:rsidR="00001D82" w:rsidRDefault="00BC3B15" w:rsidP="00BC3B15">
      <w:pPr>
        <w:jc w:val="center"/>
      </w:pPr>
      <w:r>
        <w:rPr>
          <w:noProof/>
          <w:lang w:eastAsia="en-US"/>
        </w:rPr>
        <w:drawing>
          <wp:inline distT="0" distB="0" distL="0" distR="0" wp14:anchorId="2444610E">
            <wp:extent cx="3288005" cy="2244970"/>
            <wp:effectExtent l="0" t="0" r="825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25" cy="2252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D82" w:rsidRDefault="00001D82">
      <w:pPr>
        <w:spacing w:after="200" w:line="276" w:lineRule="auto"/>
      </w:pPr>
      <w:r>
        <w:br w:type="page"/>
      </w:r>
    </w:p>
    <w:p w:rsidR="00E00DB4" w:rsidRDefault="00E00DB4" w:rsidP="005419A0">
      <w:pPr>
        <w:pStyle w:val="Heading2"/>
      </w:pPr>
      <w:bookmarkStart w:id="42" w:name="_Toc479163727"/>
      <w:r>
        <w:lastRenderedPageBreak/>
        <w:t>Training</w:t>
      </w:r>
      <w:r w:rsidR="002915B3">
        <w:t xml:space="preserve"> Event</w:t>
      </w:r>
      <w:bookmarkEnd w:id="42"/>
    </w:p>
    <w:p w:rsidR="00E00DB4" w:rsidRDefault="00E00DB4" w:rsidP="00E00DB4">
      <w:r>
        <w:t>Setting a Training day(s) for a Driver indicates the date(s) the Driver is unavailable due to training activities.</w:t>
      </w:r>
    </w:p>
    <w:p w:rsidR="005419A0" w:rsidRDefault="005419A0" w:rsidP="00E00DB4">
      <w:pPr>
        <w:pStyle w:val="Heading3"/>
      </w:pPr>
      <w:bookmarkStart w:id="43" w:name="_Toc479163728"/>
      <w:r>
        <w:t xml:space="preserve">Create Training </w:t>
      </w:r>
      <w:r w:rsidR="002915B3">
        <w:t>Event</w:t>
      </w:r>
      <w:bookmarkEnd w:id="43"/>
    </w:p>
    <w:p w:rsidR="00C636A3" w:rsidRDefault="00C636A3" w:rsidP="0084608C">
      <w:pPr>
        <w:pStyle w:val="ListParagraph"/>
        <w:numPr>
          <w:ilvl w:val="0"/>
          <w:numId w:val="12"/>
        </w:numPr>
      </w:pPr>
      <w:r>
        <w:t>Locate the Driver to have Training.</w:t>
      </w:r>
    </w:p>
    <w:p w:rsidR="00C636A3" w:rsidRDefault="00C636A3" w:rsidP="0084608C">
      <w:pPr>
        <w:pStyle w:val="ListParagraph"/>
        <w:numPr>
          <w:ilvl w:val="1"/>
          <w:numId w:val="12"/>
        </w:numPr>
      </w:pPr>
      <w:r>
        <w:t>Click select the day the Driver is to have Training.</w:t>
      </w:r>
    </w:p>
    <w:p w:rsidR="00F03FBA" w:rsidRDefault="0048666C" w:rsidP="00BC3B15">
      <w:pPr>
        <w:jc w:val="center"/>
      </w:pPr>
      <w:r>
        <w:rPr>
          <w:noProof/>
          <w:lang w:eastAsia="en-US"/>
        </w:rPr>
        <w:drawing>
          <wp:inline distT="0" distB="0" distL="0" distR="0" wp14:anchorId="7A293940">
            <wp:extent cx="3925179" cy="968174"/>
            <wp:effectExtent l="0" t="0" r="0" b="3810"/>
            <wp:docPr id="7189" name="Picture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528" cy="973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3CA6" w:rsidRDefault="00F03CA6" w:rsidP="00F03CA6">
      <w:pPr>
        <w:pStyle w:val="ListParagraph"/>
        <w:numPr>
          <w:ilvl w:val="0"/>
          <w:numId w:val="12"/>
        </w:numPr>
      </w:pPr>
      <w:r>
        <w:t>Right click somewhere in the highlighted days.</w:t>
      </w:r>
    </w:p>
    <w:p w:rsidR="00F03CA6" w:rsidRDefault="00F03CA6" w:rsidP="00BC3B15">
      <w:pPr>
        <w:pStyle w:val="ListParagraph"/>
        <w:numPr>
          <w:ilvl w:val="1"/>
          <w:numId w:val="12"/>
        </w:numPr>
      </w:pPr>
      <w:r>
        <w:t>Select the “Training” option.</w:t>
      </w:r>
    </w:p>
    <w:p w:rsidR="00BC3B15" w:rsidRDefault="00BC3B15" w:rsidP="00BC3B15">
      <w:pPr>
        <w:jc w:val="center"/>
      </w:pPr>
      <w:r>
        <w:rPr>
          <w:noProof/>
          <w:lang w:eastAsia="en-US"/>
        </w:rPr>
        <w:drawing>
          <wp:inline distT="0" distB="0" distL="0" distR="0" wp14:anchorId="06BBCE8A">
            <wp:extent cx="4065368" cy="108077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43" cy="109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36A3" w:rsidRDefault="00E00DB4" w:rsidP="0084608C">
      <w:pPr>
        <w:pStyle w:val="ListParagraph"/>
        <w:numPr>
          <w:ilvl w:val="0"/>
          <w:numId w:val="12"/>
        </w:numPr>
      </w:pPr>
      <w:r>
        <w:t>The “Training” window will display.</w:t>
      </w:r>
    </w:p>
    <w:p w:rsidR="00E00DB4" w:rsidRDefault="00E00DB4" w:rsidP="0084608C">
      <w:pPr>
        <w:pStyle w:val="ListParagraph"/>
        <w:numPr>
          <w:ilvl w:val="0"/>
          <w:numId w:val="12"/>
        </w:numPr>
      </w:pPr>
      <w:r>
        <w:t>Enter appropriate information into the “Training” window.</w:t>
      </w:r>
    </w:p>
    <w:p w:rsidR="00E00DB4" w:rsidRDefault="00E00DB4" w:rsidP="0084608C">
      <w:pPr>
        <w:pStyle w:val="ListParagraph"/>
        <w:numPr>
          <w:ilvl w:val="1"/>
          <w:numId w:val="12"/>
        </w:numPr>
      </w:pPr>
      <w:r w:rsidRPr="00F03CA6">
        <w:rPr>
          <w:b/>
        </w:rPr>
        <w:t>No. of Men</w:t>
      </w:r>
      <w:r>
        <w:t xml:space="preserve"> – the number of men to attend the training.</w:t>
      </w:r>
    </w:p>
    <w:p w:rsidR="00E00DB4" w:rsidRDefault="00E00DB4" w:rsidP="0084608C">
      <w:pPr>
        <w:pStyle w:val="ListParagraph"/>
        <w:numPr>
          <w:ilvl w:val="1"/>
          <w:numId w:val="12"/>
        </w:numPr>
      </w:pPr>
      <w:r w:rsidRPr="00F03CA6">
        <w:rPr>
          <w:b/>
        </w:rPr>
        <w:t>Hours</w:t>
      </w:r>
      <w:r>
        <w:t xml:space="preserve"> – the number of hours the training will last.</w:t>
      </w:r>
    </w:p>
    <w:p w:rsidR="00E00DB4" w:rsidRDefault="00E00DB4" w:rsidP="0084608C">
      <w:pPr>
        <w:pStyle w:val="ListParagraph"/>
        <w:numPr>
          <w:ilvl w:val="0"/>
          <w:numId w:val="12"/>
        </w:numPr>
      </w:pPr>
      <w:r>
        <w:t>Select the “Save” button.</w:t>
      </w:r>
    </w:p>
    <w:p w:rsidR="00553D2E" w:rsidRDefault="00F26A90" w:rsidP="00553D2E">
      <w:pPr>
        <w:jc w:val="center"/>
      </w:pPr>
      <w:r>
        <w:rPr>
          <w:noProof/>
          <w:lang w:eastAsia="en-US"/>
        </w:rPr>
        <w:drawing>
          <wp:inline distT="0" distB="0" distL="0" distR="0" wp14:anchorId="53F85633">
            <wp:extent cx="1877695" cy="1524000"/>
            <wp:effectExtent l="0" t="0" r="8255" b="0"/>
            <wp:docPr id="7183" name="Picture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03FBA" w:rsidRDefault="00F03FBA" w:rsidP="0084608C">
      <w:pPr>
        <w:pStyle w:val="ListParagraph"/>
        <w:numPr>
          <w:ilvl w:val="0"/>
          <w:numId w:val="12"/>
        </w:numPr>
      </w:pPr>
      <w:r>
        <w:t>The “Training” window will vanish.</w:t>
      </w:r>
    </w:p>
    <w:p w:rsidR="00E00DB4" w:rsidRDefault="00E00DB4" w:rsidP="0084608C">
      <w:pPr>
        <w:pStyle w:val="ListParagraph"/>
        <w:numPr>
          <w:ilvl w:val="0"/>
          <w:numId w:val="12"/>
        </w:numPr>
      </w:pPr>
      <w:r>
        <w:t xml:space="preserve">The </w:t>
      </w:r>
      <w:r w:rsidR="002915B3">
        <w:t>Training event</w:t>
      </w:r>
      <w:r w:rsidR="0048666C">
        <w:t xml:space="preserve"> will now be displayed</w:t>
      </w:r>
      <w:r>
        <w:t>.</w:t>
      </w:r>
    </w:p>
    <w:p w:rsidR="0048666C" w:rsidRDefault="0048666C" w:rsidP="0048666C">
      <w:pPr>
        <w:jc w:val="center"/>
      </w:pPr>
      <w:r>
        <w:rPr>
          <w:noProof/>
          <w:lang w:eastAsia="en-US"/>
        </w:rPr>
        <w:drawing>
          <wp:inline distT="0" distB="0" distL="0" distR="0" wp14:anchorId="58DD2207">
            <wp:extent cx="4065856" cy="1002873"/>
            <wp:effectExtent l="0" t="0" r="0" b="6985"/>
            <wp:docPr id="7186" name="Picture 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31" cy="1006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41BE" w:rsidRDefault="00E541BE">
      <w:pPr>
        <w:spacing w:after="200" w:line="276" w:lineRule="auto"/>
      </w:pPr>
      <w:r>
        <w:br w:type="page"/>
      </w:r>
    </w:p>
    <w:p w:rsidR="00E00DB4" w:rsidRDefault="00E00DB4" w:rsidP="00E00DB4">
      <w:pPr>
        <w:pStyle w:val="Heading3"/>
      </w:pPr>
      <w:bookmarkStart w:id="44" w:name="_Toc479163729"/>
      <w:r>
        <w:lastRenderedPageBreak/>
        <w:t xml:space="preserve">Remove Training </w:t>
      </w:r>
      <w:r w:rsidR="002915B3">
        <w:t>Event</w:t>
      </w:r>
      <w:bookmarkEnd w:id="44"/>
    </w:p>
    <w:p w:rsidR="00E00DB4" w:rsidRDefault="00E00DB4" w:rsidP="0084608C">
      <w:pPr>
        <w:pStyle w:val="ListParagraph"/>
        <w:numPr>
          <w:ilvl w:val="0"/>
          <w:numId w:val="27"/>
        </w:numPr>
      </w:pPr>
      <w:r>
        <w:t xml:space="preserve">Locate the Driver with the Training </w:t>
      </w:r>
      <w:r w:rsidR="002915B3">
        <w:t>event</w:t>
      </w:r>
      <w:r>
        <w:t>.</w:t>
      </w:r>
    </w:p>
    <w:p w:rsidR="00E00DB4" w:rsidRDefault="00E00DB4" w:rsidP="0084608C">
      <w:pPr>
        <w:pStyle w:val="ListParagraph"/>
        <w:numPr>
          <w:ilvl w:val="0"/>
          <w:numId w:val="27"/>
        </w:numPr>
      </w:pPr>
      <w:r>
        <w:t xml:space="preserve">Right click on the Training </w:t>
      </w:r>
      <w:r w:rsidR="002915B3">
        <w:t>event</w:t>
      </w:r>
      <w:r>
        <w:t>.</w:t>
      </w:r>
    </w:p>
    <w:p w:rsidR="00E00DB4" w:rsidRDefault="00E00DB4" w:rsidP="0084608C">
      <w:pPr>
        <w:pStyle w:val="ListParagraph"/>
        <w:numPr>
          <w:ilvl w:val="0"/>
          <w:numId w:val="27"/>
        </w:numPr>
      </w:pPr>
      <w:r>
        <w:t>Select</w:t>
      </w:r>
      <w:r w:rsidR="00F03CA6">
        <w:t xml:space="preserve"> the</w:t>
      </w:r>
      <w:r>
        <w:t xml:space="preserve"> “Remove Training</w:t>
      </w:r>
      <w:r w:rsidR="00F03CA6">
        <w:t xml:space="preserve"> Service Activity</w:t>
      </w:r>
      <w:r>
        <w:t>”</w:t>
      </w:r>
      <w:r w:rsidR="00F03CA6">
        <w:t xml:space="preserve"> option</w:t>
      </w:r>
      <w:r>
        <w:t>.</w:t>
      </w:r>
    </w:p>
    <w:p w:rsidR="00F03FBA" w:rsidRDefault="0093455A" w:rsidP="00F03FBA">
      <w:pPr>
        <w:jc w:val="center"/>
      </w:pPr>
      <w:r>
        <w:rPr>
          <w:noProof/>
          <w:lang w:eastAsia="en-US"/>
        </w:rPr>
        <w:drawing>
          <wp:inline distT="0" distB="0" distL="0" distR="0" wp14:anchorId="72371E61">
            <wp:extent cx="4631934" cy="931514"/>
            <wp:effectExtent l="0" t="0" r="0" b="2540"/>
            <wp:docPr id="7196" name="Picture 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97" cy="941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DB4" w:rsidRDefault="00E00DB4" w:rsidP="0084608C">
      <w:pPr>
        <w:pStyle w:val="ListParagraph"/>
        <w:numPr>
          <w:ilvl w:val="0"/>
          <w:numId w:val="27"/>
        </w:numPr>
      </w:pPr>
      <w:r>
        <w:t xml:space="preserve">The </w:t>
      </w:r>
      <w:r w:rsidR="002915B3">
        <w:t>Training event</w:t>
      </w:r>
      <w:r>
        <w:t xml:space="preserve"> is now gone.</w:t>
      </w:r>
    </w:p>
    <w:p w:rsidR="00E00DB4" w:rsidRDefault="00E00DB4" w:rsidP="0084608C">
      <w:pPr>
        <w:pStyle w:val="ListParagraph"/>
        <w:numPr>
          <w:ilvl w:val="1"/>
          <w:numId w:val="27"/>
        </w:numPr>
      </w:pPr>
      <w:r>
        <w:rPr>
          <w:b/>
        </w:rPr>
        <w:t>Note:</w:t>
      </w:r>
      <w:r>
        <w:t xml:space="preserve">  The entire </w:t>
      </w:r>
      <w:r w:rsidR="002915B3">
        <w:t>Training event</w:t>
      </w:r>
      <w:r>
        <w:t xml:space="preserve"> is removed.  You can’t remove just one day from one </w:t>
      </w:r>
      <w:r w:rsidR="004265E6">
        <w:t>slot</w:t>
      </w:r>
      <w:r w:rsidR="00E541BE">
        <w:t xml:space="preserve"> if the event spans multiple</w:t>
      </w:r>
      <w:r>
        <w:t xml:space="preserve"> days.</w:t>
      </w:r>
    </w:p>
    <w:p w:rsidR="00001D82" w:rsidRDefault="00001D82">
      <w:pPr>
        <w:spacing w:after="200" w:line="276" w:lineRule="auto"/>
      </w:pPr>
      <w:r>
        <w:br w:type="page"/>
      </w:r>
    </w:p>
    <w:p w:rsidR="009B18C6" w:rsidRDefault="005419A0" w:rsidP="005419A0">
      <w:pPr>
        <w:pStyle w:val="Heading2"/>
      </w:pPr>
      <w:bookmarkStart w:id="45" w:name="_Toc479163730"/>
      <w:r>
        <w:lastRenderedPageBreak/>
        <w:t xml:space="preserve">Day </w:t>
      </w:r>
      <w:r w:rsidR="009B18C6">
        <w:t>Blocks</w:t>
      </w:r>
      <w:r w:rsidR="007F4356">
        <w:t xml:space="preserve"> (Events)</w:t>
      </w:r>
      <w:bookmarkEnd w:id="45"/>
    </w:p>
    <w:p w:rsidR="009B18C6" w:rsidRPr="00924B63" w:rsidRDefault="009B18C6" w:rsidP="009B18C6">
      <w:r>
        <w:t xml:space="preserve">Day Blocks </w:t>
      </w:r>
      <w:r w:rsidRPr="00924B63">
        <w:t>are special activity types</w:t>
      </w:r>
      <w:r w:rsidR="00570F9C">
        <w:t xml:space="preserve"> or events</w:t>
      </w:r>
      <w:r w:rsidRPr="00924B63">
        <w:t xml:space="preserve"> that exist to show why a driver is unable to be scheduled for jobs for specific date</w:t>
      </w:r>
      <w:r>
        <w:t>(s)</w:t>
      </w:r>
      <w:r w:rsidRPr="00924B63">
        <w:t xml:space="preserve"> on the scheduler</w:t>
      </w:r>
      <w:r>
        <w:t>.  The block is for the full day, midnight to midnight.</w:t>
      </w:r>
    </w:p>
    <w:p w:rsidR="005419A0" w:rsidRDefault="009B18C6" w:rsidP="009B18C6">
      <w:pPr>
        <w:pStyle w:val="Heading3"/>
      </w:pPr>
      <w:bookmarkStart w:id="46" w:name="_Toc479163731"/>
      <w:r>
        <w:t xml:space="preserve">Create a Day </w:t>
      </w:r>
      <w:r w:rsidR="005419A0">
        <w:t>Block</w:t>
      </w:r>
      <w:bookmarkEnd w:id="46"/>
    </w:p>
    <w:p w:rsidR="005419A0" w:rsidRDefault="00001D82" w:rsidP="0084608C">
      <w:pPr>
        <w:pStyle w:val="ListParagraph"/>
        <w:numPr>
          <w:ilvl w:val="0"/>
          <w:numId w:val="25"/>
        </w:numPr>
      </w:pPr>
      <w:r>
        <w:t>Locate the Driver to have a Day Block</w:t>
      </w:r>
      <w:r w:rsidR="005419A0">
        <w:t>.</w:t>
      </w:r>
    </w:p>
    <w:p w:rsidR="00001D82" w:rsidRDefault="00001D82" w:rsidP="0084608C">
      <w:pPr>
        <w:pStyle w:val="ListParagraph"/>
        <w:numPr>
          <w:ilvl w:val="1"/>
          <w:numId w:val="25"/>
        </w:numPr>
      </w:pPr>
      <w:r>
        <w:t>Click and drag to select the days the Driver is to have a Day Block.</w:t>
      </w:r>
    </w:p>
    <w:p w:rsidR="00004056" w:rsidRDefault="00004056" w:rsidP="00004056">
      <w:pPr>
        <w:jc w:val="center"/>
      </w:pPr>
      <w:r>
        <w:rPr>
          <w:noProof/>
          <w:lang w:eastAsia="en-US"/>
        </w:rPr>
        <w:drawing>
          <wp:inline distT="0" distB="0" distL="0" distR="0" wp14:anchorId="51D88494">
            <wp:extent cx="4050128" cy="899432"/>
            <wp:effectExtent l="0" t="0" r="762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757" cy="907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D82" w:rsidRDefault="00B57C4E" w:rsidP="0084608C">
      <w:pPr>
        <w:pStyle w:val="ListParagraph"/>
        <w:numPr>
          <w:ilvl w:val="0"/>
          <w:numId w:val="25"/>
        </w:numPr>
      </w:pPr>
      <w:r>
        <w:t>Right click on the selected/highlighted days.</w:t>
      </w:r>
    </w:p>
    <w:p w:rsidR="00B57C4E" w:rsidRDefault="00B57C4E" w:rsidP="0084608C">
      <w:pPr>
        <w:pStyle w:val="ListParagraph"/>
        <w:numPr>
          <w:ilvl w:val="0"/>
          <w:numId w:val="25"/>
        </w:numPr>
      </w:pPr>
      <w:r>
        <w:t>Select “Day Block” option from the dropdown menu.</w:t>
      </w:r>
    </w:p>
    <w:p w:rsidR="00B57C4E" w:rsidRDefault="00B57C4E" w:rsidP="0084608C">
      <w:pPr>
        <w:pStyle w:val="ListParagraph"/>
        <w:numPr>
          <w:ilvl w:val="0"/>
          <w:numId w:val="25"/>
        </w:numPr>
      </w:pPr>
      <w:r>
        <w:t>Select which type of Day Block.</w:t>
      </w:r>
    </w:p>
    <w:p w:rsidR="00B57C4E" w:rsidRDefault="00B57C4E" w:rsidP="0084608C">
      <w:pPr>
        <w:pStyle w:val="ListParagraph"/>
        <w:numPr>
          <w:ilvl w:val="1"/>
          <w:numId w:val="25"/>
        </w:numPr>
      </w:pPr>
      <w:r w:rsidRPr="0093455A">
        <w:rPr>
          <w:b/>
        </w:rPr>
        <w:t>Off</w:t>
      </w:r>
      <w:r>
        <w:t xml:space="preserve"> </w:t>
      </w:r>
      <w:r w:rsidR="00924B63">
        <w:t>–</w:t>
      </w:r>
      <w:r>
        <w:t xml:space="preserve"> </w:t>
      </w:r>
      <w:r w:rsidR="00924B63">
        <w:t xml:space="preserve">For </w:t>
      </w:r>
      <w:r w:rsidR="00004056">
        <w:t>Time Off for a</w:t>
      </w:r>
      <w:r w:rsidR="00924B63">
        <w:t xml:space="preserve"> day</w:t>
      </w:r>
      <w:r w:rsidR="00004056">
        <w:t xml:space="preserve"> or more</w:t>
      </w:r>
      <w:r w:rsidR="00924B63">
        <w:t>.</w:t>
      </w:r>
    </w:p>
    <w:p w:rsidR="00B57C4E" w:rsidRDefault="00B57C4E" w:rsidP="0084608C">
      <w:pPr>
        <w:pStyle w:val="ListParagraph"/>
        <w:numPr>
          <w:ilvl w:val="1"/>
          <w:numId w:val="25"/>
        </w:numPr>
      </w:pPr>
      <w:r w:rsidRPr="0093455A">
        <w:rPr>
          <w:b/>
        </w:rPr>
        <w:t>Pack</w:t>
      </w:r>
      <w:r w:rsidR="00924B63">
        <w:t xml:space="preserve"> – Driver is packing.</w:t>
      </w:r>
    </w:p>
    <w:p w:rsidR="00B57C4E" w:rsidRDefault="00B57C4E" w:rsidP="0084608C">
      <w:pPr>
        <w:pStyle w:val="ListParagraph"/>
        <w:numPr>
          <w:ilvl w:val="1"/>
          <w:numId w:val="25"/>
        </w:numPr>
      </w:pPr>
      <w:r w:rsidRPr="0093455A">
        <w:rPr>
          <w:b/>
        </w:rPr>
        <w:t>Drive</w:t>
      </w:r>
      <w:r w:rsidR="00924B63">
        <w:t xml:space="preserve"> – Driver is in transit.</w:t>
      </w:r>
    </w:p>
    <w:p w:rsidR="00B57C4E" w:rsidRDefault="00B57C4E" w:rsidP="0084608C">
      <w:pPr>
        <w:pStyle w:val="ListParagraph"/>
        <w:numPr>
          <w:ilvl w:val="1"/>
          <w:numId w:val="25"/>
        </w:numPr>
      </w:pPr>
      <w:r w:rsidRPr="0093455A">
        <w:rPr>
          <w:b/>
        </w:rPr>
        <w:t>Delay</w:t>
      </w:r>
      <w:r w:rsidR="00924B63">
        <w:t xml:space="preserve"> – There is a delay.</w:t>
      </w:r>
    </w:p>
    <w:p w:rsidR="00001D82" w:rsidRDefault="00B57C4E" w:rsidP="0084608C">
      <w:pPr>
        <w:pStyle w:val="ListParagraph"/>
        <w:numPr>
          <w:ilvl w:val="1"/>
          <w:numId w:val="25"/>
        </w:numPr>
      </w:pPr>
      <w:r w:rsidRPr="0093455A">
        <w:rPr>
          <w:b/>
        </w:rPr>
        <w:t>Breakdown</w:t>
      </w:r>
      <w:r>
        <w:t xml:space="preserve"> </w:t>
      </w:r>
      <w:r w:rsidR="00924B63">
        <w:t>– Vehicle is broken down in transit.</w:t>
      </w:r>
    </w:p>
    <w:p w:rsidR="009B18C6" w:rsidRDefault="00004056" w:rsidP="009B18C6">
      <w:pPr>
        <w:jc w:val="center"/>
      </w:pPr>
      <w:r>
        <w:rPr>
          <w:noProof/>
          <w:lang w:eastAsia="en-US"/>
        </w:rPr>
        <w:drawing>
          <wp:inline distT="0" distB="0" distL="0" distR="0" wp14:anchorId="06B356C8">
            <wp:extent cx="4148602" cy="971173"/>
            <wp:effectExtent l="0" t="0" r="4445" b="63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333" cy="984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01D82" w:rsidRDefault="00A1421C" w:rsidP="0084608C">
      <w:pPr>
        <w:pStyle w:val="ListParagraph"/>
        <w:numPr>
          <w:ilvl w:val="0"/>
          <w:numId w:val="25"/>
        </w:numPr>
      </w:pPr>
      <w:r>
        <w:t>The LD Board panel will refresh.</w:t>
      </w:r>
    </w:p>
    <w:p w:rsidR="00A1421C" w:rsidRDefault="00A1421C" w:rsidP="0084608C">
      <w:pPr>
        <w:pStyle w:val="ListParagraph"/>
        <w:numPr>
          <w:ilvl w:val="1"/>
          <w:numId w:val="25"/>
        </w:numPr>
      </w:pPr>
      <w:r>
        <w:t>The Day Block will be displayed</w:t>
      </w:r>
      <w:r w:rsidR="00E00DB4">
        <w:t xml:space="preserve"> covering the appropriate dates</w:t>
      </w:r>
      <w:r w:rsidR="009B18C6">
        <w:t>.</w:t>
      </w:r>
    </w:p>
    <w:p w:rsidR="00001D82" w:rsidRDefault="00004056" w:rsidP="009B18C6">
      <w:pPr>
        <w:jc w:val="center"/>
      </w:pPr>
      <w:r>
        <w:rPr>
          <w:noProof/>
          <w:lang w:eastAsia="en-US"/>
        </w:rPr>
        <w:drawing>
          <wp:inline distT="0" distB="0" distL="0" distR="0" wp14:anchorId="372C25B5">
            <wp:extent cx="4168531" cy="905155"/>
            <wp:effectExtent l="0" t="0" r="3810" b="952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25" cy="914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6612" w:rsidRDefault="00DC6612">
      <w:pPr>
        <w:spacing w:after="200" w:line="276" w:lineRule="auto"/>
      </w:pPr>
      <w:r>
        <w:br w:type="page"/>
      </w:r>
    </w:p>
    <w:p w:rsidR="009B18C6" w:rsidRDefault="009B18C6" w:rsidP="009B18C6">
      <w:pPr>
        <w:pStyle w:val="Heading3"/>
      </w:pPr>
      <w:bookmarkStart w:id="47" w:name="_Toc479163732"/>
      <w:r>
        <w:lastRenderedPageBreak/>
        <w:t>Remove a Day Block</w:t>
      </w:r>
      <w:bookmarkEnd w:id="47"/>
    </w:p>
    <w:p w:rsidR="009B18C6" w:rsidRDefault="009B18C6" w:rsidP="0084608C">
      <w:pPr>
        <w:pStyle w:val="ListParagraph"/>
        <w:numPr>
          <w:ilvl w:val="0"/>
          <w:numId w:val="26"/>
        </w:numPr>
      </w:pPr>
      <w:r>
        <w:t>Locate the Driver with the Day Block</w:t>
      </w:r>
      <w:r w:rsidR="00DC6612">
        <w:t xml:space="preserve"> that is to be removed</w:t>
      </w:r>
      <w:r>
        <w:t>.</w:t>
      </w:r>
    </w:p>
    <w:p w:rsidR="009B18C6" w:rsidRDefault="009B18C6" w:rsidP="0084608C">
      <w:pPr>
        <w:pStyle w:val="ListParagraph"/>
        <w:numPr>
          <w:ilvl w:val="0"/>
          <w:numId w:val="26"/>
        </w:numPr>
      </w:pPr>
      <w:r>
        <w:t>Right click on the Day Block.</w:t>
      </w:r>
    </w:p>
    <w:p w:rsidR="009B18C6" w:rsidRDefault="009B18C6" w:rsidP="0084608C">
      <w:pPr>
        <w:pStyle w:val="ListParagraph"/>
        <w:numPr>
          <w:ilvl w:val="0"/>
          <w:numId w:val="26"/>
        </w:numPr>
      </w:pPr>
      <w:r>
        <w:t>Select “Remove Day Block”.</w:t>
      </w:r>
    </w:p>
    <w:p w:rsidR="009B18C6" w:rsidRDefault="00DC6612" w:rsidP="009B18C6">
      <w:pPr>
        <w:jc w:val="center"/>
      </w:pPr>
      <w:r>
        <w:rPr>
          <w:noProof/>
          <w:lang w:eastAsia="en-US"/>
        </w:rPr>
        <w:drawing>
          <wp:inline distT="0" distB="0" distL="0" distR="0" wp14:anchorId="5B1DD87C">
            <wp:extent cx="4424925" cy="967402"/>
            <wp:effectExtent l="0" t="0" r="0" b="444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49" cy="976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18C6" w:rsidRDefault="00C636A3" w:rsidP="0084608C">
      <w:pPr>
        <w:pStyle w:val="ListParagraph"/>
        <w:numPr>
          <w:ilvl w:val="0"/>
          <w:numId w:val="26"/>
        </w:numPr>
      </w:pPr>
      <w:r>
        <w:t>The Day Block is now gone.</w:t>
      </w:r>
    </w:p>
    <w:p w:rsidR="00C636A3" w:rsidRDefault="00C636A3" w:rsidP="0084608C">
      <w:pPr>
        <w:pStyle w:val="ListParagraph"/>
        <w:numPr>
          <w:ilvl w:val="1"/>
          <w:numId w:val="26"/>
        </w:numPr>
      </w:pPr>
      <w:r>
        <w:rPr>
          <w:b/>
        </w:rPr>
        <w:t>Note:</w:t>
      </w:r>
      <w:r>
        <w:t xml:space="preserve">  The entire Day Block is removed.  You can’t remove just one day from one block that spans multiple days.</w:t>
      </w:r>
    </w:p>
    <w:p w:rsidR="005419A0" w:rsidRDefault="00DC6612" w:rsidP="00C636A3">
      <w:pPr>
        <w:jc w:val="center"/>
      </w:pPr>
      <w:r>
        <w:rPr>
          <w:noProof/>
          <w:lang w:eastAsia="en-US"/>
        </w:rPr>
        <w:drawing>
          <wp:inline distT="0" distB="0" distL="0" distR="0" wp14:anchorId="7DD2D314">
            <wp:extent cx="4367823" cy="969692"/>
            <wp:effectExtent l="0" t="0" r="0" b="190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939" cy="981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"/>
    </w:p>
    <w:sectPr w:rsidR="005419A0" w:rsidSect="000F30EE">
      <w:footerReference w:type="default" r:id="rId70"/>
      <w:pgSz w:w="12240" w:h="15840"/>
      <w:pgMar w:top="720" w:right="900" w:bottom="720" w:left="9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75B3" w:rsidRDefault="00AD75B3">
      <w:pPr>
        <w:spacing w:after="0" w:line="240" w:lineRule="auto"/>
      </w:pPr>
      <w:r>
        <w:separator/>
      </w:r>
    </w:p>
  </w:endnote>
  <w:endnote w:type="continuationSeparator" w:id="0">
    <w:p w:rsidR="00AD75B3" w:rsidRDefault="00AD7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795"/>
      <w:gridCol w:w="1066"/>
      <w:gridCol w:w="4795"/>
    </w:tblGrid>
    <w:tr w:rsidR="00D676FD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D676FD" w:rsidRPr="00DF0481" w:rsidRDefault="00D676FD">
          <w:pPr>
            <w:pStyle w:val="Header"/>
            <w:rPr>
              <w:rFonts w:asciiTheme="majorHAnsi" w:eastAsiaTheme="majorEastAsia" w:hAnsiTheme="majorHAnsi" w:cstheme="majorBidi"/>
              <w:b/>
              <w:bCs/>
              <w:sz w:val="12"/>
              <w:szCs w:val="12"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676FD" w:rsidRDefault="00D676FD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AB7310" w:rsidRPr="00AB7310">
            <w:rPr>
              <w:rFonts w:asciiTheme="majorHAnsi" w:eastAsiaTheme="majorEastAsia" w:hAnsiTheme="majorHAnsi" w:cstheme="majorBidi"/>
              <w:b/>
              <w:bCs/>
              <w:noProof/>
            </w:rPr>
            <w:t>28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D676FD" w:rsidRDefault="00D676F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D676FD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D676FD" w:rsidRPr="00DF0481" w:rsidRDefault="00D676FD">
          <w:pPr>
            <w:pStyle w:val="Header"/>
            <w:rPr>
              <w:rFonts w:asciiTheme="majorHAnsi" w:eastAsiaTheme="majorEastAsia" w:hAnsiTheme="majorHAnsi" w:cstheme="majorBidi"/>
              <w:b/>
              <w:bCs/>
              <w:sz w:val="12"/>
              <w:szCs w:val="12"/>
            </w:rPr>
          </w:pPr>
        </w:p>
      </w:tc>
      <w:tc>
        <w:tcPr>
          <w:tcW w:w="500" w:type="pct"/>
          <w:vMerge/>
        </w:tcPr>
        <w:p w:rsidR="00D676FD" w:rsidRDefault="00D676FD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D676FD" w:rsidRDefault="00D676F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D676FD" w:rsidRDefault="00D676FD" w:rsidP="00C824E3">
    <w:pPr>
      <w:pStyle w:val="Footer"/>
    </w:pP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fldChar w:fldCharType="begin"/>
    </w: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instrText xml:space="preserve"> FILENAME   \* MERGEFORMAT </w:instrText>
    </w: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fldChar w:fldCharType="separate"/>
    </w:r>
    <w:r>
      <w:rPr>
        <w:rFonts w:asciiTheme="majorHAnsi" w:eastAsiaTheme="majorEastAsia" w:hAnsiTheme="majorHAnsi" w:cstheme="majorBidi"/>
        <w:b/>
        <w:bCs/>
        <w:noProof/>
        <w:color w:val="BFBFBF" w:themeColor="background1" w:themeShade="BF"/>
      </w:rPr>
      <w:t>Component - LD Dispatch.docx</w:t>
    </w:r>
    <w:r w:rsidRPr="00FE4A5A">
      <w:rPr>
        <w:rFonts w:asciiTheme="majorHAnsi" w:eastAsiaTheme="majorEastAsia" w:hAnsiTheme="majorHAnsi" w:cstheme="majorBidi"/>
        <w:b/>
        <w:bCs/>
        <w:color w:val="BFBFBF" w:themeColor="background1" w:themeShade="BF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75B3" w:rsidRDefault="00AD75B3">
      <w:pPr>
        <w:spacing w:after="0" w:line="240" w:lineRule="auto"/>
      </w:pPr>
      <w:r>
        <w:separator/>
      </w:r>
    </w:p>
  </w:footnote>
  <w:footnote w:type="continuationSeparator" w:id="0">
    <w:p w:rsidR="00AD75B3" w:rsidRDefault="00AD7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9766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>
    <w:nsid w:val="068C56B2"/>
    <w:multiLevelType w:val="multilevel"/>
    <w:tmpl w:val="90B88DF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  <w:rPr>
        <w:b w:val="0"/>
      </w:r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>
    <w:nsid w:val="0A7E2AA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">
    <w:nsid w:val="1231273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">
    <w:nsid w:val="12CD6D30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5">
    <w:nsid w:val="150A65C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>
    <w:nsid w:val="15CB4F76"/>
    <w:multiLevelType w:val="multilevel"/>
    <w:tmpl w:val="4E5A48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7">
    <w:nsid w:val="17A546EB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8">
    <w:nsid w:val="1AB721D6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>
    <w:nsid w:val="23DF6B5B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25682F49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>
    <w:nsid w:val="2C876C42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2">
    <w:nsid w:val="2FEA70FB"/>
    <w:multiLevelType w:val="multilevel"/>
    <w:tmpl w:val="3FDE81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  <w:color w:val="365F91" w:themeColor="accent1" w:themeShade="BF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>
    <w:nsid w:val="32C60234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4">
    <w:nsid w:val="367D0712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5">
    <w:nsid w:val="3C0E2347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6">
    <w:nsid w:val="4037472C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7">
    <w:nsid w:val="4D1E46CF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8">
    <w:nsid w:val="50CF5440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9">
    <w:nsid w:val="52AE3343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0">
    <w:nsid w:val="5D816082"/>
    <w:multiLevelType w:val="hybridMultilevel"/>
    <w:tmpl w:val="34E6A86E"/>
    <w:lvl w:ilvl="0" w:tplc="411AED36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FD7019A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2">
    <w:nsid w:val="663F47B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3">
    <w:nsid w:val="6C722EBA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4">
    <w:nsid w:val="71663562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5">
    <w:nsid w:val="76CE189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6">
    <w:nsid w:val="7B4675B2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7">
    <w:nsid w:val="7C7B4A6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648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20"/>
  </w:num>
  <w:num w:numId="2">
    <w:abstractNumId w:val="12"/>
  </w:num>
  <w:num w:numId="3">
    <w:abstractNumId w:val="3"/>
  </w:num>
  <w:num w:numId="4">
    <w:abstractNumId w:val="6"/>
  </w:num>
  <w:num w:numId="5">
    <w:abstractNumId w:val="9"/>
  </w:num>
  <w:num w:numId="6">
    <w:abstractNumId w:val="7"/>
  </w:num>
  <w:num w:numId="7">
    <w:abstractNumId w:val="18"/>
  </w:num>
  <w:num w:numId="8">
    <w:abstractNumId w:val="2"/>
  </w:num>
  <w:num w:numId="9">
    <w:abstractNumId w:val="15"/>
  </w:num>
  <w:num w:numId="10">
    <w:abstractNumId w:val="17"/>
  </w:num>
  <w:num w:numId="11">
    <w:abstractNumId w:val="22"/>
  </w:num>
  <w:num w:numId="12">
    <w:abstractNumId w:val="19"/>
  </w:num>
  <w:num w:numId="13">
    <w:abstractNumId w:val="1"/>
  </w:num>
  <w:num w:numId="14">
    <w:abstractNumId w:val="26"/>
  </w:num>
  <w:num w:numId="15">
    <w:abstractNumId w:val="0"/>
  </w:num>
  <w:num w:numId="16">
    <w:abstractNumId w:val="21"/>
  </w:num>
  <w:num w:numId="17">
    <w:abstractNumId w:val="14"/>
  </w:num>
  <w:num w:numId="18">
    <w:abstractNumId w:val="13"/>
  </w:num>
  <w:num w:numId="19">
    <w:abstractNumId w:val="8"/>
  </w:num>
  <w:num w:numId="20">
    <w:abstractNumId w:val="4"/>
  </w:num>
  <w:num w:numId="21">
    <w:abstractNumId w:val="27"/>
  </w:num>
  <w:num w:numId="22">
    <w:abstractNumId w:val="10"/>
  </w:num>
  <w:num w:numId="23">
    <w:abstractNumId w:val="16"/>
  </w:num>
  <w:num w:numId="24">
    <w:abstractNumId w:val="11"/>
  </w:num>
  <w:num w:numId="25">
    <w:abstractNumId w:val="5"/>
  </w:num>
  <w:num w:numId="26">
    <w:abstractNumId w:val="25"/>
  </w:num>
  <w:num w:numId="27">
    <w:abstractNumId w:val="24"/>
  </w:num>
  <w:num w:numId="28">
    <w:abstractNumId w:val="2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D36"/>
    <w:rsid w:val="00001D82"/>
    <w:rsid w:val="00004056"/>
    <w:rsid w:val="00024C70"/>
    <w:rsid w:val="00027505"/>
    <w:rsid w:val="00035B5C"/>
    <w:rsid w:val="00050598"/>
    <w:rsid w:val="00054A8C"/>
    <w:rsid w:val="0005675D"/>
    <w:rsid w:val="00066126"/>
    <w:rsid w:val="00072637"/>
    <w:rsid w:val="000979D4"/>
    <w:rsid w:val="000A31EA"/>
    <w:rsid w:val="000B276D"/>
    <w:rsid w:val="000C68CF"/>
    <w:rsid w:val="000D1500"/>
    <w:rsid w:val="000E3CBE"/>
    <w:rsid w:val="000E40BB"/>
    <w:rsid w:val="000F30EE"/>
    <w:rsid w:val="00101B85"/>
    <w:rsid w:val="00106DBE"/>
    <w:rsid w:val="00110F2D"/>
    <w:rsid w:val="0012150D"/>
    <w:rsid w:val="00126D36"/>
    <w:rsid w:val="001838D6"/>
    <w:rsid w:val="001965EB"/>
    <w:rsid w:val="001B482F"/>
    <w:rsid w:val="002021C2"/>
    <w:rsid w:val="00207CFD"/>
    <w:rsid w:val="00214CEF"/>
    <w:rsid w:val="00257159"/>
    <w:rsid w:val="002915B3"/>
    <w:rsid w:val="002B26F2"/>
    <w:rsid w:val="002B3089"/>
    <w:rsid w:val="002B7A61"/>
    <w:rsid w:val="002C6203"/>
    <w:rsid w:val="002C654B"/>
    <w:rsid w:val="002D20DE"/>
    <w:rsid w:val="002D688A"/>
    <w:rsid w:val="002E6D01"/>
    <w:rsid w:val="003034C7"/>
    <w:rsid w:val="003069AD"/>
    <w:rsid w:val="0031115D"/>
    <w:rsid w:val="00320BFB"/>
    <w:rsid w:val="00323F56"/>
    <w:rsid w:val="003315F0"/>
    <w:rsid w:val="003424BE"/>
    <w:rsid w:val="003473F2"/>
    <w:rsid w:val="00352A68"/>
    <w:rsid w:val="0036327C"/>
    <w:rsid w:val="00386859"/>
    <w:rsid w:val="00391142"/>
    <w:rsid w:val="003A100C"/>
    <w:rsid w:val="003A4EA1"/>
    <w:rsid w:val="003A6FAE"/>
    <w:rsid w:val="003B6D57"/>
    <w:rsid w:val="003D4A24"/>
    <w:rsid w:val="003E4A9C"/>
    <w:rsid w:val="00400446"/>
    <w:rsid w:val="00416AB2"/>
    <w:rsid w:val="004263A0"/>
    <w:rsid w:val="004265E6"/>
    <w:rsid w:val="00446333"/>
    <w:rsid w:val="00480459"/>
    <w:rsid w:val="0048666C"/>
    <w:rsid w:val="00493CDA"/>
    <w:rsid w:val="00495245"/>
    <w:rsid w:val="00496E9A"/>
    <w:rsid w:val="004A6845"/>
    <w:rsid w:val="004D08E3"/>
    <w:rsid w:val="004F3184"/>
    <w:rsid w:val="004F34A0"/>
    <w:rsid w:val="004F3866"/>
    <w:rsid w:val="005059E3"/>
    <w:rsid w:val="005076C0"/>
    <w:rsid w:val="00534999"/>
    <w:rsid w:val="005419A0"/>
    <w:rsid w:val="005423BA"/>
    <w:rsid w:val="00553D2E"/>
    <w:rsid w:val="00570F9C"/>
    <w:rsid w:val="00576BCC"/>
    <w:rsid w:val="00592648"/>
    <w:rsid w:val="00592786"/>
    <w:rsid w:val="005D720E"/>
    <w:rsid w:val="006004FE"/>
    <w:rsid w:val="00602782"/>
    <w:rsid w:val="00654230"/>
    <w:rsid w:val="00661C68"/>
    <w:rsid w:val="00695FB4"/>
    <w:rsid w:val="006B1C6B"/>
    <w:rsid w:val="006B4EF1"/>
    <w:rsid w:val="006B5D26"/>
    <w:rsid w:val="006E3387"/>
    <w:rsid w:val="006E58F8"/>
    <w:rsid w:val="007009E1"/>
    <w:rsid w:val="00715C50"/>
    <w:rsid w:val="00746539"/>
    <w:rsid w:val="007473B1"/>
    <w:rsid w:val="00756A62"/>
    <w:rsid w:val="00763BC4"/>
    <w:rsid w:val="00784DE7"/>
    <w:rsid w:val="00787DDB"/>
    <w:rsid w:val="00794C66"/>
    <w:rsid w:val="007D7D9F"/>
    <w:rsid w:val="007F421D"/>
    <w:rsid w:val="007F4356"/>
    <w:rsid w:val="008139E7"/>
    <w:rsid w:val="0082167C"/>
    <w:rsid w:val="00826CCC"/>
    <w:rsid w:val="00840209"/>
    <w:rsid w:val="00840C0C"/>
    <w:rsid w:val="0084608C"/>
    <w:rsid w:val="00850CFF"/>
    <w:rsid w:val="00860496"/>
    <w:rsid w:val="0086097A"/>
    <w:rsid w:val="008654AA"/>
    <w:rsid w:val="0088210A"/>
    <w:rsid w:val="008A2533"/>
    <w:rsid w:val="008B5203"/>
    <w:rsid w:val="008C2C46"/>
    <w:rsid w:val="008C6A1F"/>
    <w:rsid w:val="008E5042"/>
    <w:rsid w:val="008F3548"/>
    <w:rsid w:val="0090476B"/>
    <w:rsid w:val="00924B63"/>
    <w:rsid w:val="0093455A"/>
    <w:rsid w:val="009507AE"/>
    <w:rsid w:val="0097077B"/>
    <w:rsid w:val="009716BA"/>
    <w:rsid w:val="00990A5A"/>
    <w:rsid w:val="009A5538"/>
    <w:rsid w:val="009B096A"/>
    <w:rsid w:val="009B18C6"/>
    <w:rsid w:val="009B42B4"/>
    <w:rsid w:val="009B59AE"/>
    <w:rsid w:val="009D4CAD"/>
    <w:rsid w:val="009E1720"/>
    <w:rsid w:val="009E369E"/>
    <w:rsid w:val="00A002AE"/>
    <w:rsid w:val="00A01F7C"/>
    <w:rsid w:val="00A079B5"/>
    <w:rsid w:val="00A1421C"/>
    <w:rsid w:val="00A46B2E"/>
    <w:rsid w:val="00A536FC"/>
    <w:rsid w:val="00A608C5"/>
    <w:rsid w:val="00A6437D"/>
    <w:rsid w:val="00A654E8"/>
    <w:rsid w:val="00A931E7"/>
    <w:rsid w:val="00AB7310"/>
    <w:rsid w:val="00AD0550"/>
    <w:rsid w:val="00AD75B3"/>
    <w:rsid w:val="00AE4E59"/>
    <w:rsid w:val="00AF774F"/>
    <w:rsid w:val="00B50368"/>
    <w:rsid w:val="00B54F09"/>
    <w:rsid w:val="00B57C4E"/>
    <w:rsid w:val="00B755A1"/>
    <w:rsid w:val="00B95824"/>
    <w:rsid w:val="00BB58D8"/>
    <w:rsid w:val="00BC3B15"/>
    <w:rsid w:val="00BC7B16"/>
    <w:rsid w:val="00BE3E19"/>
    <w:rsid w:val="00BE661F"/>
    <w:rsid w:val="00C00BFD"/>
    <w:rsid w:val="00C053DC"/>
    <w:rsid w:val="00C17305"/>
    <w:rsid w:val="00C31795"/>
    <w:rsid w:val="00C40D55"/>
    <w:rsid w:val="00C43336"/>
    <w:rsid w:val="00C51497"/>
    <w:rsid w:val="00C52C24"/>
    <w:rsid w:val="00C636A3"/>
    <w:rsid w:val="00C66D7D"/>
    <w:rsid w:val="00C824E3"/>
    <w:rsid w:val="00C946B7"/>
    <w:rsid w:val="00CA1A8F"/>
    <w:rsid w:val="00CE5F62"/>
    <w:rsid w:val="00D1133F"/>
    <w:rsid w:val="00D20623"/>
    <w:rsid w:val="00D42B4A"/>
    <w:rsid w:val="00D4561E"/>
    <w:rsid w:val="00D625D8"/>
    <w:rsid w:val="00D676FD"/>
    <w:rsid w:val="00D71467"/>
    <w:rsid w:val="00D7260A"/>
    <w:rsid w:val="00D9434D"/>
    <w:rsid w:val="00DA4775"/>
    <w:rsid w:val="00DB45B7"/>
    <w:rsid w:val="00DC4318"/>
    <w:rsid w:val="00DC6612"/>
    <w:rsid w:val="00DE4B49"/>
    <w:rsid w:val="00DF0481"/>
    <w:rsid w:val="00DF2F76"/>
    <w:rsid w:val="00E00DB4"/>
    <w:rsid w:val="00E07A8A"/>
    <w:rsid w:val="00E1714A"/>
    <w:rsid w:val="00E52E3F"/>
    <w:rsid w:val="00E541BE"/>
    <w:rsid w:val="00E72A6D"/>
    <w:rsid w:val="00E739B2"/>
    <w:rsid w:val="00EC7299"/>
    <w:rsid w:val="00EF4A43"/>
    <w:rsid w:val="00F03067"/>
    <w:rsid w:val="00F03CA6"/>
    <w:rsid w:val="00F03FBA"/>
    <w:rsid w:val="00F05EC8"/>
    <w:rsid w:val="00F26A90"/>
    <w:rsid w:val="00F33BE7"/>
    <w:rsid w:val="00F84FAE"/>
    <w:rsid w:val="00F85AF8"/>
    <w:rsid w:val="00FA1237"/>
    <w:rsid w:val="00FB2253"/>
    <w:rsid w:val="00FC64D0"/>
    <w:rsid w:val="00FD0DA4"/>
    <w:rsid w:val="00FD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9B1559D-6C8D-4AD8-A2C4-C445142B9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0EE"/>
    <w:pPr>
      <w:spacing w:after="160" w:line="259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30EE"/>
    <w:pPr>
      <w:keepNext/>
      <w:keepLines/>
      <w:numPr>
        <w:numId w:val="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0EE"/>
    <w:pPr>
      <w:keepNext/>
      <w:keepLines/>
      <w:numPr>
        <w:ilvl w:val="1"/>
        <w:numId w:val="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F30EE"/>
    <w:pPr>
      <w:keepNext/>
      <w:keepLines/>
      <w:numPr>
        <w:ilvl w:val="2"/>
        <w:numId w:val="2"/>
      </w:numPr>
      <w:spacing w:before="200" w:after="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F30EE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F30EE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30EE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30EE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30EE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30EE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30E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0F30EE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0F30EE"/>
    <w:rPr>
      <w:rFonts w:ascii="Calibri" w:eastAsiaTheme="majorEastAsia" w:hAnsi="Calibr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0F30EE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0F30EE"/>
    <w:rPr>
      <w:rFonts w:asciiTheme="majorHAnsi" w:eastAsiaTheme="majorEastAsia" w:hAnsiTheme="majorHAnsi" w:cstheme="majorBidi"/>
      <w:color w:val="17365D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30EE"/>
    <w:rPr>
      <w:rFonts w:asciiTheme="majorHAnsi" w:eastAsiaTheme="majorEastAsia" w:hAnsiTheme="majorHAnsi" w:cstheme="majorBidi"/>
      <w:i/>
      <w:iCs/>
      <w:color w:val="17365D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30EE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30EE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30E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0F30EE"/>
    <w:pPr>
      <w:numPr>
        <w:numId w:val="1"/>
      </w:numPr>
      <w:spacing w:after="120" w:line="240" w:lineRule="auto"/>
      <w:contextualSpacing/>
    </w:pPr>
  </w:style>
  <w:style w:type="paragraph" w:styleId="NoSpacing">
    <w:name w:val="No Spacing"/>
    <w:link w:val="NoSpacingChar"/>
    <w:uiPriority w:val="1"/>
    <w:qFormat/>
    <w:rsid w:val="000F30E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F30E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F3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0EE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0F3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0EE"/>
    <w:rPr>
      <w:rFonts w:eastAsiaTheme="minorEastAsia"/>
      <w:lang w:eastAsia="ja-JP"/>
    </w:rPr>
  </w:style>
  <w:style w:type="paragraph" w:styleId="NormalWeb">
    <w:name w:val="Normal (Web)"/>
    <w:basedOn w:val="Normal"/>
    <w:uiPriority w:val="99"/>
    <w:unhideWhenUsed/>
    <w:rsid w:val="000F30EE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30EE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F30EE"/>
    <w:pPr>
      <w:tabs>
        <w:tab w:val="left" w:pos="440"/>
        <w:tab w:val="right" w:leader="dot" w:pos="9350"/>
      </w:tabs>
      <w:spacing w:after="100"/>
    </w:pPr>
    <w:rPr>
      <w:rFonts w:eastAsiaTheme="minorHAnsi"/>
      <w:b/>
      <w:noProof/>
      <w:sz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0F30E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30EE"/>
    <w:pPr>
      <w:spacing w:after="100" w:line="276" w:lineRule="auto"/>
      <w:ind w:left="220"/>
    </w:pPr>
  </w:style>
  <w:style w:type="paragraph" w:customStyle="1" w:styleId="ChartBodyCopy">
    <w:name w:val="Chart Body Copy"/>
    <w:basedOn w:val="Normal"/>
    <w:qFormat/>
    <w:rsid w:val="000F30EE"/>
    <w:pPr>
      <w:spacing w:before="60" w:after="60" w:line="252" w:lineRule="auto"/>
    </w:pPr>
    <w:rPr>
      <w:rFonts w:eastAsiaTheme="minorHAnsi"/>
      <w:color w:val="000000" w:themeColor="text1"/>
      <w:sz w:val="20"/>
      <w:lang w:eastAsia="en-US"/>
    </w:rPr>
  </w:style>
  <w:style w:type="paragraph" w:customStyle="1" w:styleId="ChartHeaderInformation">
    <w:name w:val="Chart Header Information"/>
    <w:basedOn w:val="Normal"/>
    <w:qFormat/>
    <w:rsid w:val="000F30EE"/>
    <w:pPr>
      <w:spacing w:before="120" w:after="120" w:line="240" w:lineRule="auto"/>
      <w:jc w:val="center"/>
    </w:pPr>
    <w:rPr>
      <w:rFonts w:ascii="Franklin Gothic Medium" w:eastAsiaTheme="minorHAnsi" w:hAnsi="Franklin Gothic Medium"/>
      <w:b/>
      <w:color w:val="4F81BD" w:themeColor="accent1"/>
      <w:sz w:val="20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0EE"/>
    <w:pPr>
      <w:numPr>
        <w:ilvl w:val="1"/>
      </w:numPr>
      <w:spacing w:after="200" w:line="276" w:lineRule="auto"/>
      <w:jc w:val="right"/>
    </w:pPr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0F30EE"/>
    <w:rPr>
      <w:rFonts w:asciiTheme="majorHAnsi" w:eastAsiaTheme="majorEastAsia" w:hAnsiTheme="majorHAnsi" w:cstheme="majorBidi"/>
      <w:i/>
      <w:iCs/>
      <w:color w:val="365F91" w:themeColor="accent1" w:themeShade="BF"/>
      <w:spacing w:val="15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F30E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F30EE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3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0EE"/>
    <w:rPr>
      <w:rFonts w:ascii="Tahoma" w:eastAsiaTheme="minorEastAsia" w:hAnsi="Tahoma" w:cs="Tahoma"/>
      <w:sz w:val="16"/>
      <w:szCs w:val="16"/>
      <w:lang w:eastAsia="ja-JP"/>
    </w:rPr>
  </w:style>
  <w:style w:type="table" w:styleId="TableGrid">
    <w:name w:val="Table Grid"/>
    <w:basedOn w:val="TableNormal"/>
    <w:uiPriority w:val="59"/>
    <w:rsid w:val="005927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CA1A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8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customXml" Target="../customXml/item2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oleObject" Target="embeddings/oleObject3.bin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oter" Target="footer1.xml"/><Relationship Id="rId75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34" Type="http://schemas.openxmlformats.org/officeDocument/2006/relationships/image" Target="media/image27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F63DA9F28F184C86CECEA826B6DB2A" ma:contentTypeVersion="0" ma:contentTypeDescription="Create a new document." ma:contentTypeScope="" ma:versionID="e2df93b61dcd8c2aa8bc23674fd1bf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ac8bba4901f42074035900ae51f08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11134E-5F45-4176-8B93-6E3FE008624C}"/>
</file>

<file path=customXml/itemProps2.xml><?xml version="1.0" encoding="utf-8"?>
<ds:datastoreItem xmlns:ds="http://schemas.openxmlformats.org/officeDocument/2006/customXml" ds:itemID="{31168C1D-E682-4982-9500-899EFA368208}"/>
</file>

<file path=customXml/itemProps3.xml><?xml version="1.0" encoding="utf-8"?>
<ds:datastoreItem xmlns:ds="http://schemas.openxmlformats.org/officeDocument/2006/customXml" ds:itemID="{D340F9AB-75BA-49BE-A489-8D34EDBAC10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30</Pages>
  <Words>3269</Words>
  <Characters>18639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 Rupe</dc:creator>
  <cp:keywords/>
  <dc:description/>
  <cp:lastModifiedBy>JC Rupe</cp:lastModifiedBy>
  <cp:revision>105</cp:revision>
  <cp:lastPrinted>2017-01-17T12:57:00Z</cp:lastPrinted>
  <dcterms:created xsi:type="dcterms:W3CDTF">2016-12-27T13:56:00Z</dcterms:created>
  <dcterms:modified xsi:type="dcterms:W3CDTF">2017-04-05T17:52:00Z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0x0101006CF63DA9F28F184C86CECEA826B6DB2A</vt:lpwstr>
  </property>
  <property fmtid="{D5CDD505-2E9C-101B-9397-08002B2CF9AE}" pid="3" name="IsMyDocuments">
    <vt:bool>true</vt:bool>
  </property>
</Properties>
</file>