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DB" w:rsidRDefault="00231BDB">
      <w:r>
        <w:t>Writer</w:t>
      </w:r>
    </w:p>
    <w:p w:rsidR="00A172F4" w:rsidRDefault="00231BDB">
      <w:r>
        <w:rPr>
          <w:noProof/>
        </w:rPr>
        <w:drawing>
          <wp:inline distT="0" distB="0" distL="0" distR="0" wp14:anchorId="7D918CDE" wp14:editId="25FA04AA">
            <wp:extent cx="6152515" cy="4179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A6" w:rsidRDefault="00FA67A6">
      <w:r>
        <w:t>Reader</w:t>
      </w:r>
    </w:p>
    <w:p w:rsidR="00FA67A6" w:rsidRDefault="00FA67A6">
      <w:r>
        <w:rPr>
          <w:noProof/>
        </w:rPr>
        <w:lastRenderedPageBreak/>
        <w:drawing>
          <wp:inline distT="0" distB="0" distL="0" distR="0" wp14:anchorId="0F155617" wp14:editId="097F1A0C">
            <wp:extent cx="6152515" cy="43370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53" w:rsidRDefault="00164553">
      <w:r>
        <w:t>Player</w:t>
      </w:r>
    </w:p>
    <w:p w:rsidR="00307D11" w:rsidRDefault="00307D11">
      <w:r>
        <w:rPr>
          <w:noProof/>
        </w:rPr>
        <w:lastRenderedPageBreak/>
        <w:drawing>
          <wp:inline distT="0" distB="0" distL="0" distR="0" wp14:anchorId="6711EF3B" wp14:editId="2AE9443B">
            <wp:extent cx="6152515" cy="4635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D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80"/>
    <w:rsid w:val="00164553"/>
    <w:rsid w:val="00231BDB"/>
    <w:rsid w:val="00307D11"/>
    <w:rsid w:val="00771780"/>
    <w:rsid w:val="00A172F4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A881"/>
  <w15:chartTrackingRefBased/>
  <w15:docId w15:val="{A4E87FFC-483B-4FE3-9A74-4BDDE0F6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Lomtseu</dc:creator>
  <cp:keywords/>
  <dc:description/>
  <cp:lastModifiedBy>Daniil Lomtseu</cp:lastModifiedBy>
  <cp:revision>5</cp:revision>
  <dcterms:created xsi:type="dcterms:W3CDTF">2018-09-14T10:12:00Z</dcterms:created>
  <dcterms:modified xsi:type="dcterms:W3CDTF">2018-09-14T10:15:00Z</dcterms:modified>
</cp:coreProperties>
</file>