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675" w:rsidRDefault="00CA2BCD" w:rsidP="003A3DD3">
      <w:pPr>
        <w:ind w:left="2124" w:firstLine="708"/>
        <w:rPr>
          <w:rFonts w:ascii="Times New Roman" w:hAnsi="Times New Roman" w:cs="Times New Roman"/>
          <w:b/>
          <w:sz w:val="32"/>
          <w:szCs w:val="32"/>
        </w:rPr>
      </w:pPr>
      <w:r w:rsidRPr="00CA2BCD">
        <w:rPr>
          <w:rFonts w:ascii="Times New Roman" w:hAnsi="Times New Roman" w:cs="Times New Roman"/>
          <w:b/>
          <w:sz w:val="32"/>
          <w:szCs w:val="32"/>
        </w:rPr>
        <w:t>E-COMMERCE SALES</w:t>
      </w:r>
    </w:p>
    <w:p w:rsidR="00CC0300" w:rsidRDefault="00CC0300" w:rsidP="003A3DD3">
      <w:pPr>
        <w:ind w:left="2124" w:firstLine="708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CA2BCD" w:rsidRPr="00082E73" w:rsidRDefault="00082E73" w:rsidP="00082E73">
      <w:pPr>
        <w:pStyle w:val="NormalWeb"/>
        <w:shd w:val="clear" w:color="auto" w:fill="FFFFFF"/>
        <w:rPr>
          <w:color w:val="1F1F1F"/>
          <w:sz w:val="28"/>
          <w:szCs w:val="28"/>
        </w:rPr>
      </w:pPr>
      <w:r>
        <w:rPr>
          <w:rStyle w:val="Gl"/>
          <w:color w:val="1F1F1F"/>
          <w:sz w:val="28"/>
          <w:szCs w:val="28"/>
        </w:rPr>
        <w:t>1. PROJECT DESCRIPTI</w:t>
      </w:r>
      <w:r w:rsidRPr="00082E73">
        <w:rPr>
          <w:rStyle w:val="Gl"/>
          <w:color w:val="1F1F1F"/>
          <w:sz w:val="28"/>
          <w:szCs w:val="28"/>
        </w:rPr>
        <w:t>ON</w:t>
      </w:r>
    </w:p>
    <w:p w:rsidR="00CA2BCD" w:rsidRDefault="00CA2BCD" w:rsidP="00CC03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59F7">
        <w:rPr>
          <w:rFonts w:ascii="Times New Roman" w:hAnsi="Times New Roman" w:cs="Times New Roman"/>
          <w:sz w:val="24"/>
          <w:szCs w:val="24"/>
        </w:rPr>
        <w:t>In this project, I will perform comprehensive data analysis on e-commerce data to gain actionable insights and drive business decisions. Our focus will be on using data visualization tools like Tableau to analyze and present data clearly and effectively.</w:t>
      </w:r>
      <w:r w:rsidR="00CC030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001A4CBA">
        <w:rPr>
          <w:rFonts w:ascii="Times New Roman" w:hAnsi="Times New Roman" w:cs="Times New Roman"/>
          <w:sz w:val="24"/>
          <w:szCs w:val="24"/>
        </w:rPr>
        <w:t>The main aim of this project proposal is to leverage data-driven analysis to increase profitability and stimulate business growth in the e-commerce industry. Our goal is to provide actionable recommendations that enable e-commerce businesses to improve their financial performance and achieve sustainable competitive advantage by leveraging advanced analysis techniques and insights derived from e-commerce data.</w:t>
      </w:r>
    </w:p>
    <w:p w:rsidR="00CC0300" w:rsidRPr="00CC0300" w:rsidRDefault="00CC0300" w:rsidP="00CC03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A2BCD" w:rsidRPr="001A4CBA" w:rsidRDefault="00CA2BCD" w:rsidP="00CA2B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3E59F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59F7">
        <w:rPr>
          <w:rFonts w:ascii="Times New Roman" w:hAnsi="Times New Roman" w:cs="Times New Roman"/>
          <w:b/>
          <w:sz w:val="28"/>
          <w:szCs w:val="28"/>
        </w:rPr>
        <w:t>PROJECT OBJECT</w:t>
      </w:r>
      <w:r>
        <w:rPr>
          <w:rFonts w:ascii="Times New Roman" w:hAnsi="Times New Roman" w:cs="Times New Roman"/>
          <w:b/>
          <w:sz w:val="28"/>
          <w:szCs w:val="28"/>
        </w:rPr>
        <w:t>I</w:t>
      </w:r>
      <w:r w:rsidRPr="003E59F7">
        <w:rPr>
          <w:rFonts w:ascii="Times New Roman" w:hAnsi="Times New Roman" w:cs="Times New Roman"/>
          <w:b/>
          <w:sz w:val="28"/>
          <w:szCs w:val="28"/>
        </w:rPr>
        <w:t>VES</w:t>
      </w:r>
    </w:p>
    <w:p w:rsidR="00043CEF" w:rsidRDefault="00CA2BCD" w:rsidP="00CA2B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E59F7">
        <w:rPr>
          <w:rFonts w:ascii="Times New Roman" w:hAnsi="Times New Roman" w:cs="Times New Roman"/>
          <w:sz w:val="24"/>
          <w:szCs w:val="24"/>
        </w:rPr>
        <w:t>The objective of this project is to analyze e-commerce data using big data techniques and tools, and to present the results using effective data visualization methods. The specific goals of this project include:</w:t>
      </w:r>
    </w:p>
    <w:p w:rsidR="00CA2BCD" w:rsidRPr="00C2519E" w:rsidRDefault="00CA2BCD" w:rsidP="00CA2BCD">
      <w:pPr>
        <w:pStyle w:val="Liste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519E">
        <w:rPr>
          <w:rFonts w:ascii="Times New Roman" w:hAnsi="Times New Roman" w:cs="Times New Roman"/>
          <w:sz w:val="24"/>
          <w:szCs w:val="24"/>
        </w:rPr>
        <w:t>Analyzing sales by years and months and whether the sales rate increased or decreased compared to the previous year,</w:t>
      </w:r>
    </w:p>
    <w:p w:rsidR="00CA2BCD" w:rsidRPr="00C2519E" w:rsidRDefault="00CA2BCD" w:rsidP="00CA2BCD">
      <w:pPr>
        <w:pStyle w:val="Liste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519E">
        <w:rPr>
          <w:rFonts w:ascii="Times New Roman" w:hAnsi="Times New Roman" w:cs="Times New Roman"/>
          <w:sz w:val="24"/>
          <w:szCs w:val="24"/>
        </w:rPr>
        <w:t>Analysis of profit by years and months and whether the profit rate increased or decreased compared to the previous year,</w:t>
      </w:r>
    </w:p>
    <w:p w:rsidR="00CA2BCD" w:rsidRPr="00C2519E" w:rsidRDefault="00CA2BCD" w:rsidP="00CA2BCD">
      <w:pPr>
        <w:pStyle w:val="Liste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519E">
        <w:rPr>
          <w:rFonts w:ascii="Times New Roman" w:hAnsi="Times New Roman" w:cs="Times New Roman"/>
          <w:sz w:val="24"/>
          <w:szCs w:val="24"/>
        </w:rPr>
        <w:t>Analysis of the order quantity by years and months and how much it increased or decreased compared to the previous year,</w:t>
      </w:r>
    </w:p>
    <w:p w:rsidR="00CA2BCD" w:rsidRPr="00C2519E" w:rsidRDefault="00CA2BCD" w:rsidP="00CA2BCD">
      <w:pPr>
        <w:pStyle w:val="Liste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519E">
        <w:rPr>
          <w:rFonts w:ascii="Times New Roman" w:hAnsi="Times New Roman" w:cs="Times New Roman"/>
          <w:sz w:val="24"/>
          <w:szCs w:val="24"/>
        </w:rPr>
        <w:t>Market share analysis according to sales,</w:t>
      </w:r>
    </w:p>
    <w:p w:rsidR="00CA2BCD" w:rsidRPr="00C2519E" w:rsidRDefault="00CA2BCD" w:rsidP="00CA2BCD">
      <w:pPr>
        <w:pStyle w:val="Liste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519E">
        <w:rPr>
          <w:rFonts w:ascii="Times New Roman" w:hAnsi="Times New Roman" w:cs="Times New Roman"/>
          <w:sz w:val="24"/>
          <w:szCs w:val="24"/>
        </w:rPr>
        <w:t>Analysis of category-based sales totals during the year and how much category-based sales increased or decreased compared to the previous year,</w:t>
      </w:r>
    </w:p>
    <w:p w:rsidR="00CA2BCD" w:rsidRDefault="00CA2BCD" w:rsidP="00CA2BCD">
      <w:pPr>
        <w:pStyle w:val="Liste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519E">
        <w:rPr>
          <w:rFonts w:ascii="Times New Roman" w:hAnsi="Times New Roman" w:cs="Times New Roman"/>
          <w:sz w:val="24"/>
          <w:szCs w:val="24"/>
        </w:rPr>
        <w:t>Analysis of customer acquisi</w:t>
      </w:r>
      <w:r>
        <w:rPr>
          <w:rFonts w:ascii="Times New Roman" w:hAnsi="Times New Roman" w:cs="Times New Roman"/>
          <w:sz w:val="24"/>
          <w:szCs w:val="24"/>
        </w:rPr>
        <w:t>tion on a market basis by month.</w:t>
      </w:r>
    </w:p>
    <w:p w:rsidR="00CA2BCD" w:rsidRPr="00CF420D" w:rsidRDefault="00CA2BCD" w:rsidP="00CA2BCD">
      <w:pPr>
        <w:pStyle w:val="ListeParagraf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A2BCD" w:rsidRDefault="00CA2BCD" w:rsidP="00CA2BCD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DATA</w:t>
      </w:r>
      <w:r w:rsidR="00043CEF">
        <w:rPr>
          <w:rFonts w:ascii="Times New Roman" w:hAnsi="Times New Roman" w:cs="Times New Roman"/>
          <w:b/>
          <w:sz w:val="28"/>
          <w:szCs w:val="28"/>
        </w:rPr>
        <w:t xml:space="preserve"> SOURCE</w:t>
      </w:r>
    </w:p>
    <w:p w:rsidR="00043CEF" w:rsidRDefault="00CA2BCD" w:rsidP="00043CE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519E">
        <w:rPr>
          <w:rFonts w:ascii="Times New Roman" w:hAnsi="Times New Roman" w:cs="Times New Roman"/>
          <w:sz w:val="24"/>
          <w:szCs w:val="24"/>
        </w:rPr>
        <w:t xml:space="preserve">The data for this project will be obtained from Kaggle, a popular data science platform. </w:t>
      </w:r>
      <w:hyperlink r:id="rId8" w:history="1">
        <w:r w:rsidR="00043CEF" w:rsidRPr="00EC265B">
          <w:rPr>
            <w:rStyle w:val="Kpr"/>
            <w:rFonts w:ascii="Times New Roman" w:hAnsi="Times New Roman" w:cs="Times New Roman"/>
            <w:sz w:val="24"/>
            <w:szCs w:val="24"/>
          </w:rPr>
          <w:t>https://drive.google.com/file/d/1VenmPy5rLs50w0k_9qrH_FS20kJ42toW/view</w:t>
        </w:r>
      </w:hyperlink>
    </w:p>
    <w:p w:rsidR="00CC0300" w:rsidRPr="00D65CE7" w:rsidRDefault="00CA2BCD" w:rsidP="00CC03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2519E">
        <w:rPr>
          <w:rFonts w:ascii="Times New Roman" w:hAnsi="Times New Roman" w:cs="Times New Roman"/>
          <w:sz w:val="24"/>
          <w:szCs w:val="24"/>
        </w:rPr>
        <w:t xml:space="preserve">The dataset includes the following </w:t>
      </w:r>
      <w:r>
        <w:rPr>
          <w:rFonts w:ascii="Times New Roman" w:hAnsi="Times New Roman" w:cs="Times New Roman"/>
          <w:sz w:val="24"/>
          <w:szCs w:val="24"/>
        </w:rPr>
        <w:t>information</w:t>
      </w:r>
      <w:r w:rsidRPr="00C2519E">
        <w:rPr>
          <w:rFonts w:ascii="Times New Roman" w:hAnsi="Times New Roman" w:cs="Times New Roman"/>
          <w:sz w:val="24"/>
          <w:szCs w:val="24"/>
        </w:rPr>
        <w:t>:</w:t>
      </w:r>
      <w:r w:rsidR="00D65CE7">
        <w:rPr>
          <w:rFonts w:ascii="Times New Roman" w:hAnsi="Times New Roman" w:cs="Times New Roman"/>
          <w:sz w:val="24"/>
          <w:szCs w:val="24"/>
        </w:rPr>
        <w:t xml:space="preserve">  </w:t>
      </w:r>
      <w:r w:rsidRPr="00CC0300">
        <w:rPr>
          <w:rFonts w:ascii="Times New Roman" w:hAnsi="Times New Roman" w:cs="Times New Roman"/>
          <w:b/>
          <w:sz w:val="24"/>
          <w:szCs w:val="24"/>
        </w:rPr>
        <w:t>20 fields and 115746 rows</w:t>
      </w:r>
    </w:p>
    <w:p w:rsidR="00043CEF" w:rsidRPr="00D65CE7" w:rsidRDefault="00CA2BCD" w:rsidP="00D65CE7">
      <w:pPr>
        <w:spacing w:line="276" w:lineRule="auto"/>
        <w:rPr>
          <w:rFonts w:ascii="Times New Roman" w:hAnsi="Times New Roman" w:cs="Times New Roman"/>
        </w:rPr>
      </w:pPr>
      <w:r w:rsidRPr="00D65CE7">
        <w:rPr>
          <w:rFonts w:ascii="Times New Roman" w:hAnsi="Times New Roman" w:cs="Times New Roman"/>
          <w:b/>
        </w:rPr>
        <w:t>Fields:</w:t>
      </w:r>
      <w:r w:rsidRPr="00D65CE7">
        <w:rPr>
          <w:rFonts w:ascii="Times New Roman" w:hAnsi="Times New Roman" w:cs="Times New Roman"/>
        </w:rPr>
        <w:t xml:space="preserve"> AdditionalOrderitems(String), CategoryName(String), CustomerCity(String), CustomerCountry(String), CustomerFname(String), CustomerId(Number), CustomerSegment(String), CustomerState(String), CustomerZipcode(Number), Market(String), OrderCustomerId(Number), OrderDate(Date), OrderId(Number), OrderRegion(String), OrderItemTotal(Number), OrderQuantity(Number), ProductPrice(Number), ProfitMargin(Number), ProfitPerOrder(Number), Sales(Number).</w:t>
      </w:r>
    </w:p>
    <w:p w:rsidR="00C26A3D" w:rsidRDefault="00CA2BCD" w:rsidP="00CA2BC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4. </w:t>
      </w:r>
      <w:r w:rsidR="00043CEF">
        <w:rPr>
          <w:rFonts w:ascii="Times New Roman" w:hAnsi="Times New Roman" w:cs="Times New Roman"/>
          <w:b/>
          <w:sz w:val="32"/>
          <w:szCs w:val="32"/>
        </w:rPr>
        <w:t>TABLEAU PART (</w:t>
      </w:r>
      <w:r>
        <w:rPr>
          <w:rFonts w:ascii="Times New Roman" w:hAnsi="Times New Roman" w:cs="Times New Roman"/>
          <w:b/>
          <w:sz w:val="32"/>
          <w:szCs w:val="32"/>
        </w:rPr>
        <w:t>QUESTIONS AND LEARNINGS</w:t>
      </w:r>
      <w:r w:rsidR="00043CEF">
        <w:rPr>
          <w:rFonts w:ascii="Times New Roman" w:hAnsi="Times New Roman" w:cs="Times New Roman"/>
          <w:b/>
          <w:sz w:val="32"/>
          <w:szCs w:val="32"/>
        </w:rPr>
        <w:t>)</w:t>
      </w:r>
    </w:p>
    <w:p w:rsidR="00C26A3D" w:rsidRPr="00C26A3D" w:rsidRDefault="00C26A3D" w:rsidP="00CA2BCD">
      <w:pPr>
        <w:rPr>
          <w:rFonts w:ascii="Times New Roman" w:hAnsi="Times New Roman" w:cs="Times New Roman"/>
          <w:b/>
          <w:sz w:val="32"/>
          <w:szCs w:val="32"/>
        </w:rPr>
      </w:pPr>
    </w:p>
    <w:p w:rsidR="00C26A3D" w:rsidRDefault="00C26A3D" w:rsidP="00CA2BCD">
      <w:pPr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  <w:r w:rsidRPr="00C26A3D">
        <w:rPr>
          <w:rFonts w:ascii="Times New Roman" w:hAnsi="Times New Roman" w:cs="Times New Roman"/>
          <w:noProof/>
          <w:lang w:eastAsia="tr-TR"/>
        </w:rPr>
        <w:t xml:space="preserve"> </w:t>
      </w:r>
      <w:r w:rsidRPr="00C26A3D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t xml:space="preserve">4.1 </w:t>
      </w:r>
      <w:r w:rsidR="00364F2E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t>Sales</w:t>
      </w: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t>:</w:t>
      </w:r>
    </w:p>
    <w:p w:rsidR="00082E73" w:rsidRDefault="00082E73" w:rsidP="00CA2BCD">
      <w:pPr>
        <w:rPr>
          <w:rFonts w:ascii="Times New Roman" w:hAnsi="Times New Roman" w:cs="Times New Roman"/>
          <w:b/>
          <w:sz w:val="24"/>
          <w:szCs w:val="24"/>
        </w:rPr>
      </w:pPr>
      <w:r w:rsidRPr="00082E73">
        <w:rPr>
          <w:rFonts w:ascii="Times New Roman" w:hAnsi="Times New Roman" w:cs="Times New Roman"/>
          <w:b/>
          <w:sz w:val="24"/>
          <w:szCs w:val="24"/>
        </w:rPr>
        <w:t>What is the annual total sales amount a</w:t>
      </w:r>
      <w:r w:rsidR="00AE6F6C">
        <w:rPr>
          <w:rFonts w:ascii="Times New Roman" w:hAnsi="Times New Roman" w:cs="Times New Roman"/>
          <w:b/>
          <w:sz w:val="24"/>
          <w:szCs w:val="24"/>
        </w:rPr>
        <w:t>nd the sales percentage (decrease-increase</w:t>
      </w:r>
      <w:r w:rsidRPr="00082E73">
        <w:rPr>
          <w:rFonts w:ascii="Times New Roman" w:hAnsi="Times New Roman" w:cs="Times New Roman"/>
          <w:b/>
          <w:sz w:val="24"/>
          <w:szCs w:val="24"/>
        </w:rPr>
        <w:t>) compared to the previous year?</w:t>
      </w:r>
    </w:p>
    <w:p w:rsidR="00C35284" w:rsidRPr="00C35284" w:rsidRDefault="00C35284" w:rsidP="00C35284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35284">
        <w:rPr>
          <w:rFonts w:ascii="Times New Roman" w:hAnsi="Times New Roman" w:cs="Times New Roman"/>
          <w:sz w:val="24"/>
          <w:szCs w:val="24"/>
        </w:rPr>
        <w:t>Total Sales in 2017: $ 14.109.725</w:t>
      </w:r>
    </w:p>
    <w:p w:rsidR="00C35284" w:rsidRDefault="00C35284" w:rsidP="00C35284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35284">
        <w:rPr>
          <w:rFonts w:ascii="Times New Roman" w:hAnsi="Times New Roman" w:cs="Times New Roman"/>
          <w:sz w:val="24"/>
          <w:szCs w:val="24"/>
        </w:rPr>
        <w:t>Percentage of sales according to the previous year: 0,05037%</w:t>
      </w:r>
    </w:p>
    <w:p w:rsidR="00D65CE7" w:rsidRPr="00C35284" w:rsidRDefault="00D65CE7" w:rsidP="00D65CE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:rsidR="00C26A3D" w:rsidRDefault="0083098C" w:rsidP="00CA2BC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tr-TR"/>
        </w:rPr>
        <w:drawing>
          <wp:inline distT="0" distB="0" distL="0" distR="0" wp14:anchorId="02DCCE41" wp14:editId="7FBA8163">
            <wp:extent cx="5506720" cy="302408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0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E7" w:rsidRDefault="00D65CE7" w:rsidP="00CA2BCD">
      <w:pPr>
        <w:rPr>
          <w:rFonts w:ascii="Times New Roman" w:hAnsi="Times New Roman" w:cs="Times New Roman"/>
          <w:b/>
          <w:sz w:val="32"/>
          <w:szCs w:val="32"/>
        </w:rPr>
      </w:pPr>
    </w:p>
    <w:p w:rsidR="0083098C" w:rsidRPr="00C35284" w:rsidRDefault="0083098C" w:rsidP="00CA2BCD">
      <w:pPr>
        <w:rPr>
          <w:rFonts w:ascii="Times New Roman" w:hAnsi="Times New Roman" w:cs="Times New Roman"/>
          <w:b/>
          <w:sz w:val="24"/>
          <w:szCs w:val="24"/>
        </w:rPr>
      </w:pPr>
      <w:r w:rsidRPr="00C35284">
        <w:rPr>
          <w:rFonts w:ascii="Times New Roman" w:hAnsi="Times New Roman" w:cs="Times New Roman"/>
          <w:b/>
          <w:sz w:val="24"/>
          <w:szCs w:val="24"/>
        </w:rPr>
        <w:t>Formulas used when creating the chart;</w:t>
      </w:r>
    </w:p>
    <w:p w:rsidR="00D15F29" w:rsidRPr="00C35284" w:rsidRDefault="00C26A3D" w:rsidP="00C35284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C35284">
        <w:rPr>
          <w:rFonts w:ascii="Times New Roman" w:hAnsi="Times New Roman" w:cs="Times New Roman"/>
          <w:b/>
          <w:sz w:val="24"/>
          <w:szCs w:val="24"/>
        </w:rPr>
        <w:t>YearToDate Sales:</w:t>
      </w:r>
      <w:r w:rsidRPr="00C35284">
        <w:rPr>
          <w:rFonts w:ascii="Times New Roman" w:hAnsi="Times New Roman" w:cs="Times New Roman"/>
          <w:sz w:val="24"/>
          <w:szCs w:val="24"/>
        </w:rPr>
        <w:t xml:space="preserve"> </w:t>
      </w:r>
      <w:r w:rsidR="00432057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calculates the total sales for the current year up to the date represented by the latest data point in the chart.                                                                                           </w:t>
      </w:r>
      <w:r w:rsidRPr="00C35284">
        <w:rPr>
          <w:rFonts w:ascii="Times New Roman" w:hAnsi="Times New Roman" w:cs="Times New Roman"/>
          <w:sz w:val="24"/>
          <w:szCs w:val="24"/>
        </w:rPr>
        <w:t>{ FIXED : SUM(IF YEAR ([OrderDate]) = {MAX (YEAR ([OrderDate]))} THEN [Sales] END)}</w:t>
      </w:r>
    </w:p>
    <w:p w:rsidR="00C26A3D" w:rsidRPr="00C35284" w:rsidRDefault="00C26A3D" w:rsidP="00C35284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35284">
        <w:rPr>
          <w:rFonts w:ascii="Times New Roman" w:hAnsi="Times New Roman" w:cs="Times New Roman"/>
          <w:b/>
          <w:sz w:val="24"/>
          <w:szCs w:val="24"/>
        </w:rPr>
        <w:t>Previous YearToDate Sales:</w:t>
      </w:r>
      <w:r w:rsidRPr="00C35284">
        <w:rPr>
          <w:rFonts w:ascii="Times New Roman" w:hAnsi="Times New Roman" w:cs="Times New Roman"/>
          <w:sz w:val="24"/>
          <w:szCs w:val="24"/>
        </w:rPr>
        <w:t xml:space="preserve"> </w:t>
      </w:r>
      <w:r w:rsidR="00432057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 This field calculates the total sales for the year preceding the current year.                                                                                                                                                         </w:t>
      </w:r>
      <w:r w:rsidRPr="00C35284">
        <w:rPr>
          <w:rFonts w:ascii="Times New Roman" w:hAnsi="Times New Roman" w:cs="Times New Roman"/>
          <w:sz w:val="24"/>
          <w:szCs w:val="24"/>
        </w:rPr>
        <w:t>{ FIXED : SUM(IF YEAR ([OrderDate]) = {MAX (YEAR ([OrderDate]))-1} THEN [Sales] END)}</w:t>
      </w:r>
    </w:p>
    <w:p w:rsidR="00C26A3D" w:rsidRPr="00C35284" w:rsidRDefault="00C26A3D" w:rsidP="00C35284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35284">
        <w:rPr>
          <w:rFonts w:ascii="Times New Roman" w:hAnsi="Times New Roman" w:cs="Times New Roman"/>
          <w:b/>
          <w:sz w:val="24"/>
          <w:szCs w:val="24"/>
        </w:rPr>
        <w:t>YearOnYear Sales:</w:t>
      </w:r>
      <w:r w:rsidRPr="00C35284">
        <w:rPr>
          <w:rFonts w:ascii="Times New Roman" w:hAnsi="Times New Roman" w:cs="Times New Roman"/>
          <w:sz w:val="24"/>
          <w:szCs w:val="24"/>
        </w:rPr>
        <w:t xml:space="preserve"> </w:t>
      </w:r>
      <w:r w:rsidR="00432057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 This field compares the sales performance between the current and previous years</w:t>
      </w:r>
      <w:r w:rsidR="00C35284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</w:t>
      </w:r>
      <w:r w:rsidR="00432057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This provides a percentage increase or decrease in sales compared to the prior year.</w:t>
      </w:r>
      <w:r w:rsidR="00C35284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                        </w:t>
      </w:r>
      <w:r w:rsidR="00432057" w:rsidRPr="00C35284">
        <w:rPr>
          <w:rFonts w:ascii="Times New Roman" w:hAnsi="Times New Roman" w:cs="Times New Roman"/>
          <w:sz w:val="24"/>
          <w:szCs w:val="24"/>
        </w:rPr>
        <w:t xml:space="preserve"> </w:t>
      </w:r>
      <w:r w:rsidRPr="00C35284">
        <w:rPr>
          <w:rFonts w:ascii="Times New Roman" w:hAnsi="Times New Roman" w:cs="Times New Roman"/>
          <w:sz w:val="24"/>
          <w:szCs w:val="24"/>
        </w:rPr>
        <w:t>([YearToDate Sales]-[PrevYearToDate Sales])/[PrevYearToDate Sales]</w:t>
      </w:r>
    </w:p>
    <w:p w:rsidR="00C35284" w:rsidRDefault="00C35284" w:rsidP="00C26A3D">
      <w:pPr>
        <w:rPr>
          <w:rFonts w:ascii="Times New Roman" w:hAnsi="Times New Roman" w:cs="Times New Roman"/>
          <w:b/>
          <w:sz w:val="24"/>
          <w:szCs w:val="24"/>
        </w:rPr>
      </w:pPr>
    </w:p>
    <w:p w:rsidR="00D65CE7" w:rsidRDefault="00D65CE7" w:rsidP="00C26A3D">
      <w:pPr>
        <w:rPr>
          <w:rFonts w:ascii="Times New Roman" w:hAnsi="Times New Roman" w:cs="Times New Roman"/>
          <w:b/>
          <w:sz w:val="24"/>
          <w:szCs w:val="24"/>
        </w:rPr>
      </w:pPr>
    </w:p>
    <w:p w:rsidR="00D65CE7" w:rsidRDefault="00D65CE7" w:rsidP="00C26A3D">
      <w:pPr>
        <w:rPr>
          <w:rFonts w:ascii="Times New Roman" w:hAnsi="Times New Roman" w:cs="Times New Roman"/>
          <w:b/>
          <w:sz w:val="24"/>
          <w:szCs w:val="24"/>
        </w:rPr>
      </w:pPr>
    </w:p>
    <w:p w:rsidR="00AE6F6C" w:rsidRDefault="0083098C" w:rsidP="00C26A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 Profit:</w:t>
      </w:r>
    </w:p>
    <w:p w:rsidR="00AE6F6C" w:rsidRDefault="00AE6F6C" w:rsidP="00C26A3D">
      <w:pPr>
        <w:rPr>
          <w:rFonts w:ascii="Times New Roman" w:hAnsi="Times New Roman" w:cs="Times New Roman"/>
          <w:b/>
          <w:sz w:val="24"/>
          <w:szCs w:val="24"/>
        </w:rPr>
      </w:pPr>
      <w:r w:rsidRPr="00AE6F6C">
        <w:rPr>
          <w:rFonts w:ascii="Times New Roman" w:hAnsi="Times New Roman" w:cs="Times New Roman"/>
          <w:b/>
          <w:sz w:val="24"/>
          <w:szCs w:val="24"/>
        </w:rPr>
        <w:t xml:space="preserve">What is the annual total </w:t>
      </w:r>
      <w:r w:rsidR="00A769FF">
        <w:rPr>
          <w:rFonts w:ascii="Times New Roman" w:hAnsi="Times New Roman" w:cs="Times New Roman"/>
          <w:b/>
          <w:sz w:val="24"/>
          <w:szCs w:val="24"/>
        </w:rPr>
        <w:t>profit</w:t>
      </w:r>
      <w:r w:rsidRPr="00AE6F6C">
        <w:rPr>
          <w:rFonts w:ascii="Times New Roman" w:hAnsi="Times New Roman" w:cs="Times New Roman"/>
          <w:b/>
          <w:sz w:val="24"/>
          <w:szCs w:val="24"/>
        </w:rPr>
        <w:t xml:space="preserve"> amount and the profit percentage (increase-decrease) compared to the previous year?</w:t>
      </w:r>
    </w:p>
    <w:p w:rsidR="00C35284" w:rsidRPr="00C35284" w:rsidRDefault="00C35284" w:rsidP="00C35284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35284">
        <w:rPr>
          <w:rFonts w:ascii="Times New Roman" w:hAnsi="Times New Roman" w:cs="Times New Roman"/>
          <w:sz w:val="24"/>
          <w:szCs w:val="24"/>
        </w:rPr>
        <w:t xml:space="preserve">Total </w:t>
      </w:r>
      <w:r>
        <w:rPr>
          <w:rFonts w:ascii="Times New Roman" w:hAnsi="Times New Roman" w:cs="Times New Roman"/>
          <w:sz w:val="24"/>
          <w:szCs w:val="24"/>
        </w:rPr>
        <w:t>Profits</w:t>
      </w:r>
      <w:r w:rsidRPr="00C35284">
        <w:rPr>
          <w:rFonts w:ascii="Times New Roman" w:hAnsi="Times New Roman" w:cs="Times New Roman"/>
          <w:sz w:val="24"/>
          <w:szCs w:val="24"/>
        </w:rPr>
        <w:t xml:space="preserve"> in 2017: $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C3528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3528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C3528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085</w:t>
      </w:r>
    </w:p>
    <w:p w:rsidR="00C35284" w:rsidRDefault="00C35284" w:rsidP="00C26A3D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35284">
        <w:rPr>
          <w:rFonts w:ascii="Times New Roman" w:hAnsi="Times New Roman" w:cs="Times New Roman"/>
          <w:sz w:val="24"/>
          <w:szCs w:val="24"/>
        </w:rPr>
        <w:t xml:space="preserve">Percentage of </w:t>
      </w:r>
      <w:r>
        <w:rPr>
          <w:rFonts w:ascii="Times New Roman" w:hAnsi="Times New Roman" w:cs="Times New Roman"/>
          <w:sz w:val="24"/>
          <w:szCs w:val="24"/>
        </w:rPr>
        <w:t>profits</w:t>
      </w:r>
      <w:r w:rsidRPr="00C35284">
        <w:rPr>
          <w:rFonts w:ascii="Times New Roman" w:hAnsi="Times New Roman" w:cs="Times New Roman"/>
          <w:sz w:val="24"/>
          <w:szCs w:val="24"/>
        </w:rPr>
        <w:t xml:space="preserve"> according to the previous year: </w:t>
      </w:r>
      <w:r>
        <w:rPr>
          <w:rFonts w:ascii="Times New Roman" w:hAnsi="Times New Roman" w:cs="Times New Roman"/>
          <w:sz w:val="24"/>
          <w:szCs w:val="24"/>
        </w:rPr>
        <w:t>-0,004606</w:t>
      </w:r>
      <w:r w:rsidRPr="00C35284">
        <w:rPr>
          <w:rFonts w:ascii="Times New Roman" w:hAnsi="Times New Roman" w:cs="Times New Roman"/>
          <w:sz w:val="24"/>
          <w:szCs w:val="24"/>
        </w:rPr>
        <w:t>%</w:t>
      </w:r>
    </w:p>
    <w:p w:rsidR="00D65CE7" w:rsidRPr="00C35284" w:rsidRDefault="00D65CE7" w:rsidP="00D65CE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:rsidR="00AE6F6C" w:rsidRDefault="0083098C" w:rsidP="00C26A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BD2B08B" wp14:editId="52A810AD">
            <wp:extent cx="5709904" cy="3139440"/>
            <wp:effectExtent l="0" t="0" r="5715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9904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6C" w:rsidRDefault="00AE6F6C" w:rsidP="00C26A3D">
      <w:pPr>
        <w:rPr>
          <w:rFonts w:ascii="Times New Roman" w:hAnsi="Times New Roman" w:cs="Times New Roman"/>
          <w:b/>
        </w:rPr>
      </w:pPr>
    </w:p>
    <w:p w:rsidR="0083098C" w:rsidRDefault="0083098C" w:rsidP="00C26A3D">
      <w:pPr>
        <w:rPr>
          <w:rFonts w:ascii="Times New Roman" w:hAnsi="Times New Roman" w:cs="Times New Roman"/>
          <w:b/>
        </w:rPr>
      </w:pPr>
      <w:r w:rsidRPr="0083098C">
        <w:rPr>
          <w:rFonts w:ascii="Times New Roman" w:hAnsi="Times New Roman" w:cs="Times New Roman"/>
          <w:b/>
        </w:rPr>
        <w:t>Formulas used when creating the chart</w:t>
      </w:r>
      <w:r>
        <w:rPr>
          <w:rFonts w:ascii="Times New Roman" w:hAnsi="Times New Roman" w:cs="Times New Roman"/>
          <w:b/>
        </w:rPr>
        <w:t>;</w:t>
      </w:r>
    </w:p>
    <w:p w:rsidR="00C35284" w:rsidRPr="00C35284" w:rsidRDefault="00C35284" w:rsidP="00C35284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C35284">
        <w:rPr>
          <w:rFonts w:ascii="Times New Roman" w:hAnsi="Times New Roman" w:cs="Times New Roman"/>
          <w:b/>
        </w:rPr>
        <w:t>YearToDate Profit:</w:t>
      </w:r>
      <w:r w:rsidRPr="00C35284">
        <w:rPr>
          <w:rFonts w:ascii="Times New Roman" w:hAnsi="Times New Roman" w:cs="Times New Roman"/>
        </w:rPr>
        <w:t xml:space="preserve">  </w:t>
      </w:r>
      <w:r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calculates the total profits for the current year up to the date represented by the latest data point in the chart.                                                                                           </w:t>
      </w:r>
      <w:r w:rsidRPr="00C35284">
        <w:rPr>
          <w:rFonts w:ascii="Times New Roman" w:hAnsi="Times New Roman" w:cs="Times New Roman"/>
        </w:rPr>
        <w:t>{ FIXED : SUM(IF YEAR ([OrderDate]) = {MAX (YEAR ([OrderDate]))} THEN [ProfitPerOrder] END)}</w:t>
      </w:r>
    </w:p>
    <w:p w:rsidR="00C35284" w:rsidRPr="00C35284" w:rsidRDefault="00C35284" w:rsidP="00C35284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C35284">
        <w:rPr>
          <w:rFonts w:ascii="Times New Roman" w:hAnsi="Times New Roman" w:cs="Times New Roman"/>
          <w:b/>
        </w:rPr>
        <w:t>Previous YearToDate Profit:</w:t>
      </w:r>
      <w:r w:rsidRPr="00C35284">
        <w:rPr>
          <w:rFonts w:ascii="Times New Roman" w:hAnsi="Times New Roman" w:cs="Times New Roman"/>
        </w:rPr>
        <w:t xml:space="preserve"> </w:t>
      </w:r>
      <w:r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calculates the total profits for the year preceding the current year.                                                                                                                                   </w:t>
      </w:r>
      <w:r w:rsidRPr="00C35284">
        <w:rPr>
          <w:rFonts w:ascii="Times New Roman" w:hAnsi="Times New Roman" w:cs="Times New Roman"/>
        </w:rPr>
        <w:t>{ FIXED : SUM(IF YEAR ([OrderDate]) = {MAX (YEAR ([OrderDate]))-1} THEN [ProfitPerOrder] END)}</w:t>
      </w:r>
    </w:p>
    <w:p w:rsidR="00C35284" w:rsidRPr="00C35284" w:rsidRDefault="00C35284" w:rsidP="00C35284">
      <w:pPr>
        <w:pStyle w:val="ListeParagraf"/>
        <w:numPr>
          <w:ilvl w:val="0"/>
          <w:numId w:val="8"/>
        </w:numPr>
        <w:rPr>
          <w:rFonts w:ascii="Times New Roman" w:hAnsi="Times New Roman" w:cs="Times New Roman"/>
        </w:rPr>
      </w:pPr>
      <w:r w:rsidRPr="00C35284">
        <w:rPr>
          <w:rFonts w:ascii="Times New Roman" w:hAnsi="Times New Roman" w:cs="Times New Roman"/>
          <w:b/>
        </w:rPr>
        <w:t xml:space="preserve">YearOnYear </w:t>
      </w:r>
      <w:r w:rsidR="00454D43">
        <w:rPr>
          <w:rFonts w:ascii="Times New Roman" w:hAnsi="Times New Roman" w:cs="Times New Roman"/>
          <w:b/>
        </w:rPr>
        <w:t>Profits</w:t>
      </w:r>
      <w:r w:rsidRPr="00C35284">
        <w:rPr>
          <w:rFonts w:ascii="Times New Roman" w:hAnsi="Times New Roman" w:cs="Times New Roman"/>
          <w:b/>
        </w:rPr>
        <w:t xml:space="preserve">: </w:t>
      </w:r>
      <w:r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compares the profits performance between the current and previous years.This provides a percentage increase or decrease in profits compared to the prior year.                                                                                                                                                          </w:t>
      </w:r>
      <w:r w:rsidRPr="00C35284">
        <w:rPr>
          <w:rFonts w:ascii="Times New Roman" w:hAnsi="Times New Roman" w:cs="Times New Roman"/>
          <w:sz w:val="24"/>
          <w:szCs w:val="24"/>
        </w:rPr>
        <w:t xml:space="preserve"> </w:t>
      </w:r>
      <w:r w:rsidRPr="00C35284">
        <w:rPr>
          <w:rFonts w:ascii="Times New Roman" w:hAnsi="Times New Roman" w:cs="Times New Roman"/>
        </w:rPr>
        <w:t xml:space="preserve"> ([YearToDate Profit]-[PrevYearToDate Profit])/[PrevYearToDate Profit]</w:t>
      </w:r>
    </w:p>
    <w:p w:rsidR="00C35284" w:rsidRDefault="00C35284" w:rsidP="00CA2BCD">
      <w:pPr>
        <w:rPr>
          <w:rFonts w:ascii="Times New Roman" w:hAnsi="Times New Roman" w:cs="Times New Roman"/>
          <w:b/>
          <w:sz w:val="32"/>
          <w:szCs w:val="32"/>
        </w:rPr>
      </w:pPr>
    </w:p>
    <w:p w:rsidR="00A769FF" w:rsidRDefault="00A769FF" w:rsidP="00CA2BCD">
      <w:pPr>
        <w:rPr>
          <w:rFonts w:ascii="Times New Roman" w:hAnsi="Times New Roman" w:cs="Times New Roman"/>
          <w:b/>
          <w:sz w:val="24"/>
          <w:szCs w:val="24"/>
        </w:rPr>
      </w:pPr>
    </w:p>
    <w:p w:rsidR="00AE6F6C" w:rsidRDefault="00364F2E" w:rsidP="00CA2BCD">
      <w:pPr>
        <w:rPr>
          <w:rFonts w:ascii="Times New Roman" w:hAnsi="Times New Roman" w:cs="Times New Roman"/>
          <w:b/>
          <w:sz w:val="24"/>
          <w:szCs w:val="24"/>
        </w:rPr>
      </w:pPr>
      <w:r w:rsidRPr="00364F2E">
        <w:rPr>
          <w:rFonts w:ascii="Times New Roman" w:hAnsi="Times New Roman" w:cs="Times New Roman"/>
          <w:b/>
          <w:sz w:val="24"/>
          <w:szCs w:val="24"/>
        </w:rPr>
        <w:t>4.3 Order Quantity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AE6F6C" w:rsidRDefault="00AE6F6C" w:rsidP="00CA2BCD">
      <w:pPr>
        <w:rPr>
          <w:rFonts w:ascii="Times New Roman" w:hAnsi="Times New Roman" w:cs="Times New Roman"/>
          <w:b/>
          <w:sz w:val="24"/>
          <w:szCs w:val="24"/>
        </w:rPr>
      </w:pPr>
      <w:r w:rsidRPr="00AE6F6C">
        <w:rPr>
          <w:rFonts w:ascii="Times New Roman" w:hAnsi="Times New Roman" w:cs="Times New Roman"/>
          <w:b/>
          <w:sz w:val="24"/>
          <w:szCs w:val="24"/>
        </w:rPr>
        <w:lastRenderedPageBreak/>
        <w:t>What is the annual total order quantity and the percentage (increase-decrease) of the order quantity compared to the previous year?</w:t>
      </w:r>
    </w:p>
    <w:p w:rsidR="00C35284" w:rsidRPr="00C35284" w:rsidRDefault="00C35284" w:rsidP="00C35284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35284">
        <w:rPr>
          <w:rFonts w:ascii="Times New Roman" w:hAnsi="Times New Roman" w:cs="Times New Roman"/>
          <w:sz w:val="24"/>
          <w:szCs w:val="24"/>
        </w:rPr>
        <w:t xml:space="preserve">Total </w:t>
      </w:r>
      <w:r>
        <w:rPr>
          <w:rFonts w:ascii="Times New Roman" w:hAnsi="Times New Roman" w:cs="Times New Roman"/>
          <w:sz w:val="24"/>
          <w:szCs w:val="24"/>
        </w:rPr>
        <w:t>Order Quantity in 2017:</w:t>
      </w:r>
      <w:r w:rsidRPr="00C352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157.978</w:t>
      </w:r>
    </w:p>
    <w:p w:rsidR="00C35284" w:rsidRDefault="00C35284" w:rsidP="00CA2BCD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35284">
        <w:rPr>
          <w:rFonts w:ascii="Times New Roman" w:hAnsi="Times New Roman" w:cs="Times New Roman"/>
          <w:sz w:val="24"/>
          <w:szCs w:val="24"/>
        </w:rPr>
        <w:t xml:space="preserve">Percentage of </w:t>
      </w:r>
      <w:r>
        <w:rPr>
          <w:rFonts w:ascii="Times New Roman" w:hAnsi="Times New Roman" w:cs="Times New Roman"/>
          <w:sz w:val="24"/>
          <w:szCs w:val="24"/>
        </w:rPr>
        <w:t>order quantity</w:t>
      </w:r>
      <w:r w:rsidRPr="00C35284">
        <w:rPr>
          <w:rFonts w:ascii="Times New Roman" w:hAnsi="Times New Roman" w:cs="Times New Roman"/>
          <w:sz w:val="24"/>
          <w:szCs w:val="24"/>
        </w:rPr>
        <w:t xml:space="preserve"> according to the previous year: </w:t>
      </w:r>
      <w:r>
        <w:rPr>
          <w:rFonts w:ascii="Times New Roman" w:hAnsi="Times New Roman" w:cs="Times New Roman"/>
          <w:sz w:val="24"/>
          <w:szCs w:val="24"/>
        </w:rPr>
        <w:t>0,1502</w:t>
      </w:r>
      <w:r w:rsidRPr="00C35284">
        <w:rPr>
          <w:rFonts w:ascii="Times New Roman" w:hAnsi="Times New Roman" w:cs="Times New Roman"/>
          <w:sz w:val="24"/>
          <w:szCs w:val="24"/>
        </w:rPr>
        <w:t>%</w:t>
      </w:r>
    </w:p>
    <w:p w:rsidR="00D65CE7" w:rsidRPr="00C35284" w:rsidRDefault="00D65CE7" w:rsidP="00D65CE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:rsidR="00A34CB3" w:rsidRDefault="0083098C" w:rsidP="00CA2BCD">
      <w:pPr>
        <w:rPr>
          <w:noProof/>
          <w:sz w:val="24"/>
          <w:szCs w:val="24"/>
          <w:lang w:eastAsia="tr-TR"/>
        </w:rPr>
      </w:pPr>
      <w:r>
        <w:rPr>
          <w:noProof/>
          <w:lang w:eastAsia="tr-TR"/>
        </w:rPr>
        <w:drawing>
          <wp:inline distT="0" distB="0" distL="0" distR="0" wp14:anchorId="3C98F456" wp14:editId="411FC4FE">
            <wp:extent cx="5760720" cy="3164840"/>
            <wp:effectExtent l="0" t="0" r="762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E7" w:rsidRPr="0083098C" w:rsidRDefault="00D65CE7" w:rsidP="00CA2BCD">
      <w:pPr>
        <w:rPr>
          <w:noProof/>
          <w:sz w:val="24"/>
          <w:szCs w:val="24"/>
          <w:lang w:eastAsia="tr-TR"/>
        </w:rPr>
      </w:pPr>
    </w:p>
    <w:p w:rsidR="0083098C" w:rsidRDefault="0083098C" w:rsidP="00CA2BCD">
      <w:pPr>
        <w:rPr>
          <w:rFonts w:ascii="Times New Roman" w:hAnsi="Times New Roman" w:cs="Times New Roman"/>
          <w:b/>
          <w:sz w:val="24"/>
          <w:szCs w:val="24"/>
        </w:rPr>
      </w:pPr>
      <w:r w:rsidRPr="0083098C">
        <w:rPr>
          <w:rFonts w:ascii="Times New Roman" w:hAnsi="Times New Roman" w:cs="Times New Roman"/>
          <w:b/>
          <w:sz w:val="24"/>
          <w:szCs w:val="24"/>
        </w:rPr>
        <w:t>Formulas used when creating the chart</w:t>
      </w:r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D15F29" w:rsidRPr="00364F2E" w:rsidRDefault="00364F2E" w:rsidP="00CA2BCD">
      <w:pPr>
        <w:rPr>
          <w:rFonts w:ascii="Times New Roman" w:hAnsi="Times New Roman" w:cs="Times New Roman"/>
          <w:sz w:val="24"/>
          <w:szCs w:val="24"/>
        </w:rPr>
      </w:pPr>
      <w:r w:rsidRPr="00364F2E">
        <w:rPr>
          <w:rFonts w:ascii="Times New Roman" w:hAnsi="Times New Roman" w:cs="Times New Roman"/>
          <w:b/>
          <w:sz w:val="24"/>
          <w:szCs w:val="24"/>
        </w:rPr>
        <w:t>YearToDate Quantity:</w:t>
      </w:r>
      <w:r w:rsidRPr="00364F2E">
        <w:rPr>
          <w:rFonts w:ascii="Times New Roman" w:hAnsi="Times New Roman" w:cs="Times New Roman"/>
          <w:sz w:val="24"/>
          <w:szCs w:val="24"/>
        </w:rPr>
        <w:t xml:space="preserve"> </w:t>
      </w:r>
      <w:r w:rsidR="00C35284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calculates the total </w:t>
      </w:r>
      <w:r w:rsid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quantity of order</w:t>
      </w:r>
      <w:r w:rsidR="00C35284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for the current year up to the date represented by the latest data point in the chart.                                                                                           </w:t>
      </w:r>
      <w:r w:rsidRPr="00364F2E">
        <w:rPr>
          <w:rFonts w:ascii="Times New Roman" w:hAnsi="Times New Roman" w:cs="Times New Roman"/>
          <w:sz w:val="24"/>
          <w:szCs w:val="24"/>
        </w:rPr>
        <w:t>{ FIXED : SUM(IF YEAR ([OrderDate]) = {MAX (YEAR ([OrderDate]))} THEN [OrderQuantity] END)}</w:t>
      </w:r>
    </w:p>
    <w:p w:rsidR="00D15F29" w:rsidRPr="00364F2E" w:rsidRDefault="00364F2E" w:rsidP="00D15F29">
      <w:pPr>
        <w:rPr>
          <w:rFonts w:ascii="Times New Roman" w:hAnsi="Times New Roman" w:cs="Times New Roman"/>
          <w:sz w:val="24"/>
          <w:szCs w:val="24"/>
        </w:rPr>
      </w:pPr>
      <w:r w:rsidRPr="00C26A3D">
        <w:rPr>
          <w:rFonts w:ascii="Times New Roman" w:hAnsi="Times New Roman" w:cs="Times New Roman"/>
          <w:b/>
          <w:sz w:val="24"/>
          <w:szCs w:val="24"/>
        </w:rPr>
        <w:t>Previous</w:t>
      </w:r>
      <w:r w:rsidRPr="00364F2E">
        <w:rPr>
          <w:rFonts w:ascii="Times New Roman" w:hAnsi="Times New Roman" w:cs="Times New Roman"/>
          <w:b/>
          <w:sz w:val="24"/>
          <w:szCs w:val="24"/>
        </w:rPr>
        <w:t xml:space="preserve"> YearToDate Quantity: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4D43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calculates the total </w:t>
      </w:r>
      <w:r w:rsidR="00454D4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quantity of order</w:t>
      </w:r>
      <w:r w:rsidR="00454D43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for the year preceding the current year.                                                                                          </w:t>
      </w:r>
      <w:r w:rsidR="00454D4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                                 </w:t>
      </w:r>
      <w:r w:rsidRPr="00364F2E">
        <w:rPr>
          <w:rFonts w:ascii="Times New Roman" w:hAnsi="Times New Roman" w:cs="Times New Roman"/>
          <w:sz w:val="24"/>
          <w:szCs w:val="24"/>
        </w:rPr>
        <w:t>{ FIXED : SUM(IF YEAR ([OrderDate]) = {MAX (YEAR ([OrderDate]))-1} THEN [OrderQuantity] END)}</w:t>
      </w:r>
    </w:p>
    <w:p w:rsidR="00364F2E" w:rsidRPr="00C26A3D" w:rsidRDefault="00364F2E" w:rsidP="00364F2E">
      <w:pPr>
        <w:rPr>
          <w:rFonts w:ascii="Times New Roman" w:hAnsi="Times New Roman" w:cs="Times New Roman"/>
          <w:sz w:val="24"/>
          <w:szCs w:val="24"/>
        </w:rPr>
      </w:pPr>
      <w:r w:rsidRPr="00C26A3D">
        <w:rPr>
          <w:rFonts w:ascii="Times New Roman" w:hAnsi="Times New Roman" w:cs="Times New Roman"/>
          <w:b/>
          <w:sz w:val="24"/>
          <w:szCs w:val="24"/>
        </w:rPr>
        <w:t xml:space="preserve">YearOnYear </w:t>
      </w:r>
      <w:r>
        <w:rPr>
          <w:rFonts w:ascii="Times New Roman" w:hAnsi="Times New Roman" w:cs="Times New Roman"/>
          <w:b/>
          <w:sz w:val="24"/>
          <w:szCs w:val="24"/>
        </w:rPr>
        <w:t>Quantity:</w:t>
      </w:r>
      <w:r w:rsidR="00454D4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54D43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compares the total </w:t>
      </w:r>
      <w:r w:rsidR="00454D4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quantity of order</w:t>
      </w:r>
      <w:r w:rsidR="00454D43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performance between the current and previous years.</w:t>
      </w:r>
      <w:r w:rsidR="00454D4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454D43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provides a percentage increase or decrease in total </w:t>
      </w:r>
      <w:r w:rsidR="00454D4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quantity of order</w:t>
      </w:r>
      <w:r w:rsidR="00454D43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compared to the prior year.                                                                                          </w:t>
      </w:r>
      <w:r w:rsidR="00454D4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F2E">
        <w:rPr>
          <w:rFonts w:ascii="Times New Roman" w:hAnsi="Times New Roman" w:cs="Times New Roman"/>
          <w:sz w:val="24"/>
          <w:szCs w:val="24"/>
        </w:rPr>
        <w:t>([YearToDate Quantity]-[PrevYearToDate Quantity])/[PrevYearToDate Quantity]</w:t>
      </w:r>
    </w:p>
    <w:p w:rsidR="0083098C" w:rsidRDefault="0083098C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D65CE7" w:rsidRDefault="00D65CE7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AC3C21" w:rsidRDefault="00AC3C21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364F2E" w:rsidRDefault="00364F2E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364F2E">
        <w:rPr>
          <w:rFonts w:ascii="Times New Roman" w:hAnsi="Times New Roman" w:cs="Times New Roman"/>
          <w:b/>
          <w:sz w:val="24"/>
          <w:szCs w:val="24"/>
        </w:rPr>
        <w:t>4.4 Market Share By Sales:</w:t>
      </w:r>
    </w:p>
    <w:p w:rsidR="00AE6F6C" w:rsidRDefault="00AE6F6C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AE6F6C">
        <w:rPr>
          <w:rFonts w:ascii="Times New Roman" w:hAnsi="Times New Roman" w:cs="Times New Roman"/>
          <w:b/>
          <w:sz w:val="24"/>
          <w:szCs w:val="24"/>
        </w:rPr>
        <w:lastRenderedPageBreak/>
        <w:t>What is the percentage of the annual total sales amount by country?</w:t>
      </w:r>
    </w:p>
    <w:p w:rsidR="00A769FF" w:rsidRDefault="00A769FF" w:rsidP="00A769FF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USCA(0,21%), Africa(</w:t>
      </w:r>
      <w:r w:rsidR="00930215">
        <w:rPr>
          <w:rFonts w:ascii="Times New Roman" w:hAnsi="Times New Roman" w:cs="Times New Roman"/>
          <w:sz w:val="24"/>
          <w:szCs w:val="24"/>
        </w:rPr>
        <w:t>2,25%</w:t>
      </w:r>
      <w:r>
        <w:rPr>
          <w:rFonts w:ascii="Times New Roman" w:hAnsi="Times New Roman" w:cs="Times New Roman"/>
          <w:sz w:val="24"/>
          <w:szCs w:val="24"/>
        </w:rPr>
        <w:t>)</w:t>
      </w:r>
      <w:r w:rsidR="00930215">
        <w:rPr>
          <w:rFonts w:ascii="Times New Roman" w:hAnsi="Times New Roman" w:cs="Times New Roman"/>
          <w:sz w:val="24"/>
          <w:szCs w:val="24"/>
        </w:rPr>
        <w:t>, PacificAsia(8,32%), Europe(43,37%), LATAM(45,86%).</w:t>
      </w:r>
    </w:p>
    <w:p w:rsidR="00D65CE7" w:rsidRPr="00C35284" w:rsidRDefault="00D65CE7" w:rsidP="00D65CE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:rsidR="00364F2E" w:rsidRDefault="0083098C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A0D612B" wp14:editId="3E55750E">
            <wp:extent cx="5760720" cy="348678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E7" w:rsidRDefault="00D65CE7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</w:p>
    <w:p w:rsidR="00364F2E" w:rsidRDefault="0083098C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83098C">
        <w:rPr>
          <w:rFonts w:ascii="Times New Roman" w:hAnsi="Times New Roman" w:cs="Times New Roman"/>
          <w:b/>
          <w:sz w:val="24"/>
          <w:szCs w:val="24"/>
        </w:rPr>
        <w:t>Formulas used when creating the chart</w:t>
      </w:r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D15F29" w:rsidRDefault="00364F2E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364F2E">
        <w:rPr>
          <w:rFonts w:ascii="Times New Roman" w:hAnsi="Times New Roman" w:cs="Times New Roman"/>
          <w:b/>
          <w:sz w:val="24"/>
          <w:szCs w:val="24"/>
        </w:rPr>
        <w:t>YearToDate SalesMarketShare: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1129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calculates the total </w:t>
      </w:r>
      <w:r w:rsidR="00EF1129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sales market share</w:t>
      </w:r>
      <w:r w:rsidR="00EF1129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for the current year up to the date represented by the latest data point in the chart.                                                                                           </w:t>
      </w:r>
      <w:r w:rsidRPr="00364F2E">
        <w:rPr>
          <w:rFonts w:ascii="Times New Roman" w:hAnsi="Times New Roman" w:cs="Times New Roman"/>
          <w:sz w:val="24"/>
          <w:szCs w:val="24"/>
        </w:rPr>
        <w:t>IF YEAR ([OrderDate]) = {MAX (YEAR ([OrderDate]))} THEN [Sales] END</w:t>
      </w:r>
    </w:p>
    <w:p w:rsidR="00364F2E" w:rsidRPr="00364F2E" w:rsidRDefault="00364F2E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364F2E">
        <w:rPr>
          <w:rFonts w:ascii="Times New Roman" w:hAnsi="Times New Roman" w:cs="Times New Roman"/>
          <w:b/>
          <w:sz w:val="24"/>
          <w:szCs w:val="24"/>
        </w:rPr>
        <w:t>PrevYearToDate SalesMarketShare:</w:t>
      </w:r>
      <w:r w:rsidR="00EF11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1129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This field calculates the total </w:t>
      </w:r>
      <w:r w:rsidR="00EF1129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sales market share</w:t>
      </w:r>
      <w:r w:rsidR="00EF1129" w:rsidRPr="00C35284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for the year preceding the current year.                                                                                          </w:t>
      </w:r>
      <w:r w:rsidR="00EF1129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F2E">
        <w:rPr>
          <w:rFonts w:ascii="Times New Roman" w:hAnsi="Times New Roman" w:cs="Times New Roman"/>
          <w:sz w:val="24"/>
          <w:szCs w:val="24"/>
        </w:rPr>
        <w:t>IF YEAR ([OrderDate]) = {MAX (YEAR ([OrderDate]))} -1 THEN [Sales] END</w:t>
      </w:r>
    </w:p>
    <w:p w:rsidR="00DC138B" w:rsidRDefault="00DC138B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364F2E" w:rsidRDefault="00364F2E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AE6F6C" w:rsidRDefault="00AE6F6C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83098C" w:rsidRDefault="0083098C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83098C" w:rsidRDefault="0083098C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581899" w:rsidRDefault="00364F2E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364F2E">
        <w:rPr>
          <w:rFonts w:ascii="Times New Roman" w:hAnsi="Times New Roman" w:cs="Times New Roman"/>
          <w:b/>
          <w:sz w:val="24"/>
          <w:szCs w:val="24"/>
        </w:rPr>
        <w:t>4.5 Category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5121">
        <w:rPr>
          <w:rFonts w:ascii="Times New Roman" w:hAnsi="Times New Roman" w:cs="Times New Roman"/>
          <w:b/>
          <w:sz w:val="24"/>
          <w:szCs w:val="24"/>
        </w:rPr>
        <w:t>w</w:t>
      </w:r>
      <w:r w:rsidRPr="00364F2E">
        <w:rPr>
          <w:rFonts w:ascii="Times New Roman" w:hAnsi="Times New Roman" w:cs="Times New Roman"/>
          <w:b/>
          <w:sz w:val="24"/>
          <w:szCs w:val="24"/>
        </w:rPr>
        <w:t>ise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F2E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</w:t>
      </w:r>
      <w:r w:rsidRPr="00364F2E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</w:t>
      </w:r>
      <w:r w:rsidRPr="00364F2E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 xml:space="preserve">ate </w:t>
      </w:r>
      <w:r w:rsidRPr="00364F2E">
        <w:rPr>
          <w:rFonts w:ascii="Times New Roman" w:hAnsi="Times New Roman" w:cs="Times New Roman"/>
          <w:b/>
          <w:sz w:val="24"/>
          <w:szCs w:val="24"/>
        </w:rPr>
        <w:t>vs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F2E">
        <w:rPr>
          <w:rFonts w:ascii="Times New Roman" w:hAnsi="Times New Roman" w:cs="Times New Roman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revious</w:t>
      </w:r>
      <w:r w:rsidRPr="00364F2E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</w:t>
      </w:r>
      <w:r w:rsidRPr="00364F2E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 xml:space="preserve">oDate </w:t>
      </w:r>
      <w:r w:rsidR="00082E73">
        <w:rPr>
          <w:rFonts w:ascii="Times New Roman" w:hAnsi="Times New Roman" w:cs="Times New Roman"/>
          <w:b/>
          <w:sz w:val="24"/>
          <w:szCs w:val="24"/>
        </w:rPr>
        <w:t>Sale</w:t>
      </w:r>
    </w:p>
    <w:p w:rsidR="00432057" w:rsidRDefault="00432057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432057">
        <w:rPr>
          <w:rFonts w:ascii="Times New Roman" w:hAnsi="Times New Roman" w:cs="Times New Roman"/>
          <w:b/>
          <w:sz w:val="24"/>
          <w:szCs w:val="24"/>
        </w:rPr>
        <w:t>Formulas used when creating the chart</w:t>
      </w:r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581899" w:rsidRDefault="005147EC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8240" behindDoc="1" locked="0" layoutInCell="1" allowOverlap="1" wp14:anchorId="625CD5F6" wp14:editId="1E892911">
            <wp:simplePos x="0" y="0"/>
            <wp:positionH relativeFrom="column">
              <wp:posOffset>427990</wp:posOffset>
            </wp:positionH>
            <wp:positionV relativeFrom="paragraph">
              <wp:posOffset>571500</wp:posOffset>
            </wp:positionV>
            <wp:extent cx="4606290" cy="2611755"/>
            <wp:effectExtent l="0" t="0" r="3810" b="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899" w:rsidRPr="00A93F28">
        <w:rPr>
          <w:rFonts w:ascii="Times New Roman" w:hAnsi="Times New Roman" w:cs="Times New Roman"/>
          <w:b/>
          <w:sz w:val="24"/>
          <w:szCs w:val="24"/>
        </w:rPr>
        <w:t>Difference:</w:t>
      </w:r>
      <w:r w:rsidR="00581899" w:rsidRPr="00A93F28">
        <w:rPr>
          <w:rFonts w:ascii="Times New Roman" w:hAnsi="Times New Roman" w:cs="Times New Roman"/>
          <w:sz w:val="24"/>
          <w:szCs w:val="24"/>
        </w:rPr>
        <w:t xml:space="preserve"> (SUM([YearToDate SalesMarketShare])-SUM([PrevYearToDate SalesMarketShare]))/SUM([PrevYearToDate SalesMarketShare])</w:t>
      </w:r>
    </w:p>
    <w:p w:rsidR="005147EC" w:rsidRPr="005147EC" w:rsidRDefault="005147EC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581899" w:rsidRDefault="00581899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581899">
        <w:rPr>
          <w:rFonts w:ascii="Times New Roman" w:hAnsi="Times New Roman" w:cs="Times New Roman"/>
          <w:sz w:val="24"/>
          <w:szCs w:val="24"/>
        </w:rPr>
        <w:t>According to this graph and analysis, we can answer the following questions?</w:t>
      </w:r>
    </w:p>
    <w:p w:rsidR="00755DC3" w:rsidRPr="00276308" w:rsidRDefault="00AE6F6C" w:rsidP="00755DC3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b/>
          <w:color w:val="1F1F1F"/>
          <w:sz w:val="24"/>
          <w:szCs w:val="24"/>
          <w:lang w:eastAsia="tr-TR"/>
        </w:rPr>
      </w:pPr>
      <w:r w:rsidRPr="00276308">
        <w:rPr>
          <w:rFonts w:ascii="Times New Roman" w:eastAsia="Times New Roman" w:hAnsi="Times New Roman" w:cs="Times New Roman"/>
          <w:b/>
          <w:color w:val="1F1F1F"/>
          <w:sz w:val="24"/>
          <w:szCs w:val="24"/>
          <w:lang w:eastAsia="tr-TR"/>
        </w:rPr>
        <w:t xml:space="preserve">Which categories are experiencing the highest growth in sales </w:t>
      </w:r>
      <w:r w:rsidR="005147EC" w:rsidRPr="00276308">
        <w:rPr>
          <w:rFonts w:ascii="Times New Roman" w:eastAsia="Times New Roman" w:hAnsi="Times New Roman" w:cs="Times New Roman"/>
          <w:b/>
          <w:color w:val="1F1F1F"/>
          <w:sz w:val="24"/>
          <w:szCs w:val="24"/>
          <w:lang w:eastAsia="tr-TR"/>
        </w:rPr>
        <w:t>and Why</w:t>
      </w:r>
      <w:r w:rsidRPr="00276308">
        <w:rPr>
          <w:rFonts w:ascii="Times New Roman" w:eastAsia="Times New Roman" w:hAnsi="Times New Roman" w:cs="Times New Roman"/>
          <w:b/>
          <w:color w:val="1F1F1F"/>
          <w:sz w:val="24"/>
          <w:szCs w:val="24"/>
          <w:lang w:eastAsia="tr-TR"/>
        </w:rPr>
        <w:t>?</w:t>
      </w:r>
    </w:p>
    <w:p w:rsidR="00D65CE7" w:rsidRDefault="0048379C" w:rsidP="0048379C">
      <w:pPr>
        <w:shd w:val="clear" w:color="auto" w:fill="FFFFFF"/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48379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Looking at the previous year, we see the highest increase in the Lacrosse categories with 152.79%, followed by Hunting&amp;Shooting with 147.88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% and GolfApparel with 140.89%. </w:t>
      </w:r>
    </w:p>
    <w:p w:rsidR="0048379C" w:rsidRPr="00755DC3" w:rsidRDefault="00D65CE7" w:rsidP="0048379C">
      <w:pPr>
        <w:shd w:val="clear" w:color="auto" w:fill="FFFFFF"/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D65CE7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By investigating the reason for this increase, we can now learn how we can further increase our sales rates.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For example;                                                                       </w:t>
      </w:r>
      <w:r w:rsidRPr="00D65CE7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Increased Interest in Sports/Hobbies: Growing professional leagues and health and fitness trends may have increased sales.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                                                                                             </w:t>
      </w:r>
      <w:r w:rsidRPr="00D65CE7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Successful Marketing Campaigns: Targeted marketing campaigns that effectively reach potential customers interested in these sports/hobbies may have increased sales.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                 </w:t>
      </w:r>
    </w:p>
    <w:p w:rsidR="00581899" w:rsidRPr="00276308" w:rsidRDefault="00AE6F6C" w:rsidP="00581899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rPr>
          <w:rFonts w:ascii="Times New Roman" w:eastAsia="Times New Roman" w:hAnsi="Times New Roman" w:cs="Times New Roman"/>
          <w:b/>
          <w:color w:val="1F1F1F"/>
          <w:sz w:val="24"/>
          <w:szCs w:val="24"/>
          <w:lang w:eastAsia="tr-TR"/>
        </w:rPr>
      </w:pPr>
      <w:r w:rsidRPr="00276308">
        <w:rPr>
          <w:rFonts w:ascii="Times New Roman" w:eastAsia="Times New Roman" w:hAnsi="Times New Roman" w:cs="Times New Roman"/>
          <w:b/>
          <w:color w:val="1F1F1F"/>
          <w:sz w:val="24"/>
          <w:szCs w:val="24"/>
          <w:lang w:eastAsia="tr-TR"/>
        </w:rPr>
        <w:t>Are there any categories experiencing a decrease in sales</w:t>
      </w:r>
      <w:r w:rsidR="005147EC" w:rsidRPr="00276308">
        <w:rPr>
          <w:rFonts w:ascii="Times New Roman" w:eastAsia="Times New Roman" w:hAnsi="Times New Roman" w:cs="Times New Roman"/>
          <w:b/>
          <w:color w:val="1F1F1F"/>
          <w:sz w:val="24"/>
          <w:szCs w:val="24"/>
          <w:lang w:eastAsia="tr-TR"/>
        </w:rPr>
        <w:t xml:space="preserve"> and Why</w:t>
      </w:r>
      <w:r w:rsidRPr="00276308">
        <w:rPr>
          <w:rFonts w:ascii="Times New Roman" w:eastAsia="Times New Roman" w:hAnsi="Times New Roman" w:cs="Times New Roman"/>
          <w:b/>
          <w:color w:val="1F1F1F"/>
          <w:sz w:val="24"/>
          <w:szCs w:val="24"/>
          <w:lang w:eastAsia="tr-TR"/>
        </w:rPr>
        <w:t>?</w:t>
      </w:r>
    </w:p>
    <w:p w:rsidR="005147EC" w:rsidRPr="005147EC" w:rsidRDefault="005147EC" w:rsidP="005147EC">
      <w:pPr>
        <w:shd w:val="clear" w:color="auto" w:fill="FFFFFF"/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5147E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Looking at the previous year, we see the highest decrease in Girl's Apparel with 72.12%, followed by Electronics with 70.67% and Accessories with 70.04%.</w:t>
      </w:r>
    </w:p>
    <w:p w:rsidR="00581899" w:rsidRPr="005147EC" w:rsidRDefault="005147EC" w:rsidP="005147EC">
      <w:pPr>
        <w:shd w:val="clear" w:color="auto" w:fill="FFFFFF"/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</w:pPr>
      <w:r w:rsidRPr="005147E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By investigating the reason for this decrease, we can produce new solutions to increase our sales ra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tes. For example;                                                                                                                  </w:t>
      </w:r>
      <w:r w:rsidRPr="005147E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Girls' Clothing: Due to the rapid growth of girls, the need to change clothes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frequently may have decreased.                                                                                                           </w:t>
      </w:r>
      <w:r w:rsidRPr="005147EC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Accessories: Perhaps changes in fashion trends have reduced the demand for certain accessories.</w:t>
      </w:r>
    </w:p>
    <w:p w:rsidR="00581899" w:rsidRDefault="00581899" w:rsidP="00D15F29">
      <w:pPr>
        <w:tabs>
          <w:tab w:val="left" w:pos="7170"/>
        </w:tabs>
        <w:rPr>
          <w:rFonts w:ascii="Times New Roman" w:hAnsi="Times New Roman" w:cs="Times New Roman"/>
          <w:sz w:val="32"/>
          <w:szCs w:val="32"/>
        </w:rPr>
      </w:pPr>
    </w:p>
    <w:p w:rsidR="00A93F28" w:rsidRDefault="00A93F28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364F2E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364F2E">
        <w:rPr>
          <w:rFonts w:ascii="Times New Roman" w:hAnsi="Times New Roman" w:cs="Times New Roman"/>
          <w:b/>
          <w:sz w:val="24"/>
          <w:szCs w:val="24"/>
        </w:rPr>
        <w:t xml:space="preserve"> Category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5121">
        <w:rPr>
          <w:rFonts w:ascii="Times New Roman" w:hAnsi="Times New Roman" w:cs="Times New Roman"/>
          <w:b/>
          <w:sz w:val="24"/>
          <w:szCs w:val="24"/>
        </w:rPr>
        <w:t>w</w:t>
      </w:r>
      <w:r w:rsidRPr="00364F2E">
        <w:rPr>
          <w:rFonts w:ascii="Times New Roman" w:hAnsi="Times New Roman" w:cs="Times New Roman"/>
          <w:b/>
          <w:sz w:val="24"/>
          <w:szCs w:val="24"/>
        </w:rPr>
        <w:t>ise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F2E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</w:t>
      </w:r>
      <w:r w:rsidRPr="00364F2E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</w:t>
      </w:r>
      <w:r w:rsidRPr="00364F2E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 xml:space="preserve">ate </w:t>
      </w:r>
      <w:r w:rsidRPr="00364F2E">
        <w:rPr>
          <w:rFonts w:ascii="Times New Roman" w:hAnsi="Times New Roman" w:cs="Times New Roman"/>
          <w:b/>
          <w:sz w:val="24"/>
          <w:szCs w:val="24"/>
        </w:rPr>
        <w:t>vs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F2E">
        <w:rPr>
          <w:rFonts w:ascii="Times New Roman" w:hAnsi="Times New Roman" w:cs="Times New Roman"/>
          <w:b/>
          <w:sz w:val="24"/>
          <w:szCs w:val="24"/>
        </w:rPr>
        <w:t>P</w:t>
      </w:r>
      <w:r>
        <w:rPr>
          <w:rFonts w:ascii="Times New Roman" w:hAnsi="Times New Roman" w:cs="Times New Roman"/>
          <w:b/>
          <w:sz w:val="24"/>
          <w:szCs w:val="24"/>
        </w:rPr>
        <w:t>revious</w:t>
      </w:r>
      <w:r w:rsidRPr="00364F2E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</w:t>
      </w:r>
      <w:r w:rsidRPr="00364F2E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oDate Profit</w:t>
      </w:r>
    </w:p>
    <w:p w:rsidR="00432057" w:rsidRDefault="00432057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432057">
        <w:rPr>
          <w:rFonts w:ascii="Times New Roman" w:hAnsi="Times New Roman" w:cs="Times New Roman"/>
          <w:b/>
          <w:sz w:val="24"/>
          <w:szCs w:val="24"/>
        </w:rPr>
        <w:t>Formulas used when creating the chart</w:t>
      </w:r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276308" w:rsidRDefault="00276308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 wp14:anchorId="5F49DA14" wp14:editId="2F40287A">
            <wp:simplePos x="0" y="0"/>
            <wp:positionH relativeFrom="column">
              <wp:posOffset>375285</wp:posOffset>
            </wp:positionH>
            <wp:positionV relativeFrom="paragraph">
              <wp:posOffset>492760</wp:posOffset>
            </wp:positionV>
            <wp:extent cx="4269105" cy="2370455"/>
            <wp:effectExtent l="0" t="0" r="0" b="0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899" w:rsidRPr="00A93F28">
        <w:rPr>
          <w:rFonts w:ascii="Times New Roman" w:hAnsi="Times New Roman" w:cs="Times New Roman"/>
          <w:b/>
          <w:sz w:val="24"/>
          <w:szCs w:val="24"/>
        </w:rPr>
        <w:t>Difference:</w:t>
      </w:r>
      <w:r w:rsidR="00581899" w:rsidRPr="00A93F28">
        <w:rPr>
          <w:rFonts w:ascii="Times New Roman" w:hAnsi="Times New Roman" w:cs="Times New Roman"/>
          <w:sz w:val="24"/>
          <w:szCs w:val="24"/>
        </w:rPr>
        <w:t xml:space="preserve"> (SUM([YearToDate ProfitMarketShare])-SUM([PrevYearToDate ProfitMarketShare]))/SUM([Pr</w:t>
      </w:r>
      <w:r>
        <w:rPr>
          <w:rFonts w:ascii="Times New Roman" w:hAnsi="Times New Roman" w:cs="Times New Roman"/>
          <w:sz w:val="24"/>
          <w:szCs w:val="24"/>
        </w:rPr>
        <w:t>evYearToDate ProfitMarketShare]</w:t>
      </w:r>
    </w:p>
    <w:p w:rsidR="00276308" w:rsidRPr="00276308" w:rsidRDefault="00276308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581899" w:rsidRPr="00581899" w:rsidRDefault="00581899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581899">
        <w:rPr>
          <w:rFonts w:ascii="Times New Roman" w:hAnsi="Times New Roman" w:cs="Times New Roman"/>
          <w:sz w:val="24"/>
          <w:szCs w:val="24"/>
        </w:rPr>
        <w:t>According to this graph and analysis, we can answer the following questions?</w:t>
      </w:r>
    </w:p>
    <w:p w:rsidR="00581899" w:rsidRPr="00276308" w:rsidRDefault="00276308" w:rsidP="00276308">
      <w:pPr>
        <w:pStyle w:val="ListeParagraf"/>
        <w:numPr>
          <w:ilvl w:val="0"/>
          <w:numId w:val="4"/>
        </w:num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276308">
        <w:rPr>
          <w:rFonts w:ascii="Times New Roman" w:hAnsi="Times New Roman" w:cs="Times New Roman"/>
          <w:b/>
          <w:sz w:val="24"/>
          <w:szCs w:val="24"/>
        </w:rPr>
        <w:t xml:space="preserve">Which categories have the highest profit margin </w:t>
      </w:r>
      <w:r w:rsidR="00D65CE7" w:rsidRPr="00276308">
        <w:rPr>
          <w:rFonts w:ascii="Times New Roman" w:hAnsi="Times New Roman" w:cs="Times New Roman"/>
          <w:b/>
          <w:sz w:val="24"/>
          <w:szCs w:val="24"/>
        </w:rPr>
        <w:t>and Why</w:t>
      </w:r>
      <w:r w:rsidR="00581899" w:rsidRPr="00276308">
        <w:rPr>
          <w:rFonts w:ascii="Times New Roman" w:hAnsi="Times New Roman" w:cs="Times New Roman"/>
          <w:b/>
          <w:sz w:val="24"/>
          <w:szCs w:val="24"/>
        </w:rPr>
        <w:t>?</w:t>
      </w:r>
      <w:r w:rsidRPr="0027630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65CE7" w:rsidRPr="00D65CE7" w:rsidRDefault="00D65CE7" w:rsidP="00D65CE7">
      <w:pPr>
        <w:tabs>
          <w:tab w:val="left" w:pos="717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D65CE7">
        <w:rPr>
          <w:rFonts w:ascii="Times New Roman" w:hAnsi="Times New Roman" w:cs="Times New Roman"/>
          <w:sz w:val="24"/>
          <w:szCs w:val="24"/>
        </w:rPr>
        <w:t>When we look at the previous year, we see the highest increase in the Hunting &amp; Shooting categories with 221.41%, followed by Golf Shoes with 197.13% and Boxing categories with 188.45%.</w:t>
      </w:r>
    </w:p>
    <w:p w:rsidR="00D65CE7" w:rsidRDefault="00276308" w:rsidP="00D65CE7">
      <w:pPr>
        <w:tabs>
          <w:tab w:val="left" w:pos="717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D65CE7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>By investigating the reason for this increase, we can now learn how we can further increase our sales rates.</w:t>
      </w:r>
      <w:r w:rsidR="00D65CE7" w:rsidRPr="00D65CE7">
        <w:rPr>
          <w:rFonts w:ascii="Times New Roman" w:hAnsi="Times New Roman" w:cs="Times New Roman"/>
          <w:sz w:val="24"/>
          <w:szCs w:val="24"/>
        </w:rPr>
        <w:t xml:space="preserve"> For example;</w:t>
      </w:r>
      <w:r w:rsidRPr="00276308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                                                                                                             </w:t>
      </w:r>
      <w:r w:rsidR="00D65CE7" w:rsidRPr="00D65CE7">
        <w:rPr>
          <w:rFonts w:ascii="Times New Roman" w:hAnsi="Times New Roman" w:cs="Times New Roman"/>
          <w:sz w:val="24"/>
          <w:szCs w:val="24"/>
        </w:rPr>
        <w:t>Increased Demand: There may be an increase in the popularity of hunting, shooting sports, golf and boxing. Increased interest in outdoor activities and fitness, Positive media portrayals of these sports/hobbies, Impact of social media trends.</w:t>
      </w:r>
      <w:r w:rsidRPr="00276308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                                                                                                                </w:t>
      </w:r>
      <w:r w:rsidRPr="00D65CE7">
        <w:rPr>
          <w:rFonts w:ascii="Times New Roman" w:hAnsi="Times New Roman" w:cs="Times New Roman"/>
          <w:sz w:val="24"/>
          <w:szCs w:val="24"/>
        </w:rPr>
        <w:t xml:space="preserve"> </w:t>
      </w:r>
      <w:r w:rsidR="00D65CE7" w:rsidRPr="00D65CE7">
        <w:rPr>
          <w:rFonts w:ascii="Times New Roman" w:hAnsi="Times New Roman" w:cs="Times New Roman"/>
          <w:sz w:val="24"/>
          <w:szCs w:val="24"/>
        </w:rPr>
        <w:t>Strategic Pricing: Perhaps the store has implemented effective pricing strategies for these categories, such as offering competitive prices to attract new customers, adjusting margins based on market trends and competitor prices.</w:t>
      </w:r>
    </w:p>
    <w:p w:rsidR="00276308" w:rsidRPr="00D65CE7" w:rsidRDefault="00276308" w:rsidP="00D65CE7">
      <w:pPr>
        <w:tabs>
          <w:tab w:val="left" w:pos="7170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581899" w:rsidRPr="00276308" w:rsidRDefault="00276308" w:rsidP="00276308">
      <w:pPr>
        <w:pStyle w:val="ListeParagraf"/>
        <w:numPr>
          <w:ilvl w:val="0"/>
          <w:numId w:val="4"/>
        </w:num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276308">
        <w:rPr>
          <w:rFonts w:ascii="Times New Roman" w:hAnsi="Times New Roman" w:cs="Times New Roman"/>
          <w:b/>
          <w:sz w:val="24"/>
          <w:szCs w:val="24"/>
        </w:rPr>
        <w:t>Which categories experienced a decrease in annual profits and Why?</w:t>
      </w:r>
    </w:p>
    <w:p w:rsidR="00276308" w:rsidRPr="00276308" w:rsidRDefault="00276308" w:rsidP="00276308">
      <w:pPr>
        <w:tabs>
          <w:tab w:val="left" w:pos="717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276308">
        <w:rPr>
          <w:rFonts w:ascii="Times New Roman" w:hAnsi="Times New Roman" w:cs="Times New Roman"/>
          <w:sz w:val="24"/>
          <w:szCs w:val="24"/>
        </w:rPr>
        <w:t>When we look at the previous year, we see the highest decrease in the Electronics categories with 69,29%, fol</w:t>
      </w:r>
      <w:r w:rsidR="009A5121">
        <w:rPr>
          <w:rFonts w:ascii="Times New Roman" w:hAnsi="Times New Roman" w:cs="Times New Roman"/>
          <w:sz w:val="24"/>
          <w:szCs w:val="24"/>
        </w:rPr>
        <w:t>lowed by Accesories with 68,83%.</w:t>
      </w:r>
    </w:p>
    <w:p w:rsidR="00581899" w:rsidRDefault="00276308" w:rsidP="009A5121">
      <w:pPr>
        <w:tabs>
          <w:tab w:val="left" w:pos="717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276308">
        <w:rPr>
          <w:rFonts w:ascii="Times New Roman" w:hAnsi="Times New Roman" w:cs="Times New Roman"/>
          <w:sz w:val="24"/>
          <w:szCs w:val="24"/>
        </w:rPr>
        <w:t>By investigating the reason for this decrease, we can produce new solution</w:t>
      </w:r>
      <w:r>
        <w:rPr>
          <w:rFonts w:ascii="Times New Roman" w:hAnsi="Times New Roman" w:cs="Times New Roman"/>
          <w:sz w:val="24"/>
          <w:szCs w:val="24"/>
        </w:rPr>
        <w:t xml:space="preserve">s to increase our sales rates. </w:t>
      </w:r>
      <w:r w:rsidRPr="00D65CE7">
        <w:rPr>
          <w:rFonts w:ascii="Times New Roman" w:hAnsi="Times New Roman" w:cs="Times New Roman"/>
          <w:sz w:val="24"/>
          <w:szCs w:val="24"/>
        </w:rPr>
        <w:t>For example;</w:t>
      </w:r>
      <w:r w:rsidRPr="00276308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                                                                      </w:t>
      </w:r>
      <w:r w:rsidRPr="00276308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276308">
        <w:rPr>
          <w:rFonts w:ascii="Times New Roman" w:hAnsi="Times New Roman" w:cs="Times New Roman"/>
          <w:sz w:val="24"/>
          <w:szCs w:val="24"/>
        </w:rPr>
        <w:t>Electronics: Perhaps consumers are continuing to use their existing devices rathe</w:t>
      </w:r>
      <w:r w:rsidR="009A5121">
        <w:rPr>
          <w:rFonts w:ascii="Times New Roman" w:hAnsi="Times New Roman" w:cs="Times New Roman"/>
          <w:sz w:val="24"/>
          <w:szCs w:val="24"/>
        </w:rPr>
        <w:t xml:space="preserve">r than purchasing new products. </w:t>
      </w:r>
      <w:r w:rsidR="009A5121">
        <w:rPr>
          <w:rFonts w:ascii="Times New Roman" w:eastAsia="Times New Roman" w:hAnsi="Times New Roman" w:cs="Times New Roman"/>
          <w:color w:val="1F1F1F"/>
          <w:sz w:val="24"/>
          <w:szCs w:val="24"/>
          <w:lang w:eastAsia="tr-TR"/>
        </w:rPr>
        <w:t xml:space="preserve">                                                                    </w:t>
      </w:r>
      <w:r w:rsidR="009A5121" w:rsidRPr="00276308">
        <w:rPr>
          <w:rFonts w:ascii="Times New Roman" w:hAnsi="Times New Roman" w:cs="Times New Roman"/>
          <w:sz w:val="24"/>
          <w:szCs w:val="24"/>
        </w:rPr>
        <w:t xml:space="preserve">    </w:t>
      </w:r>
      <w:r w:rsidR="009A5121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276308">
        <w:rPr>
          <w:rFonts w:ascii="Times New Roman" w:hAnsi="Times New Roman" w:cs="Times New Roman"/>
          <w:sz w:val="24"/>
          <w:szCs w:val="24"/>
        </w:rPr>
        <w:t>Accessories: Perhaps customers can purchase the accessories they need from physical stores at more affordable prices.</w:t>
      </w:r>
    </w:p>
    <w:p w:rsidR="009A5121" w:rsidRDefault="00A93F28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 w:rsidRPr="00364F2E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364F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5121">
        <w:rPr>
          <w:rFonts w:ascii="Times New Roman" w:hAnsi="Times New Roman" w:cs="Times New Roman"/>
          <w:b/>
          <w:sz w:val="24"/>
          <w:szCs w:val="24"/>
        </w:rPr>
        <w:t>Market w</w:t>
      </w:r>
      <w:r>
        <w:rPr>
          <w:rFonts w:ascii="Times New Roman" w:hAnsi="Times New Roman" w:cs="Times New Roman"/>
          <w:b/>
          <w:sz w:val="24"/>
          <w:szCs w:val="24"/>
        </w:rPr>
        <w:t xml:space="preserve">ise </w:t>
      </w:r>
      <w:r w:rsidRPr="00A93F28">
        <w:rPr>
          <w:rFonts w:ascii="Times New Roman" w:hAnsi="Times New Roman" w:cs="Times New Roman"/>
          <w:b/>
          <w:sz w:val="24"/>
          <w:szCs w:val="24"/>
        </w:rPr>
        <w:t>Customer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581899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b/>
          <w:sz w:val="24"/>
          <w:szCs w:val="24"/>
        </w:rPr>
        <w:t xml:space="preserve">quisition </w:t>
      </w:r>
      <w:r w:rsidRPr="00A93F28">
        <w:rPr>
          <w:rFonts w:ascii="Times New Roman" w:hAnsi="Times New Roman" w:cs="Times New Roman"/>
          <w:b/>
          <w:sz w:val="24"/>
          <w:szCs w:val="24"/>
        </w:rPr>
        <w:t>Per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93F28">
        <w:rPr>
          <w:rFonts w:ascii="Times New Roman" w:hAnsi="Times New Roman" w:cs="Times New Roman"/>
          <w:b/>
          <w:sz w:val="24"/>
          <w:szCs w:val="24"/>
        </w:rPr>
        <w:t>Month</w:t>
      </w:r>
    </w:p>
    <w:p w:rsidR="00134660" w:rsidRDefault="00134660" w:rsidP="00D15F29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</w:p>
    <w:p w:rsidR="00AC3C21" w:rsidRDefault="00AC3C21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292E76C2" wp14:editId="35582100">
            <wp:extent cx="5759450" cy="320865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</w:t>
      </w:r>
      <w:r w:rsidR="009A5121" w:rsidRPr="009A512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4660" w:rsidRDefault="00134660" w:rsidP="00D15F2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9A5121" w:rsidRPr="009A5121" w:rsidRDefault="009A5121" w:rsidP="00D15F29">
      <w:pPr>
        <w:tabs>
          <w:tab w:val="left" w:pos="7170"/>
        </w:tabs>
        <w:rPr>
          <w:rFonts w:ascii="Times New Roman" w:hAnsi="Times New Roman" w:cs="Times New Roman"/>
          <w:b/>
          <w:noProof/>
          <w:sz w:val="24"/>
          <w:szCs w:val="24"/>
          <w:lang w:eastAsia="tr-TR"/>
        </w:rPr>
      </w:pPr>
      <w:r w:rsidRPr="009A5121">
        <w:rPr>
          <w:rFonts w:ascii="Times New Roman" w:hAnsi="Times New Roman" w:cs="Times New Roman"/>
          <w:sz w:val="24"/>
          <w:szCs w:val="24"/>
        </w:rPr>
        <w:t>In this cha</w:t>
      </w:r>
      <w:r>
        <w:rPr>
          <w:rFonts w:ascii="Times New Roman" w:hAnsi="Times New Roman" w:cs="Times New Roman"/>
          <w:sz w:val="24"/>
          <w:szCs w:val="24"/>
        </w:rPr>
        <w:t xml:space="preserve">rt; </w:t>
      </w:r>
      <w:r w:rsidRPr="009A5121">
        <w:rPr>
          <w:rFonts w:ascii="Times New Roman" w:hAnsi="Times New Roman" w:cs="Times New Roman"/>
          <w:sz w:val="24"/>
          <w:szCs w:val="24"/>
        </w:rPr>
        <w:t>The colors represent the countries, the numbers in the circles represent the order in customer acquisition, and the x-axis represents the months.</w:t>
      </w:r>
      <w:r w:rsidRPr="009A5121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t xml:space="preserve"> </w:t>
      </w:r>
    </w:p>
    <w:p w:rsidR="00581899" w:rsidRDefault="00581899" w:rsidP="00581899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581899">
        <w:rPr>
          <w:rFonts w:ascii="Times New Roman" w:hAnsi="Times New Roman" w:cs="Times New Roman"/>
          <w:sz w:val="24"/>
          <w:szCs w:val="24"/>
        </w:rPr>
        <w:t>According to this graph and analysis, we can answer the following questions?</w:t>
      </w:r>
    </w:p>
    <w:p w:rsidR="009A5121" w:rsidRPr="00AC3C21" w:rsidRDefault="00581899" w:rsidP="00AC3C21">
      <w:pPr>
        <w:pStyle w:val="ListeParagraf"/>
        <w:numPr>
          <w:ilvl w:val="0"/>
          <w:numId w:val="5"/>
        </w:num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581899">
        <w:rPr>
          <w:rFonts w:ascii="Times New Roman" w:hAnsi="Times New Roman" w:cs="Times New Roman"/>
          <w:sz w:val="24"/>
          <w:szCs w:val="24"/>
        </w:rPr>
        <w:t>How does seasonality impact customer acquisition and are there seasonality trends in certain countries?</w:t>
      </w:r>
    </w:p>
    <w:p w:rsidR="00581899" w:rsidRPr="00581899" w:rsidRDefault="00581899" w:rsidP="00581899">
      <w:pPr>
        <w:pStyle w:val="ListeParagraf"/>
        <w:numPr>
          <w:ilvl w:val="0"/>
          <w:numId w:val="5"/>
        </w:num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581899">
        <w:rPr>
          <w:rFonts w:ascii="Times New Roman" w:hAnsi="Times New Roman" w:cs="Times New Roman"/>
          <w:sz w:val="24"/>
          <w:szCs w:val="24"/>
        </w:rPr>
        <w:t>Which countries brought in the most or least customers each month?</w:t>
      </w:r>
    </w:p>
    <w:p w:rsidR="00581899" w:rsidRPr="00581899" w:rsidRDefault="00581899" w:rsidP="00581899">
      <w:pPr>
        <w:pStyle w:val="ListeParagraf"/>
        <w:numPr>
          <w:ilvl w:val="0"/>
          <w:numId w:val="5"/>
        </w:num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581899">
        <w:rPr>
          <w:rFonts w:ascii="Times New Roman" w:hAnsi="Times New Roman" w:cs="Times New Roman"/>
          <w:sz w:val="24"/>
          <w:szCs w:val="24"/>
        </w:rPr>
        <w:t>In which countries can marketing and sales activities be optimized to gain more customers?</w:t>
      </w:r>
    </w:p>
    <w:p w:rsidR="00AC3C21" w:rsidRPr="00AC3C21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AC3C21">
        <w:rPr>
          <w:rFonts w:ascii="Times New Roman" w:hAnsi="Times New Roman" w:cs="Times New Roman"/>
          <w:sz w:val="24"/>
          <w:szCs w:val="24"/>
        </w:rPr>
        <w:t>Customer acquisition increases in December and January. This can be attributed to the Christmas shopping season and New Year celebrations.</w:t>
      </w:r>
    </w:p>
    <w:p w:rsidR="00AC3C21" w:rsidRPr="00AC3C21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AC3C21">
        <w:rPr>
          <w:rFonts w:ascii="Times New Roman" w:hAnsi="Times New Roman" w:cs="Times New Roman"/>
          <w:sz w:val="24"/>
          <w:szCs w:val="24"/>
        </w:rPr>
        <w:t>Customer acquisition declines in July and August. This can be associated with summer holidays and hot weather.</w:t>
      </w:r>
    </w:p>
    <w:p w:rsidR="00581899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  <w:r w:rsidRPr="00AC3C21">
        <w:rPr>
          <w:rFonts w:ascii="Times New Roman" w:hAnsi="Times New Roman" w:cs="Times New Roman"/>
          <w:sz w:val="24"/>
          <w:szCs w:val="24"/>
        </w:rPr>
        <w:t>A slight decrease is observed in September. This situation can be associated with the opening of schools.</w:t>
      </w:r>
    </w:p>
    <w:p w:rsidR="00AC3C21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AC3C21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AC3C21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AC3C21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AC3C21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AC3C21" w:rsidRDefault="00AC3C21" w:rsidP="00AC3C21">
      <w:pPr>
        <w:tabs>
          <w:tab w:val="left" w:pos="7170"/>
        </w:tabs>
        <w:rPr>
          <w:rFonts w:ascii="Times New Roman" w:hAnsi="Times New Roman" w:cs="Times New Roman"/>
          <w:sz w:val="24"/>
          <w:szCs w:val="24"/>
        </w:rPr>
      </w:pPr>
    </w:p>
    <w:p w:rsidR="00AC3C21" w:rsidRDefault="00AC3C21" w:rsidP="00AC3C2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5. FORECASTING PART</w:t>
      </w:r>
    </w:p>
    <w:p w:rsidR="00990912" w:rsidRPr="00990912" w:rsidRDefault="00990912" w:rsidP="00990912">
      <w:pPr>
        <w:rPr>
          <w:rFonts w:ascii="Times New Roman" w:hAnsi="Times New Roman" w:cs="Times New Roman"/>
          <w:sz w:val="24"/>
          <w:szCs w:val="24"/>
        </w:rPr>
      </w:pPr>
      <w:r w:rsidRPr="00990912">
        <w:rPr>
          <w:rFonts w:ascii="Times New Roman" w:hAnsi="Times New Roman" w:cs="Times New Roman"/>
          <w:sz w:val="24"/>
          <w:szCs w:val="24"/>
        </w:rPr>
        <w:lastRenderedPageBreak/>
        <w:t>Forecasting is a method of predicting future values using historical data.</w:t>
      </w:r>
    </w:p>
    <w:p w:rsidR="00990912" w:rsidRPr="00990912" w:rsidRDefault="00990912" w:rsidP="00990912">
      <w:pPr>
        <w:rPr>
          <w:rFonts w:ascii="Times New Roman" w:hAnsi="Times New Roman" w:cs="Times New Roman"/>
          <w:b/>
          <w:sz w:val="24"/>
          <w:szCs w:val="24"/>
        </w:rPr>
      </w:pPr>
      <w:r w:rsidRPr="00990912">
        <w:rPr>
          <w:rFonts w:ascii="Times New Roman" w:hAnsi="Times New Roman" w:cs="Times New Roman"/>
          <w:b/>
          <w:sz w:val="24"/>
          <w:szCs w:val="24"/>
        </w:rPr>
        <w:t>Why is Forecasting Necessary?</w:t>
      </w:r>
    </w:p>
    <w:p w:rsidR="00990912" w:rsidRPr="00990912" w:rsidRDefault="00990912" w:rsidP="00990912">
      <w:pPr>
        <w:rPr>
          <w:rFonts w:ascii="Times New Roman" w:hAnsi="Times New Roman" w:cs="Times New Roman"/>
          <w:sz w:val="24"/>
          <w:szCs w:val="24"/>
        </w:rPr>
      </w:pPr>
      <w:r w:rsidRPr="00990912">
        <w:rPr>
          <w:rFonts w:ascii="Times New Roman" w:hAnsi="Times New Roman" w:cs="Times New Roman"/>
          <w:sz w:val="24"/>
          <w:szCs w:val="24"/>
        </w:rPr>
        <w:t>Making better business decisions: By predicting values such as future demand, profits and production, businesses can make better business plans and make more informed investments.</w:t>
      </w:r>
    </w:p>
    <w:p w:rsidR="00990912" w:rsidRPr="00990912" w:rsidRDefault="00990912" w:rsidP="00990912">
      <w:pPr>
        <w:rPr>
          <w:rFonts w:ascii="Times New Roman" w:hAnsi="Times New Roman" w:cs="Times New Roman"/>
          <w:sz w:val="24"/>
          <w:szCs w:val="24"/>
        </w:rPr>
      </w:pPr>
      <w:r w:rsidRPr="00990912">
        <w:rPr>
          <w:rFonts w:ascii="Times New Roman" w:hAnsi="Times New Roman" w:cs="Times New Roman"/>
          <w:sz w:val="24"/>
          <w:szCs w:val="24"/>
        </w:rPr>
        <w:t>Managing risks: Forecasting helps businesses manage their risks by predicting possible risks.</w:t>
      </w:r>
    </w:p>
    <w:p w:rsidR="00990912" w:rsidRPr="00990912" w:rsidRDefault="00990912" w:rsidP="00990912">
      <w:pPr>
        <w:rPr>
          <w:rFonts w:ascii="Times New Roman" w:hAnsi="Times New Roman" w:cs="Times New Roman"/>
          <w:sz w:val="24"/>
          <w:szCs w:val="24"/>
        </w:rPr>
      </w:pPr>
      <w:r w:rsidRPr="00990912">
        <w:rPr>
          <w:rFonts w:ascii="Times New Roman" w:hAnsi="Times New Roman" w:cs="Times New Roman"/>
          <w:sz w:val="24"/>
          <w:szCs w:val="24"/>
        </w:rPr>
        <w:t>Optimizing resources: Forecasting helps businesses use their resources more efficiently.</w:t>
      </w:r>
    </w:p>
    <w:p w:rsidR="00990912" w:rsidRDefault="00990912" w:rsidP="00990912">
      <w:pPr>
        <w:tabs>
          <w:tab w:val="left" w:pos="7170"/>
        </w:tabs>
        <w:rPr>
          <w:rFonts w:ascii="Times New Roman" w:hAnsi="Times New Roman" w:cs="Times New Roman"/>
          <w:b/>
          <w:sz w:val="32"/>
          <w:szCs w:val="32"/>
        </w:rPr>
      </w:pPr>
    </w:p>
    <w:p w:rsidR="00990912" w:rsidRPr="00990912" w:rsidRDefault="00990912" w:rsidP="00990912">
      <w:pPr>
        <w:rPr>
          <w:rFonts w:ascii="Times New Roman" w:hAnsi="Times New Roman" w:cs="Times New Roman"/>
          <w:b/>
          <w:sz w:val="24"/>
          <w:szCs w:val="24"/>
        </w:rPr>
      </w:pPr>
      <w:r w:rsidRPr="00990912">
        <w:rPr>
          <w:rFonts w:ascii="Times New Roman" w:hAnsi="Times New Roman" w:cs="Times New Roman"/>
          <w:b/>
          <w:sz w:val="24"/>
          <w:szCs w:val="24"/>
        </w:rPr>
        <w:t>Advantages of Forecasting to Increase Sales and Profit</w:t>
      </w:r>
    </w:p>
    <w:p w:rsidR="00990912" w:rsidRPr="009D436A" w:rsidRDefault="00990912" w:rsidP="009D436A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Demand forecasting: Forecasting helps businesses optimize their inventory and reduce inventory costs by predicting future demand.</w:t>
      </w:r>
    </w:p>
    <w:p w:rsidR="00990912" w:rsidRPr="009D436A" w:rsidRDefault="00990912" w:rsidP="009D436A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Pricing: Forecasting helps businesses price their products accurately.</w:t>
      </w:r>
    </w:p>
    <w:p w:rsidR="00990912" w:rsidRPr="009D436A" w:rsidRDefault="00990912" w:rsidP="009D436A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Marketing: Forecasting helps businesses plan marketing campaigns more effectively.</w:t>
      </w:r>
    </w:p>
    <w:p w:rsidR="00990912" w:rsidRPr="009D436A" w:rsidRDefault="00990912" w:rsidP="009D436A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Product development: Forecasting helps businesses make more informed decisions about developing new products and improving existing products.</w:t>
      </w:r>
    </w:p>
    <w:p w:rsidR="00990912" w:rsidRDefault="00990912" w:rsidP="00990912">
      <w:pPr>
        <w:tabs>
          <w:tab w:val="left" w:pos="7170"/>
        </w:tabs>
        <w:rPr>
          <w:rFonts w:ascii="Times New Roman" w:hAnsi="Times New Roman" w:cs="Times New Roman"/>
          <w:b/>
          <w:sz w:val="32"/>
          <w:szCs w:val="32"/>
        </w:rPr>
      </w:pPr>
    </w:p>
    <w:p w:rsidR="00AC3C21" w:rsidRPr="00990912" w:rsidRDefault="00990912" w:rsidP="00990912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09DC1629" wp14:editId="5B4AD6AB">
            <wp:simplePos x="0" y="0"/>
            <wp:positionH relativeFrom="column">
              <wp:posOffset>-3810</wp:posOffset>
            </wp:positionH>
            <wp:positionV relativeFrom="paragraph">
              <wp:posOffset>283845</wp:posOffset>
            </wp:positionV>
            <wp:extent cx="5513070" cy="3061970"/>
            <wp:effectExtent l="0" t="0" r="0" b="508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C21">
        <w:rPr>
          <w:rFonts w:ascii="Times New Roman" w:hAnsi="Times New Roman" w:cs="Times New Roman"/>
          <w:b/>
          <w:sz w:val="24"/>
          <w:szCs w:val="24"/>
        </w:rPr>
        <w:t>5.1</w:t>
      </w:r>
      <w:r w:rsidR="00AC3C21" w:rsidRPr="00364F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C3C21">
        <w:rPr>
          <w:rFonts w:ascii="Times New Roman" w:hAnsi="Times New Roman" w:cs="Times New Roman"/>
          <w:b/>
          <w:sz w:val="24"/>
          <w:szCs w:val="24"/>
        </w:rPr>
        <w:t>Sales Forecast by Categories</w:t>
      </w:r>
    </w:p>
    <w:p w:rsidR="00990912" w:rsidRDefault="00990912" w:rsidP="00AC3C21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</w:p>
    <w:p w:rsidR="00AC3C21" w:rsidRPr="00AC3C21" w:rsidRDefault="00990912" w:rsidP="00AC3C21">
      <w:pPr>
        <w:tabs>
          <w:tab w:val="left" w:pos="717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 wp14:anchorId="38599595" wp14:editId="5FCC52B6">
            <wp:simplePos x="0" y="0"/>
            <wp:positionH relativeFrom="column">
              <wp:posOffset>-3810</wp:posOffset>
            </wp:positionH>
            <wp:positionV relativeFrom="paragraph">
              <wp:posOffset>290195</wp:posOffset>
            </wp:positionV>
            <wp:extent cx="5456555" cy="3027680"/>
            <wp:effectExtent l="0" t="0" r="0" b="1270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C21">
        <w:rPr>
          <w:rFonts w:ascii="Times New Roman" w:hAnsi="Times New Roman" w:cs="Times New Roman"/>
          <w:b/>
          <w:sz w:val="24"/>
          <w:szCs w:val="24"/>
        </w:rPr>
        <w:t>5.2</w:t>
      </w:r>
      <w:r w:rsidR="00AC3C21" w:rsidRPr="00364F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C3C21">
        <w:rPr>
          <w:rFonts w:ascii="Times New Roman" w:hAnsi="Times New Roman" w:cs="Times New Roman"/>
          <w:b/>
          <w:sz w:val="24"/>
          <w:szCs w:val="24"/>
        </w:rPr>
        <w:t>Profit Forecast by Categories</w:t>
      </w:r>
    </w:p>
    <w:p w:rsidR="009D436A" w:rsidRDefault="009D436A" w:rsidP="00AC3C21">
      <w:pPr>
        <w:rPr>
          <w:rFonts w:ascii="Times New Roman" w:hAnsi="Times New Roman" w:cs="Times New Roman"/>
          <w:b/>
          <w:sz w:val="32"/>
          <w:szCs w:val="32"/>
        </w:rPr>
      </w:pPr>
    </w:p>
    <w:p w:rsidR="00134660" w:rsidRDefault="00134660" w:rsidP="00AC3C21">
      <w:pPr>
        <w:rPr>
          <w:rFonts w:ascii="Times New Roman" w:hAnsi="Times New Roman" w:cs="Times New Roman"/>
          <w:b/>
          <w:sz w:val="32"/>
          <w:szCs w:val="32"/>
        </w:rPr>
      </w:pPr>
    </w:p>
    <w:p w:rsidR="00990912" w:rsidRDefault="00990912" w:rsidP="00AC3C2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6. CONCLUSION</w:t>
      </w:r>
    </w:p>
    <w:p w:rsidR="00990912" w:rsidRPr="00990912" w:rsidRDefault="00990912" w:rsidP="009909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Increase Sales Rates:</w:t>
      </w:r>
    </w:p>
    <w:p w:rsidR="00990912" w:rsidRPr="009D436A" w:rsidRDefault="00990912" w:rsidP="009D436A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Demand Forecasting: Accurate demand forecasting helps in stock optimization and reducing stock costs.</w:t>
      </w:r>
    </w:p>
    <w:p w:rsidR="00990912" w:rsidRPr="009D436A" w:rsidRDefault="00990912" w:rsidP="009D436A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Pricing: Correct pricing of products increases sales and profitability.</w:t>
      </w:r>
    </w:p>
    <w:p w:rsidR="00990912" w:rsidRPr="009D436A" w:rsidRDefault="00990912" w:rsidP="009D436A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Marketing: Effective marketing campaigns help reach more customers and increase sales.</w:t>
      </w:r>
    </w:p>
    <w:p w:rsidR="00990912" w:rsidRPr="009D436A" w:rsidRDefault="00990912" w:rsidP="009D436A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Customer Experience: Great customer experience increases customer loyalty and repeat purchases.</w:t>
      </w:r>
    </w:p>
    <w:p w:rsidR="00990912" w:rsidRPr="00990912" w:rsidRDefault="00990912" w:rsidP="00990912">
      <w:pPr>
        <w:rPr>
          <w:rFonts w:ascii="Times New Roman" w:hAnsi="Times New Roman" w:cs="Times New Roman"/>
          <w:sz w:val="24"/>
          <w:szCs w:val="24"/>
        </w:rPr>
      </w:pPr>
    </w:p>
    <w:p w:rsidR="00990912" w:rsidRPr="00990912" w:rsidRDefault="00990912" w:rsidP="009909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Increase Profit Rates:</w:t>
      </w:r>
    </w:p>
    <w:p w:rsidR="00990912" w:rsidRPr="009D436A" w:rsidRDefault="00990912" w:rsidP="009D436A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Cost Optimization: Optimizing production, marketing and general management costs.</w:t>
      </w:r>
    </w:p>
    <w:p w:rsidR="00990912" w:rsidRPr="009D436A" w:rsidRDefault="00990912" w:rsidP="009D436A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Productivity Increase: Increasing efficiency by optimizing business processes and using automation.</w:t>
      </w:r>
    </w:p>
    <w:p w:rsidR="00990912" w:rsidRPr="009D436A" w:rsidRDefault="00990912" w:rsidP="009D436A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Pricing: Reviewing pricing to optimize products' profit margin.</w:t>
      </w:r>
    </w:p>
    <w:p w:rsidR="00990912" w:rsidRPr="009D436A" w:rsidRDefault="00990912" w:rsidP="009D436A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New Products: Developing and marketing new products with high profitability.</w:t>
      </w:r>
    </w:p>
    <w:p w:rsidR="00990912" w:rsidRPr="009D436A" w:rsidRDefault="00990912" w:rsidP="009D436A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436A">
        <w:rPr>
          <w:rFonts w:ascii="Times New Roman" w:hAnsi="Times New Roman" w:cs="Times New Roman"/>
          <w:sz w:val="24"/>
          <w:szCs w:val="24"/>
        </w:rPr>
        <w:t>Reducing Entry Costs: Reducing raw material and other input costs by negotiating with suppliers and finding alternative suppliers.</w:t>
      </w:r>
    </w:p>
    <w:sectPr w:rsidR="00990912" w:rsidRPr="009D436A" w:rsidSect="00CC0300">
      <w:headerReference w:type="default" r:id="rId18"/>
      <w:footerReference w:type="default" r:id="rId19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5CC" w:rsidRDefault="009D45CC" w:rsidP="004D1974">
      <w:pPr>
        <w:spacing w:after="0" w:line="240" w:lineRule="auto"/>
      </w:pPr>
      <w:r>
        <w:separator/>
      </w:r>
    </w:p>
  </w:endnote>
  <w:endnote w:type="continuationSeparator" w:id="0">
    <w:p w:rsidR="009D45CC" w:rsidRDefault="009D45CC" w:rsidP="004D1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243170"/>
      <w:docPartObj>
        <w:docPartGallery w:val="Page Numbers (Bottom of Page)"/>
        <w:docPartUnique/>
      </w:docPartObj>
    </w:sdtPr>
    <w:sdtEndPr/>
    <w:sdtContent>
      <w:p w:rsidR="00CC0300" w:rsidRDefault="00CC0300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1492">
          <w:rPr>
            <w:noProof/>
          </w:rPr>
          <w:t>3</w:t>
        </w:r>
        <w:r>
          <w:fldChar w:fldCharType="end"/>
        </w:r>
      </w:p>
    </w:sdtContent>
  </w:sdt>
  <w:p w:rsidR="00CC0300" w:rsidRDefault="00CC030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5CC" w:rsidRDefault="009D45CC" w:rsidP="004D1974">
      <w:pPr>
        <w:spacing w:after="0" w:line="240" w:lineRule="auto"/>
      </w:pPr>
      <w:r>
        <w:separator/>
      </w:r>
    </w:p>
  </w:footnote>
  <w:footnote w:type="continuationSeparator" w:id="0">
    <w:p w:rsidR="009D45CC" w:rsidRDefault="009D45CC" w:rsidP="004D1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3DD3" w:rsidRDefault="003A3DD3" w:rsidP="003A3DD3">
    <w:pPr>
      <w:pStyle w:val="stBilgi"/>
      <w:jc w:val="right"/>
      <w:rPr>
        <w:color w:val="8496B0" w:themeColor="text2" w:themeTint="99"/>
        <w:sz w:val="24"/>
        <w:szCs w:val="24"/>
      </w:rPr>
    </w:pPr>
  </w:p>
  <w:p w:rsidR="00172929" w:rsidRPr="00172929" w:rsidRDefault="00172929" w:rsidP="00172929">
    <w:pPr>
      <w:pStyle w:val="stBilgi"/>
      <w:jc w:val="right"/>
      <w:rPr>
        <w:color w:val="808080" w:themeColor="background1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95CAE"/>
    <w:multiLevelType w:val="hybridMultilevel"/>
    <w:tmpl w:val="82E4F77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D313E"/>
    <w:multiLevelType w:val="hybridMultilevel"/>
    <w:tmpl w:val="A2D683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82149"/>
    <w:multiLevelType w:val="hybridMultilevel"/>
    <w:tmpl w:val="60D42C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7080F"/>
    <w:multiLevelType w:val="hybridMultilevel"/>
    <w:tmpl w:val="943C34B4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27B91"/>
    <w:multiLevelType w:val="hybridMultilevel"/>
    <w:tmpl w:val="7C880340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105AB"/>
    <w:multiLevelType w:val="hybridMultilevel"/>
    <w:tmpl w:val="406CBE8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03F62"/>
    <w:multiLevelType w:val="hybridMultilevel"/>
    <w:tmpl w:val="A2D69E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243658"/>
    <w:multiLevelType w:val="hybridMultilevel"/>
    <w:tmpl w:val="33B291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820895"/>
    <w:multiLevelType w:val="hybridMultilevel"/>
    <w:tmpl w:val="D72403E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01A16"/>
    <w:multiLevelType w:val="multilevel"/>
    <w:tmpl w:val="C332D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666EA2"/>
    <w:multiLevelType w:val="hybridMultilevel"/>
    <w:tmpl w:val="3E2206F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BCD"/>
    <w:rsid w:val="00043CEF"/>
    <w:rsid w:val="000650D3"/>
    <w:rsid w:val="00082E73"/>
    <w:rsid w:val="00134660"/>
    <w:rsid w:val="00172929"/>
    <w:rsid w:val="001E6F0B"/>
    <w:rsid w:val="00276308"/>
    <w:rsid w:val="00364F2E"/>
    <w:rsid w:val="003A3DD3"/>
    <w:rsid w:val="00432057"/>
    <w:rsid w:val="00454D43"/>
    <w:rsid w:val="0048379C"/>
    <w:rsid w:val="004B782F"/>
    <w:rsid w:val="004D1974"/>
    <w:rsid w:val="004E1AD6"/>
    <w:rsid w:val="005147EC"/>
    <w:rsid w:val="00581899"/>
    <w:rsid w:val="00755DC3"/>
    <w:rsid w:val="007E1492"/>
    <w:rsid w:val="00811E91"/>
    <w:rsid w:val="0083098C"/>
    <w:rsid w:val="008C5238"/>
    <w:rsid w:val="008D1261"/>
    <w:rsid w:val="00930215"/>
    <w:rsid w:val="00990912"/>
    <w:rsid w:val="009A5121"/>
    <w:rsid w:val="009D436A"/>
    <w:rsid w:val="009D45CC"/>
    <w:rsid w:val="00A34CB3"/>
    <w:rsid w:val="00A769FF"/>
    <w:rsid w:val="00A93F28"/>
    <w:rsid w:val="00AC05D7"/>
    <w:rsid w:val="00AC3C21"/>
    <w:rsid w:val="00AE6F6C"/>
    <w:rsid w:val="00C26A3D"/>
    <w:rsid w:val="00C35284"/>
    <w:rsid w:val="00CA2BCD"/>
    <w:rsid w:val="00CC0300"/>
    <w:rsid w:val="00D14675"/>
    <w:rsid w:val="00D15F29"/>
    <w:rsid w:val="00D65CE7"/>
    <w:rsid w:val="00DC138B"/>
    <w:rsid w:val="00EF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6D929A"/>
  <w15:chartTrackingRefBased/>
  <w15:docId w15:val="{457C0843-92FB-432D-BFA0-4AA8159EE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2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CA2BCD"/>
    <w:rPr>
      <w:b/>
      <w:bCs/>
    </w:rPr>
  </w:style>
  <w:style w:type="paragraph" w:styleId="ListeParagraf">
    <w:name w:val="List Paragraph"/>
    <w:basedOn w:val="Normal"/>
    <w:uiPriority w:val="34"/>
    <w:qFormat/>
    <w:rsid w:val="00CA2BCD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043CEF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4D19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D1974"/>
  </w:style>
  <w:style w:type="paragraph" w:styleId="AltBilgi">
    <w:name w:val="footer"/>
    <w:basedOn w:val="Normal"/>
    <w:link w:val="AltBilgiChar"/>
    <w:uiPriority w:val="99"/>
    <w:unhideWhenUsed/>
    <w:rsid w:val="004D19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D1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7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6143">
          <w:marLeft w:val="0"/>
          <w:marRight w:val="0"/>
          <w:marTop w:val="0"/>
          <w:marBottom w:val="240"/>
          <w:divBdr>
            <w:top w:val="none" w:sz="0" w:space="0" w:color="auto"/>
            <w:left w:val="single" w:sz="18" w:space="11" w:color="5D1B22"/>
            <w:bottom w:val="none" w:sz="0" w:space="0" w:color="auto"/>
            <w:right w:val="none" w:sz="0" w:space="0" w:color="auto"/>
          </w:divBdr>
          <w:divsChild>
            <w:div w:id="14391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VenmPy5rLs50w0k_9qrH_FS20kJ42toW/view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7B879-BB95-4B4D-9DD2-F72CAE794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2124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2024-03-15T21:48:00Z</dcterms:created>
  <dcterms:modified xsi:type="dcterms:W3CDTF">2024-04-08T20:02:00Z</dcterms:modified>
</cp:coreProperties>
</file>