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332AD3" w14:textId="3FBFB182" w:rsidR="00FF40D9" w:rsidRPr="00FF40D9" w:rsidRDefault="00000000" w:rsidP="00FF40D9">
      <w:pPr>
        <w:pStyle w:val="Title"/>
      </w:pPr>
      <w:r>
        <w:t>FireGuardCLI – Advanced Firewall Simulation Tool</w:t>
      </w:r>
    </w:p>
    <w:p w14:paraId="76383893" w14:textId="42D370B3" w:rsidR="00FF40D9" w:rsidRPr="00FF40D9" w:rsidRDefault="00FF40D9" w:rsidP="00FF40D9">
      <w:pPr>
        <w:jc w:val="both"/>
        <w:rPr>
          <w:sz w:val="32"/>
          <w:szCs w:val="32"/>
          <w:lang w:val="en-IN"/>
        </w:rPr>
      </w:pPr>
      <w:r w:rsidRPr="00FF40D9">
        <w:rPr>
          <w:b/>
          <w:bCs/>
          <w:sz w:val="32"/>
          <w:szCs w:val="32"/>
          <w:lang w:val="en-IN"/>
        </w:rPr>
        <w:t xml:space="preserve">Student </w:t>
      </w:r>
      <w:proofErr w:type="gramStart"/>
      <w:r w:rsidRPr="00FF40D9">
        <w:rPr>
          <w:b/>
          <w:bCs/>
          <w:sz w:val="32"/>
          <w:szCs w:val="32"/>
          <w:lang w:val="en-IN"/>
        </w:rPr>
        <w:t>Name</w:t>
      </w:r>
      <w:r w:rsidRPr="00FF40D9">
        <w:rPr>
          <w:sz w:val="32"/>
          <w:szCs w:val="32"/>
          <w:lang w:val="en-IN"/>
        </w:rPr>
        <w:t xml:space="preserve"> </w:t>
      </w:r>
      <w:r w:rsidRPr="00FF40D9">
        <w:rPr>
          <w:sz w:val="32"/>
          <w:szCs w:val="32"/>
          <w:lang w:val="en-IN"/>
        </w:rPr>
        <w:t>:Nimmala</w:t>
      </w:r>
      <w:proofErr w:type="gramEnd"/>
      <w:r w:rsidRPr="00FF40D9">
        <w:rPr>
          <w:sz w:val="32"/>
          <w:szCs w:val="32"/>
          <w:lang w:val="en-IN"/>
        </w:rPr>
        <w:t xml:space="preserve"> Madhuri</w:t>
      </w:r>
    </w:p>
    <w:p w14:paraId="65DF54D0" w14:textId="7E1C7E6B" w:rsidR="00FF40D9" w:rsidRPr="00FF40D9" w:rsidRDefault="00FF40D9" w:rsidP="00FF40D9">
      <w:pPr>
        <w:jc w:val="both"/>
        <w:rPr>
          <w:sz w:val="32"/>
          <w:szCs w:val="32"/>
          <w:lang w:val="en-IN"/>
        </w:rPr>
      </w:pPr>
      <w:r w:rsidRPr="00FF40D9">
        <w:rPr>
          <w:b/>
          <w:bCs/>
          <w:sz w:val="32"/>
          <w:szCs w:val="32"/>
          <w:lang w:val="en-IN"/>
        </w:rPr>
        <w:t>Roll Number</w:t>
      </w:r>
      <w:r w:rsidRPr="00FF40D9">
        <w:rPr>
          <w:sz w:val="32"/>
          <w:szCs w:val="32"/>
          <w:lang w:val="en-IN"/>
        </w:rPr>
        <w:t xml:space="preserve"> </w:t>
      </w:r>
      <w:r w:rsidRPr="00FF40D9">
        <w:rPr>
          <w:sz w:val="32"/>
          <w:szCs w:val="32"/>
          <w:lang w:val="en-IN"/>
        </w:rPr>
        <w:t>:160123737077</w:t>
      </w:r>
    </w:p>
    <w:p w14:paraId="4601D544" w14:textId="77777777" w:rsidR="00FF40D9" w:rsidRPr="00FF40D9" w:rsidRDefault="00FF40D9" w:rsidP="00FF40D9">
      <w:pPr>
        <w:jc w:val="both"/>
        <w:rPr>
          <w:sz w:val="32"/>
          <w:szCs w:val="32"/>
        </w:rPr>
      </w:pPr>
      <w:r w:rsidRPr="00FF40D9">
        <w:rPr>
          <w:b/>
          <w:bCs/>
          <w:sz w:val="32"/>
          <w:szCs w:val="32"/>
        </w:rPr>
        <w:t>Course</w:t>
      </w:r>
      <w:r w:rsidRPr="00FF40D9">
        <w:rPr>
          <w:sz w:val="32"/>
          <w:szCs w:val="32"/>
        </w:rPr>
        <w:t xml:space="preserve">: Cyber Security </w:t>
      </w:r>
    </w:p>
    <w:p w14:paraId="7188247A" w14:textId="0F7B918A" w:rsidR="00FF40D9" w:rsidRDefault="00FF40D9" w:rsidP="00FF40D9">
      <w:pPr>
        <w:jc w:val="both"/>
        <w:rPr>
          <w:sz w:val="32"/>
          <w:szCs w:val="32"/>
          <w:lang w:val="en-IN"/>
        </w:rPr>
      </w:pPr>
      <w:r w:rsidRPr="00FF40D9">
        <w:rPr>
          <w:b/>
          <w:bCs/>
          <w:sz w:val="32"/>
          <w:szCs w:val="32"/>
          <w:lang w:val="en-IN"/>
        </w:rPr>
        <w:t>Class</w:t>
      </w:r>
      <w:r w:rsidRPr="00FF40D9">
        <w:rPr>
          <w:sz w:val="32"/>
          <w:szCs w:val="32"/>
          <w:lang w:val="en-IN"/>
        </w:rPr>
        <w:t>: IT2</w:t>
      </w:r>
    </w:p>
    <w:p w14:paraId="6400A41D" w14:textId="292E901C" w:rsidR="00E8453E" w:rsidRPr="00E8453E" w:rsidRDefault="00E8453E" w:rsidP="00FF40D9">
      <w:pPr>
        <w:jc w:val="both"/>
        <w:rPr>
          <w:b/>
          <w:bCs/>
          <w:sz w:val="32"/>
          <w:szCs w:val="32"/>
          <w:lang w:val="en-IN"/>
        </w:rPr>
      </w:pPr>
      <w:r w:rsidRPr="00E8453E">
        <w:rPr>
          <w:b/>
          <w:bCs/>
          <w:sz w:val="32"/>
          <w:szCs w:val="32"/>
          <w:lang w:val="en-IN"/>
        </w:rPr>
        <w:t>Gitlink</w:t>
      </w:r>
      <w:r>
        <w:rPr>
          <w:b/>
          <w:bCs/>
          <w:sz w:val="32"/>
          <w:szCs w:val="32"/>
          <w:lang w:val="en-IN"/>
        </w:rPr>
        <w:t>:</w:t>
      </w:r>
      <w:r w:rsidR="00FF7622" w:rsidRPr="00FF7622">
        <w:t xml:space="preserve"> </w:t>
      </w:r>
      <w:hyperlink r:id="rId6" w:history="1">
        <w:r w:rsidR="00FF7622" w:rsidRPr="00FF7622">
          <w:rPr>
            <w:rStyle w:val="Hyperlink"/>
          </w:rPr>
          <w:t>https://github.com/nimmalamadhuri467/FireGuardCLI.</w:t>
        </w:r>
        <w:r w:rsidR="00FF7622" w:rsidRPr="00FF7622">
          <w:rPr>
            <w:rStyle w:val="Hyperlink"/>
          </w:rPr>
          <w:t>g</w:t>
        </w:r>
        <w:r w:rsidR="00FF7622" w:rsidRPr="00FF7622">
          <w:rPr>
            <w:rStyle w:val="Hyperlink"/>
          </w:rPr>
          <w:t>it</w:t>
        </w:r>
      </w:hyperlink>
    </w:p>
    <w:p w14:paraId="2A8E120B" w14:textId="77777777" w:rsidR="006D41FC" w:rsidRDefault="00000000">
      <w:pPr>
        <w:pStyle w:val="Heading1"/>
      </w:pPr>
      <w:r>
        <w:t>1. Abstract</w:t>
      </w:r>
    </w:p>
    <w:p w14:paraId="27570065" w14:textId="77777777" w:rsidR="006D41FC" w:rsidRDefault="00000000">
      <w:r>
        <w:t>FireGuardCLI is a command-line-based firewall simulator designed to demonstrate packet filtering, rule management, and network security concepts. It allows simulation of individual or bulk traffic, supports rule priorities, rate limiting, GeoIP filtering, real-time logging, and a statistics dashboard. This project addresses gaps in existing research, such as lack of interactive CLI testing, real-time analytics, and exportable reports. The tool is suitable for both learning and professional testing of firewall configurations.</w:t>
      </w:r>
    </w:p>
    <w:p w14:paraId="4FB6F8B5" w14:textId="77777777" w:rsidR="006D41FC" w:rsidRDefault="00000000">
      <w:pPr>
        <w:pStyle w:val="Heading1"/>
      </w:pPr>
      <w:r>
        <w:t>2. Introduction</w:t>
      </w:r>
    </w:p>
    <w:p w14:paraId="397025AD" w14:textId="77777777" w:rsidR="006D41FC" w:rsidRDefault="00000000">
      <w:r>
        <w:t>Firewalls are essential for network security, controlling traffic based on pre-defined rules. Traditional firewall simulators often lack interactivity, logging, or advanced features. FireGuardCLI aims to create a user-friendly, feature-rich simulation environment to help users understand firewall concepts and test realistic network scenarios.</w:t>
      </w:r>
    </w:p>
    <w:p w14:paraId="1E62233C" w14:textId="77777777" w:rsidR="006D41FC" w:rsidRDefault="00000000">
      <w:pPr>
        <w:pStyle w:val="Heading1"/>
      </w:pPr>
      <w:r>
        <w:t>3. Literature Review / Paper Summary</w:t>
      </w:r>
    </w:p>
    <w:p w14:paraId="3F6A97A1" w14:textId="786D3511" w:rsidR="00E8453E" w:rsidRDefault="00000000">
      <w:r>
        <w:t>- Objective: Basic firewall simulation using rule-based packet filtering.</w:t>
      </w:r>
      <w:r>
        <w:br/>
        <w:t>- Features: Packet simulation, allow/block rules, basic logging.</w:t>
      </w:r>
      <w:r>
        <w:br/>
        <w:t>- Gaps:</w:t>
      </w:r>
      <w:r>
        <w:br/>
        <w:t xml:space="preserve">  1. No interactive CLI testing</w:t>
      </w:r>
      <w:r>
        <w:br/>
        <w:t xml:space="preserve">  2. No GeoIP filtering</w:t>
      </w:r>
      <w:r>
        <w:br/>
        <w:t xml:space="preserve">  3. Limited or no real-time logging or statistics</w:t>
      </w:r>
      <w:r>
        <w:br/>
        <w:t xml:space="preserve">  4. No bulk packet processing or exportable reports</w:t>
      </w:r>
      <w:r>
        <w:br/>
      </w:r>
      <w:r>
        <w:br/>
        <w:t>FireGuardCLI addresses these gaps with advanced features and interactive testing.</w:t>
      </w:r>
    </w:p>
    <w:p w14:paraId="174849EA" w14:textId="77777777" w:rsidR="006D41FC" w:rsidRDefault="00000000">
      <w:pPr>
        <w:pStyle w:val="Heading1"/>
      </w:pPr>
      <w:r>
        <w:lastRenderedPageBreak/>
        <w:t>4. Methodology</w:t>
      </w:r>
    </w:p>
    <w:p w14:paraId="4B484AAF" w14:textId="77777777" w:rsidR="006D41FC" w:rsidRDefault="00000000">
      <w:pPr>
        <w:pStyle w:val="Heading2"/>
      </w:pPr>
      <w:r>
        <w:t>4.1 Project Overview</w:t>
      </w:r>
    </w:p>
    <w:p w14:paraId="2F65E9A7" w14:textId="168BA8C8" w:rsidR="006D41FC" w:rsidRDefault="00000000">
      <w:r>
        <w:t>FireGuardCLI applies rules to simulated packets and logs decisions. Supports interactive CLI and batch processing.</w:t>
      </w:r>
      <w:r>
        <w:br/>
      </w:r>
      <w:r w:rsidRPr="00FF40D9">
        <w:rPr>
          <w:b/>
          <w:bCs/>
        </w:rPr>
        <w:br/>
        <w:t xml:space="preserve">Architecture </w:t>
      </w:r>
      <w:proofErr w:type="gramStart"/>
      <w:r w:rsidRPr="00FF40D9">
        <w:rPr>
          <w:b/>
          <w:bCs/>
        </w:rPr>
        <w:t>Diagram</w:t>
      </w:r>
      <w:r>
        <w:t xml:space="preserve"> </w:t>
      </w:r>
      <w:r w:rsidR="00FF40D9">
        <w:t>:</w:t>
      </w:r>
      <w:proofErr w:type="gramEnd"/>
    </w:p>
    <w:p w14:paraId="78FF6908" w14:textId="7460EA54" w:rsidR="00FF40D9" w:rsidRDefault="00FF40D9">
      <w:r>
        <w:rPr>
          <w:noProof/>
        </w:rPr>
        <w:drawing>
          <wp:inline distT="0" distB="0" distL="0" distR="0" wp14:anchorId="450A87EF" wp14:editId="20496ECA">
            <wp:extent cx="5486400" cy="4244340"/>
            <wp:effectExtent l="0" t="0" r="0" b="3810"/>
            <wp:docPr id="2244005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400500" name="Picture 22440050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9D4DD" w14:textId="77777777" w:rsidR="00FF40D9" w:rsidRDefault="00FF40D9"/>
    <w:p w14:paraId="35B8EC12" w14:textId="77777777" w:rsidR="00710516" w:rsidRDefault="00710516">
      <w:pPr>
        <w:pStyle w:val="Heading2"/>
      </w:pPr>
    </w:p>
    <w:p w14:paraId="73C1697B" w14:textId="4D28EA7F" w:rsidR="006D41FC" w:rsidRDefault="00000000">
      <w:pPr>
        <w:pStyle w:val="Heading2"/>
      </w:pPr>
      <w:r>
        <w:t>4.2 Tools &amp; Technologies</w:t>
      </w:r>
    </w:p>
    <w:p w14:paraId="18086851" w14:textId="3C2BFE72" w:rsidR="00710516" w:rsidRDefault="00000000" w:rsidP="00710516">
      <w:r>
        <w:t>- Language: Python 3.7+</w:t>
      </w:r>
      <w:r>
        <w:br/>
        <w:t>- Libraries: argparse, JSON, rich, logging, sqlite3, geoip2 (optional)</w:t>
      </w:r>
      <w:r>
        <w:br/>
        <w:t>- Testing: unittest, pytest</w:t>
      </w:r>
    </w:p>
    <w:p w14:paraId="1F058CDE" w14:textId="77777777" w:rsidR="00710516" w:rsidRDefault="00710516" w:rsidP="00710516"/>
    <w:p w14:paraId="2376A6D7" w14:textId="600E1A00" w:rsidR="006D41FC" w:rsidRDefault="00000000">
      <w:pPr>
        <w:pStyle w:val="Heading2"/>
      </w:pPr>
      <w:r>
        <w:lastRenderedPageBreak/>
        <w:t>4.3 Implementation Details</w:t>
      </w:r>
    </w:p>
    <w:p w14:paraId="02DD1B70" w14:textId="3D71FDBE" w:rsidR="008469D7" w:rsidRPr="008469D7" w:rsidRDefault="00000000" w:rsidP="008469D7">
      <w:pPr>
        <w:jc w:val="both"/>
        <w:rPr>
          <w:lang w:val="en-IN"/>
        </w:rPr>
      </w:pPr>
      <w:r>
        <w:br/>
      </w:r>
      <w:proofErr w:type="gramStart"/>
      <w:r w:rsidR="008469D7" w:rsidRPr="008469D7">
        <w:rPr>
          <w:lang w:val="en-IN"/>
        </w:rPr>
        <w:t>  simulate</w:t>
      </w:r>
      <w:proofErr w:type="gramEnd"/>
      <w:r w:rsidR="008469D7" w:rsidRPr="008469D7">
        <w:rPr>
          <w:lang w:val="en-IN"/>
        </w:rPr>
        <w:t xml:space="preserve"> &lt;ip&gt; &lt;port&gt; &lt;protocol&gt; – Test a packet against firewall rules</w:t>
      </w:r>
    </w:p>
    <w:p w14:paraId="777253ED" w14:textId="77777777" w:rsidR="008469D7" w:rsidRPr="008469D7" w:rsidRDefault="008469D7" w:rsidP="008469D7">
      <w:pPr>
        <w:jc w:val="both"/>
        <w:rPr>
          <w:lang w:val="en-IN"/>
        </w:rPr>
      </w:pPr>
      <w:proofErr w:type="gramStart"/>
      <w:r w:rsidRPr="008469D7">
        <w:rPr>
          <w:lang w:val="en-IN"/>
        </w:rPr>
        <w:t>  add</w:t>
      </w:r>
      <w:proofErr w:type="gramEnd"/>
      <w:r w:rsidRPr="008469D7">
        <w:rPr>
          <w:lang w:val="en-IN"/>
        </w:rPr>
        <w:t>-rule – Add a new rule through guided setup</w:t>
      </w:r>
    </w:p>
    <w:p w14:paraId="780AACCC" w14:textId="77777777" w:rsidR="008469D7" w:rsidRPr="008469D7" w:rsidRDefault="008469D7" w:rsidP="008469D7">
      <w:pPr>
        <w:jc w:val="both"/>
        <w:rPr>
          <w:lang w:val="en-IN"/>
        </w:rPr>
      </w:pPr>
      <w:proofErr w:type="gramStart"/>
      <w:r w:rsidRPr="008469D7">
        <w:rPr>
          <w:lang w:val="en-IN"/>
        </w:rPr>
        <w:t>  block</w:t>
      </w:r>
      <w:proofErr w:type="gramEnd"/>
      <w:r w:rsidRPr="008469D7">
        <w:rPr>
          <w:lang w:val="en-IN"/>
        </w:rPr>
        <w:t xml:space="preserve"> &lt;ip&gt; – Quickly block traffic from a specific IP</w:t>
      </w:r>
    </w:p>
    <w:p w14:paraId="4C940F0F" w14:textId="77777777" w:rsidR="008469D7" w:rsidRPr="008469D7" w:rsidRDefault="008469D7" w:rsidP="008469D7">
      <w:pPr>
        <w:jc w:val="both"/>
        <w:rPr>
          <w:lang w:val="en-IN"/>
        </w:rPr>
      </w:pPr>
      <w:proofErr w:type="gramStart"/>
      <w:r w:rsidRPr="008469D7">
        <w:rPr>
          <w:lang w:val="en-IN"/>
        </w:rPr>
        <w:t>  allow</w:t>
      </w:r>
      <w:proofErr w:type="gramEnd"/>
      <w:r w:rsidRPr="008469D7">
        <w:rPr>
          <w:lang w:val="en-IN"/>
        </w:rPr>
        <w:t xml:space="preserve"> &lt;ip&gt; – Quickly allow traffic from a specific IP</w:t>
      </w:r>
    </w:p>
    <w:p w14:paraId="6712A384" w14:textId="77777777" w:rsidR="008469D7" w:rsidRPr="008469D7" w:rsidRDefault="008469D7" w:rsidP="008469D7">
      <w:pPr>
        <w:jc w:val="both"/>
        <w:rPr>
          <w:lang w:val="en-IN"/>
        </w:rPr>
      </w:pPr>
      <w:proofErr w:type="gramStart"/>
      <w:r w:rsidRPr="008469D7">
        <w:rPr>
          <w:lang w:val="en-IN"/>
        </w:rPr>
        <w:t>  delete</w:t>
      </w:r>
      <w:proofErr w:type="gramEnd"/>
      <w:r w:rsidRPr="008469D7">
        <w:rPr>
          <w:lang w:val="en-IN"/>
        </w:rPr>
        <w:t xml:space="preserve"> &lt;rule_id&gt; – Delete a rule by its ID</w:t>
      </w:r>
    </w:p>
    <w:p w14:paraId="5117DC77" w14:textId="77777777" w:rsidR="008469D7" w:rsidRPr="008469D7" w:rsidRDefault="008469D7" w:rsidP="008469D7">
      <w:pPr>
        <w:jc w:val="both"/>
        <w:rPr>
          <w:lang w:val="en-IN"/>
        </w:rPr>
      </w:pPr>
      <w:proofErr w:type="gramStart"/>
      <w:r w:rsidRPr="008469D7">
        <w:rPr>
          <w:lang w:val="en-IN"/>
        </w:rPr>
        <w:t>  list</w:t>
      </w:r>
      <w:proofErr w:type="gramEnd"/>
      <w:r w:rsidRPr="008469D7">
        <w:rPr>
          <w:lang w:val="en-IN"/>
        </w:rPr>
        <w:t>-rules – Show all rules (optional filters available)</w:t>
      </w:r>
    </w:p>
    <w:p w14:paraId="1B718F15" w14:textId="77777777" w:rsidR="008469D7" w:rsidRPr="008469D7" w:rsidRDefault="008469D7" w:rsidP="008469D7">
      <w:pPr>
        <w:jc w:val="both"/>
        <w:rPr>
          <w:lang w:val="en-IN"/>
        </w:rPr>
      </w:pPr>
      <w:proofErr w:type="gramStart"/>
      <w:r w:rsidRPr="008469D7">
        <w:rPr>
          <w:lang w:val="en-IN"/>
        </w:rPr>
        <w:t>  search</w:t>
      </w:r>
      <w:proofErr w:type="gramEnd"/>
      <w:r w:rsidRPr="008469D7">
        <w:rPr>
          <w:lang w:val="en-IN"/>
        </w:rPr>
        <w:t xml:space="preserve"> &lt;query&gt; – Search rules by IP or description</w:t>
      </w:r>
    </w:p>
    <w:p w14:paraId="6E8AE7E7" w14:textId="77777777" w:rsidR="008469D7" w:rsidRPr="008469D7" w:rsidRDefault="008469D7" w:rsidP="008469D7">
      <w:pPr>
        <w:jc w:val="both"/>
        <w:rPr>
          <w:lang w:val="en-IN"/>
        </w:rPr>
      </w:pPr>
      <w:proofErr w:type="gramStart"/>
      <w:r w:rsidRPr="008469D7">
        <w:rPr>
          <w:lang w:val="en-IN"/>
        </w:rPr>
        <w:t>  stats</w:t>
      </w:r>
      <w:proofErr w:type="gramEnd"/>
      <w:r w:rsidRPr="008469D7">
        <w:rPr>
          <w:lang w:val="en-IN"/>
        </w:rPr>
        <w:t xml:space="preserve"> – Show firewall statistics</w:t>
      </w:r>
    </w:p>
    <w:p w14:paraId="61EF6980" w14:textId="77777777" w:rsidR="008469D7" w:rsidRPr="008469D7" w:rsidRDefault="008469D7" w:rsidP="008469D7">
      <w:pPr>
        <w:jc w:val="both"/>
        <w:rPr>
          <w:lang w:val="en-IN"/>
        </w:rPr>
      </w:pPr>
      <w:proofErr w:type="gramStart"/>
      <w:r w:rsidRPr="008469D7">
        <w:rPr>
          <w:lang w:val="en-IN"/>
        </w:rPr>
        <w:t>  logs</w:t>
      </w:r>
      <w:proofErr w:type="gramEnd"/>
      <w:r w:rsidRPr="008469D7">
        <w:rPr>
          <w:lang w:val="en-IN"/>
        </w:rPr>
        <w:t xml:space="preserve"> – View recent firewall logs</w:t>
      </w:r>
    </w:p>
    <w:p w14:paraId="38AF3296" w14:textId="77777777" w:rsidR="008469D7" w:rsidRPr="008469D7" w:rsidRDefault="008469D7" w:rsidP="008469D7">
      <w:pPr>
        <w:jc w:val="both"/>
        <w:rPr>
          <w:lang w:val="en-IN"/>
        </w:rPr>
      </w:pPr>
      <w:proofErr w:type="gramStart"/>
      <w:r w:rsidRPr="008469D7">
        <w:rPr>
          <w:lang w:val="en-IN"/>
        </w:rPr>
        <w:t>  export</w:t>
      </w:r>
      <w:proofErr w:type="gramEnd"/>
      <w:r w:rsidRPr="008469D7">
        <w:rPr>
          <w:lang w:val="en-IN"/>
        </w:rPr>
        <w:t xml:space="preserve"> &lt;filename&gt; – Export current rules to a file</w:t>
      </w:r>
    </w:p>
    <w:p w14:paraId="34346B3A" w14:textId="77777777" w:rsidR="008469D7" w:rsidRPr="008469D7" w:rsidRDefault="008469D7" w:rsidP="008469D7">
      <w:pPr>
        <w:jc w:val="both"/>
        <w:rPr>
          <w:lang w:val="en-IN"/>
        </w:rPr>
      </w:pPr>
      <w:proofErr w:type="gramStart"/>
      <w:r w:rsidRPr="008469D7">
        <w:rPr>
          <w:lang w:val="en-IN"/>
        </w:rPr>
        <w:t>  reset</w:t>
      </w:r>
      <w:proofErr w:type="gramEnd"/>
      <w:r w:rsidRPr="008469D7">
        <w:rPr>
          <w:lang w:val="en-IN"/>
        </w:rPr>
        <w:t xml:space="preserve"> – Reset all rules and logs (dangerous!)</w:t>
      </w:r>
    </w:p>
    <w:p w14:paraId="5A025587" w14:textId="77777777" w:rsidR="008469D7" w:rsidRPr="008469D7" w:rsidRDefault="008469D7" w:rsidP="008469D7">
      <w:pPr>
        <w:jc w:val="both"/>
        <w:rPr>
          <w:lang w:val="en-IN"/>
        </w:rPr>
      </w:pPr>
      <w:proofErr w:type="gramStart"/>
      <w:r w:rsidRPr="008469D7">
        <w:rPr>
          <w:lang w:val="en-IN"/>
        </w:rPr>
        <w:t>  clear</w:t>
      </w:r>
      <w:proofErr w:type="gramEnd"/>
      <w:r w:rsidRPr="008469D7">
        <w:rPr>
          <w:lang w:val="en-IN"/>
        </w:rPr>
        <w:t xml:space="preserve"> – Clear the CLI screen</w:t>
      </w:r>
    </w:p>
    <w:p w14:paraId="2698047F" w14:textId="77777777" w:rsidR="008469D7" w:rsidRPr="008469D7" w:rsidRDefault="008469D7" w:rsidP="008469D7">
      <w:pPr>
        <w:jc w:val="both"/>
        <w:rPr>
          <w:lang w:val="en-IN"/>
        </w:rPr>
      </w:pPr>
      <w:proofErr w:type="gramStart"/>
      <w:r w:rsidRPr="008469D7">
        <w:rPr>
          <w:lang w:val="en-IN"/>
        </w:rPr>
        <w:t>  help</w:t>
      </w:r>
      <w:proofErr w:type="gramEnd"/>
      <w:r w:rsidRPr="008469D7">
        <w:rPr>
          <w:lang w:val="en-IN"/>
        </w:rPr>
        <w:t xml:space="preserve"> – Display help information</w:t>
      </w:r>
    </w:p>
    <w:p w14:paraId="30F1378E" w14:textId="77777777" w:rsidR="008469D7" w:rsidRPr="008469D7" w:rsidRDefault="008469D7" w:rsidP="008469D7">
      <w:pPr>
        <w:jc w:val="both"/>
        <w:rPr>
          <w:lang w:val="en-IN"/>
        </w:rPr>
      </w:pPr>
      <w:proofErr w:type="gramStart"/>
      <w:r w:rsidRPr="008469D7">
        <w:rPr>
          <w:lang w:val="en-IN"/>
        </w:rPr>
        <w:t>  quit</w:t>
      </w:r>
      <w:proofErr w:type="gramEnd"/>
      <w:r w:rsidRPr="008469D7">
        <w:rPr>
          <w:lang w:val="en-IN"/>
        </w:rPr>
        <w:t xml:space="preserve"> – Exit interactive mode</w:t>
      </w:r>
    </w:p>
    <w:p w14:paraId="19EB3B4F" w14:textId="30ED1E00" w:rsidR="006D41FC" w:rsidRDefault="006D41FC" w:rsidP="008469D7">
      <w:pPr>
        <w:jc w:val="both"/>
      </w:pPr>
    </w:p>
    <w:p w14:paraId="48349986" w14:textId="77777777" w:rsidR="00FF40D9" w:rsidRDefault="00FF40D9">
      <w:pPr>
        <w:pStyle w:val="Heading1"/>
      </w:pPr>
    </w:p>
    <w:p w14:paraId="05E5FFEA" w14:textId="77777777" w:rsidR="00FF40D9" w:rsidRDefault="00FF40D9">
      <w:pPr>
        <w:pStyle w:val="Heading1"/>
      </w:pPr>
    </w:p>
    <w:p w14:paraId="44B71735" w14:textId="77777777" w:rsidR="00FF40D9" w:rsidRDefault="00FF40D9">
      <w:pPr>
        <w:pStyle w:val="Heading1"/>
      </w:pPr>
    </w:p>
    <w:p w14:paraId="0CB166A0" w14:textId="77777777" w:rsidR="00FF40D9" w:rsidRDefault="00FF40D9">
      <w:pPr>
        <w:pStyle w:val="Heading1"/>
      </w:pPr>
    </w:p>
    <w:p w14:paraId="54E95A96" w14:textId="77777777" w:rsidR="00FF40D9" w:rsidRDefault="00FF40D9" w:rsidP="00FF40D9"/>
    <w:p w14:paraId="520A4EC5" w14:textId="77777777" w:rsidR="00FF40D9" w:rsidRDefault="00FF40D9" w:rsidP="00FF40D9"/>
    <w:p w14:paraId="29A651DD" w14:textId="77777777" w:rsidR="00FF40D9" w:rsidRPr="00FF40D9" w:rsidRDefault="00FF40D9" w:rsidP="00FF40D9"/>
    <w:p w14:paraId="20864759" w14:textId="0A04E260" w:rsidR="006D41FC" w:rsidRDefault="00000000" w:rsidP="00710516">
      <w:pPr>
        <w:pStyle w:val="Heading1"/>
      </w:pPr>
      <w:r>
        <w:lastRenderedPageBreak/>
        <w:t>5. Results</w:t>
      </w:r>
    </w:p>
    <w:tbl>
      <w:tblPr>
        <w:tblStyle w:val="LightShading-Accent2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6D41FC" w14:paraId="07DAFB6D" w14:textId="77777777" w:rsidTr="006D41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5A6BF82C" w14:textId="77777777" w:rsidR="006D41FC" w:rsidRDefault="00000000">
            <w:r>
              <w:t>Test Scenario</w:t>
            </w:r>
          </w:p>
        </w:tc>
        <w:tc>
          <w:tcPr>
            <w:tcW w:w="2880" w:type="dxa"/>
          </w:tcPr>
          <w:p w14:paraId="7B1C9DD3" w14:textId="77777777" w:rsidR="006D41FC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Outcome</w:t>
            </w:r>
          </w:p>
        </w:tc>
        <w:tc>
          <w:tcPr>
            <w:tcW w:w="2880" w:type="dxa"/>
          </w:tcPr>
          <w:p w14:paraId="13DFB2CC" w14:textId="77777777" w:rsidR="006D41FC" w:rsidRDefault="0000000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Result</w:t>
            </w:r>
          </w:p>
        </w:tc>
      </w:tr>
      <w:tr w:rsidR="006D41FC" w14:paraId="057F0E56" w14:textId="77777777" w:rsidTr="006D4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6EC4ABA" w14:textId="77777777" w:rsidR="006D41FC" w:rsidRDefault="00000000">
            <w:r>
              <w:t>Single packet simulation</w:t>
            </w:r>
          </w:p>
        </w:tc>
        <w:tc>
          <w:tcPr>
            <w:tcW w:w="2880" w:type="dxa"/>
          </w:tcPr>
          <w:p w14:paraId="61FBC25F" w14:textId="77777777" w:rsidR="006D41FC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Correct ALLOW/BLOCK</w:t>
            </w:r>
          </w:p>
        </w:tc>
        <w:tc>
          <w:tcPr>
            <w:tcW w:w="2880" w:type="dxa"/>
          </w:tcPr>
          <w:p w14:paraId="125C99A5" w14:textId="77777777" w:rsidR="006D41FC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✅</w:t>
            </w:r>
          </w:p>
        </w:tc>
      </w:tr>
      <w:tr w:rsidR="006D41FC" w14:paraId="5FC418B9" w14:textId="77777777" w:rsidTr="006D41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6559FFA" w14:textId="77777777" w:rsidR="006D41FC" w:rsidRDefault="00000000">
            <w:r>
              <w:t>Bulk packet simulation (100 packets)</w:t>
            </w:r>
          </w:p>
        </w:tc>
        <w:tc>
          <w:tcPr>
            <w:tcW w:w="2880" w:type="dxa"/>
          </w:tcPr>
          <w:p w14:paraId="4DE73680" w14:textId="77777777" w:rsidR="006D41FC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Accurate statistics</w:t>
            </w:r>
          </w:p>
        </w:tc>
        <w:tc>
          <w:tcPr>
            <w:tcW w:w="2880" w:type="dxa"/>
          </w:tcPr>
          <w:p w14:paraId="3A22AFEE" w14:textId="77777777" w:rsidR="006D41FC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✅</w:t>
            </w:r>
          </w:p>
        </w:tc>
      </w:tr>
      <w:tr w:rsidR="006D41FC" w14:paraId="7ADB5708" w14:textId="77777777" w:rsidTr="006D4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00F55431" w14:textId="77777777" w:rsidR="006D41FC" w:rsidRDefault="00000000">
            <w:r>
              <w:t>Add/Delete Rule</w:t>
            </w:r>
          </w:p>
        </w:tc>
        <w:tc>
          <w:tcPr>
            <w:tcW w:w="2880" w:type="dxa"/>
          </w:tcPr>
          <w:p w14:paraId="5EAB8D40" w14:textId="77777777" w:rsidR="006D41FC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Rule reflected</w:t>
            </w:r>
          </w:p>
        </w:tc>
        <w:tc>
          <w:tcPr>
            <w:tcW w:w="2880" w:type="dxa"/>
          </w:tcPr>
          <w:p w14:paraId="7656CBF4" w14:textId="77777777" w:rsidR="006D41FC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✅</w:t>
            </w:r>
          </w:p>
        </w:tc>
      </w:tr>
      <w:tr w:rsidR="006D41FC" w14:paraId="3F63E38F" w14:textId="77777777" w:rsidTr="006D41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4BA6D6CD" w14:textId="77777777" w:rsidR="006D41FC" w:rsidRDefault="00000000">
            <w:r>
              <w:t>GeoIP Block</w:t>
            </w:r>
          </w:p>
        </w:tc>
        <w:tc>
          <w:tcPr>
            <w:tcW w:w="2880" w:type="dxa"/>
          </w:tcPr>
          <w:p w14:paraId="5A8B4AEA" w14:textId="77777777" w:rsidR="006D41FC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Traffic blocked by country</w:t>
            </w:r>
          </w:p>
        </w:tc>
        <w:tc>
          <w:tcPr>
            <w:tcW w:w="2880" w:type="dxa"/>
          </w:tcPr>
          <w:p w14:paraId="2CC5E80C" w14:textId="77777777" w:rsidR="006D41FC" w:rsidRDefault="0000000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✅</w:t>
            </w:r>
          </w:p>
        </w:tc>
      </w:tr>
      <w:tr w:rsidR="006D41FC" w14:paraId="106BB4E3" w14:textId="77777777" w:rsidTr="006D41F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0" w:type="dxa"/>
          </w:tcPr>
          <w:p w14:paraId="761DBE8F" w14:textId="77777777" w:rsidR="006D41FC" w:rsidRDefault="00000000">
            <w:r>
              <w:t>Statistics Dashboard</w:t>
            </w:r>
          </w:p>
        </w:tc>
        <w:tc>
          <w:tcPr>
            <w:tcW w:w="2880" w:type="dxa"/>
          </w:tcPr>
          <w:p w14:paraId="6E247D71" w14:textId="77777777" w:rsidR="006D41FC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Correct counts &amp; rates</w:t>
            </w:r>
          </w:p>
        </w:tc>
        <w:tc>
          <w:tcPr>
            <w:tcW w:w="2880" w:type="dxa"/>
          </w:tcPr>
          <w:p w14:paraId="08ED3DE2" w14:textId="77777777" w:rsidR="006D41FC" w:rsidRDefault="000000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✅</w:t>
            </w:r>
          </w:p>
        </w:tc>
      </w:tr>
    </w:tbl>
    <w:p w14:paraId="51BAE1D0" w14:textId="726674AC" w:rsidR="00DB233E" w:rsidRDefault="00000000">
      <w:pPr>
        <w:rPr>
          <w:b/>
          <w:bCs/>
          <w:sz w:val="28"/>
          <w:szCs w:val="28"/>
        </w:rPr>
      </w:pPr>
      <w:r>
        <w:br/>
      </w:r>
      <w:r w:rsidR="00710516">
        <w:rPr>
          <w:b/>
          <w:bCs/>
          <w:sz w:val="28"/>
          <w:szCs w:val="28"/>
        </w:rPr>
        <w:t>1.</w:t>
      </w:r>
      <w:r w:rsidRPr="00DB233E">
        <w:rPr>
          <w:b/>
          <w:bCs/>
          <w:sz w:val="28"/>
          <w:szCs w:val="28"/>
        </w:rPr>
        <w:t>Screenshots of Results:</w:t>
      </w:r>
    </w:p>
    <w:p w14:paraId="743E5F88" w14:textId="2FF0C7DF" w:rsidR="00DB233E" w:rsidRDefault="00DB233E">
      <w:pPr>
        <w:rPr>
          <w:b/>
          <w:bCs/>
          <w:sz w:val="28"/>
          <w:szCs w:val="28"/>
        </w:rPr>
      </w:pPr>
    </w:p>
    <w:p w14:paraId="3755261F" w14:textId="43308164" w:rsidR="00710516" w:rsidRDefault="00A937F0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6E0A8D4" wp14:editId="02F6EDAE">
            <wp:extent cx="5486400" cy="4351020"/>
            <wp:effectExtent l="0" t="0" r="0" b="0"/>
            <wp:docPr id="148958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81990" name="Picture 148958199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7928" w14:textId="77777777" w:rsidR="00A937F0" w:rsidRDefault="00A937F0">
      <w:pPr>
        <w:rPr>
          <w:b/>
          <w:bCs/>
          <w:noProof/>
          <w:sz w:val="28"/>
          <w:szCs w:val="28"/>
        </w:rPr>
      </w:pPr>
    </w:p>
    <w:p w14:paraId="09F24774" w14:textId="77777777" w:rsidR="00A937F0" w:rsidRDefault="00A937F0">
      <w:pPr>
        <w:rPr>
          <w:b/>
          <w:bCs/>
          <w:noProof/>
          <w:sz w:val="28"/>
          <w:szCs w:val="28"/>
        </w:rPr>
      </w:pPr>
    </w:p>
    <w:p w14:paraId="0D6946D3" w14:textId="77777777" w:rsidR="00A937F0" w:rsidRDefault="00A937F0" w:rsidP="00A937F0">
      <w:pPr>
        <w:rPr>
          <w:b/>
          <w:bCs/>
          <w:noProof/>
          <w:sz w:val="28"/>
          <w:szCs w:val="28"/>
        </w:rPr>
      </w:pPr>
    </w:p>
    <w:p w14:paraId="2EABF0F4" w14:textId="2ABF7146" w:rsidR="00A937F0" w:rsidRDefault="00A937F0" w:rsidP="00A937F0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2.</w:t>
      </w:r>
      <w:r w:rsidRPr="00DB233E">
        <w:rPr>
          <w:b/>
          <w:bCs/>
          <w:noProof/>
          <w:sz w:val="28"/>
          <w:szCs w:val="28"/>
        </w:rPr>
        <w:t xml:space="preserve"> Interactive CLI</w:t>
      </w:r>
      <w:r>
        <w:rPr>
          <w:b/>
          <w:bCs/>
          <w:noProof/>
          <w:sz w:val="28"/>
          <w:szCs w:val="28"/>
        </w:rPr>
        <w:t xml:space="preserve"> Mode</w:t>
      </w:r>
    </w:p>
    <w:p w14:paraId="5D9827EB" w14:textId="05E0538F" w:rsidR="00DB233E" w:rsidRDefault="00DB233E">
      <w:pPr>
        <w:rPr>
          <w:b/>
          <w:bCs/>
          <w:noProof/>
          <w:sz w:val="28"/>
          <w:szCs w:val="28"/>
        </w:rPr>
      </w:pPr>
      <w:r w:rsidRPr="00DB233E">
        <w:rPr>
          <w:b/>
          <w:bCs/>
          <w:noProof/>
          <w:sz w:val="28"/>
          <w:szCs w:val="28"/>
        </w:rPr>
        <w:drawing>
          <wp:inline distT="0" distB="0" distL="0" distR="0" wp14:anchorId="5C7BEAEF" wp14:editId="6EF60A32">
            <wp:extent cx="5486400" cy="1040130"/>
            <wp:effectExtent l="0" t="0" r="0" b="7620"/>
            <wp:docPr id="34560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06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C997" w14:textId="77777777" w:rsidR="008469D7" w:rsidRDefault="00DB23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3.</w:t>
      </w:r>
      <w:r w:rsidRPr="00DB233E">
        <w:t xml:space="preserve"> </w:t>
      </w:r>
      <w:r w:rsidRPr="00DB233E">
        <w:rPr>
          <w:b/>
          <w:bCs/>
          <w:noProof/>
          <w:sz w:val="28"/>
          <w:szCs w:val="28"/>
        </w:rPr>
        <w:t>Packet Simulation</w:t>
      </w:r>
    </w:p>
    <w:p w14:paraId="1EDC44B2" w14:textId="1D0D44D1" w:rsidR="00DB233E" w:rsidRDefault="00DB23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9EF0F57" wp14:editId="0DF436CA">
            <wp:extent cx="5486400" cy="793115"/>
            <wp:effectExtent l="0" t="0" r="0" b="6985"/>
            <wp:docPr id="4728714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871467" name="Picture 47287146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34B1" w14:textId="77777777" w:rsidR="008469D7" w:rsidRDefault="00DB23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4.</w:t>
      </w:r>
      <w:r w:rsidRPr="00DB233E">
        <w:t xml:space="preserve"> </w:t>
      </w:r>
      <w:r w:rsidRPr="00DB233E">
        <w:rPr>
          <w:b/>
          <w:bCs/>
          <w:noProof/>
          <w:sz w:val="28"/>
          <w:szCs w:val="28"/>
        </w:rPr>
        <w:t>Statistic</w:t>
      </w:r>
      <w:r>
        <w:rPr>
          <w:b/>
          <w:bCs/>
          <w:noProof/>
          <w:sz w:val="28"/>
          <w:szCs w:val="28"/>
        </w:rPr>
        <w:t>s</w:t>
      </w:r>
    </w:p>
    <w:p w14:paraId="66F7CE95" w14:textId="0A0632CA" w:rsidR="00DB233E" w:rsidRDefault="00DB23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5A6754F" wp14:editId="4035D6DE">
            <wp:extent cx="5486400" cy="2332355"/>
            <wp:effectExtent l="0" t="0" r="0" b="0"/>
            <wp:docPr id="21404808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80843" name="Picture 21404808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9D88" w14:textId="77777777" w:rsidR="008469D7" w:rsidRDefault="00DB23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5. </w:t>
      </w:r>
      <w:r w:rsidRPr="00DB233E">
        <w:rPr>
          <w:b/>
          <w:bCs/>
          <w:noProof/>
          <w:sz w:val="28"/>
          <w:szCs w:val="28"/>
        </w:rPr>
        <w:t xml:space="preserve">Logging </w:t>
      </w:r>
    </w:p>
    <w:p w14:paraId="0C04CF4B" w14:textId="59E861A3" w:rsidR="00DB233E" w:rsidRDefault="00DB23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F3B08E1" wp14:editId="53594D0C">
            <wp:extent cx="5486400" cy="1149350"/>
            <wp:effectExtent l="0" t="0" r="0" b="0"/>
            <wp:docPr id="139687960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79607" name="Picture 139687960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BA20" w14:textId="5F6CFCFD" w:rsidR="00DB233E" w:rsidRDefault="00DB23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6.</w:t>
      </w:r>
      <w:r w:rsidRPr="00DB233E">
        <w:rPr>
          <w:b/>
          <w:bCs/>
          <w:noProof/>
          <w:sz w:val="28"/>
          <w:szCs w:val="28"/>
        </w:rPr>
        <w:t xml:space="preserve"> Rule Management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1BFBA4CB" wp14:editId="55697EF1">
            <wp:extent cx="5486400" cy="1557655"/>
            <wp:effectExtent l="0" t="0" r="0" b="4445"/>
            <wp:docPr id="17753741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74179" name="Picture 177537417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7013C" w14:textId="77777777" w:rsidR="00A44E5B" w:rsidRDefault="00DB233E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7.List Rules:</w:t>
      </w:r>
      <w:r w:rsidR="00A44E5B" w:rsidRPr="00A44E5B">
        <w:rPr>
          <w:b/>
          <w:bCs/>
          <w:noProof/>
          <w:sz w:val="28"/>
          <w:szCs w:val="28"/>
        </w:rPr>
        <w:t xml:space="preserve"> </w:t>
      </w:r>
      <w:r w:rsidR="00A44E5B">
        <w:rPr>
          <w:b/>
          <w:bCs/>
          <w:noProof/>
          <w:sz w:val="28"/>
          <w:szCs w:val="28"/>
        </w:rPr>
        <w:drawing>
          <wp:inline distT="0" distB="0" distL="0" distR="0" wp14:anchorId="047EBB9A" wp14:editId="76D25C54">
            <wp:extent cx="5486400" cy="2703195"/>
            <wp:effectExtent l="0" t="0" r="0" b="1905"/>
            <wp:docPr id="925936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3689" name="Picture 925936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FC33" w14:textId="49E61240" w:rsidR="00DB233E" w:rsidRDefault="00DB233E">
      <w:pPr>
        <w:rPr>
          <w:b/>
          <w:bCs/>
          <w:noProof/>
          <w:sz w:val="28"/>
          <w:szCs w:val="28"/>
        </w:rPr>
      </w:pPr>
      <w:r>
        <w:rPr>
          <w:b/>
          <w:bCs/>
          <w:sz w:val="28"/>
          <w:szCs w:val="28"/>
        </w:rPr>
        <w:t>8.Help</w:t>
      </w:r>
      <w:r w:rsidR="00A44E5B">
        <w:rPr>
          <w:b/>
          <w:bCs/>
          <w:sz w:val="28"/>
          <w:szCs w:val="28"/>
        </w:rPr>
        <w:t xml:space="preserve"> and quit </w:t>
      </w:r>
      <w:r w:rsidR="00A44E5B" w:rsidRPr="00A44E5B">
        <w:rPr>
          <w:b/>
          <w:bCs/>
          <w:sz w:val="28"/>
          <w:szCs w:val="28"/>
        </w:rPr>
        <w:drawing>
          <wp:inline distT="0" distB="0" distL="0" distR="0" wp14:anchorId="0DB7BA32" wp14:editId="670B665A">
            <wp:extent cx="5592445" cy="2804160"/>
            <wp:effectExtent l="0" t="0" r="8255" b="0"/>
            <wp:docPr id="47251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5141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3D7B" w14:textId="20F9E9E9" w:rsidR="006D41FC" w:rsidRDefault="00516ECA">
      <w:pPr>
        <w:pStyle w:val="Heading1"/>
      </w:pPr>
      <w:r>
        <w:lastRenderedPageBreak/>
        <w:t>6</w:t>
      </w:r>
      <w:r w:rsidR="00000000">
        <w:t>. Conclusion</w:t>
      </w:r>
    </w:p>
    <w:p w14:paraId="14588322" w14:textId="77777777" w:rsidR="006D41FC" w:rsidRDefault="00000000">
      <w:r>
        <w:t>FireGuardCLI successfully simulates firewall behavior and addresses limitations in prior research. It provides interactive testing, advanced rule management, real-time logging, statistics dashboards, and optional GeoIP filtering—making it both educational and practical.</w:t>
      </w:r>
    </w:p>
    <w:p w14:paraId="22AB74F6" w14:textId="05956BC3" w:rsidR="006D41FC" w:rsidRDefault="00516ECA">
      <w:pPr>
        <w:pStyle w:val="Heading1"/>
      </w:pPr>
      <w:r>
        <w:t>7.</w:t>
      </w:r>
      <w:r w:rsidR="00000000">
        <w:t xml:space="preserve"> References</w:t>
      </w:r>
    </w:p>
    <w:p w14:paraId="26B2D164" w14:textId="1C050DBF" w:rsidR="00ED4F73" w:rsidRDefault="00000000" w:rsidP="00ED4F73">
      <w:pPr>
        <w:pStyle w:val="ListParagraph"/>
        <w:numPr>
          <w:ilvl w:val="0"/>
          <w:numId w:val="10"/>
        </w:numPr>
      </w:pPr>
      <w:r>
        <w:t xml:space="preserve">[Research Paper Citation in IEEE/APA </w:t>
      </w:r>
      <w:hyperlink r:id="rId16" w:history="1">
        <w:r w:rsidR="006C58B3" w:rsidRPr="006C58B3">
          <w:rPr>
            <w:rStyle w:val="Hyperlink"/>
          </w:rPr>
          <w:t>h</w:t>
        </w:r>
        <w:r w:rsidR="006C58B3" w:rsidRPr="006C58B3">
          <w:rPr>
            <w:rStyle w:val="Hyperlink"/>
          </w:rPr>
          <w:t>ttps://www.ijcert.org/index.php/ijcert/article/vie</w:t>
        </w:r>
        <w:r w:rsidR="006C58B3" w:rsidRPr="006C58B3">
          <w:rPr>
            <w:rStyle w:val="Hyperlink"/>
          </w:rPr>
          <w:t>w</w:t>
        </w:r>
        <w:r w:rsidR="006C58B3" w:rsidRPr="006C58B3">
          <w:rPr>
            <w:rStyle w:val="Hyperlink"/>
          </w:rPr>
          <w:t>/1088/</w:t>
        </w:r>
        <w:r w:rsidR="006C58B3" w:rsidRPr="006C58B3">
          <w:rPr>
            <w:rStyle w:val="Hyperlink"/>
          </w:rPr>
          <w:t>9</w:t>
        </w:r>
        <w:r w:rsidR="006C58B3" w:rsidRPr="006C58B3">
          <w:rPr>
            <w:rStyle w:val="Hyperlink"/>
          </w:rPr>
          <w:t>13</w:t>
        </w:r>
      </w:hyperlink>
      <w:r>
        <w:t>]</w:t>
      </w:r>
      <w:r>
        <w:br/>
      </w:r>
    </w:p>
    <w:p w14:paraId="6B9B9ACF" w14:textId="01D3228B" w:rsidR="006D41FC" w:rsidRDefault="006D41FC"/>
    <w:sectPr w:rsidR="006D41F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4BD03C09"/>
    <w:multiLevelType w:val="hybridMultilevel"/>
    <w:tmpl w:val="DA905E16"/>
    <w:lvl w:ilvl="0" w:tplc="40090009">
      <w:start w:val="1"/>
      <w:numFmt w:val="bullet"/>
      <w:lvlText w:val=""/>
      <w:lvlJc w:val="left"/>
      <w:pPr>
        <w:ind w:left="76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num w:numId="1" w16cid:durableId="1090003085">
    <w:abstractNumId w:val="8"/>
  </w:num>
  <w:num w:numId="2" w16cid:durableId="1123114725">
    <w:abstractNumId w:val="6"/>
  </w:num>
  <w:num w:numId="3" w16cid:durableId="679553557">
    <w:abstractNumId w:val="5"/>
  </w:num>
  <w:num w:numId="4" w16cid:durableId="1572884850">
    <w:abstractNumId w:val="4"/>
  </w:num>
  <w:num w:numId="5" w16cid:durableId="837813621">
    <w:abstractNumId w:val="7"/>
  </w:num>
  <w:num w:numId="6" w16cid:durableId="1999990361">
    <w:abstractNumId w:val="3"/>
  </w:num>
  <w:num w:numId="7" w16cid:durableId="1631130338">
    <w:abstractNumId w:val="2"/>
  </w:num>
  <w:num w:numId="8" w16cid:durableId="321277421">
    <w:abstractNumId w:val="1"/>
  </w:num>
  <w:num w:numId="9" w16cid:durableId="1145658234">
    <w:abstractNumId w:val="0"/>
  </w:num>
  <w:num w:numId="10" w16cid:durableId="2566416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516ECA"/>
    <w:rsid w:val="006C58B3"/>
    <w:rsid w:val="006D41FC"/>
    <w:rsid w:val="00710516"/>
    <w:rsid w:val="008469D7"/>
    <w:rsid w:val="00A44E5B"/>
    <w:rsid w:val="00A937F0"/>
    <w:rsid w:val="00AA1D8D"/>
    <w:rsid w:val="00B47730"/>
    <w:rsid w:val="00CB0664"/>
    <w:rsid w:val="00DB233E"/>
    <w:rsid w:val="00DF3490"/>
    <w:rsid w:val="00E8453E"/>
    <w:rsid w:val="00ED4F73"/>
    <w:rsid w:val="00FC693F"/>
    <w:rsid w:val="00FF40D9"/>
    <w:rsid w:val="00FF7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6969614"/>
  <w14:defaultImageDpi w14:val="300"/>
  <w15:docId w15:val="{531C3B9B-7A97-4D63-B6CE-9729E3E83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6C58B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58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C58B3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469D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ijcert.org/index.php/ijcert/article/view/1088/913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immalamadhuri467/FireGuardCLI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7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3557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Madhuri Nimmala</cp:lastModifiedBy>
  <cp:revision>7</cp:revision>
  <dcterms:created xsi:type="dcterms:W3CDTF">2013-12-23T23:15:00Z</dcterms:created>
  <dcterms:modified xsi:type="dcterms:W3CDTF">2025-10-04T14:44:00Z</dcterms:modified>
  <cp:category/>
</cp:coreProperties>
</file>