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3969"/>
        <w:gridCol w:w="4394"/>
      </w:tblGrid>
      <w:tr w:rsidR="00E22ECA" w14:paraId="790B0EC5" w14:textId="77777777" w:rsidTr="00E22ECA">
        <w:tc>
          <w:tcPr>
            <w:tcW w:w="3969" w:type="dxa"/>
          </w:tcPr>
          <w:p w14:paraId="2FC2BD96" w14:textId="24B6327C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394" w:type="dxa"/>
          </w:tcPr>
          <w:p w14:paraId="5CEFDD56" w14:textId="5EFA01FC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E22ECA" w14:paraId="4E0DD946" w14:textId="77777777" w:rsidTr="00E22ECA">
        <w:tc>
          <w:tcPr>
            <w:tcW w:w="3969" w:type="dxa"/>
          </w:tcPr>
          <w:p w14:paraId="3842964D" w14:textId="556CE0FA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</w:t>
            </w:r>
          </w:p>
        </w:tc>
        <w:tc>
          <w:tcPr>
            <w:tcW w:w="4394" w:type="dxa"/>
          </w:tcPr>
          <w:p w14:paraId="64B755C9" w14:textId="72CE8CF8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7902F390" w14:textId="1A181E90" w:rsidR="00E22ECA" w:rsidRP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04BAB4F8" w14:textId="6E7E18AF" w:rsidR="00E22ECA" w:rsidRP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Stored Procedure</w:t>
            </w:r>
          </w:p>
          <w:p w14:paraId="6D8CCFD4" w14:textId="60927ACE" w:rsidR="00E22ECA" w:rsidRP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</w:tr>
      <w:tr w:rsidR="00E22ECA" w14:paraId="06F644BD" w14:textId="77777777" w:rsidTr="00E22ECA">
        <w:tc>
          <w:tcPr>
            <w:tcW w:w="3969" w:type="dxa"/>
          </w:tcPr>
          <w:p w14:paraId="04552395" w14:textId="29886705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Nhung</w:t>
            </w:r>
          </w:p>
        </w:tc>
        <w:tc>
          <w:tcPr>
            <w:tcW w:w="4394" w:type="dxa"/>
          </w:tcPr>
          <w:p w14:paraId="72B6A0BD" w14:textId="77777777" w:rsidR="00E22ECA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6341630D" w14:textId="1828DBC0" w:rsid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728308AC" w14:textId="56B54FC1" w:rsidR="00E22ECA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Stored Procedure</w:t>
            </w:r>
          </w:p>
          <w:p w14:paraId="5142B3BD" w14:textId="22AE4A43" w:rsidR="00907CCF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</w:tc>
      </w:tr>
      <w:tr w:rsidR="00E22ECA" w14:paraId="3A484BBD" w14:textId="77777777" w:rsidTr="00E22ECA">
        <w:tc>
          <w:tcPr>
            <w:tcW w:w="3969" w:type="dxa"/>
          </w:tcPr>
          <w:p w14:paraId="30B7A96E" w14:textId="69FF031D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4394" w:type="dxa"/>
          </w:tcPr>
          <w:p w14:paraId="38720722" w14:textId="77777777" w:rsidR="00E22ECA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09887D45" w14:textId="77777777" w:rsidR="00E22ECA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Stored Procedure</w:t>
            </w:r>
          </w:p>
          <w:p w14:paraId="65EB4F78" w14:textId="77777777" w:rsid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  <w:p w14:paraId="10EB9F3B" w14:textId="4CCD15EA" w:rsidR="00E22ECA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</w:t>
            </w:r>
          </w:p>
        </w:tc>
      </w:tr>
      <w:tr w:rsidR="00E22ECA" w14:paraId="39DAB346" w14:textId="77777777" w:rsidTr="00E22ECA">
        <w:tc>
          <w:tcPr>
            <w:tcW w:w="3969" w:type="dxa"/>
          </w:tcPr>
          <w:p w14:paraId="028E5912" w14:textId="0599A6DB" w:rsidR="00E22ECA" w:rsidRDefault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="00907CC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907CC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907C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07CCF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  <w:r w:rsidR="00907CC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394" w:type="dxa"/>
          </w:tcPr>
          <w:p w14:paraId="61416F3C" w14:textId="77777777" w:rsidR="00E22ECA" w:rsidRP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14:paraId="1168D230" w14:textId="77777777" w:rsid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2ECA">
              <w:rPr>
                <w:rFonts w:ascii="Times New Roman" w:hAnsi="Times New Roman" w:cs="Times New Roman"/>
                <w:sz w:val="26"/>
                <w:szCs w:val="26"/>
              </w:rPr>
              <w:t>Trigger</w:t>
            </w:r>
          </w:p>
          <w:p w14:paraId="564486C3" w14:textId="77777777" w:rsidR="00E22ECA" w:rsidRDefault="00E22ECA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29FBBEFD" w14:textId="23640BD7" w:rsidR="00E22ECA" w:rsidRDefault="00907CCF" w:rsidP="00E22E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</w:tbl>
    <w:p w14:paraId="7324D577" w14:textId="53F81D5B" w:rsidR="0008133F" w:rsidRPr="00E22ECA" w:rsidRDefault="0008133F">
      <w:pPr>
        <w:rPr>
          <w:rFonts w:ascii="Times New Roman" w:hAnsi="Times New Roman" w:cs="Times New Roman"/>
          <w:sz w:val="26"/>
          <w:szCs w:val="26"/>
        </w:rPr>
      </w:pPr>
    </w:p>
    <w:sectPr w:rsidR="0008133F" w:rsidRPr="00E22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9ED9" w14:textId="77777777" w:rsidR="0063147F" w:rsidRDefault="0063147F" w:rsidP="00E22ECA">
      <w:pPr>
        <w:spacing w:after="0" w:line="240" w:lineRule="auto"/>
      </w:pPr>
      <w:r>
        <w:separator/>
      </w:r>
    </w:p>
  </w:endnote>
  <w:endnote w:type="continuationSeparator" w:id="0">
    <w:p w14:paraId="612B6EDF" w14:textId="77777777" w:rsidR="0063147F" w:rsidRDefault="0063147F" w:rsidP="00E2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7C58" w14:textId="77777777" w:rsidR="0063147F" w:rsidRDefault="0063147F" w:rsidP="00E22ECA">
      <w:pPr>
        <w:spacing w:after="0" w:line="240" w:lineRule="auto"/>
      </w:pPr>
      <w:r>
        <w:separator/>
      </w:r>
    </w:p>
  </w:footnote>
  <w:footnote w:type="continuationSeparator" w:id="0">
    <w:p w14:paraId="6A7C1694" w14:textId="77777777" w:rsidR="0063147F" w:rsidRDefault="0063147F" w:rsidP="00E22E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CA"/>
    <w:rsid w:val="0008133F"/>
    <w:rsid w:val="0063147F"/>
    <w:rsid w:val="00907CCF"/>
    <w:rsid w:val="00E2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463E7"/>
  <w15:chartTrackingRefBased/>
  <w15:docId w15:val="{9E827F7B-24F0-439D-969E-EC622FA1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22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2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22ECA"/>
    <w:rPr>
      <w:vertAlign w:val="superscript"/>
    </w:rPr>
  </w:style>
  <w:style w:type="table" w:styleId="TableGrid">
    <w:name w:val="Table Grid"/>
    <w:basedOn w:val="TableNormal"/>
    <w:uiPriority w:val="39"/>
    <w:rsid w:val="00E22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2A85-D894-4FE2-B7F3-A864440CB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Nguyen</dc:creator>
  <cp:keywords/>
  <dc:description/>
  <cp:lastModifiedBy>Nga Nguyen</cp:lastModifiedBy>
  <cp:revision>1</cp:revision>
  <dcterms:created xsi:type="dcterms:W3CDTF">2022-10-31T02:43:00Z</dcterms:created>
  <dcterms:modified xsi:type="dcterms:W3CDTF">2022-10-31T02:55:00Z</dcterms:modified>
</cp:coreProperties>
</file>