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color w:val="FF0000"/>
          <w:sz w:val="28"/>
          <w:szCs w:val="28"/>
          <w:highlight w:val="yellow"/>
          <w:lang w:val="en-US"/>
        </w:rPr>
      </w:pPr>
      <w:r>
        <w:rPr>
          <w:rFonts w:hint="default"/>
          <w:color w:val="FF0000"/>
          <w:sz w:val="28"/>
          <w:szCs w:val="28"/>
          <w:highlight w:val="yellow"/>
          <w:lang w:val="en-US"/>
        </w:rPr>
        <w:t xml:space="preserve">PARSING LARGE NUMBER OF DATA IN PARSE DATA ACTIVITY </w:t>
      </w:r>
    </w:p>
    <w:p/>
    <w:p/>
    <w:p>
      <w:pPr>
        <w:pStyle w:val="6"/>
        <w:keepNext w:val="0"/>
        <w:keepLines w:val="0"/>
        <w:widowControl/>
        <w:suppressLineNumbers w:val="0"/>
        <w:shd w:val="clear" w:fill="FFFFFF"/>
        <w:ind w:left="0" w:firstLine="0"/>
        <w:rPr>
          <w:rFonts w:hint="default" w:ascii="Calibri" w:hAnsi="Calibri" w:eastAsia="sans-serif" w:cs="Calibri"/>
          <w:i w:val="0"/>
          <w:iCs w:val="0"/>
          <w:caps w:val="0"/>
          <w:color w:val="3C3C3C"/>
          <w:spacing w:val="0"/>
          <w:sz w:val="20"/>
          <w:szCs w:val="20"/>
        </w:rPr>
      </w:pPr>
      <w:r>
        <w:rPr>
          <w:rFonts w:hint="default" w:ascii="Calibri" w:hAnsi="Calibri" w:eastAsia="sans-serif" w:cs="Calibri"/>
          <w:i w:val="0"/>
          <w:iCs w:val="0"/>
          <w:caps w:val="0"/>
          <w:color w:val="3C3C3C"/>
          <w:spacing w:val="0"/>
          <w:sz w:val="20"/>
          <w:szCs w:val="20"/>
          <w:shd w:val="clear" w:fill="FFFFFF"/>
        </w:rPr>
        <w:t>The input for this activity is placed in a process variable and takes up memory as it is being processed. When reading a large number of records from a file, the process may consume significant machine resources. To avoid too much memory, you may want to read the input in parts, parsing and processing a small set of records before moving on to the next set of records.</w:t>
      </w:r>
    </w:p>
    <w:p>
      <w:pPr>
        <w:pStyle w:val="6"/>
        <w:keepNext w:val="0"/>
        <w:keepLines w:val="0"/>
        <w:widowControl/>
        <w:suppressLineNumbers w:val="0"/>
        <w:rPr>
          <w:rFonts w:hint="default" w:ascii="Calibri" w:hAnsi="Calibri" w:cs="Calibri"/>
        </w:rPr>
      </w:pPr>
      <w:bookmarkStart w:id="0" w:name="GUID-619F893F-4DA8-4078-9A1A-E6BD0895BE94__CONTEXT_ECB4FC87633C49EAA197B04ACCA89D16_unique_36"/>
      <w:bookmarkEnd w:id="0"/>
      <w:r>
        <w:rPr>
          <w:rFonts w:hint="default" w:ascii="Calibri" w:hAnsi="Calibri" w:eastAsia="sans-serif" w:cs="Calibri"/>
          <w:i w:val="0"/>
          <w:iCs w:val="0"/>
          <w:caps w:val="0"/>
          <w:color w:val="3C3C3C"/>
          <w:spacing w:val="0"/>
          <w:sz w:val="20"/>
          <w:szCs w:val="20"/>
          <w:shd w:val="clear" w:fill="FFFFFF"/>
        </w:rPr>
        <w:t>This procedure is a general guideline for creating a loop group for parsing a large set of input records in parts. You may want to modify the procedure to include additional processing of the records, or you may want to change the XPath expressions to suit your business process. If processing a large number of records, do the following.</w:t>
      </w:r>
    </w:p>
    <w:p>
      <w:pPr>
        <w:pStyle w:val="2"/>
        <w:keepNext w:val="0"/>
        <w:keepLines w:val="0"/>
        <w:widowControl/>
        <w:suppressLineNumbers w:val="0"/>
        <w:rPr>
          <w:rFonts w:hint="default" w:ascii="Calibri" w:hAnsi="Calibri" w:eastAsia="sans-serif" w:cs="Calibri"/>
          <w:color w:val="3C3C3C"/>
          <w:sz w:val="21"/>
          <w:szCs w:val="21"/>
        </w:rPr>
      </w:pPr>
      <w:r>
        <w:rPr>
          <w:rFonts w:hint="default" w:ascii="Calibri" w:hAnsi="Calibri" w:eastAsia="sans-serif" w:cs="Calibri"/>
          <w:i w:val="0"/>
          <w:iCs w:val="0"/>
          <w:caps w:val="0"/>
          <w:color w:val="3C3C3C"/>
          <w:spacing w:val="0"/>
          <w:sz w:val="21"/>
          <w:szCs w:val="21"/>
          <w:shd w:val="clear" w:fill="FFFFFF"/>
        </w:rPr>
        <w:t>Procedure</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bookmarkStart w:id="1" w:name="GUID-619F893F-4DA8-4078-9A1A-E6BD0895BE94__STEPS_3E42ABCF4EE148C8A5E0ECF4D8D7FA28_unique_65"/>
      <w:bookmarkEnd w:id="1"/>
      <w:bookmarkStart w:id="2" w:name="GUID-619F893F-4DA8-4078-9A1A-E6BD0895BE94__STEP_3B15CF332D10440D88D9B059B7871BD0_unique_35"/>
      <w:bookmarkEnd w:id="2"/>
      <w:r>
        <w:rPr>
          <w:rFonts w:hint="default" w:ascii="Calibri" w:hAnsi="Calibri" w:eastAsia="sans-serif" w:cs="Calibri"/>
          <w:i w:val="0"/>
          <w:iCs w:val="0"/>
          <w:caps w:val="0"/>
          <w:color w:val="3C3C3C"/>
          <w:spacing w:val="0"/>
          <w:sz w:val="20"/>
          <w:szCs w:val="20"/>
          <w:bdr w:val="none" w:color="auto" w:sz="0" w:space="0"/>
          <w:shd w:val="clear" w:fill="FFFFFF"/>
        </w:rPr>
        <w:t>Select and drop the </w:t>
      </w:r>
      <w:r>
        <w:rPr>
          <w:rStyle w:val="7"/>
          <w:rFonts w:hint="default" w:ascii="Calibri" w:hAnsi="Calibri" w:eastAsia="sans-serif" w:cs="Calibri"/>
          <w:b/>
          <w:bCs/>
          <w:i w:val="0"/>
          <w:iCs w:val="0"/>
          <w:caps w:val="0"/>
          <w:color w:val="3C3C3C"/>
          <w:spacing w:val="0"/>
          <w:sz w:val="20"/>
          <w:szCs w:val="20"/>
          <w:bdr w:val="none" w:color="auto" w:sz="0" w:space="0"/>
          <w:shd w:val="clear" w:fill="FFFFFF"/>
        </w:rPr>
        <w:t>Parse Data</w:t>
      </w:r>
      <w:r>
        <w:rPr>
          <w:rFonts w:hint="default" w:ascii="Calibri" w:hAnsi="Calibri" w:eastAsia="sans-serif" w:cs="Calibri"/>
          <w:i w:val="0"/>
          <w:iCs w:val="0"/>
          <w:caps w:val="0"/>
          <w:color w:val="3C3C3C"/>
          <w:spacing w:val="0"/>
          <w:sz w:val="20"/>
          <w:szCs w:val="20"/>
          <w:bdr w:val="none" w:color="auto" w:sz="0" w:space="0"/>
          <w:shd w:val="clear" w:fill="FFFFFF"/>
        </w:rPr>
        <w:t> activity on the process editor.</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bookmarkStart w:id="3" w:name="GUID-619F893F-4DA8-4078-9A1A-E6BD0895BE94__STEP_57DFDB7945474886BBF3D9C8FB72163E"/>
      <w:bookmarkEnd w:id="3"/>
      <w:r>
        <w:rPr>
          <w:rFonts w:hint="default" w:ascii="Calibri" w:hAnsi="Calibri" w:eastAsia="sans-serif" w:cs="Calibri"/>
          <w:i w:val="0"/>
          <w:iCs w:val="0"/>
          <w:caps w:val="0"/>
          <w:color w:val="3C3C3C"/>
          <w:spacing w:val="0"/>
          <w:sz w:val="20"/>
          <w:szCs w:val="20"/>
          <w:bdr w:val="none" w:color="auto" w:sz="0" w:space="0"/>
          <w:shd w:val="clear" w:fill="FFFFFF"/>
        </w:rPr>
        <w:t>On the </w:t>
      </w:r>
      <w:r>
        <w:rPr>
          <w:rFonts w:hint="default" w:ascii="Calibri" w:hAnsi="Calibri" w:eastAsia="sans-serif" w:cs="Calibri"/>
          <w:b/>
          <w:bCs/>
          <w:i w:val="0"/>
          <w:iCs w:val="0"/>
          <w:caps w:val="0"/>
          <w:color w:val="3C3C3C"/>
          <w:spacing w:val="0"/>
          <w:sz w:val="20"/>
          <w:szCs w:val="20"/>
          <w:bdr w:val="none" w:color="auto" w:sz="0" w:space="0"/>
          <w:shd w:val="clear" w:fill="FFFFFF"/>
        </w:rPr>
        <w:t>General</w:t>
      </w:r>
      <w:r>
        <w:rPr>
          <w:rFonts w:hint="default" w:ascii="Calibri" w:hAnsi="Calibri" w:eastAsia="sans-serif" w:cs="Calibri"/>
          <w:i w:val="0"/>
          <w:iCs w:val="0"/>
          <w:caps w:val="0"/>
          <w:color w:val="3C3C3C"/>
          <w:spacing w:val="0"/>
          <w:sz w:val="20"/>
          <w:szCs w:val="20"/>
          <w:bdr w:val="none" w:color="auto" w:sz="0" w:space="0"/>
          <w:shd w:val="clear" w:fill="FFFFFF"/>
        </w:rPr>
        <w:t> tab, specify the fields and select the </w:t>
      </w:r>
      <w:r>
        <w:rPr>
          <w:rFonts w:hint="default" w:ascii="Calibri" w:hAnsi="Calibri" w:eastAsia="sans-serif" w:cs="Calibri"/>
          <w:b/>
          <w:bCs/>
          <w:i w:val="0"/>
          <w:iCs w:val="0"/>
          <w:caps w:val="0"/>
          <w:color w:val="3C3C3C"/>
          <w:spacing w:val="0"/>
          <w:sz w:val="20"/>
          <w:szCs w:val="20"/>
          <w:bdr w:val="none" w:color="auto" w:sz="0" w:space="0"/>
          <w:shd w:val="clear" w:fill="FFFFFF"/>
        </w:rPr>
        <w:t>Manually Specify Start Record</w:t>
      </w:r>
      <w:r>
        <w:rPr>
          <w:rFonts w:hint="default" w:ascii="Calibri" w:hAnsi="Calibri" w:eastAsia="sans-serif" w:cs="Calibri"/>
          <w:i w:val="0"/>
          <w:iCs w:val="0"/>
          <w:caps w:val="0"/>
          <w:color w:val="3C3C3C"/>
          <w:spacing w:val="0"/>
          <w:sz w:val="20"/>
          <w:szCs w:val="20"/>
          <w:bdr w:val="none" w:color="auto" w:sz="0" w:space="0"/>
          <w:shd w:val="clear" w:fill="FFFFFF"/>
        </w:rPr>
        <w:t> check box.</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bookmarkStart w:id="4" w:name="GUID-619F893F-4DA8-4078-9A1A-E6BD0895BE94__STEP_5BBAFBB250DD4C909524E3E8AA43B58B"/>
      <w:bookmarkEnd w:id="4"/>
      <w:r>
        <w:rPr>
          <w:rFonts w:hint="default" w:ascii="Calibri" w:hAnsi="Calibri" w:eastAsia="sans-serif" w:cs="Calibri"/>
          <w:i w:val="0"/>
          <w:iCs w:val="0"/>
          <w:caps w:val="0"/>
          <w:color w:val="3C3C3C"/>
          <w:spacing w:val="0"/>
          <w:sz w:val="20"/>
          <w:szCs w:val="20"/>
          <w:bdr w:val="none" w:color="auto" w:sz="0" w:space="0"/>
          <w:shd w:val="clear" w:fill="FFFFFF"/>
        </w:rPr>
        <w:t>Select the </w:t>
      </w:r>
      <w:r>
        <w:rPr>
          <w:rStyle w:val="7"/>
          <w:rFonts w:hint="default" w:ascii="Calibri" w:hAnsi="Calibri" w:eastAsia="sans-serif" w:cs="Calibri"/>
          <w:b/>
          <w:bCs/>
          <w:i w:val="0"/>
          <w:iCs w:val="0"/>
          <w:caps w:val="0"/>
          <w:color w:val="3C3C3C"/>
          <w:spacing w:val="0"/>
          <w:sz w:val="20"/>
          <w:szCs w:val="20"/>
          <w:bdr w:val="none" w:color="auto" w:sz="0" w:space="0"/>
          <w:shd w:val="clear" w:fill="FFFFFF"/>
        </w:rPr>
        <w:t>Parse Data</w:t>
      </w:r>
      <w:r>
        <w:rPr>
          <w:rFonts w:hint="default" w:ascii="Calibri" w:hAnsi="Calibri" w:eastAsia="sans-serif" w:cs="Calibri"/>
          <w:i w:val="0"/>
          <w:iCs w:val="0"/>
          <w:caps w:val="0"/>
          <w:color w:val="3C3C3C"/>
          <w:spacing w:val="0"/>
          <w:sz w:val="20"/>
          <w:szCs w:val="20"/>
          <w:bdr w:val="none" w:color="auto" w:sz="0" w:space="0"/>
          <w:shd w:val="clear" w:fill="FFFFFF"/>
        </w:rPr>
        <w:t> activity and click the group icon on the tool bar to create a group containing the </w:t>
      </w:r>
      <w:r>
        <w:rPr>
          <w:rStyle w:val="7"/>
          <w:rFonts w:hint="default" w:ascii="Calibri" w:hAnsi="Calibri" w:eastAsia="sans-serif" w:cs="Calibri"/>
          <w:b/>
          <w:bCs/>
          <w:i w:val="0"/>
          <w:iCs w:val="0"/>
          <w:caps w:val="0"/>
          <w:color w:val="3C3C3C"/>
          <w:spacing w:val="0"/>
          <w:sz w:val="20"/>
          <w:szCs w:val="20"/>
          <w:bdr w:val="none" w:color="auto" w:sz="0" w:space="0"/>
          <w:shd w:val="clear" w:fill="FFFFFF"/>
        </w:rPr>
        <w:t>Parse Data </w:t>
      </w:r>
      <w:r>
        <w:rPr>
          <w:rFonts w:hint="default" w:ascii="Calibri" w:hAnsi="Calibri" w:eastAsia="sans-serif" w:cs="Calibri"/>
          <w:i w:val="0"/>
          <w:iCs w:val="0"/>
          <w:caps w:val="0"/>
          <w:color w:val="3C3C3C"/>
          <w:spacing w:val="0"/>
          <w:sz w:val="20"/>
          <w:szCs w:val="20"/>
          <w:bdr w:val="none" w:color="auto" w:sz="0" w:space="0"/>
          <w:shd w:val="clear" w:fill="FFFFFF"/>
        </w:rPr>
        <w:t>activity.</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bookmarkStart w:id="5" w:name="GUID-619F893F-4DA8-4078-9A1A-E6BD0895BE94__STEP_56A98CEB41274355944D84355B71C90B"/>
      <w:bookmarkEnd w:id="5"/>
      <w:r>
        <w:rPr>
          <w:rFonts w:hint="default" w:ascii="Calibri" w:hAnsi="Calibri" w:eastAsia="sans-serif" w:cs="Calibri"/>
          <w:i w:val="0"/>
          <w:iCs w:val="0"/>
          <w:caps w:val="0"/>
          <w:color w:val="3C3C3C"/>
          <w:spacing w:val="0"/>
          <w:sz w:val="20"/>
          <w:szCs w:val="20"/>
          <w:bdr w:val="none" w:color="auto" w:sz="0" w:space="0"/>
          <w:shd w:val="clear" w:fill="FFFFFF"/>
        </w:rPr>
        <w:t>Specify </w:t>
      </w:r>
      <w:r>
        <w:rPr>
          <w:rFonts w:hint="default" w:ascii="Calibri" w:hAnsi="Calibri" w:eastAsia="sans-serif" w:cs="Calibri"/>
          <w:b/>
          <w:bCs/>
          <w:i w:val="0"/>
          <w:iCs w:val="0"/>
          <w:caps w:val="0"/>
          <w:color w:val="3C3C3C"/>
          <w:spacing w:val="0"/>
          <w:sz w:val="20"/>
          <w:szCs w:val="20"/>
          <w:bdr w:val="none" w:color="auto" w:sz="0" w:space="0"/>
          <w:shd w:val="clear" w:fill="FFFFFF"/>
        </w:rPr>
        <w:t>Repeat Until True Loop</w:t>
      </w:r>
      <w:r>
        <w:rPr>
          <w:rFonts w:hint="default" w:ascii="Calibri" w:hAnsi="Calibri" w:eastAsia="sans-serif" w:cs="Calibri"/>
          <w:i w:val="0"/>
          <w:iCs w:val="0"/>
          <w:caps w:val="0"/>
          <w:color w:val="3C3C3C"/>
          <w:spacing w:val="0"/>
          <w:sz w:val="20"/>
          <w:szCs w:val="20"/>
          <w:bdr w:val="none" w:color="auto" w:sz="0" w:space="0"/>
          <w:shd w:val="clear" w:fill="FFFFFF"/>
        </w:rPr>
        <w:t> as the Group action, and specify an index name (for example,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00" w:lineRule="atLeast"/>
        <w:ind w:left="0" w:firstLine="0"/>
        <w:jc w:val="left"/>
        <w:rPr>
          <w:rFonts w:hint="default" w:ascii="Calibri" w:hAnsi="Calibri" w:eastAsia="sans-serif" w:cs="Calibri"/>
          <w:i w:val="0"/>
          <w:iCs w:val="0"/>
          <w:caps w:val="0"/>
          <w:color w:val="3C3C3C"/>
          <w:spacing w:val="0"/>
          <w:sz w:val="20"/>
          <w:szCs w:val="20"/>
        </w:rPr>
      </w:pPr>
      <w:r>
        <w:rPr>
          <w:rFonts w:hint="default" w:ascii="Calibri" w:hAnsi="Calibri" w:eastAsia="sans-serif" w:cs="Calibri"/>
          <w:i w:val="0"/>
          <w:iCs w:val="0"/>
          <w:caps w:val="0"/>
          <w:color w:val="3C3C3C"/>
          <w:spacing w:val="0"/>
          <w:kern w:val="0"/>
          <w:sz w:val="20"/>
          <w:szCs w:val="20"/>
          <w:bdr w:val="none" w:color="auto" w:sz="0" w:space="0"/>
          <w:shd w:val="clear" w:fill="FFFFFF"/>
          <w:lang w:val="en-US" w:eastAsia="zh-CN" w:bidi="ar"/>
        </w:rPr>
        <w:t>The loop must exit when the EOF output item for the </w:t>
      </w:r>
      <w:r>
        <w:rPr>
          <w:rStyle w:val="7"/>
          <w:rFonts w:hint="default" w:ascii="Calibri" w:hAnsi="Calibri" w:eastAsia="sans-serif" w:cs="Calibri"/>
          <w:b/>
          <w:bCs/>
          <w:i w:val="0"/>
          <w:iCs w:val="0"/>
          <w:caps w:val="0"/>
          <w:color w:val="3C3C3C"/>
          <w:spacing w:val="0"/>
          <w:kern w:val="0"/>
          <w:sz w:val="20"/>
          <w:szCs w:val="20"/>
          <w:bdr w:val="none" w:color="auto" w:sz="0" w:space="0"/>
          <w:shd w:val="clear" w:fill="FFFFFF"/>
          <w:lang w:val="en-US" w:eastAsia="zh-CN" w:bidi="ar"/>
        </w:rPr>
        <w:t>Parse Data</w:t>
      </w:r>
      <w:r>
        <w:rPr>
          <w:rFonts w:hint="default" w:ascii="Calibri" w:hAnsi="Calibri" w:eastAsia="sans-serif" w:cs="Calibri"/>
          <w:i w:val="0"/>
          <w:iCs w:val="0"/>
          <w:caps w:val="0"/>
          <w:color w:val="3C3C3C"/>
          <w:spacing w:val="0"/>
          <w:kern w:val="0"/>
          <w:sz w:val="20"/>
          <w:szCs w:val="20"/>
          <w:bdr w:val="none" w:color="auto" w:sz="0" w:space="0"/>
          <w:shd w:val="clear" w:fill="FFFFFF"/>
          <w:lang w:val="en-US" w:eastAsia="zh-CN" w:bidi="ar"/>
        </w:rPr>
        <w:t> activity is set to </w:t>
      </w:r>
      <w:r>
        <w:rPr>
          <w:rFonts w:hint="default" w:ascii="Calibri" w:hAnsi="Calibri" w:eastAsia="monospace" w:cs="Calibri"/>
          <w:i w:val="0"/>
          <w:iCs w:val="0"/>
          <w:caps w:val="0"/>
          <w:color w:val="3C3C3C"/>
          <w:spacing w:val="0"/>
          <w:kern w:val="0"/>
          <w:sz w:val="19"/>
          <w:szCs w:val="19"/>
          <w:bdr w:val="none" w:color="auto" w:sz="0" w:space="0"/>
          <w:shd w:val="clear" w:fill="FFFFFF"/>
          <w:lang w:val="en-US" w:eastAsia="zh-CN" w:bidi="ar"/>
        </w:rPr>
        <w:t>true</w:t>
      </w:r>
      <w:r>
        <w:rPr>
          <w:rFonts w:hint="default" w:ascii="Calibri" w:hAnsi="Calibri" w:eastAsia="sans-serif" w:cs="Calibri"/>
          <w:i w:val="0"/>
          <w:iCs w:val="0"/>
          <w:caps w:val="0"/>
          <w:color w:val="3C3C3C"/>
          <w:spacing w:val="0"/>
          <w:kern w:val="0"/>
          <w:sz w:val="20"/>
          <w:szCs w:val="20"/>
          <w:bdr w:val="none" w:color="auto" w:sz="0" w:space="0"/>
          <w:shd w:val="clear" w:fill="FFFFFF"/>
          <w:lang w:val="en-US" w:eastAsia="zh-CN" w:bidi="ar"/>
        </w:rPr>
        <w:t>. For example, the condition for the loop can be set to the following: string($ParseData/Output/done) = string(true())</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bookmarkStart w:id="6" w:name="GUID-619F893F-4DA8-4078-9A1A-E6BD0895BE94__STEP_A533F354FA8041BD97932A6F160F77C0"/>
      <w:bookmarkEnd w:id="6"/>
      <w:r>
        <w:rPr>
          <w:rFonts w:hint="default" w:ascii="Calibri" w:hAnsi="Calibri" w:eastAsia="sans-serif" w:cs="Calibri"/>
          <w:i w:val="0"/>
          <w:iCs w:val="0"/>
          <w:caps w:val="0"/>
          <w:color w:val="3C3C3C"/>
          <w:spacing w:val="0"/>
          <w:sz w:val="20"/>
          <w:szCs w:val="20"/>
          <w:bdr w:val="none" w:color="auto" w:sz="0" w:space="0"/>
          <w:shd w:val="clear" w:fill="FFFFFF"/>
        </w:rPr>
        <w:t>Set the </w:t>
      </w:r>
      <w:r>
        <w:rPr>
          <w:rFonts w:hint="default" w:ascii="Calibri" w:hAnsi="Calibri" w:eastAsia="sans-serif" w:cs="Calibri"/>
          <w:b/>
          <w:bCs/>
          <w:i w:val="0"/>
          <w:iCs w:val="0"/>
          <w:caps w:val="0"/>
          <w:color w:val="3C3C3C"/>
          <w:spacing w:val="0"/>
          <w:sz w:val="20"/>
          <w:szCs w:val="20"/>
          <w:bdr w:val="none" w:color="auto" w:sz="0" w:space="0"/>
          <w:shd w:val="clear" w:fill="FFFFFF"/>
        </w:rPr>
        <w:t>noOfRecords</w:t>
      </w:r>
      <w:r>
        <w:rPr>
          <w:rFonts w:hint="default" w:ascii="Calibri" w:hAnsi="Calibri" w:eastAsia="sans-serif" w:cs="Calibri"/>
          <w:i w:val="0"/>
          <w:iCs w:val="0"/>
          <w:caps w:val="0"/>
          <w:color w:val="3C3C3C"/>
          <w:spacing w:val="0"/>
          <w:sz w:val="20"/>
          <w:szCs w:val="20"/>
          <w:bdr w:val="none" w:color="auto" w:sz="0" w:space="0"/>
          <w:shd w:val="clear" w:fill="FFFFFF"/>
        </w:rPr>
        <w:t> input item for the </w:t>
      </w:r>
      <w:r>
        <w:rPr>
          <w:rStyle w:val="7"/>
          <w:rFonts w:hint="default" w:ascii="Calibri" w:hAnsi="Calibri" w:eastAsia="sans-serif" w:cs="Calibri"/>
          <w:b/>
          <w:bCs/>
          <w:i w:val="0"/>
          <w:iCs w:val="0"/>
          <w:caps w:val="0"/>
          <w:color w:val="3C3C3C"/>
          <w:spacing w:val="0"/>
          <w:sz w:val="20"/>
          <w:szCs w:val="20"/>
          <w:bdr w:val="none" w:color="auto" w:sz="0" w:space="0"/>
          <w:shd w:val="clear" w:fill="FFFFFF"/>
        </w:rPr>
        <w:t>Parse Data</w:t>
      </w:r>
      <w:r>
        <w:rPr>
          <w:rFonts w:hint="default" w:ascii="Calibri" w:hAnsi="Calibri" w:eastAsia="sans-serif" w:cs="Calibri"/>
          <w:i w:val="0"/>
          <w:iCs w:val="0"/>
          <w:caps w:val="0"/>
          <w:color w:val="3C3C3C"/>
          <w:spacing w:val="0"/>
          <w:sz w:val="20"/>
          <w:szCs w:val="20"/>
          <w:bdr w:val="none" w:color="auto" w:sz="0" w:space="0"/>
          <w:shd w:val="clear" w:fill="FFFFFF"/>
        </w:rPr>
        <w:t> activity to the number of records you want to process for each execution of the loop.</w:t>
      </w:r>
    </w:p>
    <w:p>
      <w:pPr>
        <w:pStyle w:val="6"/>
        <w:keepNext w:val="0"/>
        <w:keepLines w:val="0"/>
        <w:widowControl/>
        <w:suppressLineNumbers w:val="0"/>
        <w:spacing w:line="300" w:lineRule="atLeast"/>
        <w:ind w:left="0"/>
        <w:rPr>
          <w:rFonts w:hint="default" w:ascii="Calibri" w:hAnsi="Calibri" w:cs="Calibri"/>
        </w:rPr>
      </w:pPr>
      <w:r>
        <w:rPr>
          <w:rFonts w:hint="default" w:ascii="Calibri" w:hAnsi="Calibri" w:eastAsia="sans-serif" w:cs="Calibri"/>
          <w:i w:val="0"/>
          <w:iCs w:val="0"/>
          <w:caps w:val="0"/>
          <w:color w:val="3C3C3C"/>
          <w:spacing w:val="0"/>
          <w:sz w:val="20"/>
          <w:szCs w:val="20"/>
          <w:bdr w:val="none" w:color="auto" w:sz="0" w:space="0"/>
          <w:shd w:val="clear" w:fill="FFFFFF"/>
        </w:rPr>
        <w:t>If you do not select the </w:t>
      </w:r>
      <w:r>
        <w:rPr>
          <w:rFonts w:hint="default" w:ascii="Calibri" w:hAnsi="Calibri" w:eastAsia="sans-serif" w:cs="Calibri"/>
          <w:b/>
          <w:bCs/>
          <w:i w:val="0"/>
          <w:iCs w:val="0"/>
          <w:caps w:val="0"/>
          <w:color w:val="3C3C3C"/>
          <w:spacing w:val="0"/>
          <w:sz w:val="20"/>
          <w:szCs w:val="20"/>
          <w:bdr w:val="none" w:color="auto" w:sz="0" w:space="0"/>
          <w:shd w:val="clear" w:fill="FFFFFF"/>
        </w:rPr>
        <w:t>Manually Specify Start Record</w:t>
      </w:r>
      <w:r>
        <w:rPr>
          <w:rFonts w:hint="default" w:ascii="Calibri" w:hAnsi="Calibri" w:eastAsia="sans-serif" w:cs="Calibri"/>
          <w:i w:val="0"/>
          <w:iCs w:val="0"/>
          <w:caps w:val="0"/>
          <w:color w:val="3C3C3C"/>
          <w:spacing w:val="0"/>
          <w:sz w:val="20"/>
          <w:szCs w:val="20"/>
          <w:bdr w:val="none" w:color="auto" w:sz="0" w:space="0"/>
          <w:shd w:val="clear" w:fill="FFFFFF"/>
        </w:rPr>
        <w:t> check box on the </w:t>
      </w:r>
      <w:r>
        <w:rPr>
          <w:rFonts w:hint="default" w:ascii="Calibri" w:hAnsi="Calibri" w:eastAsia="sans-serif" w:cs="Calibri"/>
          <w:b/>
          <w:bCs/>
          <w:i w:val="0"/>
          <w:iCs w:val="0"/>
          <w:caps w:val="0"/>
          <w:color w:val="3C3C3C"/>
          <w:spacing w:val="0"/>
          <w:sz w:val="20"/>
          <w:szCs w:val="20"/>
          <w:bdr w:val="none" w:color="auto" w:sz="0" w:space="0"/>
          <w:shd w:val="clear" w:fill="FFFFFF"/>
        </w:rPr>
        <w:t>General</w:t>
      </w:r>
      <w:r>
        <w:rPr>
          <w:rFonts w:hint="default" w:ascii="Calibri" w:hAnsi="Calibri" w:eastAsia="sans-serif" w:cs="Calibri"/>
          <w:i w:val="0"/>
          <w:iCs w:val="0"/>
          <w:caps w:val="0"/>
          <w:color w:val="3C3C3C"/>
          <w:spacing w:val="0"/>
          <w:sz w:val="20"/>
          <w:szCs w:val="20"/>
          <w:bdr w:val="none" w:color="auto" w:sz="0" w:space="0"/>
          <w:shd w:val="clear" w:fill="FFFFFF"/>
        </w:rPr>
        <w:t> tab of the </w:t>
      </w:r>
      <w:r>
        <w:rPr>
          <w:rStyle w:val="7"/>
          <w:rFonts w:hint="default" w:ascii="Calibri" w:hAnsi="Calibri" w:eastAsia="sans-serif" w:cs="Calibri"/>
          <w:b/>
          <w:bCs/>
          <w:i w:val="0"/>
          <w:iCs w:val="0"/>
          <w:caps w:val="0"/>
          <w:color w:val="3C3C3C"/>
          <w:spacing w:val="0"/>
          <w:sz w:val="20"/>
          <w:szCs w:val="20"/>
          <w:bdr w:val="none" w:color="auto" w:sz="0" w:space="0"/>
          <w:shd w:val="clear" w:fill="FFFFFF"/>
        </w:rPr>
        <w:t>Parse Data</w:t>
      </w:r>
      <w:r>
        <w:rPr>
          <w:rFonts w:hint="default" w:ascii="Calibri" w:hAnsi="Calibri" w:eastAsia="sans-serif" w:cs="Calibri"/>
          <w:i w:val="0"/>
          <w:iCs w:val="0"/>
          <w:caps w:val="0"/>
          <w:color w:val="3C3C3C"/>
          <w:spacing w:val="0"/>
          <w:sz w:val="20"/>
          <w:szCs w:val="20"/>
          <w:bdr w:val="none" w:color="auto" w:sz="0" w:space="0"/>
          <w:shd w:val="clear" w:fill="FFFFFF"/>
        </w:rPr>
        <w:t> activity, the loop processes the specified </w:t>
      </w:r>
      <w:r>
        <w:rPr>
          <w:rFonts w:hint="default" w:ascii="Calibri" w:hAnsi="Calibri" w:eastAsia="sans-serif" w:cs="Calibri"/>
          <w:b/>
          <w:bCs/>
          <w:i w:val="0"/>
          <w:iCs w:val="0"/>
          <w:caps w:val="0"/>
          <w:color w:val="3C3C3C"/>
          <w:spacing w:val="0"/>
          <w:sz w:val="20"/>
          <w:szCs w:val="20"/>
          <w:bdr w:val="none" w:color="auto" w:sz="0" w:space="0"/>
          <w:shd w:val="clear" w:fill="FFFFFF"/>
        </w:rPr>
        <w:t>noOfRecords</w:t>
      </w:r>
      <w:r>
        <w:rPr>
          <w:rFonts w:hint="default" w:ascii="Calibri" w:hAnsi="Calibri" w:eastAsia="sans-serif" w:cs="Calibri"/>
          <w:i w:val="0"/>
          <w:iCs w:val="0"/>
          <w:caps w:val="0"/>
          <w:color w:val="3C3C3C"/>
          <w:spacing w:val="0"/>
          <w:sz w:val="20"/>
          <w:szCs w:val="20"/>
          <w:bdr w:val="none" w:color="auto" w:sz="0" w:space="0"/>
          <w:shd w:val="clear" w:fill="FFFFFF"/>
        </w:rPr>
        <w:t> with each iteration, until there are no more input records to parse.</w:t>
      </w:r>
    </w:p>
    <w:p>
      <w:pPr>
        <w:keepNext w:val="0"/>
        <w:keepLines w:val="0"/>
        <w:widowControl/>
        <w:numPr>
          <w:ilvl w:val="0"/>
          <w:numId w:val="1"/>
        </w:numPr>
        <w:suppressLineNumbers w:val="0"/>
        <w:spacing w:before="0" w:beforeAutospacing="1" w:after="0" w:afterAutospacing="1" w:line="300" w:lineRule="atLeast"/>
        <w:ind w:left="0" w:hanging="360"/>
        <w:rPr>
          <w:rFonts w:hint="default" w:ascii="Calibri" w:hAnsi="Calibri" w:cs="Calibri"/>
        </w:rPr>
      </w:pPr>
    </w:p>
    <w:p>
      <w:pPr>
        <w:pStyle w:val="6"/>
        <w:keepNext w:val="0"/>
        <w:keepLines w:val="0"/>
        <w:widowControl/>
        <w:suppressLineNumbers w:val="0"/>
        <w:spacing w:line="300" w:lineRule="atLeast"/>
        <w:ind w:left="0"/>
        <w:rPr>
          <w:rFonts w:hint="default" w:ascii="Calibri" w:hAnsi="Calibri" w:eastAsia="sans-serif" w:cs="Calibri"/>
          <w:i w:val="0"/>
          <w:iCs w:val="0"/>
          <w:caps w:val="0"/>
          <w:color w:val="3C3C3C"/>
          <w:spacing w:val="0"/>
          <w:sz w:val="20"/>
          <w:szCs w:val="20"/>
          <w:bdr w:val="none" w:color="auto" w:sz="0" w:space="0"/>
          <w:shd w:val="clear" w:fill="FFFFFF"/>
        </w:rPr>
      </w:pPr>
      <w:r>
        <w:rPr>
          <w:rFonts w:hint="default" w:ascii="Calibri" w:hAnsi="Calibri" w:eastAsia="sans-serif" w:cs="Calibri"/>
          <w:i w:val="0"/>
          <w:iCs w:val="0"/>
          <w:caps w:val="0"/>
          <w:color w:val="3C3C3C"/>
          <w:spacing w:val="0"/>
          <w:sz w:val="20"/>
          <w:szCs w:val="20"/>
          <w:bdr w:val="none" w:color="auto" w:sz="0" w:space="0"/>
          <w:shd w:val="clear" w:fill="FFFFFF"/>
        </w:rPr>
        <w:t>You can optionally select the </w:t>
      </w:r>
      <w:r>
        <w:rPr>
          <w:rFonts w:hint="default" w:ascii="Calibri" w:hAnsi="Calibri" w:eastAsia="sans-serif" w:cs="Calibri"/>
          <w:b/>
          <w:bCs/>
          <w:i w:val="0"/>
          <w:iCs w:val="0"/>
          <w:caps w:val="0"/>
          <w:color w:val="3C3C3C"/>
          <w:spacing w:val="0"/>
          <w:sz w:val="20"/>
          <w:szCs w:val="20"/>
          <w:bdr w:val="none" w:color="auto" w:sz="0" w:space="0"/>
          <w:shd w:val="clear" w:fill="FFFFFF"/>
        </w:rPr>
        <w:t>Manually Specify Start Record</w:t>
      </w:r>
      <w:r>
        <w:rPr>
          <w:rFonts w:hint="default" w:ascii="Calibri" w:hAnsi="Calibri" w:eastAsia="sans-serif" w:cs="Calibri"/>
          <w:i w:val="0"/>
          <w:iCs w:val="0"/>
          <w:caps w:val="0"/>
          <w:color w:val="3C3C3C"/>
          <w:spacing w:val="0"/>
          <w:sz w:val="20"/>
          <w:szCs w:val="20"/>
          <w:bdr w:val="none" w:color="auto" w:sz="0" w:space="0"/>
          <w:shd w:val="clear" w:fill="FFFFFF"/>
        </w:rPr>
        <w:t> check box to specify the </w:t>
      </w:r>
      <w:r>
        <w:rPr>
          <w:rFonts w:hint="default" w:ascii="Calibri" w:hAnsi="Calibri" w:eastAsia="sans-serif" w:cs="Calibri"/>
          <w:b/>
          <w:bCs/>
          <w:i w:val="0"/>
          <w:iCs w:val="0"/>
          <w:caps w:val="0"/>
          <w:color w:val="3C3C3C"/>
          <w:spacing w:val="0"/>
          <w:sz w:val="20"/>
          <w:szCs w:val="20"/>
          <w:bdr w:val="none" w:color="auto" w:sz="0" w:space="0"/>
          <w:shd w:val="clear" w:fill="FFFFFF"/>
        </w:rPr>
        <w:t>startRecord</w:t>
      </w:r>
      <w:r>
        <w:rPr>
          <w:rFonts w:hint="default" w:ascii="Calibri" w:hAnsi="Calibri" w:eastAsia="sans-serif" w:cs="Calibri"/>
          <w:i w:val="0"/>
          <w:iCs w:val="0"/>
          <w:caps w:val="0"/>
          <w:color w:val="3C3C3C"/>
          <w:spacing w:val="0"/>
          <w:sz w:val="20"/>
          <w:szCs w:val="20"/>
          <w:bdr w:val="none" w:color="auto" w:sz="0" w:space="0"/>
          <w:shd w:val="clear" w:fill="FFFFFF"/>
        </w:rPr>
        <w:t> on the </w:t>
      </w:r>
      <w:r>
        <w:rPr>
          <w:rFonts w:hint="default" w:ascii="Calibri" w:hAnsi="Calibri" w:eastAsia="sans-serif" w:cs="Calibri"/>
          <w:b/>
          <w:bCs/>
          <w:i w:val="0"/>
          <w:iCs w:val="0"/>
          <w:caps w:val="0"/>
          <w:color w:val="3C3C3C"/>
          <w:spacing w:val="0"/>
          <w:sz w:val="20"/>
          <w:szCs w:val="20"/>
          <w:bdr w:val="none" w:color="auto" w:sz="0" w:space="0"/>
          <w:shd w:val="clear" w:fill="FFFFFF"/>
        </w:rPr>
        <w:t>Input</w:t>
      </w:r>
      <w:r>
        <w:rPr>
          <w:rFonts w:hint="default" w:ascii="Calibri" w:hAnsi="Calibri" w:eastAsia="sans-serif" w:cs="Calibri"/>
          <w:i w:val="0"/>
          <w:iCs w:val="0"/>
          <w:caps w:val="0"/>
          <w:color w:val="3C3C3C"/>
          <w:spacing w:val="0"/>
          <w:sz w:val="20"/>
          <w:szCs w:val="20"/>
          <w:bdr w:val="none" w:color="auto" w:sz="0" w:space="0"/>
          <w:shd w:val="clear" w:fill="FFFFFF"/>
        </w:rPr>
        <w:t> tab. If you do this, you must create an XPath expression to properly specify the starting record to read with each iteration of the loop. For example, the count of records in the input starts at zero, so the </w:t>
      </w:r>
      <w:r>
        <w:rPr>
          <w:rFonts w:hint="default" w:ascii="Calibri" w:hAnsi="Calibri" w:eastAsia="sans-serif" w:cs="Calibri"/>
          <w:b/>
          <w:bCs/>
          <w:i w:val="0"/>
          <w:iCs w:val="0"/>
          <w:caps w:val="0"/>
          <w:color w:val="3C3C3C"/>
          <w:spacing w:val="0"/>
          <w:sz w:val="20"/>
          <w:szCs w:val="20"/>
          <w:bdr w:val="none" w:color="auto" w:sz="0" w:space="0"/>
          <w:shd w:val="clear" w:fill="FFFFFF"/>
        </w:rPr>
        <w:t>startRecord</w:t>
      </w:r>
      <w:r>
        <w:rPr>
          <w:rFonts w:hint="default" w:ascii="Calibri" w:hAnsi="Calibri" w:eastAsia="sans-serif" w:cs="Calibri"/>
          <w:i w:val="0"/>
          <w:iCs w:val="0"/>
          <w:caps w:val="0"/>
          <w:color w:val="3C3C3C"/>
          <w:spacing w:val="0"/>
          <w:sz w:val="20"/>
          <w:szCs w:val="20"/>
          <w:bdr w:val="none" w:color="auto" w:sz="0" w:space="0"/>
          <w:shd w:val="clear" w:fill="FFFFFF"/>
        </w:rPr>
        <w:t> input item could be set to the current value of the loop index minus one. For example, </w:t>
      </w:r>
      <w:r>
        <w:rPr>
          <w:rStyle w:val="5"/>
          <w:rFonts w:hint="default" w:ascii="Calibri" w:hAnsi="Calibri" w:eastAsia="monospace" w:cs="Calibri"/>
          <w:i w:val="0"/>
          <w:iCs w:val="0"/>
          <w:caps w:val="0"/>
          <w:color w:val="3C3C3C"/>
          <w:spacing w:val="0"/>
          <w:sz w:val="21"/>
          <w:szCs w:val="21"/>
          <w:bdr w:val="none" w:color="auto" w:sz="0" w:space="0"/>
          <w:shd w:val="clear" w:fill="FFFFFF"/>
        </w:rPr>
        <w:t>$i - 1</w:t>
      </w:r>
      <w:r>
        <w:rPr>
          <w:rFonts w:hint="default" w:ascii="Calibri" w:hAnsi="Calibri" w:eastAsia="sans-serif" w:cs="Calibri"/>
          <w:i w:val="0"/>
          <w:iCs w:val="0"/>
          <w:caps w:val="0"/>
          <w:color w:val="3C3C3C"/>
          <w:spacing w:val="0"/>
          <w:sz w:val="20"/>
          <w:szCs w:val="20"/>
          <w:bdr w:val="none" w:color="auto" w:sz="0" w:space="0"/>
          <w:shd w:val="clear" w:fill="FFFFFF"/>
        </w:rPr>
        <w:t>.</w:t>
      </w:r>
    </w:p>
    <w:p>
      <w:pPr>
        <w:pStyle w:val="6"/>
        <w:keepNext w:val="0"/>
        <w:keepLines w:val="0"/>
        <w:widowControl/>
        <w:suppressLineNumbers w:val="0"/>
        <w:spacing w:line="300" w:lineRule="atLeast"/>
        <w:ind w:left="0"/>
        <w:rPr>
          <w:rFonts w:hint="default" w:ascii="Calibri" w:hAnsi="Calibri" w:eastAsia="sans-serif" w:cs="Calibri"/>
          <w:i w:val="0"/>
          <w:iCs w:val="0"/>
          <w:caps w:val="0"/>
          <w:color w:val="3C3C3C"/>
          <w:spacing w:val="0"/>
          <w:sz w:val="20"/>
          <w:szCs w:val="20"/>
          <w:bdr w:val="none" w:color="auto" w:sz="0" w:space="0"/>
          <w:shd w:val="clear" w:fill="FFFFFF"/>
        </w:rPr>
      </w:pPr>
    </w:p>
    <w:p>
      <w:pPr>
        <w:pStyle w:val="6"/>
        <w:keepNext w:val="0"/>
        <w:keepLines w:val="0"/>
        <w:widowControl/>
        <w:suppressLineNumbers w:val="0"/>
        <w:spacing w:line="300" w:lineRule="atLeast"/>
        <w:ind w:left="0"/>
        <w:rPr>
          <w:rFonts w:hint="default" w:ascii="Calibri" w:hAnsi="Calibri" w:eastAsia="sans-serif" w:cs="Calibri"/>
          <w:b/>
          <w:bCs/>
          <w:i w:val="0"/>
          <w:iCs w:val="0"/>
          <w:caps w:val="0"/>
          <w:color w:val="3C3C3C"/>
          <w:spacing w:val="0"/>
          <w:sz w:val="20"/>
          <w:szCs w:val="20"/>
          <w:highlight w:val="yellow"/>
          <w:bdr w:val="none" w:color="auto" w:sz="0" w:space="0"/>
          <w:shd w:val="clear" w:fill="FFFFFF"/>
        </w:rPr>
      </w:pPr>
    </w:p>
    <w:p>
      <w:pPr>
        <w:pStyle w:val="6"/>
        <w:keepNext w:val="0"/>
        <w:keepLines w:val="0"/>
        <w:widowControl/>
        <w:suppressLineNumbers w:val="0"/>
        <w:spacing w:line="300" w:lineRule="atLeast"/>
        <w:ind w:left="0"/>
        <w:rPr>
          <w:rFonts w:hint="default" w:ascii="Calibri" w:hAnsi="Calibri" w:eastAsia="sans-serif" w:cs="Calibri"/>
          <w:b/>
          <w:bCs/>
          <w:i w:val="0"/>
          <w:iCs w:val="0"/>
          <w:caps w:val="0"/>
          <w:color w:val="000000" w:themeColor="text1"/>
          <w:spacing w:val="0"/>
          <w:sz w:val="32"/>
          <w:szCs w:val="32"/>
          <w:highlight w:val="none"/>
          <w:bdr w:val="none" w:color="auto" w:sz="0" w:space="0"/>
          <w:shd w:val="clear" w:fill="FFFFFF"/>
          <w:lang w:val="en-US"/>
          <w14:textFill>
            <w14:solidFill>
              <w14:schemeClr w14:val="tx1"/>
            </w14:solidFill>
          </w14:textFill>
        </w:rPr>
      </w:pPr>
      <w:r>
        <w:rPr>
          <w:rFonts w:hint="default" w:ascii="Calibri" w:hAnsi="Calibri" w:eastAsia="sans-serif" w:cs="Calibri"/>
          <w:b/>
          <w:bCs/>
          <w:i w:val="0"/>
          <w:iCs w:val="0"/>
          <w:caps w:val="0"/>
          <w:color w:val="3C3C3C"/>
          <w:spacing w:val="0"/>
          <w:sz w:val="32"/>
          <w:szCs w:val="32"/>
          <w:highlight w:val="yellow"/>
          <w:bdr w:val="none" w:color="auto" w:sz="0" w:space="0"/>
          <w:shd w:val="clear" w:fill="FFFFFF"/>
          <w:lang w:val="en-US"/>
        </w:rPr>
        <w:t>PROCESS</w:t>
      </w:r>
    </w:p>
    <w:p>
      <w:pPr>
        <w:pStyle w:val="6"/>
        <w:keepNext w:val="0"/>
        <w:keepLines w:val="0"/>
        <w:widowControl/>
        <w:suppressLineNumbers w:val="0"/>
        <w:spacing w:line="300" w:lineRule="atLeast"/>
        <w:ind w:left="0"/>
        <w:rPr>
          <w:rFonts w:hint="default" w:ascii="Calibri" w:hAnsi="Calibri" w:eastAsia="sans-serif" w:cs="Calibri"/>
          <w:b w:val="0"/>
          <w:bCs w:val="0"/>
          <w:i w:val="0"/>
          <w:iCs w:val="0"/>
          <w:caps w:val="0"/>
          <w:color w:val="000000" w:themeColor="text1"/>
          <w:spacing w:val="0"/>
          <w:sz w:val="24"/>
          <w:szCs w:val="24"/>
          <w:highlight w:val="none"/>
          <w:bdr w:val="none" w:color="auto" w:sz="0" w:space="0"/>
          <w:shd w:val="clear" w:fill="FFFFFF"/>
          <w:lang w:val="en-US"/>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4"/>
          <w:szCs w:val="24"/>
          <w:highlight w:val="none"/>
          <w:bdr w:val="none" w:color="auto" w:sz="0" w:space="0"/>
          <w:shd w:val="clear" w:fill="FFFFFF"/>
          <w:lang w:val="en-US"/>
          <w14:textFill>
            <w14:solidFill>
              <w14:schemeClr w14:val="tx1"/>
            </w14:solidFill>
          </w14:textFill>
        </w:rPr>
        <w:t>First we  Need To Create process As Below</w:t>
      </w:r>
    </w:p>
    <w:p>
      <w:pPr>
        <w:pStyle w:val="6"/>
        <w:keepNext w:val="0"/>
        <w:keepLines w:val="0"/>
        <w:widowControl/>
        <w:suppressLineNumbers w:val="0"/>
        <w:spacing w:line="300" w:lineRule="atLeast"/>
        <w:ind w:left="0"/>
      </w:pPr>
      <w:r>
        <w:drawing>
          <wp:inline distT="0" distB="0" distL="114300" distR="114300">
            <wp:extent cx="5272405" cy="232156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2405" cy="2321560"/>
                    </a:xfrm>
                    <a:prstGeom prst="rect">
                      <a:avLst/>
                    </a:prstGeom>
                    <a:noFill/>
                    <a:ln>
                      <a:noFill/>
                    </a:ln>
                  </pic:spPr>
                </pic:pic>
              </a:graphicData>
            </a:graphic>
          </wp:inline>
        </w:drawing>
      </w:r>
    </w:p>
    <w:p>
      <w:pPr>
        <w:pStyle w:val="6"/>
        <w:keepNext w:val="0"/>
        <w:keepLines w:val="0"/>
        <w:widowControl/>
        <w:numPr>
          <w:ilvl w:val="0"/>
          <w:numId w:val="2"/>
        </w:numPr>
        <w:suppressLineNumbers w:val="0"/>
        <w:spacing w:line="300" w:lineRule="atLeast"/>
        <w:ind w:left="0"/>
        <w:rPr>
          <w:rFonts w:hint="default"/>
          <w:lang w:val="en-US"/>
        </w:rPr>
      </w:pPr>
      <w:r>
        <w:rPr>
          <w:rFonts w:hint="default"/>
          <w:lang w:val="en-US"/>
        </w:rPr>
        <w:t>select the file in readfile(mention the path in general tab)</w:t>
      </w:r>
    </w:p>
    <w:p>
      <w:pPr>
        <w:pStyle w:val="6"/>
        <w:keepNext w:val="0"/>
        <w:keepLines w:val="0"/>
        <w:widowControl/>
        <w:numPr>
          <w:ilvl w:val="0"/>
          <w:numId w:val="2"/>
        </w:numPr>
        <w:suppressLineNumbers w:val="0"/>
        <w:spacing w:line="300" w:lineRule="atLeast"/>
        <w:ind w:left="0"/>
        <w:rPr>
          <w:rFonts w:hint="default"/>
          <w:lang w:val="en-US"/>
        </w:rPr>
      </w:pPr>
      <w:r>
        <w:rPr>
          <w:rFonts w:hint="default"/>
          <w:lang w:val="en-US"/>
        </w:rPr>
        <w:t>Next create group and contains the parse data inside the loop as above snap</w:t>
      </w:r>
    </w:p>
    <w:p>
      <w:pPr>
        <w:pStyle w:val="6"/>
        <w:keepNext w:val="0"/>
        <w:keepLines w:val="0"/>
        <w:widowControl/>
        <w:numPr>
          <w:ilvl w:val="0"/>
          <w:numId w:val="2"/>
        </w:numPr>
        <w:suppressLineNumbers w:val="0"/>
        <w:spacing w:line="300" w:lineRule="atLeast"/>
        <w:ind w:left="0"/>
        <w:rPr>
          <w:rFonts w:hint="default"/>
          <w:lang w:val="en-US"/>
        </w:rPr>
      </w:pPr>
      <w:r>
        <w:rPr>
          <w:rFonts w:hint="default"/>
          <w:lang w:val="en-US"/>
        </w:rPr>
        <w:t>Give the parameters to the parse data and select the manually selected data and mention the start and end records in the tab, the values will be start record 2 for skip header and -1 for selecting all records.</w:t>
      </w:r>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p>
    <w:p>
      <w:pPr>
        <w:pStyle w:val="6"/>
        <w:keepNext w:val="0"/>
        <w:keepLines w:val="0"/>
        <w:widowControl/>
        <w:numPr>
          <w:ilvl w:val="0"/>
          <w:numId w:val="2"/>
        </w:numPr>
        <w:suppressLineNumbers w:val="0"/>
        <w:spacing w:line="300" w:lineRule="atLeast"/>
        <w:ind w:left="0"/>
        <w:rPr>
          <w:rFonts w:hint="default"/>
          <w:lang w:val="en-US"/>
        </w:rPr>
      </w:pPr>
      <w:r>
        <w:drawing>
          <wp:inline distT="0" distB="0" distL="114300" distR="114300">
            <wp:extent cx="5270500" cy="3131185"/>
            <wp:effectExtent l="0" t="0" r="63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3131185"/>
                    </a:xfrm>
                    <a:prstGeom prst="rect">
                      <a:avLst/>
                    </a:prstGeom>
                    <a:noFill/>
                    <a:ln>
                      <a:noFill/>
                    </a:ln>
                  </pic:spPr>
                </pic:pic>
              </a:graphicData>
            </a:graphic>
          </wp:inline>
        </w:drawing>
      </w:r>
    </w:p>
    <w:p>
      <w:pPr>
        <w:pStyle w:val="6"/>
        <w:keepNext w:val="0"/>
        <w:keepLines w:val="0"/>
        <w:widowControl/>
        <w:numPr>
          <w:numId w:val="0"/>
        </w:numPr>
        <w:suppressLineNumbers w:val="0"/>
        <w:spacing w:before="0" w:beforeAutospacing="1" w:after="0" w:afterAutospacing="1" w:line="300" w:lineRule="atLeast"/>
        <w:ind w:right="0" w:rightChars="0"/>
        <w:jc w:val="left"/>
      </w:pPr>
    </w:p>
    <w:p>
      <w:pPr>
        <w:pStyle w:val="6"/>
        <w:keepNext w:val="0"/>
        <w:keepLines w:val="0"/>
        <w:widowControl/>
        <w:numPr>
          <w:numId w:val="0"/>
        </w:numPr>
        <w:suppressLineNumbers w:val="0"/>
        <w:spacing w:before="0" w:beforeAutospacing="1" w:after="0" w:afterAutospacing="1" w:line="300" w:lineRule="atLeast"/>
        <w:ind w:right="0" w:rightChars="0"/>
        <w:jc w:val="left"/>
      </w:pPr>
      <w:r>
        <w:drawing>
          <wp:inline distT="0" distB="0" distL="114300" distR="114300">
            <wp:extent cx="5267960" cy="32480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960" cy="3248025"/>
                    </a:xfrm>
                    <a:prstGeom prst="rect">
                      <a:avLst/>
                    </a:prstGeom>
                    <a:noFill/>
                    <a:ln>
                      <a:noFill/>
                    </a:ln>
                  </pic:spPr>
                </pic:pic>
              </a:graphicData>
            </a:graphic>
          </wp:inline>
        </w:drawing>
      </w:r>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r>
        <w:rPr>
          <w:rFonts w:hint="default"/>
          <w:lang w:val="en-US"/>
        </w:rPr>
        <w:t>And create repeate loop with inside the parse data .</w:t>
      </w:r>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r>
        <w:rPr>
          <w:rFonts w:hint="default"/>
          <w:lang w:val="en-US"/>
        </w:rPr>
        <w:t>Give the condition parsedata output done =true()</w:t>
      </w:r>
    </w:p>
    <w:p>
      <w:pPr>
        <w:pStyle w:val="6"/>
        <w:keepNext w:val="0"/>
        <w:keepLines w:val="0"/>
        <w:widowControl/>
        <w:numPr>
          <w:numId w:val="0"/>
        </w:numPr>
        <w:suppressLineNumbers w:val="0"/>
        <w:spacing w:before="0" w:beforeAutospacing="1" w:after="0" w:afterAutospacing="1" w:line="300" w:lineRule="atLeast"/>
        <w:ind w:right="0" w:rightChars="0"/>
        <w:jc w:val="left"/>
      </w:pPr>
      <w:r>
        <w:drawing>
          <wp:inline distT="0" distB="0" distL="114300" distR="114300">
            <wp:extent cx="5270500" cy="285178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0500" cy="2851785"/>
                    </a:xfrm>
                    <a:prstGeom prst="rect">
                      <a:avLst/>
                    </a:prstGeom>
                    <a:noFill/>
                    <a:ln>
                      <a:noFill/>
                    </a:ln>
                  </pic:spPr>
                </pic:pic>
              </a:graphicData>
            </a:graphic>
          </wp:inline>
        </w:drawing>
      </w:r>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r>
        <w:rPr>
          <w:rFonts w:hint="default"/>
          <w:lang w:val="en-US"/>
        </w:rPr>
        <w:t>Then give output of parsedata to input of write-file  and mention the path of the output.</w:t>
      </w:r>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bookmarkStart w:id="7" w:name="_GoBack"/>
      <w:bookmarkEnd w:id="7"/>
    </w:p>
    <w:p>
      <w:pPr>
        <w:pStyle w:val="6"/>
        <w:keepNext w:val="0"/>
        <w:keepLines w:val="0"/>
        <w:widowControl/>
        <w:numPr>
          <w:numId w:val="0"/>
        </w:numPr>
        <w:suppressLineNumbers w:val="0"/>
        <w:spacing w:before="0" w:beforeAutospacing="1" w:after="0" w:afterAutospacing="1" w:line="300" w:lineRule="atLeast"/>
        <w:ind w:right="0" w:rightChars="0"/>
        <w:jc w:val="left"/>
        <w:rPr>
          <w:rFonts w:hint="default"/>
          <w:lang w:val="en-US"/>
        </w:rPr>
      </w:pPr>
      <w:r>
        <w:drawing>
          <wp:inline distT="0" distB="0" distL="114300" distR="114300">
            <wp:extent cx="5269230" cy="33432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3343275"/>
                    </a:xfrm>
                    <a:prstGeom prst="rect">
                      <a:avLst/>
                    </a:prstGeom>
                    <a:noFill/>
                    <a:ln>
                      <a:noFill/>
                    </a:ln>
                  </pic:spPr>
                </pic:pic>
              </a:graphicData>
            </a:graphic>
          </wp:inline>
        </w:drawing>
      </w:r>
    </w:p>
    <w:p>
      <w:pPr>
        <w:pStyle w:val="6"/>
        <w:keepNext w:val="0"/>
        <w:keepLines w:val="0"/>
        <w:widowControl/>
        <w:suppressLineNumbers w:val="0"/>
        <w:spacing w:line="300" w:lineRule="atLeast"/>
        <w:ind w:left="0"/>
        <w:rPr>
          <w:rFonts w:hint="default" w:ascii="Calibri" w:hAnsi="Calibri" w:eastAsia="sans-serif" w:cs="Calibri"/>
          <w:b/>
          <w:bCs/>
          <w:i w:val="0"/>
          <w:iCs w:val="0"/>
          <w:caps w:val="0"/>
          <w:color w:val="000000" w:themeColor="text1"/>
          <w:spacing w:val="0"/>
          <w:sz w:val="32"/>
          <w:szCs w:val="32"/>
          <w:highlight w:val="none"/>
          <w:bdr w:val="none" w:color="auto" w:sz="0" w:space="0"/>
          <w:shd w:val="clear" w:fill="FFFFFF"/>
          <w:lang w:val="en-US"/>
          <w14:textFill>
            <w14:solidFill>
              <w14:schemeClr w14:val="tx1"/>
            </w14:solidFill>
          </w14:textFill>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73D0D"/>
    <w:multiLevelType w:val="singleLevel"/>
    <w:tmpl w:val="9A873D0D"/>
    <w:lvl w:ilvl="0" w:tentative="0">
      <w:start w:val="2"/>
      <w:numFmt w:val="decimal"/>
      <w:lvlText w:val="%1."/>
      <w:lvlJc w:val="left"/>
      <w:pPr>
        <w:tabs>
          <w:tab w:val="left" w:pos="312"/>
        </w:tabs>
      </w:pPr>
    </w:lvl>
  </w:abstractNum>
  <w:abstractNum w:abstractNumId="1">
    <w:nsid w:val="BF84A979"/>
    <w:multiLevelType w:val="multilevel"/>
    <w:tmpl w:val="BF84A9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44D81"/>
    <w:rsid w:val="0E603DC8"/>
    <w:rsid w:val="18144D81"/>
    <w:rsid w:val="722C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Keyboard"/>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2022-10-18T06:27:00Z</dcterms:created>
  <dc:creator>NiranjanBatana</dc:creator>
  <cp:lastModifiedBy>NiranjanBatana</cp:lastModifiedBy>
  <dcterms:modified xsi:type="dcterms:W3CDTF">2022-10-18T06:58:46Z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B8FD3DCE838045F78002F33B625A865A</vt:lpwstr>
  </property>
</Properties>
</file>