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ACED59" w14:textId="77777777" w:rsidR="006E40EE" w:rsidRDefault="004F7BEC">
      <w:r>
        <w:t>Practical Learning Analytics:</w:t>
      </w:r>
    </w:p>
    <w:p w14:paraId="021A2506" w14:textId="77777777" w:rsidR="004F7BEC" w:rsidRDefault="004F7BEC"/>
    <w:p w14:paraId="400AFD0E" w14:textId="77777777" w:rsidR="004F7BEC" w:rsidRDefault="004F7BEC">
      <w:r>
        <w:t>Features I liked:</w:t>
      </w:r>
    </w:p>
    <w:p w14:paraId="009AE82F" w14:textId="77777777" w:rsidR="007D059A" w:rsidRDefault="007D059A" w:rsidP="004F7BEC">
      <w:pPr>
        <w:pStyle w:val="ListParagraph"/>
        <w:numPr>
          <w:ilvl w:val="0"/>
          <w:numId w:val="1"/>
        </w:numPr>
      </w:pPr>
    </w:p>
    <w:p w14:paraId="51C9F697" w14:textId="297CD2A4" w:rsidR="004F7BEC" w:rsidRDefault="00C74AEF" w:rsidP="004F7BEC">
      <w:pPr>
        <w:pStyle w:val="ListParagraph"/>
        <w:numPr>
          <w:ilvl w:val="0"/>
          <w:numId w:val="1"/>
        </w:numPr>
      </w:pPr>
      <w:r>
        <w:t xml:space="preserve">Results of responses </w:t>
      </w:r>
      <w:proofErr w:type="spellStart"/>
      <w:r>
        <w:t>have</w:t>
      </w:r>
      <w:r w:rsidR="00960659">
        <w:t>Grade</w:t>
      </w:r>
      <w:proofErr w:type="spellEnd"/>
      <w:r w:rsidR="004F7BEC">
        <w:t xml:space="preserve"> color coding that distinguishes between options I selected and those that I did not. Interesting!</w:t>
      </w:r>
    </w:p>
    <w:p w14:paraId="1608773D" w14:textId="77777777" w:rsidR="00FE517A" w:rsidRDefault="00FE517A" w:rsidP="00FE517A"/>
    <w:p w14:paraId="135180D2" w14:textId="77777777" w:rsidR="00FE517A" w:rsidRDefault="00FE517A" w:rsidP="00FE517A">
      <w:r>
        <w:t>PLA</w:t>
      </w:r>
    </w:p>
    <w:p w14:paraId="2E67D405" w14:textId="77777777" w:rsidR="004A7311" w:rsidRDefault="004A7311" w:rsidP="00FE517A"/>
    <w:p w14:paraId="2A2B251D" w14:textId="7C3793DA" w:rsidR="007232A1" w:rsidRDefault="007232A1" w:rsidP="00FE517A">
      <w:r>
        <w:t>Week 4</w:t>
      </w:r>
    </w:p>
    <w:p w14:paraId="0DE09818" w14:textId="7CCEB55A" w:rsidR="007232A1" w:rsidRDefault="007232A1" w:rsidP="00FE517A">
      <w:r>
        <w:t>04.02.3</w:t>
      </w:r>
    </w:p>
    <w:p w14:paraId="7B3008CE" w14:textId="4A0E1BE8" w:rsidR="007232A1" w:rsidRDefault="007232A1" w:rsidP="007232A1">
      <w:pPr>
        <w:pStyle w:val="ListParagraph"/>
        <w:numPr>
          <w:ilvl w:val="0"/>
          <w:numId w:val="7"/>
        </w:numPr>
      </w:pPr>
      <w:r>
        <w:t>Whistling Vivaldi- Steele, C. M</w:t>
      </w:r>
    </w:p>
    <w:p w14:paraId="543B9C1B" w14:textId="77777777" w:rsidR="007232A1" w:rsidRDefault="007232A1" w:rsidP="00FE517A"/>
    <w:p w14:paraId="603D8E85" w14:textId="4862CFDE" w:rsidR="004A7311" w:rsidRDefault="004A7311" w:rsidP="00FE517A">
      <w:r>
        <w:t>Week 7</w:t>
      </w:r>
    </w:p>
    <w:p w14:paraId="2C4002E6" w14:textId="2EBC0567" w:rsidR="001B2AF8" w:rsidRDefault="001B2AF8" w:rsidP="00FE517A">
      <w:r>
        <w:t>07.01</w:t>
      </w:r>
    </w:p>
    <w:p w14:paraId="79D14413" w14:textId="77777777" w:rsidR="001B2AF8" w:rsidRDefault="004A7311" w:rsidP="00FE517A">
      <w:pPr>
        <w:pStyle w:val="ListParagraph"/>
        <w:numPr>
          <w:ilvl w:val="0"/>
          <w:numId w:val="3"/>
        </w:numPr>
      </w:pPr>
      <w:proofErr w:type="spellStart"/>
      <w:r>
        <w:t>Impressional</w:t>
      </w:r>
      <w:proofErr w:type="spellEnd"/>
      <w:r>
        <w:t xml:space="preserve"> Anecdotes &amp; portraits </w:t>
      </w:r>
    </w:p>
    <w:p w14:paraId="11CD46ED" w14:textId="6C2D987E" w:rsidR="004A7311" w:rsidRDefault="004A7311" w:rsidP="00FE517A">
      <w:pPr>
        <w:pStyle w:val="ListParagraph"/>
        <w:numPr>
          <w:ilvl w:val="0"/>
          <w:numId w:val="3"/>
        </w:numPr>
      </w:pPr>
      <w:r>
        <w:t>Measure what matters, not what is already measured</w:t>
      </w:r>
    </w:p>
    <w:p w14:paraId="6BC82EE2" w14:textId="00C44429" w:rsidR="0025754D" w:rsidRDefault="0025754D" w:rsidP="00FE517A">
      <w:pPr>
        <w:pStyle w:val="ListParagraph"/>
        <w:numPr>
          <w:ilvl w:val="0"/>
          <w:numId w:val="3"/>
        </w:numPr>
      </w:pPr>
      <w:r>
        <w:t xml:space="preserve">Issues with privacy, infrastructure, </w:t>
      </w:r>
      <w:r w:rsidR="001E46AF">
        <w:t xml:space="preserve">misuse, </w:t>
      </w:r>
      <w:r>
        <w:t>etc.</w:t>
      </w:r>
      <w:r w:rsidR="001E46AF">
        <w:t>- scale of effort not as much as benefits</w:t>
      </w:r>
    </w:p>
    <w:p w14:paraId="75D8E1FD" w14:textId="58F37AB4" w:rsidR="00476708" w:rsidRDefault="00476708" w:rsidP="00FE517A">
      <w:pPr>
        <w:pStyle w:val="ListParagraph"/>
        <w:numPr>
          <w:ilvl w:val="0"/>
          <w:numId w:val="3"/>
        </w:numPr>
      </w:pPr>
      <w:r>
        <w:t>Bias, misinterpreted revelations all pose risk- use restricted analyses, sensitive researchers, etc.</w:t>
      </w:r>
    </w:p>
    <w:p w14:paraId="3C78A3E4" w14:textId="29840B88" w:rsidR="00476708" w:rsidRDefault="00476708" w:rsidP="00FE517A">
      <w:pPr>
        <w:pStyle w:val="ListParagraph"/>
        <w:numPr>
          <w:ilvl w:val="0"/>
          <w:numId w:val="3"/>
        </w:numPr>
      </w:pPr>
      <w:r>
        <w:t>Find out- (dangerous/ disturbing) knowledge better than (useless) ignorance</w:t>
      </w:r>
    </w:p>
    <w:p w14:paraId="49BB3719" w14:textId="66091C55" w:rsidR="00476708" w:rsidRDefault="00F562B8" w:rsidP="00FE517A">
      <w:pPr>
        <w:pStyle w:val="ListParagraph"/>
        <w:numPr>
          <w:ilvl w:val="0"/>
          <w:numId w:val="3"/>
        </w:numPr>
      </w:pPr>
      <w:r>
        <w:t>Expose unflattering results- hence disallow examination of data</w:t>
      </w:r>
    </w:p>
    <w:p w14:paraId="0690E8DC" w14:textId="57D4A63E" w:rsidR="00F562B8" w:rsidRDefault="00F562B8" w:rsidP="00FE517A">
      <w:pPr>
        <w:pStyle w:val="ListParagraph"/>
        <w:numPr>
          <w:ilvl w:val="0"/>
          <w:numId w:val="3"/>
        </w:numPr>
      </w:pPr>
      <w:r>
        <w:t>Unattended data- insights to burning/ important Qs from students, teachers, administrators</w:t>
      </w:r>
    </w:p>
    <w:p w14:paraId="1770A773" w14:textId="1BB2B8D3" w:rsidR="00F562B8" w:rsidRDefault="00F562B8" w:rsidP="00FE517A">
      <w:pPr>
        <w:pStyle w:val="ListParagraph"/>
        <w:numPr>
          <w:ilvl w:val="0"/>
          <w:numId w:val="3"/>
        </w:numPr>
      </w:pPr>
      <w:r>
        <w:t>Shift focus from end re</w:t>
      </w:r>
      <w:r w:rsidR="00087042">
        <w:t>sults- success measured by what?</w:t>
      </w:r>
      <w:r>
        <w:t xml:space="preserve"> focus on growth</w:t>
      </w:r>
    </w:p>
    <w:p w14:paraId="13FA6C99" w14:textId="006F0A7C" w:rsidR="00F562B8" w:rsidRDefault="00F562B8" w:rsidP="00FE517A">
      <w:pPr>
        <w:pStyle w:val="ListParagraph"/>
        <w:numPr>
          <w:ilvl w:val="0"/>
          <w:numId w:val="3"/>
        </w:numPr>
      </w:pPr>
      <w:r>
        <w:t>Pre and post tests- for courses- course effectiveness indicator? student growth measurement?</w:t>
      </w:r>
    </w:p>
    <w:p w14:paraId="59A8014E" w14:textId="1DA8F882" w:rsidR="00F562B8" w:rsidRDefault="00087042" w:rsidP="00FE517A">
      <w:pPr>
        <w:pStyle w:val="ListParagraph"/>
        <w:numPr>
          <w:ilvl w:val="0"/>
          <w:numId w:val="3"/>
        </w:numPr>
      </w:pPr>
      <w:r>
        <w:t xml:space="preserve">Measure diversity of intellectual connections- dual degrees, interdisciplinary academic minors </w:t>
      </w:r>
    </w:p>
    <w:p w14:paraId="1A844F96" w14:textId="77777777" w:rsidR="008172D9" w:rsidRDefault="008172D9" w:rsidP="008172D9"/>
    <w:p w14:paraId="778A277C" w14:textId="149877BD" w:rsidR="00515065" w:rsidRDefault="00515065" w:rsidP="00515065">
      <w:r>
        <w:t>07.02</w:t>
      </w:r>
    </w:p>
    <w:p w14:paraId="473D454D" w14:textId="4AA379CA" w:rsidR="00515065" w:rsidRDefault="00515065" w:rsidP="00515065">
      <w:pPr>
        <w:pStyle w:val="ListParagraph"/>
        <w:numPr>
          <w:ilvl w:val="0"/>
          <w:numId w:val="4"/>
        </w:numPr>
      </w:pPr>
      <w:r>
        <w:t>Take responsibility to open data</w:t>
      </w:r>
    </w:p>
    <w:p w14:paraId="3EC5F060" w14:textId="0BD45A86" w:rsidR="00515065" w:rsidRDefault="00515065" w:rsidP="00515065">
      <w:pPr>
        <w:pStyle w:val="ListParagraph"/>
        <w:numPr>
          <w:ilvl w:val="0"/>
          <w:numId w:val="4"/>
        </w:numPr>
      </w:pPr>
      <w:r>
        <w:t xml:space="preserve">Structure data to enable research </w:t>
      </w:r>
    </w:p>
    <w:p w14:paraId="0D004B2D" w14:textId="06099811" w:rsidR="00EE4695" w:rsidRDefault="00EE4695" w:rsidP="00515065">
      <w:pPr>
        <w:pStyle w:val="ListParagraph"/>
        <w:numPr>
          <w:ilvl w:val="0"/>
          <w:numId w:val="4"/>
        </w:numPr>
      </w:pPr>
      <w:r>
        <w:t>STSS example- Data Releases- DR1-9</w:t>
      </w:r>
    </w:p>
    <w:p w14:paraId="6360EEDF" w14:textId="77777777" w:rsidR="005304B1" w:rsidRDefault="005304B1" w:rsidP="005304B1"/>
    <w:p w14:paraId="52794B44" w14:textId="1F9A368D" w:rsidR="005304B1" w:rsidRDefault="005304B1" w:rsidP="005304B1">
      <w:r>
        <w:t>07.03</w:t>
      </w:r>
    </w:p>
    <w:p w14:paraId="124942F4" w14:textId="5BDA6409" w:rsidR="005304B1" w:rsidRDefault="005304B1" w:rsidP="005304B1">
      <w:pPr>
        <w:pStyle w:val="ListParagraph"/>
        <w:numPr>
          <w:ilvl w:val="0"/>
          <w:numId w:val="5"/>
        </w:numPr>
      </w:pPr>
      <w:r>
        <w:t>Behavior related to learning- measure?</w:t>
      </w:r>
    </w:p>
    <w:p w14:paraId="50AEC578" w14:textId="0B6FFC61" w:rsidR="005304B1" w:rsidRDefault="005304B1" w:rsidP="005304B1">
      <w:pPr>
        <w:pStyle w:val="ListParagraph"/>
        <w:numPr>
          <w:ilvl w:val="0"/>
          <w:numId w:val="5"/>
        </w:numPr>
      </w:pPr>
      <w:r>
        <w:t>Caring community fosters student success/ growth</w:t>
      </w:r>
    </w:p>
    <w:p w14:paraId="161DAC84" w14:textId="6231C018" w:rsidR="005304B1" w:rsidRDefault="005304B1" w:rsidP="005304B1">
      <w:pPr>
        <w:pStyle w:val="ListParagraph"/>
        <w:numPr>
          <w:ilvl w:val="0"/>
          <w:numId w:val="5"/>
        </w:numPr>
      </w:pPr>
      <w:r>
        <w:t xml:space="preserve">Pre and Post testing </w:t>
      </w:r>
    </w:p>
    <w:p w14:paraId="324DFC0E" w14:textId="77777777" w:rsidR="008172D9" w:rsidRDefault="008172D9" w:rsidP="008172D9"/>
    <w:p w14:paraId="596500A4" w14:textId="4A32D0E2" w:rsidR="008172D9" w:rsidRDefault="008172D9" w:rsidP="008172D9">
      <w:r>
        <w:t>07.04</w:t>
      </w:r>
    </w:p>
    <w:p w14:paraId="39A7F974" w14:textId="2DED555C" w:rsidR="001B2AF8" w:rsidRDefault="00FC1BB8" w:rsidP="008172D9">
      <w:pPr>
        <w:pStyle w:val="ListParagraph"/>
        <w:numPr>
          <w:ilvl w:val="0"/>
          <w:numId w:val="6"/>
        </w:numPr>
      </w:pPr>
      <w:hyperlink r:id="rId6" w:history="1">
        <w:r w:rsidR="008172D9" w:rsidRPr="00561783">
          <w:rPr>
            <w:rStyle w:val="Hyperlink"/>
          </w:rPr>
          <w:t>mbrowng@umich.edu</w:t>
        </w:r>
      </w:hyperlink>
      <w:proofErr w:type="gramStart"/>
      <w:r w:rsidR="008172D9">
        <w:t xml:space="preserve">  :TA</w:t>
      </w:r>
      <w:proofErr w:type="gramEnd"/>
      <w:r w:rsidR="008172D9">
        <w:t xml:space="preserve"> for PLA MOOC </w:t>
      </w:r>
    </w:p>
    <w:p w14:paraId="31C061F6" w14:textId="77777777" w:rsidR="005629C9" w:rsidRDefault="005629C9" w:rsidP="00FE517A"/>
    <w:p w14:paraId="3C7AF09C" w14:textId="280090BD" w:rsidR="005629C9" w:rsidRDefault="005629C9" w:rsidP="00FE517A">
      <w:r>
        <w:t>Week 8:</w:t>
      </w:r>
    </w:p>
    <w:p w14:paraId="38BD5EE7" w14:textId="756CFB76" w:rsidR="005629C9" w:rsidRDefault="005629C9" w:rsidP="00FE517A">
      <w:r>
        <w:lastRenderedPageBreak/>
        <w:t>Concluding Remarks:</w:t>
      </w:r>
    </w:p>
    <w:p w14:paraId="45F22472" w14:textId="0EF0607C" w:rsidR="005629C9" w:rsidRDefault="005629C9" w:rsidP="00166F36">
      <w:pPr>
        <w:pStyle w:val="ListParagraph"/>
        <w:numPr>
          <w:ilvl w:val="0"/>
          <w:numId w:val="2"/>
        </w:numPr>
      </w:pPr>
      <w:r>
        <w:t xml:space="preserve">Bootstrap Resampling- </w:t>
      </w:r>
      <w:r w:rsidR="0068071D">
        <w:t xml:space="preserve">uncertainty </w:t>
      </w:r>
      <w:r>
        <w:t>estimation techniques- 100, take different 50s each time</w:t>
      </w:r>
    </w:p>
    <w:p w14:paraId="6DD2C8C5" w14:textId="2BF283CC" w:rsidR="00166F36" w:rsidRDefault="00166F36" w:rsidP="00166F36">
      <w:pPr>
        <w:pStyle w:val="ListParagraph"/>
        <w:numPr>
          <w:ilvl w:val="0"/>
          <w:numId w:val="2"/>
        </w:numPr>
      </w:pPr>
      <w:r>
        <w:t>Early guidance for groups to access own campus data</w:t>
      </w:r>
    </w:p>
    <w:p w14:paraId="2034FD9F" w14:textId="2FF18257" w:rsidR="00166F36" w:rsidRDefault="00166F36" w:rsidP="00166F36">
      <w:pPr>
        <w:pStyle w:val="ListParagraph"/>
        <w:numPr>
          <w:ilvl w:val="0"/>
          <w:numId w:val="2"/>
        </w:numPr>
      </w:pPr>
      <w:r>
        <w:t>Advance notification for students for forming and joining groups and work out meeting logistics</w:t>
      </w:r>
    </w:p>
    <w:p w14:paraId="2C860ECF" w14:textId="1375F853" w:rsidR="00166F36" w:rsidRDefault="002E3724" w:rsidP="00166F36">
      <w:pPr>
        <w:pStyle w:val="ListParagraph"/>
        <w:numPr>
          <w:ilvl w:val="0"/>
          <w:numId w:val="2"/>
        </w:numPr>
      </w:pPr>
      <w:r>
        <w:t>Completion and pathways, not a major issue in Michigan as opposed to other colleges. Can and should be worked on</w:t>
      </w:r>
    </w:p>
    <w:p w14:paraId="1E573AC2" w14:textId="08B8BEF2" w:rsidR="002E3724" w:rsidRDefault="002E3724" w:rsidP="00166F36">
      <w:pPr>
        <w:pStyle w:val="ListParagraph"/>
        <w:numPr>
          <w:ilvl w:val="0"/>
          <w:numId w:val="2"/>
        </w:numPr>
      </w:pPr>
      <w:r>
        <w:t>Initiate conversations, get ‘buy-in’ from stakeholders, build interoperable community to tap into the potential of Learning Analytics</w:t>
      </w:r>
    </w:p>
    <w:p w14:paraId="4B07317E" w14:textId="63E5267B" w:rsidR="00BD5763" w:rsidRDefault="00BD5763" w:rsidP="00166F36">
      <w:pPr>
        <w:pStyle w:val="ListParagraph"/>
        <w:numPr>
          <w:ilvl w:val="0"/>
          <w:numId w:val="2"/>
        </w:numPr>
      </w:pPr>
      <w:r>
        <w:t>UNIZEN community- Internet2.0 consortium- LMS ecosystem:</w:t>
      </w:r>
    </w:p>
    <w:p w14:paraId="5015803B" w14:textId="093906C9" w:rsidR="00BD5763" w:rsidRDefault="00C74AEF" w:rsidP="00BD5763">
      <w:pPr>
        <w:pStyle w:val="ListParagraph"/>
      </w:pPr>
      <w:r>
        <w:t>3</w:t>
      </w:r>
      <w:r w:rsidR="00BD5763">
        <w:t>Axes</w:t>
      </w:r>
      <w:r>
        <w:t xml:space="preserve"> to classify online footprints of students</w:t>
      </w:r>
      <w:r w:rsidR="00BD5763">
        <w:t>- uncertainty, frustration, inquisition</w:t>
      </w:r>
      <w:r>
        <w:t>- sentiment analyses</w:t>
      </w:r>
    </w:p>
    <w:p w14:paraId="6E027FB2" w14:textId="171DFA01" w:rsidR="00BD5763" w:rsidRDefault="00960659" w:rsidP="00166F36">
      <w:pPr>
        <w:pStyle w:val="ListParagraph"/>
        <w:numPr>
          <w:ilvl w:val="0"/>
          <w:numId w:val="2"/>
        </w:numPr>
      </w:pPr>
      <w:proofErr w:type="spellStart"/>
      <w:r>
        <w:t>Gradecraft</w:t>
      </w:r>
      <w:proofErr w:type="spellEnd"/>
      <w:r>
        <w:t>- gainful learning- all activities build up to goals as opposed to losing points- similar to gaming</w:t>
      </w:r>
    </w:p>
    <w:p w14:paraId="34A9A4D6" w14:textId="26C1566A" w:rsidR="00960659" w:rsidRDefault="00960659" w:rsidP="00166F36">
      <w:pPr>
        <w:pStyle w:val="ListParagraph"/>
        <w:numPr>
          <w:ilvl w:val="0"/>
          <w:numId w:val="2"/>
        </w:numPr>
      </w:pPr>
      <w:proofErr w:type="spellStart"/>
      <w:r>
        <w:t>MWrite</w:t>
      </w:r>
      <w:proofErr w:type="spellEnd"/>
      <w:r>
        <w:t>- use writing to learn methods in large classes- NLP for assessment and peer evaluation, Real time learning</w:t>
      </w:r>
    </w:p>
    <w:p w14:paraId="2CE4162D" w14:textId="0CB92BA9" w:rsidR="00672723" w:rsidRDefault="00672723" w:rsidP="00166F36">
      <w:pPr>
        <w:pStyle w:val="ListParagraph"/>
        <w:numPr>
          <w:ilvl w:val="0"/>
          <w:numId w:val="2"/>
        </w:numPr>
      </w:pPr>
      <w:r>
        <w:t>Restructuring data and databases- LA architecture with public facing views</w:t>
      </w:r>
    </w:p>
    <w:p w14:paraId="1C5D005A" w14:textId="69CDB838" w:rsidR="00106190" w:rsidRDefault="00106190" w:rsidP="00166F36">
      <w:pPr>
        <w:pStyle w:val="ListParagraph"/>
        <w:numPr>
          <w:ilvl w:val="0"/>
          <w:numId w:val="2"/>
        </w:numPr>
      </w:pPr>
      <w:r>
        <w:t>Gendered performance differences, esp. in STEM courses – intervention with tools/ techniques</w:t>
      </w:r>
    </w:p>
    <w:p w14:paraId="492AEF1C" w14:textId="6C777B8C" w:rsidR="00412096" w:rsidRDefault="00412096" w:rsidP="00166F36">
      <w:pPr>
        <w:pStyle w:val="ListParagraph"/>
        <w:numPr>
          <w:ilvl w:val="0"/>
          <w:numId w:val="2"/>
        </w:numPr>
      </w:pPr>
      <w:r>
        <w:t>Evidence based decision making- as data available</w:t>
      </w:r>
    </w:p>
    <w:p w14:paraId="0F23D38D" w14:textId="49D50C6B" w:rsidR="00412096" w:rsidRDefault="00412096" w:rsidP="00166F36">
      <w:pPr>
        <w:pStyle w:val="ListParagraph"/>
        <w:numPr>
          <w:ilvl w:val="0"/>
          <w:numId w:val="2"/>
        </w:numPr>
      </w:pPr>
      <w:r>
        <w:t>Time based profiles, personalize education- move from traditional industrial model</w:t>
      </w:r>
    </w:p>
    <w:p w14:paraId="2CB9177A" w14:textId="21DBB043" w:rsidR="008172D9" w:rsidRDefault="008172D9">
      <w:r>
        <w:br w:type="page"/>
      </w:r>
    </w:p>
    <w:p w14:paraId="6DA89EE1" w14:textId="77777777" w:rsidR="005E1B42" w:rsidRDefault="005E1B42">
      <w:bookmarkStart w:id="0" w:name="_GoBack"/>
      <w:bookmarkEnd w:id="0"/>
      <w:r>
        <w:br w:type="page"/>
      </w:r>
    </w:p>
    <w:p w14:paraId="5F51AD28" w14:textId="69794DC0" w:rsidR="00FE517A" w:rsidRDefault="00FE517A" w:rsidP="00FE517A">
      <w:r>
        <w:t>02.04</w:t>
      </w:r>
    </w:p>
    <w:p w14:paraId="11C2863E" w14:textId="6EA4B6B6" w:rsidR="005C26A0" w:rsidRDefault="005C26A0" w:rsidP="00FE517A">
      <w:r>
        <w:t xml:space="preserve">Personal privacy Protection Approaches: </w:t>
      </w:r>
    </w:p>
    <w:p w14:paraId="5B6CCD78" w14:textId="168AE0D5" w:rsidR="00FE517A" w:rsidRPr="00E609FE" w:rsidRDefault="005C26A0" w:rsidP="00FE517A">
      <w:pPr>
        <w:rPr>
          <w:b/>
        </w:rPr>
      </w:pPr>
      <w:r>
        <w:rPr>
          <w:b/>
        </w:rPr>
        <w:t xml:space="preserve">1. </w:t>
      </w:r>
      <w:r w:rsidR="00FE517A" w:rsidRPr="00E609FE">
        <w:rPr>
          <w:b/>
        </w:rPr>
        <w:t>Restricted reporting</w:t>
      </w:r>
      <w:r>
        <w:rPr>
          <w:b/>
        </w:rPr>
        <w:t>:</w:t>
      </w:r>
    </w:p>
    <w:p w14:paraId="78134AAF" w14:textId="77777777" w:rsidR="00FE517A" w:rsidRDefault="00FE517A" w:rsidP="00FE517A">
      <w:r>
        <w:t>ART system- no student individual data access</w:t>
      </w:r>
    </w:p>
    <w:p w14:paraId="17251077" w14:textId="77777777" w:rsidR="00FE517A" w:rsidRDefault="00FE517A" w:rsidP="00FE517A">
      <w:r>
        <w:t>2.0 – large audience access to different Qs; role based analyses, student actual data invisible</w:t>
      </w:r>
    </w:p>
    <w:p w14:paraId="03F5667F" w14:textId="77777777" w:rsidR="00FE517A" w:rsidRDefault="00FE517A" w:rsidP="00FE517A">
      <w:r>
        <w:t>Drawback: new Qs or combined Qs unanswered</w:t>
      </w:r>
    </w:p>
    <w:p w14:paraId="7869D1A0" w14:textId="77777777" w:rsidR="00FE517A" w:rsidRDefault="00FE517A" w:rsidP="00FE517A"/>
    <w:p w14:paraId="0E9BEFDF" w14:textId="77777777" w:rsidR="00FE517A" w:rsidRDefault="00FE517A" w:rsidP="00FE517A"/>
    <w:p w14:paraId="08DFF89E" w14:textId="5817725B" w:rsidR="00FE517A" w:rsidRDefault="005C26A0" w:rsidP="00FE517A">
      <w:r>
        <w:rPr>
          <w:b/>
        </w:rPr>
        <w:t xml:space="preserve">2. </w:t>
      </w:r>
      <w:proofErr w:type="spellStart"/>
      <w:r>
        <w:rPr>
          <w:b/>
        </w:rPr>
        <w:t>Anonymization</w:t>
      </w:r>
      <w:proofErr w:type="spellEnd"/>
      <w:r>
        <w:rPr>
          <w:b/>
        </w:rPr>
        <w:t xml:space="preserve">: </w:t>
      </w:r>
      <w:r w:rsidR="006F331A" w:rsidRPr="007F7531">
        <w:t>Anonymous data</w:t>
      </w:r>
      <w:r w:rsidR="006F331A">
        <w:t>- can be combined with other publicly available data</w:t>
      </w:r>
    </w:p>
    <w:p w14:paraId="64B6E842" w14:textId="546928A4" w:rsidR="00741713" w:rsidRDefault="00741713" w:rsidP="00FE517A">
      <w:r>
        <w:t xml:space="preserve">Richer data, </w:t>
      </w:r>
      <w:r w:rsidR="00FC4D98">
        <w:t>more extensive- privacy at stake</w:t>
      </w:r>
    </w:p>
    <w:p w14:paraId="743C9D3D" w14:textId="7BAA8FA0" w:rsidR="00FC4D98" w:rsidRDefault="00E609FE" w:rsidP="00FE517A">
      <w:r>
        <w:t>Prevalent methods:</w:t>
      </w:r>
    </w:p>
    <w:p w14:paraId="6149029A" w14:textId="7B0C49BF" w:rsidR="00FC4D98" w:rsidRDefault="00FC4D98" w:rsidP="00FE517A">
      <w:r>
        <w:t xml:space="preserve">-Researchers able to merge data- and then </w:t>
      </w:r>
      <w:proofErr w:type="spellStart"/>
      <w:r>
        <w:t>anonymize</w:t>
      </w:r>
      <w:proofErr w:type="spellEnd"/>
      <w:r>
        <w:t xml:space="preserve"> the combo= more secure dataset</w:t>
      </w:r>
    </w:p>
    <w:p w14:paraId="166B4599" w14:textId="21761DC6" w:rsidR="00FC4D98" w:rsidRDefault="00FC4D98" w:rsidP="00FE517A">
      <w:r>
        <w:t>-Campus service – merge identifiable external data and then release</w:t>
      </w:r>
    </w:p>
    <w:p w14:paraId="7B2396D0" w14:textId="68BB20B8" w:rsidR="00450B2D" w:rsidRDefault="007C1FA7" w:rsidP="00FE517A">
      <w:r>
        <w:t>-</w:t>
      </w:r>
      <w:proofErr w:type="gramStart"/>
      <w:r w:rsidR="00450B2D">
        <w:t>good</w:t>
      </w:r>
      <w:proofErr w:type="gramEnd"/>
      <w:r w:rsidR="00450B2D">
        <w:t xml:space="preserve"> </w:t>
      </w:r>
      <w:r>
        <w:t>for</w:t>
      </w:r>
      <w:r w:rsidR="00450B2D">
        <w:t xml:space="preserve"> collaboration</w:t>
      </w:r>
    </w:p>
    <w:p w14:paraId="13E2F051" w14:textId="77777777" w:rsidR="006525B4" w:rsidRDefault="006525B4" w:rsidP="00FE517A"/>
    <w:p w14:paraId="0429FCF1" w14:textId="74AE2450" w:rsidR="006525B4" w:rsidRDefault="005C26A0" w:rsidP="00FE517A">
      <w:r>
        <w:rPr>
          <w:b/>
        </w:rPr>
        <w:t>3. Creation of Synthetic Data</w:t>
      </w:r>
      <w:r w:rsidR="0003301B">
        <w:t xml:space="preserve">: </w:t>
      </w:r>
      <w:r w:rsidR="006525B4">
        <w:t>release individual data without</w:t>
      </w:r>
      <w:r w:rsidR="0003301B">
        <w:t xml:space="preserve"> anonymity or privacy concerns- not widespread</w:t>
      </w:r>
      <w:r w:rsidR="00D0255F">
        <w:t>- statistically similar to real data</w:t>
      </w:r>
    </w:p>
    <w:p w14:paraId="6E43EFE6" w14:textId="12C4C743" w:rsidR="00D0255F" w:rsidRDefault="00D0255F" w:rsidP="00FE517A">
      <w:r>
        <w:t>-</w:t>
      </w:r>
      <w:proofErr w:type="gramStart"/>
      <w:r>
        <w:t>creation</w:t>
      </w:r>
      <w:proofErr w:type="gramEnd"/>
      <w:r>
        <w:t xml:space="preserve"> not accurate: need to know goals </w:t>
      </w:r>
    </w:p>
    <w:p w14:paraId="6DE32FF9" w14:textId="3FB44A55" w:rsidR="007C1FA7" w:rsidRDefault="007C1FA7" w:rsidP="00FE517A">
      <w:r>
        <w:t>-</w:t>
      </w:r>
      <w:proofErr w:type="gramStart"/>
      <w:r>
        <w:t>next</w:t>
      </w:r>
      <w:proofErr w:type="gramEnd"/>
      <w:r>
        <w:t xml:space="preserve"> generation approach; used in big data</w:t>
      </w:r>
    </w:p>
    <w:p w14:paraId="0C1401A0" w14:textId="77777777" w:rsidR="005E1B42" w:rsidRDefault="005E1B42">
      <w:r>
        <w:br w:type="page"/>
      </w:r>
    </w:p>
    <w:p w14:paraId="78E41FA9" w14:textId="1F333F66" w:rsidR="005E1B42" w:rsidRDefault="005E1B42" w:rsidP="00FE517A">
      <w:r>
        <w:t>R Package</w:t>
      </w:r>
    </w:p>
    <w:p w14:paraId="763AFE36" w14:textId="77777777" w:rsidR="006525B4" w:rsidRDefault="006525B4" w:rsidP="00FE517A"/>
    <w:sectPr w:rsidR="006525B4" w:rsidSect="00AE703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0F06B0"/>
    <w:multiLevelType w:val="hybridMultilevel"/>
    <w:tmpl w:val="75C6C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E73F35"/>
    <w:multiLevelType w:val="hybridMultilevel"/>
    <w:tmpl w:val="4BAC8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AB52BB"/>
    <w:multiLevelType w:val="hybridMultilevel"/>
    <w:tmpl w:val="3D7C3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3513AF"/>
    <w:multiLevelType w:val="hybridMultilevel"/>
    <w:tmpl w:val="C0F29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68C6478"/>
    <w:multiLevelType w:val="hybridMultilevel"/>
    <w:tmpl w:val="17580C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2A7264"/>
    <w:multiLevelType w:val="hybridMultilevel"/>
    <w:tmpl w:val="84AA0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C180079"/>
    <w:multiLevelType w:val="hybridMultilevel"/>
    <w:tmpl w:val="970E8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3"/>
  </w:num>
  <w:num w:numId="5">
    <w:abstractNumId w:val="5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7BEC"/>
    <w:rsid w:val="0003301B"/>
    <w:rsid w:val="00087042"/>
    <w:rsid w:val="00106190"/>
    <w:rsid w:val="00166F36"/>
    <w:rsid w:val="001B2AF8"/>
    <w:rsid w:val="001E46AF"/>
    <w:rsid w:val="0025754D"/>
    <w:rsid w:val="002E3724"/>
    <w:rsid w:val="00412096"/>
    <w:rsid w:val="00450B2D"/>
    <w:rsid w:val="00476708"/>
    <w:rsid w:val="004A7311"/>
    <w:rsid w:val="004F7BEC"/>
    <w:rsid w:val="00515065"/>
    <w:rsid w:val="005304B1"/>
    <w:rsid w:val="005629C9"/>
    <w:rsid w:val="005C26A0"/>
    <w:rsid w:val="005E1B42"/>
    <w:rsid w:val="006525B4"/>
    <w:rsid w:val="00672723"/>
    <w:rsid w:val="0068071D"/>
    <w:rsid w:val="006E40EE"/>
    <w:rsid w:val="006F331A"/>
    <w:rsid w:val="007232A1"/>
    <w:rsid w:val="00741713"/>
    <w:rsid w:val="007C1FA7"/>
    <w:rsid w:val="007D059A"/>
    <w:rsid w:val="007F7531"/>
    <w:rsid w:val="008172D9"/>
    <w:rsid w:val="00960659"/>
    <w:rsid w:val="00AE703B"/>
    <w:rsid w:val="00BD5763"/>
    <w:rsid w:val="00C74AEF"/>
    <w:rsid w:val="00D0255F"/>
    <w:rsid w:val="00E609FE"/>
    <w:rsid w:val="00EE4695"/>
    <w:rsid w:val="00F562B8"/>
    <w:rsid w:val="00FC1BB8"/>
    <w:rsid w:val="00FC4D98"/>
    <w:rsid w:val="00FE5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7E6BB5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7BE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72D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7BE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72D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mbrowng@umich.edu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502</Words>
  <Characters>2866</Characters>
  <Application>Microsoft Macintosh Word</Application>
  <DocSecurity>0</DocSecurity>
  <Lines>23</Lines>
  <Paragraphs>6</Paragraphs>
  <ScaleCrop>false</ScaleCrop>
  <Company/>
  <LinksUpToDate>false</LinksUpToDate>
  <CharactersWithSpaces>3362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 Ranganathan</dc:creator>
  <cp:keywords/>
  <dc:description/>
  <cp:lastModifiedBy>Sriram Ranganathan</cp:lastModifiedBy>
  <cp:revision>33</cp:revision>
  <dcterms:created xsi:type="dcterms:W3CDTF">2015-10-05T16:53:00Z</dcterms:created>
  <dcterms:modified xsi:type="dcterms:W3CDTF">2015-12-06T21:07:00Z</dcterms:modified>
</cp:coreProperties>
</file>