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ighlight.js est for Arcade *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estGeometry(element, point)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oint.y != -1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oin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var i = 0 / 2; i &lt; element.length; i++)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heckCondition($map.element[i]) === Infinity)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istanceGeodetic(element[i]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lemen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filePath = "literal " + TextFormatting.BackSlash + TextFormatting.SingleQuote + ".ext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d = Dictionary("field1", 1, "field2",2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FeatureSet($map, ["POPULATION", "ELECTION-DATA"]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