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5510658"/>
        <w:docPartObj>
          <w:docPartGallery w:val="Cover Pages"/>
          <w:docPartUnique/>
        </w:docPartObj>
      </w:sdtPr>
      <w:sdtEndPr>
        <w:rPr>
          <w:rFonts w:eastAsiaTheme="minorEastAsia"/>
          <w:lang w:val="en-US"/>
        </w:rPr>
      </w:sdtEndPr>
      <w:sdtContent>
        <w:p w:rsidR="00843B27" w:rsidRDefault="00843B27"/>
        <w:p w:rsidR="00843B27" w:rsidRDefault="00843B27">
          <w:pPr>
            <w:rPr>
              <w:rFonts w:eastAsiaTheme="minorEastAsia"/>
              <w:lang w:val="en-US"/>
            </w:rPr>
          </w:pPr>
          <w:r>
            <w:rPr>
              <w:noProof/>
              <w:lang w:eastAsia="en-CA"/>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F78F4" w:rsidRDefault="003C54A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F78F4">
                                        <w:rPr>
                                          <w:color w:val="FFFFFF" w:themeColor="background1"/>
                                          <w:sz w:val="72"/>
                                          <w:szCs w:val="72"/>
                                        </w:rPr>
                                        <w:t>Final Comprehensive Assignment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F78F4" w:rsidRDefault="003F78F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Final Comprehensive Assignment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8F4" w:rsidRDefault="003C54A1">
                                <w:pPr>
                                  <w:pStyle w:val="NoSpacing"/>
                                  <w:rPr>
                                    <w:color w:val="7F7F7F" w:themeColor="text1" w:themeTint="80"/>
                                    <w:sz w:val="18"/>
                                    <w:szCs w:val="18"/>
                                  </w:rPr>
                                </w:pPr>
                                <w:sdt>
                                  <w:sdtPr>
                                    <w:rPr>
                                      <w:caps/>
                                      <w:color w:val="7F7F7F" w:themeColor="text1" w:themeTint="80"/>
                                      <w:sz w:val="18"/>
                                      <w:szCs w:val="18"/>
                                    </w:rPr>
                                    <w:alias w:val="Company"/>
                                    <w:tag w:val=""/>
                                    <w:id w:val="1756782456"/>
                                    <w:dataBinding w:prefixMappings="xmlns:ns0='http://schemas.openxmlformats.org/officeDocument/2006/extended-properties' " w:xpath="/ns0:Properties[1]/ns0:Company[1]" w:storeItemID="{6668398D-A668-4E3E-A5EB-62B293D839F1}"/>
                                    <w:text/>
                                  </w:sdtPr>
                                  <w:sdtEndPr/>
                                  <w:sdtContent>
                                    <w:r w:rsidR="003F78F4">
                                      <w:rPr>
                                        <w:caps/>
                                        <w:color w:val="7F7F7F" w:themeColor="text1" w:themeTint="80"/>
                                        <w:sz w:val="18"/>
                                        <w:szCs w:val="18"/>
                                      </w:rPr>
                                      <w:t>Winter semester 2017</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F78F4" w:rsidRDefault="003F78F4">
                          <w:pPr>
                            <w:pStyle w:val="NoSpacing"/>
                            <w:rPr>
                              <w:color w:val="7F7F7F" w:themeColor="text1" w:themeTint="80"/>
                              <w:sz w:val="18"/>
                              <w:szCs w:val="18"/>
                            </w:rPr>
                          </w:pPr>
                          <w:sdt>
                            <w:sdtPr>
                              <w:rPr>
                                <w:caps/>
                                <w:color w:val="7F7F7F" w:themeColor="text1" w:themeTint="80"/>
                                <w:sz w:val="18"/>
                                <w:szCs w:val="18"/>
                              </w:rPr>
                              <w:alias w:val="Company"/>
                              <w:tag w:val=""/>
                              <w:id w:val="17567824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Winter semester 2017</w:t>
                              </w:r>
                            </w:sdtContent>
                          </w:sdt>
                        </w:p>
                      </w:txbxContent>
                    </v:textbox>
                    <w10:wrap type="square" anchorx="page"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3F78F4" w:rsidRDefault="003F78F4">
                                    <w:pPr>
                                      <w:pStyle w:val="NoSpacing"/>
                                      <w:spacing w:before="40" w:after="40"/>
                                      <w:rPr>
                                        <w:caps/>
                                        <w:color w:val="4472C4" w:themeColor="accent1"/>
                                        <w:sz w:val="28"/>
                                        <w:szCs w:val="28"/>
                                      </w:rPr>
                                    </w:pPr>
                                    <w:r>
                                      <w:rPr>
                                        <w:caps/>
                                        <w:color w:val="4472C4" w:themeColor="accent1"/>
                                        <w:sz w:val="28"/>
                                        <w:szCs w:val="28"/>
                                      </w:rPr>
                                      <w:t>Systems II (420-E21)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3F78F4" w:rsidRDefault="003F78F4">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F78F4" w:rsidRDefault="003F78F4">
                              <w:pPr>
                                <w:pStyle w:val="NoSpacing"/>
                                <w:spacing w:before="40" w:after="40"/>
                                <w:rPr>
                                  <w:caps/>
                                  <w:color w:val="4472C4" w:themeColor="accent1"/>
                                  <w:sz w:val="28"/>
                                  <w:szCs w:val="28"/>
                                </w:rPr>
                              </w:pPr>
                              <w:r>
                                <w:rPr>
                                  <w:caps/>
                                  <w:color w:val="4472C4" w:themeColor="accent1"/>
                                  <w:sz w:val="28"/>
                                  <w:szCs w:val="28"/>
                                </w:rPr>
                                <w:t>Systems II (420-E21)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F78F4" w:rsidRDefault="003F78F4">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4-11T00:00:00Z">
                                    <w:dateFormat w:val="yyyy"/>
                                    <w:lid w:val="en-US"/>
                                    <w:storeMappedDataAs w:val="dateTime"/>
                                    <w:calendar w:val="gregorian"/>
                                  </w:date>
                                </w:sdtPr>
                                <w:sdtEndPr/>
                                <w:sdtContent>
                                  <w:p w:rsidR="003F78F4" w:rsidRDefault="003F78F4">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4-11T00:00:00Z">
                              <w:dateFormat w:val="yyyy"/>
                              <w:lid w:val="en-US"/>
                              <w:storeMappedDataAs w:val="dateTime"/>
                              <w:calendar w:val="gregorian"/>
                            </w:date>
                          </w:sdtPr>
                          <w:sdtContent>
                            <w:p w:rsidR="003F78F4" w:rsidRDefault="003F78F4">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eastAsiaTheme="minorEastAsia"/>
              <w:lang w:val="en-US"/>
            </w:rPr>
            <w:br w:type="page"/>
          </w:r>
        </w:p>
      </w:sdtContent>
    </w:sdt>
    <w:sdt>
      <w:sdtPr>
        <w:rPr>
          <w:rFonts w:asciiTheme="minorHAnsi" w:eastAsiaTheme="minorHAnsi" w:hAnsiTheme="minorHAnsi" w:cstheme="minorBidi"/>
          <w:color w:val="auto"/>
          <w:sz w:val="22"/>
          <w:szCs w:val="22"/>
          <w:lang w:val="en-CA"/>
        </w:rPr>
        <w:id w:val="1958448100"/>
        <w:docPartObj>
          <w:docPartGallery w:val="Table of Contents"/>
          <w:docPartUnique/>
        </w:docPartObj>
      </w:sdtPr>
      <w:sdtEndPr>
        <w:rPr>
          <w:b/>
          <w:bCs/>
          <w:noProof/>
        </w:rPr>
      </w:sdtEndPr>
      <w:sdtContent>
        <w:p w:rsidR="007F2BBF" w:rsidRDefault="007F2BBF">
          <w:pPr>
            <w:pStyle w:val="TOCHeading"/>
          </w:pPr>
          <w:r>
            <w:t>Contents</w:t>
          </w:r>
        </w:p>
        <w:p w:rsidR="00032F7B" w:rsidRDefault="007F2BB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0364244" w:history="1">
            <w:r w:rsidR="00032F7B" w:rsidRPr="005E4E31">
              <w:rPr>
                <w:rStyle w:val="Hyperlink"/>
                <w:noProof/>
              </w:rPr>
              <w:t>Part A: System Design</w:t>
            </w:r>
            <w:r w:rsidR="00032F7B">
              <w:rPr>
                <w:noProof/>
                <w:webHidden/>
              </w:rPr>
              <w:tab/>
            </w:r>
            <w:r w:rsidR="00032F7B">
              <w:rPr>
                <w:noProof/>
                <w:webHidden/>
              </w:rPr>
              <w:fldChar w:fldCharType="begin"/>
            </w:r>
            <w:r w:rsidR="00032F7B">
              <w:rPr>
                <w:noProof/>
                <w:webHidden/>
              </w:rPr>
              <w:instrText xml:space="preserve"> PAGEREF _Toc480364244 \h </w:instrText>
            </w:r>
            <w:r w:rsidR="00032F7B">
              <w:rPr>
                <w:noProof/>
                <w:webHidden/>
              </w:rPr>
            </w:r>
            <w:r w:rsidR="00032F7B">
              <w:rPr>
                <w:noProof/>
                <w:webHidden/>
              </w:rPr>
              <w:fldChar w:fldCharType="separate"/>
            </w:r>
            <w:r w:rsidR="00032F7B">
              <w:rPr>
                <w:noProof/>
                <w:webHidden/>
              </w:rPr>
              <w:t>2</w:t>
            </w:r>
            <w:r w:rsidR="00032F7B">
              <w:rPr>
                <w:noProof/>
                <w:webHidden/>
              </w:rPr>
              <w:fldChar w:fldCharType="end"/>
            </w:r>
          </w:hyperlink>
        </w:p>
        <w:p w:rsidR="00032F7B" w:rsidRDefault="003C54A1">
          <w:pPr>
            <w:pStyle w:val="TOC2"/>
            <w:tabs>
              <w:tab w:val="left" w:pos="660"/>
              <w:tab w:val="right" w:leader="dot" w:pos="9350"/>
            </w:tabs>
            <w:rPr>
              <w:rFonts w:eastAsiaTheme="minorEastAsia"/>
              <w:noProof/>
              <w:lang w:eastAsia="en-CA"/>
            </w:rPr>
          </w:pPr>
          <w:hyperlink w:anchor="_Toc480364245" w:history="1">
            <w:r w:rsidR="00032F7B" w:rsidRPr="005E4E31">
              <w:rPr>
                <w:rStyle w:val="Hyperlink"/>
                <w:noProof/>
              </w:rPr>
              <w:t>1)</w:t>
            </w:r>
            <w:r w:rsidR="00032F7B">
              <w:rPr>
                <w:rFonts w:eastAsiaTheme="minorEastAsia"/>
                <w:noProof/>
                <w:lang w:eastAsia="en-CA"/>
              </w:rPr>
              <w:tab/>
            </w:r>
            <w:r w:rsidR="00032F7B" w:rsidRPr="005E4E31">
              <w:rPr>
                <w:rStyle w:val="Hyperlink"/>
                <w:noProof/>
              </w:rPr>
              <w:t>Use case diagram</w:t>
            </w:r>
            <w:r w:rsidR="00032F7B">
              <w:rPr>
                <w:noProof/>
                <w:webHidden/>
              </w:rPr>
              <w:tab/>
            </w:r>
            <w:r w:rsidR="00032F7B">
              <w:rPr>
                <w:noProof/>
                <w:webHidden/>
              </w:rPr>
              <w:fldChar w:fldCharType="begin"/>
            </w:r>
            <w:r w:rsidR="00032F7B">
              <w:rPr>
                <w:noProof/>
                <w:webHidden/>
              </w:rPr>
              <w:instrText xml:space="preserve"> PAGEREF _Toc480364245 \h </w:instrText>
            </w:r>
            <w:r w:rsidR="00032F7B">
              <w:rPr>
                <w:noProof/>
                <w:webHidden/>
              </w:rPr>
            </w:r>
            <w:r w:rsidR="00032F7B">
              <w:rPr>
                <w:noProof/>
                <w:webHidden/>
              </w:rPr>
              <w:fldChar w:fldCharType="separate"/>
            </w:r>
            <w:r w:rsidR="00032F7B">
              <w:rPr>
                <w:noProof/>
                <w:webHidden/>
              </w:rPr>
              <w:t>2</w:t>
            </w:r>
            <w:r w:rsidR="00032F7B">
              <w:rPr>
                <w:noProof/>
                <w:webHidden/>
              </w:rPr>
              <w:fldChar w:fldCharType="end"/>
            </w:r>
          </w:hyperlink>
        </w:p>
        <w:p w:rsidR="00032F7B" w:rsidRDefault="003C54A1">
          <w:pPr>
            <w:pStyle w:val="TOC2"/>
            <w:tabs>
              <w:tab w:val="left" w:pos="660"/>
              <w:tab w:val="right" w:leader="dot" w:pos="9350"/>
            </w:tabs>
            <w:rPr>
              <w:rFonts w:eastAsiaTheme="minorEastAsia"/>
              <w:noProof/>
              <w:lang w:eastAsia="en-CA"/>
            </w:rPr>
          </w:pPr>
          <w:hyperlink w:anchor="_Toc480364246" w:history="1">
            <w:r w:rsidR="00032F7B" w:rsidRPr="005E4E31">
              <w:rPr>
                <w:rStyle w:val="Hyperlink"/>
                <w:noProof/>
              </w:rPr>
              <w:t>2)</w:t>
            </w:r>
            <w:r w:rsidR="00032F7B">
              <w:rPr>
                <w:rFonts w:eastAsiaTheme="minorEastAsia"/>
                <w:noProof/>
                <w:lang w:eastAsia="en-CA"/>
              </w:rPr>
              <w:tab/>
            </w:r>
            <w:r w:rsidR="00032F7B" w:rsidRPr="005E4E31">
              <w:rPr>
                <w:rStyle w:val="Hyperlink"/>
                <w:noProof/>
              </w:rPr>
              <w:t>Activity diagram 1</w:t>
            </w:r>
            <w:r w:rsidR="00032F7B">
              <w:rPr>
                <w:noProof/>
                <w:webHidden/>
              </w:rPr>
              <w:tab/>
            </w:r>
            <w:r w:rsidR="00032F7B">
              <w:rPr>
                <w:noProof/>
                <w:webHidden/>
              </w:rPr>
              <w:fldChar w:fldCharType="begin"/>
            </w:r>
            <w:r w:rsidR="00032F7B">
              <w:rPr>
                <w:noProof/>
                <w:webHidden/>
              </w:rPr>
              <w:instrText xml:space="preserve"> PAGEREF _Toc480364246 \h </w:instrText>
            </w:r>
            <w:r w:rsidR="00032F7B">
              <w:rPr>
                <w:noProof/>
                <w:webHidden/>
              </w:rPr>
            </w:r>
            <w:r w:rsidR="00032F7B">
              <w:rPr>
                <w:noProof/>
                <w:webHidden/>
              </w:rPr>
              <w:fldChar w:fldCharType="separate"/>
            </w:r>
            <w:r w:rsidR="00032F7B">
              <w:rPr>
                <w:noProof/>
                <w:webHidden/>
              </w:rPr>
              <w:t>3</w:t>
            </w:r>
            <w:r w:rsidR="00032F7B">
              <w:rPr>
                <w:noProof/>
                <w:webHidden/>
              </w:rPr>
              <w:fldChar w:fldCharType="end"/>
            </w:r>
          </w:hyperlink>
        </w:p>
        <w:p w:rsidR="00032F7B" w:rsidRDefault="003C54A1">
          <w:pPr>
            <w:pStyle w:val="TOC2"/>
            <w:tabs>
              <w:tab w:val="left" w:pos="660"/>
              <w:tab w:val="right" w:leader="dot" w:pos="9350"/>
            </w:tabs>
            <w:rPr>
              <w:rFonts w:eastAsiaTheme="minorEastAsia"/>
              <w:noProof/>
              <w:lang w:eastAsia="en-CA"/>
            </w:rPr>
          </w:pPr>
          <w:hyperlink w:anchor="_Toc480364247" w:history="1">
            <w:r w:rsidR="00032F7B" w:rsidRPr="005E4E31">
              <w:rPr>
                <w:rStyle w:val="Hyperlink"/>
                <w:noProof/>
              </w:rPr>
              <w:t>3)</w:t>
            </w:r>
            <w:r w:rsidR="00032F7B">
              <w:rPr>
                <w:rFonts w:eastAsiaTheme="minorEastAsia"/>
                <w:noProof/>
                <w:lang w:eastAsia="en-CA"/>
              </w:rPr>
              <w:tab/>
            </w:r>
            <w:r w:rsidR="00032F7B" w:rsidRPr="005E4E31">
              <w:rPr>
                <w:rStyle w:val="Hyperlink"/>
                <w:noProof/>
              </w:rPr>
              <w:t>Activity diagram 2</w:t>
            </w:r>
            <w:r w:rsidR="00032F7B">
              <w:rPr>
                <w:noProof/>
                <w:webHidden/>
              </w:rPr>
              <w:tab/>
            </w:r>
            <w:r w:rsidR="00032F7B">
              <w:rPr>
                <w:noProof/>
                <w:webHidden/>
              </w:rPr>
              <w:fldChar w:fldCharType="begin"/>
            </w:r>
            <w:r w:rsidR="00032F7B">
              <w:rPr>
                <w:noProof/>
                <w:webHidden/>
              </w:rPr>
              <w:instrText xml:space="preserve"> PAGEREF _Toc480364247 \h </w:instrText>
            </w:r>
            <w:r w:rsidR="00032F7B">
              <w:rPr>
                <w:noProof/>
                <w:webHidden/>
              </w:rPr>
            </w:r>
            <w:r w:rsidR="00032F7B">
              <w:rPr>
                <w:noProof/>
                <w:webHidden/>
              </w:rPr>
              <w:fldChar w:fldCharType="separate"/>
            </w:r>
            <w:r w:rsidR="00032F7B">
              <w:rPr>
                <w:noProof/>
                <w:webHidden/>
              </w:rPr>
              <w:t>4</w:t>
            </w:r>
            <w:r w:rsidR="00032F7B">
              <w:rPr>
                <w:noProof/>
                <w:webHidden/>
              </w:rPr>
              <w:fldChar w:fldCharType="end"/>
            </w:r>
          </w:hyperlink>
        </w:p>
        <w:p w:rsidR="00032F7B" w:rsidRDefault="003C54A1">
          <w:pPr>
            <w:pStyle w:val="TOC2"/>
            <w:tabs>
              <w:tab w:val="left" w:pos="660"/>
              <w:tab w:val="right" w:leader="dot" w:pos="9350"/>
            </w:tabs>
            <w:rPr>
              <w:rFonts w:eastAsiaTheme="minorEastAsia"/>
              <w:noProof/>
              <w:lang w:eastAsia="en-CA"/>
            </w:rPr>
          </w:pPr>
          <w:hyperlink w:anchor="_Toc480364248" w:history="1">
            <w:r w:rsidR="00032F7B" w:rsidRPr="005E4E31">
              <w:rPr>
                <w:rStyle w:val="Hyperlink"/>
                <w:noProof/>
              </w:rPr>
              <w:t>4)</w:t>
            </w:r>
            <w:r w:rsidR="00032F7B">
              <w:rPr>
                <w:rFonts w:eastAsiaTheme="minorEastAsia"/>
                <w:noProof/>
                <w:lang w:eastAsia="en-CA"/>
              </w:rPr>
              <w:tab/>
            </w:r>
            <w:r w:rsidR="00032F7B" w:rsidRPr="005E4E31">
              <w:rPr>
                <w:rStyle w:val="Hyperlink"/>
                <w:noProof/>
              </w:rPr>
              <w:t>Class diagram</w:t>
            </w:r>
            <w:r w:rsidR="00032F7B">
              <w:rPr>
                <w:noProof/>
                <w:webHidden/>
              </w:rPr>
              <w:tab/>
            </w:r>
            <w:r w:rsidR="00032F7B">
              <w:rPr>
                <w:noProof/>
                <w:webHidden/>
              </w:rPr>
              <w:fldChar w:fldCharType="begin"/>
            </w:r>
            <w:r w:rsidR="00032F7B">
              <w:rPr>
                <w:noProof/>
                <w:webHidden/>
              </w:rPr>
              <w:instrText xml:space="preserve"> PAGEREF _Toc480364248 \h </w:instrText>
            </w:r>
            <w:r w:rsidR="00032F7B">
              <w:rPr>
                <w:noProof/>
                <w:webHidden/>
              </w:rPr>
            </w:r>
            <w:r w:rsidR="00032F7B">
              <w:rPr>
                <w:noProof/>
                <w:webHidden/>
              </w:rPr>
              <w:fldChar w:fldCharType="separate"/>
            </w:r>
            <w:r w:rsidR="00032F7B">
              <w:rPr>
                <w:noProof/>
                <w:webHidden/>
              </w:rPr>
              <w:t>5</w:t>
            </w:r>
            <w:r w:rsidR="00032F7B">
              <w:rPr>
                <w:noProof/>
                <w:webHidden/>
              </w:rPr>
              <w:fldChar w:fldCharType="end"/>
            </w:r>
          </w:hyperlink>
        </w:p>
        <w:p w:rsidR="00032F7B" w:rsidRDefault="003C54A1">
          <w:pPr>
            <w:pStyle w:val="TOC2"/>
            <w:tabs>
              <w:tab w:val="left" w:pos="660"/>
              <w:tab w:val="right" w:leader="dot" w:pos="9350"/>
            </w:tabs>
            <w:rPr>
              <w:rFonts w:eastAsiaTheme="minorEastAsia"/>
              <w:noProof/>
              <w:lang w:eastAsia="en-CA"/>
            </w:rPr>
          </w:pPr>
          <w:hyperlink w:anchor="_Toc480364249" w:history="1">
            <w:r w:rsidR="00032F7B" w:rsidRPr="005E4E31">
              <w:rPr>
                <w:rStyle w:val="Hyperlink"/>
                <w:noProof/>
              </w:rPr>
              <w:t>5)</w:t>
            </w:r>
            <w:r w:rsidR="00032F7B">
              <w:rPr>
                <w:rFonts w:eastAsiaTheme="minorEastAsia"/>
                <w:noProof/>
                <w:lang w:eastAsia="en-CA"/>
              </w:rPr>
              <w:tab/>
            </w:r>
            <w:r w:rsidR="00032F7B" w:rsidRPr="005E4E31">
              <w:rPr>
                <w:rStyle w:val="Hyperlink"/>
                <w:noProof/>
              </w:rPr>
              <w:t>Sequence Diagram</w:t>
            </w:r>
            <w:r w:rsidR="00032F7B">
              <w:rPr>
                <w:noProof/>
                <w:webHidden/>
              </w:rPr>
              <w:tab/>
            </w:r>
            <w:r w:rsidR="00032F7B">
              <w:rPr>
                <w:noProof/>
                <w:webHidden/>
              </w:rPr>
              <w:fldChar w:fldCharType="begin"/>
            </w:r>
            <w:r w:rsidR="00032F7B">
              <w:rPr>
                <w:noProof/>
                <w:webHidden/>
              </w:rPr>
              <w:instrText xml:space="preserve"> PAGEREF _Toc480364249 \h </w:instrText>
            </w:r>
            <w:r w:rsidR="00032F7B">
              <w:rPr>
                <w:noProof/>
                <w:webHidden/>
              </w:rPr>
            </w:r>
            <w:r w:rsidR="00032F7B">
              <w:rPr>
                <w:noProof/>
                <w:webHidden/>
              </w:rPr>
              <w:fldChar w:fldCharType="separate"/>
            </w:r>
            <w:r w:rsidR="00032F7B">
              <w:rPr>
                <w:noProof/>
                <w:webHidden/>
              </w:rPr>
              <w:t>6</w:t>
            </w:r>
            <w:r w:rsidR="00032F7B">
              <w:rPr>
                <w:noProof/>
                <w:webHidden/>
              </w:rPr>
              <w:fldChar w:fldCharType="end"/>
            </w:r>
          </w:hyperlink>
        </w:p>
        <w:p w:rsidR="00032F7B" w:rsidRDefault="003C54A1">
          <w:pPr>
            <w:pStyle w:val="TOC2"/>
            <w:tabs>
              <w:tab w:val="left" w:pos="660"/>
              <w:tab w:val="right" w:leader="dot" w:pos="9350"/>
            </w:tabs>
            <w:rPr>
              <w:rFonts w:eastAsiaTheme="minorEastAsia"/>
              <w:noProof/>
              <w:lang w:eastAsia="en-CA"/>
            </w:rPr>
          </w:pPr>
          <w:hyperlink w:anchor="_Toc480364250" w:history="1">
            <w:r w:rsidR="00032F7B" w:rsidRPr="005E4E31">
              <w:rPr>
                <w:rStyle w:val="Hyperlink"/>
                <w:noProof/>
              </w:rPr>
              <w:t>6)</w:t>
            </w:r>
            <w:r w:rsidR="00032F7B">
              <w:rPr>
                <w:rFonts w:eastAsiaTheme="minorEastAsia"/>
                <w:noProof/>
                <w:lang w:eastAsia="en-CA"/>
              </w:rPr>
              <w:tab/>
            </w:r>
            <w:r w:rsidR="00032F7B" w:rsidRPr="005E4E31">
              <w:rPr>
                <w:rStyle w:val="Hyperlink"/>
                <w:noProof/>
              </w:rPr>
              <w:t>Sprint backlog</w:t>
            </w:r>
            <w:r w:rsidR="00032F7B">
              <w:rPr>
                <w:noProof/>
                <w:webHidden/>
              </w:rPr>
              <w:tab/>
            </w:r>
            <w:r w:rsidR="00032F7B">
              <w:rPr>
                <w:noProof/>
                <w:webHidden/>
              </w:rPr>
              <w:fldChar w:fldCharType="begin"/>
            </w:r>
            <w:r w:rsidR="00032F7B">
              <w:rPr>
                <w:noProof/>
                <w:webHidden/>
              </w:rPr>
              <w:instrText xml:space="preserve"> PAGEREF _Toc480364250 \h </w:instrText>
            </w:r>
            <w:r w:rsidR="00032F7B">
              <w:rPr>
                <w:noProof/>
                <w:webHidden/>
              </w:rPr>
            </w:r>
            <w:r w:rsidR="00032F7B">
              <w:rPr>
                <w:noProof/>
                <w:webHidden/>
              </w:rPr>
              <w:fldChar w:fldCharType="separate"/>
            </w:r>
            <w:r w:rsidR="00032F7B">
              <w:rPr>
                <w:noProof/>
                <w:webHidden/>
              </w:rPr>
              <w:t>7</w:t>
            </w:r>
            <w:r w:rsidR="00032F7B">
              <w:rPr>
                <w:noProof/>
                <w:webHidden/>
              </w:rPr>
              <w:fldChar w:fldCharType="end"/>
            </w:r>
          </w:hyperlink>
        </w:p>
        <w:p w:rsidR="00032F7B" w:rsidRDefault="003C54A1">
          <w:pPr>
            <w:pStyle w:val="TOC1"/>
            <w:tabs>
              <w:tab w:val="right" w:leader="dot" w:pos="9350"/>
            </w:tabs>
            <w:rPr>
              <w:rFonts w:eastAsiaTheme="minorEastAsia"/>
              <w:noProof/>
              <w:lang w:eastAsia="en-CA"/>
            </w:rPr>
          </w:pPr>
          <w:hyperlink w:anchor="_Toc480364251" w:history="1">
            <w:r w:rsidR="00032F7B" w:rsidRPr="005E4E31">
              <w:rPr>
                <w:rStyle w:val="Hyperlink"/>
                <w:noProof/>
              </w:rPr>
              <w:t>Part B: System Architecture</w:t>
            </w:r>
            <w:r w:rsidR="00032F7B">
              <w:rPr>
                <w:noProof/>
                <w:webHidden/>
              </w:rPr>
              <w:tab/>
            </w:r>
            <w:r w:rsidR="00032F7B">
              <w:rPr>
                <w:noProof/>
                <w:webHidden/>
              </w:rPr>
              <w:fldChar w:fldCharType="begin"/>
            </w:r>
            <w:r w:rsidR="00032F7B">
              <w:rPr>
                <w:noProof/>
                <w:webHidden/>
              </w:rPr>
              <w:instrText xml:space="preserve"> PAGEREF _Toc480364251 \h </w:instrText>
            </w:r>
            <w:r w:rsidR="00032F7B">
              <w:rPr>
                <w:noProof/>
                <w:webHidden/>
              </w:rPr>
            </w:r>
            <w:r w:rsidR="00032F7B">
              <w:rPr>
                <w:noProof/>
                <w:webHidden/>
              </w:rPr>
              <w:fldChar w:fldCharType="separate"/>
            </w:r>
            <w:r w:rsidR="00032F7B">
              <w:rPr>
                <w:noProof/>
                <w:webHidden/>
              </w:rPr>
              <w:t>8</w:t>
            </w:r>
            <w:r w:rsidR="00032F7B">
              <w:rPr>
                <w:noProof/>
                <w:webHidden/>
              </w:rPr>
              <w:fldChar w:fldCharType="end"/>
            </w:r>
          </w:hyperlink>
        </w:p>
        <w:p w:rsidR="00032F7B" w:rsidRDefault="003C54A1">
          <w:pPr>
            <w:pStyle w:val="TOC2"/>
            <w:tabs>
              <w:tab w:val="left" w:pos="660"/>
              <w:tab w:val="right" w:leader="dot" w:pos="9350"/>
            </w:tabs>
            <w:rPr>
              <w:rFonts w:eastAsiaTheme="minorEastAsia"/>
              <w:noProof/>
              <w:lang w:eastAsia="en-CA"/>
            </w:rPr>
          </w:pPr>
          <w:hyperlink w:anchor="_Toc480364252" w:history="1">
            <w:r w:rsidR="00032F7B" w:rsidRPr="005E4E31">
              <w:rPr>
                <w:rStyle w:val="Hyperlink"/>
                <w:noProof/>
              </w:rPr>
              <w:t>1)</w:t>
            </w:r>
            <w:r w:rsidR="00032F7B">
              <w:rPr>
                <w:rFonts w:eastAsiaTheme="minorEastAsia"/>
                <w:noProof/>
                <w:lang w:eastAsia="en-CA"/>
              </w:rPr>
              <w:tab/>
            </w:r>
            <w:r w:rsidR="00032F7B" w:rsidRPr="005E4E31">
              <w:rPr>
                <w:rStyle w:val="Hyperlink"/>
                <w:noProof/>
              </w:rPr>
              <w:t>Choosing the architecture</w:t>
            </w:r>
            <w:r w:rsidR="00032F7B">
              <w:rPr>
                <w:noProof/>
                <w:webHidden/>
              </w:rPr>
              <w:tab/>
            </w:r>
            <w:r w:rsidR="00032F7B">
              <w:rPr>
                <w:noProof/>
                <w:webHidden/>
              </w:rPr>
              <w:fldChar w:fldCharType="begin"/>
            </w:r>
            <w:r w:rsidR="00032F7B">
              <w:rPr>
                <w:noProof/>
                <w:webHidden/>
              </w:rPr>
              <w:instrText xml:space="preserve"> PAGEREF _Toc480364252 \h </w:instrText>
            </w:r>
            <w:r w:rsidR="00032F7B">
              <w:rPr>
                <w:noProof/>
                <w:webHidden/>
              </w:rPr>
            </w:r>
            <w:r w:rsidR="00032F7B">
              <w:rPr>
                <w:noProof/>
                <w:webHidden/>
              </w:rPr>
              <w:fldChar w:fldCharType="separate"/>
            </w:r>
            <w:r w:rsidR="00032F7B">
              <w:rPr>
                <w:noProof/>
                <w:webHidden/>
              </w:rPr>
              <w:t>8</w:t>
            </w:r>
            <w:r w:rsidR="00032F7B">
              <w:rPr>
                <w:noProof/>
                <w:webHidden/>
              </w:rPr>
              <w:fldChar w:fldCharType="end"/>
            </w:r>
          </w:hyperlink>
        </w:p>
        <w:p w:rsidR="00032F7B" w:rsidRDefault="003C54A1">
          <w:pPr>
            <w:pStyle w:val="TOC2"/>
            <w:tabs>
              <w:tab w:val="left" w:pos="660"/>
              <w:tab w:val="right" w:leader="dot" w:pos="9350"/>
            </w:tabs>
            <w:rPr>
              <w:rFonts w:eastAsiaTheme="minorEastAsia"/>
              <w:noProof/>
              <w:lang w:eastAsia="en-CA"/>
            </w:rPr>
          </w:pPr>
          <w:hyperlink w:anchor="_Toc480364253" w:history="1">
            <w:r w:rsidR="00032F7B" w:rsidRPr="005E4E31">
              <w:rPr>
                <w:rStyle w:val="Hyperlink"/>
                <w:noProof/>
              </w:rPr>
              <w:t>2)</w:t>
            </w:r>
            <w:r w:rsidR="00032F7B">
              <w:rPr>
                <w:rFonts w:eastAsiaTheme="minorEastAsia"/>
                <w:noProof/>
                <w:lang w:eastAsia="en-CA"/>
              </w:rPr>
              <w:tab/>
            </w:r>
            <w:r w:rsidR="00032F7B" w:rsidRPr="005E4E31">
              <w:rPr>
                <w:rStyle w:val="Hyperlink"/>
                <w:noProof/>
              </w:rPr>
              <w:t>Layering the application</w:t>
            </w:r>
            <w:r w:rsidR="00032F7B">
              <w:rPr>
                <w:noProof/>
                <w:webHidden/>
              </w:rPr>
              <w:tab/>
            </w:r>
            <w:r w:rsidR="00032F7B">
              <w:rPr>
                <w:noProof/>
                <w:webHidden/>
              </w:rPr>
              <w:fldChar w:fldCharType="begin"/>
            </w:r>
            <w:r w:rsidR="00032F7B">
              <w:rPr>
                <w:noProof/>
                <w:webHidden/>
              </w:rPr>
              <w:instrText xml:space="preserve"> PAGEREF _Toc480364253 \h </w:instrText>
            </w:r>
            <w:r w:rsidR="00032F7B">
              <w:rPr>
                <w:noProof/>
                <w:webHidden/>
              </w:rPr>
            </w:r>
            <w:r w:rsidR="00032F7B">
              <w:rPr>
                <w:noProof/>
                <w:webHidden/>
              </w:rPr>
              <w:fldChar w:fldCharType="separate"/>
            </w:r>
            <w:r w:rsidR="00032F7B">
              <w:rPr>
                <w:noProof/>
                <w:webHidden/>
              </w:rPr>
              <w:t>8</w:t>
            </w:r>
            <w:r w:rsidR="00032F7B">
              <w:rPr>
                <w:noProof/>
                <w:webHidden/>
              </w:rPr>
              <w:fldChar w:fldCharType="end"/>
            </w:r>
          </w:hyperlink>
        </w:p>
        <w:p w:rsidR="00032F7B" w:rsidRDefault="003C54A1">
          <w:pPr>
            <w:pStyle w:val="TOC2"/>
            <w:tabs>
              <w:tab w:val="left" w:pos="660"/>
              <w:tab w:val="right" w:leader="dot" w:pos="9350"/>
            </w:tabs>
            <w:rPr>
              <w:rFonts w:eastAsiaTheme="minorEastAsia"/>
              <w:noProof/>
              <w:lang w:eastAsia="en-CA"/>
            </w:rPr>
          </w:pPr>
          <w:hyperlink w:anchor="_Toc480364254" w:history="1">
            <w:r w:rsidR="00032F7B" w:rsidRPr="005E4E31">
              <w:rPr>
                <w:rStyle w:val="Hyperlink"/>
                <w:noProof/>
              </w:rPr>
              <w:t>3)</w:t>
            </w:r>
            <w:r w:rsidR="00032F7B">
              <w:rPr>
                <w:rFonts w:eastAsiaTheme="minorEastAsia"/>
                <w:noProof/>
                <w:lang w:eastAsia="en-CA"/>
              </w:rPr>
              <w:tab/>
            </w:r>
            <w:r w:rsidR="00032F7B" w:rsidRPr="005E4E31">
              <w:rPr>
                <w:rStyle w:val="Hyperlink"/>
                <w:noProof/>
              </w:rPr>
              <w:t>Deployment Diagram</w:t>
            </w:r>
            <w:r w:rsidR="00032F7B">
              <w:rPr>
                <w:noProof/>
                <w:webHidden/>
              </w:rPr>
              <w:tab/>
            </w:r>
            <w:r w:rsidR="00032F7B">
              <w:rPr>
                <w:noProof/>
                <w:webHidden/>
              </w:rPr>
              <w:fldChar w:fldCharType="begin"/>
            </w:r>
            <w:r w:rsidR="00032F7B">
              <w:rPr>
                <w:noProof/>
                <w:webHidden/>
              </w:rPr>
              <w:instrText xml:space="preserve"> PAGEREF _Toc480364254 \h </w:instrText>
            </w:r>
            <w:r w:rsidR="00032F7B">
              <w:rPr>
                <w:noProof/>
                <w:webHidden/>
              </w:rPr>
            </w:r>
            <w:r w:rsidR="00032F7B">
              <w:rPr>
                <w:noProof/>
                <w:webHidden/>
              </w:rPr>
              <w:fldChar w:fldCharType="separate"/>
            </w:r>
            <w:r w:rsidR="00032F7B">
              <w:rPr>
                <w:noProof/>
                <w:webHidden/>
              </w:rPr>
              <w:t>8</w:t>
            </w:r>
            <w:r w:rsidR="00032F7B">
              <w:rPr>
                <w:noProof/>
                <w:webHidden/>
              </w:rPr>
              <w:fldChar w:fldCharType="end"/>
            </w:r>
          </w:hyperlink>
        </w:p>
        <w:p w:rsidR="00032F7B" w:rsidRDefault="003C54A1">
          <w:pPr>
            <w:pStyle w:val="TOC1"/>
            <w:tabs>
              <w:tab w:val="right" w:leader="dot" w:pos="9350"/>
            </w:tabs>
            <w:rPr>
              <w:rFonts w:eastAsiaTheme="minorEastAsia"/>
              <w:noProof/>
              <w:lang w:eastAsia="en-CA"/>
            </w:rPr>
          </w:pPr>
          <w:hyperlink w:anchor="_Toc480364255" w:history="1">
            <w:r w:rsidR="00032F7B" w:rsidRPr="005E4E31">
              <w:rPr>
                <w:rStyle w:val="Hyperlink"/>
                <w:noProof/>
              </w:rPr>
              <w:t>Part C: System Development Methodologies</w:t>
            </w:r>
            <w:r w:rsidR="00032F7B">
              <w:rPr>
                <w:noProof/>
                <w:webHidden/>
              </w:rPr>
              <w:tab/>
            </w:r>
            <w:r w:rsidR="00032F7B">
              <w:rPr>
                <w:noProof/>
                <w:webHidden/>
              </w:rPr>
              <w:fldChar w:fldCharType="begin"/>
            </w:r>
            <w:r w:rsidR="00032F7B">
              <w:rPr>
                <w:noProof/>
                <w:webHidden/>
              </w:rPr>
              <w:instrText xml:space="preserve"> PAGEREF _Toc480364255 \h </w:instrText>
            </w:r>
            <w:r w:rsidR="00032F7B">
              <w:rPr>
                <w:noProof/>
                <w:webHidden/>
              </w:rPr>
            </w:r>
            <w:r w:rsidR="00032F7B">
              <w:rPr>
                <w:noProof/>
                <w:webHidden/>
              </w:rPr>
              <w:fldChar w:fldCharType="separate"/>
            </w:r>
            <w:r w:rsidR="00032F7B">
              <w:rPr>
                <w:noProof/>
                <w:webHidden/>
              </w:rPr>
              <w:t>9</w:t>
            </w:r>
            <w:r w:rsidR="00032F7B">
              <w:rPr>
                <w:noProof/>
                <w:webHidden/>
              </w:rPr>
              <w:fldChar w:fldCharType="end"/>
            </w:r>
          </w:hyperlink>
        </w:p>
        <w:p w:rsidR="00032F7B" w:rsidRDefault="003C54A1">
          <w:pPr>
            <w:pStyle w:val="TOC2"/>
            <w:tabs>
              <w:tab w:val="left" w:pos="660"/>
              <w:tab w:val="right" w:leader="dot" w:pos="9350"/>
            </w:tabs>
            <w:rPr>
              <w:rFonts w:eastAsiaTheme="minorEastAsia"/>
              <w:noProof/>
              <w:lang w:eastAsia="en-CA"/>
            </w:rPr>
          </w:pPr>
          <w:hyperlink w:anchor="_Toc480364256" w:history="1">
            <w:r w:rsidR="00032F7B" w:rsidRPr="005E4E31">
              <w:rPr>
                <w:rStyle w:val="Hyperlink"/>
                <w:noProof/>
              </w:rPr>
              <w:t>1)</w:t>
            </w:r>
            <w:r w:rsidR="00032F7B">
              <w:rPr>
                <w:rFonts w:eastAsiaTheme="minorEastAsia"/>
                <w:noProof/>
                <w:lang w:eastAsia="en-CA"/>
              </w:rPr>
              <w:tab/>
            </w:r>
            <w:r w:rsidR="00032F7B" w:rsidRPr="005E4E31">
              <w:rPr>
                <w:rStyle w:val="Hyperlink"/>
                <w:noProof/>
              </w:rPr>
              <w:t>Choosing the methodology</w:t>
            </w:r>
            <w:r w:rsidR="00032F7B">
              <w:rPr>
                <w:noProof/>
                <w:webHidden/>
              </w:rPr>
              <w:tab/>
            </w:r>
            <w:r w:rsidR="00032F7B">
              <w:rPr>
                <w:noProof/>
                <w:webHidden/>
              </w:rPr>
              <w:fldChar w:fldCharType="begin"/>
            </w:r>
            <w:r w:rsidR="00032F7B">
              <w:rPr>
                <w:noProof/>
                <w:webHidden/>
              </w:rPr>
              <w:instrText xml:space="preserve"> PAGEREF _Toc480364256 \h </w:instrText>
            </w:r>
            <w:r w:rsidR="00032F7B">
              <w:rPr>
                <w:noProof/>
                <w:webHidden/>
              </w:rPr>
            </w:r>
            <w:r w:rsidR="00032F7B">
              <w:rPr>
                <w:noProof/>
                <w:webHidden/>
              </w:rPr>
              <w:fldChar w:fldCharType="separate"/>
            </w:r>
            <w:r w:rsidR="00032F7B">
              <w:rPr>
                <w:noProof/>
                <w:webHidden/>
              </w:rPr>
              <w:t>9</w:t>
            </w:r>
            <w:r w:rsidR="00032F7B">
              <w:rPr>
                <w:noProof/>
                <w:webHidden/>
              </w:rPr>
              <w:fldChar w:fldCharType="end"/>
            </w:r>
          </w:hyperlink>
        </w:p>
        <w:p w:rsidR="007F2BBF" w:rsidRDefault="007F2BBF">
          <w:r>
            <w:rPr>
              <w:b/>
              <w:bCs/>
              <w:noProof/>
            </w:rPr>
            <w:fldChar w:fldCharType="end"/>
          </w:r>
        </w:p>
      </w:sdtContent>
    </w:sdt>
    <w:p w:rsidR="007F2BBF" w:rsidRDefault="007F2BBF">
      <w:pPr>
        <w:rPr>
          <w:b/>
          <w:bCs/>
          <w:noProof/>
        </w:rPr>
      </w:pPr>
    </w:p>
    <w:p w:rsidR="007F2BBF" w:rsidRDefault="007F2BBF">
      <w:pPr>
        <w:rPr>
          <w:b/>
          <w:bCs/>
          <w:noProof/>
        </w:rPr>
      </w:pPr>
    </w:p>
    <w:p w:rsidR="007F2BBF" w:rsidRDefault="007F2BBF">
      <w:pPr>
        <w:rPr>
          <w:b/>
          <w:bCs/>
          <w:noProof/>
        </w:rPr>
      </w:pPr>
    </w:p>
    <w:p w:rsidR="007F2BBF" w:rsidRDefault="007F2BBF">
      <w:pPr>
        <w:rPr>
          <w:b/>
          <w:bCs/>
          <w:noProof/>
        </w:rPr>
      </w:pPr>
    </w:p>
    <w:p w:rsidR="007F2BBF" w:rsidRDefault="007F2BBF">
      <w:pPr>
        <w:rPr>
          <w:b/>
          <w:bCs/>
          <w:noProof/>
        </w:rPr>
      </w:pPr>
    </w:p>
    <w:p w:rsidR="007F2BBF" w:rsidRDefault="007F2BBF" w:rsidP="00F31B62">
      <w:pPr>
        <w:rPr>
          <w:b/>
          <w:bCs/>
          <w:noProof/>
        </w:rPr>
      </w:pPr>
    </w:p>
    <w:p w:rsidR="007F2BBF" w:rsidRDefault="007F2BBF">
      <w:pPr>
        <w:rPr>
          <w:b/>
          <w:bCs/>
          <w:noProof/>
        </w:rPr>
      </w:pPr>
    </w:p>
    <w:p w:rsidR="007F2BBF" w:rsidRDefault="007F2BBF">
      <w:pPr>
        <w:rPr>
          <w:b/>
          <w:bCs/>
          <w:noProof/>
        </w:rPr>
      </w:pPr>
    </w:p>
    <w:p w:rsidR="007F2BBF" w:rsidRDefault="007F2BBF">
      <w:pPr>
        <w:rPr>
          <w:b/>
          <w:bCs/>
          <w:noProof/>
        </w:rPr>
      </w:pPr>
    </w:p>
    <w:p w:rsidR="007F2BBF" w:rsidRDefault="007F2BBF">
      <w:pPr>
        <w:rPr>
          <w:b/>
          <w:bCs/>
          <w:noProof/>
        </w:rPr>
      </w:pPr>
    </w:p>
    <w:p w:rsidR="007F2BBF" w:rsidRDefault="007F2BBF" w:rsidP="007F2BBF">
      <w:pPr>
        <w:pStyle w:val="Heading1"/>
      </w:pPr>
      <w:bookmarkStart w:id="0" w:name="_Toc480364244"/>
      <w:r>
        <w:lastRenderedPageBreak/>
        <w:t>Part A: System Design</w:t>
      </w:r>
      <w:bookmarkEnd w:id="0"/>
    </w:p>
    <w:p w:rsidR="007F2BBF" w:rsidRDefault="007F2BBF" w:rsidP="007F2BBF">
      <w:pPr>
        <w:pStyle w:val="Heading2"/>
        <w:numPr>
          <w:ilvl w:val="0"/>
          <w:numId w:val="1"/>
        </w:numPr>
      </w:pPr>
      <w:bookmarkStart w:id="1" w:name="_Toc480364245"/>
      <w:r>
        <w:t>Use case diagram</w:t>
      </w:r>
      <w:bookmarkEnd w:id="1"/>
    </w:p>
    <w:p w:rsidR="00BD0A6C" w:rsidRPr="0060026B" w:rsidRDefault="00806E6C" w:rsidP="00F31B62">
      <w:pPr>
        <w:rPr>
          <w:rStyle w:val="SubtleEmphasis"/>
        </w:rPr>
      </w:pPr>
      <w:r>
        <w:rPr>
          <w:noProof/>
          <w:lang w:eastAsia="en-CA"/>
        </w:rPr>
        <w:drawing>
          <wp:inline distT="0" distB="0" distL="0" distR="0">
            <wp:extent cx="5943250" cy="6989234"/>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AQuestion1Usecase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6617" cy="6993193"/>
                    </a:xfrm>
                    <a:prstGeom prst="rect">
                      <a:avLst/>
                    </a:prstGeom>
                  </pic:spPr>
                </pic:pic>
              </a:graphicData>
            </a:graphic>
          </wp:inline>
        </w:drawing>
      </w:r>
      <w:r w:rsidR="00BD0A6C" w:rsidRPr="00FF2BD6">
        <w:rPr>
          <w:rStyle w:val="Emphasis"/>
        </w:rPr>
        <w:t>Figure 1: Agile Project Management System class diagram</w:t>
      </w:r>
    </w:p>
    <w:p w:rsidR="007F2BBF" w:rsidRDefault="007F2BBF" w:rsidP="007F2BBF">
      <w:pPr>
        <w:pStyle w:val="Heading2"/>
        <w:numPr>
          <w:ilvl w:val="0"/>
          <w:numId w:val="1"/>
        </w:numPr>
      </w:pPr>
      <w:bookmarkStart w:id="2" w:name="_Toc480364246"/>
      <w:r>
        <w:lastRenderedPageBreak/>
        <w:t>Activity diagram 1</w:t>
      </w:r>
      <w:bookmarkEnd w:id="2"/>
    </w:p>
    <w:p w:rsidR="00334E60" w:rsidRDefault="00334E60" w:rsidP="00334E60">
      <w:r>
        <w:rPr>
          <w:noProof/>
          <w:lang w:eastAsia="en-CA"/>
        </w:rPr>
        <w:drawing>
          <wp:inline distT="0" distB="0" distL="0" distR="0">
            <wp:extent cx="5943600" cy="5370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AQuestion2Activity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70830"/>
                    </a:xfrm>
                    <a:prstGeom prst="rect">
                      <a:avLst/>
                    </a:prstGeom>
                  </pic:spPr>
                </pic:pic>
              </a:graphicData>
            </a:graphic>
          </wp:inline>
        </w:drawing>
      </w:r>
    </w:p>
    <w:p w:rsidR="00334E60" w:rsidRPr="00B41962" w:rsidRDefault="00B41962" w:rsidP="00334E60">
      <w:pPr>
        <w:rPr>
          <w:rStyle w:val="SubtleEmphasis"/>
        </w:rPr>
      </w:pPr>
      <w:r w:rsidRPr="00B41962">
        <w:rPr>
          <w:rStyle w:val="SubtleEmphasis"/>
        </w:rPr>
        <w:t>Figure 2: Release planning activity diagram</w:t>
      </w:r>
    </w:p>
    <w:p w:rsidR="00334E60" w:rsidRDefault="00334E60" w:rsidP="00334E60"/>
    <w:p w:rsidR="00334E60" w:rsidRDefault="00334E60" w:rsidP="00334E60"/>
    <w:p w:rsidR="00334E60" w:rsidRPr="00334E60" w:rsidRDefault="00334E60" w:rsidP="00334E60"/>
    <w:p w:rsidR="007F2BBF" w:rsidRDefault="007F2BBF" w:rsidP="007F2BBF">
      <w:pPr>
        <w:pStyle w:val="Heading2"/>
        <w:numPr>
          <w:ilvl w:val="0"/>
          <w:numId w:val="1"/>
        </w:numPr>
      </w:pPr>
      <w:bookmarkStart w:id="3" w:name="_Toc480364247"/>
      <w:r>
        <w:lastRenderedPageBreak/>
        <w:t>Activity diagram 2</w:t>
      </w:r>
      <w:bookmarkEnd w:id="3"/>
    </w:p>
    <w:p w:rsidR="002E4FDD" w:rsidRDefault="00843C55" w:rsidP="002E4FDD">
      <w:pPr>
        <w:rPr>
          <w:rStyle w:val="SubtleEmphasis"/>
        </w:rPr>
      </w:pPr>
      <w:r>
        <w:rPr>
          <w:noProof/>
          <w:lang w:eastAsia="en-CA"/>
        </w:rPr>
        <w:drawing>
          <wp:inline distT="0" distB="0" distL="0" distR="0">
            <wp:extent cx="3728720" cy="69977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AQuestion3Activity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6483" cy="7012269"/>
                    </a:xfrm>
                    <a:prstGeom prst="rect">
                      <a:avLst/>
                    </a:prstGeom>
                  </pic:spPr>
                </pic:pic>
              </a:graphicData>
            </a:graphic>
          </wp:inline>
        </w:drawing>
      </w:r>
    </w:p>
    <w:p w:rsidR="00843C55" w:rsidRPr="00FF2BD6" w:rsidRDefault="00843C55" w:rsidP="002E4FDD">
      <w:pPr>
        <w:rPr>
          <w:rStyle w:val="Emphasis"/>
        </w:rPr>
      </w:pPr>
      <w:r w:rsidRPr="00FF2BD6">
        <w:rPr>
          <w:rStyle w:val="Emphasis"/>
        </w:rPr>
        <w:t>Figure 3: Sprint cycle activity diagram</w:t>
      </w:r>
    </w:p>
    <w:p w:rsidR="007F2BBF" w:rsidRDefault="007F2BBF" w:rsidP="007F2BBF">
      <w:pPr>
        <w:pStyle w:val="Heading2"/>
        <w:numPr>
          <w:ilvl w:val="0"/>
          <w:numId w:val="1"/>
        </w:numPr>
      </w:pPr>
      <w:bookmarkStart w:id="4" w:name="_Toc480364248"/>
      <w:r>
        <w:lastRenderedPageBreak/>
        <w:t>Class diagram</w:t>
      </w:r>
      <w:bookmarkEnd w:id="4"/>
    </w:p>
    <w:p w:rsidR="00E955BB" w:rsidRDefault="00334864" w:rsidP="00E955BB">
      <w:r>
        <w:rPr>
          <w:noProof/>
          <w:lang w:eastAsia="en-CA"/>
        </w:rPr>
        <w:drawing>
          <wp:inline distT="0" distB="0" distL="0" distR="0">
            <wp:extent cx="6681012" cy="520276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AQuestion4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9648" cy="5209492"/>
                    </a:xfrm>
                    <a:prstGeom prst="rect">
                      <a:avLst/>
                    </a:prstGeom>
                  </pic:spPr>
                </pic:pic>
              </a:graphicData>
            </a:graphic>
          </wp:inline>
        </w:drawing>
      </w:r>
    </w:p>
    <w:p w:rsidR="00F31B62" w:rsidRDefault="00B41962" w:rsidP="00B41962">
      <w:pPr>
        <w:rPr>
          <w:rStyle w:val="SubtleEmphasis"/>
        </w:rPr>
      </w:pPr>
      <w:r>
        <w:rPr>
          <w:rStyle w:val="SubtleEmphasis"/>
        </w:rPr>
        <w:t>Figure 4: Agile Project Management System Class Diagram.</w:t>
      </w:r>
    </w:p>
    <w:p w:rsidR="00F31B62" w:rsidRDefault="00F31B62" w:rsidP="00B41962">
      <w:pPr>
        <w:rPr>
          <w:rStyle w:val="SubtleEmphasis"/>
        </w:rPr>
      </w:pPr>
    </w:p>
    <w:p w:rsidR="00F31B62" w:rsidRDefault="00F31B62" w:rsidP="00B41962">
      <w:pPr>
        <w:rPr>
          <w:rStyle w:val="SubtleEmphasis"/>
        </w:rPr>
      </w:pPr>
    </w:p>
    <w:p w:rsidR="00F31B62" w:rsidRDefault="00F31B62" w:rsidP="00E955BB">
      <w:pPr>
        <w:rPr>
          <w:rStyle w:val="SubtleEmphasis"/>
        </w:rPr>
      </w:pPr>
    </w:p>
    <w:p w:rsidR="00F31B62" w:rsidRDefault="00F31B62" w:rsidP="00E955BB">
      <w:pPr>
        <w:rPr>
          <w:rStyle w:val="SubtleEmphasis"/>
        </w:rPr>
      </w:pPr>
    </w:p>
    <w:p w:rsidR="000E48A3" w:rsidRDefault="000E48A3" w:rsidP="00E955BB">
      <w:pPr>
        <w:rPr>
          <w:rStyle w:val="SubtleEmphasis"/>
        </w:rPr>
      </w:pPr>
    </w:p>
    <w:p w:rsidR="000E48A3" w:rsidRDefault="000E48A3" w:rsidP="00E955BB">
      <w:pPr>
        <w:rPr>
          <w:rStyle w:val="SubtleEmphasis"/>
        </w:rPr>
      </w:pPr>
    </w:p>
    <w:p w:rsidR="00F31B62" w:rsidRDefault="00F31B62" w:rsidP="00E955BB">
      <w:pPr>
        <w:rPr>
          <w:rStyle w:val="SubtleEmphasis"/>
        </w:rPr>
      </w:pPr>
    </w:p>
    <w:p w:rsidR="00160063" w:rsidRPr="00F31B62" w:rsidRDefault="00160063" w:rsidP="00E955BB">
      <w:pPr>
        <w:rPr>
          <w:rStyle w:val="SubtleEmphasis"/>
        </w:rPr>
      </w:pPr>
    </w:p>
    <w:p w:rsidR="007F2BBF" w:rsidRDefault="007F2BBF" w:rsidP="007F2BBF">
      <w:pPr>
        <w:pStyle w:val="Heading2"/>
        <w:numPr>
          <w:ilvl w:val="0"/>
          <w:numId w:val="1"/>
        </w:numPr>
      </w:pPr>
      <w:bookmarkStart w:id="5" w:name="_Toc480364249"/>
      <w:r>
        <w:lastRenderedPageBreak/>
        <w:t>Sequence Diagram</w:t>
      </w:r>
      <w:bookmarkEnd w:id="5"/>
    </w:p>
    <w:p w:rsidR="00160063" w:rsidRPr="00160063" w:rsidRDefault="00080C1C" w:rsidP="00160063">
      <w:r>
        <w:rPr>
          <w:noProof/>
          <w:lang w:eastAsia="en-CA"/>
        </w:rPr>
        <w:drawing>
          <wp:inline distT="0" distB="0" distL="0" distR="0">
            <wp:extent cx="4831352" cy="78592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AQuestion5Sequenc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5130" cy="7865355"/>
                    </a:xfrm>
                    <a:prstGeom prst="rect">
                      <a:avLst/>
                    </a:prstGeom>
                  </pic:spPr>
                </pic:pic>
              </a:graphicData>
            </a:graphic>
          </wp:inline>
        </w:drawing>
      </w:r>
    </w:p>
    <w:p w:rsidR="007F2BBF" w:rsidRDefault="007F2BBF" w:rsidP="007F2BBF">
      <w:pPr>
        <w:pStyle w:val="Heading2"/>
        <w:numPr>
          <w:ilvl w:val="0"/>
          <w:numId w:val="1"/>
        </w:numPr>
      </w:pPr>
      <w:bookmarkStart w:id="6" w:name="_Toc480364250"/>
      <w:r>
        <w:lastRenderedPageBreak/>
        <w:t>Sprint backlog</w:t>
      </w:r>
      <w:bookmarkEnd w:id="6"/>
    </w:p>
    <w:tbl>
      <w:tblPr>
        <w:tblStyle w:val="TableGrid"/>
        <w:tblW w:w="11341" w:type="dxa"/>
        <w:tblInd w:w="-998" w:type="dxa"/>
        <w:tblLook w:val="04A0" w:firstRow="1" w:lastRow="0" w:firstColumn="1" w:lastColumn="0" w:noHBand="0" w:noVBand="1"/>
      </w:tblPr>
      <w:tblGrid>
        <w:gridCol w:w="3786"/>
        <w:gridCol w:w="846"/>
        <w:gridCol w:w="6709"/>
      </w:tblGrid>
      <w:tr w:rsidR="005925C5" w:rsidTr="003C54A1">
        <w:tc>
          <w:tcPr>
            <w:tcW w:w="3786" w:type="dxa"/>
          </w:tcPr>
          <w:p w:rsidR="00032F7B" w:rsidRDefault="00032F7B" w:rsidP="007F2BBF">
            <w:r>
              <w:t>Task</w:t>
            </w:r>
          </w:p>
        </w:tc>
        <w:tc>
          <w:tcPr>
            <w:tcW w:w="846" w:type="dxa"/>
          </w:tcPr>
          <w:p w:rsidR="00032F7B" w:rsidRDefault="00032F7B" w:rsidP="007F2BBF">
            <w:r>
              <w:t>Time</w:t>
            </w:r>
          </w:p>
        </w:tc>
        <w:tc>
          <w:tcPr>
            <w:tcW w:w="6709" w:type="dxa"/>
          </w:tcPr>
          <w:p w:rsidR="00032F7B" w:rsidRDefault="00032F7B" w:rsidP="007F2BBF">
            <w:r>
              <w:t>Description</w:t>
            </w:r>
          </w:p>
        </w:tc>
      </w:tr>
      <w:tr w:rsidR="005925C5" w:rsidTr="003C54A1">
        <w:tc>
          <w:tcPr>
            <w:tcW w:w="3786" w:type="dxa"/>
          </w:tcPr>
          <w:p w:rsidR="00032F7B" w:rsidRDefault="00032F7B" w:rsidP="007F2BBF">
            <w:r>
              <w:t>Design UI</w:t>
            </w:r>
          </w:p>
        </w:tc>
        <w:tc>
          <w:tcPr>
            <w:tcW w:w="846" w:type="dxa"/>
          </w:tcPr>
          <w:p w:rsidR="00032F7B" w:rsidRDefault="00556B05" w:rsidP="007F2BBF">
            <w:r>
              <w:t>8</w:t>
            </w:r>
          </w:p>
        </w:tc>
        <w:tc>
          <w:tcPr>
            <w:tcW w:w="6709" w:type="dxa"/>
          </w:tcPr>
          <w:p w:rsidR="00032F7B" w:rsidRDefault="00556B05" w:rsidP="007F2BBF">
            <w:r>
              <w:t xml:space="preserve">The UI needs to be designed for a few different pages. It can be done as one page displaying different types of data since it’s all likely very similar what you’ll be showing on each page; or you can do it all in different pages for each different type of backlog/task. </w:t>
            </w:r>
          </w:p>
        </w:tc>
      </w:tr>
      <w:tr w:rsidR="005925C5" w:rsidTr="003C54A1">
        <w:tc>
          <w:tcPr>
            <w:tcW w:w="3786" w:type="dxa"/>
          </w:tcPr>
          <w:p w:rsidR="00032F7B" w:rsidRDefault="005E500B" w:rsidP="007F2BBF">
            <w:proofErr w:type="spellStart"/>
            <w:r>
              <w:t>UI.DisplaySprintBacklogs</w:t>
            </w:r>
            <w:proofErr w:type="spellEnd"/>
          </w:p>
        </w:tc>
        <w:tc>
          <w:tcPr>
            <w:tcW w:w="846" w:type="dxa"/>
          </w:tcPr>
          <w:p w:rsidR="00032F7B" w:rsidRDefault="003C54A1" w:rsidP="007F2BBF">
            <w:r>
              <w:t>6</w:t>
            </w:r>
          </w:p>
        </w:tc>
        <w:tc>
          <w:tcPr>
            <w:tcW w:w="6709" w:type="dxa"/>
          </w:tcPr>
          <w:p w:rsidR="00032F7B" w:rsidRDefault="005A49D8" w:rsidP="007F2BBF">
            <w:r>
              <w:t xml:space="preserve">This method will have to deal with grabbing the list of </w:t>
            </w:r>
            <w:proofErr w:type="spellStart"/>
            <w:r>
              <w:t>SprintBacklogs</w:t>
            </w:r>
            <w:proofErr w:type="spellEnd"/>
            <w:r>
              <w:t xml:space="preserve"> for the current </w:t>
            </w:r>
            <w:proofErr w:type="spellStart"/>
            <w:r>
              <w:t>ReleaseBacklog</w:t>
            </w:r>
            <w:proofErr w:type="spellEnd"/>
            <w:r>
              <w:t xml:space="preserve"> and display them to the user, which will likely need to be dynamically created. This will need to dynamically generate selectable date to bring you to the next page with a parameter passed to the page to know which tasks to load.</w:t>
            </w:r>
          </w:p>
        </w:tc>
      </w:tr>
      <w:tr w:rsidR="005925C5" w:rsidTr="003C54A1">
        <w:tc>
          <w:tcPr>
            <w:tcW w:w="3786" w:type="dxa"/>
          </w:tcPr>
          <w:p w:rsidR="00032F7B" w:rsidRDefault="005E500B" w:rsidP="007F2BBF">
            <w:proofErr w:type="spellStart"/>
            <w:r>
              <w:t>UI.DisplayReleaseBacklog</w:t>
            </w:r>
            <w:proofErr w:type="spellEnd"/>
          </w:p>
        </w:tc>
        <w:tc>
          <w:tcPr>
            <w:tcW w:w="846" w:type="dxa"/>
          </w:tcPr>
          <w:p w:rsidR="00032F7B" w:rsidRDefault="003C54A1" w:rsidP="007F2BBF">
            <w:r>
              <w:t>6</w:t>
            </w:r>
          </w:p>
        </w:tc>
        <w:tc>
          <w:tcPr>
            <w:tcW w:w="6709" w:type="dxa"/>
          </w:tcPr>
          <w:p w:rsidR="00032F7B" w:rsidRDefault="005A49D8" w:rsidP="007F2BBF">
            <w:r>
              <w:t xml:space="preserve">This method will have to grab all of the </w:t>
            </w:r>
            <w:proofErr w:type="spellStart"/>
            <w:r>
              <w:t>ReleaseBacklogs</w:t>
            </w:r>
            <w:proofErr w:type="spellEnd"/>
            <w:r>
              <w:t xml:space="preserve"> for the current </w:t>
            </w:r>
            <w:proofErr w:type="spellStart"/>
            <w:r>
              <w:t>ProductBacklog</w:t>
            </w:r>
            <w:proofErr w:type="spellEnd"/>
            <w:r>
              <w:t xml:space="preserve">. It will need to be passed the product backlog in some sort of state parameter to know which release backlogs to load up. It will need to dynamically generate the table of release backlogs so that they can be selected to view all the </w:t>
            </w:r>
            <w:proofErr w:type="spellStart"/>
            <w:r>
              <w:t>SprintBacklogs</w:t>
            </w:r>
            <w:proofErr w:type="spellEnd"/>
            <w:r>
              <w:t>.</w:t>
            </w:r>
          </w:p>
        </w:tc>
      </w:tr>
      <w:tr w:rsidR="005925C5" w:rsidTr="003C54A1">
        <w:tc>
          <w:tcPr>
            <w:tcW w:w="3786" w:type="dxa"/>
          </w:tcPr>
          <w:p w:rsidR="00032F7B" w:rsidRDefault="005E500B" w:rsidP="007F2BBF">
            <w:proofErr w:type="spellStart"/>
            <w:r>
              <w:t>UI.DisplayProductBacklogs</w:t>
            </w:r>
            <w:proofErr w:type="spellEnd"/>
          </w:p>
        </w:tc>
        <w:tc>
          <w:tcPr>
            <w:tcW w:w="846" w:type="dxa"/>
          </w:tcPr>
          <w:p w:rsidR="00032F7B" w:rsidRDefault="003C54A1" w:rsidP="007F2BBF">
            <w:r>
              <w:t>6</w:t>
            </w:r>
          </w:p>
        </w:tc>
        <w:tc>
          <w:tcPr>
            <w:tcW w:w="6709" w:type="dxa"/>
          </w:tcPr>
          <w:p w:rsidR="00032F7B" w:rsidRDefault="005A49D8" w:rsidP="007F2BBF">
            <w:r>
              <w:t xml:space="preserve">This method will need to display all of the Product backlogs for the Owner currently logged into the system. It will need to be passed an owner number to display all of their </w:t>
            </w:r>
            <w:proofErr w:type="spellStart"/>
            <w:r>
              <w:t>ProductBacklogs</w:t>
            </w:r>
            <w:proofErr w:type="spellEnd"/>
            <w:r>
              <w:t>.</w:t>
            </w:r>
          </w:p>
        </w:tc>
      </w:tr>
      <w:tr w:rsidR="005925C5" w:rsidTr="003C54A1">
        <w:tc>
          <w:tcPr>
            <w:tcW w:w="3786" w:type="dxa"/>
          </w:tcPr>
          <w:p w:rsidR="00032F7B" w:rsidRDefault="00556B05" w:rsidP="007F2BBF">
            <w:proofErr w:type="spellStart"/>
            <w:r>
              <w:t>UI.DisplayBacklogItem</w:t>
            </w:r>
            <w:proofErr w:type="spellEnd"/>
          </w:p>
        </w:tc>
        <w:tc>
          <w:tcPr>
            <w:tcW w:w="846" w:type="dxa"/>
          </w:tcPr>
          <w:p w:rsidR="00032F7B" w:rsidRDefault="00D570C3" w:rsidP="007F2BBF">
            <w:r>
              <w:t>8</w:t>
            </w:r>
          </w:p>
        </w:tc>
        <w:tc>
          <w:tcPr>
            <w:tcW w:w="6709" w:type="dxa"/>
          </w:tcPr>
          <w:p w:rsidR="00032F7B" w:rsidRDefault="001A45E1" w:rsidP="007F2BBF">
            <w:r>
              <w:t xml:space="preserve">This method will be more complicated since you need to find a way to know which type of backlog this item belongs to. </w:t>
            </w:r>
            <w:r w:rsidR="004810E4">
              <w:t>Once you determine that, you can grab the items from the list and just display them</w:t>
            </w:r>
          </w:p>
        </w:tc>
      </w:tr>
      <w:tr w:rsidR="005925C5" w:rsidTr="003C54A1">
        <w:tc>
          <w:tcPr>
            <w:tcW w:w="3786" w:type="dxa"/>
          </w:tcPr>
          <w:p w:rsidR="00556B05" w:rsidRDefault="00556B05" w:rsidP="007F2BBF">
            <w:proofErr w:type="spellStart"/>
            <w:r>
              <w:t>UI.DisplayTasks</w:t>
            </w:r>
            <w:proofErr w:type="spellEnd"/>
          </w:p>
        </w:tc>
        <w:tc>
          <w:tcPr>
            <w:tcW w:w="846" w:type="dxa"/>
          </w:tcPr>
          <w:p w:rsidR="00032F7B" w:rsidRDefault="003C54A1" w:rsidP="007F2BBF">
            <w:r>
              <w:t>6</w:t>
            </w:r>
          </w:p>
        </w:tc>
        <w:tc>
          <w:tcPr>
            <w:tcW w:w="6709" w:type="dxa"/>
          </w:tcPr>
          <w:p w:rsidR="00032F7B" w:rsidRDefault="004810E4" w:rsidP="007F2BBF">
            <w:r>
              <w:t xml:space="preserve">This won’t be any different than displaying a backlog item, you just need to find the </w:t>
            </w:r>
            <w:proofErr w:type="spellStart"/>
            <w:r>
              <w:t>SprintBacklog</w:t>
            </w:r>
            <w:proofErr w:type="spellEnd"/>
            <w:r>
              <w:t xml:space="preserve"> associated with it and </w:t>
            </w:r>
          </w:p>
        </w:tc>
      </w:tr>
      <w:tr w:rsidR="005925C5" w:rsidTr="003C54A1">
        <w:tc>
          <w:tcPr>
            <w:tcW w:w="3786" w:type="dxa"/>
          </w:tcPr>
          <w:p w:rsidR="00032F7B" w:rsidRDefault="00556B05" w:rsidP="007F2BBF">
            <w:proofErr w:type="spellStart"/>
            <w:r>
              <w:t>UI.DisplayErrorMessage</w:t>
            </w:r>
            <w:proofErr w:type="spellEnd"/>
          </w:p>
        </w:tc>
        <w:tc>
          <w:tcPr>
            <w:tcW w:w="846" w:type="dxa"/>
          </w:tcPr>
          <w:p w:rsidR="00032F7B" w:rsidRDefault="004810E4" w:rsidP="007F2BBF">
            <w:r>
              <w:t>2</w:t>
            </w:r>
          </w:p>
        </w:tc>
        <w:tc>
          <w:tcPr>
            <w:tcW w:w="6709" w:type="dxa"/>
          </w:tcPr>
          <w:p w:rsidR="00032F7B" w:rsidRDefault="004810E4" w:rsidP="007F2BBF">
            <w:r>
              <w:t xml:space="preserve">This will just print the error message to the screen that was passed to it from any of the Add/Update/Remove methods. It will display the error at the top of the screen, and won’t block the regular flow. </w:t>
            </w:r>
          </w:p>
        </w:tc>
      </w:tr>
      <w:tr w:rsidR="00556B05" w:rsidTr="003C54A1">
        <w:tc>
          <w:tcPr>
            <w:tcW w:w="3786" w:type="dxa"/>
          </w:tcPr>
          <w:p w:rsidR="00556B05" w:rsidRDefault="00556B05" w:rsidP="007F2BBF">
            <w:proofErr w:type="spellStart"/>
            <w:r>
              <w:t>ProductBacklog.AddProductBacklog</w:t>
            </w:r>
            <w:proofErr w:type="spellEnd"/>
          </w:p>
        </w:tc>
        <w:tc>
          <w:tcPr>
            <w:tcW w:w="846" w:type="dxa"/>
          </w:tcPr>
          <w:p w:rsidR="00556B05" w:rsidRDefault="003C54A1" w:rsidP="007F2BBF">
            <w:r>
              <w:t>2</w:t>
            </w:r>
          </w:p>
        </w:tc>
        <w:tc>
          <w:tcPr>
            <w:tcW w:w="6709" w:type="dxa"/>
          </w:tcPr>
          <w:p w:rsidR="00556B05" w:rsidRDefault="00556B05" w:rsidP="007F2BBF">
            <w:r>
              <w:t xml:space="preserve">Adding the item to the DB isn’t going to be hard, it’s just a quick insert. The Add/Update/Remove methods will contain all the DB connections, so there’s no separate DB layer. </w:t>
            </w:r>
            <w:r w:rsidR="00D570C3">
              <w:t xml:space="preserve">Since this is the first time an Add method is being written, I’ve upped the amount of time, so that you can work out any bugs before modifying it to use in other </w:t>
            </w:r>
            <w:r w:rsidR="00C71DA7">
              <w:t>classes</w:t>
            </w:r>
            <w:r w:rsidR="00D570C3">
              <w:t xml:space="preserve"> add methods.</w:t>
            </w:r>
          </w:p>
        </w:tc>
      </w:tr>
      <w:tr w:rsidR="00556B05" w:rsidTr="003C54A1">
        <w:tc>
          <w:tcPr>
            <w:tcW w:w="3786" w:type="dxa"/>
          </w:tcPr>
          <w:p w:rsidR="00556B05" w:rsidRDefault="00556B05" w:rsidP="007F2BBF">
            <w:proofErr w:type="spellStart"/>
            <w:r>
              <w:t>ProductBacklog.UpdateProductBacklog</w:t>
            </w:r>
            <w:proofErr w:type="spellEnd"/>
          </w:p>
        </w:tc>
        <w:tc>
          <w:tcPr>
            <w:tcW w:w="846" w:type="dxa"/>
          </w:tcPr>
          <w:p w:rsidR="00556B05" w:rsidRDefault="003C54A1" w:rsidP="007F2BBF">
            <w:r>
              <w:t>2</w:t>
            </w:r>
          </w:p>
        </w:tc>
        <w:tc>
          <w:tcPr>
            <w:tcW w:w="6709" w:type="dxa"/>
          </w:tcPr>
          <w:p w:rsidR="00556B05" w:rsidRDefault="00556B05" w:rsidP="007F2BBF">
            <w:r>
              <w:t>This is slightly harder since you need to find an existing record and modify it, but it still won’t take too long. You can likely just take the Add method and modify it to work with Updating.</w:t>
            </w:r>
            <w:r w:rsidR="00D570C3">
              <w:t xml:space="preserve"> Since this is the first time an Update method is being written, I’ve upped the amount of time, so that you can work out any bugs before modifying it to use in other classes’ Update methods.</w:t>
            </w:r>
          </w:p>
        </w:tc>
      </w:tr>
      <w:tr w:rsidR="00556B05" w:rsidTr="003C54A1">
        <w:tc>
          <w:tcPr>
            <w:tcW w:w="3786" w:type="dxa"/>
          </w:tcPr>
          <w:p w:rsidR="00556B05" w:rsidRDefault="00556B05" w:rsidP="007F2BBF">
            <w:proofErr w:type="spellStart"/>
            <w:r>
              <w:t>ProductBacklog.RemoveProductBacklog</w:t>
            </w:r>
            <w:proofErr w:type="spellEnd"/>
          </w:p>
        </w:tc>
        <w:tc>
          <w:tcPr>
            <w:tcW w:w="846" w:type="dxa"/>
          </w:tcPr>
          <w:p w:rsidR="00556B05" w:rsidRDefault="00D570C3" w:rsidP="007F2BBF">
            <w:r>
              <w:t>2</w:t>
            </w:r>
          </w:p>
        </w:tc>
        <w:tc>
          <w:tcPr>
            <w:tcW w:w="6709" w:type="dxa"/>
          </w:tcPr>
          <w:p w:rsidR="00556B05" w:rsidRDefault="00556B05" w:rsidP="007F2BBF">
            <w:r>
              <w:t>This method will require just a simple delete in the database, and shouldn’t take very long.</w:t>
            </w:r>
            <w:r w:rsidR="00D570C3">
              <w:t xml:space="preserve"> Since this is the first time a Remove method is being written, I’ve upped the amount of time, so that you can work out any bugs before modifying it to use in other classes’ Remove methods.</w:t>
            </w:r>
          </w:p>
        </w:tc>
      </w:tr>
      <w:tr w:rsidR="00556B05" w:rsidTr="003C54A1">
        <w:tc>
          <w:tcPr>
            <w:tcW w:w="3786" w:type="dxa"/>
          </w:tcPr>
          <w:p w:rsidR="00556B05" w:rsidRDefault="00556B05" w:rsidP="007F2BBF">
            <w:proofErr w:type="spellStart"/>
            <w:r>
              <w:t>ReleaseBacklog.AddReleaseBacklog</w:t>
            </w:r>
            <w:proofErr w:type="spellEnd"/>
          </w:p>
        </w:tc>
        <w:tc>
          <w:tcPr>
            <w:tcW w:w="846" w:type="dxa"/>
          </w:tcPr>
          <w:p w:rsidR="00556B05" w:rsidRDefault="005925C5" w:rsidP="007F2BBF">
            <w:r>
              <w:t>1</w:t>
            </w:r>
          </w:p>
        </w:tc>
        <w:tc>
          <w:tcPr>
            <w:tcW w:w="6709" w:type="dxa"/>
          </w:tcPr>
          <w:p w:rsidR="00556B05" w:rsidRDefault="005925C5" w:rsidP="007F2BBF">
            <w:r>
              <w:t xml:space="preserve">This can likely be just copying some code from the </w:t>
            </w:r>
            <w:proofErr w:type="spellStart"/>
            <w:r>
              <w:t>ProductBacklog’s</w:t>
            </w:r>
            <w:proofErr w:type="spellEnd"/>
            <w:r>
              <w:t xml:space="preserve"> Add method and modifying it to work on the </w:t>
            </w:r>
            <w:proofErr w:type="spellStart"/>
            <w:r>
              <w:t>ReleaseBacklog</w:t>
            </w:r>
            <w:proofErr w:type="spellEnd"/>
            <w:r>
              <w:t xml:space="preserve"> table instead. It won’t take long to implement. </w:t>
            </w:r>
          </w:p>
        </w:tc>
      </w:tr>
      <w:tr w:rsidR="00556B05" w:rsidTr="003C54A1">
        <w:tc>
          <w:tcPr>
            <w:tcW w:w="3786" w:type="dxa"/>
          </w:tcPr>
          <w:p w:rsidR="00556B05" w:rsidRDefault="00556B05" w:rsidP="007F2BBF">
            <w:proofErr w:type="spellStart"/>
            <w:r>
              <w:lastRenderedPageBreak/>
              <w:t>ReleaseBacklog.UpdateReleaseBacklog</w:t>
            </w:r>
            <w:proofErr w:type="spellEnd"/>
          </w:p>
        </w:tc>
        <w:tc>
          <w:tcPr>
            <w:tcW w:w="846" w:type="dxa"/>
          </w:tcPr>
          <w:p w:rsidR="00556B05" w:rsidRDefault="005925C5" w:rsidP="007F2BBF">
            <w:r>
              <w:t>1</w:t>
            </w:r>
          </w:p>
        </w:tc>
        <w:tc>
          <w:tcPr>
            <w:tcW w:w="6709" w:type="dxa"/>
          </w:tcPr>
          <w:p w:rsidR="00556B05" w:rsidRDefault="005925C5" w:rsidP="007F2BBF">
            <w:r>
              <w:t xml:space="preserve">Since writing the update method has already been done in the </w:t>
            </w:r>
            <w:proofErr w:type="spellStart"/>
            <w:r>
              <w:t>ProductBacklog</w:t>
            </w:r>
            <w:proofErr w:type="spellEnd"/>
            <w:r>
              <w:t xml:space="preserve"> class, it won’t take too long to reimplement it in this class.</w:t>
            </w:r>
          </w:p>
        </w:tc>
      </w:tr>
      <w:tr w:rsidR="00556B05" w:rsidTr="003C54A1">
        <w:tc>
          <w:tcPr>
            <w:tcW w:w="3786" w:type="dxa"/>
          </w:tcPr>
          <w:p w:rsidR="00556B05" w:rsidRDefault="00556B05" w:rsidP="007F2BBF">
            <w:proofErr w:type="spellStart"/>
            <w:r>
              <w:t>ReleaseBacklog.RemoveReleaseBacklog</w:t>
            </w:r>
            <w:proofErr w:type="spellEnd"/>
          </w:p>
        </w:tc>
        <w:tc>
          <w:tcPr>
            <w:tcW w:w="846" w:type="dxa"/>
          </w:tcPr>
          <w:p w:rsidR="00556B05" w:rsidRDefault="005925C5" w:rsidP="007F2BBF">
            <w:r>
              <w:t>1</w:t>
            </w:r>
          </w:p>
        </w:tc>
        <w:tc>
          <w:tcPr>
            <w:tcW w:w="6709" w:type="dxa"/>
          </w:tcPr>
          <w:p w:rsidR="00556B05" w:rsidRDefault="005925C5" w:rsidP="007F2BBF">
            <w:r>
              <w:t xml:space="preserve">The delete has already been done as well, so it can be copied. Ideally, since there’s a lot of copying stuff so far, you could create a single class that you just pass a select statement to that will handle any table. </w:t>
            </w:r>
          </w:p>
        </w:tc>
      </w:tr>
      <w:tr w:rsidR="005925C5" w:rsidTr="003C54A1">
        <w:tc>
          <w:tcPr>
            <w:tcW w:w="3786" w:type="dxa"/>
          </w:tcPr>
          <w:p w:rsidR="005925C5" w:rsidRDefault="005925C5" w:rsidP="007F2BBF">
            <w:proofErr w:type="spellStart"/>
            <w:r>
              <w:t>ReleaseBacklog.SortSprintsByDate</w:t>
            </w:r>
            <w:proofErr w:type="spellEnd"/>
          </w:p>
        </w:tc>
        <w:tc>
          <w:tcPr>
            <w:tcW w:w="846" w:type="dxa"/>
          </w:tcPr>
          <w:p w:rsidR="005925C5" w:rsidRDefault="005925C5" w:rsidP="007F2BBF">
            <w:r>
              <w:t>4</w:t>
            </w:r>
          </w:p>
        </w:tc>
        <w:tc>
          <w:tcPr>
            <w:tcW w:w="6709" w:type="dxa"/>
          </w:tcPr>
          <w:p w:rsidR="005925C5" w:rsidRDefault="005925C5" w:rsidP="007F2BBF">
            <w:r>
              <w:t xml:space="preserve">This will require writing a sort method that uses the object’s </w:t>
            </w:r>
            <w:proofErr w:type="spellStart"/>
            <w:r>
              <w:t>BacklogItem</w:t>
            </w:r>
            <w:proofErr w:type="spellEnd"/>
            <w:r>
              <w:t xml:space="preserve"> list priority attribute. This shouldn’t take 4 hours, but just giving it extra time in case something goes wrong. All it should require is a quick implantation of a quicksort or merge sort al</w:t>
            </w:r>
            <w:r w:rsidR="00D570C3">
              <w:t>go</w:t>
            </w:r>
            <w:r>
              <w:t>rith</w:t>
            </w:r>
            <w:r w:rsidR="00D570C3">
              <w:t>m</w:t>
            </w:r>
            <w:r>
              <w:t>.</w:t>
            </w:r>
          </w:p>
        </w:tc>
      </w:tr>
      <w:tr w:rsidR="00556B05" w:rsidTr="003C54A1">
        <w:tc>
          <w:tcPr>
            <w:tcW w:w="3786" w:type="dxa"/>
          </w:tcPr>
          <w:p w:rsidR="00556B05" w:rsidRDefault="00556B05" w:rsidP="007F2BBF">
            <w:proofErr w:type="spellStart"/>
            <w:r>
              <w:t>SprintBacklog.AddSprintBacklog</w:t>
            </w:r>
            <w:proofErr w:type="spellEnd"/>
          </w:p>
        </w:tc>
        <w:tc>
          <w:tcPr>
            <w:tcW w:w="846" w:type="dxa"/>
          </w:tcPr>
          <w:p w:rsidR="00556B05" w:rsidRDefault="005925C5" w:rsidP="007F2BBF">
            <w:r>
              <w:t xml:space="preserve">1 </w:t>
            </w:r>
          </w:p>
        </w:tc>
        <w:tc>
          <w:tcPr>
            <w:tcW w:w="6709" w:type="dxa"/>
          </w:tcPr>
          <w:p w:rsidR="00556B05" w:rsidRDefault="005925C5" w:rsidP="007F2BBF">
            <w:r>
              <w:t>This will be minimal work again, you’re pretty much just changing the table name in the select statement.</w:t>
            </w:r>
          </w:p>
        </w:tc>
      </w:tr>
      <w:tr w:rsidR="00556B05" w:rsidTr="003C54A1">
        <w:tc>
          <w:tcPr>
            <w:tcW w:w="3786" w:type="dxa"/>
          </w:tcPr>
          <w:p w:rsidR="00556B05" w:rsidRDefault="00556B05" w:rsidP="007F2BBF">
            <w:proofErr w:type="spellStart"/>
            <w:r>
              <w:t>SprintBacklog.UpdateSprintBacklog</w:t>
            </w:r>
            <w:proofErr w:type="spellEnd"/>
          </w:p>
        </w:tc>
        <w:tc>
          <w:tcPr>
            <w:tcW w:w="846" w:type="dxa"/>
          </w:tcPr>
          <w:p w:rsidR="00556B05" w:rsidRDefault="005925C5" w:rsidP="007F2BBF">
            <w:r>
              <w:t>1</w:t>
            </w:r>
          </w:p>
        </w:tc>
        <w:tc>
          <w:tcPr>
            <w:tcW w:w="6709" w:type="dxa"/>
          </w:tcPr>
          <w:p w:rsidR="00556B05" w:rsidRDefault="005925C5" w:rsidP="007F2BBF">
            <w:r>
              <w:t xml:space="preserve">Just changing the table name and columns grabbed in the select statement from the </w:t>
            </w:r>
            <w:proofErr w:type="spellStart"/>
            <w:r>
              <w:t>UpdateReleaseBacklog</w:t>
            </w:r>
            <w:proofErr w:type="spellEnd"/>
            <w:r>
              <w:t xml:space="preserve"> method.</w:t>
            </w:r>
          </w:p>
        </w:tc>
      </w:tr>
      <w:tr w:rsidR="00556B05" w:rsidTr="003C54A1">
        <w:tc>
          <w:tcPr>
            <w:tcW w:w="3786" w:type="dxa"/>
          </w:tcPr>
          <w:p w:rsidR="00556B05" w:rsidRDefault="00556B05" w:rsidP="007F2BBF">
            <w:proofErr w:type="spellStart"/>
            <w:r>
              <w:t>SprintBacklog.RemoveSprintBacklog</w:t>
            </w:r>
            <w:proofErr w:type="spellEnd"/>
          </w:p>
        </w:tc>
        <w:tc>
          <w:tcPr>
            <w:tcW w:w="846" w:type="dxa"/>
          </w:tcPr>
          <w:p w:rsidR="00556B05" w:rsidRDefault="005925C5" w:rsidP="007F2BBF">
            <w:r>
              <w:t>1</w:t>
            </w:r>
          </w:p>
        </w:tc>
        <w:tc>
          <w:tcPr>
            <w:tcW w:w="6709" w:type="dxa"/>
          </w:tcPr>
          <w:p w:rsidR="00556B05" w:rsidRDefault="005925C5" w:rsidP="007F2BBF">
            <w:r>
              <w:t xml:space="preserve">More copy paste from other classes. Just change the table name and the primary key, that’s really all that needs to be done. </w:t>
            </w:r>
          </w:p>
        </w:tc>
      </w:tr>
      <w:tr w:rsidR="00556B05" w:rsidTr="003C54A1">
        <w:tc>
          <w:tcPr>
            <w:tcW w:w="3786" w:type="dxa"/>
          </w:tcPr>
          <w:p w:rsidR="00556B05" w:rsidRDefault="00556B05" w:rsidP="007F2BBF">
            <w:proofErr w:type="spellStart"/>
            <w:r>
              <w:t>Backlog.AddBacklogItem</w:t>
            </w:r>
            <w:proofErr w:type="spellEnd"/>
          </w:p>
        </w:tc>
        <w:tc>
          <w:tcPr>
            <w:tcW w:w="846" w:type="dxa"/>
          </w:tcPr>
          <w:p w:rsidR="00556B05" w:rsidRDefault="005925C5" w:rsidP="007F2BBF">
            <w:r>
              <w:t>1</w:t>
            </w:r>
          </w:p>
        </w:tc>
        <w:tc>
          <w:tcPr>
            <w:tcW w:w="6709" w:type="dxa"/>
          </w:tcPr>
          <w:p w:rsidR="00556B05" w:rsidRDefault="005925C5" w:rsidP="007F2BBF">
            <w:r>
              <w:t xml:space="preserve">This method is essentially the same code as the other Add methods. You have a couple different attributes in your </w:t>
            </w:r>
            <w:proofErr w:type="spellStart"/>
            <w:r>
              <w:t>BacklogItem</w:t>
            </w:r>
            <w:proofErr w:type="spellEnd"/>
            <w:r w:rsidR="00486FEC">
              <w:t xml:space="preserve"> class than in your Backlog classes, so things will need to change up a bit, but it won’t be too long.</w:t>
            </w:r>
          </w:p>
        </w:tc>
      </w:tr>
      <w:tr w:rsidR="00556B05" w:rsidTr="003C54A1">
        <w:tc>
          <w:tcPr>
            <w:tcW w:w="3786" w:type="dxa"/>
          </w:tcPr>
          <w:p w:rsidR="00556B05" w:rsidRDefault="00556B05" w:rsidP="007F2BBF">
            <w:proofErr w:type="spellStart"/>
            <w:r>
              <w:t>Backlog.UpdateBacklogItem</w:t>
            </w:r>
            <w:proofErr w:type="spellEnd"/>
          </w:p>
        </w:tc>
        <w:tc>
          <w:tcPr>
            <w:tcW w:w="846" w:type="dxa"/>
          </w:tcPr>
          <w:p w:rsidR="00556B05" w:rsidRDefault="00486FEC" w:rsidP="007F2BBF">
            <w:r>
              <w:t>1</w:t>
            </w:r>
          </w:p>
        </w:tc>
        <w:tc>
          <w:tcPr>
            <w:tcW w:w="6709" w:type="dxa"/>
          </w:tcPr>
          <w:p w:rsidR="00556B05" w:rsidRDefault="00486FEC" w:rsidP="007F2BBF">
            <w:r>
              <w:t>Again, you can copy paste your other Update methods into here and modify the attributes getting passed in and modified.</w:t>
            </w:r>
          </w:p>
        </w:tc>
      </w:tr>
      <w:tr w:rsidR="00556B05" w:rsidTr="003C54A1">
        <w:tc>
          <w:tcPr>
            <w:tcW w:w="3786" w:type="dxa"/>
          </w:tcPr>
          <w:p w:rsidR="00556B05" w:rsidRDefault="00556B05" w:rsidP="007F2BBF">
            <w:proofErr w:type="spellStart"/>
            <w:r>
              <w:t>Backlog.RemoveBacklogItem</w:t>
            </w:r>
            <w:proofErr w:type="spellEnd"/>
          </w:p>
        </w:tc>
        <w:tc>
          <w:tcPr>
            <w:tcW w:w="846" w:type="dxa"/>
          </w:tcPr>
          <w:p w:rsidR="00556B05" w:rsidRDefault="00486FEC" w:rsidP="007F2BBF">
            <w:r>
              <w:t>1</w:t>
            </w:r>
          </w:p>
        </w:tc>
        <w:tc>
          <w:tcPr>
            <w:tcW w:w="6709" w:type="dxa"/>
          </w:tcPr>
          <w:p w:rsidR="00556B05" w:rsidRDefault="00486FEC" w:rsidP="007F2BBF">
            <w:r>
              <w:t>Same stuff as the other deletes since all you’re passing to it is a primary key. Really just need to change a variable name here.</w:t>
            </w:r>
          </w:p>
        </w:tc>
      </w:tr>
      <w:tr w:rsidR="005925C5" w:rsidTr="003C54A1">
        <w:tc>
          <w:tcPr>
            <w:tcW w:w="3786" w:type="dxa"/>
          </w:tcPr>
          <w:p w:rsidR="005925C5" w:rsidRDefault="005925C5" w:rsidP="007F2BBF">
            <w:proofErr w:type="spellStart"/>
            <w:r>
              <w:t>Backlog.SortItemsByPriority</w:t>
            </w:r>
            <w:proofErr w:type="spellEnd"/>
          </w:p>
        </w:tc>
        <w:tc>
          <w:tcPr>
            <w:tcW w:w="846" w:type="dxa"/>
          </w:tcPr>
          <w:p w:rsidR="005925C5" w:rsidRDefault="00486FEC" w:rsidP="007F2BBF">
            <w:r>
              <w:t>4</w:t>
            </w:r>
          </w:p>
        </w:tc>
        <w:tc>
          <w:tcPr>
            <w:tcW w:w="6709" w:type="dxa"/>
          </w:tcPr>
          <w:p w:rsidR="005925C5" w:rsidRDefault="00486FEC" w:rsidP="007F2BBF">
            <w:r>
              <w:t xml:space="preserve">This will require the same stuff as the </w:t>
            </w:r>
            <w:proofErr w:type="spellStart"/>
            <w:r>
              <w:t>SortSprintsByDate</w:t>
            </w:r>
            <w:proofErr w:type="spellEnd"/>
            <w:r>
              <w:t xml:space="preserve"> method, except now it will be using the priority in the </w:t>
            </w:r>
            <w:proofErr w:type="spellStart"/>
            <w:r>
              <w:t>BacklogItem</w:t>
            </w:r>
            <w:proofErr w:type="spellEnd"/>
            <w:r>
              <w:t xml:space="preserve"> class as opposed to the </w:t>
            </w:r>
            <w:proofErr w:type="spellStart"/>
            <w:r>
              <w:t>startDate</w:t>
            </w:r>
            <w:proofErr w:type="spellEnd"/>
            <w:r>
              <w:t xml:space="preserve"> in the </w:t>
            </w:r>
            <w:proofErr w:type="spellStart"/>
            <w:r>
              <w:t>SprintBacklog</w:t>
            </w:r>
            <w:proofErr w:type="spellEnd"/>
            <w:r>
              <w:t xml:space="preserve"> class. It will also be using a different object type. It would be a lot faster to use the same sorting algorithm for both classes, but it might be favorable to use a different algorithm on each one depending on how much data you’re actually dealing with. </w:t>
            </w:r>
          </w:p>
        </w:tc>
      </w:tr>
      <w:tr w:rsidR="00556B05" w:rsidTr="003C54A1">
        <w:tc>
          <w:tcPr>
            <w:tcW w:w="3786" w:type="dxa"/>
          </w:tcPr>
          <w:p w:rsidR="00556B05" w:rsidRDefault="00556B05" w:rsidP="007F2BBF">
            <w:proofErr w:type="spellStart"/>
            <w:r>
              <w:t>BacklogItem.AddTask</w:t>
            </w:r>
            <w:proofErr w:type="spellEnd"/>
          </w:p>
        </w:tc>
        <w:tc>
          <w:tcPr>
            <w:tcW w:w="846" w:type="dxa"/>
          </w:tcPr>
          <w:p w:rsidR="00556B05" w:rsidRDefault="00486FEC" w:rsidP="007F2BBF">
            <w:r>
              <w:t xml:space="preserve">1 </w:t>
            </w:r>
          </w:p>
        </w:tc>
        <w:tc>
          <w:tcPr>
            <w:tcW w:w="6709" w:type="dxa"/>
          </w:tcPr>
          <w:p w:rsidR="00556B05" w:rsidRDefault="00486FEC" w:rsidP="007F2BBF">
            <w:r>
              <w:t>This is some more copied code, but you’ll have to change all the different attributes, which won’t take long.</w:t>
            </w:r>
          </w:p>
        </w:tc>
      </w:tr>
      <w:tr w:rsidR="00556B05" w:rsidTr="003C54A1">
        <w:tc>
          <w:tcPr>
            <w:tcW w:w="3786" w:type="dxa"/>
          </w:tcPr>
          <w:p w:rsidR="00556B05" w:rsidRDefault="00556B05" w:rsidP="007F2BBF">
            <w:proofErr w:type="spellStart"/>
            <w:r>
              <w:t>BacklogItem.UpdateTask</w:t>
            </w:r>
            <w:proofErr w:type="spellEnd"/>
          </w:p>
        </w:tc>
        <w:tc>
          <w:tcPr>
            <w:tcW w:w="846" w:type="dxa"/>
          </w:tcPr>
          <w:p w:rsidR="00556B05" w:rsidRDefault="00486FEC" w:rsidP="007F2BBF">
            <w:r>
              <w:t xml:space="preserve">1 </w:t>
            </w:r>
          </w:p>
        </w:tc>
        <w:tc>
          <w:tcPr>
            <w:tcW w:w="6709" w:type="dxa"/>
          </w:tcPr>
          <w:p w:rsidR="00556B05" w:rsidRDefault="00486FEC" w:rsidP="007F2BBF">
            <w:r>
              <w:t xml:space="preserve">Same as the Add, just copy one of the Update methods and change some attributes and variable names. </w:t>
            </w:r>
          </w:p>
        </w:tc>
      </w:tr>
      <w:tr w:rsidR="00556B05" w:rsidTr="003C54A1">
        <w:tc>
          <w:tcPr>
            <w:tcW w:w="3786" w:type="dxa"/>
          </w:tcPr>
          <w:p w:rsidR="00556B05" w:rsidRDefault="00556B05" w:rsidP="007F2BBF">
            <w:proofErr w:type="spellStart"/>
            <w:r>
              <w:t>BacklogItem.RemoveTask</w:t>
            </w:r>
            <w:proofErr w:type="spellEnd"/>
          </w:p>
        </w:tc>
        <w:tc>
          <w:tcPr>
            <w:tcW w:w="846" w:type="dxa"/>
          </w:tcPr>
          <w:p w:rsidR="00556B05" w:rsidRDefault="00486FEC" w:rsidP="007F2BBF">
            <w:r>
              <w:t>1</w:t>
            </w:r>
          </w:p>
        </w:tc>
        <w:tc>
          <w:tcPr>
            <w:tcW w:w="6709" w:type="dxa"/>
          </w:tcPr>
          <w:p w:rsidR="00556B05" w:rsidRDefault="00486FEC" w:rsidP="007F2BBF">
            <w:r>
              <w:t>Again, Copy a Remove method and change some attributes and variables</w:t>
            </w:r>
          </w:p>
        </w:tc>
      </w:tr>
      <w:tr w:rsidR="00556B05" w:rsidTr="003C54A1">
        <w:tc>
          <w:tcPr>
            <w:tcW w:w="3786" w:type="dxa"/>
          </w:tcPr>
          <w:p w:rsidR="00556B05" w:rsidRDefault="00556B05" w:rsidP="007F2BBF">
            <w:proofErr w:type="spellStart"/>
            <w:r>
              <w:t>BacklogItem.SortTasksByPriority</w:t>
            </w:r>
            <w:proofErr w:type="spellEnd"/>
          </w:p>
        </w:tc>
        <w:tc>
          <w:tcPr>
            <w:tcW w:w="846" w:type="dxa"/>
          </w:tcPr>
          <w:p w:rsidR="00556B05" w:rsidRDefault="00486FEC" w:rsidP="007F2BBF">
            <w:r>
              <w:t>2</w:t>
            </w:r>
          </w:p>
        </w:tc>
        <w:tc>
          <w:tcPr>
            <w:tcW w:w="6709" w:type="dxa"/>
          </w:tcPr>
          <w:p w:rsidR="00556B05" w:rsidRDefault="00486FEC" w:rsidP="007F2BBF">
            <w:r>
              <w:t xml:space="preserve">This should just be implementing the same sort as the </w:t>
            </w:r>
            <w:proofErr w:type="spellStart"/>
            <w:r>
              <w:t>Backlog.SortItemsByPriority</w:t>
            </w:r>
            <w:proofErr w:type="spellEnd"/>
            <w:r>
              <w:t xml:space="preserve">, except you change the Data type you’re working with to be Task instead of </w:t>
            </w:r>
            <w:proofErr w:type="spellStart"/>
            <w:r>
              <w:t>BacklogItem</w:t>
            </w:r>
            <w:proofErr w:type="spellEnd"/>
            <w:r>
              <w:t>. This time should be overestimated, but I’ll leave it at 2 hours just in case.</w:t>
            </w:r>
          </w:p>
        </w:tc>
      </w:tr>
      <w:tr w:rsidR="003C54A1" w:rsidTr="003C54A1">
        <w:tc>
          <w:tcPr>
            <w:tcW w:w="3786" w:type="dxa"/>
          </w:tcPr>
          <w:p w:rsidR="003C54A1" w:rsidRDefault="003C54A1" w:rsidP="007F2BBF">
            <w:r>
              <w:t>Write unit tests</w:t>
            </w:r>
          </w:p>
        </w:tc>
        <w:tc>
          <w:tcPr>
            <w:tcW w:w="846" w:type="dxa"/>
          </w:tcPr>
          <w:p w:rsidR="003C54A1" w:rsidRDefault="003C54A1" w:rsidP="007F2BBF">
            <w:r>
              <w:t>10</w:t>
            </w:r>
          </w:p>
        </w:tc>
        <w:tc>
          <w:tcPr>
            <w:tcW w:w="6709" w:type="dxa"/>
          </w:tcPr>
          <w:p w:rsidR="003C54A1" w:rsidRDefault="003C54A1" w:rsidP="007F2BBF">
            <w:r>
              <w:t>Unit tests should take more than 10 hours, but since this is an agile system, I allotted less time to the unit tests since they can get compl</w:t>
            </w:r>
            <w:bookmarkStart w:id="7" w:name="_GoBack"/>
            <w:bookmarkEnd w:id="7"/>
            <w:r>
              <w:t xml:space="preserve">eted over the course of multiple sprints. Right now, we want to get this part of the system working, minor bug fixes can come later, as long as the system works for now. But 10 hours will not cover all tests. </w:t>
            </w:r>
          </w:p>
        </w:tc>
      </w:tr>
    </w:tbl>
    <w:p w:rsidR="007F2BBF" w:rsidRDefault="007F2BBF" w:rsidP="007F2BBF">
      <w:pPr>
        <w:pStyle w:val="Heading1"/>
      </w:pPr>
      <w:bookmarkStart w:id="8" w:name="_Toc480364251"/>
      <w:r>
        <w:lastRenderedPageBreak/>
        <w:t>Part B: System Architecture</w:t>
      </w:r>
      <w:bookmarkEnd w:id="8"/>
    </w:p>
    <w:p w:rsidR="007F2BBF" w:rsidRDefault="007F2BBF" w:rsidP="007F2BBF">
      <w:pPr>
        <w:pStyle w:val="Heading2"/>
        <w:numPr>
          <w:ilvl w:val="0"/>
          <w:numId w:val="2"/>
        </w:numPr>
      </w:pPr>
      <w:bookmarkStart w:id="9" w:name="_Toc480364252"/>
      <w:r>
        <w:t>Choosing the architecture</w:t>
      </w:r>
      <w:bookmarkEnd w:id="9"/>
    </w:p>
    <w:p w:rsidR="00D75EB6" w:rsidRPr="00B430D1" w:rsidRDefault="00D75EB6" w:rsidP="00D75EB6">
      <w:pPr>
        <w:pStyle w:val="ListParagraph"/>
        <w:jc w:val="both"/>
        <w:rPr>
          <w:rFonts w:cstheme="minorHAnsi"/>
        </w:rPr>
      </w:pPr>
      <w:r w:rsidRPr="00B430D1">
        <w:rPr>
          <w:rFonts w:cstheme="minorHAnsi"/>
        </w:rPr>
        <w:t xml:space="preserve">This system would be designed in a three-tier architecture. The system has 3 distinct tiers; the client, the web </w:t>
      </w:r>
      <w:r w:rsidR="00B430D1" w:rsidRPr="00B430D1">
        <w:rPr>
          <w:rFonts w:cstheme="minorHAnsi"/>
        </w:rPr>
        <w:t>server,</w:t>
      </w:r>
      <w:r w:rsidRPr="00B430D1">
        <w:rPr>
          <w:rFonts w:cstheme="minorHAnsi"/>
        </w:rPr>
        <w:t xml:space="preserve"> and the database server. Those are the parts of the system that will be involved in this system, while the Microsoft Exchange server exists for email, it’s not actually a part of the system. It will get used by the system administrators, but it’s another system that’s separate from the rest of the actual event registration system.</w:t>
      </w:r>
    </w:p>
    <w:p w:rsidR="007F2BBF" w:rsidRDefault="007F2BBF" w:rsidP="007F2BBF">
      <w:pPr>
        <w:pStyle w:val="Heading2"/>
        <w:numPr>
          <w:ilvl w:val="0"/>
          <w:numId w:val="2"/>
        </w:numPr>
      </w:pPr>
      <w:bookmarkStart w:id="10" w:name="_Toc480364253"/>
      <w:r>
        <w:t>Layering the application</w:t>
      </w:r>
      <w:bookmarkEnd w:id="10"/>
    </w:p>
    <w:p w:rsidR="00453FB0" w:rsidRPr="00453FB0" w:rsidRDefault="00453FB0" w:rsidP="00453FB0">
      <w:pPr>
        <w:ind w:left="720"/>
      </w:pPr>
      <w:r>
        <w:t xml:space="preserve">The lowest layer of the system architecture would be the data access layer, which would exist within stored procedures in the database for this system. The </w:t>
      </w:r>
      <w:r w:rsidR="001E74DE">
        <w:t>Business logic will execute within the web server. The business logic layer inside the web server would manipulate data and store it within classes to pass off to the client, which would act as the presentation layer. The client would see the data passed to it from the business logic and format it to be displayed in a presentable way.</w:t>
      </w:r>
    </w:p>
    <w:p w:rsidR="00BD0A6C" w:rsidRPr="00BD0A6C" w:rsidRDefault="007F2BBF" w:rsidP="00BD0A6C">
      <w:pPr>
        <w:pStyle w:val="Heading2"/>
        <w:numPr>
          <w:ilvl w:val="0"/>
          <w:numId w:val="2"/>
        </w:numPr>
      </w:pPr>
      <w:bookmarkStart w:id="11" w:name="_Toc480364254"/>
      <w:r>
        <w:t>Deployment Diagram</w:t>
      </w:r>
      <w:bookmarkEnd w:id="11"/>
    </w:p>
    <w:p w:rsidR="007F2BBF" w:rsidRDefault="00D75EB6" w:rsidP="007F2BBF">
      <w:r>
        <w:rPr>
          <w:noProof/>
          <w:lang w:eastAsia="en-CA"/>
        </w:rPr>
        <w:drawing>
          <wp:inline distT="0" distB="0" distL="0" distR="0">
            <wp:extent cx="5270606" cy="4724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CQuestion1Deployment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5212" cy="4746456"/>
                    </a:xfrm>
                    <a:prstGeom prst="rect">
                      <a:avLst/>
                    </a:prstGeom>
                  </pic:spPr>
                </pic:pic>
              </a:graphicData>
            </a:graphic>
          </wp:inline>
        </w:drawing>
      </w:r>
    </w:p>
    <w:p w:rsidR="00BD0A6C" w:rsidRPr="00B41962" w:rsidRDefault="00B41962" w:rsidP="007F2BBF">
      <w:pPr>
        <w:rPr>
          <w:rStyle w:val="SubtleEmphasis"/>
        </w:rPr>
      </w:pPr>
      <w:r w:rsidRPr="00B41962">
        <w:rPr>
          <w:rStyle w:val="SubtleEmphasis"/>
        </w:rPr>
        <w:t>Figure 6: Deployment Diagram for Event Registration System</w:t>
      </w:r>
    </w:p>
    <w:p w:rsidR="007F2BBF" w:rsidRDefault="001E74DE" w:rsidP="007F2BBF">
      <w:pPr>
        <w:pStyle w:val="Heading1"/>
      </w:pPr>
      <w:bookmarkStart w:id="12" w:name="_Toc480364255"/>
      <w:r>
        <w:lastRenderedPageBreak/>
        <w:t>P</w:t>
      </w:r>
      <w:r w:rsidR="007F2BBF">
        <w:t>art C: System Development Methodologies</w:t>
      </w:r>
      <w:bookmarkEnd w:id="12"/>
    </w:p>
    <w:p w:rsidR="007F2BBF" w:rsidRDefault="007F2BBF" w:rsidP="007F2BBF">
      <w:pPr>
        <w:pStyle w:val="Heading2"/>
        <w:numPr>
          <w:ilvl w:val="0"/>
          <w:numId w:val="3"/>
        </w:numPr>
      </w:pPr>
      <w:bookmarkStart w:id="13" w:name="_Toc480364256"/>
      <w:r>
        <w:t>Choosing the methodology</w:t>
      </w:r>
      <w:bookmarkEnd w:id="13"/>
    </w:p>
    <w:p w:rsidR="007F2BBF" w:rsidRDefault="001E74DE" w:rsidP="007F2BBF">
      <w:r>
        <w:t xml:space="preserve">For this team and project, I would choose to follow a structured approach such as waterfall development. With waterfall </w:t>
      </w:r>
      <w:r w:rsidRPr="00B430D1">
        <w:rPr>
          <w:rFonts w:cstheme="minorHAnsi"/>
        </w:rPr>
        <w:t xml:space="preserve">development, you can </w:t>
      </w:r>
      <w:r w:rsidR="003A7786" w:rsidRPr="00B430D1">
        <w:rPr>
          <w:rFonts w:cstheme="minorHAnsi"/>
        </w:rPr>
        <w:t>fully take advantage of knowing all of the system requirements prior to beginning development. With a military system, you also want to make sure that everything is as per specification, so following</w:t>
      </w:r>
      <w:r w:rsidR="003A7786">
        <w:t xml:space="preserve"> a waterfall development gives the team lots of opportunity to make sure than anything very specific that isn’t in the pre-existing documentation is noted inside the documents. Following a waterfall development is also probably easier for the team, since they aren’t familiar with any particular approach. Teaching the basics of waterfall development to a development team is much easier than teaching about rapid application development or agile methodologies. It’s a very simple approach, and it is effective. </w:t>
      </w:r>
    </w:p>
    <w:p w:rsidR="003A7786" w:rsidRPr="007F2BBF" w:rsidRDefault="003A7786" w:rsidP="007F2BBF">
      <w:r>
        <w:t xml:space="preserve">Nothing in the specifications asks for a time or money constraint either, so even if waterfall development takes a little bit longer due to more requirements for extensive documentation, that doesn’t seem to be much of an issue with this system. The organization building the system is also an external organization, so having extensive documentation makes the system more maintainable once it’s been passed off to </w:t>
      </w:r>
      <w:r w:rsidR="00BF422C">
        <w:t xml:space="preserve">the military. All of the black-box requirements have been specified, but all of the technical documentation still needs to be written, so handing off all the technical documentation to the military will be better than handing them a system that they know nothing of the inner workings. </w:t>
      </w:r>
    </w:p>
    <w:sectPr w:rsidR="003A7786" w:rsidRPr="007F2BBF" w:rsidSect="00843B2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54A0"/>
    <w:multiLevelType w:val="hybridMultilevel"/>
    <w:tmpl w:val="8842AB5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CA1799"/>
    <w:multiLevelType w:val="hybridMultilevel"/>
    <w:tmpl w:val="6D2E03F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F6125A2"/>
    <w:multiLevelType w:val="hybridMultilevel"/>
    <w:tmpl w:val="A2F4185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27"/>
    <w:rsid w:val="00017BF9"/>
    <w:rsid w:val="00032F7B"/>
    <w:rsid w:val="000377D2"/>
    <w:rsid w:val="00080C1C"/>
    <w:rsid w:val="000E48A3"/>
    <w:rsid w:val="000E6A43"/>
    <w:rsid w:val="00160063"/>
    <w:rsid w:val="0019493F"/>
    <w:rsid w:val="001A45E1"/>
    <w:rsid w:val="001A5E35"/>
    <w:rsid w:val="001E74DE"/>
    <w:rsid w:val="002041B6"/>
    <w:rsid w:val="00227301"/>
    <w:rsid w:val="002A42AA"/>
    <w:rsid w:val="002B4F54"/>
    <w:rsid w:val="002E4FDD"/>
    <w:rsid w:val="00325537"/>
    <w:rsid w:val="00334864"/>
    <w:rsid w:val="00334E60"/>
    <w:rsid w:val="003A7786"/>
    <w:rsid w:val="003B1EAB"/>
    <w:rsid w:val="003C54A1"/>
    <w:rsid w:val="003F78F4"/>
    <w:rsid w:val="0043673C"/>
    <w:rsid w:val="00453FB0"/>
    <w:rsid w:val="004810E4"/>
    <w:rsid w:val="00486FEC"/>
    <w:rsid w:val="00556B05"/>
    <w:rsid w:val="005925C5"/>
    <w:rsid w:val="005A49D8"/>
    <w:rsid w:val="005D59D5"/>
    <w:rsid w:val="005E1562"/>
    <w:rsid w:val="005E500B"/>
    <w:rsid w:val="0060026B"/>
    <w:rsid w:val="00781C94"/>
    <w:rsid w:val="007D51CD"/>
    <w:rsid w:val="007F2BBF"/>
    <w:rsid w:val="008023F6"/>
    <w:rsid w:val="00806E6C"/>
    <w:rsid w:val="0082502A"/>
    <w:rsid w:val="00843B27"/>
    <w:rsid w:val="00843C55"/>
    <w:rsid w:val="00960D81"/>
    <w:rsid w:val="009D3E99"/>
    <w:rsid w:val="00A97BF4"/>
    <w:rsid w:val="00B41962"/>
    <w:rsid w:val="00B430D1"/>
    <w:rsid w:val="00BD0A6C"/>
    <w:rsid w:val="00BF422C"/>
    <w:rsid w:val="00C71DA7"/>
    <w:rsid w:val="00D40DC0"/>
    <w:rsid w:val="00D570C3"/>
    <w:rsid w:val="00D75EB6"/>
    <w:rsid w:val="00DB456F"/>
    <w:rsid w:val="00E93DB0"/>
    <w:rsid w:val="00E955BB"/>
    <w:rsid w:val="00E95BD1"/>
    <w:rsid w:val="00F31B62"/>
    <w:rsid w:val="00FF2B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E966"/>
  <w15:chartTrackingRefBased/>
  <w15:docId w15:val="{4585C535-49DB-4223-A6FA-D33C857D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1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1B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3B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3B27"/>
    <w:rPr>
      <w:rFonts w:eastAsiaTheme="minorEastAsia"/>
      <w:lang w:val="en-US"/>
    </w:rPr>
  </w:style>
  <w:style w:type="paragraph" w:styleId="Title">
    <w:name w:val="Title"/>
    <w:basedOn w:val="Normal"/>
    <w:next w:val="Normal"/>
    <w:link w:val="TitleChar"/>
    <w:uiPriority w:val="10"/>
    <w:qFormat/>
    <w:rsid w:val="00843B2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43B2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43B2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43B27"/>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843B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3B27"/>
    <w:pPr>
      <w:outlineLvl w:val="9"/>
    </w:pPr>
    <w:rPr>
      <w:lang w:val="en-US"/>
    </w:rPr>
  </w:style>
  <w:style w:type="character" w:customStyle="1" w:styleId="Heading2Char">
    <w:name w:val="Heading 2 Char"/>
    <w:basedOn w:val="DefaultParagraphFont"/>
    <w:link w:val="Heading2"/>
    <w:uiPriority w:val="9"/>
    <w:rsid w:val="007F2B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2BBF"/>
    <w:pPr>
      <w:ind w:left="720"/>
      <w:contextualSpacing/>
    </w:pPr>
  </w:style>
  <w:style w:type="paragraph" w:styleId="TOC1">
    <w:name w:val="toc 1"/>
    <w:basedOn w:val="Normal"/>
    <w:next w:val="Normal"/>
    <w:autoRedefine/>
    <w:uiPriority w:val="39"/>
    <w:unhideWhenUsed/>
    <w:rsid w:val="007F2BBF"/>
    <w:pPr>
      <w:spacing w:after="100"/>
    </w:pPr>
  </w:style>
  <w:style w:type="paragraph" w:styleId="TOC2">
    <w:name w:val="toc 2"/>
    <w:basedOn w:val="Normal"/>
    <w:next w:val="Normal"/>
    <w:autoRedefine/>
    <w:uiPriority w:val="39"/>
    <w:unhideWhenUsed/>
    <w:rsid w:val="007F2BBF"/>
    <w:pPr>
      <w:spacing w:after="100"/>
      <w:ind w:left="220"/>
    </w:pPr>
  </w:style>
  <w:style w:type="character" w:styleId="Hyperlink">
    <w:name w:val="Hyperlink"/>
    <w:basedOn w:val="DefaultParagraphFont"/>
    <w:uiPriority w:val="99"/>
    <w:unhideWhenUsed/>
    <w:rsid w:val="007F2BBF"/>
    <w:rPr>
      <w:color w:val="0563C1" w:themeColor="hyperlink"/>
      <w:u w:val="single"/>
    </w:rPr>
  </w:style>
  <w:style w:type="paragraph" w:styleId="BalloonText">
    <w:name w:val="Balloon Text"/>
    <w:basedOn w:val="Normal"/>
    <w:link w:val="BalloonTextChar"/>
    <w:uiPriority w:val="99"/>
    <w:semiHidden/>
    <w:unhideWhenUsed/>
    <w:rsid w:val="00037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7D2"/>
    <w:rPr>
      <w:rFonts w:ascii="Segoe UI" w:hAnsi="Segoe UI" w:cs="Segoe UI"/>
      <w:sz w:val="18"/>
      <w:szCs w:val="18"/>
    </w:rPr>
  </w:style>
  <w:style w:type="character" w:styleId="SubtleEmphasis">
    <w:name w:val="Subtle Emphasis"/>
    <w:basedOn w:val="DefaultParagraphFont"/>
    <w:uiPriority w:val="19"/>
    <w:qFormat/>
    <w:rsid w:val="00BD0A6C"/>
    <w:rPr>
      <w:i/>
      <w:iCs/>
      <w:color w:val="404040" w:themeColor="text1" w:themeTint="BF"/>
    </w:rPr>
  </w:style>
  <w:style w:type="character" w:customStyle="1" w:styleId="Heading3Char">
    <w:name w:val="Heading 3 Char"/>
    <w:basedOn w:val="DefaultParagraphFont"/>
    <w:link w:val="Heading3"/>
    <w:uiPriority w:val="9"/>
    <w:rsid w:val="00F31B6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31B62"/>
    <w:pPr>
      <w:spacing w:after="100"/>
      <w:ind w:left="440"/>
    </w:pPr>
  </w:style>
  <w:style w:type="character" w:customStyle="1" w:styleId="Heading4Char">
    <w:name w:val="Heading 4 Char"/>
    <w:basedOn w:val="DefaultParagraphFont"/>
    <w:link w:val="Heading4"/>
    <w:uiPriority w:val="9"/>
    <w:rsid w:val="00F31B6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F2BD6"/>
    <w:rPr>
      <w:i/>
      <w:iCs/>
    </w:rPr>
  </w:style>
  <w:style w:type="character" w:styleId="IntenseEmphasis">
    <w:name w:val="Intense Emphasis"/>
    <w:basedOn w:val="DefaultParagraphFont"/>
    <w:uiPriority w:val="21"/>
    <w:qFormat/>
    <w:rsid w:val="0019493F"/>
    <w:rPr>
      <w:i/>
      <w:iCs/>
      <w:color w:val="4472C4" w:themeColor="accent1"/>
    </w:rPr>
  </w:style>
  <w:style w:type="character" w:styleId="Strong">
    <w:name w:val="Strong"/>
    <w:basedOn w:val="DefaultParagraphFont"/>
    <w:uiPriority w:val="22"/>
    <w:qFormat/>
    <w:rsid w:val="00B41962"/>
    <w:rPr>
      <w:b/>
      <w:bCs/>
    </w:rPr>
  </w:style>
  <w:style w:type="table" w:styleId="TableGrid">
    <w:name w:val="Table Grid"/>
    <w:basedOn w:val="TableNormal"/>
    <w:uiPriority w:val="39"/>
    <w:rsid w:val="00032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A274F-8ED5-4EA0-A6DE-293CF24CF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11</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Final Comprehensive Assignment</vt:lpstr>
    </vt:vector>
  </TitlesOfParts>
  <Company>Winter semester 2017</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Comprehensive Assignment</dc:title>
  <dc:subject>Systems II (420-E21)</dc:subject>
  <dc:creator>Philip Dumaresq</dc:creator>
  <cp:keywords/>
  <dc:description/>
  <cp:lastModifiedBy>Philip Dumaresq</cp:lastModifiedBy>
  <cp:revision>32</cp:revision>
  <dcterms:created xsi:type="dcterms:W3CDTF">2017-04-12T01:13:00Z</dcterms:created>
  <dcterms:modified xsi:type="dcterms:W3CDTF">2017-04-19T22:39:00Z</dcterms:modified>
</cp:coreProperties>
</file>