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D953" w14:textId="1C3CA1EE" w:rsidR="0068241B" w:rsidRDefault="00B977D4">
      <w:r>
        <w:rPr>
          <w:rFonts w:hint="eastAsia"/>
        </w:rPr>
        <w:t>田永铭-</w:t>
      </w:r>
      <w:r>
        <w:t xml:space="preserve">221900180 </w:t>
      </w:r>
      <w:r>
        <w:rPr>
          <w:rFonts w:hint="eastAsia"/>
        </w:rPr>
        <w:t>作业五</w:t>
      </w:r>
    </w:p>
    <w:p w14:paraId="3AAB50F5" w14:textId="17D81167" w:rsidR="00B977D4" w:rsidRDefault="00B977D4">
      <w:r>
        <w:rPr>
          <w:rFonts w:hint="eastAsia"/>
        </w:rPr>
        <w:t>概念题：</w:t>
      </w:r>
    </w:p>
    <w:p w14:paraId="10F2EFD8" w14:textId="3308D22B" w:rsidR="00B977D4" w:rsidRDefault="00B977D4">
      <w:r>
        <w:rPr>
          <w:rFonts w:hint="eastAsia"/>
        </w:rPr>
        <w:t>1</w:t>
      </w:r>
      <w:r>
        <w:t>.</w:t>
      </w:r>
      <w:r w:rsidRPr="00B977D4">
        <w:t xml:space="preserve"> </w:t>
      </w:r>
      <w:proofErr w:type="spellStart"/>
      <w:r>
        <w:rPr>
          <w:rFonts w:hint="eastAsia"/>
        </w:rPr>
        <w:t>lameda</w:t>
      </w:r>
      <w:proofErr w:type="spellEnd"/>
      <w:r>
        <w:t>表达式在编程中提供了什么便利？</w:t>
      </w:r>
    </w:p>
    <w:p w14:paraId="5608867D" w14:textId="634F855B" w:rsidR="00B977D4" w:rsidRPr="00B977D4" w:rsidRDefault="00B977D4" w:rsidP="00B977D4">
      <w:r>
        <w:rPr>
          <w:rFonts w:hint="eastAsia"/>
        </w:rPr>
        <w:t>答：</w:t>
      </w:r>
      <w:r w:rsidRPr="00B977D4">
        <w:rPr>
          <w:rFonts w:hint="eastAsia"/>
        </w:rPr>
        <w:t>对于一些临时用一下的简单函数，如果也要先给出这个函数的定义并为之取个名字，然后再通过这个函数的名字来使用它们，则会给编程带来不便。</w:t>
      </w:r>
    </w:p>
    <w:p w14:paraId="10C3C6D8" w14:textId="35A45624" w:rsidR="00B977D4" w:rsidRDefault="00B977D4">
      <w:proofErr w:type="spellStart"/>
      <w:r>
        <w:t>L</w:t>
      </w:r>
      <w:r>
        <w:rPr>
          <w:rFonts w:hint="eastAsia"/>
        </w:rPr>
        <w:t>ameda</w:t>
      </w:r>
      <w:proofErr w:type="spellEnd"/>
      <w:r>
        <w:rPr>
          <w:rFonts w:hint="eastAsia"/>
        </w:rPr>
        <w:t>表达式解决了这个不便。</w:t>
      </w:r>
    </w:p>
    <w:p w14:paraId="41A6D3C0" w14:textId="77777777" w:rsidR="00B977D4" w:rsidRDefault="00B977D4"/>
    <w:p w14:paraId="49206638" w14:textId="0698A03D" w:rsidR="00B977D4" w:rsidRDefault="00B977D4">
      <w:r>
        <w:t>2. 试从静态成员函数作用的角度解释，为什么new操作符和delete操作符必须作为静态的成员函数来重载。</w:t>
      </w:r>
    </w:p>
    <w:p w14:paraId="7BB675EE" w14:textId="3997701C" w:rsidR="00B977D4" w:rsidRDefault="00B977D4">
      <w:r>
        <w:rPr>
          <w:rFonts w:hint="eastAsia"/>
        </w:rPr>
        <w:t>答：</w:t>
      </w:r>
      <w:r w:rsidRPr="00B977D4">
        <w:t>因为new操作符需要在内部调用构造函数来创建新的对象，而delete操作符则需要在内部</w:t>
      </w:r>
      <w:proofErr w:type="gramStart"/>
      <w:r w:rsidRPr="00B977D4">
        <w:t>调用析构函数</w:t>
      </w:r>
      <w:proofErr w:type="gramEnd"/>
      <w:r w:rsidRPr="00B977D4">
        <w:t>来销毁对象。由于new和delete操作符必须在对象创建之前和销毁之后进行调用，因此它们无法访问任何对象的成员。而静态成员函数是与</w:t>
      </w:r>
      <w:proofErr w:type="gramStart"/>
      <w:r w:rsidRPr="00B977D4">
        <w:t>类本身</w:t>
      </w:r>
      <w:proofErr w:type="gramEnd"/>
      <w:r w:rsidRPr="00B977D4">
        <w:t>关联的，它们不依赖于任何特定的对象实例，因此可以访问类的静态数据成员和静态成员函数，以及其他全局变量和函数。</w:t>
      </w:r>
    </w:p>
    <w:p w14:paraId="0A30D836" w14:textId="77777777" w:rsidR="00B977D4" w:rsidRDefault="00B977D4"/>
    <w:p w14:paraId="3E24C8CF" w14:textId="44C93685" w:rsidR="00B977D4" w:rsidRDefault="00B977D4">
      <w:r>
        <w:rPr>
          <w:rFonts w:hint="eastAsia"/>
        </w:rPr>
        <w:t>3</w:t>
      </w:r>
      <w:r>
        <w:t>.</w:t>
      </w:r>
      <w:r w:rsidRPr="00B977D4">
        <w:t xml:space="preserve"> </w:t>
      </w:r>
      <w:r>
        <w:t>重载对象数组的创建操作 void *operator new 时，为什么如果类存在</w:t>
      </w:r>
      <w:proofErr w:type="gramStart"/>
      <w:r>
        <w:t>析构函</w:t>
      </w:r>
      <w:proofErr w:type="gramEnd"/>
      <w:r>
        <w:t xml:space="preserve"> 数则实际传入的参数 size 会比 对象数组需要的空间多4个字节。试从 void operator delete[] (void *p) 的操作过程这一角度解释。</w:t>
      </w:r>
    </w:p>
    <w:p w14:paraId="608A0E23" w14:textId="77777777" w:rsidR="00B977D4" w:rsidRPr="00B977D4" w:rsidRDefault="00B977D4" w:rsidP="00B977D4">
      <w:r>
        <w:rPr>
          <w:rFonts w:hint="eastAsia"/>
        </w:rPr>
        <w:t>答：</w:t>
      </w:r>
      <w:r w:rsidRPr="00B977D4">
        <w:rPr>
          <w:rFonts w:hint="eastAsia"/>
        </w:rPr>
        <w:t>用于存储元素个数！例如，假设类</w:t>
      </w:r>
      <w:r w:rsidRPr="00B977D4">
        <w:t>A</w:t>
      </w:r>
      <w:proofErr w:type="gramStart"/>
      <w:r w:rsidRPr="00B977D4">
        <w:rPr>
          <w:rFonts w:hint="eastAsia"/>
        </w:rPr>
        <w:t>有析构函数</w:t>
      </w:r>
      <w:proofErr w:type="gramEnd"/>
      <w:r w:rsidRPr="00B977D4">
        <w:rPr>
          <w:rFonts w:hint="eastAsia"/>
        </w:rPr>
        <w:t>，则</w:t>
      </w:r>
    </w:p>
    <w:p w14:paraId="2B4D3E37" w14:textId="77777777" w:rsidR="00B977D4" w:rsidRPr="00B977D4" w:rsidRDefault="00B977D4" w:rsidP="00B977D4">
      <w:pPr>
        <w:numPr>
          <w:ilvl w:val="1"/>
          <w:numId w:val="2"/>
        </w:numPr>
      </w:pPr>
      <w:r w:rsidRPr="00B977D4">
        <w:t>A *p=new A[10]; //size</w:t>
      </w:r>
      <w:r w:rsidRPr="00B977D4">
        <w:rPr>
          <w:rFonts w:hint="eastAsia"/>
        </w:rPr>
        <w:t>：</w:t>
      </w:r>
      <w:proofErr w:type="spellStart"/>
      <w:r w:rsidRPr="00B977D4">
        <w:t>sizeof</w:t>
      </w:r>
      <w:proofErr w:type="spellEnd"/>
      <w:r w:rsidRPr="00B977D4">
        <w:t>(A)*10+4</w:t>
      </w:r>
    </w:p>
    <w:p w14:paraId="4D58943A" w14:textId="77777777" w:rsidR="00B977D4" w:rsidRPr="00B977D4" w:rsidRDefault="00B977D4" w:rsidP="00B977D4">
      <w:pPr>
        <w:numPr>
          <w:ilvl w:val="1"/>
          <w:numId w:val="2"/>
        </w:numPr>
      </w:pPr>
      <w:r w:rsidRPr="00B977D4">
        <w:t>......</w:t>
      </w:r>
    </w:p>
    <w:p w14:paraId="5A3B6383" w14:textId="77777777" w:rsidR="00B977D4" w:rsidRPr="00B977D4" w:rsidRDefault="00B977D4" w:rsidP="00B977D4">
      <w:pPr>
        <w:numPr>
          <w:ilvl w:val="1"/>
          <w:numId w:val="2"/>
        </w:numPr>
      </w:pPr>
      <w:r w:rsidRPr="00B977D4">
        <w:t>delete []p; //</w:t>
      </w:r>
      <w:r w:rsidRPr="00B977D4">
        <w:rPr>
          <w:rFonts w:hint="eastAsia"/>
        </w:rPr>
        <w:t>会根据存储的元素个数调用每个元素</w:t>
      </w:r>
      <w:proofErr w:type="gramStart"/>
      <w:r w:rsidRPr="00B977D4">
        <w:rPr>
          <w:rFonts w:hint="eastAsia"/>
        </w:rPr>
        <w:t>的析构函数</w:t>
      </w:r>
      <w:proofErr w:type="gramEnd"/>
    </w:p>
    <w:p w14:paraId="4EBF0C7F" w14:textId="33658EC1" w:rsidR="00B977D4" w:rsidRDefault="00B977D4"/>
    <w:p w14:paraId="4EE77D85" w14:textId="4149250D" w:rsidR="00B977D4" w:rsidRDefault="00B977D4">
      <w:r>
        <w:rPr>
          <w:rFonts w:hint="eastAsia"/>
        </w:rPr>
        <w:t>4</w:t>
      </w:r>
      <w:r>
        <w:t>.</w:t>
      </w:r>
      <w:r w:rsidRPr="00B977D4">
        <w:t xml:space="preserve"> </w:t>
      </w:r>
      <w:r>
        <w:t>自定义类型转换操作符可能会造成什么问题？如何解决？</w:t>
      </w:r>
    </w:p>
    <w:p w14:paraId="7A7718EE" w14:textId="77777777" w:rsidR="00B977D4" w:rsidRDefault="00B977D4">
      <w:r>
        <w:rPr>
          <w:rFonts w:hint="eastAsia"/>
        </w:rPr>
        <w:t>答：会带来</w:t>
      </w:r>
      <w:r w:rsidRPr="00B977D4">
        <w:rPr>
          <w:rFonts w:hint="eastAsia"/>
        </w:rPr>
        <w:t>歧义问题</w:t>
      </w:r>
      <w:r>
        <w:rPr>
          <w:rFonts w:hint="eastAsia"/>
        </w:rPr>
        <w:t>。</w:t>
      </w:r>
    </w:p>
    <w:p w14:paraId="03963DBF" w14:textId="77777777" w:rsidR="00B977D4" w:rsidRPr="00B977D4" w:rsidRDefault="00B977D4" w:rsidP="00B977D4">
      <w:r w:rsidRPr="00B977D4">
        <w:t>class A</w:t>
      </w:r>
    </w:p>
    <w:p w14:paraId="35CB84B4" w14:textId="77777777" w:rsidR="00B977D4" w:rsidRPr="00B977D4" w:rsidRDefault="00B977D4" w:rsidP="00B977D4">
      <w:r w:rsidRPr="00B977D4">
        <w:t>{</w:t>
      </w:r>
      <w:r w:rsidRPr="00B977D4">
        <w:tab/>
      </w:r>
      <w:r w:rsidRPr="00B977D4">
        <w:tab/>
        <w:t xml:space="preserve">int </w:t>
      </w:r>
      <w:proofErr w:type="spellStart"/>
      <w:proofErr w:type="gramStart"/>
      <w:r w:rsidRPr="00B977D4">
        <w:t>x,y</w:t>
      </w:r>
      <w:proofErr w:type="spellEnd"/>
      <w:proofErr w:type="gramEnd"/>
      <w:r w:rsidRPr="00B977D4">
        <w:t>;</w:t>
      </w:r>
    </w:p>
    <w:p w14:paraId="5BAECFB2" w14:textId="77777777" w:rsidR="00B977D4" w:rsidRPr="00B977D4" w:rsidRDefault="00B977D4" w:rsidP="00B977D4">
      <w:r w:rsidRPr="00B977D4">
        <w:tab/>
        <w:t>public:</w:t>
      </w:r>
    </w:p>
    <w:p w14:paraId="5C62C57D" w14:textId="77777777" w:rsidR="00B977D4" w:rsidRPr="00B977D4" w:rsidRDefault="00B977D4" w:rsidP="00B977D4">
      <w:r w:rsidRPr="00B977D4">
        <w:tab/>
      </w:r>
      <w:r w:rsidRPr="00B977D4">
        <w:tab/>
      </w:r>
      <w:proofErr w:type="gramStart"/>
      <w:r w:rsidRPr="00B977D4">
        <w:t>A(</w:t>
      </w:r>
      <w:proofErr w:type="gramEnd"/>
      <w:r w:rsidRPr="00B977D4">
        <w:t>) { x = 0;  y = 0; }</w:t>
      </w:r>
    </w:p>
    <w:p w14:paraId="543F46D8" w14:textId="77777777" w:rsidR="00B977D4" w:rsidRPr="00B977D4" w:rsidRDefault="00B977D4" w:rsidP="00B977D4">
      <w:r w:rsidRPr="00B977D4">
        <w:tab/>
      </w:r>
      <w:r w:rsidRPr="00B977D4">
        <w:tab/>
      </w:r>
      <w:proofErr w:type="gramStart"/>
      <w:r w:rsidRPr="00B977D4">
        <w:t>A(</w:t>
      </w:r>
      <w:proofErr w:type="gramEnd"/>
      <w:r w:rsidRPr="00B977D4">
        <w:t xml:space="preserve">int </w:t>
      </w:r>
      <w:proofErr w:type="spellStart"/>
      <w:r w:rsidRPr="00B977D4">
        <w:t>i</w:t>
      </w:r>
      <w:proofErr w:type="spellEnd"/>
      <w:r w:rsidRPr="00B977D4">
        <w:t xml:space="preserve">) { x = </w:t>
      </w:r>
      <w:proofErr w:type="spellStart"/>
      <w:r w:rsidRPr="00B977D4">
        <w:t>i</w:t>
      </w:r>
      <w:proofErr w:type="spellEnd"/>
      <w:r w:rsidRPr="00B977D4">
        <w:t>; y = 0; }</w:t>
      </w:r>
    </w:p>
    <w:p w14:paraId="1A8D9EAB" w14:textId="77777777" w:rsidR="00B977D4" w:rsidRPr="00B977D4" w:rsidRDefault="00B977D4" w:rsidP="00B977D4">
      <w:r w:rsidRPr="00B977D4">
        <w:t xml:space="preserve">      </w:t>
      </w:r>
      <w:proofErr w:type="gramStart"/>
      <w:r w:rsidRPr="00B977D4">
        <w:t>A(</w:t>
      </w:r>
      <w:proofErr w:type="gramEnd"/>
      <w:r w:rsidRPr="00B977D4">
        <w:t xml:space="preserve">int </w:t>
      </w:r>
      <w:proofErr w:type="spellStart"/>
      <w:r w:rsidRPr="00B977D4">
        <w:t>i,int</w:t>
      </w:r>
      <w:proofErr w:type="spellEnd"/>
      <w:r w:rsidRPr="00B977D4">
        <w:t xml:space="preserve"> j) { x = </w:t>
      </w:r>
      <w:proofErr w:type="spellStart"/>
      <w:r w:rsidRPr="00B977D4">
        <w:t>i</w:t>
      </w:r>
      <w:proofErr w:type="spellEnd"/>
      <w:r w:rsidRPr="00B977D4">
        <w:t>;  y = j; }</w:t>
      </w:r>
    </w:p>
    <w:p w14:paraId="460CC390" w14:textId="77777777" w:rsidR="00B977D4" w:rsidRPr="00B977D4" w:rsidRDefault="00B977D4" w:rsidP="00B977D4">
      <w:r w:rsidRPr="00B977D4">
        <w:tab/>
      </w:r>
      <w:r w:rsidRPr="00B977D4">
        <w:tab/>
        <w:t xml:space="preserve">operator </w:t>
      </w:r>
      <w:proofErr w:type="gramStart"/>
      <w:r w:rsidRPr="00B977D4">
        <w:t>int(</w:t>
      </w:r>
      <w:proofErr w:type="gramEnd"/>
      <w:r w:rsidRPr="00B977D4">
        <w:t xml:space="preserve">) { return </w:t>
      </w:r>
      <w:proofErr w:type="spellStart"/>
      <w:r w:rsidRPr="00B977D4">
        <w:t>x+y</w:t>
      </w:r>
      <w:proofErr w:type="spellEnd"/>
      <w:r w:rsidRPr="00B977D4">
        <w:t>; }</w:t>
      </w:r>
    </w:p>
    <w:p w14:paraId="72B7430D" w14:textId="77777777" w:rsidR="00B977D4" w:rsidRPr="00B977D4" w:rsidRDefault="00B977D4" w:rsidP="00B977D4">
      <w:r w:rsidRPr="00B977D4">
        <w:tab/>
        <w:t>friend A operator +(const A &amp;a1, const A &amp;a2);</w:t>
      </w:r>
    </w:p>
    <w:p w14:paraId="7B943E75" w14:textId="77777777" w:rsidR="00B977D4" w:rsidRPr="00B977D4" w:rsidRDefault="00B977D4" w:rsidP="00B977D4">
      <w:r w:rsidRPr="00B977D4">
        <w:t>};</w:t>
      </w:r>
    </w:p>
    <w:p w14:paraId="012D0EB6" w14:textId="77777777" w:rsidR="00B977D4" w:rsidRPr="00B977D4" w:rsidRDefault="00B977D4" w:rsidP="00B977D4">
      <w:r w:rsidRPr="00B977D4">
        <w:t>......</w:t>
      </w:r>
    </w:p>
    <w:p w14:paraId="389A0780" w14:textId="77777777" w:rsidR="00B977D4" w:rsidRPr="00B977D4" w:rsidRDefault="00B977D4" w:rsidP="00B977D4">
      <w:r w:rsidRPr="00B977D4">
        <w:t xml:space="preserve">A </w:t>
      </w:r>
      <w:proofErr w:type="spellStart"/>
      <w:r w:rsidRPr="00B977D4">
        <w:t>a</w:t>
      </w:r>
      <w:proofErr w:type="spellEnd"/>
      <w:r w:rsidRPr="00B977D4">
        <w:t>;</w:t>
      </w:r>
    </w:p>
    <w:p w14:paraId="081E99DD" w14:textId="77777777" w:rsidR="00B977D4" w:rsidRPr="00B977D4" w:rsidRDefault="00B977D4" w:rsidP="00B977D4">
      <w:r w:rsidRPr="00B977D4">
        <w:t xml:space="preserve">int </w:t>
      </w:r>
      <w:proofErr w:type="spellStart"/>
      <w:r w:rsidRPr="00B977D4">
        <w:t>i</w:t>
      </w:r>
      <w:proofErr w:type="spellEnd"/>
      <w:r w:rsidRPr="00B977D4">
        <w:t>=</w:t>
      </w:r>
      <w:proofErr w:type="gramStart"/>
      <w:r w:rsidRPr="00B977D4">
        <w:t>1,z</w:t>
      </w:r>
      <w:proofErr w:type="gramEnd"/>
      <w:r w:rsidRPr="00B977D4">
        <w:t>;</w:t>
      </w:r>
    </w:p>
    <w:p w14:paraId="2EBD62CA" w14:textId="1901627E" w:rsidR="00B977D4" w:rsidRDefault="00B977D4" w:rsidP="00B977D4">
      <w:r w:rsidRPr="00B977D4">
        <w:t xml:space="preserve">z = a + </w:t>
      </w:r>
      <w:proofErr w:type="spellStart"/>
      <w:r w:rsidRPr="00B977D4">
        <w:t>i</w:t>
      </w:r>
      <w:proofErr w:type="spellEnd"/>
      <w:r w:rsidRPr="00B977D4">
        <w:t>;  //</w:t>
      </w:r>
      <w:r w:rsidRPr="00B977D4">
        <w:rPr>
          <w:rFonts w:hint="eastAsia"/>
        </w:rPr>
        <w:t>是</w:t>
      </w:r>
      <w:r w:rsidRPr="00B977D4">
        <w:t>a</w:t>
      </w:r>
      <w:r w:rsidRPr="00B977D4">
        <w:rPr>
          <w:rFonts w:hint="eastAsia"/>
        </w:rPr>
        <w:t>转换成</w:t>
      </w:r>
      <w:r w:rsidRPr="00B977D4">
        <w:t>int</w:t>
      </w:r>
      <w:r w:rsidRPr="00B977D4">
        <w:rPr>
          <w:rFonts w:hint="eastAsia"/>
        </w:rPr>
        <w:t>呢，还是</w:t>
      </w:r>
      <w:proofErr w:type="spellStart"/>
      <w:r w:rsidRPr="00B977D4">
        <w:t>i</w:t>
      </w:r>
      <w:proofErr w:type="spellEnd"/>
      <w:r w:rsidRPr="00B977D4">
        <w:rPr>
          <w:rFonts w:hint="eastAsia"/>
        </w:rPr>
        <w:t>转换成</w:t>
      </w:r>
      <w:r w:rsidRPr="00B977D4">
        <w:t>A</w:t>
      </w:r>
      <w:r w:rsidRPr="00B977D4">
        <w:rPr>
          <w:rFonts w:hint="eastAsia"/>
        </w:rPr>
        <w:t>？</w:t>
      </w:r>
    </w:p>
    <w:p w14:paraId="523E7952" w14:textId="31F9FC15" w:rsidR="00B977D4" w:rsidRDefault="00B977D4" w:rsidP="00B977D4">
      <w:pPr>
        <w:rPr>
          <w:rFonts w:hint="eastAsia"/>
        </w:rPr>
      </w:pPr>
      <w:r>
        <w:rPr>
          <w:rFonts w:hint="eastAsia"/>
        </w:rPr>
        <w:t>编译器通不过。</w:t>
      </w:r>
    </w:p>
    <w:p w14:paraId="6F89F2D0" w14:textId="77777777" w:rsidR="00B977D4" w:rsidRPr="00B977D4" w:rsidRDefault="00B977D4" w:rsidP="00B977D4">
      <w:r w:rsidRPr="00B977D4">
        <w:rPr>
          <w:rFonts w:hint="eastAsia"/>
        </w:rPr>
        <w:t>对上面的问题，</w:t>
      </w:r>
      <w:proofErr w:type="gramStart"/>
      <w:r w:rsidRPr="00B977D4">
        <w:rPr>
          <w:rFonts w:hint="eastAsia"/>
        </w:rPr>
        <w:t>可以用显式</w:t>
      </w:r>
      <w:proofErr w:type="gramEnd"/>
      <w:r w:rsidRPr="00B977D4">
        <w:rPr>
          <w:rFonts w:hint="eastAsia"/>
        </w:rPr>
        <w:t>类型转换来解决：</w:t>
      </w:r>
    </w:p>
    <w:p w14:paraId="1A350775" w14:textId="77777777" w:rsidR="00B977D4" w:rsidRPr="00B977D4" w:rsidRDefault="00B977D4" w:rsidP="00B977D4">
      <w:r w:rsidRPr="00B977D4">
        <w:tab/>
        <w:t xml:space="preserve">z = (int)a + </w:t>
      </w:r>
      <w:proofErr w:type="spellStart"/>
      <w:r w:rsidRPr="00B977D4">
        <w:t>i</w:t>
      </w:r>
      <w:proofErr w:type="spellEnd"/>
      <w:r w:rsidRPr="00B977D4">
        <w:t>;</w:t>
      </w:r>
    </w:p>
    <w:p w14:paraId="7F6BCA93" w14:textId="77777777" w:rsidR="00B977D4" w:rsidRPr="00B977D4" w:rsidRDefault="00B977D4" w:rsidP="00B977D4">
      <w:r w:rsidRPr="00B977D4">
        <w:rPr>
          <w:rFonts w:hint="eastAsia"/>
        </w:rPr>
        <w:t>或</w:t>
      </w:r>
    </w:p>
    <w:p w14:paraId="654756A5" w14:textId="77777777" w:rsidR="00B977D4" w:rsidRPr="00B977D4" w:rsidRDefault="00B977D4" w:rsidP="00B977D4">
      <w:r w:rsidRPr="00B977D4">
        <w:tab/>
        <w:t>z = a + (A)</w:t>
      </w:r>
      <w:proofErr w:type="spellStart"/>
      <w:r w:rsidRPr="00B977D4">
        <w:t>i</w:t>
      </w:r>
      <w:proofErr w:type="spellEnd"/>
      <w:r w:rsidRPr="00B977D4">
        <w:t>;</w:t>
      </w:r>
    </w:p>
    <w:p w14:paraId="7CD3F1D9" w14:textId="77777777" w:rsidR="00B977D4" w:rsidRPr="00B977D4" w:rsidRDefault="00B977D4" w:rsidP="00B977D4">
      <w:r w:rsidRPr="00B977D4">
        <w:rPr>
          <w:rFonts w:hint="eastAsia"/>
        </w:rPr>
        <w:t>也可以通过给</w:t>
      </w:r>
      <w:r w:rsidRPr="00B977D4">
        <w:t>A</w:t>
      </w:r>
      <w:r w:rsidRPr="00B977D4">
        <w:rPr>
          <w:rFonts w:hint="eastAsia"/>
        </w:rPr>
        <w:t>类的构造函数</w:t>
      </w:r>
      <w:r w:rsidRPr="00B977D4">
        <w:t xml:space="preserve">A(int </w:t>
      </w:r>
      <w:proofErr w:type="spellStart"/>
      <w:r w:rsidRPr="00B977D4">
        <w:t>i</w:t>
      </w:r>
      <w:proofErr w:type="spellEnd"/>
      <w:r w:rsidRPr="00B977D4">
        <w:t>)</w:t>
      </w:r>
      <w:r w:rsidRPr="00B977D4">
        <w:rPr>
          <w:rFonts w:hint="eastAsia"/>
        </w:rPr>
        <w:t>加上一个修饰符</w:t>
      </w:r>
      <w:r w:rsidRPr="00B977D4">
        <w:t>explicit</w:t>
      </w:r>
      <w:r w:rsidRPr="00B977D4">
        <w:rPr>
          <w:rFonts w:hint="eastAsia"/>
        </w:rPr>
        <w:t>，禁止把它当作隐式类型转换</w:t>
      </w:r>
      <w:r w:rsidRPr="00B977D4">
        <w:rPr>
          <w:rFonts w:hint="eastAsia"/>
        </w:rPr>
        <w:lastRenderedPageBreak/>
        <w:t>符来用：</w:t>
      </w:r>
    </w:p>
    <w:p w14:paraId="69F1FFF9" w14:textId="77777777" w:rsidR="00B977D4" w:rsidRPr="00B977D4" w:rsidRDefault="00B977D4" w:rsidP="00B977D4">
      <w:r w:rsidRPr="00B977D4">
        <w:t>class A</w:t>
      </w:r>
    </w:p>
    <w:p w14:paraId="03F5F443" w14:textId="77777777" w:rsidR="00B977D4" w:rsidRPr="00B977D4" w:rsidRDefault="00B977D4" w:rsidP="00B977D4">
      <w:r w:rsidRPr="00B977D4">
        <w:t>{</w:t>
      </w:r>
      <w:r w:rsidRPr="00B977D4">
        <w:tab/>
        <w:t>......</w:t>
      </w:r>
    </w:p>
    <w:p w14:paraId="0DA86B09" w14:textId="77777777" w:rsidR="00B977D4" w:rsidRPr="00B977D4" w:rsidRDefault="00B977D4" w:rsidP="00B977D4">
      <w:r w:rsidRPr="00B977D4">
        <w:tab/>
        <w:t xml:space="preserve">explicit A(int </w:t>
      </w:r>
      <w:proofErr w:type="spellStart"/>
      <w:r w:rsidRPr="00B977D4">
        <w:t>i</w:t>
      </w:r>
      <w:proofErr w:type="spellEnd"/>
      <w:r w:rsidRPr="00B977D4">
        <w:t>) //</w:t>
      </w:r>
      <w:r w:rsidRPr="00B977D4">
        <w:rPr>
          <w:rFonts w:hint="eastAsia"/>
        </w:rPr>
        <w:t xml:space="preserve">禁止把它当作隐式类型转换符来用。 </w:t>
      </w:r>
    </w:p>
    <w:p w14:paraId="111EF0B2" w14:textId="77777777" w:rsidR="00B977D4" w:rsidRPr="00B977D4" w:rsidRDefault="00B977D4" w:rsidP="00B977D4">
      <w:r w:rsidRPr="00B977D4">
        <w:t xml:space="preserve">   </w:t>
      </w:r>
      <w:proofErr w:type="gramStart"/>
      <w:r w:rsidRPr="00B977D4">
        <w:t>{ x</w:t>
      </w:r>
      <w:proofErr w:type="gramEnd"/>
      <w:r w:rsidRPr="00B977D4">
        <w:t xml:space="preserve"> = </w:t>
      </w:r>
      <w:proofErr w:type="spellStart"/>
      <w:r w:rsidRPr="00B977D4">
        <w:t>i</w:t>
      </w:r>
      <w:proofErr w:type="spellEnd"/>
      <w:r w:rsidRPr="00B977D4">
        <w:t xml:space="preserve">; y = 0; </w:t>
      </w:r>
    </w:p>
    <w:p w14:paraId="6B048785" w14:textId="77777777" w:rsidR="00B977D4" w:rsidRPr="00B977D4" w:rsidRDefault="00B977D4" w:rsidP="00B977D4">
      <w:r w:rsidRPr="00B977D4">
        <w:tab/>
        <w:t>}</w:t>
      </w:r>
    </w:p>
    <w:p w14:paraId="27CFF5A0" w14:textId="77777777" w:rsidR="00B977D4" w:rsidRPr="00B977D4" w:rsidRDefault="00B977D4" w:rsidP="00B977D4">
      <w:r w:rsidRPr="00B977D4">
        <w:t xml:space="preserve">   operator </w:t>
      </w:r>
      <w:proofErr w:type="gramStart"/>
      <w:r w:rsidRPr="00B977D4">
        <w:t>int(</w:t>
      </w:r>
      <w:proofErr w:type="gramEnd"/>
      <w:r w:rsidRPr="00B977D4">
        <w:t xml:space="preserve">) { return </w:t>
      </w:r>
      <w:proofErr w:type="spellStart"/>
      <w:r w:rsidRPr="00B977D4">
        <w:t>x+y</w:t>
      </w:r>
      <w:proofErr w:type="spellEnd"/>
      <w:r w:rsidRPr="00B977D4">
        <w:t>; }</w:t>
      </w:r>
    </w:p>
    <w:p w14:paraId="700EBBC9" w14:textId="77777777" w:rsidR="00B977D4" w:rsidRPr="00B977D4" w:rsidRDefault="00B977D4" w:rsidP="00B977D4">
      <w:r w:rsidRPr="00B977D4">
        <w:tab/>
        <w:t>......</w:t>
      </w:r>
    </w:p>
    <w:p w14:paraId="004704DC" w14:textId="77777777" w:rsidR="00B977D4" w:rsidRPr="00B977D4" w:rsidRDefault="00B977D4" w:rsidP="00B977D4">
      <w:r w:rsidRPr="00B977D4">
        <w:t>};</w:t>
      </w:r>
    </w:p>
    <w:p w14:paraId="3F9222B2" w14:textId="77777777" w:rsidR="00B977D4" w:rsidRPr="00B977D4" w:rsidRDefault="00B977D4" w:rsidP="00B977D4">
      <w:r w:rsidRPr="00B977D4">
        <w:t xml:space="preserve">A </w:t>
      </w:r>
      <w:proofErr w:type="spellStart"/>
      <w:r w:rsidRPr="00B977D4">
        <w:t>a</w:t>
      </w:r>
      <w:proofErr w:type="spellEnd"/>
      <w:r w:rsidRPr="00B977D4">
        <w:t>;</w:t>
      </w:r>
    </w:p>
    <w:p w14:paraId="6449D809" w14:textId="77777777" w:rsidR="00B977D4" w:rsidRPr="00B977D4" w:rsidRDefault="00B977D4" w:rsidP="00B977D4">
      <w:r w:rsidRPr="00B977D4">
        <w:t xml:space="preserve">int </w:t>
      </w:r>
      <w:proofErr w:type="spellStart"/>
      <w:r w:rsidRPr="00B977D4">
        <w:t>i</w:t>
      </w:r>
      <w:proofErr w:type="spellEnd"/>
      <w:r w:rsidRPr="00B977D4">
        <w:t>=</w:t>
      </w:r>
      <w:proofErr w:type="gramStart"/>
      <w:r w:rsidRPr="00B977D4">
        <w:t>1,z</w:t>
      </w:r>
      <w:proofErr w:type="gramEnd"/>
      <w:r w:rsidRPr="00B977D4">
        <w:t>;</w:t>
      </w:r>
    </w:p>
    <w:p w14:paraId="7FF1C388" w14:textId="77777777" w:rsidR="00B977D4" w:rsidRPr="00B977D4" w:rsidRDefault="00B977D4" w:rsidP="00B977D4">
      <w:r w:rsidRPr="00B977D4">
        <w:t xml:space="preserve">z = a + </w:t>
      </w:r>
      <w:proofErr w:type="spellStart"/>
      <w:r w:rsidRPr="00B977D4">
        <w:t>i</w:t>
      </w:r>
      <w:proofErr w:type="spellEnd"/>
      <w:r w:rsidRPr="00B977D4">
        <w:t>;  //a</w:t>
      </w:r>
      <w:r w:rsidRPr="00B977D4">
        <w:rPr>
          <w:rFonts w:hint="eastAsia"/>
        </w:rPr>
        <w:t>转换成</w:t>
      </w:r>
      <w:r w:rsidRPr="00B977D4">
        <w:t>int</w:t>
      </w:r>
    </w:p>
    <w:p w14:paraId="10C41740" w14:textId="18938CB6" w:rsidR="00B977D4" w:rsidRPr="00B977D4" w:rsidRDefault="00B977D4">
      <w:pPr>
        <w:rPr>
          <w:rFonts w:hint="eastAsia"/>
        </w:rPr>
      </w:pPr>
      <w:r>
        <w:rPr>
          <w:rFonts w:hint="eastAsia"/>
        </w:rPr>
        <w:t>。</w:t>
      </w:r>
    </w:p>
    <w:sectPr w:rsidR="00B977D4" w:rsidRPr="00B97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53F"/>
    <w:multiLevelType w:val="hybridMultilevel"/>
    <w:tmpl w:val="E64EECDA"/>
    <w:lvl w:ilvl="0" w:tplc="0A2205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40A34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8C82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C7A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64B9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ACF1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62D6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8CF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F23A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3EB"/>
    <w:multiLevelType w:val="hybridMultilevel"/>
    <w:tmpl w:val="A57290A2"/>
    <w:lvl w:ilvl="0" w:tplc="3820B2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6DE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3097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DEAB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B8B3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A0C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89C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676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E5E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A14A9"/>
    <w:multiLevelType w:val="hybridMultilevel"/>
    <w:tmpl w:val="B23A0C2E"/>
    <w:lvl w:ilvl="0" w:tplc="C1127A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D8C2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9A6A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AE79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00A8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8E16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217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4E4F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1C7D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A3E49"/>
    <w:multiLevelType w:val="hybridMultilevel"/>
    <w:tmpl w:val="59F8D846"/>
    <w:lvl w:ilvl="0" w:tplc="84CAD9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82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7CCC4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5EDE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861F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48F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B6C1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C6A9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30DD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736456">
    <w:abstractNumId w:val="0"/>
  </w:num>
  <w:num w:numId="2" w16cid:durableId="1204514957">
    <w:abstractNumId w:val="3"/>
  </w:num>
  <w:num w:numId="3" w16cid:durableId="1560096450">
    <w:abstractNumId w:val="1"/>
  </w:num>
  <w:num w:numId="4" w16cid:durableId="21713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1B"/>
    <w:rsid w:val="0068241B"/>
    <w:rsid w:val="00AA3D1B"/>
    <w:rsid w:val="00B9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3431"/>
  <w15:chartTrackingRefBased/>
  <w15:docId w15:val="{96B9B8FF-2B00-4625-932E-01E043DF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7D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24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3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61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3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62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2</cp:revision>
  <dcterms:created xsi:type="dcterms:W3CDTF">2023-04-05T02:16:00Z</dcterms:created>
  <dcterms:modified xsi:type="dcterms:W3CDTF">2023-04-05T02:25:00Z</dcterms:modified>
</cp:coreProperties>
</file>