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BE141E" w14:textId="77777777" w:rsidR="00740997" w:rsidRPr="0065237E" w:rsidRDefault="008C35A2" w:rsidP="0033189E">
      <w:pPr>
        <w:pStyle w:val="papertitle"/>
        <w:rPr>
          <w:b/>
          <w:noProof w:val="0"/>
          <w:lang w:val="en-GB"/>
        </w:rPr>
      </w:pPr>
      <w:bookmarkStart w:id="0" w:name="_myfyvwmolchn" w:colFirst="0" w:colLast="0"/>
      <w:bookmarkEnd w:id="0"/>
      <w:r w:rsidRPr="0065237E">
        <w:rPr>
          <w:rFonts w:eastAsia="MS Mincho"/>
          <w:noProof w:val="0"/>
          <w:lang w:val="en-GB"/>
        </w:rPr>
        <w:t>Fault Tolerant Topologies in Application Specific Network-on-Chip</w:t>
      </w:r>
    </w:p>
    <w:p w14:paraId="701694B8" w14:textId="77777777" w:rsidR="0033189E" w:rsidRPr="0065237E" w:rsidRDefault="0033189E" w:rsidP="0033189E">
      <w:pPr>
        <w:spacing w:line="240" w:lineRule="auto"/>
      </w:pPr>
    </w:p>
    <w:p w14:paraId="2D543E2C" w14:textId="77777777" w:rsidR="0033189E" w:rsidRPr="0065237E" w:rsidRDefault="0033189E" w:rsidP="0033189E">
      <w:pPr>
        <w:spacing w:line="240" w:lineRule="auto"/>
        <w:sectPr w:rsidR="0033189E" w:rsidRPr="0065237E" w:rsidSect="005407B0">
          <w:pgSz w:w="11900" w:h="16840" w:code="9"/>
          <w:pgMar w:top="1077" w:right="731" w:bottom="2432" w:left="731" w:header="0" w:footer="720" w:gutter="0"/>
          <w:pgNumType w:start="1"/>
          <w:cols w:space="720"/>
          <w:docGrid w:linePitch="299"/>
        </w:sectPr>
      </w:pPr>
    </w:p>
    <w:p w14:paraId="13E1E40C" w14:textId="77777777" w:rsidR="00740997" w:rsidRPr="0065237E" w:rsidRDefault="00740997" w:rsidP="0033189E">
      <w:pPr>
        <w:spacing w:line="240" w:lineRule="auto"/>
      </w:pPr>
    </w:p>
    <w:p w14:paraId="5BF64D77" w14:textId="297AB9A0" w:rsidR="00740997" w:rsidRPr="0065237E" w:rsidRDefault="008C35A2" w:rsidP="0033189E">
      <w:pPr>
        <w:pStyle w:val="Abstract"/>
        <w:rPr>
          <w:lang w:val="en-GB"/>
        </w:rPr>
      </w:pPr>
      <w:bookmarkStart w:id="1" w:name="_j86634x98fbt" w:colFirst="0" w:colLast="0"/>
      <w:bookmarkEnd w:id="1"/>
      <w:r w:rsidRPr="0065237E">
        <w:rPr>
          <w:i/>
          <w:lang w:val="en-GB"/>
        </w:rPr>
        <w:t>Abstract</w:t>
      </w:r>
      <w:r w:rsidR="0033189E" w:rsidRPr="0065237E">
        <w:rPr>
          <w:lang w:val="en-GB"/>
        </w:rPr>
        <w:t>--</w:t>
      </w:r>
      <w:r w:rsidRPr="0065237E">
        <w:rPr>
          <w:lang w:val="en-GB"/>
        </w:rPr>
        <w:t>In recent times the number of transistors in a chip is growing at a rapid rate. Hence the communication between the modules in a System on Chip (</w:t>
      </w:r>
      <w:proofErr w:type="spellStart"/>
      <w:r w:rsidRPr="0065237E">
        <w:rPr>
          <w:lang w:val="en-GB"/>
        </w:rPr>
        <w:t>SoC</w:t>
      </w:r>
      <w:proofErr w:type="spellEnd"/>
      <w:r w:rsidRPr="0065237E">
        <w:rPr>
          <w:lang w:val="en-GB"/>
        </w:rPr>
        <w:t>) cannot be handled effectively with the help of the traditional bus architecture. To overcome this difficulty the Network-on-Chip (</w:t>
      </w:r>
      <w:proofErr w:type="spellStart"/>
      <w:r w:rsidRPr="0065237E">
        <w:rPr>
          <w:lang w:val="en-GB"/>
        </w:rPr>
        <w:t>NoC</w:t>
      </w:r>
      <w:proofErr w:type="spellEnd"/>
      <w:r w:rsidRPr="0065237E">
        <w:rPr>
          <w:lang w:val="en-GB"/>
        </w:rPr>
        <w:t>) design was introduced. Application specific network on chip designs are asymmetric. This design is vulnerable to faults that can</w:t>
      </w:r>
      <w:r w:rsidR="00E9018E">
        <w:rPr>
          <w:lang w:val="en-GB"/>
        </w:rPr>
        <w:t xml:space="preserve"> render the chip unusable</w:t>
      </w:r>
      <w:r w:rsidRPr="0065237E">
        <w:rPr>
          <w:lang w:val="en-GB"/>
        </w:rPr>
        <w:t>. This project aims at developing fault tolerant topologies for this network. We present two algorithms for creating fault tolerant irregular topologies and then compare them on the basis of communication cost, increase in the same with faults, hardware cost overheads and fault tolerance. We also set the theoretical lower limits for communication cost and the number of links and routers required for any topology to be designed for a given input application specifications.</w:t>
      </w:r>
    </w:p>
    <w:p w14:paraId="1306B569" w14:textId="77777777" w:rsidR="0033189E" w:rsidRPr="0065237E" w:rsidRDefault="0033189E" w:rsidP="0033189E">
      <w:pPr>
        <w:pStyle w:val="Abstract"/>
        <w:rPr>
          <w:lang w:val="en-GB"/>
        </w:rPr>
      </w:pPr>
      <w:r w:rsidRPr="0065237E">
        <w:rPr>
          <w:i/>
          <w:lang w:val="en-GB"/>
        </w:rPr>
        <w:t>Keywords</w:t>
      </w:r>
      <w:r w:rsidRPr="0065237E">
        <w:rPr>
          <w:lang w:val="en-GB"/>
        </w:rPr>
        <w:t>--Communication cost, Fault tolerance, Application specific Network on Chip, topology design.</w:t>
      </w:r>
      <w:bookmarkStart w:id="2" w:name="_3siiqrfw8ghn" w:colFirst="0" w:colLast="0"/>
      <w:bookmarkEnd w:id="2"/>
    </w:p>
    <w:p w14:paraId="036A3532" w14:textId="77777777" w:rsidR="00740997" w:rsidRPr="0065237E" w:rsidRDefault="008C35A2" w:rsidP="0033189E">
      <w:pPr>
        <w:pStyle w:val="Heading1"/>
        <w:pBdr>
          <w:top w:val="none" w:sz="0" w:space="0" w:color="auto"/>
          <w:left w:val="none" w:sz="0" w:space="0" w:color="auto"/>
          <w:bottom w:val="none" w:sz="0" w:space="0" w:color="auto"/>
          <w:right w:val="none" w:sz="0" w:space="0" w:color="auto"/>
          <w:between w:val="none" w:sz="0" w:space="0" w:color="auto"/>
        </w:pBdr>
        <w:tabs>
          <w:tab w:val="left" w:pos="216"/>
        </w:tabs>
        <w:spacing w:before="160" w:after="80" w:line="240" w:lineRule="auto"/>
        <w:ind w:firstLine="0"/>
        <w:contextualSpacing w:val="0"/>
        <w:jc w:val="center"/>
      </w:pPr>
      <w:r w:rsidRPr="0065237E">
        <w:rPr>
          <w:rFonts w:ascii="Times New Roman" w:eastAsia="MS Mincho" w:hAnsi="Times New Roman" w:cs="Times New Roman"/>
          <w:smallCaps/>
          <w:color w:val="auto"/>
          <w:sz w:val="20"/>
          <w:szCs w:val="20"/>
          <w:lang w:eastAsia="en-US"/>
        </w:rPr>
        <w:t>Introduction</w:t>
      </w:r>
    </w:p>
    <w:p w14:paraId="0DBF4466" w14:textId="1DB864B8" w:rsidR="005407B0"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Recent advances in technology have enabled to integrate millions of transistors on a single chip, so much so that various components of a computer can now be integrated on a single chip. This is called a System-on-chip (</w:t>
      </w:r>
      <w:proofErr w:type="spellStart"/>
      <w:r w:rsidRPr="0065237E">
        <w:rPr>
          <w:rFonts w:ascii="Times New Roman" w:eastAsia="MS Mincho" w:hAnsi="Times New Roman" w:cs="Times New Roman"/>
          <w:color w:val="auto"/>
          <w:spacing w:val="-1"/>
          <w:sz w:val="20"/>
          <w:szCs w:val="20"/>
          <w:lang w:eastAsia="en-US"/>
        </w:rPr>
        <w:t>SoC</w:t>
      </w:r>
      <w:proofErr w:type="spellEnd"/>
      <w:r w:rsidRPr="0065237E">
        <w:rPr>
          <w:rFonts w:ascii="Times New Roman" w:eastAsia="MS Mincho" w:hAnsi="Times New Roman" w:cs="Times New Roman"/>
          <w:color w:val="auto"/>
          <w:spacing w:val="-1"/>
          <w:sz w:val="20"/>
          <w:szCs w:val="20"/>
          <w:lang w:eastAsia="en-US"/>
        </w:rPr>
        <w:t>). For communi</w:t>
      </w:r>
      <w:r w:rsidR="005407B0" w:rsidRPr="0065237E">
        <w:rPr>
          <w:rFonts w:ascii="Times New Roman" w:eastAsia="MS Mincho" w:hAnsi="Times New Roman" w:cs="Times New Roman"/>
          <w:color w:val="auto"/>
          <w:spacing w:val="-1"/>
          <w:sz w:val="20"/>
          <w:szCs w:val="20"/>
          <w:lang w:eastAsia="en-US"/>
        </w:rPr>
        <w:t xml:space="preserve">cation between the components, </w:t>
      </w:r>
      <w:r w:rsidRPr="0065237E">
        <w:rPr>
          <w:rFonts w:ascii="Times New Roman" w:eastAsia="MS Mincho" w:hAnsi="Times New Roman" w:cs="Times New Roman"/>
          <w:color w:val="auto"/>
          <w:spacing w:val="-1"/>
          <w:sz w:val="20"/>
          <w:szCs w:val="20"/>
          <w:lang w:eastAsia="en-US"/>
        </w:rPr>
        <w:t>conventionally a bus topology has been used. But this can lead to saturation very fast and is not scalable. The alternative is called network-on-chip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where the bus is replaced by several smaller interconnections. For generic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symmetric topologies like the mesh are widely used. However</w:t>
      </w:r>
      <w:r w:rsidR="005407B0" w:rsidRPr="0065237E">
        <w:rPr>
          <w:rFonts w:ascii="Times New Roman" w:eastAsia="MS Mincho" w:hAnsi="Times New Roman" w:cs="Times New Roman"/>
          <w:color w:val="auto"/>
          <w:spacing w:val="-1"/>
          <w:sz w:val="20"/>
          <w:szCs w:val="20"/>
          <w:lang w:eastAsia="en-US"/>
        </w:rPr>
        <w:t>,</w:t>
      </w:r>
      <w:r w:rsidRPr="0065237E">
        <w:rPr>
          <w:rFonts w:ascii="Times New Roman" w:eastAsia="MS Mincho" w:hAnsi="Times New Roman" w:cs="Times New Roman"/>
          <w:color w:val="auto"/>
          <w:spacing w:val="-1"/>
          <w:sz w:val="20"/>
          <w:szCs w:val="20"/>
          <w:lang w:eastAsia="en-US"/>
        </w:rPr>
        <w:t xml:space="preserve"> for application specific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w:t>
      </w:r>
      <w:proofErr w:type="spellStart"/>
      <w:r w:rsidRPr="0065237E">
        <w:rPr>
          <w:rFonts w:ascii="Times New Roman" w:eastAsia="MS Mincho" w:hAnsi="Times New Roman" w:cs="Times New Roman"/>
          <w:color w:val="auto"/>
          <w:spacing w:val="-1"/>
          <w:sz w:val="20"/>
          <w:szCs w:val="20"/>
          <w:lang w:eastAsia="en-US"/>
        </w:rPr>
        <w:t>ASNoC</w:t>
      </w:r>
      <w:proofErr w:type="spellEnd"/>
      <w:r w:rsidRPr="0065237E">
        <w:rPr>
          <w:rFonts w:ascii="Times New Roman" w:eastAsia="MS Mincho" w:hAnsi="Times New Roman" w:cs="Times New Roman"/>
          <w:color w:val="auto"/>
          <w:spacing w:val="-1"/>
          <w:sz w:val="20"/>
          <w:szCs w:val="20"/>
          <w:lang w:eastAsia="en-US"/>
        </w:rPr>
        <w:t xml:space="preserve">), irregular topologies can reduce hardware costs and improve performance. A survey of </w:t>
      </w:r>
      <w:proofErr w:type="spellStart"/>
      <w:r w:rsidRPr="0065237E">
        <w:rPr>
          <w:rFonts w:ascii="Times New Roman" w:eastAsia="MS Mincho" w:hAnsi="Times New Roman" w:cs="Times New Roman"/>
          <w:color w:val="auto"/>
          <w:spacing w:val="-1"/>
          <w:sz w:val="20"/>
          <w:szCs w:val="20"/>
          <w:lang w:eastAsia="en-US"/>
        </w:rPr>
        <w:t>ASNoC</w:t>
      </w:r>
      <w:proofErr w:type="spellEnd"/>
      <w:r w:rsidRPr="0065237E">
        <w:rPr>
          <w:rFonts w:ascii="Times New Roman" w:eastAsia="MS Mincho" w:hAnsi="Times New Roman" w:cs="Times New Roman"/>
          <w:color w:val="auto"/>
          <w:spacing w:val="-1"/>
          <w:sz w:val="20"/>
          <w:szCs w:val="20"/>
          <w:lang w:eastAsia="en-US"/>
        </w:rPr>
        <w:t xml:space="preserve"> design techniques has been presented in [4]. It enumerates the advantages of custom topologies over standard ones for </w:t>
      </w:r>
      <w:proofErr w:type="spellStart"/>
      <w:r w:rsidRPr="0065237E">
        <w:rPr>
          <w:rFonts w:ascii="Times New Roman" w:eastAsia="MS Mincho" w:hAnsi="Times New Roman" w:cs="Times New Roman"/>
          <w:color w:val="auto"/>
          <w:spacing w:val="-1"/>
          <w:sz w:val="20"/>
          <w:szCs w:val="20"/>
          <w:lang w:eastAsia="en-US"/>
        </w:rPr>
        <w:t>ASNoC</w:t>
      </w:r>
      <w:proofErr w:type="spellEnd"/>
      <w:r w:rsidRPr="0065237E">
        <w:rPr>
          <w:rFonts w:ascii="Times New Roman" w:eastAsia="MS Mincho" w:hAnsi="Times New Roman" w:cs="Times New Roman"/>
          <w:color w:val="auto"/>
          <w:spacing w:val="-1"/>
          <w:sz w:val="20"/>
          <w:szCs w:val="20"/>
          <w:lang w:eastAsia="en-US"/>
        </w:rPr>
        <w:t xml:space="preserve">. The network components which connect various cores in the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are prone to failure and can result in the complete breakdown of the system. Hence, it is essential to design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topologies with fault tolerance, which can be attained by adding additional links and routers to the existing topology and create alternate paths between routers and cores.</w:t>
      </w:r>
      <w:r w:rsidR="0033189E" w:rsidRPr="0065237E">
        <w:rPr>
          <w:rFonts w:ascii="Times New Roman" w:eastAsia="MS Mincho" w:hAnsi="Times New Roman" w:cs="Times New Roman"/>
          <w:color w:val="auto"/>
          <w:spacing w:val="-1"/>
          <w:sz w:val="20"/>
          <w:szCs w:val="20"/>
          <w:lang w:eastAsia="en-US"/>
        </w:rPr>
        <w:t xml:space="preserve"> </w:t>
      </w:r>
      <w:r w:rsidRPr="0065237E">
        <w:rPr>
          <w:rFonts w:ascii="Times New Roman" w:eastAsia="MS Mincho" w:hAnsi="Times New Roman" w:cs="Times New Roman"/>
          <w:color w:val="auto"/>
          <w:spacing w:val="-1"/>
          <w:sz w:val="20"/>
          <w:szCs w:val="20"/>
          <w:lang w:eastAsia="en-US"/>
        </w:rPr>
        <w:t xml:space="preserve">The proposed solution in this paper generates a fault tolerant topology from the given application specific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with minimum latency and hardware overhead.</w:t>
      </w:r>
    </w:p>
    <w:p w14:paraId="2D788313" w14:textId="77F9F733" w:rsidR="00740997"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The paper is organized as follows. The section 2 of this paper lists down related literature. The section 3 gives formal definition to the input, output and all the terms and metrics used. Sect</w:t>
      </w:r>
      <w:r w:rsidR="005407B0" w:rsidRPr="0065237E">
        <w:rPr>
          <w:rFonts w:ascii="Times New Roman" w:eastAsia="MS Mincho" w:hAnsi="Times New Roman" w:cs="Times New Roman"/>
          <w:color w:val="auto"/>
          <w:spacing w:val="-1"/>
          <w:sz w:val="20"/>
          <w:szCs w:val="20"/>
          <w:lang w:eastAsia="en-US"/>
        </w:rPr>
        <w:t>ions 4 and 5 describes some non-</w:t>
      </w:r>
      <w:r w:rsidRPr="0065237E">
        <w:rPr>
          <w:rFonts w:ascii="Times New Roman" w:eastAsia="MS Mincho" w:hAnsi="Times New Roman" w:cs="Times New Roman"/>
          <w:color w:val="auto"/>
          <w:spacing w:val="-1"/>
          <w:sz w:val="20"/>
          <w:szCs w:val="20"/>
          <w:lang w:eastAsia="en-US"/>
        </w:rPr>
        <w:t xml:space="preserve">fault tolerant topologies for setting benchmarks. Section 6 describes De </w:t>
      </w:r>
      <w:proofErr w:type="spellStart"/>
      <w:r w:rsidRPr="0065237E">
        <w:rPr>
          <w:rFonts w:ascii="Times New Roman" w:eastAsia="MS Mincho" w:hAnsi="Times New Roman" w:cs="Times New Roman"/>
          <w:color w:val="auto"/>
          <w:spacing w:val="-1"/>
          <w:sz w:val="20"/>
          <w:szCs w:val="20"/>
          <w:lang w:eastAsia="en-US"/>
        </w:rPr>
        <w:t>Bruijn’s</w:t>
      </w:r>
      <w:proofErr w:type="spellEnd"/>
      <w:r w:rsidRPr="0065237E">
        <w:rPr>
          <w:rFonts w:ascii="Times New Roman" w:eastAsia="MS Mincho" w:hAnsi="Times New Roman" w:cs="Times New Roman"/>
          <w:color w:val="auto"/>
          <w:spacing w:val="-1"/>
          <w:sz w:val="20"/>
          <w:szCs w:val="20"/>
          <w:lang w:eastAsia="en-US"/>
        </w:rPr>
        <w:t xml:space="preserve"> graph. Section 7 explains the deterministic algorithm (called poorest neighbo</w:t>
      </w:r>
      <w:r w:rsidR="005407B0" w:rsidRPr="0065237E">
        <w:rPr>
          <w:rFonts w:ascii="Times New Roman" w:eastAsia="MS Mincho" w:hAnsi="Times New Roman" w:cs="Times New Roman"/>
          <w:color w:val="auto"/>
          <w:spacing w:val="-1"/>
          <w:sz w:val="20"/>
          <w:szCs w:val="20"/>
          <w:lang w:eastAsia="en-US"/>
        </w:rPr>
        <w:t>u</w:t>
      </w:r>
      <w:r w:rsidRPr="0065237E">
        <w:rPr>
          <w:rFonts w:ascii="Times New Roman" w:eastAsia="MS Mincho" w:hAnsi="Times New Roman" w:cs="Times New Roman"/>
          <w:color w:val="auto"/>
          <w:spacing w:val="-1"/>
          <w:sz w:val="20"/>
          <w:szCs w:val="20"/>
          <w:lang w:eastAsia="en-US"/>
        </w:rPr>
        <w:t xml:space="preserve">r algorithm) for fault tolerant topologies. In sections 8 and 9 the various tests, </w:t>
      </w:r>
      <w:r w:rsidRPr="0065237E">
        <w:rPr>
          <w:rFonts w:ascii="Times New Roman" w:eastAsia="MS Mincho" w:hAnsi="Times New Roman" w:cs="Times New Roman"/>
          <w:color w:val="auto"/>
          <w:spacing w:val="-1"/>
          <w:sz w:val="20"/>
          <w:szCs w:val="20"/>
          <w:lang w:eastAsia="en-US"/>
        </w:rPr>
        <w:lastRenderedPageBreak/>
        <w:t>observations and results are tabled. Finally</w:t>
      </w:r>
      <w:r w:rsidR="005407B0" w:rsidRPr="0065237E">
        <w:rPr>
          <w:rFonts w:ascii="Times New Roman" w:eastAsia="MS Mincho" w:hAnsi="Times New Roman" w:cs="Times New Roman"/>
          <w:color w:val="auto"/>
          <w:spacing w:val="-1"/>
          <w:sz w:val="20"/>
          <w:szCs w:val="20"/>
          <w:lang w:eastAsia="en-US"/>
        </w:rPr>
        <w:t>,</w:t>
      </w:r>
      <w:r w:rsidRPr="0065237E">
        <w:rPr>
          <w:rFonts w:ascii="Times New Roman" w:eastAsia="MS Mincho" w:hAnsi="Times New Roman" w:cs="Times New Roman"/>
          <w:color w:val="auto"/>
          <w:spacing w:val="-1"/>
          <w:sz w:val="20"/>
          <w:szCs w:val="20"/>
          <w:lang w:eastAsia="en-US"/>
        </w:rPr>
        <w:t xml:space="preserve"> section 10 concludes the paper.</w:t>
      </w:r>
    </w:p>
    <w:p w14:paraId="03494B05" w14:textId="77777777" w:rsidR="00740997" w:rsidRPr="0065237E" w:rsidRDefault="008C35A2" w:rsidP="0033189E">
      <w:pPr>
        <w:pStyle w:val="Heading1"/>
        <w:pBdr>
          <w:top w:val="none" w:sz="0" w:space="0" w:color="auto"/>
          <w:left w:val="none" w:sz="0" w:space="0" w:color="auto"/>
          <w:bottom w:val="none" w:sz="0" w:space="0" w:color="auto"/>
          <w:right w:val="none" w:sz="0" w:space="0" w:color="auto"/>
          <w:between w:val="none" w:sz="0" w:space="0" w:color="auto"/>
        </w:pBdr>
        <w:tabs>
          <w:tab w:val="left" w:pos="216"/>
        </w:tabs>
        <w:spacing w:before="160" w:after="80" w:line="240" w:lineRule="auto"/>
        <w:ind w:firstLine="0"/>
        <w:contextualSpacing w:val="0"/>
        <w:jc w:val="center"/>
      </w:pPr>
      <w:bookmarkStart w:id="3" w:name="_ocp6cp9bhr99" w:colFirst="0" w:colLast="0"/>
      <w:bookmarkEnd w:id="3"/>
      <w:r w:rsidRPr="0065237E">
        <w:rPr>
          <w:rFonts w:ascii="Times New Roman" w:eastAsia="MS Mincho" w:hAnsi="Times New Roman" w:cs="Times New Roman"/>
          <w:smallCaps/>
          <w:color w:val="auto"/>
          <w:sz w:val="20"/>
          <w:szCs w:val="20"/>
          <w:lang w:eastAsia="en-US"/>
        </w:rPr>
        <w:t>Related</w:t>
      </w:r>
      <w:r w:rsidRPr="0065237E">
        <w:t xml:space="preserve"> </w:t>
      </w:r>
      <w:r w:rsidRPr="0065237E">
        <w:rPr>
          <w:rFonts w:ascii="Times New Roman" w:eastAsia="MS Mincho" w:hAnsi="Times New Roman" w:cs="Times New Roman"/>
          <w:smallCaps/>
          <w:color w:val="auto"/>
          <w:sz w:val="20"/>
          <w:szCs w:val="20"/>
          <w:lang w:eastAsia="en-US"/>
        </w:rPr>
        <w:t>Work</w:t>
      </w:r>
    </w:p>
    <w:p w14:paraId="3737969C" w14:textId="3ABE235A" w:rsidR="005407B0"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[2] presents an algorithm for generation of </w:t>
      </w:r>
      <w:proofErr w:type="spellStart"/>
      <w:proofErr w:type="gramStart"/>
      <w:r w:rsidRPr="0065237E">
        <w:rPr>
          <w:rFonts w:ascii="Times New Roman" w:eastAsia="MS Mincho" w:hAnsi="Times New Roman" w:cs="Times New Roman"/>
          <w:color w:val="auto"/>
          <w:spacing w:val="-1"/>
          <w:sz w:val="20"/>
          <w:szCs w:val="20"/>
          <w:lang w:eastAsia="en-US"/>
        </w:rPr>
        <w:t>a</w:t>
      </w:r>
      <w:proofErr w:type="spellEnd"/>
      <w:proofErr w:type="gramEnd"/>
      <w:r w:rsidRPr="0065237E">
        <w:rPr>
          <w:rFonts w:ascii="Times New Roman" w:eastAsia="MS Mincho" w:hAnsi="Times New Roman" w:cs="Times New Roman"/>
          <w:color w:val="auto"/>
          <w:spacing w:val="-1"/>
          <w:sz w:val="20"/>
          <w:szCs w:val="20"/>
          <w:lang w:eastAsia="en-US"/>
        </w:rPr>
        <w:t xml:space="preserve"> irregular link fault tolerant topology for Application Specific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designs.</w:t>
      </w:r>
      <w:r w:rsidR="005407B0" w:rsidRPr="0065237E">
        <w:rPr>
          <w:rFonts w:ascii="Times New Roman" w:eastAsia="MS Mincho" w:hAnsi="Times New Roman" w:cs="Times New Roman"/>
          <w:color w:val="auto"/>
          <w:spacing w:val="-1"/>
          <w:sz w:val="20"/>
          <w:szCs w:val="20"/>
          <w:lang w:eastAsia="en-US"/>
        </w:rPr>
        <w:t xml:space="preserve"> </w:t>
      </w:r>
      <w:r w:rsidRPr="0065237E">
        <w:rPr>
          <w:rFonts w:ascii="Times New Roman" w:eastAsia="MS Mincho" w:hAnsi="Times New Roman" w:cs="Times New Roman"/>
          <w:color w:val="auto"/>
          <w:spacing w:val="-1"/>
          <w:sz w:val="20"/>
          <w:szCs w:val="20"/>
          <w:lang w:eastAsia="en-US"/>
        </w:rPr>
        <w:t xml:space="preserve">They discuss how designed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topology allows different routing path if there is a link failure on the default routing path.</w:t>
      </w:r>
      <w:r w:rsidR="005407B0" w:rsidRPr="0065237E">
        <w:rPr>
          <w:rFonts w:ascii="Times New Roman" w:eastAsia="MS Mincho" w:hAnsi="Times New Roman" w:cs="Times New Roman"/>
          <w:color w:val="auto"/>
          <w:spacing w:val="-1"/>
          <w:sz w:val="20"/>
          <w:szCs w:val="20"/>
          <w:lang w:eastAsia="en-US"/>
        </w:rPr>
        <w:t xml:space="preserve"> </w:t>
      </w:r>
      <w:r w:rsidRPr="0065237E">
        <w:rPr>
          <w:rFonts w:ascii="Times New Roman" w:eastAsia="MS Mincho" w:hAnsi="Times New Roman" w:cs="Times New Roman"/>
          <w:color w:val="auto"/>
          <w:spacing w:val="-1"/>
          <w:sz w:val="20"/>
          <w:szCs w:val="20"/>
          <w:lang w:eastAsia="en-US"/>
        </w:rPr>
        <w:t xml:space="preserve">The solution proposed in this paper generates a fault tolerant topology by first generating a random irregular </w:t>
      </w:r>
      <w:proofErr w:type="spellStart"/>
      <w:r w:rsidRPr="0065237E">
        <w:rPr>
          <w:rFonts w:ascii="Times New Roman" w:eastAsia="MS Mincho" w:hAnsi="Times New Roman" w:cs="Times New Roman"/>
          <w:color w:val="auto"/>
          <w:spacing w:val="-1"/>
          <w:sz w:val="20"/>
          <w:szCs w:val="20"/>
          <w:lang w:eastAsia="en-US"/>
        </w:rPr>
        <w:t>nonfault</w:t>
      </w:r>
      <w:proofErr w:type="spellEnd"/>
      <w:r w:rsidRPr="0065237E">
        <w:rPr>
          <w:rFonts w:ascii="Times New Roman" w:eastAsia="MS Mincho" w:hAnsi="Times New Roman" w:cs="Times New Roman"/>
          <w:color w:val="auto"/>
          <w:spacing w:val="-1"/>
          <w:sz w:val="20"/>
          <w:szCs w:val="20"/>
          <w:lang w:eastAsia="en-US"/>
        </w:rPr>
        <w:t xml:space="preserve"> tolerant topologi</w:t>
      </w:r>
      <w:r w:rsidR="00281918" w:rsidRPr="0065237E">
        <w:rPr>
          <w:rFonts w:ascii="Times New Roman" w:eastAsia="MS Mincho" w:hAnsi="Times New Roman" w:cs="Times New Roman"/>
          <w:color w:val="auto"/>
          <w:spacing w:val="-1"/>
          <w:sz w:val="20"/>
          <w:szCs w:val="20"/>
          <w:lang w:eastAsia="en-US"/>
        </w:rPr>
        <w:t xml:space="preserve">es and adding additional links </w:t>
      </w:r>
      <w:r w:rsidRPr="0065237E">
        <w:rPr>
          <w:rFonts w:ascii="Times New Roman" w:eastAsia="MS Mincho" w:hAnsi="Times New Roman" w:cs="Times New Roman"/>
          <w:color w:val="auto"/>
          <w:spacing w:val="-1"/>
          <w:sz w:val="20"/>
          <w:szCs w:val="20"/>
          <w:lang w:eastAsia="en-US"/>
        </w:rPr>
        <w:t>to make them fault tolerant. The paper uses Ring topology as their baseline metric for network resource consumption. A theoretical maximum and minimum are calculated for number of links and routers. The algorithm runs for multiple iterations where in every iteration, a non-fault tolerant topology is randomly generated and links are added to it to make fault tolerant. After a series of iterations</w:t>
      </w:r>
      <w:r w:rsidR="005407B0" w:rsidRPr="0065237E">
        <w:rPr>
          <w:rFonts w:ascii="Times New Roman" w:eastAsia="MS Mincho" w:hAnsi="Times New Roman" w:cs="Times New Roman"/>
          <w:color w:val="auto"/>
          <w:spacing w:val="-1"/>
          <w:sz w:val="20"/>
          <w:szCs w:val="20"/>
          <w:lang w:eastAsia="en-US"/>
        </w:rPr>
        <w:t>,</w:t>
      </w:r>
      <w:r w:rsidRPr="0065237E">
        <w:rPr>
          <w:rFonts w:ascii="Times New Roman" w:eastAsia="MS Mincho" w:hAnsi="Times New Roman" w:cs="Times New Roman"/>
          <w:color w:val="auto"/>
          <w:spacing w:val="-1"/>
          <w:sz w:val="20"/>
          <w:szCs w:val="20"/>
          <w:lang w:eastAsia="en-US"/>
        </w:rPr>
        <w:t xml:space="preserve"> a set of topologies which also includes Ring topology, are generated and the topology with minimum communication cost is chosen as the final topology. They compare fault-tolerant topologies with non-fault-tolerant application-specific irregular topologies on energy consumption, performance, and area using multimedia benchmarks and custom-generated graphs.</w:t>
      </w:r>
      <w:r w:rsidR="005407B0" w:rsidRPr="0065237E">
        <w:rPr>
          <w:rFonts w:ascii="Times New Roman" w:eastAsia="MS Mincho" w:hAnsi="Times New Roman" w:cs="Times New Roman"/>
          <w:color w:val="auto"/>
          <w:spacing w:val="-1"/>
          <w:sz w:val="20"/>
          <w:szCs w:val="20"/>
          <w:lang w:eastAsia="en-US"/>
        </w:rPr>
        <w:t xml:space="preserve"> </w:t>
      </w:r>
      <w:r w:rsidRPr="0065237E">
        <w:rPr>
          <w:rFonts w:ascii="Times New Roman" w:eastAsia="MS Mincho" w:hAnsi="Times New Roman" w:cs="Times New Roman"/>
          <w:color w:val="auto"/>
          <w:spacing w:val="-1"/>
          <w:sz w:val="20"/>
          <w:szCs w:val="20"/>
          <w:lang w:eastAsia="en-US"/>
        </w:rPr>
        <w:t xml:space="preserve">The algorithm proposed in this paper is a probabilistic algorithm where a fault tolerant topology </w:t>
      </w:r>
      <w:r w:rsidR="005407B0" w:rsidRPr="0065237E">
        <w:rPr>
          <w:rFonts w:ascii="Times New Roman" w:eastAsia="MS Mincho" w:hAnsi="Times New Roman" w:cs="Times New Roman"/>
          <w:color w:val="auto"/>
          <w:spacing w:val="-1"/>
          <w:sz w:val="20"/>
          <w:szCs w:val="20"/>
          <w:lang w:eastAsia="en-US"/>
        </w:rPr>
        <w:t xml:space="preserve">is not always guaranteed to be </w:t>
      </w:r>
      <w:r w:rsidRPr="0065237E">
        <w:rPr>
          <w:rFonts w:ascii="Times New Roman" w:eastAsia="MS Mincho" w:hAnsi="Times New Roman" w:cs="Times New Roman"/>
          <w:color w:val="auto"/>
          <w:spacing w:val="-1"/>
          <w:sz w:val="20"/>
          <w:szCs w:val="20"/>
          <w:lang w:eastAsia="en-US"/>
        </w:rPr>
        <w:t>generated.</w:t>
      </w:r>
    </w:p>
    <w:p w14:paraId="7EE14514" w14:textId="77777777" w:rsidR="00767696" w:rsidRPr="0065237E" w:rsidRDefault="008C35A2" w:rsidP="00767696">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The algorithm proposed in this paper is a deterministic algorithm which always generates a fault tolerant topology for a given input topology. </w:t>
      </w:r>
    </w:p>
    <w:p w14:paraId="78A19DF7" w14:textId="232412F1" w:rsidR="00740997" w:rsidRPr="0065237E" w:rsidRDefault="00CB51D6" w:rsidP="00767696">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In</w:t>
      </w:r>
      <w:r w:rsidR="008C35A2" w:rsidRPr="0065237E">
        <w:rPr>
          <w:rFonts w:ascii="Times New Roman" w:eastAsia="MS Mincho" w:hAnsi="Times New Roman" w:cs="Times New Roman"/>
          <w:color w:val="auto"/>
          <w:spacing w:val="-1"/>
          <w:sz w:val="20"/>
          <w:szCs w:val="20"/>
          <w:lang w:eastAsia="en-US"/>
        </w:rPr>
        <w:t xml:space="preserve"> [3], they use the generalized binary de </w:t>
      </w:r>
      <w:proofErr w:type="spellStart"/>
      <w:r w:rsidR="008C35A2" w:rsidRPr="0065237E">
        <w:rPr>
          <w:rFonts w:ascii="Times New Roman" w:eastAsia="MS Mincho" w:hAnsi="Times New Roman" w:cs="Times New Roman"/>
          <w:color w:val="auto"/>
          <w:spacing w:val="-1"/>
          <w:sz w:val="20"/>
          <w:szCs w:val="20"/>
          <w:lang w:eastAsia="en-US"/>
        </w:rPr>
        <w:t>Bruijn</w:t>
      </w:r>
      <w:r w:rsidR="005407B0" w:rsidRPr="0065237E">
        <w:rPr>
          <w:rFonts w:ascii="Times New Roman" w:eastAsia="MS Mincho" w:hAnsi="Times New Roman" w:cs="Times New Roman"/>
          <w:color w:val="auto"/>
          <w:spacing w:val="-1"/>
          <w:sz w:val="20"/>
          <w:szCs w:val="20"/>
          <w:lang w:eastAsia="en-US"/>
        </w:rPr>
        <w:t>’s</w:t>
      </w:r>
      <w:proofErr w:type="spellEnd"/>
      <w:r w:rsidR="008C35A2" w:rsidRPr="0065237E">
        <w:rPr>
          <w:rFonts w:ascii="Times New Roman" w:eastAsia="MS Mincho" w:hAnsi="Times New Roman" w:cs="Times New Roman"/>
          <w:color w:val="auto"/>
          <w:spacing w:val="-1"/>
          <w:sz w:val="20"/>
          <w:szCs w:val="20"/>
          <w:lang w:eastAsia="en-US"/>
        </w:rPr>
        <w:t xml:space="preserve"> (GBDB) graph as a scalable and efficient network topology for an on-chip communication network. The experimental results show that the latency and energy consumption of generalized de </w:t>
      </w:r>
      <w:proofErr w:type="spellStart"/>
      <w:r w:rsidR="008C35A2" w:rsidRPr="0065237E">
        <w:rPr>
          <w:rFonts w:ascii="Times New Roman" w:eastAsia="MS Mincho" w:hAnsi="Times New Roman" w:cs="Times New Roman"/>
          <w:color w:val="auto"/>
          <w:spacing w:val="-1"/>
          <w:sz w:val="20"/>
          <w:szCs w:val="20"/>
          <w:lang w:eastAsia="en-US"/>
        </w:rPr>
        <w:t>Bruijn</w:t>
      </w:r>
      <w:r w:rsidR="005407B0" w:rsidRPr="0065237E">
        <w:rPr>
          <w:rFonts w:ascii="Times New Roman" w:eastAsia="MS Mincho" w:hAnsi="Times New Roman" w:cs="Times New Roman"/>
          <w:color w:val="auto"/>
          <w:spacing w:val="-1"/>
          <w:sz w:val="20"/>
          <w:szCs w:val="20"/>
          <w:lang w:eastAsia="en-US"/>
        </w:rPr>
        <w:t>’s</w:t>
      </w:r>
      <w:proofErr w:type="spellEnd"/>
      <w:r w:rsidR="008C35A2" w:rsidRPr="0065237E">
        <w:rPr>
          <w:rFonts w:ascii="Times New Roman" w:eastAsia="MS Mincho" w:hAnsi="Times New Roman" w:cs="Times New Roman"/>
          <w:color w:val="auto"/>
          <w:spacing w:val="-1"/>
          <w:sz w:val="20"/>
          <w:szCs w:val="20"/>
          <w:lang w:eastAsia="en-US"/>
        </w:rPr>
        <w:t xml:space="preserve"> graph are much less with compared to Mesh and Torus, the two common </w:t>
      </w:r>
      <w:proofErr w:type="spellStart"/>
      <w:r w:rsidR="008C35A2" w:rsidRPr="0065237E">
        <w:rPr>
          <w:rFonts w:ascii="Times New Roman" w:eastAsia="MS Mincho" w:hAnsi="Times New Roman" w:cs="Times New Roman"/>
          <w:color w:val="auto"/>
          <w:spacing w:val="-1"/>
          <w:sz w:val="20"/>
          <w:szCs w:val="20"/>
          <w:lang w:eastAsia="en-US"/>
        </w:rPr>
        <w:t>NoC</w:t>
      </w:r>
      <w:proofErr w:type="spellEnd"/>
      <w:r w:rsidR="008C35A2" w:rsidRPr="0065237E">
        <w:rPr>
          <w:rFonts w:ascii="Times New Roman" w:eastAsia="MS Mincho" w:hAnsi="Times New Roman" w:cs="Times New Roman"/>
          <w:color w:val="auto"/>
          <w:spacing w:val="-1"/>
          <w:sz w:val="20"/>
          <w:szCs w:val="20"/>
          <w:lang w:eastAsia="en-US"/>
        </w:rPr>
        <w:t xml:space="preserve"> architectures in the literature.</w:t>
      </w:r>
      <w:r w:rsidR="005407B0"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Hence, this paper compares the De </w:t>
      </w:r>
      <w:proofErr w:type="spellStart"/>
      <w:r w:rsidR="008C35A2" w:rsidRPr="0065237E">
        <w:rPr>
          <w:rFonts w:ascii="Times New Roman" w:eastAsia="MS Mincho" w:hAnsi="Times New Roman" w:cs="Times New Roman"/>
          <w:color w:val="auto"/>
          <w:spacing w:val="-1"/>
          <w:sz w:val="20"/>
          <w:szCs w:val="20"/>
          <w:lang w:eastAsia="en-US"/>
        </w:rPr>
        <w:t>Bruijn</w:t>
      </w:r>
      <w:r w:rsidR="005407B0" w:rsidRPr="0065237E">
        <w:rPr>
          <w:rFonts w:ascii="Times New Roman" w:eastAsia="MS Mincho" w:hAnsi="Times New Roman" w:cs="Times New Roman"/>
          <w:color w:val="auto"/>
          <w:spacing w:val="-1"/>
          <w:sz w:val="20"/>
          <w:szCs w:val="20"/>
          <w:lang w:eastAsia="en-US"/>
        </w:rPr>
        <w:t>’s</w:t>
      </w:r>
      <w:proofErr w:type="spellEnd"/>
      <w:r w:rsidR="008C35A2" w:rsidRPr="0065237E">
        <w:rPr>
          <w:rFonts w:ascii="Times New Roman" w:eastAsia="MS Mincho" w:hAnsi="Times New Roman" w:cs="Times New Roman"/>
          <w:color w:val="auto"/>
          <w:spacing w:val="-1"/>
          <w:sz w:val="20"/>
          <w:szCs w:val="20"/>
          <w:lang w:eastAsia="en-US"/>
        </w:rPr>
        <w:t xml:space="preserve"> topology with the one presented here.</w:t>
      </w:r>
    </w:p>
    <w:p w14:paraId="6B35F3C1" w14:textId="548C225B" w:rsidR="00740997" w:rsidRPr="0065237E" w:rsidRDefault="008C35A2" w:rsidP="0033189E">
      <w:pPr>
        <w:pStyle w:val="Heading1"/>
        <w:spacing w:line="240" w:lineRule="auto"/>
        <w:contextualSpacing w:val="0"/>
        <w:rPr>
          <w:rFonts w:ascii="Times New Roman" w:eastAsia="MS Mincho" w:hAnsi="Times New Roman" w:cs="Times New Roman"/>
          <w:smallCaps/>
          <w:color w:val="auto"/>
          <w:sz w:val="20"/>
          <w:szCs w:val="20"/>
          <w:lang w:eastAsia="en-US"/>
        </w:rPr>
      </w:pPr>
      <w:bookmarkStart w:id="4" w:name="_l81sf0k33fo7" w:colFirst="0" w:colLast="0"/>
      <w:bookmarkEnd w:id="4"/>
      <w:r w:rsidRPr="0065237E">
        <w:rPr>
          <w:rFonts w:ascii="Times New Roman" w:eastAsia="MS Mincho" w:hAnsi="Times New Roman" w:cs="Times New Roman"/>
          <w:smallCaps/>
          <w:color w:val="auto"/>
          <w:sz w:val="20"/>
          <w:szCs w:val="20"/>
          <w:lang w:eastAsia="en-US"/>
        </w:rPr>
        <w:t>Problem Definition</w:t>
      </w:r>
    </w:p>
    <w:p w14:paraId="5F8C9047" w14:textId="77777777" w:rsidR="007C3921"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Our aim is given the information of the application such as the number of cores and the communication bandwidth requirement between each pair of cores, to create topologies which have 1) cores communicating with each other through at least two distinct paths, 2) have minimum latency and energy consumption and 3) minimum hardware overheads. To achieve this, each link must be such that even if it is removed from the topology, the two routers which were connected at the ends of it would be connected through some alternate path. Thus, even if the link fails, the routers will not get cut off from each other. Also, each core must have access </w:t>
      </w:r>
    </w:p>
    <w:p w14:paraId="0199816D" w14:textId="66E9D31F" w:rsidR="007C3921" w:rsidRPr="0065237E" w:rsidRDefault="006C0707" w:rsidP="007C392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noProof/>
        </w:rPr>
        <w:lastRenderedPageBreak/>
        <mc:AlternateContent>
          <mc:Choice Requires="wps">
            <w:drawing>
              <wp:anchor distT="0" distB="0" distL="114300" distR="114300" simplePos="0" relativeHeight="251659264" behindDoc="0" locked="0" layoutInCell="1" allowOverlap="1" wp14:anchorId="48349536" wp14:editId="735D5F11">
                <wp:simplePos x="0" y="0"/>
                <wp:positionH relativeFrom="column">
                  <wp:posOffset>60325</wp:posOffset>
                </wp:positionH>
                <wp:positionV relativeFrom="paragraph">
                  <wp:posOffset>-184785</wp:posOffset>
                </wp:positionV>
                <wp:extent cx="2999740" cy="208851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999740" cy="2088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771759" w14:textId="150AEAB9" w:rsidR="0068301A" w:rsidRDefault="0068301A">
                            <w:r>
                              <w:rPr>
                                <w:noProof/>
                              </w:rPr>
                              <w:drawing>
                                <wp:inline distT="0" distB="0" distL="0" distR="0" wp14:anchorId="5EDB8203" wp14:editId="74D11E9E">
                                  <wp:extent cx="2816860" cy="1612900"/>
                                  <wp:effectExtent l="0" t="0" r="254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1_CoreFlowGraph.eps"/>
                                          <pic:cNvPicPr/>
                                        </pic:nvPicPr>
                                        <pic:blipFill>
                                          <a:blip r:embed="rId7">
                                            <a:extLst>
                                              <a:ext uri="{28A0092B-C50C-407E-A947-70E740481C1C}">
                                                <a14:useLocalDpi xmlns:a14="http://schemas.microsoft.com/office/drawing/2010/main" val="0"/>
                                              </a:ext>
                                            </a:extLst>
                                          </a:blip>
                                          <a:stretch>
                                            <a:fillRect/>
                                          </a:stretch>
                                        </pic:blipFill>
                                        <pic:spPr>
                                          <a:xfrm>
                                            <a:off x="0" y="0"/>
                                            <a:ext cx="2816860" cy="1612900"/>
                                          </a:xfrm>
                                          <a:prstGeom prst="rect">
                                            <a:avLst/>
                                          </a:prstGeom>
                                        </pic:spPr>
                                      </pic:pic>
                                    </a:graphicData>
                                  </a:graphic>
                                </wp:inline>
                              </w:drawing>
                            </w:r>
                          </w:p>
                          <w:p w14:paraId="36C55EED" w14:textId="77777777" w:rsidR="0068301A" w:rsidRPr="004C0C53" w:rsidRDefault="0068301A" w:rsidP="006C070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val="en-US" w:eastAsia="en-US"/>
                              </w:rPr>
                            </w:pPr>
                            <w:r w:rsidRPr="004C0C53">
                              <w:rPr>
                                <w:rFonts w:ascii="Times New Roman" w:eastAsia="MS Mincho" w:hAnsi="Times New Roman" w:cs="Times New Roman"/>
                                <w:color w:val="auto"/>
                                <w:spacing w:val="-1"/>
                                <w:sz w:val="16"/>
                                <w:szCs w:val="20"/>
                                <w:lang w:val="en-US" w:eastAsia="en-US"/>
                              </w:rPr>
                              <w:t>Fig. 1. Sample input graph</w:t>
                            </w:r>
                          </w:p>
                          <w:p w14:paraId="31E5C501" w14:textId="77777777" w:rsidR="0068301A" w:rsidRDefault="006830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349536" id="_x0000_t202" coordsize="21600,21600" o:spt="202" path="m0,0l0,21600,21600,21600,21600,0xe">
                <v:stroke joinstyle="miter"/>
                <v:path gradientshapeok="t" o:connecttype="rect"/>
              </v:shapetype>
              <v:shape id="Text Box 11" o:spid="_x0000_s1026" type="#_x0000_t202" style="position:absolute;left:0;text-align:left;margin-left:4.75pt;margin-top:-14.5pt;width:236.2pt;height:164.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" filled="f" stroked="f">
                <v:textbox>
                  <w:txbxContent>
                    <w:p w14:paraId="65771759" w14:textId="150AEAB9" w:rsidR="0068301A" w:rsidRDefault="0068301A">
                      <w:r>
                        <w:rPr>
                          <w:noProof/>
                        </w:rPr>
                        <w:drawing>
                          <wp:inline distT="0" distB="0" distL="0" distR="0" wp14:anchorId="5EDB8203" wp14:editId="74D11E9E">
                            <wp:extent cx="2816860" cy="1612900"/>
                            <wp:effectExtent l="0" t="0" r="254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1_CoreFlowGraph.eps"/>
                                    <pic:cNvPicPr/>
                                  </pic:nvPicPr>
                                  <pic:blipFill>
                                    <a:blip r:embed="rId7">
                                      <a:extLst>
                                        <a:ext uri="{28A0092B-C50C-407E-A947-70E740481C1C}">
                                          <a14:useLocalDpi xmlns:a14="http://schemas.microsoft.com/office/drawing/2010/main" val="0"/>
                                        </a:ext>
                                      </a:extLst>
                                    </a:blip>
                                    <a:stretch>
                                      <a:fillRect/>
                                    </a:stretch>
                                  </pic:blipFill>
                                  <pic:spPr>
                                    <a:xfrm>
                                      <a:off x="0" y="0"/>
                                      <a:ext cx="2816860" cy="1612900"/>
                                    </a:xfrm>
                                    <a:prstGeom prst="rect">
                                      <a:avLst/>
                                    </a:prstGeom>
                                  </pic:spPr>
                                </pic:pic>
                              </a:graphicData>
                            </a:graphic>
                          </wp:inline>
                        </w:drawing>
                      </w:r>
                    </w:p>
                    <w:p w14:paraId="36C55EED" w14:textId="77777777" w:rsidR="0068301A" w:rsidRPr="004C0C53" w:rsidRDefault="0068301A" w:rsidP="006C070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val="en-US" w:eastAsia="en-US"/>
                        </w:rPr>
                      </w:pPr>
                      <w:r w:rsidRPr="004C0C53">
                        <w:rPr>
                          <w:rFonts w:ascii="Times New Roman" w:eastAsia="MS Mincho" w:hAnsi="Times New Roman" w:cs="Times New Roman"/>
                          <w:color w:val="auto"/>
                          <w:spacing w:val="-1"/>
                          <w:sz w:val="16"/>
                          <w:szCs w:val="20"/>
                          <w:lang w:val="en-US" w:eastAsia="en-US"/>
                        </w:rPr>
                        <w:t>Fig. 1. Sample input graph</w:t>
                      </w:r>
                    </w:p>
                    <w:p w14:paraId="31E5C501" w14:textId="77777777" w:rsidR="0068301A" w:rsidRDefault="0068301A"/>
                  </w:txbxContent>
                </v:textbox>
                <w10:wrap type="square"/>
              </v:shape>
            </w:pict>
          </mc:Fallback>
        </mc:AlternateContent>
      </w:r>
    </w:p>
    <w:p w14:paraId="507014C1" w14:textId="2E87DC78" w:rsidR="005407B0" w:rsidRPr="0065237E" w:rsidRDefault="008C35A2" w:rsidP="007C392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to at least two routers. Thus, even if one router fails, the core will not get cut off from the rest of the network.</w:t>
      </w:r>
    </w:p>
    <w:p w14:paraId="22811515" w14:textId="3225C3CF" w:rsidR="00740997"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The application specific information required is given with the help of a Core Flow Graph as defined in [2].</w:t>
      </w:r>
    </w:p>
    <w:p w14:paraId="1466873C" w14:textId="05395836" w:rsidR="009C6B81" w:rsidRPr="0065237E" w:rsidRDefault="009C6B81" w:rsidP="009C6B8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1.</w:t>
      </w:r>
      <w:r w:rsidR="001E67F4"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A Core Flow Graph (CFG) is a weighted graph </w:t>
      </w:r>
      <w:proofErr w:type="gramStart"/>
      <w:r w:rsidR="008C35A2" w:rsidRPr="0065237E">
        <w:rPr>
          <w:rFonts w:ascii="Times New Roman" w:eastAsia="MS Mincho" w:hAnsi="Times New Roman" w:cs="Times New Roman"/>
          <w:color w:val="auto"/>
          <w:spacing w:val="-1"/>
          <w:sz w:val="20"/>
          <w:szCs w:val="20"/>
          <w:lang w:eastAsia="en-US"/>
        </w:rPr>
        <w:t>G(</w:t>
      </w:r>
      <w:proofErr w:type="gramEnd"/>
      <w:r w:rsidR="008C35A2" w:rsidRPr="0065237E">
        <w:rPr>
          <w:rFonts w:ascii="Times New Roman" w:eastAsia="MS Mincho" w:hAnsi="Times New Roman" w:cs="Times New Roman"/>
          <w:i/>
          <w:color w:val="auto"/>
          <w:spacing w:val="-1"/>
          <w:sz w:val="20"/>
          <w:szCs w:val="20"/>
          <w:lang w:eastAsia="en-US"/>
        </w:rPr>
        <w:t>N, E</w:t>
      </w:r>
      <w:r w:rsidR="008C35A2" w:rsidRPr="0065237E">
        <w:rPr>
          <w:rFonts w:ascii="Times New Roman" w:eastAsia="MS Mincho" w:hAnsi="Times New Roman" w:cs="Times New Roman"/>
          <w:color w:val="auto"/>
          <w:spacing w:val="-1"/>
          <w:sz w:val="20"/>
          <w:szCs w:val="20"/>
          <w:lang w:eastAsia="en-US"/>
        </w:rPr>
        <w:t xml:space="preserve">), where each vertex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color w:val="auto"/>
          <w:spacing w:val="-1"/>
          <w:sz w:val="20"/>
          <w:szCs w:val="20"/>
          <w:lang w:eastAsia="en-US"/>
        </w:rPr>
        <w:t xml:space="preserve"> represents a core (i.e., a node) in th</w:t>
      </w:r>
      <w:r w:rsidR="001E67F4" w:rsidRPr="0065237E">
        <w:rPr>
          <w:rFonts w:ascii="Times New Roman" w:eastAsia="MS Mincho" w:hAnsi="Times New Roman" w:cs="Times New Roman"/>
          <w:color w:val="auto"/>
          <w:spacing w:val="-1"/>
          <w:sz w:val="20"/>
          <w:szCs w:val="20"/>
          <w:lang w:eastAsia="en-US"/>
        </w:rPr>
        <w:t xml:space="preserve">e application, and each edge </w:t>
      </w:r>
      <w:proofErr w:type="spellStart"/>
      <w:r w:rsidR="001E67F4" w:rsidRPr="0065237E">
        <w:rPr>
          <w:rFonts w:ascii="Times New Roman" w:eastAsia="MS Mincho" w:hAnsi="Times New Roman" w:cs="Times New Roman"/>
          <w:i/>
          <w:color w:val="auto"/>
          <w:spacing w:val="-1"/>
          <w:sz w:val="20"/>
          <w:szCs w:val="20"/>
          <w:lang w:eastAsia="en-US"/>
        </w:rPr>
        <w:t>e</w:t>
      </w:r>
      <w:r w:rsidR="001E67F4"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color w:val="auto"/>
          <w:spacing w:val="-1"/>
          <w:sz w:val="20"/>
          <w:szCs w:val="20"/>
          <w:lang w:eastAsia="en-US"/>
        </w:rPr>
        <w:t xml:space="preserve"> represents a dependency between two cores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and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The amount of data transfer between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and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is repres</w:t>
      </w:r>
      <w:r w:rsidR="001E67F4" w:rsidRPr="0065237E">
        <w:rPr>
          <w:rFonts w:ascii="Times New Roman" w:eastAsia="MS Mincho" w:hAnsi="Times New Roman" w:cs="Times New Roman"/>
          <w:color w:val="auto"/>
          <w:spacing w:val="-1"/>
          <w:sz w:val="20"/>
          <w:szCs w:val="20"/>
          <w:lang w:eastAsia="en-US"/>
        </w:rPr>
        <w:t xml:space="preserve">ented by weight </w:t>
      </w:r>
      <w:proofErr w:type="spellStart"/>
      <w:r w:rsidR="001E67F4" w:rsidRPr="0065237E">
        <w:rPr>
          <w:rFonts w:ascii="Times New Roman" w:eastAsia="MS Mincho" w:hAnsi="Times New Roman" w:cs="Times New Roman"/>
          <w:i/>
          <w:color w:val="auto"/>
          <w:spacing w:val="-1"/>
          <w:sz w:val="20"/>
          <w:szCs w:val="20"/>
          <w:lang w:eastAsia="en-US"/>
        </w:rPr>
        <w:t>w</w:t>
      </w:r>
      <w:r w:rsidR="001E67F4" w:rsidRPr="0065237E">
        <w:rPr>
          <w:rFonts w:ascii="Times New Roman" w:eastAsia="MS Mincho" w:hAnsi="Times New Roman" w:cs="Times New Roman"/>
          <w:i/>
          <w:color w:val="auto"/>
          <w:spacing w:val="-1"/>
          <w:sz w:val="20"/>
          <w:szCs w:val="20"/>
          <w:vertAlign w:val="subscript"/>
          <w:lang w:eastAsia="en-US"/>
        </w:rPr>
        <w:t>ij</w:t>
      </w:r>
      <w:proofErr w:type="spellEnd"/>
      <w:r w:rsidR="001E67F4" w:rsidRPr="0065237E">
        <w:rPr>
          <w:rFonts w:ascii="Times New Roman" w:eastAsia="MS Mincho" w:hAnsi="Times New Roman" w:cs="Times New Roman"/>
          <w:color w:val="auto"/>
          <w:spacing w:val="-1"/>
          <w:sz w:val="20"/>
          <w:szCs w:val="20"/>
          <w:lang w:eastAsia="en-US"/>
        </w:rPr>
        <w:t xml:space="preserve"> for all </w:t>
      </w:r>
      <w:proofErr w:type="spellStart"/>
      <w:r w:rsidR="001E67F4" w:rsidRPr="0065237E">
        <w:rPr>
          <w:rFonts w:ascii="Times New Roman" w:eastAsia="MS Mincho" w:hAnsi="Times New Roman" w:cs="Times New Roman"/>
          <w:i/>
          <w:color w:val="auto"/>
          <w:spacing w:val="-1"/>
          <w:sz w:val="20"/>
          <w:szCs w:val="20"/>
          <w:lang w:eastAsia="en-US"/>
        </w:rPr>
        <w:t>e</w:t>
      </w:r>
      <w:r w:rsidR="001E67F4"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and is given in bits per second.</w:t>
      </w:r>
    </w:p>
    <w:p w14:paraId="56FF43B1" w14:textId="328ACCA7" w:rsidR="00740997" w:rsidRPr="0065237E" w:rsidRDefault="009C6B81" w:rsidP="009C6B8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The output is a network of routers or topology where each router is mapped to a core. This can be represented by the topology graph.</w:t>
      </w:r>
    </w:p>
    <w:p w14:paraId="0A78E4C7" w14:textId="3C555F61" w:rsidR="00740997" w:rsidRPr="0065237E" w:rsidRDefault="009C6B81"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2.</w:t>
      </w:r>
      <w:r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i/>
          <w:color w:val="auto"/>
          <w:spacing w:val="-1"/>
          <w:sz w:val="20"/>
          <w:szCs w:val="20"/>
          <w:lang w:eastAsia="en-US"/>
        </w:rPr>
        <w:t>Topology graph</w:t>
      </w:r>
      <w:r w:rsidR="008C35A2" w:rsidRPr="0065237E">
        <w:rPr>
          <w:rFonts w:ascii="Times New Roman" w:eastAsia="MS Mincho" w:hAnsi="Times New Roman" w:cs="Times New Roman"/>
          <w:color w:val="auto"/>
          <w:spacing w:val="-1"/>
          <w:sz w:val="20"/>
          <w:szCs w:val="20"/>
          <w:lang w:eastAsia="en-US"/>
        </w:rPr>
        <w:t xml:space="preserve"> (TG) is a connected graph </w:t>
      </w:r>
      <w:proofErr w:type="gramStart"/>
      <w:r w:rsidR="008C35A2" w:rsidRPr="0065237E">
        <w:rPr>
          <w:rFonts w:ascii="Times New Roman" w:eastAsia="MS Mincho" w:hAnsi="Times New Roman" w:cs="Times New Roman"/>
          <w:color w:val="auto"/>
          <w:spacing w:val="-1"/>
          <w:sz w:val="20"/>
          <w:szCs w:val="20"/>
          <w:lang w:eastAsia="en-US"/>
        </w:rPr>
        <w:t>T(</w:t>
      </w:r>
      <w:proofErr w:type="gramEnd"/>
      <w:r w:rsidR="008C35A2" w:rsidRPr="0065237E">
        <w:rPr>
          <w:rFonts w:ascii="Times New Roman" w:eastAsia="MS Mincho" w:hAnsi="Times New Roman" w:cs="Times New Roman"/>
          <w:i/>
          <w:color w:val="auto"/>
          <w:spacing w:val="-1"/>
          <w:sz w:val="20"/>
          <w:szCs w:val="20"/>
          <w:lang w:eastAsia="en-US"/>
        </w:rPr>
        <w:t>R,</w:t>
      </w:r>
      <w:r w:rsidR="00D62F9D" w:rsidRPr="0065237E">
        <w:rPr>
          <w:rFonts w:ascii="Times New Roman" w:eastAsia="MS Mincho" w:hAnsi="Times New Roman" w:cs="Times New Roman"/>
          <w:i/>
          <w:color w:val="auto"/>
          <w:spacing w:val="-1"/>
          <w:sz w:val="20"/>
          <w:szCs w:val="20"/>
          <w:lang w:eastAsia="en-US"/>
        </w:rPr>
        <w:t xml:space="preserve"> </w:t>
      </w:r>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color w:val="auto"/>
          <w:spacing w:val="-1"/>
          <w:sz w:val="20"/>
          <w:szCs w:val="20"/>
          <w:lang w:eastAsia="en-US"/>
        </w:rPr>
        <w:t xml:space="preserve">) where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w:t>
      </w:r>
      <w:r w:rsidR="008C35A2" w:rsidRPr="0065237E">
        <w:rPr>
          <w:rFonts w:ascii="MS Mincho" w:eastAsia="MS Mincho" w:hAnsi="MS Mincho" w:cs="MS Mincho"/>
          <w:color w:val="auto"/>
          <w:spacing w:val="-1"/>
          <w:sz w:val="20"/>
          <w:szCs w:val="20"/>
          <w:lang w:eastAsia="en-US"/>
        </w:rPr>
        <w:t>∈</w:t>
      </w:r>
      <w:r w:rsidR="008C35A2"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 xml:space="preserve"> represent the routers and </w:t>
      </w:r>
      <w:proofErr w:type="spellStart"/>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w:t>
      </w:r>
      <w:r w:rsidR="008C35A2" w:rsidRPr="0065237E">
        <w:rPr>
          <w:rFonts w:ascii="MS Mincho" w:eastAsia="MS Mincho" w:hAnsi="MS Mincho" w:cs="MS Mincho"/>
          <w:color w:val="auto"/>
          <w:spacing w:val="-1"/>
          <w:sz w:val="20"/>
          <w:szCs w:val="20"/>
          <w:lang w:eastAsia="en-US"/>
        </w:rPr>
        <w:t>∈</w:t>
      </w:r>
      <w:r w:rsidR="008C35A2"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color w:val="auto"/>
          <w:spacing w:val="-1"/>
          <w:sz w:val="20"/>
          <w:szCs w:val="20"/>
          <w:lang w:eastAsia="en-US"/>
        </w:rPr>
        <w:t xml:space="preserve"> represent the links between the routers. Here, we assume that each router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 xml:space="preserve"> is mapped to node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w:t>
      </w:r>
      <w:r w:rsidR="00D62F9D"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Here, we are assuming there is only one core attached to each router, since the size of a core is very large compared to that of a router. </w:t>
      </w:r>
    </w:p>
    <w:p w14:paraId="72593746" w14:textId="1E0AEECA" w:rsidR="00BA2FAF" w:rsidRPr="0065237E" w:rsidRDefault="00D62F9D"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63360" behindDoc="0" locked="0" layoutInCell="1" allowOverlap="1" wp14:anchorId="6D6277A7" wp14:editId="273DFD42">
                <wp:simplePos x="0" y="0"/>
                <wp:positionH relativeFrom="column">
                  <wp:posOffset>-221615</wp:posOffset>
                </wp:positionH>
                <wp:positionV relativeFrom="paragraph">
                  <wp:posOffset>543560</wp:posOffset>
                </wp:positionV>
                <wp:extent cx="3561080" cy="323215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561080" cy="32321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C00BB5" w14:textId="022A2EEF" w:rsidR="0068301A" w:rsidRDefault="0068301A" w:rsidP="009A4BBD">
                            <w:pPr>
                              <w:jc w:val="center"/>
                            </w:pPr>
                            <w:r>
                              <w:rPr>
                                <w:noProof/>
                              </w:rPr>
                              <w:drawing>
                                <wp:inline distT="0" distB="0" distL="0" distR="0" wp14:anchorId="27574A7C" wp14:editId="6D1A98A1">
                                  <wp:extent cx="2768434" cy="24738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SampleTopolgy.eps"/>
                                          <pic:cNvPicPr/>
                                        </pic:nvPicPr>
                                        <pic:blipFill>
                                          <a:blip r:embed="rId8">
                                            <a:extLst>
                                              <a:ext uri="{28A0092B-C50C-407E-A947-70E740481C1C}">
                                                <a14:useLocalDpi xmlns:a14="http://schemas.microsoft.com/office/drawing/2010/main" val="0"/>
                                              </a:ext>
                                            </a:extLst>
                                          </a:blip>
                                          <a:stretch>
                                            <a:fillRect/>
                                          </a:stretch>
                                        </pic:blipFill>
                                        <pic:spPr>
                                          <a:xfrm>
                                            <a:off x="0" y="0"/>
                                            <a:ext cx="2780768" cy="2484821"/>
                                          </a:xfrm>
                                          <a:prstGeom prst="rect">
                                            <a:avLst/>
                                          </a:prstGeom>
                                        </pic:spPr>
                                      </pic:pic>
                                    </a:graphicData>
                                  </a:graphic>
                                </wp:inline>
                              </w:drawing>
                            </w:r>
                          </w:p>
                          <w:p w14:paraId="1AB3F819" w14:textId="3E8D0033" w:rsidR="0068301A" w:rsidRPr="003835DE" w:rsidRDefault="0068301A"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3835DE">
                              <w:rPr>
                                <w:rFonts w:ascii="Times New Roman" w:eastAsia="MS Mincho" w:hAnsi="Times New Roman" w:cs="Times New Roman"/>
                                <w:color w:val="auto"/>
                                <w:spacing w:val="-1"/>
                                <w:sz w:val="16"/>
                                <w:szCs w:val="20"/>
                                <w:lang w:eastAsia="en-US"/>
                              </w:rPr>
                              <w:t>Fig. 2. A sample topology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277A7" id="Text Box 13" o:spid="_x0000_s1027" type="#_x0000_t202" style="position:absolute;left:0;text-align:left;margin-left:-17.45pt;margin-top:42.8pt;width:280.4pt;height:2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" filled="f" stroked="f">
                <v:textbox>
                  <w:txbxContent>
                    <w:p w14:paraId="17C00BB5" w14:textId="022A2EEF" w:rsidR="0068301A" w:rsidRDefault="0068301A" w:rsidP="009A4BBD">
                      <w:pPr>
                        <w:jc w:val="center"/>
                      </w:pPr>
                      <w:r>
                        <w:rPr>
                          <w:noProof/>
                        </w:rPr>
                        <w:drawing>
                          <wp:inline distT="0" distB="0" distL="0" distR="0" wp14:anchorId="27574A7C" wp14:editId="6D1A98A1">
                            <wp:extent cx="2768434" cy="24738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SampleTopolgy.eps"/>
                                    <pic:cNvPicPr/>
                                  </pic:nvPicPr>
                                  <pic:blipFill>
                                    <a:blip r:embed="rId8">
                                      <a:extLst>
                                        <a:ext uri="{28A0092B-C50C-407E-A947-70E740481C1C}">
                                          <a14:useLocalDpi xmlns:a14="http://schemas.microsoft.com/office/drawing/2010/main" val="0"/>
                                        </a:ext>
                                      </a:extLst>
                                    </a:blip>
                                    <a:stretch>
                                      <a:fillRect/>
                                    </a:stretch>
                                  </pic:blipFill>
                                  <pic:spPr>
                                    <a:xfrm>
                                      <a:off x="0" y="0"/>
                                      <a:ext cx="2780768" cy="2484821"/>
                                    </a:xfrm>
                                    <a:prstGeom prst="rect">
                                      <a:avLst/>
                                    </a:prstGeom>
                                  </pic:spPr>
                                </pic:pic>
                              </a:graphicData>
                            </a:graphic>
                          </wp:inline>
                        </w:drawing>
                      </w:r>
                    </w:p>
                    <w:p w14:paraId="1AB3F819" w14:textId="3E8D0033" w:rsidR="0068301A" w:rsidRPr="003835DE" w:rsidRDefault="0068301A"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3835DE">
                        <w:rPr>
                          <w:rFonts w:ascii="Times New Roman" w:eastAsia="MS Mincho" w:hAnsi="Times New Roman" w:cs="Times New Roman"/>
                          <w:color w:val="auto"/>
                          <w:spacing w:val="-1"/>
                          <w:sz w:val="16"/>
                          <w:szCs w:val="20"/>
                          <w:lang w:eastAsia="en-US"/>
                        </w:rPr>
                        <w:t>Fig. 2. A sample topology</w:t>
                      </w:r>
                    </w:p>
                  </w:txbxContent>
                </v:textbox>
                <w10:wrap type="square"/>
              </v:shape>
            </w:pict>
          </mc:Fallback>
        </mc:AlternateContent>
      </w:r>
      <w:r w:rsidR="000105F7"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The performance in of a topology in terms of latency and energy consumption depends on the communication cost.</w:t>
      </w:r>
    </w:p>
    <w:p w14:paraId="24778869" w14:textId="77777777" w:rsidR="00BA2FAF" w:rsidRPr="0065237E" w:rsidRDefault="00BA2FAF"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p>
    <w:p w14:paraId="0E2038BA" w14:textId="63AA79AE" w:rsidR="00740997" w:rsidRPr="0065237E" w:rsidRDefault="00BA2FAF"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b/>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3.</w:t>
      </w:r>
      <w:r w:rsidR="000105F7" w:rsidRPr="0065237E">
        <w:rPr>
          <w:rFonts w:ascii="Times New Roman" w:eastAsia="MS Mincho" w:hAnsi="Times New Roman" w:cs="Times New Roman"/>
          <w:b/>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Communication cost: In the Core Flow Graph, for every edge </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the communication cost </w:t>
      </w:r>
      <w:proofErr w:type="spellStart"/>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associated with it is the product of its weight </w:t>
      </w:r>
      <w:proofErr w:type="spellStart"/>
      <w:r w:rsidR="008C35A2" w:rsidRPr="0065237E">
        <w:rPr>
          <w:rFonts w:ascii="Times New Roman" w:eastAsia="MS Mincho" w:hAnsi="Times New Roman" w:cs="Times New Roman"/>
          <w:i/>
          <w:color w:val="auto"/>
          <w:spacing w:val="-1"/>
          <w:sz w:val="20"/>
          <w:szCs w:val="20"/>
          <w:lang w:eastAsia="en-US"/>
        </w:rPr>
        <w:t>w</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and the number of hops from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to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(denoted by </w:t>
      </w:r>
      <w:proofErr w:type="spellStart"/>
      <w:r w:rsidR="008C35A2" w:rsidRPr="0065237E">
        <w:rPr>
          <w:rFonts w:ascii="Times New Roman" w:eastAsia="MS Mincho" w:hAnsi="Times New Roman" w:cs="Times New Roman"/>
          <w:i/>
          <w:color w:val="auto"/>
          <w:spacing w:val="-1"/>
          <w:sz w:val="20"/>
          <w:szCs w:val="20"/>
          <w:lang w:eastAsia="en-US"/>
        </w:rPr>
        <w:t>h</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The total communication can then be defined as a sum of costs </w:t>
      </w:r>
      <w:proofErr w:type="spellStart"/>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associated with all the edges. This can be succinctly described in the two following equations:</w:t>
      </w:r>
    </w:p>
    <w:p w14:paraId="29DCDF07" w14:textId="6EEA58F2" w:rsidR="00740997" w:rsidRPr="002615ED" w:rsidRDefault="0068301A" w:rsidP="004E2A0B">
      <w:pPr>
        <w:spacing w:line="240" w:lineRule="auto"/>
        <w:rPr>
          <w:rFonts w:ascii="Times New Roman" w:hAnsi="Times New Roman" w:cs="Times New Roman"/>
          <w:sz w:val="20"/>
          <w:szCs w:val="20"/>
        </w:rPr>
      </w:pPr>
      <m:oMathPara>
        <m:oMathParaPr>
          <m:jc m:val="center"/>
        </m:oMathParaP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vertAlign w:val="subscript"/>
                </w:rPr>
                <m:t>ij</m:t>
              </m:r>
            </m:sub>
          </m:sSub>
          <m:r>
            <w:rPr>
              <w:rFonts w:ascii="Cambria Math" w:hAnsi="Cambria Math" w:cs="Times New Roman"/>
              <w:sz w:val="20"/>
              <w:szCs w:val="20"/>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vertAlign w:val="subscript"/>
                </w:rPr>
                <m:t>ij</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vertAlign w:val="subscript"/>
                </w:rPr>
                <m:t>ij</m:t>
              </m:r>
            </m:sub>
          </m:sSub>
        </m:oMath>
      </m:oMathPara>
    </w:p>
    <w:p w14:paraId="660059D7" w14:textId="77777777" w:rsidR="002615ED" w:rsidRPr="004E2A0B" w:rsidRDefault="002615ED" w:rsidP="004E2A0B">
      <w:pPr>
        <w:spacing w:line="240" w:lineRule="auto"/>
        <w:rPr>
          <w:rFonts w:ascii="Times New Roman" w:hAnsi="Times New Roman" w:cs="Times New Roman"/>
          <w:sz w:val="20"/>
          <w:szCs w:val="20"/>
        </w:rPr>
      </w:pPr>
    </w:p>
    <w:p w14:paraId="1964EBEF" w14:textId="5F981E94" w:rsidR="00740997" w:rsidRPr="0065237E" w:rsidRDefault="004E2A0B" w:rsidP="0033189E">
      <w:pPr>
        <w:spacing w:line="240" w:lineRule="auto"/>
        <w:ind w:firstLine="720"/>
        <w:rPr>
          <w:rFonts w:ascii="Times New Roman" w:hAnsi="Times New Roman" w:cs="Times New Roman"/>
          <w:i/>
          <w:sz w:val="20"/>
          <w:szCs w:val="20"/>
        </w:rPr>
      </w:pPr>
      <m:oMathPara>
        <m:oMath>
          <m:r>
            <w:rPr>
              <w:rFonts w:ascii="Cambria Math" w:eastAsia="Arial Unicode MS" w:hAnsi="Cambria Math" w:cs="Times New Roman"/>
              <w:sz w:val="20"/>
              <w:szCs w:val="20"/>
            </w:rPr>
            <m:t xml:space="preserve">C = </m:t>
          </m:r>
          <m:nary>
            <m:naryPr>
              <m:chr m:val="∑"/>
              <m:subHide m:val="1"/>
              <m:supHide m:val="1"/>
              <m:ctrlPr>
                <w:rPr>
                  <w:rFonts w:ascii="Cambria Math" w:eastAsia="Arial Unicode MS" w:hAnsi="Cambria Math" w:cs="Times New Roman"/>
                  <w:i/>
                  <w:sz w:val="20"/>
                  <w:szCs w:val="20"/>
                </w:rPr>
              </m:ctrlPr>
            </m:naryPr>
            <m:sub/>
            <m:sup/>
            <m:e>
              <m:sSub>
                <m:sSubPr>
                  <m:ctrlPr>
                    <w:rPr>
                      <w:rFonts w:ascii="Cambria Math" w:eastAsia="Arial Unicode MS" w:hAnsi="Cambria Math" w:cs="Times New Roman"/>
                      <w:i/>
                      <w:sz w:val="20"/>
                      <w:szCs w:val="20"/>
                    </w:rPr>
                  </m:ctrlPr>
                </m:sSubPr>
                <m:e>
                  <m:r>
                    <w:rPr>
                      <w:rFonts w:ascii="Cambria Math" w:eastAsia="Arial Unicode MS" w:hAnsi="Cambria Math" w:cs="Times New Roman"/>
                      <w:sz w:val="20"/>
                      <w:szCs w:val="20"/>
                    </w:rPr>
                    <m:t>c</m:t>
                  </m:r>
                </m:e>
                <m:sub>
                  <m:r>
                    <w:rPr>
                      <w:rFonts w:ascii="Cambria Math" w:hAnsi="Cambria Math" w:cs="Times New Roman"/>
                      <w:sz w:val="20"/>
                      <w:szCs w:val="20"/>
                      <w:vertAlign w:val="subscript"/>
                    </w:rPr>
                    <m:t>ij</m:t>
                  </m:r>
                </m:sub>
              </m:sSub>
            </m:e>
          </m:nary>
          <m:r>
            <w:rPr>
              <w:rFonts w:ascii="Cambria Math" w:hAnsi="Cambria Math" w:cs="Times New Roman"/>
              <w:sz w:val="20"/>
              <w:szCs w:val="20"/>
            </w:rPr>
            <m:t xml:space="preserve"> (</m:t>
          </m:r>
          <m:r>
            <w:rPr>
              <w:rFonts w:ascii="Cambria Math" w:eastAsia="MS Mincho" w:hAnsi="Cambria Math" w:cs="MS Mincho"/>
              <w:sz w:val="20"/>
              <w:szCs w:val="20"/>
            </w:rPr>
            <m:t>∀</m:t>
          </m:r>
          <m:r>
            <w:rPr>
              <w:rFonts w:ascii="Cambria Math" w:eastAsia="Arial Unicode MS" w:hAnsi="Cambria Math" w:cs="Times New Roman"/>
              <w:sz w:val="20"/>
              <w:szCs w:val="20"/>
            </w:rPr>
            <m:t xml:space="preserve"> </m:t>
          </m:r>
          <m:sSub>
            <m:sSubPr>
              <m:ctrlPr>
                <w:rPr>
                  <w:rFonts w:ascii="Cambria Math" w:eastAsia="Arial Unicode MS" w:hAnsi="Cambria Math" w:cs="Times New Roman"/>
                  <w:i/>
                  <w:sz w:val="20"/>
                  <w:szCs w:val="20"/>
                </w:rPr>
              </m:ctrlPr>
            </m:sSubPr>
            <m:e>
              <m:r>
                <w:rPr>
                  <w:rFonts w:ascii="Cambria Math" w:eastAsia="Arial Unicode MS" w:hAnsi="Cambria Math" w:cs="Times New Roman"/>
                  <w:sz w:val="20"/>
                  <w:szCs w:val="20"/>
                </w:rPr>
                <m:t>e</m:t>
              </m:r>
            </m:e>
            <m:sub>
              <m:r>
                <w:rPr>
                  <w:rFonts w:ascii="Cambria Math" w:hAnsi="Cambria Math" w:cs="Times New Roman"/>
                  <w:sz w:val="20"/>
                  <w:szCs w:val="20"/>
                  <w:vertAlign w:val="subscript"/>
                </w:rPr>
                <m:t>ij</m:t>
              </m:r>
            </m:sub>
          </m:sSub>
          <m:r>
            <w:rPr>
              <w:rFonts w:ascii="Cambria Math" w:eastAsia="Arial Unicode MS" w:hAnsi="Cambria Math" w:cs="Times New Roman"/>
              <w:sz w:val="20"/>
              <w:szCs w:val="20"/>
            </w:rPr>
            <m:t xml:space="preserve"> </m:t>
          </m:r>
          <m:r>
            <w:rPr>
              <w:rFonts w:ascii="Cambria Math" w:eastAsia="MS Mincho" w:hAnsi="Cambria Math" w:cs="MS Mincho"/>
              <w:sz w:val="20"/>
              <w:szCs w:val="20"/>
            </w:rPr>
            <m:t>∈</m:t>
          </m:r>
          <m:r>
            <w:rPr>
              <w:rFonts w:ascii="Cambria Math" w:eastAsia="Arial Unicode MS" w:hAnsi="Cambria Math" w:cs="Times New Roman"/>
              <w:sz w:val="20"/>
              <w:szCs w:val="20"/>
            </w:rPr>
            <m:t xml:space="preserve"> E)</m:t>
          </m:r>
        </m:oMath>
      </m:oMathPara>
    </w:p>
    <w:p w14:paraId="4FBBE1E0" w14:textId="77777777" w:rsidR="00740997" w:rsidRPr="0065237E" w:rsidRDefault="00740997" w:rsidP="0033189E">
      <w:pPr>
        <w:spacing w:line="240" w:lineRule="auto"/>
      </w:pPr>
    </w:p>
    <w:p w14:paraId="75D53519" w14:textId="77777777" w:rsidR="00740997" w:rsidRPr="0065237E" w:rsidRDefault="008C35A2"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The primary goal of this paper is to create fault tolerant topologies. Here, we give the formal definition of fault tolerance.</w:t>
      </w:r>
    </w:p>
    <w:p w14:paraId="3185CBDA" w14:textId="1D79EE57" w:rsidR="00740997" w:rsidRPr="0065237E" w:rsidRDefault="00D62F9D"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b/>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4.</w:t>
      </w:r>
      <w:r w:rsidRPr="0065237E">
        <w:rPr>
          <w:rFonts w:ascii="Times New Roman" w:eastAsia="MS Mincho" w:hAnsi="Times New Roman" w:cs="Times New Roman"/>
          <w:b/>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Link fault tolerance: The link </w:t>
      </w:r>
      <w:proofErr w:type="spellStart"/>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is said to be fault tolerant if the routers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and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have an alternate path of communication other than the link </w:t>
      </w:r>
      <w:proofErr w:type="spellStart"/>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The link fault tolerance of a topology is defined as the percentage of such links in the topology.</w:t>
      </w:r>
    </w:p>
    <w:p w14:paraId="35AA2795" w14:textId="1BF07D11" w:rsidR="00740997" w:rsidRPr="0065237E" w:rsidRDefault="00D62F9D"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b/>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5.</w:t>
      </w:r>
      <w:r w:rsidRPr="0065237E">
        <w:rPr>
          <w:rFonts w:ascii="Times New Roman" w:eastAsia="MS Mincho" w:hAnsi="Times New Roman" w:cs="Times New Roman"/>
          <w:b/>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The Degree of a router is the number of links connected to it.</w:t>
      </w:r>
    </w:p>
    <w:p w14:paraId="5BBD3C6B" w14:textId="0A4A305A" w:rsidR="00740997" w:rsidRPr="0065237E" w:rsidRDefault="008C35A2" w:rsidP="00185B0C">
      <w:pPr>
        <w:pStyle w:val="Heading1"/>
        <w:spacing w:line="240" w:lineRule="auto"/>
        <w:contextualSpacing w:val="0"/>
      </w:pPr>
      <w:bookmarkStart w:id="5" w:name="_jap6plcv9983" w:colFirst="0" w:colLast="0"/>
      <w:bookmarkEnd w:id="5"/>
      <w:r w:rsidRPr="0065237E">
        <w:rPr>
          <w:rFonts w:ascii="Times New Roman" w:eastAsia="MS Mincho" w:hAnsi="Times New Roman" w:cs="Times New Roman"/>
          <w:smallCaps/>
          <w:color w:val="auto"/>
          <w:sz w:val="20"/>
          <w:szCs w:val="20"/>
          <w:lang w:eastAsia="en-US"/>
        </w:rPr>
        <w:t xml:space="preserve">Minimum Spanning Tree </w:t>
      </w:r>
    </w:p>
    <w:p w14:paraId="426AE740" w14:textId="18B8F37F" w:rsidR="00740997" w:rsidRPr="0065237E" w:rsidRDefault="000105F7"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A strictly </w:t>
      </w:r>
      <w:proofErr w:type="spellStart"/>
      <w:r w:rsidRPr="0065237E">
        <w:rPr>
          <w:rFonts w:ascii="Times New Roman" w:eastAsia="MS Mincho" w:hAnsi="Times New Roman" w:cs="Times New Roman"/>
          <w:color w:val="auto"/>
          <w:spacing w:val="-1"/>
          <w:sz w:val="20"/>
          <w:szCs w:val="20"/>
          <w:lang w:eastAsia="en-US"/>
        </w:rPr>
        <w:t>non</w:t>
      </w:r>
      <w:r w:rsidR="008C35A2" w:rsidRPr="0065237E">
        <w:rPr>
          <w:rFonts w:ascii="Times New Roman" w:eastAsia="MS Mincho" w:hAnsi="Times New Roman" w:cs="Times New Roman"/>
          <w:color w:val="auto"/>
          <w:spacing w:val="-1"/>
          <w:sz w:val="20"/>
          <w:szCs w:val="20"/>
          <w:lang w:eastAsia="en-US"/>
        </w:rPr>
        <w:t>fault</w:t>
      </w:r>
      <w:proofErr w:type="spellEnd"/>
      <w:r w:rsidR="008C35A2" w:rsidRPr="0065237E">
        <w:rPr>
          <w:rFonts w:ascii="Times New Roman" w:eastAsia="MS Mincho" w:hAnsi="Times New Roman" w:cs="Times New Roman"/>
          <w:color w:val="auto"/>
          <w:spacing w:val="-1"/>
          <w:sz w:val="20"/>
          <w:szCs w:val="20"/>
          <w:lang w:eastAsia="en-US"/>
        </w:rPr>
        <w:t xml:space="preserve"> tolerant topology is generated here, for setting a benchmark for the minimum number of links and routers needed. Here, there are no alternate paths for any two given routers. Since the objective here is to minimize the total communication cost, we try to minimize the number of hops for the edges with highest weights (or bandwidth). The algorithm proposed to achieve this is as follows: </w:t>
      </w:r>
    </w:p>
    <w:p w14:paraId="1A365B31" w14:textId="0A621054" w:rsidR="00740997" w:rsidRPr="0065237E" w:rsidRDefault="00BA2FAF"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1:</w:t>
      </w:r>
      <w:r w:rsidR="008C35A2" w:rsidRPr="0065237E">
        <w:rPr>
          <w:rFonts w:ascii="Times New Roman" w:eastAsia="MS Mincho" w:hAnsi="Times New Roman" w:cs="Times New Roman"/>
          <w:color w:val="auto"/>
          <w:spacing w:val="-1"/>
          <w:sz w:val="20"/>
          <w:szCs w:val="20"/>
          <w:lang w:eastAsia="en-US"/>
        </w:rPr>
        <w:t xml:space="preserve"> From input graph </w:t>
      </w:r>
      <w:proofErr w:type="gramStart"/>
      <w:r w:rsidR="008C35A2" w:rsidRPr="0065237E">
        <w:rPr>
          <w:rFonts w:ascii="Times New Roman" w:eastAsia="MS Mincho" w:hAnsi="Times New Roman" w:cs="Times New Roman"/>
          <w:color w:val="auto"/>
          <w:spacing w:val="-1"/>
          <w:sz w:val="20"/>
          <w:szCs w:val="20"/>
          <w:lang w:eastAsia="en-US"/>
        </w:rPr>
        <w:t>G(</w:t>
      </w:r>
      <w:proofErr w:type="gramEnd"/>
      <w:r w:rsidR="008C35A2" w:rsidRPr="0065237E">
        <w:rPr>
          <w:rFonts w:ascii="Times New Roman" w:eastAsia="MS Mincho" w:hAnsi="Times New Roman" w:cs="Times New Roman"/>
          <w:i/>
          <w:color w:val="auto"/>
          <w:spacing w:val="-1"/>
          <w:sz w:val="20"/>
          <w:szCs w:val="20"/>
          <w:lang w:eastAsia="en-US"/>
        </w:rPr>
        <w:t>N, E</w:t>
      </w:r>
      <w:r w:rsidR="008C35A2" w:rsidRPr="0065237E">
        <w:rPr>
          <w:rFonts w:ascii="Times New Roman" w:eastAsia="MS Mincho" w:hAnsi="Times New Roman" w:cs="Times New Roman"/>
          <w:color w:val="auto"/>
          <w:spacing w:val="-1"/>
          <w:sz w:val="20"/>
          <w:szCs w:val="20"/>
          <w:lang w:eastAsia="en-US"/>
        </w:rPr>
        <w:t xml:space="preserve">), sort all edges </w:t>
      </w:r>
      <w:proofErr w:type="spellStart"/>
      <w:r w:rsidR="008C35A2" w:rsidRPr="0065237E">
        <w:rPr>
          <w:rFonts w:ascii="Times New Roman" w:eastAsia="MS Mincho" w:hAnsi="Times New Roman" w:cs="Times New Roman"/>
          <w:color w:val="auto"/>
          <w:spacing w:val="-1"/>
          <w:sz w:val="20"/>
          <w:szCs w:val="20"/>
          <w:lang w:eastAsia="en-US"/>
        </w:rPr>
        <w:t>eij</w:t>
      </w:r>
      <w:proofErr w:type="spellEnd"/>
      <w:r w:rsidR="008C35A2" w:rsidRPr="0065237E">
        <w:rPr>
          <w:rFonts w:ascii="Times New Roman" w:eastAsia="MS Mincho" w:hAnsi="Times New Roman" w:cs="Times New Roman"/>
          <w:color w:val="auto"/>
          <w:spacing w:val="-1"/>
          <w:sz w:val="20"/>
          <w:szCs w:val="20"/>
          <w:lang w:eastAsia="en-US"/>
        </w:rPr>
        <w:t xml:space="preserve"> in the descending order of the weight </w:t>
      </w:r>
      <w:proofErr w:type="spellStart"/>
      <w:r w:rsidR="008C35A2" w:rsidRPr="0065237E">
        <w:rPr>
          <w:rFonts w:ascii="Times New Roman" w:eastAsia="MS Mincho" w:hAnsi="Times New Roman" w:cs="Times New Roman"/>
          <w:i/>
          <w:color w:val="auto"/>
          <w:spacing w:val="-1"/>
          <w:sz w:val="20"/>
          <w:szCs w:val="20"/>
          <w:lang w:eastAsia="en-US"/>
        </w:rPr>
        <w:t>w</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associated with the respective edges to create the list L(</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w:t>
      </w:r>
    </w:p>
    <w:p w14:paraId="32553195" w14:textId="6F191B0A" w:rsidR="00740997" w:rsidRPr="0065237E" w:rsidRDefault="00BA2FAF"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2:</w:t>
      </w:r>
      <w:r w:rsidR="008C35A2" w:rsidRPr="0065237E">
        <w:rPr>
          <w:rFonts w:ascii="Times New Roman" w:eastAsia="MS Mincho" w:hAnsi="Times New Roman" w:cs="Times New Roman"/>
          <w:color w:val="auto"/>
          <w:spacing w:val="-1"/>
          <w:sz w:val="20"/>
          <w:szCs w:val="20"/>
          <w:lang w:eastAsia="en-US"/>
        </w:rPr>
        <w:t xml:space="preserve"> Add a router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in the topology graph </w:t>
      </w:r>
      <w:proofErr w:type="gramStart"/>
      <w:r w:rsidR="008C35A2" w:rsidRPr="0065237E">
        <w:rPr>
          <w:rFonts w:ascii="Times New Roman" w:eastAsia="MS Mincho" w:hAnsi="Times New Roman" w:cs="Times New Roman"/>
          <w:color w:val="auto"/>
          <w:spacing w:val="-1"/>
          <w:sz w:val="20"/>
          <w:szCs w:val="20"/>
          <w:lang w:eastAsia="en-US"/>
        </w:rPr>
        <w:t>T(</w:t>
      </w:r>
      <w:proofErr w:type="gramEnd"/>
      <w:r w:rsidR="008C35A2" w:rsidRPr="0065237E">
        <w:rPr>
          <w:rFonts w:ascii="Times New Roman" w:eastAsia="MS Mincho" w:hAnsi="Times New Roman" w:cs="Times New Roman"/>
          <w:i/>
          <w:color w:val="auto"/>
          <w:spacing w:val="-1"/>
          <w:sz w:val="20"/>
          <w:szCs w:val="20"/>
          <w:lang w:eastAsia="en-US"/>
        </w:rPr>
        <w:t>R, L</w:t>
      </w:r>
      <w:r w:rsidR="008C35A2" w:rsidRPr="0065237E">
        <w:rPr>
          <w:rFonts w:ascii="Times New Roman" w:eastAsia="MS Mincho" w:hAnsi="Times New Roman" w:cs="Times New Roman"/>
          <w:color w:val="auto"/>
          <w:spacing w:val="-1"/>
          <w:sz w:val="20"/>
          <w:szCs w:val="20"/>
          <w:lang w:eastAsia="en-US"/>
        </w:rPr>
        <w:t xml:space="preserve">) for each node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w:t>
      </w:r>
    </w:p>
    <w:p w14:paraId="095BDF40" w14:textId="312F3523" w:rsidR="00740997" w:rsidRPr="0065237E" w:rsidRDefault="00BA2FAF"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3:</w:t>
      </w:r>
      <w:r w:rsidR="008C35A2" w:rsidRPr="0065237E">
        <w:rPr>
          <w:rFonts w:ascii="Times New Roman" w:eastAsia="MS Mincho" w:hAnsi="Times New Roman" w:cs="Times New Roman"/>
          <w:color w:val="auto"/>
          <w:spacing w:val="-1"/>
          <w:sz w:val="20"/>
          <w:szCs w:val="20"/>
          <w:lang w:eastAsia="en-US"/>
        </w:rPr>
        <w:t xml:space="preserve"> For the first edge </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vertAlign w:val="subscript"/>
          <w:lang w:eastAsia="en-US"/>
        </w:rPr>
        <w:t xml:space="preserve"> </w:t>
      </w:r>
      <w:r w:rsidR="008C35A2" w:rsidRPr="0065237E">
        <w:rPr>
          <w:rFonts w:ascii="Times New Roman" w:eastAsia="MS Mincho" w:hAnsi="Times New Roman" w:cs="Times New Roman"/>
          <w:color w:val="auto"/>
          <w:spacing w:val="-1"/>
          <w:sz w:val="20"/>
          <w:szCs w:val="20"/>
          <w:lang w:eastAsia="en-US"/>
        </w:rPr>
        <w:t>in L(</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check if a path exists which connects routers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i/>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&amp;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w:t>
      </w:r>
    </w:p>
    <w:p w14:paraId="24903D9E" w14:textId="110FA06F" w:rsidR="00740997" w:rsidRPr="0065237E" w:rsidRDefault="00EB3543"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b/>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4:</w:t>
      </w:r>
      <w:r w:rsidR="008C35A2" w:rsidRPr="0065237E">
        <w:rPr>
          <w:rFonts w:ascii="Times New Roman" w:eastAsia="MS Mincho" w:hAnsi="Times New Roman" w:cs="Times New Roman"/>
          <w:color w:val="auto"/>
          <w:spacing w:val="-1"/>
          <w:sz w:val="20"/>
          <w:szCs w:val="20"/>
          <w:lang w:eastAsia="en-US"/>
        </w:rPr>
        <w:t xml:space="preserve"> If yes, proceed to the next step. Otherwise, connect the routers with a new link </w:t>
      </w:r>
      <w:proofErr w:type="spellStart"/>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w:t>
      </w:r>
    </w:p>
    <w:p w14:paraId="4C98A60C" w14:textId="1F8A7C05" w:rsidR="00740997" w:rsidRPr="0065237E" w:rsidRDefault="00EB3543"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5:</w:t>
      </w:r>
      <w:r w:rsidR="008C35A2" w:rsidRPr="0065237E">
        <w:rPr>
          <w:rFonts w:ascii="Times New Roman" w:eastAsia="MS Mincho" w:hAnsi="Times New Roman" w:cs="Times New Roman"/>
          <w:color w:val="auto"/>
          <w:spacing w:val="-1"/>
          <w:sz w:val="20"/>
          <w:szCs w:val="20"/>
          <w:lang w:eastAsia="en-US"/>
        </w:rPr>
        <w:t xml:space="preserve"> Remove </w:t>
      </w:r>
      <w:proofErr w:type="spellStart"/>
      <w:r w:rsidR="008C35A2" w:rsidRPr="0065237E">
        <w:rPr>
          <w:rFonts w:ascii="Times New Roman" w:eastAsia="MS Mincho" w:hAnsi="Times New Roman" w:cs="Times New Roman"/>
          <w:color w:val="auto"/>
          <w:spacing w:val="-1"/>
          <w:sz w:val="20"/>
          <w:szCs w:val="20"/>
          <w:lang w:eastAsia="en-US"/>
        </w:rPr>
        <w:t>e</w:t>
      </w:r>
      <w:r w:rsidR="008C35A2" w:rsidRPr="0065237E">
        <w:rPr>
          <w:rFonts w:ascii="Times New Roman" w:eastAsia="MS Mincho" w:hAnsi="Times New Roman" w:cs="Times New Roman"/>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from L(</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and if L(</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is not yet empty, repeat from </w:t>
      </w:r>
      <w:r w:rsidR="008C35A2" w:rsidRPr="0065237E">
        <w:rPr>
          <w:rFonts w:ascii="Times New Roman" w:eastAsia="MS Mincho" w:hAnsi="Times New Roman" w:cs="Times New Roman"/>
          <w:b/>
          <w:color w:val="auto"/>
          <w:spacing w:val="-1"/>
          <w:sz w:val="20"/>
          <w:szCs w:val="20"/>
          <w:lang w:eastAsia="en-US"/>
        </w:rPr>
        <w:t>Step 2.</w:t>
      </w:r>
    </w:p>
    <w:p w14:paraId="4CEEB4A3" w14:textId="1EC4A06A" w:rsidR="00740997" w:rsidRPr="0065237E" w:rsidRDefault="00EB3543"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b/>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6:</w:t>
      </w:r>
      <w:r w:rsidR="008C35A2" w:rsidRPr="0065237E">
        <w:rPr>
          <w:rFonts w:ascii="Times New Roman" w:eastAsia="MS Mincho" w:hAnsi="Times New Roman" w:cs="Times New Roman"/>
          <w:color w:val="auto"/>
          <w:spacing w:val="-1"/>
          <w:sz w:val="20"/>
          <w:szCs w:val="20"/>
          <w:lang w:eastAsia="en-US"/>
        </w:rPr>
        <w:t xml:space="preserve"> Return the resultant topology </w:t>
      </w:r>
      <w:proofErr w:type="gramStart"/>
      <w:r w:rsidR="008C35A2" w:rsidRPr="0065237E">
        <w:rPr>
          <w:rFonts w:ascii="Times New Roman" w:eastAsia="MS Mincho" w:hAnsi="Times New Roman" w:cs="Times New Roman"/>
          <w:color w:val="auto"/>
          <w:spacing w:val="-1"/>
          <w:sz w:val="20"/>
          <w:szCs w:val="20"/>
          <w:lang w:eastAsia="en-US"/>
        </w:rPr>
        <w:t>T(</w:t>
      </w:r>
      <w:proofErr w:type="gramEnd"/>
      <w:r w:rsidR="008C35A2" w:rsidRPr="0065237E">
        <w:rPr>
          <w:rFonts w:ascii="Times New Roman" w:eastAsia="MS Mincho" w:hAnsi="Times New Roman" w:cs="Times New Roman"/>
          <w:i/>
          <w:color w:val="auto"/>
          <w:spacing w:val="-1"/>
          <w:sz w:val="20"/>
          <w:szCs w:val="20"/>
          <w:lang w:eastAsia="en-US"/>
        </w:rPr>
        <w:t>R, L</w:t>
      </w:r>
      <w:r w:rsidR="008C35A2" w:rsidRPr="0065237E">
        <w:rPr>
          <w:rFonts w:ascii="Times New Roman" w:eastAsia="MS Mincho" w:hAnsi="Times New Roman" w:cs="Times New Roman"/>
          <w:color w:val="auto"/>
          <w:spacing w:val="-1"/>
          <w:sz w:val="20"/>
          <w:szCs w:val="20"/>
          <w:lang w:eastAsia="en-US"/>
        </w:rPr>
        <w:t>).</w:t>
      </w:r>
    </w:p>
    <w:p w14:paraId="7C94B936" w14:textId="0845ECDC" w:rsidR="00740997" w:rsidRPr="0065237E" w:rsidRDefault="000105F7"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This algorithm produces topologies that look like a tree with multiple branches. For example</w:t>
      </w:r>
      <w:r w:rsidRPr="0065237E">
        <w:rPr>
          <w:rFonts w:ascii="Times New Roman" w:eastAsia="MS Mincho" w:hAnsi="Times New Roman" w:cs="Times New Roman"/>
          <w:color w:val="auto"/>
          <w:spacing w:val="-1"/>
          <w:sz w:val="20"/>
          <w:szCs w:val="20"/>
          <w:lang w:eastAsia="en-US"/>
        </w:rPr>
        <w:t>,</w:t>
      </w:r>
      <w:r w:rsidR="008C35A2" w:rsidRPr="0065237E">
        <w:rPr>
          <w:rFonts w:ascii="Times New Roman" w:eastAsia="MS Mincho" w:hAnsi="Times New Roman" w:cs="Times New Roman"/>
          <w:color w:val="auto"/>
          <w:spacing w:val="-1"/>
          <w:sz w:val="20"/>
          <w:szCs w:val="20"/>
          <w:lang w:eastAsia="en-US"/>
        </w:rPr>
        <w:t xml:space="preserve"> when applied to the graph in fig 1, the resultant topology is shown in fig 3.</w:t>
      </w:r>
    </w:p>
    <w:p w14:paraId="70925150" w14:textId="21326722" w:rsidR="00740997" w:rsidRPr="0065237E" w:rsidRDefault="00740997" w:rsidP="0033189E">
      <w:pPr>
        <w:spacing w:line="240" w:lineRule="auto"/>
        <w:jc w:val="center"/>
      </w:pPr>
    </w:p>
    <w:p w14:paraId="7E9B9923" w14:textId="7D75E137" w:rsidR="00740997" w:rsidRPr="0065237E" w:rsidRDefault="00CA1DC7" w:rsidP="0033189E">
      <w:pPr>
        <w:spacing w:line="240" w:lineRule="auto"/>
        <w:jc w:val="center"/>
        <w:rPr>
          <w:b/>
        </w:rPr>
      </w:pPr>
      <w:r w:rsidRPr="0065237E">
        <w:rPr>
          <w:rFonts w:ascii="Times New Roman" w:eastAsia="MS Mincho" w:hAnsi="Times New Roman" w:cs="Times New Roman"/>
          <w:noProof/>
          <w:color w:val="auto"/>
          <w:spacing w:val="-1"/>
          <w:sz w:val="20"/>
          <w:szCs w:val="20"/>
        </w:rPr>
        <w:lastRenderedPageBreak/>
        <mc:AlternateContent>
          <mc:Choice Requires="wps">
            <w:drawing>
              <wp:anchor distT="0" distB="0" distL="114300" distR="114300" simplePos="0" relativeHeight="251665408" behindDoc="0" locked="0" layoutInCell="1" allowOverlap="1" wp14:anchorId="6502B324" wp14:editId="583691DF">
                <wp:simplePos x="0" y="0"/>
                <wp:positionH relativeFrom="column">
                  <wp:posOffset>1270</wp:posOffset>
                </wp:positionH>
                <wp:positionV relativeFrom="paragraph">
                  <wp:posOffset>162560</wp:posOffset>
                </wp:positionV>
                <wp:extent cx="3338195" cy="250126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338195" cy="2501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F97131" w14:textId="77777777" w:rsidR="0068301A" w:rsidRDefault="0068301A"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rPr>
                                <w:rFonts w:ascii="Times New Roman" w:eastAsia="MS Mincho" w:hAnsi="Times New Roman" w:cs="Times New Roman"/>
                                <w:color w:val="auto"/>
                                <w:spacing w:val="-1"/>
                                <w:sz w:val="20"/>
                                <w:szCs w:val="20"/>
                                <w:lang w:eastAsia="en-US"/>
                              </w:rPr>
                            </w:pPr>
                            <w:r>
                              <w:rPr>
                                <w:noProof/>
                              </w:rPr>
                              <w:drawing>
                                <wp:inline distT="114300" distB="114300" distL="114300" distR="114300" wp14:anchorId="3586BC95" wp14:editId="04D4CE17">
                                  <wp:extent cx="2616835" cy="2079625"/>
                                  <wp:effectExtent l="0" t="0" r="0" b="3175"/>
                                  <wp:docPr id="2" name="image12.png" descr="Figure3_TreeTopolgy.png"/>
                                  <wp:cNvGraphicFramePr/>
                                  <a:graphic xmlns:a="http://schemas.openxmlformats.org/drawingml/2006/main">
                                    <a:graphicData uri="http://schemas.openxmlformats.org/drawingml/2006/picture">
                                      <pic:pic xmlns:pic="http://schemas.openxmlformats.org/drawingml/2006/picture">
                                        <pic:nvPicPr>
                                          <pic:cNvPr id="0" name="image12.png" descr="Figure3_TreeTopolgy.png"/>
                                          <pic:cNvPicPr preferRelativeResize="0"/>
                                        </pic:nvPicPr>
                                        <pic:blipFill>
                                          <a:blip r:embed="rId9"/>
                                          <a:srcRect/>
                                          <a:stretch>
                                            <a:fillRect/>
                                          </a:stretch>
                                        </pic:blipFill>
                                        <pic:spPr>
                                          <a:xfrm>
                                            <a:off x="0" y="0"/>
                                            <a:ext cx="2639586" cy="2097705"/>
                                          </a:xfrm>
                                          <a:prstGeom prst="rect">
                                            <a:avLst/>
                                          </a:prstGeom>
                                          <a:ln/>
                                        </pic:spPr>
                                      </pic:pic>
                                    </a:graphicData>
                                  </a:graphic>
                                </wp:inline>
                              </w:drawing>
                            </w:r>
                          </w:p>
                          <w:p w14:paraId="0378349A" w14:textId="77777777" w:rsidR="0068301A" w:rsidRPr="00041637" w:rsidRDefault="0068301A"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041637">
                              <w:rPr>
                                <w:rFonts w:ascii="Times New Roman" w:eastAsia="MS Mincho" w:hAnsi="Times New Roman" w:cs="Times New Roman"/>
                                <w:color w:val="auto"/>
                                <w:spacing w:val="-1"/>
                                <w:sz w:val="16"/>
                                <w:szCs w:val="20"/>
                                <w:lang w:eastAsia="en-US"/>
                              </w:rPr>
                              <w:t>Fig. 3. Minimum spanning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2B324" id="Text Box 18" o:spid="_x0000_s1028" type="#_x0000_t202" style="position:absolute;left:0;text-align:left;margin-left:.1pt;margin-top:12.8pt;width:262.85pt;height:19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" filled="f" stroked="f">
                <v:textbox>
                  <w:txbxContent>
                    <w:p w14:paraId="33F97131" w14:textId="77777777" w:rsidR="0068301A" w:rsidRDefault="0068301A"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rPr>
                          <w:rFonts w:ascii="Times New Roman" w:eastAsia="MS Mincho" w:hAnsi="Times New Roman" w:cs="Times New Roman"/>
                          <w:color w:val="auto"/>
                          <w:spacing w:val="-1"/>
                          <w:sz w:val="20"/>
                          <w:szCs w:val="20"/>
                          <w:lang w:eastAsia="en-US"/>
                        </w:rPr>
                      </w:pPr>
                      <w:r>
                        <w:rPr>
                          <w:noProof/>
                        </w:rPr>
                        <w:drawing>
                          <wp:inline distT="114300" distB="114300" distL="114300" distR="114300" wp14:anchorId="3586BC95" wp14:editId="04D4CE17">
                            <wp:extent cx="2616835" cy="2079625"/>
                            <wp:effectExtent l="0" t="0" r="0" b="3175"/>
                            <wp:docPr id="2" name="image12.png" descr="Figure3_TreeTopolgy.png"/>
                            <wp:cNvGraphicFramePr/>
                            <a:graphic xmlns:a="http://schemas.openxmlformats.org/drawingml/2006/main">
                              <a:graphicData uri="http://schemas.openxmlformats.org/drawingml/2006/picture">
                                <pic:pic xmlns:pic="http://schemas.openxmlformats.org/drawingml/2006/picture">
                                  <pic:nvPicPr>
                                    <pic:cNvPr id="0" name="image12.png" descr="Figure3_TreeTopolgy.png"/>
                                    <pic:cNvPicPr preferRelativeResize="0"/>
                                  </pic:nvPicPr>
                                  <pic:blipFill>
                                    <a:blip r:embed="rId9"/>
                                    <a:srcRect/>
                                    <a:stretch>
                                      <a:fillRect/>
                                    </a:stretch>
                                  </pic:blipFill>
                                  <pic:spPr>
                                    <a:xfrm>
                                      <a:off x="0" y="0"/>
                                      <a:ext cx="2639586" cy="2097705"/>
                                    </a:xfrm>
                                    <a:prstGeom prst="rect">
                                      <a:avLst/>
                                    </a:prstGeom>
                                    <a:ln/>
                                  </pic:spPr>
                                </pic:pic>
                              </a:graphicData>
                            </a:graphic>
                          </wp:inline>
                        </w:drawing>
                      </w:r>
                    </w:p>
                    <w:p w14:paraId="0378349A" w14:textId="77777777" w:rsidR="0068301A" w:rsidRPr="00041637" w:rsidRDefault="0068301A"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041637">
                        <w:rPr>
                          <w:rFonts w:ascii="Times New Roman" w:eastAsia="MS Mincho" w:hAnsi="Times New Roman" w:cs="Times New Roman"/>
                          <w:color w:val="auto"/>
                          <w:spacing w:val="-1"/>
                          <w:sz w:val="16"/>
                          <w:szCs w:val="20"/>
                          <w:lang w:eastAsia="en-US"/>
                        </w:rPr>
                        <w:t>Fig. 3. Minimum spanning tree</w:t>
                      </w:r>
                    </w:p>
                  </w:txbxContent>
                </v:textbox>
                <w10:wrap type="square"/>
              </v:shape>
            </w:pict>
          </mc:Fallback>
        </mc:AlternateContent>
      </w:r>
      <w:r w:rsidR="003C68C3" w:rsidRPr="0065237E">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67456" behindDoc="0" locked="0" layoutInCell="1" allowOverlap="1" wp14:anchorId="718641AD" wp14:editId="2E4DF9FC">
                <wp:simplePos x="0" y="0"/>
                <wp:positionH relativeFrom="column">
                  <wp:posOffset>3336925</wp:posOffset>
                </wp:positionH>
                <wp:positionV relativeFrom="paragraph">
                  <wp:posOffset>10160</wp:posOffset>
                </wp:positionV>
                <wp:extent cx="3338195" cy="303339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338195" cy="30333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F3276C" w14:textId="77777777" w:rsidR="0068301A" w:rsidRDefault="0068301A" w:rsidP="003C68C3">
                            <w:pPr>
                              <w:spacing w:line="240" w:lineRule="auto"/>
                              <w:jc w:val="center"/>
                              <w:rPr>
                                <w:rFonts w:ascii="Times New Roman" w:eastAsia="MS Mincho" w:hAnsi="Times New Roman" w:cs="Times New Roman"/>
                                <w:color w:val="auto"/>
                                <w:spacing w:val="-1"/>
                                <w:sz w:val="20"/>
                                <w:szCs w:val="20"/>
                                <w:lang w:eastAsia="en-US"/>
                              </w:rPr>
                            </w:pPr>
                            <w:r>
                              <w:rPr>
                                <w:noProof/>
                              </w:rPr>
                              <w:drawing>
                                <wp:inline distT="114300" distB="114300" distL="114300" distR="114300" wp14:anchorId="09253911" wp14:editId="530DA155">
                                  <wp:extent cx="2842895" cy="2611755"/>
                                  <wp:effectExtent l="0" t="0" r="1905" b="4445"/>
                                  <wp:docPr id="10" name="image20.png" descr="Figure4_NativeTopolgy.png"/>
                                  <wp:cNvGraphicFramePr/>
                                  <a:graphic xmlns:a="http://schemas.openxmlformats.org/drawingml/2006/main">
                                    <a:graphicData uri="http://schemas.openxmlformats.org/drawingml/2006/picture">
                                      <pic:pic xmlns:pic="http://schemas.openxmlformats.org/drawingml/2006/picture">
                                        <pic:nvPicPr>
                                          <pic:cNvPr id="0" name="image20.png" descr="Figure4_NativeTopolgy.png"/>
                                          <pic:cNvPicPr preferRelativeResize="0"/>
                                        </pic:nvPicPr>
                                        <pic:blipFill>
                                          <a:blip r:embed="rId10"/>
                                          <a:srcRect/>
                                          <a:stretch>
                                            <a:fillRect/>
                                          </a:stretch>
                                        </pic:blipFill>
                                        <pic:spPr>
                                          <a:xfrm>
                                            <a:off x="0" y="0"/>
                                            <a:ext cx="2846039" cy="2614643"/>
                                          </a:xfrm>
                                          <a:prstGeom prst="rect">
                                            <a:avLst/>
                                          </a:prstGeom>
                                          <a:ln/>
                                        </pic:spPr>
                                      </pic:pic>
                                    </a:graphicData>
                                  </a:graphic>
                                </wp:inline>
                              </w:drawing>
                            </w:r>
                            <w:r w:rsidRPr="003C68C3">
                              <w:rPr>
                                <w:rFonts w:ascii="Times New Roman" w:eastAsia="MS Mincho" w:hAnsi="Times New Roman" w:cs="Times New Roman"/>
                                <w:color w:val="auto"/>
                                <w:spacing w:val="-1"/>
                                <w:sz w:val="20"/>
                                <w:szCs w:val="20"/>
                                <w:lang w:eastAsia="en-US"/>
                              </w:rPr>
                              <w:t xml:space="preserve"> </w:t>
                            </w:r>
                          </w:p>
                          <w:p w14:paraId="26420D67" w14:textId="4EDCA996" w:rsidR="0068301A" w:rsidRPr="00A72E79" w:rsidRDefault="0068301A" w:rsidP="00CA1DC7">
                            <w:pPr>
                              <w:spacing w:line="240" w:lineRule="auto"/>
                              <w:jc w:val="center"/>
                              <w:rPr>
                                <w:rFonts w:ascii="Times New Roman" w:eastAsia="MS Mincho" w:hAnsi="Times New Roman" w:cs="Times New Roman"/>
                                <w:color w:val="auto"/>
                                <w:spacing w:val="-1"/>
                                <w:sz w:val="16"/>
                                <w:szCs w:val="20"/>
                                <w:lang w:eastAsia="en-US"/>
                              </w:rPr>
                            </w:pPr>
                            <w:r w:rsidRPr="00A72E79">
                              <w:rPr>
                                <w:rFonts w:ascii="Times New Roman" w:eastAsia="MS Mincho" w:hAnsi="Times New Roman" w:cs="Times New Roman"/>
                                <w:color w:val="auto"/>
                                <w:spacing w:val="-1"/>
                                <w:sz w:val="16"/>
                                <w:szCs w:val="20"/>
                                <w:lang w:eastAsia="en-US"/>
                              </w:rPr>
                              <w:t>Fig. 4: Example of the native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641AD" id="Text Box 20" o:spid="_x0000_s1029" type="#_x0000_t202" style="position:absolute;left:0;text-align:left;margin-left:262.75pt;margin-top:.8pt;width:262.85pt;height:238.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" filled="f" stroked="f">
                <v:textbox>
                  <w:txbxContent>
                    <w:p w14:paraId="4CF3276C" w14:textId="77777777" w:rsidR="0068301A" w:rsidRDefault="0068301A" w:rsidP="003C68C3">
                      <w:pPr>
                        <w:spacing w:line="240" w:lineRule="auto"/>
                        <w:jc w:val="center"/>
                        <w:rPr>
                          <w:rFonts w:ascii="Times New Roman" w:eastAsia="MS Mincho" w:hAnsi="Times New Roman" w:cs="Times New Roman"/>
                          <w:color w:val="auto"/>
                          <w:spacing w:val="-1"/>
                          <w:sz w:val="20"/>
                          <w:szCs w:val="20"/>
                          <w:lang w:eastAsia="en-US"/>
                        </w:rPr>
                      </w:pPr>
                      <w:r>
                        <w:rPr>
                          <w:noProof/>
                        </w:rPr>
                        <w:drawing>
                          <wp:inline distT="114300" distB="114300" distL="114300" distR="114300" wp14:anchorId="09253911" wp14:editId="530DA155">
                            <wp:extent cx="2842895" cy="2611755"/>
                            <wp:effectExtent l="0" t="0" r="1905" b="4445"/>
                            <wp:docPr id="10" name="image20.png" descr="Figure4_NativeTopolgy.png"/>
                            <wp:cNvGraphicFramePr/>
                            <a:graphic xmlns:a="http://schemas.openxmlformats.org/drawingml/2006/main">
                              <a:graphicData uri="http://schemas.openxmlformats.org/drawingml/2006/picture">
                                <pic:pic xmlns:pic="http://schemas.openxmlformats.org/drawingml/2006/picture">
                                  <pic:nvPicPr>
                                    <pic:cNvPr id="0" name="image20.png" descr="Figure4_NativeTopolgy.png"/>
                                    <pic:cNvPicPr preferRelativeResize="0"/>
                                  </pic:nvPicPr>
                                  <pic:blipFill>
                                    <a:blip r:embed="rId10"/>
                                    <a:srcRect/>
                                    <a:stretch>
                                      <a:fillRect/>
                                    </a:stretch>
                                  </pic:blipFill>
                                  <pic:spPr>
                                    <a:xfrm>
                                      <a:off x="0" y="0"/>
                                      <a:ext cx="2846039" cy="2614643"/>
                                    </a:xfrm>
                                    <a:prstGeom prst="rect">
                                      <a:avLst/>
                                    </a:prstGeom>
                                    <a:ln/>
                                  </pic:spPr>
                                </pic:pic>
                              </a:graphicData>
                            </a:graphic>
                          </wp:inline>
                        </w:drawing>
                      </w:r>
                      <w:r w:rsidRPr="003C68C3">
                        <w:rPr>
                          <w:rFonts w:ascii="Times New Roman" w:eastAsia="MS Mincho" w:hAnsi="Times New Roman" w:cs="Times New Roman"/>
                          <w:color w:val="auto"/>
                          <w:spacing w:val="-1"/>
                          <w:sz w:val="20"/>
                          <w:szCs w:val="20"/>
                          <w:lang w:eastAsia="en-US"/>
                        </w:rPr>
                        <w:t xml:space="preserve"> </w:t>
                      </w:r>
                    </w:p>
                    <w:p w14:paraId="26420D67" w14:textId="4EDCA996" w:rsidR="0068301A" w:rsidRPr="00A72E79" w:rsidRDefault="0068301A" w:rsidP="00CA1DC7">
                      <w:pPr>
                        <w:spacing w:line="240" w:lineRule="auto"/>
                        <w:jc w:val="center"/>
                        <w:rPr>
                          <w:rFonts w:ascii="Times New Roman" w:eastAsia="MS Mincho" w:hAnsi="Times New Roman" w:cs="Times New Roman"/>
                          <w:color w:val="auto"/>
                          <w:spacing w:val="-1"/>
                          <w:sz w:val="16"/>
                          <w:szCs w:val="20"/>
                          <w:lang w:eastAsia="en-US"/>
                        </w:rPr>
                      </w:pPr>
                      <w:r w:rsidRPr="00A72E79">
                        <w:rPr>
                          <w:rFonts w:ascii="Times New Roman" w:eastAsia="MS Mincho" w:hAnsi="Times New Roman" w:cs="Times New Roman"/>
                          <w:color w:val="auto"/>
                          <w:spacing w:val="-1"/>
                          <w:sz w:val="16"/>
                          <w:szCs w:val="20"/>
                          <w:lang w:eastAsia="en-US"/>
                        </w:rPr>
                        <w:t>Fig. 4: Example of the native algorithm</w:t>
                      </w:r>
                    </w:p>
                  </w:txbxContent>
                </v:textbox>
                <w10:wrap type="square"/>
              </v:shape>
            </w:pict>
          </mc:Fallback>
        </mc:AlternateContent>
      </w:r>
    </w:p>
    <w:p w14:paraId="324EE1A1" w14:textId="0BD707ED"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EB3543" w:rsidRPr="0065237E">
        <w:rPr>
          <w:rFonts w:ascii="Times New Roman" w:eastAsia="MS Mincho" w:hAnsi="Times New Roman" w:cs="Times New Roman"/>
          <w:color w:val="auto"/>
          <w:spacing w:val="-1"/>
          <w:sz w:val="20"/>
          <w:szCs w:val="20"/>
          <w:lang w:eastAsia="en-US"/>
        </w:rPr>
        <w:t xml:space="preserve">This topology is strictly </w:t>
      </w:r>
      <w:proofErr w:type="spellStart"/>
      <w:r w:rsidR="00EB3543" w:rsidRPr="0065237E">
        <w:rPr>
          <w:rFonts w:ascii="Times New Roman" w:eastAsia="MS Mincho" w:hAnsi="Times New Roman" w:cs="Times New Roman"/>
          <w:color w:val="auto"/>
          <w:spacing w:val="-1"/>
          <w:sz w:val="20"/>
          <w:szCs w:val="20"/>
          <w:lang w:eastAsia="en-US"/>
        </w:rPr>
        <w:t>nonfault</w:t>
      </w:r>
      <w:proofErr w:type="spellEnd"/>
      <w:r w:rsidR="00EB3543"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tolerant and minimizes the number of routers and links needed for the given application requirements, thus reducing hardware cost. That is why, we will use this topology as a benchmark for the link and router hardware overheads while evaluating the future topology generation algorithms.</w:t>
      </w:r>
    </w:p>
    <w:p w14:paraId="1732B887" w14:textId="6221398F" w:rsidR="00740997" w:rsidRPr="0065237E" w:rsidRDefault="008C35A2" w:rsidP="0033189E">
      <w:pPr>
        <w:pStyle w:val="Heading1"/>
        <w:spacing w:line="240" w:lineRule="auto"/>
        <w:contextualSpacing w:val="0"/>
      </w:pPr>
      <w:bookmarkStart w:id="6" w:name="_27vf1wjx6um2" w:colFirst="0" w:colLast="0"/>
      <w:bookmarkEnd w:id="6"/>
      <w:r w:rsidRPr="0065237E">
        <w:rPr>
          <w:rFonts w:ascii="Times New Roman" w:eastAsia="MS Mincho" w:hAnsi="Times New Roman" w:cs="Times New Roman"/>
          <w:smallCaps/>
          <w:color w:val="auto"/>
          <w:sz w:val="20"/>
          <w:szCs w:val="20"/>
          <w:lang w:eastAsia="en-US"/>
        </w:rPr>
        <w:t>Native Topology</w:t>
      </w:r>
    </w:p>
    <w:p w14:paraId="4E122014" w14:textId="5357C8DE"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 xml:space="preserve">The simplest technique to build a topology </w:t>
      </w:r>
      <w:proofErr w:type="gramStart"/>
      <w:r w:rsidR="008C35A2" w:rsidRPr="0065237E">
        <w:rPr>
          <w:rFonts w:ascii="Times New Roman" w:eastAsia="MS Mincho" w:hAnsi="Times New Roman" w:cs="Times New Roman"/>
          <w:color w:val="auto"/>
          <w:spacing w:val="-1"/>
          <w:sz w:val="20"/>
          <w:szCs w:val="20"/>
          <w:lang w:eastAsia="en-US"/>
        </w:rPr>
        <w:t>T(</w:t>
      </w:r>
      <w:proofErr w:type="gramEnd"/>
      <w:r w:rsidR="008C35A2" w:rsidRPr="0065237E">
        <w:rPr>
          <w:rFonts w:ascii="Times New Roman" w:eastAsia="MS Mincho" w:hAnsi="Times New Roman" w:cs="Times New Roman"/>
          <w:i/>
          <w:color w:val="auto"/>
          <w:spacing w:val="-1"/>
          <w:sz w:val="20"/>
          <w:szCs w:val="20"/>
          <w:lang w:eastAsia="en-US"/>
        </w:rPr>
        <w:t>R, L</w:t>
      </w:r>
      <w:r w:rsidR="008C35A2" w:rsidRPr="0065237E">
        <w:rPr>
          <w:rFonts w:ascii="Times New Roman" w:eastAsia="MS Mincho" w:hAnsi="Times New Roman" w:cs="Times New Roman"/>
          <w:color w:val="auto"/>
          <w:spacing w:val="-1"/>
          <w:sz w:val="20"/>
          <w:szCs w:val="20"/>
          <w:lang w:eastAsia="en-US"/>
        </w:rPr>
        <w:t>) is to replace all nodes with routers and edges with links in the core flow graph C(</w:t>
      </w:r>
      <w:r w:rsidR="008C35A2" w:rsidRPr="0065237E">
        <w:rPr>
          <w:rFonts w:ascii="Times New Roman" w:eastAsia="MS Mincho" w:hAnsi="Times New Roman" w:cs="Times New Roman"/>
          <w:i/>
          <w:color w:val="auto"/>
          <w:spacing w:val="-1"/>
          <w:sz w:val="20"/>
          <w:szCs w:val="20"/>
          <w:lang w:eastAsia="en-US"/>
        </w:rPr>
        <w:t>N, E).</w:t>
      </w:r>
      <w:r w:rsidR="008C35A2" w:rsidRPr="0065237E">
        <w:rPr>
          <w:rFonts w:ascii="Times New Roman" w:eastAsia="MS Mincho" w:hAnsi="Times New Roman" w:cs="Times New Roman"/>
          <w:color w:val="auto"/>
          <w:spacing w:val="-1"/>
          <w:sz w:val="20"/>
          <w:szCs w:val="20"/>
          <w:lang w:eastAsia="en-US"/>
        </w:rPr>
        <w:t xml:space="preserve"> The following algorithm does exactly that:</w:t>
      </w:r>
    </w:p>
    <w:p w14:paraId="2865737D" w14:textId="285A03D9" w:rsidR="00740997" w:rsidRPr="0065237E" w:rsidRDefault="00EB354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b/>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1:</w:t>
      </w:r>
      <w:r w:rsidR="008C35A2" w:rsidRPr="0065237E">
        <w:rPr>
          <w:rFonts w:ascii="Times New Roman" w:eastAsia="MS Mincho" w:hAnsi="Times New Roman" w:cs="Times New Roman"/>
          <w:color w:val="auto"/>
          <w:spacing w:val="-1"/>
          <w:sz w:val="20"/>
          <w:szCs w:val="20"/>
          <w:lang w:eastAsia="en-US"/>
        </w:rPr>
        <w:t xml:space="preserve"> Add a router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i/>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for each node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w:t>
      </w:r>
    </w:p>
    <w:p w14:paraId="570C3C2E" w14:textId="078D13F7" w:rsidR="00740997" w:rsidRPr="0065237E" w:rsidRDefault="00EB354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b/>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2:</w:t>
      </w:r>
      <w:r w:rsidR="008C35A2" w:rsidRPr="0065237E">
        <w:rPr>
          <w:rFonts w:ascii="Times New Roman" w:eastAsia="MS Mincho" w:hAnsi="Times New Roman" w:cs="Times New Roman"/>
          <w:color w:val="auto"/>
          <w:spacing w:val="-1"/>
          <w:sz w:val="20"/>
          <w:szCs w:val="20"/>
          <w:lang w:eastAsia="en-US"/>
        </w:rPr>
        <w:t xml:space="preserve"> For each edge </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create a link </w:t>
      </w:r>
      <w:proofErr w:type="spellStart"/>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connecting routers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&amp;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w:t>
      </w:r>
    </w:p>
    <w:p w14:paraId="0B6D8C47" w14:textId="50C274C3" w:rsidR="00740997" w:rsidRPr="0065237E" w:rsidRDefault="00EB354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3:</w:t>
      </w:r>
      <w:r w:rsidR="008C35A2" w:rsidRPr="0065237E">
        <w:rPr>
          <w:rFonts w:ascii="Times New Roman" w:eastAsia="MS Mincho" w:hAnsi="Times New Roman" w:cs="Times New Roman"/>
          <w:color w:val="auto"/>
          <w:spacing w:val="-1"/>
          <w:sz w:val="20"/>
          <w:szCs w:val="20"/>
          <w:lang w:eastAsia="en-US"/>
        </w:rPr>
        <w:t xml:space="preserve"> Return the resultant topology.</w:t>
      </w:r>
    </w:p>
    <w:p w14:paraId="642D7891" w14:textId="6CF4DA58" w:rsidR="003C68C3"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 xml:space="preserve">Apart from being simple, this topology also has the lowest communication cost theoretically possible, since </w:t>
      </w:r>
      <w:proofErr w:type="spellStart"/>
      <w:r w:rsidR="008C35A2" w:rsidRPr="0065237E">
        <w:rPr>
          <w:rFonts w:ascii="Times New Roman" w:eastAsia="MS Mincho" w:hAnsi="Times New Roman" w:cs="Times New Roman"/>
          <w:i/>
          <w:color w:val="auto"/>
          <w:spacing w:val="-1"/>
          <w:sz w:val="20"/>
          <w:szCs w:val="20"/>
          <w:lang w:eastAsia="en-US"/>
        </w:rPr>
        <w:t>h</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 1 for all edges </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Hence, this sets a benchmark for the minimum communication cost. Any topology that has this as a part of it, will have the same communication cost. Hence, this topology is intended to be the basis for the next</w:t>
      </w:r>
    </w:p>
    <w:p w14:paraId="36A6F211" w14:textId="72C3D699" w:rsidR="00740997" w:rsidRPr="0065237E" w:rsidRDefault="008C35A2"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 algorithm. </w:t>
      </w:r>
    </w:p>
    <w:p w14:paraId="7014804C" w14:textId="5F5CCFC0" w:rsidR="00740997" w:rsidRPr="0065237E" w:rsidRDefault="008C35A2" w:rsidP="003C68C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When applied to the graph in fig 1, the topology looks like in fig 4.</w:t>
      </w:r>
      <w:r w:rsidRPr="0065237E">
        <w:t xml:space="preserve"> </w:t>
      </w:r>
    </w:p>
    <w:p w14:paraId="303663A5" w14:textId="39F4B22F" w:rsidR="00740997" w:rsidRPr="0065237E" w:rsidRDefault="008C35A2" w:rsidP="0033189E">
      <w:pPr>
        <w:pStyle w:val="Heading1"/>
        <w:spacing w:line="240" w:lineRule="auto"/>
        <w:contextualSpacing w:val="0"/>
        <w:rPr>
          <w:rFonts w:ascii="Times New Roman" w:eastAsia="MS Mincho" w:hAnsi="Times New Roman" w:cs="Times New Roman"/>
          <w:smallCaps/>
          <w:color w:val="auto"/>
          <w:sz w:val="20"/>
          <w:szCs w:val="20"/>
          <w:lang w:eastAsia="en-US"/>
        </w:rPr>
      </w:pPr>
      <w:bookmarkStart w:id="7" w:name="_i52lhf3niexq" w:colFirst="0" w:colLast="0"/>
      <w:bookmarkEnd w:id="7"/>
      <w:r w:rsidRPr="0065237E">
        <w:rPr>
          <w:rFonts w:ascii="Times New Roman" w:eastAsia="MS Mincho" w:hAnsi="Times New Roman" w:cs="Times New Roman"/>
          <w:smallCaps/>
          <w:color w:val="auto"/>
          <w:sz w:val="20"/>
          <w:szCs w:val="20"/>
          <w:lang w:eastAsia="en-US"/>
        </w:rPr>
        <w:t>De-</w:t>
      </w:r>
      <w:proofErr w:type="spellStart"/>
      <w:r w:rsidRPr="0065237E">
        <w:rPr>
          <w:rFonts w:ascii="Times New Roman" w:eastAsia="MS Mincho" w:hAnsi="Times New Roman" w:cs="Times New Roman"/>
          <w:smallCaps/>
          <w:color w:val="auto"/>
          <w:sz w:val="20"/>
          <w:szCs w:val="20"/>
          <w:lang w:eastAsia="en-US"/>
        </w:rPr>
        <w:t>Bruijn’s</w:t>
      </w:r>
      <w:proofErr w:type="spellEnd"/>
      <w:r w:rsidRPr="0065237E">
        <w:rPr>
          <w:rFonts w:ascii="Times New Roman" w:eastAsia="MS Mincho" w:hAnsi="Times New Roman" w:cs="Times New Roman"/>
          <w:smallCaps/>
          <w:color w:val="auto"/>
          <w:sz w:val="20"/>
          <w:szCs w:val="20"/>
          <w:lang w:eastAsia="en-US"/>
        </w:rPr>
        <w:t xml:space="preserve"> algorithm</w:t>
      </w:r>
    </w:p>
    <w:p w14:paraId="6779EE57" w14:textId="5D4AD381" w:rsidR="00740997" w:rsidRPr="0065237E" w:rsidRDefault="00317FE6"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 xml:space="preserve">De </w:t>
      </w:r>
      <w:proofErr w:type="spellStart"/>
      <w:r w:rsidR="008C35A2" w:rsidRPr="0065237E">
        <w:rPr>
          <w:rFonts w:ascii="Times New Roman" w:eastAsia="MS Mincho" w:hAnsi="Times New Roman" w:cs="Times New Roman"/>
          <w:color w:val="auto"/>
          <w:spacing w:val="-1"/>
          <w:sz w:val="20"/>
          <w:szCs w:val="20"/>
          <w:lang w:eastAsia="en-US"/>
        </w:rPr>
        <w:t>Bruijn</w:t>
      </w:r>
      <w:r w:rsidR="003C68C3" w:rsidRPr="0065237E">
        <w:rPr>
          <w:rFonts w:ascii="Times New Roman" w:eastAsia="MS Mincho" w:hAnsi="Times New Roman" w:cs="Times New Roman"/>
          <w:color w:val="auto"/>
          <w:spacing w:val="-1"/>
          <w:sz w:val="20"/>
          <w:szCs w:val="20"/>
          <w:lang w:eastAsia="en-US"/>
        </w:rPr>
        <w:t>’s</w:t>
      </w:r>
      <w:proofErr w:type="spellEnd"/>
      <w:r w:rsidR="008C35A2" w:rsidRPr="0065237E">
        <w:rPr>
          <w:rFonts w:ascii="Times New Roman" w:eastAsia="MS Mincho" w:hAnsi="Times New Roman" w:cs="Times New Roman"/>
          <w:color w:val="auto"/>
          <w:spacing w:val="-1"/>
          <w:sz w:val="20"/>
          <w:szCs w:val="20"/>
          <w:lang w:eastAsia="en-US"/>
        </w:rPr>
        <w:t xml:space="preserve"> graph is a popular algorithm which is widely used in the field of Bioinformatics. Papers such as </w:t>
      </w:r>
      <w:r w:rsidR="003C68C3" w:rsidRPr="0065237E">
        <w:rPr>
          <w:rFonts w:ascii="Times New Roman" w:eastAsia="MS Mincho" w:hAnsi="Times New Roman" w:cs="Times New Roman"/>
          <w:color w:val="auto"/>
          <w:spacing w:val="-1"/>
          <w:sz w:val="20"/>
          <w:szCs w:val="20"/>
          <w:lang w:eastAsia="en-US"/>
        </w:rPr>
        <w:t>[3] suggest</w:t>
      </w:r>
      <w:r w:rsidR="008C35A2" w:rsidRPr="0065237E">
        <w:rPr>
          <w:rFonts w:ascii="Times New Roman" w:eastAsia="MS Mincho" w:hAnsi="Times New Roman" w:cs="Times New Roman"/>
          <w:color w:val="auto"/>
          <w:spacing w:val="-1"/>
          <w:sz w:val="20"/>
          <w:szCs w:val="20"/>
          <w:lang w:eastAsia="en-US"/>
        </w:rPr>
        <w:t xml:space="preserve"> De </w:t>
      </w:r>
      <w:proofErr w:type="spellStart"/>
      <w:r w:rsidR="008C35A2" w:rsidRPr="0065237E">
        <w:rPr>
          <w:rFonts w:ascii="Times New Roman" w:eastAsia="MS Mincho" w:hAnsi="Times New Roman" w:cs="Times New Roman"/>
          <w:color w:val="auto"/>
          <w:spacing w:val="-1"/>
          <w:sz w:val="20"/>
          <w:szCs w:val="20"/>
          <w:lang w:eastAsia="en-US"/>
        </w:rPr>
        <w:t>Bruijn</w:t>
      </w:r>
      <w:r w:rsidR="003C68C3" w:rsidRPr="0065237E">
        <w:rPr>
          <w:rFonts w:ascii="Times New Roman" w:eastAsia="MS Mincho" w:hAnsi="Times New Roman" w:cs="Times New Roman"/>
          <w:color w:val="auto"/>
          <w:spacing w:val="-1"/>
          <w:sz w:val="20"/>
          <w:szCs w:val="20"/>
          <w:lang w:eastAsia="en-US"/>
        </w:rPr>
        <w:t>’s</w:t>
      </w:r>
      <w:proofErr w:type="spellEnd"/>
      <w:r w:rsidR="003C68C3" w:rsidRPr="0065237E">
        <w:rPr>
          <w:rFonts w:ascii="Times New Roman" w:eastAsia="MS Mincho" w:hAnsi="Times New Roman" w:cs="Times New Roman"/>
          <w:color w:val="auto"/>
          <w:spacing w:val="-1"/>
          <w:sz w:val="20"/>
          <w:szCs w:val="20"/>
          <w:lang w:eastAsia="en-US"/>
        </w:rPr>
        <w:t xml:space="preserve"> graph</w:t>
      </w:r>
      <w:r w:rsidR="008C35A2" w:rsidRPr="0065237E">
        <w:rPr>
          <w:rFonts w:ascii="Times New Roman" w:eastAsia="MS Mincho" w:hAnsi="Times New Roman" w:cs="Times New Roman"/>
          <w:color w:val="auto"/>
          <w:spacing w:val="-1"/>
          <w:sz w:val="20"/>
          <w:szCs w:val="20"/>
          <w:lang w:eastAsia="en-US"/>
        </w:rPr>
        <w:t xml:space="preserve"> as an alternate top</w:t>
      </w:r>
      <w:r w:rsidR="003C68C3" w:rsidRPr="0065237E">
        <w:rPr>
          <w:rFonts w:ascii="Times New Roman" w:eastAsia="MS Mincho" w:hAnsi="Times New Roman" w:cs="Times New Roman"/>
          <w:color w:val="auto"/>
          <w:spacing w:val="-1"/>
          <w:sz w:val="20"/>
          <w:szCs w:val="20"/>
          <w:lang w:eastAsia="en-US"/>
        </w:rPr>
        <w:t>ology and compared its</w:t>
      </w:r>
      <w:r w:rsidR="008C35A2" w:rsidRPr="0065237E">
        <w:rPr>
          <w:rFonts w:ascii="Times New Roman" w:eastAsia="MS Mincho" w:hAnsi="Times New Roman" w:cs="Times New Roman"/>
          <w:color w:val="auto"/>
          <w:spacing w:val="-1"/>
          <w:sz w:val="20"/>
          <w:szCs w:val="20"/>
          <w:lang w:eastAsia="en-US"/>
        </w:rPr>
        <w:t xml:space="preserve"> energy c</w:t>
      </w:r>
      <w:r w:rsidR="00F968CA" w:rsidRPr="0065237E">
        <w:rPr>
          <w:rFonts w:ascii="Times New Roman" w:eastAsia="MS Mincho" w:hAnsi="Times New Roman" w:cs="Times New Roman"/>
          <w:color w:val="auto"/>
          <w:spacing w:val="-1"/>
          <w:sz w:val="20"/>
          <w:szCs w:val="20"/>
          <w:lang w:eastAsia="en-US"/>
        </w:rPr>
        <w:t xml:space="preserve">onsumption with popular regular </w:t>
      </w:r>
      <w:r w:rsidR="008C35A2" w:rsidRPr="0065237E">
        <w:rPr>
          <w:rFonts w:ascii="Times New Roman" w:eastAsia="MS Mincho" w:hAnsi="Times New Roman" w:cs="Times New Roman"/>
          <w:color w:val="auto"/>
          <w:spacing w:val="-1"/>
          <w:sz w:val="20"/>
          <w:szCs w:val="20"/>
          <w:lang w:eastAsia="en-US"/>
        </w:rPr>
        <w:t xml:space="preserve">topologies like mesh and torus. De </w:t>
      </w:r>
      <w:proofErr w:type="spellStart"/>
      <w:r w:rsidR="008C35A2" w:rsidRPr="0065237E">
        <w:rPr>
          <w:rFonts w:ascii="Times New Roman" w:eastAsia="MS Mincho" w:hAnsi="Times New Roman" w:cs="Times New Roman"/>
          <w:color w:val="auto"/>
          <w:spacing w:val="-1"/>
          <w:sz w:val="20"/>
          <w:szCs w:val="20"/>
          <w:lang w:eastAsia="en-US"/>
        </w:rPr>
        <w:t>Bruijn</w:t>
      </w:r>
      <w:r w:rsidR="003C68C3" w:rsidRPr="0065237E">
        <w:rPr>
          <w:rFonts w:ascii="Times New Roman" w:eastAsia="MS Mincho" w:hAnsi="Times New Roman" w:cs="Times New Roman"/>
          <w:color w:val="auto"/>
          <w:spacing w:val="-1"/>
          <w:sz w:val="20"/>
          <w:szCs w:val="20"/>
          <w:lang w:eastAsia="en-US"/>
        </w:rPr>
        <w:t>’s</w:t>
      </w:r>
      <w:proofErr w:type="spellEnd"/>
      <w:r w:rsidR="003C68C3" w:rsidRPr="0065237E">
        <w:rPr>
          <w:rFonts w:ascii="Times New Roman" w:eastAsia="MS Mincho" w:hAnsi="Times New Roman" w:cs="Times New Roman"/>
          <w:color w:val="auto"/>
          <w:spacing w:val="-1"/>
          <w:sz w:val="20"/>
          <w:szCs w:val="20"/>
          <w:lang w:eastAsia="en-US"/>
        </w:rPr>
        <w:t xml:space="preserve"> graph is inherently</w:t>
      </w:r>
      <w:r w:rsidR="008C35A2" w:rsidRPr="0065237E">
        <w:rPr>
          <w:rFonts w:ascii="Times New Roman" w:eastAsia="MS Mincho" w:hAnsi="Times New Roman" w:cs="Times New Roman"/>
          <w:color w:val="auto"/>
          <w:spacing w:val="-1"/>
          <w:sz w:val="20"/>
          <w:szCs w:val="20"/>
          <w:lang w:eastAsia="en-US"/>
        </w:rPr>
        <w:t xml:space="preserve"> link fault tolerant and has lower energy consumption than regular topologies like mesh as established by [3]. The generated De </w:t>
      </w:r>
      <w:proofErr w:type="spellStart"/>
      <w:r w:rsidR="008C35A2" w:rsidRPr="0065237E">
        <w:rPr>
          <w:rFonts w:ascii="Times New Roman" w:eastAsia="MS Mincho" w:hAnsi="Times New Roman" w:cs="Times New Roman"/>
          <w:color w:val="auto"/>
          <w:spacing w:val="-1"/>
          <w:sz w:val="20"/>
          <w:szCs w:val="20"/>
          <w:lang w:eastAsia="en-US"/>
        </w:rPr>
        <w:t>Bruijn</w:t>
      </w:r>
      <w:r w:rsidR="003C68C3" w:rsidRPr="0065237E">
        <w:rPr>
          <w:rFonts w:ascii="Times New Roman" w:eastAsia="MS Mincho" w:hAnsi="Times New Roman" w:cs="Times New Roman"/>
          <w:color w:val="auto"/>
          <w:spacing w:val="-1"/>
          <w:sz w:val="20"/>
          <w:szCs w:val="20"/>
          <w:lang w:eastAsia="en-US"/>
        </w:rPr>
        <w:t>’s</w:t>
      </w:r>
      <w:proofErr w:type="spellEnd"/>
      <w:r w:rsidR="008C35A2" w:rsidRPr="0065237E">
        <w:rPr>
          <w:rFonts w:ascii="Times New Roman" w:eastAsia="MS Mincho" w:hAnsi="Times New Roman" w:cs="Times New Roman"/>
          <w:color w:val="auto"/>
          <w:spacing w:val="-1"/>
          <w:sz w:val="20"/>
          <w:szCs w:val="20"/>
          <w:lang w:eastAsia="en-US"/>
        </w:rPr>
        <w:t xml:space="preserve"> graph is link fault tolerant and may also contain more than one alternate paths for a pair of nodes. In the later sections of the paper, De </w:t>
      </w:r>
      <w:proofErr w:type="spellStart"/>
      <w:r w:rsidR="008C35A2" w:rsidRPr="0065237E">
        <w:rPr>
          <w:rFonts w:ascii="Times New Roman" w:eastAsia="MS Mincho" w:hAnsi="Times New Roman" w:cs="Times New Roman"/>
          <w:color w:val="auto"/>
          <w:spacing w:val="-1"/>
          <w:sz w:val="20"/>
          <w:szCs w:val="20"/>
          <w:lang w:eastAsia="en-US"/>
        </w:rPr>
        <w:t>Bruijn’s</w:t>
      </w:r>
      <w:proofErr w:type="spellEnd"/>
      <w:r w:rsidR="008C35A2" w:rsidRPr="0065237E">
        <w:rPr>
          <w:rFonts w:ascii="Times New Roman" w:eastAsia="MS Mincho" w:hAnsi="Times New Roman" w:cs="Times New Roman"/>
          <w:color w:val="auto"/>
          <w:spacing w:val="-1"/>
          <w:sz w:val="20"/>
          <w:szCs w:val="20"/>
          <w:lang w:eastAsia="en-US"/>
        </w:rPr>
        <w:t xml:space="preserve"> performance is compared against the Poorest neighbo</w:t>
      </w:r>
      <w:r w:rsidR="003C68C3" w:rsidRPr="0065237E">
        <w:rPr>
          <w:rFonts w:ascii="Times New Roman" w:eastAsia="MS Mincho" w:hAnsi="Times New Roman" w:cs="Times New Roman"/>
          <w:color w:val="auto"/>
          <w:spacing w:val="-1"/>
          <w:sz w:val="20"/>
          <w:szCs w:val="20"/>
          <w:lang w:eastAsia="en-US"/>
        </w:rPr>
        <w:t>u</w:t>
      </w:r>
      <w:r w:rsidR="008C35A2" w:rsidRPr="0065237E">
        <w:rPr>
          <w:rFonts w:ascii="Times New Roman" w:eastAsia="MS Mincho" w:hAnsi="Times New Roman" w:cs="Times New Roman"/>
          <w:color w:val="auto"/>
          <w:spacing w:val="-1"/>
          <w:sz w:val="20"/>
          <w:szCs w:val="20"/>
          <w:lang w:eastAsia="en-US"/>
        </w:rPr>
        <w:t>r and other algorithms which are proposed in other sections. The algorithm looks like this:</w:t>
      </w:r>
    </w:p>
    <w:p w14:paraId="4BB962A9" w14:textId="1D512372"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1:</w:t>
      </w:r>
      <w:r w:rsidR="008C35A2" w:rsidRPr="0065237E">
        <w:rPr>
          <w:rFonts w:ascii="Times New Roman" w:eastAsia="MS Mincho" w:hAnsi="Times New Roman" w:cs="Times New Roman"/>
          <w:color w:val="auto"/>
          <w:spacing w:val="-1"/>
          <w:sz w:val="20"/>
          <w:szCs w:val="20"/>
          <w:lang w:eastAsia="en-US"/>
        </w:rPr>
        <w:t xml:space="preserve"> The number of nodes in core flow graph </w:t>
      </w:r>
      <w:proofErr w:type="gramStart"/>
      <w:r w:rsidR="008C35A2" w:rsidRPr="0065237E">
        <w:rPr>
          <w:rFonts w:ascii="Times New Roman" w:eastAsia="MS Mincho" w:hAnsi="Times New Roman" w:cs="Times New Roman"/>
          <w:color w:val="auto"/>
          <w:spacing w:val="-1"/>
          <w:sz w:val="20"/>
          <w:szCs w:val="20"/>
          <w:lang w:eastAsia="en-US"/>
        </w:rPr>
        <w:t>G(</w:t>
      </w:r>
      <w:proofErr w:type="gramEnd"/>
      <w:r w:rsidR="008C35A2" w:rsidRPr="0065237E">
        <w:rPr>
          <w:rFonts w:ascii="Times New Roman" w:eastAsia="MS Mincho" w:hAnsi="Times New Roman" w:cs="Times New Roman"/>
          <w:i/>
          <w:color w:val="auto"/>
          <w:spacing w:val="-1"/>
          <w:sz w:val="20"/>
          <w:szCs w:val="20"/>
          <w:lang w:eastAsia="en-US"/>
        </w:rPr>
        <w:t>N, E</w:t>
      </w:r>
      <w:r w:rsidR="008C35A2" w:rsidRPr="0065237E">
        <w:rPr>
          <w:rFonts w:ascii="Times New Roman" w:eastAsia="MS Mincho" w:hAnsi="Times New Roman" w:cs="Times New Roman"/>
          <w:color w:val="auto"/>
          <w:spacing w:val="-1"/>
          <w:sz w:val="20"/>
          <w:szCs w:val="20"/>
          <w:lang w:eastAsia="en-US"/>
        </w:rPr>
        <w:t xml:space="preserve">) is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color w:val="auto"/>
          <w:spacing w:val="-1"/>
          <w:sz w:val="20"/>
          <w:szCs w:val="20"/>
          <w:lang w:eastAsia="en-US"/>
        </w:rPr>
        <w:t xml:space="preserve">, hence add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color w:val="auto"/>
          <w:spacing w:val="-1"/>
          <w:sz w:val="20"/>
          <w:szCs w:val="20"/>
          <w:lang w:eastAsia="en-US"/>
        </w:rPr>
        <w:t xml:space="preserve"> routers in the topology graph T(</w:t>
      </w:r>
      <w:r w:rsidR="008C35A2" w:rsidRPr="0065237E">
        <w:rPr>
          <w:rFonts w:ascii="Times New Roman" w:eastAsia="MS Mincho" w:hAnsi="Times New Roman" w:cs="Times New Roman"/>
          <w:i/>
          <w:color w:val="auto"/>
          <w:spacing w:val="-1"/>
          <w:sz w:val="20"/>
          <w:szCs w:val="20"/>
          <w:lang w:eastAsia="en-US"/>
        </w:rPr>
        <w:t>R, L</w:t>
      </w:r>
      <w:r w:rsidR="008C35A2" w:rsidRPr="0065237E">
        <w:rPr>
          <w:rFonts w:ascii="Times New Roman" w:eastAsia="MS Mincho" w:hAnsi="Times New Roman" w:cs="Times New Roman"/>
          <w:color w:val="auto"/>
          <w:spacing w:val="-1"/>
          <w:sz w:val="20"/>
          <w:szCs w:val="20"/>
          <w:lang w:eastAsia="en-US"/>
        </w:rPr>
        <w:t xml:space="preserve">). Connect routers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1</w:t>
      </w:r>
      <w:r w:rsidR="008C35A2" w:rsidRPr="0065237E">
        <w:rPr>
          <w:rFonts w:ascii="Times New Roman" w:eastAsia="MS Mincho" w:hAnsi="Times New Roman" w:cs="Times New Roman"/>
          <w:color w:val="auto"/>
          <w:spacing w:val="-1"/>
          <w:sz w:val="20"/>
          <w:szCs w:val="20"/>
          <w:lang w:eastAsia="en-US"/>
        </w:rPr>
        <w:t xml:space="preserve"> and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2</w:t>
      </w:r>
      <w:r w:rsidR="008C35A2" w:rsidRPr="0065237E">
        <w:rPr>
          <w:rFonts w:ascii="Times New Roman" w:eastAsia="MS Mincho" w:hAnsi="Times New Roman" w:cs="Times New Roman"/>
          <w:color w:val="auto"/>
          <w:spacing w:val="-1"/>
          <w:sz w:val="20"/>
          <w:szCs w:val="20"/>
          <w:lang w:eastAsia="en-US"/>
        </w:rPr>
        <w:t>.</w:t>
      </w:r>
    </w:p>
    <w:p w14:paraId="220ACC2E" w14:textId="64EAEFE4"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2:</w:t>
      </w:r>
      <w:r w:rsidR="008C35A2" w:rsidRPr="0065237E">
        <w:rPr>
          <w:rFonts w:ascii="Times New Roman" w:eastAsia="MS Mincho" w:hAnsi="Times New Roman" w:cs="Times New Roman"/>
          <w:color w:val="auto"/>
          <w:spacing w:val="-1"/>
          <w:sz w:val="20"/>
          <w:szCs w:val="20"/>
          <w:lang w:eastAsia="en-US"/>
        </w:rPr>
        <w:t xml:space="preserve"> Set variables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 2 and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+ 1 = 3.</w:t>
      </w:r>
    </w:p>
    <w:p w14:paraId="1347D1F0" w14:textId="149E48F0"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3:</w:t>
      </w:r>
      <w:r w:rsidR="008C35A2" w:rsidRPr="0065237E">
        <w:rPr>
          <w:rFonts w:ascii="Times New Roman" w:eastAsia="MS Mincho" w:hAnsi="Times New Roman" w:cs="Times New Roman"/>
          <w:color w:val="auto"/>
          <w:spacing w:val="-1"/>
          <w:sz w:val="20"/>
          <w:szCs w:val="20"/>
          <w:lang w:eastAsia="en-US"/>
        </w:rPr>
        <w:t xml:space="preserve"> Connect routers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p</w:t>
      </w:r>
      <w:proofErr w:type="spellEnd"/>
      <w:r w:rsidR="008C35A2" w:rsidRPr="0065237E">
        <w:rPr>
          <w:rFonts w:ascii="Times New Roman" w:eastAsia="MS Mincho" w:hAnsi="Times New Roman" w:cs="Times New Roman"/>
          <w:color w:val="auto"/>
          <w:spacing w:val="-1"/>
          <w:sz w:val="20"/>
          <w:szCs w:val="20"/>
          <w:lang w:eastAsia="en-US"/>
        </w:rPr>
        <w:t xml:space="preserve"> and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c</w:t>
      </w:r>
      <w:proofErr w:type="spellEnd"/>
      <w:r w:rsidR="008C35A2" w:rsidRPr="0065237E">
        <w:rPr>
          <w:rFonts w:ascii="Times New Roman" w:eastAsia="MS Mincho" w:hAnsi="Times New Roman" w:cs="Times New Roman"/>
          <w:color w:val="auto"/>
          <w:spacing w:val="-1"/>
          <w:sz w:val="20"/>
          <w:szCs w:val="20"/>
          <w:lang w:eastAsia="en-US"/>
        </w:rPr>
        <w:t xml:space="preserve">. Increment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w:t>
      </w:r>
    </w:p>
    <w:p w14:paraId="454D93C4" w14:textId="7F69231C"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4:</w:t>
      </w:r>
      <w:r w:rsidR="008C35A2" w:rsidRPr="0065237E">
        <w:rPr>
          <w:rFonts w:ascii="Times New Roman" w:eastAsia="MS Mincho" w:hAnsi="Times New Roman" w:cs="Times New Roman"/>
          <w:color w:val="auto"/>
          <w:spacing w:val="-1"/>
          <w:sz w:val="20"/>
          <w:szCs w:val="20"/>
          <w:lang w:eastAsia="en-US"/>
        </w:rPr>
        <w:t xml:space="preserve"> If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is odd, increment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Repeat step 3 if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&lt;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w:t>
      </w:r>
    </w:p>
    <w:p w14:paraId="4C2AAD27" w14:textId="42A78F27"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5:</w:t>
      </w:r>
      <w:r w:rsidR="008C35A2" w:rsidRPr="0065237E">
        <w:rPr>
          <w:rFonts w:ascii="Times New Roman" w:eastAsia="MS Mincho" w:hAnsi="Times New Roman" w:cs="Times New Roman"/>
          <w:color w:val="auto"/>
          <w:spacing w:val="-1"/>
          <w:sz w:val="20"/>
          <w:szCs w:val="20"/>
          <w:lang w:eastAsia="en-US"/>
        </w:rPr>
        <w:t xml:space="preserve"> Set </w:t>
      </w:r>
      <w:proofErr w:type="spellStart"/>
      <w:r w:rsidR="008C35A2" w:rsidRPr="0065237E">
        <w:rPr>
          <w:rFonts w:ascii="Times New Roman" w:eastAsia="MS Mincho" w:hAnsi="Times New Roman" w:cs="Times New Roman"/>
          <w:i/>
          <w:color w:val="auto"/>
          <w:spacing w:val="-1"/>
          <w:sz w:val="20"/>
          <w:szCs w:val="20"/>
          <w:lang w:eastAsia="en-US"/>
        </w:rPr>
        <w:t>p</w:t>
      </w:r>
      <w:proofErr w:type="spellEnd"/>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 xml:space="preserve"> and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- 1. Set variable </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color w:val="auto"/>
          <w:spacing w:val="-1"/>
          <w:sz w:val="20"/>
          <w:szCs w:val="20"/>
          <w:lang w:eastAsia="en-US"/>
        </w:rPr>
        <w:t xml:space="preserve"> % 2.</w:t>
      </w:r>
    </w:p>
    <w:p w14:paraId="56FF4916" w14:textId="77777777" w:rsidR="00317FE6"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6:</w:t>
      </w:r>
      <w:r w:rsidR="008C35A2" w:rsidRPr="0065237E">
        <w:rPr>
          <w:rFonts w:ascii="Times New Roman" w:eastAsia="MS Mincho" w:hAnsi="Times New Roman" w:cs="Times New Roman"/>
          <w:color w:val="auto"/>
          <w:spacing w:val="-1"/>
          <w:sz w:val="20"/>
          <w:szCs w:val="20"/>
          <w:lang w:eastAsia="en-US"/>
        </w:rPr>
        <w:t xml:space="preserve"> Connect routers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p</w:t>
      </w:r>
      <w:proofErr w:type="spellEnd"/>
      <w:r w:rsidR="008C35A2" w:rsidRPr="0065237E">
        <w:rPr>
          <w:rFonts w:ascii="Times New Roman" w:eastAsia="MS Mincho" w:hAnsi="Times New Roman" w:cs="Times New Roman"/>
          <w:color w:val="auto"/>
          <w:spacing w:val="-1"/>
          <w:sz w:val="20"/>
          <w:szCs w:val="20"/>
          <w:lang w:eastAsia="en-US"/>
        </w:rPr>
        <w:t xml:space="preserve"> and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c</w:t>
      </w:r>
      <w:proofErr w:type="spellEnd"/>
      <w:r w:rsidR="008C35A2" w:rsidRPr="0065237E">
        <w:rPr>
          <w:rFonts w:ascii="Times New Roman" w:eastAsia="MS Mincho" w:hAnsi="Times New Roman" w:cs="Times New Roman"/>
          <w:color w:val="auto"/>
          <w:spacing w:val="-1"/>
          <w:sz w:val="20"/>
          <w:szCs w:val="20"/>
          <w:lang w:eastAsia="en-US"/>
        </w:rPr>
        <w:t xml:space="preserve">. Decrement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w:t>
      </w:r>
    </w:p>
    <w:p w14:paraId="1CCBB761" w14:textId="1824ADC8" w:rsidR="00740997" w:rsidRPr="0065237E" w:rsidRDefault="00317FE6"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7:</w:t>
      </w:r>
      <w:r w:rsidR="008C35A2" w:rsidRPr="0065237E">
        <w:rPr>
          <w:rFonts w:ascii="Times New Roman" w:eastAsia="MS Mincho" w:hAnsi="Times New Roman" w:cs="Times New Roman"/>
          <w:color w:val="auto"/>
          <w:spacing w:val="-1"/>
          <w:sz w:val="20"/>
          <w:szCs w:val="20"/>
          <w:lang w:eastAsia="en-US"/>
        </w:rPr>
        <w:t xml:space="preserve"> If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 2 = </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color w:val="auto"/>
          <w:spacing w:val="-1"/>
          <w:sz w:val="20"/>
          <w:szCs w:val="20"/>
          <w:lang w:eastAsia="en-US"/>
        </w:rPr>
        <w:t xml:space="preserve">, decrement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Repeat step 3 if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&gt; 0.</w:t>
      </w:r>
    </w:p>
    <w:p w14:paraId="007377A4" w14:textId="28BA5C1E" w:rsidR="00367661" w:rsidRDefault="00CA1DC7" w:rsidP="000E344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68480" behindDoc="0" locked="0" layoutInCell="1" allowOverlap="1" wp14:anchorId="6D675414" wp14:editId="02429EAD">
                <wp:simplePos x="0" y="0"/>
                <wp:positionH relativeFrom="column">
                  <wp:posOffset>-131174</wp:posOffset>
                </wp:positionH>
                <wp:positionV relativeFrom="paragraph">
                  <wp:posOffset>487551</wp:posOffset>
                </wp:positionV>
                <wp:extent cx="3702050" cy="3041015"/>
                <wp:effectExtent l="0" t="0" r="0" b="6985"/>
                <wp:wrapSquare wrapText="bothSides"/>
                <wp:docPr id="22" name="Text Box 22"/>
                <wp:cNvGraphicFramePr/>
                <a:graphic xmlns:a="http://schemas.openxmlformats.org/drawingml/2006/main">
                  <a:graphicData uri="http://schemas.microsoft.com/office/word/2010/wordprocessingShape">
                    <wps:wsp>
                      <wps:cNvSpPr txBox="1"/>
                      <wps:spPr>
                        <a:xfrm>
                          <a:off x="0" y="0"/>
                          <a:ext cx="3702050" cy="30410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29C9B3" w14:textId="3F50F046" w:rsidR="0068301A" w:rsidRDefault="0068301A">
                            <w:r>
                              <w:rPr>
                                <w:noProof/>
                              </w:rPr>
                              <w:drawing>
                                <wp:inline distT="114300" distB="114300" distL="114300" distR="114300" wp14:anchorId="1F1E737D" wp14:editId="1ABD80C8">
                                  <wp:extent cx="3541818" cy="2610697"/>
                                  <wp:effectExtent l="0" t="0" r="0" b="5715"/>
                                  <wp:docPr id="9" name="image19.png" descr="Figure6_DeBruijn.png"/>
                                  <wp:cNvGraphicFramePr/>
                                  <a:graphic xmlns:a="http://schemas.openxmlformats.org/drawingml/2006/main">
                                    <a:graphicData uri="http://schemas.openxmlformats.org/drawingml/2006/picture">
                                      <pic:pic xmlns:pic="http://schemas.openxmlformats.org/drawingml/2006/picture">
                                        <pic:nvPicPr>
                                          <pic:cNvPr id="0" name="image19.png" descr="Figure6_DeBruijn.png"/>
                                          <pic:cNvPicPr preferRelativeResize="0"/>
                                        </pic:nvPicPr>
                                        <pic:blipFill>
                                          <a:blip r:embed="rId11"/>
                                          <a:srcRect/>
                                          <a:stretch>
                                            <a:fillRect/>
                                          </a:stretch>
                                        </pic:blipFill>
                                        <pic:spPr>
                                          <a:xfrm>
                                            <a:off x="0" y="0"/>
                                            <a:ext cx="3570089" cy="2631536"/>
                                          </a:xfrm>
                                          <a:prstGeom prst="rect">
                                            <a:avLst/>
                                          </a:prstGeom>
                                          <a:ln/>
                                        </pic:spPr>
                                      </pic:pic>
                                    </a:graphicData>
                                  </a:graphic>
                                </wp:inline>
                              </w:drawing>
                            </w:r>
                          </w:p>
                          <w:p w14:paraId="4A4CBA4B" w14:textId="219548EE" w:rsidR="0068301A" w:rsidRPr="00FE0EBB" w:rsidRDefault="0068301A" w:rsidP="00F968CA">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FE0EBB">
                              <w:rPr>
                                <w:rFonts w:ascii="Times New Roman" w:eastAsia="MS Mincho" w:hAnsi="Times New Roman" w:cs="Times New Roman"/>
                                <w:color w:val="auto"/>
                                <w:spacing w:val="-1"/>
                                <w:sz w:val="16"/>
                                <w:szCs w:val="20"/>
                                <w:lang w:eastAsia="en-US"/>
                              </w:rPr>
                              <w:t xml:space="preserve">Fig. 5. Example of De </w:t>
                            </w:r>
                            <w:proofErr w:type="spellStart"/>
                            <w:r w:rsidRPr="00FE0EBB">
                              <w:rPr>
                                <w:rFonts w:ascii="Times New Roman" w:eastAsia="MS Mincho" w:hAnsi="Times New Roman" w:cs="Times New Roman"/>
                                <w:color w:val="auto"/>
                                <w:spacing w:val="-1"/>
                                <w:sz w:val="16"/>
                                <w:szCs w:val="20"/>
                                <w:lang w:eastAsia="en-US"/>
                              </w:rPr>
                              <w:t>Bruijn’s</w:t>
                            </w:r>
                            <w:proofErr w:type="spellEnd"/>
                            <w:r w:rsidRPr="00FE0EBB">
                              <w:rPr>
                                <w:rFonts w:ascii="Times New Roman" w:eastAsia="MS Mincho" w:hAnsi="Times New Roman" w:cs="Times New Roman"/>
                                <w:color w:val="auto"/>
                                <w:spacing w:val="-1"/>
                                <w:sz w:val="16"/>
                                <w:szCs w:val="20"/>
                                <w:lang w:eastAsia="en-US"/>
                              </w:rPr>
                              <w:t xml:space="preserve"> topology</w:t>
                            </w:r>
                          </w:p>
                          <w:p w14:paraId="73024A07" w14:textId="77777777" w:rsidR="0068301A" w:rsidRDefault="006830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675414" id="Text Box 22" o:spid="_x0000_s1030" type="#_x0000_t202" style="position:absolute;left:0;text-align:left;margin-left:-10.35pt;margin-top:38.4pt;width:291.5pt;height:239.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" filled="f" stroked="f">
                <v:textbox>
                  <w:txbxContent>
                    <w:p w14:paraId="2229C9B3" w14:textId="3F50F046" w:rsidR="0068301A" w:rsidRDefault="0068301A">
                      <w:r>
                        <w:rPr>
                          <w:noProof/>
                        </w:rPr>
                        <w:drawing>
                          <wp:inline distT="114300" distB="114300" distL="114300" distR="114300" wp14:anchorId="1F1E737D" wp14:editId="1ABD80C8">
                            <wp:extent cx="3541818" cy="2610697"/>
                            <wp:effectExtent l="0" t="0" r="0" b="5715"/>
                            <wp:docPr id="9" name="image19.png" descr="Figure6_DeBruijn.png"/>
                            <wp:cNvGraphicFramePr/>
                            <a:graphic xmlns:a="http://schemas.openxmlformats.org/drawingml/2006/main">
                              <a:graphicData uri="http://schemas.openxmlformats.org/drawingml/2006/picture">
                                <pic:pic xmlns:pic="http://schemas.openxmlformats.org/drawingml/2006/picture">
                                  <pic:nvPicPr>
                                    <pic:cNvPr id="0" name="image19.png" descr="Figure6_DeBruijn.png"/>
                                    <pic:cNvPicPr preferRelativeResize="0"/>
                                  </pic:nvPicPr>
                                  <pic:blipFill>
                                    <a:blip r:embed="rId11"/>
                                    <a:srcRect/>
                                    <a:stretch>
                                      <a:fillRect/>
                                    </a:stretch>
                                  </pic:blipFill>
                                  <pic:spPr>
                                    <a:xfrm>
                                      <a:off x="0" y="0"/>
                                      <a:ext cx="3570089" cy="2631536"/>
                                    </a:xfrm>
                                    <a:prstGeom prst="rect">
                                      <a:avLst/>
                                    </a:prstGeom>
                                    <a:ln/>
                                  </pic:spPr>
                                </pic:pic>
                              </a:graphicData>
                            </a:graphic>
                          </wp:inline>
                        </w:drawing>
                      </w:r>
                    </w:p>
                    <w:p w14:paraId="4A4CBA4B" w14:textId="219548EE" w:rsidR="0068301A" w:rsidRPr="00FE0EBB" w:rsidRDefault="0068301A" w:rsidP="00F968CA">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FE0EBB">
                        <w:rPr>
                          <w:rFonts w:ascii="Times New Roman" w:eastAsia="MS Mincho" w:hAnsi="Times New Roman" w:cs="Times New Roman"/>
                          <w:color w:val="auto"/>
                          <w:spacing w:val="-1"/>
                          <w:sz w:val="16"/>
                          <w:szCs w:val="20"/>
                          <w:lang w:eastAsia="en-US"/>
                        </w:rPr>
                        <w:t xml:space="preserve">Fig. 5. Example of De </w:t>
                      </w:r>
                      <w:proofErr w:type="spellStart"/>
                      <w:r w:rsidRPr="00FE0EBB">
                        <w:rPr>
                          <w:rFonts w:ascii="Times New Roman" w:eastAsia="MS Mincho" w:hAnsi="Times New Roman" w:cs="Times New Roman"/>
                          <w:color w:val="auto"/>
                          <w:spacing w:val="-1"/>
                          <w:sz w:val="16"/>
                          <w:szCs w:val="20"/>
                          <w:lang w:eastAsia="en-US"/>
                        </w:rPr>
                        <w:t>Bruijn’s</w:t>
                      </w:r>
                      <w:proofErr w:type="spellEnd"/>
                      <w:r w:rsidRPr="00FE0EBB">
                        <w:rPr>
                          <w:rFonts w:ascii="Times New Roman" w:eastAsia="MS Mincho" w:hAnsi="Times New Roman" w:cs="Times New Roman"/>
                          <w:color w:val="auto"/>
                          <w:spacing w:val="-1"/>
                          <w:sz w:val="16"/>
                          <w:szCs w:val="20"/>
                          <w:lang w:eastAsia="en-US"/>
                        </w:rPr>
                        <w:t xml:space="preserve"> topology</w:t>
                      </w:r>
                    </w:p>
                    <w:p w14:paraId="73024A07" w14:textId="77777777" w:rsidR="0068301A" w:rsidRDefault="0068301A"/>
                  </w:txbxContent>
                </v:textbox>
                <w10:wrap type="square"/>
              </v:shape>
            </w:pict>
          </mc:Fallback>
        </mc:AlternateContent>
      </w:r>
      <w:r w:rsidR="00F968CA"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When this algorithm is applied to the graph in fig 1, the topology looks like in fig 5.</w:t>
      </w:r>
      <w:bookmarkStart w:id="8" w:name="_rsonm6xmk7x9" w:colFirst="0" w:colLast="0"/>
      <w:bookmarkEnd w:id="8"/>
    </w:p>
    <w:p w14:paraId="43BC24A8" w14:textId="77777777" w:rsidR="00367661" w:rsidRPr="00367661" w:rsidRDefault="00367661" w:rsidP="00367661">
      <w:pPr>
        <w:pStyle w:val="Heading1"/>
        <w:rPr>
          <w:rFonts w:ascii="Times New Roman" w:eastAsia="MS Mincho" w:hAnsi="Times New Roman" w:cs="Times New Roman"/>
          <w:smallCaps/>
          <w:color w:val="auto"/>
          <w:sz w:val="20"/>
          <w:szCs w:val="20"/>
          <w:lang w:eastAsia="en-US"/>
        </w:rPr>
      </w:pPr>
      <w:r w:rsidRPr="00367661">
        <w:rPr>
          <w:rFonts w:ascii="Times New Roman" w:eastAsia="MS Mincho" w:hAnsi="Times New Roman" w:cs="Times New Roman"/>
          <w:smallCaps/>
          <w:color w:val="auto"/>
          <w:sz w:val="20"/>
          <w:szCs w:val="20"/>
          <w:lang w:eastAsia="en-US"/>
        </w:rPr>
        <w:lastRenderedPageBreak/>
        <w:t>Poorest Neighbour Algorithm</w:t>
      </w:r>
    </w:p>
    <w:p w14:paraId="23D71A33" w14:textId="77777777" w:rsidR="00367661" w:rsidRPr="0065237E" w:rsidRDefault="00367661" w:rsidP="00367661">
      <w:pPr>
        <w:spacing w:line="240" w:lineRule="auto"/>
        <w:ind w:firstLine="216"/>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This algorithm aims to provide link fault tolerance. As mentioned earlier, it starts from the native topology described above. The algorithm is as follows:</w:t>
      </w:r>
    </w:p>
    <w:p w14:paraId="0E14CFDA" w14:textId="42CB84DD" w:rsidR="00367661" w:rsidRPr="0065237E" w:rsidRDefault="00367661" w:rsidP="00367661">
      <w:pPr>
        <w:spacing w:line="240" w:lineRule="auto"/>
        <w:ind w:firstLine="284"/>
        <w:rPr>
          <w:rFonts w:ascii="Times New Roman" w:hAnsi="Times New Roman" w:cs="Times New Roman"/>
          <w:b/>
          <w:sz w:val="20"/>
          <w:szCs w:val="20"/>
        </w:rPr>
      </w:pPr>
    </w:p>
    <w:p w14:paraId="4F768FF2" w14:textId="77777777" w:rsidR="00367661" w:rsidRDefault="00367661" w:rsidP="00367661">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1:</w:t>
      </w:r>
      <w:r w:rsidRPr="0065237E">
        <w:rPr>
          <w:rFonts w:ascii="Times New Roman" w:hAnsi="Times New Roman" w:cs="Times New Roman"/>
          <w:sz w:val="20"/>
          <w:szCs w:val="20"/>
        </w:rPr>
        <w:t xml:space="preserve"> Generate the native topology </w:t>
      </w:r>
      <w:proofErr w:type="gramStart"/>
      <w:r w:rsidRPr="0065237E">
        <w:rPr>
          <w:rFonts w:ascii="Times New Roman" w:hAnsi="Times New Roman" w:cs="Times New Roman"/>
          <w:i/>
          <w:sz w:val="20"/>
          <w:szCs w:val="20"/>
        </w:rPr>
        <w:t>T(</w:t>
      </w:r>
      <w:proofErr w:type="gramEnd"/>
      <w:r w:rsidRPr="0065237E">
        <w:rPr>
          <w:rFonts w:ascii="Times New Roman" w:hAnsi="Times New Roman" w:cs="Times New Roman"/>
          <w:i/>
          <w:sz w:val="20"/>
          <w:szCs w:val="20"/>
        </w:rPr>
        <w:t>R, L)</w:t>
      </w:r>
      <w:r w:rsidRPr="0065237E">
        <w:rPr>
          <w:rFonts w:ascii="Times New Roman" w:hAnsi="Times New Roman" w:cs="Times New Roman"/>
          <w:sz w:val="20"/>
          <w:szCs w:val="20"/>
        </w:rPr>
        <w:t>.</w:t>
      </w:r>
    </w:p>
    <w:p w14:paraId="127D2822" w14:textId="61B7178E" w:rsidR="00367661" w:rsidRPr="0065237E" w:rsidRDefault="00367661" w:rsidP="00367661">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 xml:space="preserve">Step 2: </w:t>
      </w:r>
      <w:r w:rsidRPr="0065237E">
        <w:rPr>
          <w:rFonts w:ascii="Times New Roman" w:hAnsi="Times New Roman" w:cs="Times New Roman"/>
          <w:sz w:val="20"/>
          <w:szCs w:val="20"/>
        </w:rPr>
        <w:t xml:space="preserve">From input graph </w:t>
      </w:r>
      <w:proofErr w:type="gramStart"/>
      <w:r w:rsidRPr="0065237E">
        <w:rPr>
          <w:rFonts w:ascii="Times New Roman" w:hAnsi="Times New Roman" w:cs="Times New Roman"/>
          <w:i/>
          <w:sz w:val="20"/>
          <w:szCs w:val="20"/>
        </w:rPr>
        <w:t>G(</w:t>
      </w:r>
      <w:proofErr w:type="gramEnd"/>
      <w:r w:rsidRPr="0065237E">
        <w:rPr>
          <w:rFonts w:ascii="Times New Roman" w:hAnsi="Times New Roman" w:cs="Times New Roman"/>
          <w:i/>
          <w:sz w:val="20"/>
          <w:szCs w:val="20"/>
        </w:rPr>
        <w:t>N, E)</w:t>
      </w:r>
      <w:r w:rsidRPr="0065237E">
        <w:rPr>
          <w:rFonts w:ascii="Times New Roman" w:hAnsi="Times New Roman" w:cs="Times New Roman"/>
          <w:sz w:val="20"/>
          <w:szCs w:val="20"/>
        </w:rPr>
        <w:t xml:space="preserve">, sort all edges </w:t>
      </w:r>
      <w:proofErr w:type="spellStart"/>
      <w:r w:rsidRPr="0065237E">
        <w:rPr>
          <w:rFonts w:ascii="Times New Roman" w:hAnsi="Times New Roman" w:cs="Times New Roman"/>
          <w:i/>
          <w:sz w:val="20"/>
          <w:szCs w:val="20"/>
        </w:rPr>
        <w:t>e</w:t>
      </w:r>
      <w:r w:rsidRPr="0065237E">
        <w:rPr>
          <w:rFonts w:ascii="Times New Roman" w:hAnsi="Times New Roman" w:cs="Times New Roman"/>
          <w:i/>
          <w:sz w:val="20"/>
          <w:szCs w:val="20"/>
          <w:vertAlign w:val="subscript"/>
        </w:rPr>
        <w:t>ij</w:t>
      </w:r>
      <w:proofErr w:type="spellEnd"/>
      <w:r w:rsidRPr="0065237E">
        <w:rPr>
          <w:rFonts w:ascii="Times New Roman" w:hAnsi="Times New Roman" w:cs="Times New Roman"/>
          <w:sz w:val="20"/>
          <w:szCs w:val="20"/>
        </w:rPr>
        <w:t xml:space="preserve"> in the descending order of the weight </w:t>
      </w:r>
      <w:proofErr w:type="spellStart"/>
      <w:r w:rsidRPr="0065237E">
        <w:rPr>
          <w:rFonts w:ascii="Times New Roman" w:hAnsi="Times New Roman" w:cs="Times New Roman"/>
          <w:i/>
          <w:sz w:val="20"/>
          <w:szCs w:val="20"/>
        </w:rPr>
        <w:t>w</w:t>
      </w:r>
      <w:r w:rsidRPr="0065237E">
        <w:rPr>
          <w:rFonts w:ascii="Times New Roman" w:hAnsi="Times New Roman" w:cs="Times New Roman"/>
          <w:i/>
          <w:sz w:val="20"/>
          <w:szCs w:val="20"/>
          <w:vertAlign w:val="subscript"/>
        </w:rPr>
        <w:t>ij</w:t>
      </w:r>
      <w:proofErr w:type="spellEnd"/>
      <w:r w:rsidRPr="0065237E">
        <w:rPr>
          <w:rFonts w:ascii="Times New Roman" w:hAnsi="Times New Roman" w:cs="Times New Roman"/>
          <w:sz w:val="20"/>
          <w:szCs w:val="20"/>
        </w:rPr>
        <w:t xml:space="preserve"> associated with the respective edges to create the list </w:t>
      </w:r>
      <w:r w:rsidRPr="0065237E">
        <w:rPr>
          <w:rFonts w:ascii="Times New Roman" w:hAnsi="Times New Roman" w:cs="Times New Roman"/>
          <w:i/>
          <w:sz w:val="20"/>
          <w:szCs w:val="20"/>
        </w:rPr>
        <w:t>L(</w:t>
      </w:r>
      <w:proofErr w:type="spellStart"/>
      <w:r w:rsidRPr="0065237E">
        <w:rPr>
          <w:rFonts w:ascii="Times New Roman" w:hAnsi="Times New Roman" w:cs="Times New Roman"/>
          <w:i/>
          <w:sz w:val="20"/>
          <w:szCs w:val="20"/>
        </w:rPr>
        <w:t>e</w:t>
      </w:r>
      <w:r w:rsidRPr="0065237E">
        <w:rPr>
          <w:rFonts w:ascii="Times New Roman" w:hAnsi="Times New Roman" w:cs="Times New Roman"/>
          <w:i/>
          <w:sz w:val="20"/>
          <w:szCs w:val="20"/>
          <w:vertAlign w:val="subscript"/>
        </w:rPr>
        <w:t>ij</w:t>
      </w:r>
      <w:proofErr w:type="spellEnd"/>
      <w:r w:rsidRPr="0065237E">
        <w:rPr>
          <w:rFonts w:ascii="Times New Roman" w:hAnsi="Times New Roman" w:cs="Times New Roman"/>
          <w:i/>
          <w:sz w:val="20"/>
          <w:szCs w:val="20"/>
        </w:rPr>
        <w:t>)</w:t>
      </w:r>
      <w:r w:rsidRPr="0065237E">
        <w:rPr>
          <w:rFonts w:ascii="Times New Roman" w:hAnsi="Times New Roman" w:cs="Times New Roman"/>
          <w:sz w:val="20"/>
          <w:szCs w:val="20"/>
        </w:rPr>
        <w:t>.</w:t>
      </w:r>
    </w:p>
    <w:p w14:paraId="6679656F" w14:textId="3841602A" w:rsidR="00367661" w:rsidRPr="0065237E" w:rsidRDefault="00367661" w:rsidP="00367661">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3:</w:t>
      </w:r>
      <w:r w:rsidRPr="0065237E">
        <w:rPr>
          <w:rFonts w:ascii="Times New Roman" w:hAnsi="Times New Roman" w:cs="Times New Roman"/>
          <w:sz w:val="20"/>
          <w:szCs w:val="20"/>
        </w:rPr>
        <w:t xml:space="preserve"> For each link </w:t>
      </w:r>
      <w:proofErr w:type="spellStart"/>
      <w:r w:rsidRPr="0065237E">
        <w:rPr>
          <w:rFonts w:ascii="Times New Roman" w:hAnsi="Times New Roman" w:cs="Times New Roman"/>
          <w:i/>
          <w:sz w:val="20"/>
          <w:szCs w:val="20"/>
        </w:rPr>
        <w:t>l</w:t>
      </w:r>
      <w:r w:rsidRPr="0065237E">
        <w:rPr>
          <w:rFonts w:ascii="Times New Roman" w:hAnsi="Times New Roman" w:cs="Times New Roman"/>
          <w:i/>
          <w:sz w:val="20"/>
          <w:szCs w:val="20"/>
          <w:vertAlign w:val="subscript"/>
        </w:rPr>
        <w:t>ij</w:t>
      </w:r>
      <w:proofErr w:type="spellEnd"/>
      <w:r w:rsidRPr="0065237E">
        <w:rPr>
          <w:rFonts w:ascii="Times New Roman" w:hAnsi="Times New Roman" w:cs="Times New Roman"/>
          <w:sz w:val="20"/>
          <w:szCs w:val="20"/>
        </w:rPr>
        <w:t xml:space="preserve"> corresponding to </w:t>
      </w:r>
      <w:proofErr w:type="spellStart"/>
      <w:r w:rsidRPr="0065237E">
        <w:rPr>
          <w:rFonts w:ascii="Times New Roman" w:hAnsi="Times New Roman" w:cs="Times New Roman"/>
          <w:i/>
          <w:sz w:val="20"/>
          <w:szCs w:val="20"/>
        </w:rPr>
        <w:t>e</w:t>
      </w:r>
      <w:r w:rsidRPr="0065237E">
        <w:rPr>
          <w:rFonts w:ascii="Times New Roman" w:hAnsi="Times New Roman" w:cs="Times New Roman"/>
          <w:i/>
          <w:sz w:val="20"/>
          <w:szCs w:val="20"/>
          <w:vertAlign w:val="subscript"/>
        </w:rPr>
        <w:t>ij</w:t>
      </w:r>
      <w:proofErr w:type="spellEnd"/>
      <w:r w:rsidRPr="0065237E">
        <w:rPr>
          <w:rFonts w:ascii="Times New Roman" w:hAnsi="Times New Roman" w:cs="Times New Roman"/>
          <w:sz w:val="20"/>
          <w:szCs w:val="20"/>
        </w:rPr>
        <w:t xml:space="preserve"> in </w:t>
      </w:r>
      <w:r w:rsidRPr="0065237E">
        <w:rPr>
          <w:rFonts w:ascii="Times New Roman" w:hAnsi="Times New Roman" w:cs="Times New Roman"/>
          <w:i/>
          <w:sz w:val="20"/>
          <w:szCs w:val="20"/>
        </w:rPr>
        <w:t>L(</w:t>
      </w:r>
      <w:proofErr w:type="spellStart"/>
      <w:r w:rsidRPr="0065237E">
        <w:rPr>
          <w:rFonts w:ascii="Times New Roman" w:hAnsi="Times New Roman" w:cs="Times New Roman"/>
          <w:i/>
          <w:sz w:val="20"/>
          <w:szCs w:val="20"/>
        </w:rPr>
        <w:t>e</w:t>
      </w:r>
      <w:r w:rsidRPr="0065237E">
        <w:rPr>
          <w:rFonts w:ascii="Times New Roman" w:hAnsi="Times New Roman" w:cs="Times New Roman"/>
          <w:i/>
          <w:sz w:val="20"/>
          <w:szCs w:val="20"/>
          <w:vertAlign w:val="subscript"/>
        </w:rPr>
        <w:t>ij</w:t>
      </w:r>
      <w:proofErr w:type="spellEnd"/>
      <w:r w:rsidRPr="0065237E">
        <w:rPr>
          <w:rFonts w:ascii="Times New Roman" w:hAnsi="Times New Roman" w:cs="Times New Roman"/>
          <w:i/>
          <w:sz w:val="20"/>
          <w:szCs w:val="20"/>
        </w:rPr>
        <w:t>)</w:t>
      </w:r>
      <w:r w:rsidRPr="0065237E">
        <w:rPr>
          <w:rFonts w:ascii="Times New Roman" w:hAnsi="Times New Roman" w:cs="Times New Roman"/>
          <w:sz w:val="20"/>
          <w:szCs w:val="20"/>
        </w:rPr>
        <w:t xml:space="preserve">, check if there is an alternate path between the routers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i</w:t>
      </w:r>
      <w:proofErr w:type="spellEnd"/>
      <w:r w:rsidRPr="0065237E">
        <w:rPr>
          <w:rFonts w:ascii="Times New Roman" w:hAnsi="Times New Roman" w:cs="Times New Roman"/>
          <w:sz w:val="20"/>
          <w:szCs w:val="20"/>
        </w:rPr>
        <w:t xml:space="preserve"> and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j</w:t>
      </w:r>
      <w:proofErr w:type="spellEnd"/>
      <w:r w:rsidRPr="0065237E">
        <w:rPr>
          <w:rFonts w:ascii="Times New Roman" w:hAnsi="Times New Roman" w:cs="Times New Roman"/>
          <w:sz w:val="20"/>
          <w:szCs w:val="20"/>
        </w:rPr>
        <w:t>.</w:t>
      </w:r>
    </w:p>
    <w:p w14:paraId="5A353F4B" w14:textId="6CECE8EE" w:rsidR="00367661" w:rsidRPr="0065237E" w:rsidRDefault="00367661" w:rsidP="00367661">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4:</w:t>
      </w:r>
      <w:r w:rsidRPr="0065237E">
        <w:rPr>
          <w:rFonts w:ascii="Times New Roman" w:hAnsi="Times New Roman" w:cs="Times New Roman"/>
          <w:sz w:val="20"/>
          <w:szCs w:val="20"/>
        </w:rPr>
        <w:t xml:space="preserve"> If yes, jump to Step 2 for the next link.</w:t>
      </w:r>
    </w:p>
    <w:p w14:paraId="47CA16A2" w14:textId="64F015D8" w:rsidR="00367661" w:rsidRPr="0065237E" w:rsidRDefault="00367661" w:rsidP="00367661">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5:</w:t>
      </w:r>
      <w:r w:rsidRPr="0065237E">
        <w:rPr>
          <w:rFonts w:ascii="Times New Roman" w:hAnsi="Times New Roman" w:cs="Times New Roman"/>
          <w:sz w:val="20"/>
          <w:szCs w:val="20"/>
        </w:rPr>
        <w:t xml:space="preserve"> If no, compare the degree of routers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i</w:t>
      </w:r>
      <w:proofErr w:type="spellEnd"/>
      <w:r w:rsidRPr="0065237E">
        <w:rPr>
          <w:rFonts w:ascii="Times New Roman" w:hAnsi="Times New Roman" w:cs="Times New Roman"/>
          <w:sz w:val="20"/>
          <w:szCs w:val="20"/>
        </w:rPr>
        <w:t xml:space="preserve"> and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j</w:t>
      </w:r>
      <w:proofErr w:type="spellEnd"/>
      <w:r w:rsidRPr="0065237E">
        <w:rPr>
          <w:rFonts w:ascii="Times New Roman" w:hAnsi="Times New Roman" w:cs="Times New Roman"/>
          <w:sz w:val="20"/>
          <w:szCs w:val="20"/>
        </w:rPr>
        <w:t xml:space="preserve">. Now we refer the router with the smaller degree as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s</w:t>
      </w:r>
      <w:proofErr w:type="spellEnd"/>
      <w:r w:rsidRPr="0065237E">
        <w:rPr>
          <w:rFonts w:ascii="Times New Roman" w:hAnsi="Times New Roman" w:cs="Times New Roman"/>
          <w:sz w:val="20"/>
          <w:szCs w:val="20"/>
        </w:rPr>
        <w:t xml:space="preserve"> and the larger degree as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l</w:t>
      </w:r>
      <w:proofErr w:type="spellEnd"/>
      <w:r w:rsidRPr="0065237E">
        <w:rPr>
          <w:rFonts w:ascii="Times New Roman" w:hAnsi="Times New Roman" w:cs="Times New Roman"/>
          <w:sz w:val="20"/>
          <w:szCs w:val="20"/>
        </w:rPr>
        <w:t>.</w:t>
      </w:r>
    </w:p>
    <w:p w14:paraId="2ED31E64" w14:textId="60B8D6B6" w:rsidR="00367661" w:rsidRPr="0065237E" w:rsidRDefault="00367661" w:rsidP="00367661">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6:</w:t>
      </w:r>
      <w:r w:rsidRPr="0065237E">
        <w:rPr>
          <w:rFonts w:ascii="Times New Roman" w:hAnsi="Times New Roman" w:cs="Times New Roman"/>
          <w:sz w:val="20"/>
          <w:szCs w:val="20"/>
        </w:rPr>
        <w:t xml:space="preserve"> Consider the router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l</w:t>
      </w:r>
      <w:proofErr w:type="spellEnd"/>
      <w:r w:rsidRPr="0065237E">
        <w:rPr>
          <w:rFonts w:ascii="Times New Roman" w:hAnsi="Times New Roman" w:cs="Times New Roman"/>
          <w:sz w:val="20"/>
          <w:szCs w:val="20"/>
        </w:rPr>
        <w:t xml:space="preserve">. From the list of all the Neighbouring routers of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l</w:t>
      </w:r>
      <w:proofErr w:type="spellEnd"/>
      <w:r w:rsidRPr="0065237E">
        <w:rPr>
          <w:rFonts w:ascii="Times New Roman" w:hAnsi="Times New Roman" w:cs="Times New Roman"/>
          <w:sz w:val="20"/>
          <w:szCs w:val="20"/>
        </w:rPr>
        <w:t xml:space="preserve">, select the router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n</w:t>
      </w:r>
      <w:proofErr w:type="spellEnd"/>
      <w:r w:rsidRPr="0065237E">
        <w:rPr>
          <w:rFonts w:ascii="Times New Roman" w:hAnsi="Times New Roman" w:cs="Times New Roman"/>
          <w:sz w:val="20"/>
          <w:szCs w:val="20"/>
        </w:rPr>
        <w:t xml:space="preserve"> of the lowest degree.</w:t>
      </w:r>
    </w:p>
    <w:p w14:paraId="7441BE7D" w14:textId="43892BBB" w:rsidR="00367661" w:rsidRPr="0065237E" w:rsidRDefault="00367661" w:rsidP="00367661">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7:</w:t>
      </w:r>
      <w:r w:rsidRPr="0065237E">
        <w:rPr>
          <w:rFonts w:ascii="Times New Roman" w:hAnsi="Times New Roman" w:cs="Times New Roman"/>
          <w:sz w:val="20"/>
          <w:szCs w:val="20"/>
        </w:rPr>
        <w:t xml:space="preserve"> Connect routers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n</w:t>
      </w:r>
      <w:proofErr w:type="spellEnd"/>
      <w:r w:rsidRPr="0065237E">
        <w:rPr>
          <w:rFonts w:ascii="Times New Roman" w:hAnsi="Times New Roman" w:cs="Times New Roman"/>
          <w:sz w:val="20"/>
          <w:szCs w:val="20"/>
        </w:rPr>
        <w:t xml:space="preserve"> and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s</w:t>
      </w:r>
      <w:proofErr w:type="spellEnd"/>
      <w:r w:rsidRPr="0065237E">
        <w:rPr>
          <w:rFonts w:ascii="Times New Roman" w:hAnsi="Times New Roman" w:cs="Times New Roman"/>
          <w:sz w:val="20"/>
          <w:szCs w:val="20"/>
        </w:rPr>
        <w:t xml:space="preserve"> with link </w:t>
      </w:r>
      <w:proofErr w:type="spellStart"/>
      <w:r w:rsidRPr="0065237E">
        <w:rPr>
          <w:rFonts w:ascii="Times New Roman" w:hAnsi="Times New Roman" w:cs="Times New Roman"/>
          <w:i/>
          <w:sz w:val="20"/>
          <w:szCs w:val="20"/>
        </w:rPr>
        <w:t>l</w:t>
      </w:r>
      <w:r w:rsidRPr="0065237E">
        <w:rPr>
          <w:rFonts w:ascii="Times New Roman" w:hAnsi="Times New Roman" w:cs="Times New Roman"/>
          <w:i/>
          <w:sz w:val="20"/>
          <w:szCs w:val="20"/>
          <w:vertAlign w:val="subscript"/>
        </w:rPr>
        <w:t>ns</w:t>
      </w:r>
      <w:proofErr w:type="spellEnd"/>
      <w:r w:rsidRPr="0065237E">
        <w:rPr>
          <w:rFonts w:ascii="Times New Roman" w:hAnsi="Times New Roman" w:cs="Times New Roman"/>
          <w:sz w:val="20"/>
          <w:szCs w:val="20"/>
        </w:rPr>
        <w:t>.</w:t>
      </w:r>
    </w:p>
    <w:p w14:paraId="1935AB49" w14:textId="59877180" w:rsidR="00367661" w:rsidRPr="0065237E" w:rsidRDefault="00367661" w:rsidP="00367661">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8:</w:t>
      </w:r>
      <w:r w:rsidRPr="0065237E">
        <w:rPr>
          <w:rFonts w:ascii="Times New Roman" w:hAnsi="Times New Roman" w:cs="Times New Roman"/>
          <w:sz w:val="20"/>
          <w:szCs w:val="20"/>
        </w:rPr>
        <w:t xml:space="preserve"> Jump to Step 2 for the next link.</w:t>
      </w:r>
    </w:p>
    <w:p w14:paraId="3AF8DC52" w14:textId="43AA8244" w:rsidR="00367661" w:rsidRPr="0065237E" w:rsidRDefault="00367661" w:rsidP="00367661">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9:</w:t>
      </w:r>
      <w:r w:rsidRPr="0065237E">
        <w:rPr>
          <w:rFonts w:ascii="Times New Roman" w:hAnsi="Times New Roman" w:cs="Times New Roman"/>
          <w:sz w:val="20"/>
          <w:szCs w:val="20"/>
        </w:rPr>
        <w:t xml:space="preserve"> If no links are left, return the resultant topology.</w:t>
      </w:r>
    </w:p>
    <w:p w14:paraId="78291698" w14:textId="54C93562" w:rsidR="00367661" w:rsidRPr="0065237E" w:rsidRDefault="00367661" w:rsidP="00367661">
      <w:pPr>
        <w:spacing w:line="240" w:lineRule="auto"/>
      </w:pPr>
    </w:p>
    <w:p w14:paraId="5B54B922" w14:textId="1EE7A9A0" w:rsidR="00367661" w:rsidRDefault="00367661" w:rsidP="00367661">
      <w:pPr>
        <w:spacing w:line="240" w:lineRule="auto"/>
        <w:ind w:firstLine="216"/>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The aim of this algorithm is to provide 100% link fault tolerance with the minimum communication cost. Since this topology contains the native topology as a part of it, the communication cost is identical to that of the native topology, which is the theoretical minimum. When this </w:t>
      </w:r>
    </w:p>
    <w:p w14:paraId="5C4F2730" w14:textId="00B72617" w:rsidR="00367661" w:rsidRDefault="00607A6E" w:rsidP="00367661">
      <w:pPr>
        <w:spacing w:line="240" w:lineRule="auto"/>
        <w:rPr>
          <w:rFonts w:ascii="Times New Roman" w:eastAsia="MS Mincho" w:hAnsi="Times New Roman" w:cs="Times New Roman"/>
          <w:color w:val="auto"/>
          <w:spacing w:val="-1"/>
          <w:sz w:val="20"/>
          <w:szCs w:val="20"/>
          <w:lang w:eastAsia="en-US"/>
        </w:rPr>
      </w:pPr>
      <w:r>
        <w:rPr>
          <w:noProof/>
        </w:rPr>
        <mc:AlternateContent>
          <mc:Choice Requires="wps">
            <w:drawing>
              <wp:anchor distT="0" distB="0" distL="114300" distR="114300" simplePos="0" relativeHeight="251677696" behindDoc="0" locked="0" layoutInCell="1" allowOverlap="1" wp14:anchorId="7BC8A977" wp14:editId="50972FF1">
                <wp:simplePos x="0" y="0"/>
                <wp:positionH relativeFrom="column">
                  <wp:posOffset>-219377</wp:posOffset>
                </wp:positionH>
                <wp:positionV relativeFrom="paragraph">
                  <wp:posOffset>3210276</wp:posOffset>
                </wp:positionV>
                <wp:extent cx="3412490" cy="2664460"/>
                <wp:effectExtent l="0" t="0" r="0" b="2540"/>
                <wp:wrapSquare wrapText="bothSides"/>
                <wp:docPr id="1" name="Text Box 1"/>
                <wp:cNvGraphicFramePr/>
                <a:graphic xmlns:a="http://schemas.openxmlformats.org/drawingml/2006/main">
                  <a:graphicData uri="http://schemas.microsoft.com/office/word/2010/wordprocessingShape">
                    <wps:wsp>
                      <wps:cNvSpPr txBox="1"/>
                      <wps:spPr>
                        <a:xfrm>
                          <a:off x="0" y="0"/>
                          <a:ext cx="3412490" cy="2664460"/>
                        </a:xfrm>
                        <a:prstGeom prst="rect">
                          <a:avLst/>
                        </a:prstGeom>
                        <a:noFill/>
                        <a:ln>
                          <a:noFill/>
                        </a:ln>
                        <a:effectLst/>
                      </wps:spPr>
                      <wps:txbx>
                        <w:txbxContent>
                          <w:p w14:paraId="0294C725" w14:textId="4E62320A" w:rsidR="00367661" w:rsidRPr="00001F6A" w:rsidRDefault="00607A6E" w:rsidP="00607A6E">
                            <w:pPr>
                              <w:pStyle w:val="ListParagraph"/>
                              <w:numPr>
                                <w:ilvl w:val="0"/>
                                <w:numId w:val="31"/>
                              </w:numPr>
                              <w:spacing w:line="240" w:lineRule="auto"/>
                              <w:rPr>
                                <w:rStyle w:val="SubtleReference"/>
                                <w:rFonts w:ascii="Times New Roman" w:hAnsi="Times New Roman" w:cs="Times New Roman"/>
                                <w:sz w:val="16"/>
                                <w:szCs w:val="16"/>
                                <w:lang w:eastAsia="en-US"/>
                              </w:rPr>
                            </w:pPr>
                            <w:r w:rsidRPr="00001F6A">
                              <w:rPr>
                                <w:rStyle w:val="SubtleReference"/>
                                <w:rFonts w:ascii="Times New Roman" w:hAnsi="Times New Roman" w:cs="Times New Roman"/>
                                <w:sz w:val="16"/>
                                <w:szCs w:val="16"/>
                                <w:lang w:eastAsia="en-US"/>
                              </w:rPr>
                              <w:t>Fault Tolerance</w:t>
                            </w:r>
                          </w:p>
                          <w:tbl>
                            <w:tblPr>
                              <w:tblW w:w="5147" w:type="dxa"/>
                              <w:tblBorders>
                                <w:top w:val="nil"/>
                                <w:left w:val="nil"/>
                                <w:bottom w:val="nil"/>
                                <w:right w:val="nil"/>
                                <w:insideH w:val="nil"/>
                                <w:insideV w:val="nil"/>
                              </w:tblBorders>
                              <w:tblLayout w:type="fixed"/>
                              <w:tblLook w:val="0600" w:firstRow="0" w:lastRow="0" w:firstColumn="0" w:lastColumn="0" w:noHBand="1" w:noVBand="1"/>
                            </w:tblPr>
                            <w:tblGrid>
                              <w:gridCol w:w="605"/>
                              <w:gridCol w:w="818"/>
                              <w:gridCol w:w="1309"/>
                              <w:gridCol w:w="1275"/>
                              <w:gridCol w:w="1140"/>
                            </w:tblGrid>
                            <w:tr w:rsidR="00367661" w:rsidRPr="00F025B3" w14:paraId="59065899" w14:textId="77777777" w:rsidTr="0046279E">
                              <w:trPr>
                                <w:trHeight w:val="300"/>
                              </w:trPr>
                              <w:tc>
                                <w:tcPr>
                                  <w:tcW w:w="605"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A88533"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p>
                                <w:p w14:paraId="7C0AB631"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Serial No.</w:t>
                                  </w:r>
                                </w:p>
                              </w:tc>
                              <w:tc>
                                <w:tcPr>
                                  <w:tcW w:w="818"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FC5D47"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p>
                                <w:p w14:paraId="099340CB"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Number of Nodes</w:t>
                                  </w:r>
                                </w:p>
                              </w:tc>
                              <w:tc>
                                <w:tcPr>
                                  <w:tcW w:w="3724"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29509C"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Fault Tolerance</w:t>
                                  </w:r>
                                </w:p>
                              </w:tc>
                            </w:tr>
                            <w:tr w:rsidR="00367661" w:rsidRPr="00F025B3" w14:paraId="2DFB7149" w14:textId="77777777" w:rsidTr="0046279E">
                              <w:trPr>
                                <w:trHeight w:val="300"/>
                              </w:trPr>
                              <w:tc>
                                <w:tcPr>
                                  <w:tcW w:w="605"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81BD06"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p>
                              </w:tc>
                              <w:tc>
                                <w:tcPr>
                                  <w:tcW w:w="818"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3D680C"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CD582B"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Poorest Neighbour (without solution)</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BC523A"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Poorest Neighbour</w:t>
                                  </w:r>
                                </w:p>
                                <w:p w14:paraId="00AB3512"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(with solution)</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1F9748"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 xml:space="preserve">De </w:t>
                                  </w:r>
                                  <w:proofErr w:type="spellStart"/>
                                  <w:r w:rsidRPr="00F025B3">
                                    <w:rPr>
                                      <w:rFonts w:ascii="Times New Roman" w:eastAsia="MS Mincho" w:hAnsi="Times New Roman" w:cs="Times New Roman"/>
                                      <w:color w:val="auto"/>
                                      <w:spacing w:val="-1"/>
                                      <w:sz w:val="20"/>
                                      <w:szCs w:val="20"/>
                                      <w:lang w:eastAsia="en-US"/>
                                    </w:rPr>
                                    <w:t>Bruijn’s</w:t>
                                  </w:r>
                                  <w:proofErr w:type="spellEnd"/>
                                </w:p>
                              </w:tc>
                            </w:tr>
                            <w:tr w:rsidR="00367661" w:rsidRPr="00F025B3" w14:paraId="78553F91"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35D171"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1</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B0A050"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5</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02E2BE"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C19061"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CCAEA8"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367661" w:rsidRPr="00F025B3" w14:paraId="60EF2E86"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9748406"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2</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F9DF2E"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F3AB12"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F6B6B1"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CB8661"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367661" w:rsidRPr="00F025B3" w14:paraId="234AEFE7"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D8AB1D"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3</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29489B"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30</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3D350AE"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86.20689392</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CAEC0B"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CE2ABF"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367661" w:rsidRPr="00F025B3" w14:paraId="6228A34E"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E236FB"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4</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63E84A"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D3460F"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338BDC"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894BAA"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367661" w:rsidRPr="00F025B3" w14:paraId="05760BA3"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0DCC6A"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5</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867D99F"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3147DCE"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99.00990295</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2B27E5"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A650CA"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367661" w:rsidRPr="00F025B3" w14:paraId="4FD86B72"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A90CD0"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6</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5D3B91"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C2DF66"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012EF6"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736436"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bl>
                          <w:p w14:paraId="3C9EC9C2" w14:textId="77777777" w:rsidR="00367661" w:rsidRPr="005A0F42" w:rsidRDefault="00367661" w:rsidP="005A0F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8A977" id="Text Box 1" o:spid="_x0000_s1031" type="#_x0000_t202" style="position:absolute;margin-left:-17.25pt;margin-top:252.8pt;width:268.7pt;height:209.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" filled="f" stroked="f">
                <v:fill o:detectmouseclick="t"/>
                <v:textbox>
                  <w:txbxContent>
                    <w:p w14:paraId="0294C725" w14:textId="4E62320A" w:rsidR="00367661" w:rsidRPr="00001F6A" w:rsidRDefault="00607A6E" w:rsidP="00607A6E">
                      <w:pPr>
                        <w:pStyle w:val="ListParagraph"/>
                        <w:numPr>
                          <w:ilvl w:val="0"/>
                          <w:numId w:val="31"/>
                        </w:numPr>
                        <w:spacing w:line="240" w:lineRule="auto"/>
                        <w:rPr>
                          <w:rStyle w:val="SubtleReference"/>
                          <w:rFonts w:ascii="Times New Roman" w:hAnsi="Times New Roman" w:cs="Times New Roman"/>
                          <w:sz w:val="16"/>
                          <w:szCs w:val="16"/>
                          <w:lang w:eastAsia="en-US"/>
                        </w:rPr>
                      </w:pPr>
                      <w:r w:rsidRPr="00001F6A">
                        <w:rPr>
                          <w:rStyle w:val="SubtleReference"/>
                          <w:rFonts w:ascii="Times New Roman" w:hAnsi="Times New Roman" w:cs="Times New Roman"/>
                          <w:sz w:val="16"/>
                          <w:szCs w:val="16"/>
                          <w:lang w:eastAsia="en-US"/>
                        </w:rPr>
                        <w:t>Fault Tolerance</w:t>
                      </w:r>
                    </w:p>
                    <w:tbl>
                      <w:tblPr>
                        <w:tblW w:w="5147" w:type="dxa"/>
                        <w:tblBorders>
                          <w:top w:val="nil"/>
                          <w:left w:val="nil"/>
                          <w:bottom w:val="nil"/>
                          <w:right w:val="nil"/>
                          <w:insideH w:val="nil"/>
                          <w:insideV w:val="nil"/>
                        </w:tblBorders>
                        <w:tblLayout w:type="fixed"/>
                        <w:tblLook w:val="0600" w:firstRow="0" w:lastRow="0" w:firstColumn="0" w:lastColumn="0" w:noHBand="1" w:noVBand="1"/>
                      </w:tblPr>
                      <w:tblGrid>
                        <w:gridCol w:w="605"/>
                        <w:gridCol w:w="818"/>
                        <w:gridCol w:w="1309"/>
                        <w:gridCol w:w="1275"/>
                        <w:gridCol w:w="1140"/>
                      </w:tblGrid>
                      <w:tr w:rsidR="00367661" w:rsidRPr="00F025B3" w14:paraId="59065899" w14:textId="77777777" w:rsidTr="0046279E">
                        <w:trPr>
                          <w:trHeight w:val="300"/>
                        </w:trPr>
                        <w:tc>
                          <w:tcPr>
                            <w:tcW w:w="605"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A88533"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p>
                          <w:p w14:paraId="7C0AB631"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Serial No.</w:t>
                            </w:r>
                          </w:p>
                        </w:tc>
                        <w:tc>
                          <w:tcPr>
                            <w:tcW w:w="818"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FC5D47"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p>
                          <w:p w14:paraId="099340CB"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Number of Nodes</w:t>
                            </w:r>
                          </w:p>
                        </w:tc>
                        <w:tc>
                          <w:tcPr>
                            <w:tcW w:w="3724"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29509C"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Fault Tolerance</w:t>
                            </w:r>
                          </w:p>
                        </w:tc>
                      </w:tr>
                      <w:tr w:rsidR="00367661" w:rsidRPr="00F025B3" w14:paraId="2DFB7149" w14:textId="77777777" w:rsidTr="0046279E">
                        <w:trPr>
                          <w:trHeight w:val="300"/>
                        </w:trPr>
                        <w:tc>
                          <w:tcPr>
                            <w:tcW w:w="605"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81BD06"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p>
                        </w:tc>
                        <w:tc>
                          <w:tcPr>
                            <w:tcW w:w="818"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3D680C"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CD582B"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Poorest Neighbour (without solution)</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BC523A"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Poorest Neighbour</w:t>
                            </w:r>
                          </w:p>
                          <w:p w14:paraId="00AB3512"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(with solution)</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1F9748"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 xml:space="preserve">De </w:t>
                            </w:r>
                            <w:proofErr w:type="spellStart"/>
                            <w:r w:rsidRPr="00F025B3">
                              <w:rPr>
                                <w:rFonts w:ascii="Times New Roman" w:eastAsia="MS Mincho" w:hAnsi="Times New Roman" w:cs="Times New Roman"/>
                                <w:color w:val="auto"/>
                                <w:spacing w:val="-1"/>
                                <w:sz w:val="20"/>
                                <w:szCs w:val="20"/>
                                <w:lang w:eastAsia="en-US"/>
                              </w:rPr>
                              <w:t>Bruijn’s</w:t>
                            </w:r>
                            <w:proofErr w:type="spellEnd"/>
                          </w:p>
                        </w:tc>
                      </w:tr>
                      <w:tr w:rsidR="00367661" w:rsidRPr="00F025B3" w14:paraId="78553F91"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35D171"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1</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B0A050"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5</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02E2BE"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C19061"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CCAEA8"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367661" w:rsidRPr="00F025B3" w14:paraId="60EF2E86"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9748406"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2</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F9DF2E"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F3AB12"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F6B6B1"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CB8661"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367661" w:rsidRPr="00F025B3" w14:paraId="234AEFE7"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D8AB1D"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3</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29489B"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30</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3D350AE"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86.20689392</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CAEC0B"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CE2ABF"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367661" w:rsidRPr="00F025B3" w14:paraId="6228A34E"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E236FB"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4</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63E84A"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D3460F"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338BDC"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894BAA"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367661" w:rsidRPr="00F025B3" w14:paraId="05760BA3"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0DCC6A"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5</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867D99F"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3147DCE"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99.00990295</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2B27E5"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A650CA"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367661" w:rsidRPr="00F025B3" w14:paraId="4FD86B72"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A90CD0"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6</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5D3B91"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C2DF66"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012EF6"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736436" w14:textId="77777777" w:rsidR="00367661" w:rsidRPr="00F025B3" w:rsidRDefault="00367661" w:rsidP="0046279E">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bl>
                    <w:p w14:paraId="3C9EC9C2" w14:textId="77777777" w:rsidR="00367661" w:rsidRPr="005A0F42" w:rsidRDefault="00367661" w:rsidP="005A0F42"/>
                  </w:txbxContent>
                </v:textbox>
                <w10:wrap type="square"/>
              </v:shape>
            </w:pict>
          </mc:Fallback>
        </mc:AlternateContent>
      </w:r>
      <w:r w:rsidRPr="00367661">
        <w:rPr>
          <w:rFonts w:ascii="Times New Roman" w:eastAsia="MS Mincho" w:hAnsi="Times New Roman" w:cs="Times New Roman"/>
          <w:smallCaps/>
          <w:color w:val="auto"/>
          <w:sz w:val="20"/>
          <w:szCs w:val="20"/>
          <w:lang w:eastAsia="en-US"/>
        </w:rPr>
        <mc:AlternateContent>
          <mc:Choice Requires="wps">
            <w:drawing>
              <wp:anchor distT="0" distB="0" distL="114300" distR="114300" simplePos="0" relativeHeight="251675648" behindDoc="0" locked="0" layoutInCell="1" allowOverlap="1" wp14:anchorId="13BA478F" wp14:editId="58137BD5">
                <wp:simplePos x="0" y="0"/>
                <wp:positionH relativeFrom="column">
                  <wp:posOffset>-223520</wp:posOffset>
                </wp:positionH>
                <wp:positionV relativeFrom="paragraph">
                  <wp:posOffset>553720</wp:posOffset>
                </wp:positionV>
                <wp:extent cx="3282950" cy="246888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3282950" cy="24688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E58364" w14:textId="77777777" w:rsidR="00367661" w:rsidRDefault="00367661" w:rsidP="00367661">
                            <w:r>
                              <w:rPr>
                                <w:noProof/>
                              </w:rPr>
                              <w:drawing>
                                <wp:inline distT="114300" distB="114300" distL="114300" distR="114300" wp14:anchorId="7725E918" wp14:editId="046C2460">
                                  <wp:extent cx="3100070" cy="2150666"/>
                                  <wp:effectExtent l="0" t="0" r="0" b="8890"/>
                                  <wp:docPr id="43" name="image14.png" descr="Figure5_PoorestNeighbor.png"/>
                                  <wp:cNvGraphicFramePr/>
                                  <a:graphic xmlns:a="http://schemas.openxmlformats.org/drawingml/2006/main">
                                    <a:graphicData uri="http://schemas.openxmlformats.org/drawingml/2006/picture">
                                      <pic:pic xmlns:pic="http://schemas.openxmlformats.org/drawingml/2006/picture">
                                        <pic:nvPicPr>
                                          <pic:cNvPr id="0" name="image14.png" descr="Figure5_PoorestNeighbor.png"/>
                                          <pic:cNvPicPr preferRelativeResize="0"/>
                                        </pic:nvPicPr>
                                        <pic:blipFill>
                                          <a:blip r:embed="rId12"/>
                                          <a:srcRect/>
                                          <a:stretch>
                                            <a:fillRect/>
                                          </a:stretch>
                                        </pic:blipFill>
                                        <pic:spPr>
                                          <a:xfrm>
                                            <a:off x="0" y="0"/>
                                            <a:ext cx="3100070" cy="2150666"/>
                                          </a:xfrm>
                                          <a:prstGeom prst="rect">
                                            <a:avLst/>
                                          </a:prstGeom>
                                          <a:ln/>
                                        </pic:spPr>
                                      </pic:pic>
                                    </a:graphicData>
                                  </a:graphic>
                                </wp:inline>
                              </w:drawing>
                            </w:r>
                          </w:p>
                          <w:p w14:paraId="34EE5B09" w14:textId="77777777" w:rsidR="00367661" w:rsidRPr="0014576B" w:rsidRDefault="00367661" w:rsidP="0036766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14576B">
                              <w:rPr>
                                <w:rFonts w:ascii="Times New Roman" w:eastAsia="MS Mincho" w:hAnsi="Times New Roman" w:cs="Times New Roman"/>
                                <w:color w:val="auto"/>
                                <w:spacing w:val="-1"/>
                                <w:sz w:val="16"/>
                                <w:szCs w:val="20"/>
                                <w:lang w:eastAsia="en-US"/>
                              </w:rPr>
                              <w:t>Fig. 6. Example of the poorest neighbour algorithm</w:t>
                            </w:r>
                          </w:p>
                          <w:p w14:paraId="37273B97" w14:textId="77777777" w:rsidR="00367661" w:rsidRDefault="00367661" w:rsidP="003676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A478F" id="Text Box 23" o:spid="_x0000_s1032" type="#_x0000_t202" style="position:absolute;margin-left:-17.6pt;margin-top:43.6pt;width:258.5pt;height:194.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" filled="f" stroked="f">
                <v:textbox>
                  <w:txbxContent>
                    <w:p w14:paraId="39E58364" w14:textId="77777777" w:rsidR="00367661" w:rsidRDefault="00367661" w:rsidP="00367661">
                      <w:r>
                        <w:rPr>
                          <w:noProof/>
                        </w:rPr>
                        <w:drawing>
                          <wp:inline distT="114300" distB="114300" distL="114300" distR="114300" wp14:anchorId="7725E918" wp14:editId="046C2460">
                            <wp:extent cx="3100070" cy="2150666"/>
                            <wp:effectExtent l="0" t="0" r="0" b="8890"/>
                            <wp:docPr id="43" name="image14.png" descr="Figure5_PoorestNeighbor.png"/>
                            <wp:cNvGraphicFramePr/>
                            <a:graphic xmlns:a="http://schemas.openxmlformats.org/drawingml/2006/main">
                              <a:graphicData uri="http://schemas.openxmlformats.org/drawingml/2006/picture">
                                <pic:pic xmlns:pic="http://schemas.openxmlformats.org/drawingml/2006/picture">
                                  <pic:nvPicPr>
                                    <pic:cNvPr id="0" name="image14.png" descr="Figure5_PoorestNeighbor.png"/>
                                    <pic:cNvPicPr preferRelativeResize="0"/>
                                  </pic:nvPicPr>
                                  <pic:blipFill>
                                    <a:blip r:embed="rId12"/>
                                    <a:srcRect/>
                                    <a:stretch>
                                      <a:fillRect/>
                                    </a:stretch>
                                  </pic:blipFill>
                                  <pic:spPr>
                                    <a:xfrm>
                                      <a:off x="0" y="0"/>
                                      <a:ext cx="3100070" cy="2150666"/>
                                    </a:xfrm>
                                    <a:prstGeom prst="rect">
                                      <a:avLst/>
                                    </a:prstGeom>
                                    <a:ln/>
                                  </pic:spPr>
                                </pic:pic>
                              </a:graphicData>
                            </a:graphic>
                          </wp:inline>
                        </w:drawing>
                      </w:r>
                    </w:p>
                    <w:p w14:paraId="34EE5B09" w14:textId="77777777" w:rsidR="00367661" w:rsidRPr="0014576B" w:rsidRDefault="00367661" w:rsidP="0036766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14576B">
                        <w:rPr>
                          <w:rFonts w:ascii="Times New Roman" w:eastAsia="MS Mincho" w:hAnsi="Times New Roman" w:cs="Times New Roman"/>
                          <w:color w:val="auto"/>
                          <w:spacing w:val="-1"/>
                          <w:sz w:val="16"/>
                          <w:szCs w:val="20"/>
                          <w:lang w:eastAsia="en-US"/>
                        </w:rPr>
                        <w:t>Fig. 6. Example of the poorest neighbour algorithm</w:t>
                      </w:r>
                    </w:p>
                    <w:p w14:paraId="37273B97" w14:textId="77777777" w:rsidR="00367661" w:rsidRDefault="00367661" w:rsidP="00367661"/>
                  </w:txbxContent>
                </v:textbox>
                <w10:wrap type="square"/>
              </v:shape>
            </w:pict>
          </mc:Fallback>
        </mc:AlternateContent>
      </w:r>
      <w:r w:rsidR="00367661" w:rsidRPr="0065237E">
        <w:rPr>
          <w:rFonts w:ascii="Times New Roman" w:eastAsia="MS Mincho" w:hAnsi="Times New Roman" w:cs="Times New Roman"/>
          <w:color w:val="auto"/>
          <w:spacing w:val="-1"/>
          <w:sz w:val="20"/>
          <w:szCs w:val="20"/>
          <w:lang w:eastAsia="en-US"/>
        </w:rPr>
        <w:t>algorithm is applied to the graph in fig 1, the resultant topology is shown in fig 6.</w:t>
      </w:r>
      <w:bookmarkStart w:id="9" w:name="_fo0dvim7g7c5" w:colFirst="0" w:colLast="0"/>
      <w:bookmarkEnd w:id="9"/>
    </w:p>
    <w:p w14:paraId="639F5479" w14:textId="487ABE00" w:rsidR="00367661" w:rsidRPr="00367661" w:rsidRDefault="00367661" w:rsidP="00367661">
      <w:pPr>
        <w:pStyle w:val="Heading1"/>
        <w:rPr>
          <w:rFonts w:ascii="Times New Roman" w:eastAsia="MS Mincho" w:hAnsi="Times New Roman" w:cs="Times New Roman"/>
          <w:smallCaps/>
          <w:color w:val="auto"/>
          <w:sz w:val="20"/>
          <w:szCs w:val="20"/>
          <w:lang w:eastAsia="en-US"/>
        </w:rPr>
      </w:pPr>
      <w:r w:rsidRPr="00367661">
        <w:rPr>
          <w:rFonts w:ascii="Times New Roman" w:eastAsia="MS Mincho" w:hAnsi="Times New Roman" w:cs="Times New Roman"/>
          <w:smallCaps/>
          <w:color w:val="auto"/>
          <w:sz w:val="20"/>
          <w:szCs w:val="20"/>
          <w:lang w:eastAsia="en-US"/>
        </w:rPr>
        <w:lastRenderedPageBreak/>
        <w:t>Observations</w:t>
      </w:r>
    </w:p>
    <w:p w14:paraId="6A211F43" w14:textId="77777777" w:rsidR="00607A6E" w:rsidRDefault="00367661" w:rsidP="00607A6E">
      <w:pPr>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t xml:space="preserve">The main objective of this paper is to create a topology with 100% fault tolerance. However, as seen in </w:t>
      </w:r>
      <w:r>
        <w:rPr>
          <w:rFonts w:ascii="Times New Roman" w:eastAsia="MS Mincho" w:hAnsi="Times New Roman" w:cs="Times New Roman"/>
          <w:color w:val="auto"/>
          <w:spacing w:val="-1"/>
          <w:sz w:val="20"/>
          <w:szCs w:val="20"/>
          <w:lang w:eastAsia="en-US"/>
        </w:rPr>
        <w:t>table 1</w:t>
      </w:r>
      <w:r w:rsidRPr="0065237E">
        <w:rPr>
          <w:rFonts w:ascii="Times New Roman" w:eastAsia="MS Mincho" w:hAnsi="Times New Roman" w:cs="Times New Roman"/>
          <w:color w:val="auto"/>
          <w:spacing w:val="-1"/>
          <w:sz w:val="20"/>
          <w:szCs w:val="20"/>
          <w:lang w:eastAsia="en-US"/>
        </w:rPr>
        <w:t xml:space="preserve">, in some cases, the poorest neighbour </w:t>
      </w:r>
      <w:r>
        <w:rPr>
          <w:rFonts w:ascii="Times New Roman" w:eastAsia="MS Mincho" w:hAnsi="Times New Roman" w:cs="Times New Roman"/>
          <w:color w:val="auto"/>
          <w:spacing w:val="-1"/>
          <w:sz w:val="20"/>
          <w:szCs w:val="20"/>
          <w:lang w:eastAsia="en-US"/>
        </w:rPr>
        <w:t xml:space="preserve">algorithm does not </w:t>
      </w:r>
      <w:r w:rsidRPr="0065237E">
        <w:rPr>
          <w:rFonts w:ascii="Times New Roman" w:eastAsia="MS Mincho" w:hAnsi="Times New Roman" w:cs="Times New Roman"/>
          <w:color w:val="auto"/>
          <w:spacing w:val="-1"/>
          <w:sz w:val="20"/>
          <w:szCs w:val="20"/>
          <w:lang w:eastAsia="en-US"/>
        </w:rPr>
        <w:t>provide 100% fault t</w:t>
      </w:r>
      <w:r>
        <w:rPr>
          <w:rFonts w:ascii="Times New Roman" w:eastAsia="MS Mincho" w:hAnsi="Times New Roman" w:cs="Times New Roman"/>
          <w:color w:val="auto"/>
          <w:spacing w:val="-1"/>
          <w:sz w:val="20"/>
          <w:szCs w:val="20"/>
          <w:lang w:eastAsia="en-US"/>
        </w:rPr>
        <w:t>olerance</w:t>
      </w:r>
      <w:r w:rsidRPr="0065237E">
        <w:rPr>
          <w:rFonts w:ascii="Times New Roman" w:eastAsia="MS Mincho" w:hAnsi="Times New Roman" w:cs="Times New Roman"/>
          <w:color w:val="auto"/>
          <w:spacing w:val="-1"/>
          <w:sz w:val="20"/>
          <w:szCs w:val="20"/>
          <w:lang w:eastAsia="en-US"/>
        </w:rPr>
        <w:t>. We investigate the cause and a solution for this problem in this section. With the solution proposed here, the poorest neighbour algorithm provides 100% fault tolerance in all cases.</w:t>
      </w:r>
      <w:bookmarkStart w:id="10" w:name="_4zvbmasf3a7" w:colFirst="0" w:colLast="0"/>
      <w:bookmarkEnd w:id="10"/>
    </w:p>
    <w:p w14:paraId="46D7FF8E" w14:textId="77777777" w:rsidR="00607A6E" w:rsidRDefault="00607A6E" w:rsidP="00607A6E">
      <w:pPr>
        <w:rPr>
          <w:rFonts w:ascii="Times New Roman" w:eastAsia="MS Mincho" w:hAnsi="Times New Roman" w:cs="Times New Roman"/>
          <w:color w:val="auto"/>
          <w:spacing w:val="-1"/>
          <w:sz w:val="20"/>
          <w:szCs w:val="20"/>
          <w:lang w:eastAsia="en-US"/>
        </w:rPr>
      </w:pPr>
    </w:p>
    <w:p w14:paraId="541896A2" w14:textId="13B94D52" w:rsidR="00740997" w:rsidRPr="00607A6E" w:rsidRDefault="00F025B3" w:rsidP="00607A6E">
      <w:pPr>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i/>
          <w:smallCaps/>
          <w:color w:val="auto"/>
          <w:sz w:val="20"/>
          <w:szCs w:val="20"/>
          <w:lang w:eastAsia="en-US"/>
        </w:rPr>
        <w:t xml:space="preserve">A. </w:t>
      </w:r>
      <w:r w:rsidR="008C35A2" w:rsidRPr="00F025B3">
        <w:rPr>
          <w:rFonts w:ascii="Times New Roman" w:eastAsia="MS Mincho" w:hAnsi="Times New Roman" w:cs="Times New Roman"/>
          <w:i/>
          <w:smallCaps/>
          <w:color w:val="auto"/>
          <w:sz w:val="20"/>
          <w:szCs w:val="20"/>
          <w:lang w:eastAsia="en-US"/>
        </w:rPr>
        <w:t>Fail Case: Isolated Pair</w:t>
      </w:r>
    </w:p>
    <w:p w14:paraId="472E99E3" w14:textId="6784E69D" w:rsidR="00740997" w:rsidRPr="00325AD9" w:rsidRDefault="008C35A2" w:rsidP="00E645F5">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The poorest neighbour algorithm fails to provide 100% fault toler</w:t>
      </w:r>
      <w:r w:rsidR="00E645F5">
        <w:rPr>
          <w:rFonts w:ascii="Times New Roman" w:eastAsia="MS Mincho" w:hAnsi="Times New Roman" w:cs="Times New Roman"/>
          <w:color w:val="auto"/>
          <w:spacing w:val="-1"/>
          <w:sz w:val="20"/>
          <w:szCs w:val="20"/>
          <w:lang w:eastAsia="en-US"/>
        </w:rPr>
        <w:t>ance in the following scenario.</w:t>
      </w:r>
    </w:p>
    <w:p w14:paraId="61D276E6" w14:textId="48E4032F" w:rsidR="00740997" w:rsidRPr="00325AD9" w:rsidRDefault="008C35A2" w:rsidP="00E645F5">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 xml:space="preserve">Consider a disconnected graph like the one shown above. Suppose this is the input to our algorithm. The ‘poorest neighbour’ algorithm first checks if the particular link has an alternate path for connecting the two end nodes of that link. If yes, then it does nothing. If no, then the algorithm seeks to connect one of the nodes with a neighbour of the other node. But in the above graph, consider the edge connecting nodes </w:t>
      </w:r>
      <w:r w:rsidRPr="00EC5E1C">
        <w:rPr>
          <w:rFonts w:ascii="Times New Roman" w:eastAsia="MS Mincho" w:hAnsi="Times New Roman" w:cs="Times New Roman"/>
          <w:i/>
          <w:color w:val="auto"/>
          <w:spacing w:val="-1"/>
          <w:sz w:val="20"/>
          <w:szCs w:val="20"/>
          <w:lang w:eastAsia="en-US"/>
        </w:rPr>
        <w:t>n</w:t>
      </w:r>
      <w:r w:rsidRPr="00EC5E1C">
        <w:rPr>
          <w:rFonts w:ascii="Times New Roman" w:eastAsia="MS Mincho" w:hAnsi="Times New Roman" w:cs="Times New Roman"/>
          <w:i/>
          <w:color w:val="auto"/>
          <w:spacing w:val="-1"/>
          <w:sz w:val="20"/>
          <w:szCs w:val="20"/>
          <w:vertAlign w:val="subscript"/>
          <w:lang w:eastAsia="en-US"/>
        </w:rPr>
        <w:t>7</w:t>
      </w:r>
      <w:r w:rsidRPr="00325AD9">
        <w:rPr>
          <w:rFonts w:ascii="Times New Roman" w:eastAsia="MS Mincho" w:hAnsi="Times New Roman" w:cs="Times New Roman"/>
          <w:color w:val="auto"/>
          <w:spacing w:val="-1"/>
          <w:sz w:val="20"/>
          <w:szCs w:val="20"/>
          <w:lang w:eastAsia="en-US"/>
        </w:rPr>
        <w:t xml:space="preserve"> and </w:t>
      </w:r>
      <w:r w:rsidRPr="00EC5E1C">
        <w:rPr>
          <w:rFonts w:ascii="Times New Roman" w:eastAsia="MS Mincho" w:hAnsi="Times New Roman" w:cs="Times New Roman"/>
          <w:i/>
          <w:color w:val="auto"/>
          <w:spacing w:val="-1"/>
          <w:sz w:val="20"/>
          <w:szCs w:val="20"/>
          <w:lang w:eastAsia="en-US"/>
        </w:rPr>
        <w:t>n</w:t>
      </w:r>
      <w:r w:rsidRPr="00EC5E1C">
        <w:rPr>
          <w:rFonts w:ascii="Times New Roman" w:eastAsia="MS Mincho" w:hAnsi="Times New Roman" w:cs="Times New Roman"/>
          <w:i/>
          <w:color w:val="auto"/>
          <w:spacing w:val="-1"/>
          <w:sz w:val="20"/>
          <w:szCs w:val="20"/>
          <w:vertAlign w:val="subscript"/>
          <w:lang w:eastAsia="en-US"/>
        </w:rPr>
        <w:t>8</w:t>
      </w:r>
      <w:r w:rsidRPr="00325AD9">
        <w:rPr>
          <w:rFonts w:ascii="Times New Roman" w:eastAsia="MS Mincho" w:hAnsi="Times New Roman" w:cs="Times New Roman"/>
          <w:color w:val="auto"/>
          <w:spacing w:val="-1"/>
          <w:sz w:val="20"/>
          <w:szCs w:val="20"/>
          <w:lang w:eastAsia="en-US"/>
        </w:rPr>
        <w:t xml:space="preserve">. None of these nodes have a neighbour. Hence, there is no one to connect either of the concerned nodes. No connection is thus made, and the resulting topology is not fault tolerance. </w:t>
      </w:r>
    </w:p>
    <w:p w14:paraId="622842CC" w14:textId="221CE46C" w:rsidR="00740997" w:rsidRPr="00325AD9" w:rsidRDefault="00740997" w:rsidP="0033189E">
      <w:pPr>
        <w:spacing w:line="240" w:lineRule="auto"/>
        <w:rPr>
          <w:rFonts w:ascii="Times New Roman" w:eastAsia="MS Mincho" w:hAnsi="Times New Roman" w:cs="Times New Roman"/>
          <w:color w:val="auto"/>
          <w:spacing w:val="-1"/>
          <w:sz w:val="20"/>
          <w:szCs w:val="20"/>
          <w:lang w:eastAsia="en-US"/>
        </w:rPr>
      </w:pPr>
    </w:p>
    <w:p w14:paraId="6CB8D02D" w14:textId="4D90E2FD" w:rsidR="00E645F5" w:rsidRDefault="00325AD9" w:rsidP="00E645F5">
      <w:pPr>
        <w:spacing w:line="240" w:lineRule="auto"/>
        <w:rPr>
          <w:rFonts w:ascii="Times New Roman" w:eastAsia="MS Mincho" w:hAnsi="Times New Roman" w:cs="Times New Roman"/>
          <w:i/>
          <w:smallCaps/>
          <w:color w:val="auto"/>
          <w:sz w:val="20"/>
          <w:szCs w:val="20"/>
          <w:lang w:eastAsia="en-US"/>
        </w:rPr>
      </w:pPr>
      <w:r>
        <w:rPr>
          <w:rFonts w:ascii="Times New Roman" w:eastAsia="MS Mincho" w:hAnsi="Times New Roman" w:cs="Times New Roman"/>
          <w:i/>
          <w:smallCaps/>
          <w:color w:val="auto"/>
          <w:sz w:val="20"/>
          <w:szCs w:val="20"/>
          <w:lang w:eastAsia="en-US"/>
        </w:rPr>
        <w:t xml:space="preserve">B. </w:t>
      </w:r>
      <w:r w:rsidR="008C35A2" w:rsidRPr="00325AD9">
        <w:rPr>
          <w:rFonts w:ascii="Times New Roman" w:eastAsia="MS Mincho" w:hAnsi="Times New Roman" w:cs="Times New Roman"/>
          <w:i/>
          <w:smallCaps/>
          <w:color w:val="auto"/>
          <w:sz w:val="20"/>
          <w:szCs w:val="20"/>
          <w:lang w:eastAsia="en-US"/>
        </w:rPr>
        <w:t>Proposed solutions</w:t>
      </w:r>
    </w:p>
    <w:p w14:paraId="5A7C9225" w14:textId="5251116A" w:rsidR="00740997" w:rsidRPr="00001F6A" w:rsidRDefault="008C35A2" w:rsidP="00001F6A">
      <w:pPr>
        <w:spacing w:line="240" w:lineRule="auto"/>
        <w:ind w:firstLine="284"/>
        <w:rPr>
          <w:rFonts w:ascii="Times New Roman" w:eastAsia="MS Mincho" w:hAnsi="Times New Roman" w:cs="Times New Roman"/>
          <w:i/>
          <w:smallCaps/>
          <w:color w:val="auto"/>
          <w:sz w:val="20"/>
          <w:szCs w:val="20"/>
          <w:lang w:eastAsia="en-US"/>
        </w:rPr>
      </w:pPr>
      <w:r w:rsidRPr="00325AD9">
        <w:rPr>
          <w:rFonts w:ascii="Times New Roman" w:eastAsia="MS Mincho" w:hAnsi="Times New Roman" w:cs="Times New Roman"/>
          <w:color w:val="auto"/>
          <w:spacing w:val="-1"/>
          <w:sz w:val="20"/>
          <w:szCs w:val="20"/>
          <w:lang w:eastAsia="en-US"/>
        </w:rPr>
        <w:t xml:space="preserve">In this case, the proposed solution is to modify the algorithm to connect the nodes to the nodes in the rest of the graph with the lowest degree. Here, the nodes </w:t>
      </w:r>
      <w:r w:rsidRPr="006A77D3">
        <w:rPr>
          <w:rFonts w:ascii="Times New Roman" w:eastAsia="MS Mincho" w:hAnsi="Times New Roman" w:cs="Times New Roman"/>
          <w:i/>
          <w:color w:val="auto"/>
          <w:spacing w:val="-1"/>
          <w:sz w:val="20"/>
          <w:szCs w:val="20"/>
          <w:lang w:eastAsia="en-US"/>
        </w:rPr>
        <w:t>n</w:t>
      </w:r>
      <w:r w:rsidRPr="006A77D3">
        <w:rPr>
          <w:rFonts w:ascii="Times New Roman" w:eastAsia="MS Mincho" w:hAnsi="Times New Roman" w:cs="Times New Roman"/>
          <w:i/>
          <w:color w:val="auto"/>
          <w:spacing w:val="-1"/>
          <w:sz w:val="20"/>
          <w:szCs w:val="20"/>
          <w:vertAlign w:val="subscript"/>
          <w:lang w:eastAsia="en-US"/>
        </w:rPr>
        <w:t>1</w:t>
      </w:r>
      <w:r w:rsidRPr="00325AD9">
        <w:rPr>
          <w:rFonts w:ascii="Times New Roman" w:eastAsia="MS Mincho" w:hAnsi="Times New Roman" w:cs="Times New Roman"/>
          <w:color w:val="auto"/>
          <w:spacing w:val="-1"/>
          <w:sz w:val="20"/>
          <w:szCs w:val="20"/>
          <w:lang w:eastAsia="en-US"/>
        </w:rPr>
        <w:t xml:space="preserve"> and </w:t>
      </w:r>
      <w:r w:rsidRPr="006A77D3">
        <w:rPr>
          <w:rFonts w:ascii="Times New Roman" w:eastAsia="MS Mincho" w:hAnsi="Times New Roman" w:cs="Times New Roman"/>
          <w:i/>
          <w:color w:val="auto"/>
          <w:spacing w:val="-1"/>
          <w:sz w:val="20"/>
          <w:szCs w:val="20"/>
          <w:lang w:eastAsia="en-US"/>
        </w:rPr>
        <w:t>n</w:t>
      </w:r>
      <w:r w:rsidRPr="006A77D3">
        <w:rPr>
          <w:rFonts w:ascii="Times New Roman" w:eastAsia="MS Mincho" w:hAnsi="Times New Roman" w:cs="Times New Roman"/>
          <w:i/>
          <w:color w:val="auto"/>
          <w:spacing w:val="-1"/>
          <w:sz w:val="20"/>
          <w:szCs w:val="20"/>
          <w:vertAlign w:val="subscript"/>
          <w:lang w:eastAsia="en-US"/>
        </w:rPr>
        <w:t>6</w:t>
      </w:r>
      <w:r w:rsidRPr="00325AD9">
        <w:rPr>
          <w:rFonts w:ascii="Times New Roman" w:eastAsia="MS Mincho" w:hAnsi="Times New Roman" w:cs="Times New Roman"/>
          <w:color w:val="auto"/>
          <w:spacing w:val="-1"/>
          <w:sz w:val="20"/>
          <w:szCs w:val="20"/>
          <w:lang w:eastAsia="en-US"/>
        </w:rPr>
        <w:t xml:space="preserve"> are of degree 2. Thus, if we choose node n6, the resulting topology</w:t>
      </w:r>
      <w:r w:rsidR="000E3441">
        <w:rPr>
          <w:rFonts w:ascii="Times New Roman" w:eastAsia="MS Mincho" w:hAnsi="Times New Roman" w:cs="Times New Roman"/>
          <w:color w:val="auto"/>
          <w:spacing w:val="-1"/>
          <w:sz w:val="20"/>
          <w:szCs w:val="20"/>
          <w:lang w:eastAsia="en-US"/>
        </w:rPr>
        <w:t xml:space="preserve"> would look something like fig. 8.</w:t>
      </w:r>
    </w:p>
    <w:p w14:paraId="7AEA1961" w14:textId="77777777" w:rsidR="00E33D95" w:rsidRDefault="00607A6E" w:rsidP="0033189E">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71552" behindDoc="0" locked="0" layoutInCell="1" allowOverlap="1" wp14:anchorId="61F6337D" wp14:editId="6646346F">
                <wp:simplePos x="0" y="0"/>
                <wp:positionH relativeFrom="column">
                  <wp:posOffset>215900</wp:posOffset>
                </wp:positionH>
                <wp:positionV relativeFrom="paragraph">
                  <wp:posOffset>2588260</wp:posOffset>
                </wp:positionV>
                <wp:extent cx="3003550" cy="2590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003550" cy="2590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4C3636" w14:textId="77777777" w:rsidR="0068301A" w:rsidRPr="00325AD9" w:rsidRDefault="0068301A" w:rsidP="008A1185">
                            <w:pPr>
                              <w:spacing w:line="240" w:lineRule="auto"/>
                              <w:jc w:val="center"/>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noProof/>
                                <w:color w:val="auto"/>
                                <w:spacing w:val="-1"/>
                                <w:sz w:val="20"/>
                                <w:szCs w:val="20"/>
                              </w:rPr>
                              <w:drawing>
                                <wp:inline distT="114300" distB="114300" distL="114300" distR="114300" wp14:anchorId="29469176" wp14:editId="13472A78">
                                  <wp:extent cx="2794635" cy="2282825"/>
                                  <wp:effectExtent l="0" t="0" r="0" b="3175"/>
                                  <wp:docPr id="14" name="image11.png" descr="Figure8_IsolatedPairSolution.png"/>
                                  <wp:cNvGraphicFramePr/>
                                  <a:graphic xmlns:a="http://schemas.openxmlformats.org/drawingml/2006/main">
                                    <a:graphicData uri="http://schemas.openxmlformats.org/drawingml/2006/picture">
                                      <pic:pic xmlns:pic="http://schemas.openxmlformats.org/drawingml/2006/picture">
                                        <pic:nvPicPr>
                                          <pic:cNvPr id="0" name="image11.png" descr="Figure8_IsolatedPairSolution.png"/>
                                          <pic:cNvPicPr preferRelativeResize="0"/>
                                        </pic:nvPicPr>
                                        <pic:blipFill>
                                          <a:blip r:embed="rId13"/>
                                          <a:srcRect/>
                                          <a:stretch>
                                            <a:fillRect/>
                                          </a:stretch>
                                        </pic:blipFill>
                                        <pic:spPr>
                                          <a:xfrm>
                                            <a:off x="0" y="0"/>
                                            <a:ext cx="2817869" cy="2301804"/>
                                          </a:xfrm>
                                          <a:prstGeom prst="rect">
                                            <a:avLst/>
                                          </a:prstGeom>
                                          <a:ln/>
                                        </pic:spPr>
                                      </pic:pic>
                                    </a:graphicData>
                                  </a:graphic>
                                </wp:inline>
                              </w:drawing>
                            </w:r>
                          </w:p>
                          <w:p w14:paraId="400F0A2F" w14:textId="3EFCA9CE" w:rsidR="0068301A" w:rsidRPr="00607A6E" w:rsidRDefault="0068301A" w:rsidP="00607A6E">
                            <w:pPr>
                              <w:spacing w:line="240" w:lineRule="auto"/>
                              <w:jc w:val="center"/>
                              <w:rPr>
                                <w:rFonts w:ascii="Times New Roman" w:eastAsia="MS Mincho" w:hAnsi="Times New Roman" w:cs="Times New Roman"/>
                                <w:color w:val="auto"/>
                                <w:spacing w:val="-1"/>
                                <w:sz w:val="16"/>
                                <w:szCs w:val="20"/>
                                <w:lang w:eastAsia="en-US"/>
                              </w:rPr>
                            </w:pPr>
                            <w:r w:rsidRPr="00D34C95">
                              <w:rPr>
                                <w:rFonts w:ascii="Times New Roman" w:eastAsia="MS Mincho" w:hAnsi="Times New Roman" w:cs="Times New Roman"/>
                                <w:color w:val="auto"/>
                                <w:spacing w:val="-1"/>
                                <w:sz w:val="16"/>
                                <w:szCs w:val="20"/>
                                <w:lang w:eastAsia="en-US"/>
                              </w:rPr>
                              <w:t>Fig. 8.</w:t>
                            </w:r>
                            <w:r w:rsidR="00607A6E">
                              <w:rPr>
                                <w:rFonts w:ascii="Times New Roman" w:eastAsia="MS Mincho" w:hAnsi="Times New Roman" w:cs="Times New Roman"/>
                                <w:color w:val="auto"/>
                                <w:spacing w:val="-1"/>
                                <w:sz w:val="16"/>
                                <w:szCs w:val="20"/>
                                <w:lang w:eastAsia="en-US"/>
                              </w:rPr>
                              <w:t xml:space="preserve"> Proposed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6337D" id="Text Box 7" o:spid="_x0000_s1033" type="#_x0000_t202" style="position:absolute;margin-left:17pt;margin-top:203.8pt;width:236.5pt;height:2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" filled="f" stroked="f">
                <v:textbox>
                  <w:txbxContent>
                    <w:p w14:paraId="184C3636" w14:textId="77777777" w:rsidR="0068301A" w:rsidRPr="00325AD9" w:rsidRDefault="0068301A" w:rsidP="008A1185">
                      <w:pPr>
                        <w:spacing w:line="240" w:lineRule="auto"/>
                        <w:jc w:val="center"/>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noProof/>
                          <w:color w:val="auto"/>
                          <w:spacing w:val="-1"/>
                          <w:sz w:val="20"/>
                          <w:szCs w:val="20"/>
                        </w:rPr>
                        <w:drawing>
                          <wp:inline distT="114300" distB="114300" distL="114300" distR="114300" wp14:anchorId="29469176" wp14:editId="13472A78">
                            <wp:extent cx="2794635" cy="2282825"/>
                            <wp:effectExtent l="0" t="0" r="0" b="3175"/>
                            <wp:docPr id="14" name="image11.png" descr="Figure8_IsolatedPairSolution.png"/>
                            <wp:cNvGraphicFramePr/>
                            <a:graphic xmlns:a="http://schemas.openxmlformats.org/drawingml/2006/main">
                              <a:graphicData uri="http://schemas.openxmlformats.org/drawingml/2006/picture">
                                <pic:pic xmlns:pic="http://schemas.openxmlformats.org/drawingml/2006/picture">
                                  <pic:nvPicPr>
                                    <pic:cNvPr id="0" name="image11.png" descr="Figure8_IsolatedPairSolution.png"/>
                                    <pic:cNvPicPr preferRelativeResize="0"/>
                                  </pic:nvPicPr>
                                  <pic:blipFill>
                                    <a:blip r:embed="rId13"/>
                                    <a:srcRect/>
                                    <a:stretch>
                                      <a:fillRect/>
                                    </a:stretch>
                                  </pic:blipFill>
                                  <pic:spPr>
                                    <a:xfrm>
                                      <a:off x="0" y="0"/>
                                      <a:ext cx="2817869" cy="2301804"/>
                                    </a:xfrm>
                                    <a:prstGeom prst="rect">
                                      <a:avLst/>
                                    </a:prstGeom>
                                    <a:ln/>
                                  </pic:spPr>
                                </pic:pic>
                              </a:graphicData>
                            </a:graphic>
                          </wp:inline>
                        </w:drawing>
                      </w:r>
                    </w:p>
                    <w:p w14:paraId="400F0A2F" w14:textId="3EFCA9CE" w:rsidR="0068301A" w:rsidRPr="00607A6E" w:rsidRDefault="0068301A" w:rsidP="00607A6E">
                      <w:pPr>
                        <w:spacing w:line="240" w:lineRule="auto"/>
                        <w:jc w:val="center"/>
                        <w:rPr>
                          <w:rFonts w:ascii="Times New Roman" w:eastAsia="MS Mincho" w:hAnsi="Times New Roman" w:cs="Times New Roman"/>
                          <w:color w:val="auto"/>
                          <w:spacing w:val="-1"/>
                          <w:sz w:val="16"/>
                          <w:szCs w:val="20"/>
                          <w:lang w:eastAsia="en-US"/>
                        </w:rPr>
                      </w:pPr>
                      <w:r w:rsidRPr="00D34C95">
                        <w:rPr>
                          <w:rFonts w:ascii="Times New Roman" w:eastAsia="MS Mincho" w:hAnsi="Times New Roman" w:cs="Times New Roman"/>
                          <w:color w:val="auto"/>
                          <w:spacing w:val="-1"/>
                          <w:sz w:val="16"/>
                          <w:szCs w:val="20"/>
                          <w:lang w:eastAsia="en-US"/>
                        </w:rPr>
                        <w:t>Fig. 8.</w:t>
                      </w:r>
                      <w:r w:rsidR="00607A6E">
                        <w:rPr>
                          <w:rFonts w:ascii="Times New Roman" w:eastAsia="MS Mincho" w:hAnsi="Times New Roman" w:cs="Times New Roman"/>
                          <w:color w:val="auto"/>
                          <w:spacing w:val="-1"/>
                          <w:sz w:val="16"/>
                          <w:szCs w:val="20"/>
                          <w:lang w:eastAsia="en-US"/>
                        </w:rPr>
                        <w:t xml:space="preserve"> Proposed solution</w:t>
                      </w:r>
                    </w:p>
                  </w:txbxContent>
                </v:textbox>
                <w10:wrap type="square"/>
              </v:shape>
            </w:pict>
          </mc:Fallback>
        </mc:AlternateContent>
      </w:r>
      <w:r>
        <w:rPr>
          <w:rFonts w:ascii="Times New Roman" w:eastAsia="MS Mincho" w:hAnsi="Times New Roman" w:cs="Times New Roman"/>
          <w:i/>
          <w:smallCaps/>
          <w:noProof/>
          <w:color w:val="auto"/>
          <w:sz w:val="20"/>
          <w:szCs w:val="20"/>
        </w:rPr>
        <mc:AlternateContent>
          <mc:Choice Requires="wps">
            <w:drawing>
              <wp:anchor distT="0" distB="0" distL="114300" distR="114300" simplePos="0" relativeHeight="251670528" behindDoc="0" locked="0" layoutInCell="1" allowOverlap="1" wp14:anchorId="48CBCAE4" wp14:editId="23B46A26">
                <wp:simplePos x="0" y="0"/>
                <wp:positionH relativeFrom="column">
                  <wp:posOffset>146685</wp:posOffset>
                </wp:positionH>
                <wp:positionV relativeFrom="paragraph">
                  <wp:posOffset>193040</wp:posOffset>
                </wp:positionV>
                <wp:extent cx="3140710" cy="239522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140710" cy="23952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8FF71D" w14:textId="77777777" w:rsidR="0068301A" w:rsidRPr="0065237E" w:rsidRDefault="0068301A" w:rsidP="00E645F5">
                            <w:pPr>
                              <w:spacing w:line="240" w:lineRule="auto"/>
                              <w:jc w:val="center"/>
                              <w:rPr>
                                <w:b/>
                              </w:rPr>
                            </w:pPr>
                            <w:r w:rsidRPr="0065237E">
                              <w:rPr>
                                <w:noProof/>
                              </w:rPr>
                              <w:drawing>
                                <wp:inline distT="114300" distB="114300" distL="114300" distR="114300" wp14:anchorId="7593FAB8" wp14:editId="49065C47">
                                  <wp:extent cx="2898352" cy="2146088"/>
                                  <wp:effectExtent l="0" t="0" r="0" b="0"/>
                                  <wp:docPr id="12" name="image18.png" descr="Figure7_IsolatedPair.png"/>
                                  <wp:cNvGraphicFramePr/>
                                  <a:graphic xmlns:a="http://schemas.openxmlformats.org/drawingml/2006/main">
                                    <a:graphicData uri="http://schemas.openxmlformats.org/drawingml/2006/picture">
                                      <pic:pic xmlns:pic="http://schemas.openxmlformats.org/drawingml/2006/picture">
                                        <pic:nvPicPr>
                                          <pic:cNvPr id="0" name="image18.png" descr="Figure7_IsolatedPair.png"/>
                                          <pic:cNvPicPr preferRelativeResize="0"/>
                                        </pic:nvPicPr>
                                        <pic:blipFill>
                                          <a:blip r:embed="rId14"/>
                                          <a:srcRect/>
                                          <a:stretch>
                                            <a:fillRect/>
                                          </a:stretch>
                                        </pic:blipFill>
                                        <pic:spPr>
                                          <a:xfrm>
                                            <a:off x="0" y="0"/>
                                            <a:ext cx="2967267" cy="2197116"/>
                                          </a:xfrm>
                                          <a:prstGeom prst="rect">
                                            <a:avLst/>
                                          </a:prstGeom>
                                          <a:ln/>
                                        </pic:spPr>
                                      </pic:pic>
                                    </a:graphicData>
                                  </a:graphic>
                                </wp:inline>
                              </w:drawing>
                            </w:r>
                          </w:p>
                          <w:p w14:paraId="744FE829" w14:textId="17CAD3BB" w:rsidR="0068301A" w:rsidRPr="005C5EC3" w:rsidRDefault="0068301A" w:rsidP="00E645F5">
                            <w:pPr>
                              <w:jc w:val="center"/>
                              <w:rPr>
                                <w:sz w:val="20"/>
                              </w:rPr>
                            </w:pPr>
                            <w:r w:rsidRPr="005C5EC3">
                              <w:rPr>
                                <w:rFonts w:ascii="Times New Roman" w:eastAsia="MS Mincho" w:hAnsi="Times New Roman" w:cs="Times New Roman"/>
                                <w:color w:val="auto"/>
                                <w:spacing w:val="-1"/>
                                <w:sz w:val="16"/>
                                <w:szCs w:val="20"/>
                                <w:lang w:eastAsia="en-US"/>
                              </w:rPr>
                              <w:t>Fig. 7. Graph with an isolated pair.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BCAE4" id="Text Box 6" o:spid="_x0000_s1034" type="#_x0000_t202" style="position:absolute;margin-left:11.55pt;margin-top:15.2pt;width:247.3pt;height:188.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" filled="f" stroked="f">
                <v:textbox>
                  <w:txbxContent>
                    <w:p w14:paraId="708FF71D" w14:textId="77777777" w:rsidR="0068301A" w:rsidRPr="0065237E" w:rsidRDefault="0068301A" w:rsidP="00E645F5">
                      <w:pPr>
                        <w:spacing w:line="240" w:lineRule="auto"/>
                        <w:jc w:val="center"/>
                        <w:rPr>
                          <w:b/>
                        </w:rPr>
                      </w:pPr>
                      <w:r w:rsidRPr="0065237E">
                        <w:rPr>
                          <w:noProof/>
                        </w:rPr>
                        <w:drawing>
                          <wp:inline distT="114300" distB="114300" distL="114300" distR="114300" wp14:anchorId="7593FAB8" wp14:editId="49065C47">
                            <wp:extent cx="2898352" cy="2146088"/>
                            <wp:effectExtent l="0" t="0" r="0" b="0"/>
                            <wp:docPr id="12" name="image18.png" descr="Figure7_IsolatedPair.png"/>
                            <wp:cNvGraphicFramePr/>
                            <a:graphic xmlns:a="http://schemas.openxmlformats.org/drawingml/2006/main">
                              <a:graphicData uri="http://schemas.openxmlformats.org/drawingml/2006/picture">
                                <pic:pic xmlns:pic="http://schemas.openxmlformats.org/drawingml/2006/picture">
                                  <pic:nvPicPr>
                                    <pic:cNvPr id="0" name="image18.png" descr="Figure7_IsolatedPair.png"/>
                                    <pic:cNvPicPr preferRelativeResize="0"/>
                                  </pic:nvPicPr>
                                  <pic:blipFill>
                                    <a:blip r:embed="rId14"/>
                                    <a:srcRect/>
                                    <a:stretch>
                                      <a:fillRect/>
                                    </a:stretch>
                                  </pic:blipFill>
                                  <pic:spPr>
                                    <a:xfrm>
                                      <a:off x="0" y="0"/>
                                      <a:ext cx="2967267" cy="2197116"/>
                                    </a:xfrm>
                                    <a:prstGeom prst="rect">
                                      <a:avLst/>
                                    </a:prstGeom>
                                    <a:ln/>
                                  </pic:spPr>
                                </pic:pic>
                              </a:graphicData>
                            </a:graphic>
                          </wp:inline>
                        </w:drawing>
                      </w:r>
                    </w:p>
                    <w:p w14:paraId="744FE829" w14:textId="17CAD3BB" w:rsidR="0068301A" w:rsidRPr="005C5EC3" w:rsidRDefault="0068301A" w:rsidP="00E645F5">
                      <w:pPr>
                        <w:jc w:val="center"/>
                        <w:rPr>
                          <w:sz w:val="20"/>
                        </w:rPr>
                      </w:pPr>
                      <w:r w:rsidRPr="005C5EC3">
                        <w:rPr>
                          <w:rFonts w:ascii="Times New Roman" w:eastAsia="MS Mincho" w:hAnsi="Times New Roman" w:cs="Times New Roman"/>
                          <w:color w:val="auto"/>
                          <w:spacing w:val="-1"/>
                          <w:sz w:val="16"/>
                          <w:szCs w:val="20"/>
                          <w:lang w:eastAsia="en-US"/>
                        </w:rPr>
                        <w:t>Fig. 7. Graph with an isolated pair.</w:t>
                      </w:r>
                    </w:p>
                  </w:txbxContent>
                </v:textbox>
                <w10:wrap type="square"/>
              </v:shape>
            </w:pict>
          </mc:Fallback>
        </mc:AlternateContent>
      </w:r>
      <w:r w:rsidR="00001F6A">
        <w:rPr>
          <w:rFonts w:ascii="Times New Roman" w:eastAsia="MS Mincho" w:hAnsi="Times New Roman" w:cs="Times New Roman"/>
          <w:color w:val="auto"/>
          <w:spacing w:val="-1"/>
          <w:sz w:val="20"/>
          <w:szCs w:val="20"/>
          <w:lang w:eastAsia="en-US"/>
        </w:rPr>
        <w:tab/>
      </w:r>
      <w:r w:rsidR="008C35A2" w:rsidRPr="00325AD9">
        <w:rPr>
          <w:rFonts w:ascii="Times New Roman" w:eastAsia="MS Mincho" w:hAnsi="Times New Roman" w:cs="Times New Roman"/>
          <w:color w:val="auto"/>
          <w:spacing w:val="-1"/>
          <w:sz w:val="20"/>
          <w:szCs w:val="20"/>
          <w:lang w:eastAsia="en-US"/>
        </w:rPr>
        <w:t>However, this increases the number of ports of the</w:t>
      </w:r>
    </w:p>
    <w:p w14:paraId="61C41AF7" w14:textId="77777777" w:rsidR="00E33D95" w:rsidRPr="00325AD9" w:rsidRDefault="00E33D95" w:rsidP="00E33D95">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lastRenderedPageBreak/>
        <w:t xml:space="preserve">chosen node by 2. Thus, the degree of node </w:t>
      </w:r>
      <w:r w:rsidRPr="006A77D3">
        <w:rPr>
          <w:rFonts w:ascii="Times New Roman" w:eastAsia="MS Mincho" w:hAnsi="Times New Roman" w:cs="Times New Roman"/>
          <w:i/>
          <w:color w:val="auto"/>
          <w:spacing w:val="-1"/>
          <w:sz w:val="20"/>
          <w:szCs w:val="20"/>
          <w:lang w:eastAsia="en-US"/>
        </w:rPr>
        <w:t>n</w:t>
      </w:r>
      <w:r w:rsidRPr="006A77D3">
        <w:rPr>
          <w:rFonts w:ascii="Times New Roman" w:eastAsia="MS Mincho" w:hAnsi="Times New Roman" w:cs="Times New Roman"/>
          <w:i/>
          <w:color w:val="auto"/>
          <w:spacing w:val="-1"/>
          <w:sz w:val="20"/>
          <w:szCs w:val="20"/>
          <w:vertAlign w:val="subscript"/>
          <w:lang w:eastAsia="en-US"/>
        </w:rPr>
        <w:t>6</w:t>
      </w:r>
      <w:r w:rsidRPr="00325AD9">
        <w:rPr>
          <w:rFonts w:ascii="Times New Roman" w:eastAsia="MS Mincho" w:hAnsi="Times New Roman" w:cs="Times New Roman"/>
          <w:color w:val="auto"/>
          <w:spacing w:val="-1"/>
          <w:sz w:val="20"/>
          <w:szCs w:val="20"/>
          <w:lang w:eastAsia="en-US"/>
        </w:rPr>
        <w:t xml:space="preserve"> now becomes 4. This would become a problem if the degree goes beyond the maximum number of ports of a router. For example, if the minimum degree in the above example was 3 instead of 2 and the maximum number of ports a router ha</w:t>
      </w:r>
      <w:r>
        <w:rPr>
          <w:rFonts w:ascii="Times New Roman" w:eastAsia="MS Mincho" w:hAnsi="Times New Roman" w:cs="Times New Roman"/>
          <w:color w:val="auto"/>
          <w:spacing w:val="-1"/>
          <w:sz w:val="20"/>
          <w:szCs w:val="20"/>
          <w:lang w:eastAsia="en-US"/>
        </w:rPr>
        <w:t>s is 4, it would look like fig. 9.</w:t>
      </w:r>
    </w:p>
    <w:p w14:paraId="3A0B2C1E" w14:textId="2E593E3B" w:rsidR="00E33D95" w:rsidRDefault="00E33D95" w:rsidP="00E33D95">
      <w:pPr>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smallCaps/>
          <w:noProof/>
          <w:color w:val="auto"/>
          <w:sz w:val="20"/>
          <w:szCs w:val="20"/>
        </w:rPr>
        <mc:AlternateContent>
          <mc:Choice Requires="wps">
            <w:drawing>
              <wp:anchor distT="0" distB="0" distL="114300" distR="114300" simplePos="0" relativeHeight="251683840" behindDoc="0" locked="0" layoutInCell="1" allowOverlap="1" wp14:anchorId="549CD5AC" wp14:editId="303F0AD2">
                <wp:simplePos x="0" y="0"/>
                <wp:positionH relativeFrom="column">
                  <wp:posOffset>-224790</wp:posOffset>
                </wp:positionH>
                <wp:positionV relativeFrom="paragraph">
                  <wp:posOffset>5770880</wp:posOffset>
                </wp:positionV>
                <wp:extent cx="2999105" cy="303339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999105" cy="30333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85C870" w14:textId="77777777" w:rsidR="00E33D95" w:rsidRPr="0065237E" w:rsidRDefault="00E33D95" w:rsidP="00E33D95">
                            <w:pPr>
                              <w:spacing w:line="240" w:lineRule="auto"/>
                              <w:jc w:val="center"/>
                            </w:pPr>
                            <w:r w:rsidRPr="0065237E">
                              <w:rPr>
                                <w:noProof/>
                              </w:rPr>
                              <w:drawing>
                                <wp:inline distT="114300" distB="114300" distL="114300" distR="114300" wp14:anchorId="2EE2C669" wp14:editId="4CE26351">
                                  <wp:extent cx="1755352" cy="2662555"/>
                                  <wp:effectExtent l="0" t="0" r="0" b="4445"/>
                                  <wp:docPr id="45" name="image15.png" descr="Figure10_IsolatedPairSolution2.png"/>
                                  <wp:cNvGraphicFramePr/>
                                  <a:graphic xmlns:a="http://schemas.openxmlformats.org/drawingml/2006/main">
                                    <a:graphicData uri="http://schemas.openxmlformats.org/drawingml/2006/picture">
                                      <pic:pic xmlns:pic="http://schemas.openxmlformats.org/drawingml/2006/picture">
                                        <pic:nvPicPr>
                                          <pic:cNvPr id="0" name="image15.png" descr="Figure10_IsolatedPairSolution2.png"/>
                                          <pic:cNvPicPr preferRelativeResize="0"/>
                                        </pic:nvPicPr>
                                        <pic:blipFill>
                                          <a:blip r:embed="rId15"/>
                                          <a:srcRect/>
                                          <a:stretch>
                                            <a:fillRect/>
                                          </a:stretch>
                                        </pic:blipFill>
                                        <pic:spPr>
                                          <a:xfrm>
                                            <a:off x="0" y="0"/>
                                            <a:ext cx="1774315" cy="2691319"/>
                                          </a:xfrm>
                                          <a:prstGeom prst="rect">
                                            <a:avLst/>
                                          </a:prstGeom>
                                          <a:ln/>
                                        </pic:spPr>
                                      </pic:pic>
                                    </a:graphicData>
                                  </a:graphic>
                                </wp:inline>
                              </w:drawing>
                            </w:r>
                          </w:p>
                          <w:p w14:paraId="466736F8" w14:textId="77777777" w:rsidR="00E33D95" w:rsidRPr="00284203" w:rsidRDefault="00E33D95" w:rsidP="00E33D95">
                            <w:pPr>
                              <w:spacing w:line="240" w:lineRule="auto"/>
                              <w:jc w:val="center"/>
                              <w:rPr>
                                <w:rFonts w:ascii="Times New Roman" w:eastAsia="MS Mincho" w:hAnsi="Times New Roman" w:cs="Times New Roman"/>
                                <w:color w:val="auto"/>
                                <w:spacing w:val="-1"/>
                                <w:sz w:val="16"/>
                                <w:szCs w:val="20"/>
                                <w:lang w:eastAsia="en-US"/>
                              </w:rPr>
                            </w:pPr>
                            <w:r w:rsidRPr="00284203">
                              <w:rPr>
                                <w:rFonts w:ascii="Times New Roman" w:eastAsia="MS Mincho" w:hAnsi="Times New Roman" w:cs="Times New Roman"/>
                                <w:color w:val="auto"/>
                                <w:spacing w:val="-1"/>
                                <w:sz w:val="16"/>
                                <w:szCs w:val="20"/>
                                <w:lang w:eastAsia="en-US"/>
                              </w:rPr>
                              <w:t>Fig. 10. Proposed solution to the alternate scenario</w:t>
                            </w:r>
                          </w:p>
                          <w:p w14:paraId="00B4B079" w14:textId="77777777" w:rsidR="00E33D95" w:rsidRDefault="00E33D95" w:rsidP="00E33D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CD5AC" id="Text Box 21" o:spid="_x0000_s1035" type="#_x0000_t202" style="position:absolute;margin-left:-17.7pt;margin-top:454.4pt;width:236.15pt;height:23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" filled="f" stroked="f">
                <v:textbox>
                  <w:txbxContent>
                    <w:p w14:paraId="2B85C870" w14:textId="77777777" w:rsidR="00E33D95" w:rsidRPr="0065237E" w:rsidRDefault="00E33D95" w:rsidP="00E33D95">
                      <w:pPr>
                        <w:spacing w:line="240" w:lineRule="auto"/>
                        <w:jc w:val="center"/>
                      </w:pPr>
                      <w:r w:rsidRPr="0065237E">
                        <w:rPr>
                          <w:noProof/>
                        </w:rPr>
                        <w:drawing>
                          <wp:inline distT="114300" distB="114300" distL="114300" distR="114300" wp14:anchorId="2EE2C669" wp14:editId="4CE26351">
                            <wp:extent cx="1755352" cy="2662555"/>
                            <wp:effectExtent l="0" t="0" r="0" b="4445"/>
                            <wp:docPr id="45" name="image15.png" descr="Figure10_IsolatedPairSolution2.png"/>
                            <wp:cNvGraphicFramePr/>
                            <a:graphic xmlns:a="http://schemas.openxmlformats.org/drawingml/2006/main">
                              <a:graphicData uri="http://schemas.openxmlformats.org/drawingml/2006/picture">
                                <pic:pic xmlns:pic="http://schemas.openxmlformats.org/drawingml/2006/picture">
                                  <pic:nvPicPr>
                                    <pic:cNvPr id="0" name="image15.png" descr="Figure10_IsolatedPairSolution2.png"/>
                                    <pic:cNvPicPr preferRelativeResize="0"/>
                                  </pic:nvPicPr>
                                  <pic:blipFill>
                                    <a:blip r:embed="rId15"/>
                                    <a:srcRect/>
                                    <a:stretch>
                                      <a:fillRect/>
                                    </a:stretch>
                                  </pic:blipFill>
                                  <pic:spPr>
                                    <a:xfrm>
                                      <a:off x="0" y="0"/>
                                      <a:ext cx="1774315" cy="2691319"/>
                                    </a:xfrm>
                                    <a:prstGeom prst="rect">
                                      <a:avLst/>
                                    </a:prstGeom>
                                    <a:ln/>
                                  </pic:spPr>
                                </pic:pic>
                              </a:graphicData>
                            </a:graphic>
                          </wp:inline>
                        </w:drawing>
                      </w:r>
                    </w:p>
                    <w:p w14:paraId="466736F8" w14:textId="77777777" w:rsidR="00E33D95" w:rsidRPr="00284203" w:rsidRDefault="00E33D95" w:rsidP="00E33D95">
                      <w:pPr>
                        <w:spacing w:line="240" w:lineRule="auto"/>
                        <w:jc w:val="center"/>
                        <w:rPr>
                          <w:rFonts w:ascii="Times New Roman" w:eastAsia="MS Mincho" w:hAnsi="Times New Roman" w:cs="Times New Roman"/>
                          <w:color w:val="auto"/>
                          <w:spacing w:val="-1"/>
                          <w:sz w:val="16"/>
                          <w:szCs w:val="20"/>
                          <w:lang w:eastAsia="en-US"/>
                        </w:rPr>
                      </w:pPr>
                      <w:r w:rsidRPr="00284203">
                        <w:rPr>
                          <w:rFonts w:ascii="Times New Roman" w:eastAsia="MS Mincho" w:hAnsi="Times New Roman" w:cs="Times New Roman"/>
                          <w:color w:val="auto"/>
                          <w:spacing w:val="-1"/>
                          <w:sz w:val="16"/>
                          <w:szCs w:val="20"/>
                          <w:lang w:eastAsia="en-US"/>
                        </w:rPr>
                        <w:t>Fig. 10. Proposed solution to the alternate scenario</w:t>
                      </w:r>
                    </w:p>
                    <w:p w14:paraId="00B4B079" w14:textId="77777777" w:rsidR="00E33D95" w:rsidRDefault="00E33D95" w:rsidP="00E33D95"/>
                  </w:txbxContent>
                </v:textbox>
                <w10:wrap type="square"/>
              </v:shape>
            </w:pict>
          </mc:Fallback>
        </mc:AlternateContent>
      </w:r>
      <w:r>
        <w:rPr>
          <w:rFonts w:ascii="Times New Roman" w:eastAsia="MS Mincho" w:hAnsi="Times New Roman" w:cs="Times New Roman"/>
          <w:color w:val="auto"/>
          <w:spacing w:val="-1"/>
          <w:sz w:val="20"/>
          <w:szCs w:val="20"/>
          <w:lang w:eastAsia="en-US"/>
        </w:rPr>
        <w:tab/>
      </w:r>
      <w:r w:rsidRPr="00325AD9">
        <w:rPr>
          <w:rFonts w:ascii="Times New Roman" w:eastAsia="MS Mincho" w:hAnsi="Times New Roman" w:cs="Times New Roman"/>
          <w:color w:val="auto"/>
          <w:spacing w:val="-1"/>
          <w:sz w:val="20"/>
          <w:szCs w:val="20"/>
          <w:lang w:eastAsia="en-US"/>
        </w:rPr>
        <w:t xml:space="preserve">Here, we can connect only one node to </w:t>
      </w:r>
      <w:r w:rsidRPr="006A77D3">
        <w:rPr>
          <w:rFonts w:ascii="Times New Roman" w:eastAsia="MS Mincho" w:hAnsi="Times New Roman" w:cs="Times New Roman"/>
          <w:i/>
          <w:color w:val="auto"/>
          <w:spacing w:val="-1"/>
          <w:sz w:val="20"/>
          <w:szCs w:val="20"/>
          <w:lang w:eastAsia="en-US"/>
        </w:rPr>
        <w:t>n</w:t>
      </w:r>
      <w:r w:rsidRPr="006A77D3">
        <w:rPr>
          <w:rFonts w:ascii="Times New Roman" w:eastAsia="MS Mincho" w:hAnsi="Times New Roman" w:cs="Times New Roman"/>
          <w:i/>
          <w:color w:val="auto"/>
          <w:spacing w:val="-1"/>
          <w:sz w:val="20"/>
          <w:szCs w:val="20"/>
          <w:vertAlign w:val="subscript"/>
          <w:lang w:eastAsia="en-US"/>
        </w:rPr>
        <w:t>6</w:t>
      </w:r>
      <w:r w:rsidRPr="00325AD9">
        <w:rPr>
          <w:rFonts w:ascii="Times New Roman" w:eastAsia="MS Mincho" w:hAnsi="Times New Roman" w:cs="Times New Roman"/>
          <w:color w:val="auto"/>
          <w:spacing w:val="-1"/>
          <w:sz w:val="20"/>
          <w:szCs w:val="20"/>
          <w:lang w:eastAsia="en-US"/>
        </w:rPr>
        <w:t xml:space="preserve">. One solution would be to connect the other node to the poorest neighbour of </w:t>
      </w:r>
      <w:r w:rsidRPr="00182DD5">
        <w:rPr>
          <w:rFonts w:ascii="Times New Roman" w:eastAsia="MS Mincho" w:hAnsi="Times New Roman" w:cs="Times New Roman"/>
          <w:i/>
          <w:color w:val="auto"/>
          <w:spacing w:val="-1"/>
          <w:sz w:val="20"/>
          <w:szCs w:val="20"/>
          <w:lang w:eastAsia="en-US"/>
        </w:rPr>
        <w:t>n</w:t>
      </w:r>
      <w:r w:rsidRPr="00182DD5">
        <w:rPr>
          <w:rFonts w:ascii="Times New Roman" w:eastAsia="MS Mincho" w:hAnsi="Times New Roman" w:cs="Times New Roman"/>
          <w:i/>
          <w:color w:val="auto"/>
          <w:spacing w:val="-1"/>
          <w:sz w:val="20"/>
          <w:szCs w:val="20"/>
          <w:vertAlign w:val="subscript"/>
          <w:lang w:eastAsia="en-US"/>
        </w:rPr>
        <w:t>6</w:t>
      </w:r>
      <w:r w:rsidRPr="00325AD9">
        <w:rPr>
          <w:rFonts w:ascii="Times New Roman" w:eastAsia="MS Mincho" w:hAnsi="Times New Roman" w:cs="Times New Roman"/>
          <w:color w:val="auto"/>
          <w:spacing w:val="-1"/>
          <w:sz w:val="20"/>
          <w:szCs w:val="20"/>
          <w:lang w:eastAsia="en-US"/>
        </w:rPr>
        <w:t xml:space="preserve"> which refers to the node </w:t>
      </w:r>
      <w:r w:rsidRPr="00182DD5">
        <w:rPr>
          <w:rFonts w:ascii="Times New Roman" w:eastAsia="MS Mincho" w:hAnsi="Times New Roman" w:cs="Times New Roman"/>
          <w:i/>
          <w:color w:val="auto"/>
          <w:spacing w:val="-1"/>
          <w:sz w:val="20"/>
          <w:szCs w:val="20"/>
          <w:lang w:eastAsia="en-US"/>
        </w:rPr>
        <w:t>n</w:t>
      </w:r>
      <w:r w:rsidRPr="00182DD5">
        <w:rPr>
          <w:rFonts w:ascii="Times New Roman" w:eastAsia="MS Mincho" w:hAnsi="Times New Roman" w:cs="Times New Roman"/>
          <w:i/>
          <w:color w:val="auto"/>
          <w:spacing w:val="-1"/>
          <w:sz w:val="20"/>
          <w:szCs w:val="20"/>
          <w:vertAlign w:val="subscript"/>
          <w:lang w:eastAsia="en-US"/>
        </w:rPr>
        <w:t>3</w:t>
      </w:r>
      <w:r w:rsidRPr="00325AD9">
        <w:rPr>
          <w:rFonts w:ascii="Times New Roman" w:eastAsia="MS Mincho" w:hAnsi="Times New Roman" w:cs="Times New Roman"/>
          <w:color w:val="auto"/>
          <w:spacing w:val="-1"/>
          <w:sz w:val="20"/>
          <w:szCs w:val="20"/>
          <w:lang w:eastAsia="en-US"/>
        </w:rPr>
        <w:t>. Thus, the resulting fault toleran</w:t>
      </w:r>
      <w:r>
        <w:rPr>
          <w:rFonts w:ascii="Times New Roman" w:eastAsia="MS Mincho" w:hAnsi="Times New Roman" w:cs="Times New Roman"/>
          <w:color w:val="auto"/>
          <w:spacing w:val="-1"/>
          <w:sz w:val="20"/>
          <w:szCs w:val="20"/>
          <w:lang w:eastAsia="en-US"/>
        </w:rPr>
        <w:t>t topology would look like shown in fig. 10.</w:t>
      </w:r>
    </w:p>
    <w:p w14:paraId="287A3756" w14:textId="77777777" w:rsidR="00E33D95" w:rsidRPr="00325AD9" w:rsidRDefault="00E33D95" w:rsidP="00E33D95">
      <w:pPr>
        <w:pStyle w:val="Heading1"/>
        <w:spacing w:line="240" w:lineRule="auto"/>
        <w:contextualSpacing w:val="0"/>
        <w:rPr>
          <w:rFonts w:ascii="Times New Roman" w:eastAsia="MS Mincho" w:hAnsi="Times New Roman" w:cs="Times New Roman"/>
          <w:smallCaps/>
          <w:color w:val="auto"/>
          <w:sz w:val="20"/>
          <w:szCs w:val="20"/>
          <w:lang w:eastAsia="en-US"/>
        </w:rPr>
      </w:pPr>
      <w:r w:rsidRPr="00325AD9">
        <w:rPr>
          <w:rFonts w:ascii="Times New Roman" w:eastAsia="MS Mincho" w:hAnsi="Times New Roman" w:cs="Times New Roman"/>
          <w:smallCaps/>
          <w:color w:val="auto"/>
          <w:sz w:val="20"/>
          <w:szCs w:val="20"/>
          <w:lang w:eastAsia="en-US"/>
        </w:rPr>
        <w:t>Test results</w:t>
      </w:r>
    </w:p>
    <w:p w14:paraId="4DDD33C5" w14:textId="5B7EA343" w:rsidR="00E33D95" w:rsidRPr="00325AD9" w:rsidRDefault="005A7BBD" w:rsidP="005A7BBD">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ab/>
      </w:r>
      <w:r w:rsidR="00E33D95" w:rsidRPr="00325AD9">
        <w:rPr>
          <w:rFonts w:ascii="Times New Roman" w:eastAsia="MS Mincho" w:hAnsi="Times New Roman" w:cs="Times New Roman"/>
          <w:color w:val="auto"/>
          <w:spacing w:val="-1"/>
          <w:sz w:val="20"/>
          <w:szCs w:val="20"/>
          <w:lang w:eastAsia="en-US"/>
        </w:rPr>
        <w:t>Now, let us compare all the topology generation methods.</w:t>
      </w:r>
      <w:r w:rsidR="00E33D95">
        <w:rPr>
          <w:rFonts w:ascii="Times New Roman" w:eastAsia="MS Mincho" w:hAnsi="Times New Roman" w:cs="Times New Roman"/>
          <w:color w:val="auto"/>
          <w:spacing w:val="-1"/>
          <w:sz w:val="20"/>
          <w:szCs w:val="20"/>
          <w:lang w:eastAsia="en-US"/>
        </w:rPr>
        <w:t xml:space="preserve"> </w:t>
      </w:r>
      <w:r w:rsidR="00E33D95" w:rsidRPr="00325AD9">
        <w:rPr>
          <w:rFonts w:ascii="Times New Roman" w:eastAsia="MS Mincho" w:hAnsi="Times New Roman" w:cs="Times New Roman"/>
          <w:color w:val="auto"/>
          <w:spacing w:val="-1"/>
          <w:sz w:val="20"/>
          <w:szCs w:val="20"/>
          <w:lang w:eastAsia="en-US"/>
        </w:rPr>
        <w:t>Every algorithm is evaluated over the following criteria:</w:t>
      </w:r>
    </w:p>
    <w:p w14:paraId="32F903CF" w14:textId="77777777" w:rsidR="00E33D95" w:rsidRDefault="00E33D95" w:rsidP="00E33D95">
      <w:pPr>
        <w:pStyle w:val="ListParagraph"/>
        <w:numPr>
          <w:ilvl w:val="0"/>
          <w:numId w:val="15"/>
        </w:num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Communication cost</w:t>
      </w:r>
    </w:p>
    <w:p w14:paraId="1434ED71" w14:textId="77777777" w:rsidR="00E33D95" w:rsidRDefault="00E33D95" w:rsidP="00E33D95">
      <w:pPr>
        <w:pStyle w:val="ListParagraph"/>
        <w:numPr>
          <w:ilvl w:val="0"/>
          <w:numId w:val="15"/>
        </w:numPr>
        <w:spacing w:line="240" w:lineRule="auto"/>
        <w:rPr>
          <w:rFonts w:ascii="Times New Roman" w:eastAsia="MS Mincho" w:hAnsi="Times New Roman" w:cs="Times New Roman"/>
          <w:color w:val="auto"/>
          <w:spacing w:val="-1"/>
          <w:sz w:val="20"/>
          <w:szCs w:val="20"/>
          <w:lang w:eastAsia="en-US"/>
        </w:rPr>
      </w:pPr>
      <w:r w:rsidRPr="00E33D95">
        <w:rPr>
          <w:rFonts w:ascii="Times New Roman" w:eastAsia="MS Mincho" w:hAnsi="Times New Roman" w:cs="Times New Roman"/>
          <w:color w:val="auto"/>
          <w:spacing w:val="-1"/>
          <w:sz w:val="20"/>
          <w:szCs w:val="20"/>
          <w:lang w:eastAsia="en-US"/>
        </w:rPr>
        <w:t>Number of links</w:t>
      </w:r>
      <w:r w:rsidRPr="00E33D95">
        <w:rPr>
          <w:rFonts w:ascii="Times New Roman" w:eastAsia="MS Mincho" w:hAnsi="Times New Roman" w:cs="Times New Roman"/>
          <w:color w:val="auto"/>
          <w:spacing w:val="-1"/>
          <w:sz w:val="20"/>
          <w:szCs w:val="20"/>
          <w:lang w:eastAsia="en-US"/>
        </w:rPr>
        <w:t xml:space="preserve"> </w:t>
      </w:r>
    </w:p>
    <w:p w14:paraId="5BFA011F" w14:textId="73F871F4" w:rsidR="00E33D95" w:rsidRPr="00E33D95" w:rsidRDefault="00E33D95" w:rsidP="00E33D95">
      <w:pPr>
        <w:spacing w:line="240" w:lineRule="auto"/>
        <w:ind w:firstLine="284"/>
        <w:rPr>
          <w:rFonts w:ascii="Times New Roman" w:eastAsia="MS Mincho" w:hAnsi="Times New Roman" w:cs="Times New Roman"/>
          <w:color w:val="auto"/>
          <w:spacing w:val="-1"/>
          <w:sz w:val="20"/>
          <w:szCs w:val="20"/>
          <w:lang w:eastAsia="en-US"/>
        </w:rPr>
      </w:pPr>
      <w:r w:rsidRPr="00E33D95">
        <w:rPr>
          <w:rFonts w:ascii="Times New Roman" w:eastAsia="MS Mincho" w:hAnsi="Times New Roman" w:cs="Times New Roman"/>
          <w:color w:val="auto"/>
          <w:spacing w:val="-1"/>
          <w:sz w:val="20"/>
          <w:szCs w:val="20"/>
          <w:lang w:eastAsia="en-US"/>
        </w:rPr>
        <w:t>The table</w:t>
      </w:r>
      <w:r>
        <w:rPr>
          <w:rFonts w:ascii="Times New Roman" w:eastAsia="MS Mincho" w:hAnsi="Times New Roman" w:cs="Times New Roman"/>
          <w:color w:val="auto"/>
          <w:spacing w:val="-1"/>
          <w:sz w:val="20"/>
          <w:szCs w:val="20"/>
          <w:lang w:eastAsia="en-US"/>
        </w:rPr>
        <w:t xml:space="preserve"> 2</w:t>
      </w:r>
      <w:r w:rsidRPr="00E33D95">
        <w:rPr>
          <w:rFonts w:ascii="Times New Roman" w:eastAsia="MS Mincho" w:hAnsi="Times New Roman" w:cs="Times New Roman"/>
          <w:color w:val="auto"/>
          <w:spacing w:val="-1"/>
          <w:sz w:val="20"/>
          <w:szCs w:val="20"/>
          <w:lang w:eastAsia="en-US"/>
        </w:rPr>
        <w:t xml:space="preserve"> compares the communication cost of the topologies generated by Poorest neighbour, native topology and De </w:t>
      </w:r>
      <w:proofErr w:type="spellStart"/>
      <w:r w:rsidRPr="00E33D95">
        <w:rPr>
          <w:rFonts w:ascii="Times New Roman" w:eastAsia="MS Mincho" w:hAnsi="Times New Roman" w:cs="Times New Roman"/>
          <w:color w:val="auto"/>
          <w:spacing w:val="-1"/>
          <w:sz w:val="20"/>
          <w:szCs w:val="20"/>
          <w:lang w:eastAsia="en-US"/>
        </w:rPr>
        <w:t>Bruijn</w:t>
      </w:r>
      <w:proofErr w:type="spellEnd"/>
      <w:r w:rsidRPr="00E33D95">
        <w:rPr>
          <w:rFonts w:ascii="Times New Roman" w:eastAsia="MS Mincho" w:hAnsi="Times New Roman" w:cs="Times New Roman"/>
          <w:color w:val="auto"/>
          <w:spacing w:val="-1"/>
          <w:sz w:val="20"/>
          <w:szCs w:val="20"/>
          <w:lang w:eastAsia="en-US"/>
        </w:rPr>
        <w:t xml:space="preserve"> against the number of nodes in the input graph.</w:t>
      </w:r>
    </w:p>
    <w:p w14:paraId="2109E219" w14:textId="3B4BE3F6" w:rsidR="00E33D95" w:rsidRPr="00E33D95" w:rsidRDefault="003871D7" w:rsidP="00E33D95">
      <w:pPr>
        <w:spacing w:line="240" w:lineRule="auto"/>
        <w:ind w:firstLine="284"/>
        <w:rPr>
          <w:rFonts w:ascii="Times New Roman" w:eastAsia="MS Mincho" w:hAnsi="Times New Roman" w:cs="Times New Roman"/>
          <w:b/>
          <w:color w:val="auto"/>
          <w:spacing w:val="-1"/>
          <w:sz w:val="20"/>
          <w:szCs w:val="20"/>
          <w:lang w:eastAsia="en-US"/>
        </w:rPr>
      </w:pPr>
      <w:r>
        <w:rPr>
          <w:rFonts w:ascii="Times New Roman" w:eastAsia="MS Mincho" w:hAnsi="Times New Roman" w:cs="Times New Roman"/>
          <w:smallCaps/>
          <w:noProof/>
          <w:color w:val="auto"/>
          <w:sz w:val="20"/>
          <w:szCs w:val="20"/>
        </w:rPr>
        <mc:AlternateContent>
          <mc:Choice Requires="wps">
            <w:drawing>
              <wp:anchor distT="0" distB="0" distL="114300" distR="114300" simplePos="0" relativeHeight="251680768" behindDoc="0" locked="0" layoutInCell="1" allowOverlap="1" wp14:anchorId="5C09E921" wp14:editId="15C39015">
                <wp:simplePos x="0" y="0"/>
                <wp:positionH relativeFrom="column">
                  <wp:posOffset>3549015</wp:posOffset>
                </wp:positionH>
                <wp:positionV relativeFrom="paragraph">
                  <wp:posOffset>3502025</wp:posOffset>
                </wp:positionV>
                <wp:extent cx="3424555" cy="3156585"/>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3424555" cy="31565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ACC4F5" w14:textId="20DBFCF9" w:rsidR="00BE7A5C" w:rsidRPr="00BE7A5C" w:rsidRDefault="00BE7A5C" w:rsidP="00BE7A5C">
                            <w:pPr>
                              <w:pStyle w:val="ListParagraph"/>
                              <w:numPr>
                                <w:ilvl w:val="0"/>
                                <w:numId w:val="33"/>
                              </w:numPr>
                              <w:rPr>
                                <w:rStyle w:val="SubtleReference"/>
                                <w:rFonts w:ascii="Times New Roman" w:hAnsi="Times New Roman" w:cs="Times New Roman"/>
                              </w:rPr>
                            </w:pPr>
                            <w:r w:rsidRPr="00BE7A5C">
                              <w:rPr>
                                <w:rStyle w:val="SubtleReference"/>
                                <w:rFonts w:ascii="Times New Roman" w:hAnsi="Times New Roman" w:cs="Times New Roman"/>
                                <w:sz w:val="16"/>
                              </w:rPr>
                              <w:t>Hardware required – number of links</w:t>
                            </w:r>
                          </w:p>
                          <w:tbl>
                            <w:tblPr>
                              <w:tblStyle w:val="a1"/>
                              <w:tblW w:w="5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7"/>
                              <w:gridCol w:w="857"/>
                              <w:gridCol w:w="1417"/>
                              <w:gridCol w:w="1134"/>
                              <w:gridCol w:w="986"/>
                            </w:tblGrid>
                            <w:tr w:rsidR="0037673B" w:rsidRPr="00325AD9" w14:paraId="4F5EE5FA" w14:textId="77777777" w:rsidTr="003871D7">
                              <w:trPr>
                                <w:trHeight w:val="90"/>
                              </w:trPr>
                              <w:tc>
                                <w:tcPr>
                                  <w:tcW w:w="807" w:type="dxa"/>
                                  <w:vMerge w:val="restart"/>
                                  <w:shd w:val="clear" w:color="auto" w:fill="FFFFFF"/>
                                  <w:tcMar>
                                    <w:top w:w="100" w:type="dxa"/>
                                    <w:left w:w="100" w:type="dxa"/>
                                    <w:bottom w:w="100" w:type="dxa"/>
                                    <w:right w:w="100" w:type="dxa"/>
                                  </w:tcMar>
                                </w:tcPr>
                                <w:p w14:paraId="4B76C32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p>
                                <w:p w14:paraId="2628D87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Serial No.</w:t>
                                  </w:r>
                                </w:p>
                              </w:tc>
                              <w:tc>
                                <w:tcPr>
                                  <w:tcW w:w="857" w:type="dxa"/>
                                  <w:vMerge w:val="restart"/>
                                  <w:shd w:val="clear" w:color="auto" w:fill="FFFFFF"/>
                                  <w:tcMar>
                                    <w:top w:w="100" w:type="dxa"/>
                                    <w:left w:w="100" w:type="dxa"/>
                                    <w:bottom w:w="100" w:type="dxa"/>
                                    <w:right w:w="100" w:type="dxa"/>
                                  </w:tcMar>
                                </w:tcPr>
                                <w:p w14:paraId="0805941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p>
                                <w:p w14:paraId="590F130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Number of nodes</w:t>
                                  </w:r>
                                </w:p>
                              </w:tc>
                              <w:tc>
                                <w:tcPr>
                                  <w:tcW w:w="3537" w:type="dxa"/>
                                  <w:gridSpan w:val="3"/>
                                  <w:shd w:val="clear" w:color="auto" w:fill="FFFFFF"/>
                                  <w:tcMar>
                                    <w:top w:w="100" w:type="dxa"/>
                                    <w:left w:w="100" w:type="dxa"/>
                                    <w:bottom w:w="100" w:type="dxa"/>
                                    <w:right w:w="100" w:type="dxa"/>
                                  </w:tcMar>
                                </w:tcPr>
                                <w:p w14:paraId="325A5AE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Number of links</w:t>
                                  </w:r>
                                </w:p>
                              </w:tc>
                            </w:tr>
                            <w:tr w:rsidR="003871D7" w:rsidRPr="00325AD9" w14:paraId="735A402F" w14:textId="77777777" w:rsidTr="003871D7">
                              <w:trPr>
                                <w:trHeight w:val="494"/>
                              </w:trPr>
                              <w:tc>
                                <w:tcPr>
                                  <w:tcW w:w="807" w:type="dxa"/>
                                  <w:vMerge/>
                                  <w:tcBorders>
                                    <w:bottom w:val="single" w:sz="6" w:space="0" w:color="000000"/>
                                  </w:tcBorders>
                                  <w:shd w:val="clear" w:color="auto" w:fill="FFFFFF"/>
                                  <w:tcMar>
                                    <w:top w:w="100" w:type="dxa"/>
                                    <w:left w:w="100" w:type="dxa"/>
                                    <w:bottom w:w="100" w:type="dxa"/>
                                    <w:right w:w="100" w:type="dxa"/>
                                  </w:tcMar>
                                </w:tcPr>
                                <w:p w14:paraId="06A9844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p>
                              </w:tc>
                              <w:tc>
                                <w:tcPr>
                                  <w:tcW w:w="857" w:type="dxa"/>
                                  <w:vMerge/>
                                  <w:tcBorders>
                                    <w:bottom w:val="single" w:sz="6" w:space="0" w:color="000000"/>
                                  </w:tcBorders>
                                  <w:shd w:val="clear" w:color="auto" w:fill="FFFFFF"/>
                                  <w:tcMar>
                                    <w:top w:w="100" w:type="dxa"/>
                                    <w:left w:w="100" w:type="dxa"/>
                                    <w:bottom w:w="100" w:type="dxa"/>
                                    <w:right w:w="100" w:type="dxa"/>
                                  </w:tcMar>
                                </w:tcPr>
                                <w:p w14:paraId="30449D8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p>
                              </w:tc>
                              <w:tc>
                                <w:tcPr>
                                  <w:tcW w:w="1417" w:type="dxa"/>
                                  <w:tcBorders>
                                    <w:bottom w:val="single" w:sz="6" w:space="0" w:color="000000"/>
                                  </w:tcBorders>
                                  <w:shd w:val="clear" w:color="auto" w:fill="FFFFFF"/>
                                  <w:tcMar>
                                    <w:top w:w="100" w:type="dxa"/>
                                    <w:left w:w="100" w:type="dxa"/>
                                    <w:bottom w:w="100" w:type="dxa"/>
                                    <w:right w:w="100" w:type="dxa"/>
                                  </w:tcMar>
                                </w:tcPr>
                                <w:p w14:paraId="535C99B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Minimum Spanning Tree</w:t>
                                  </w:r>
                                </w:p>
                              </w:tc>
                              <w:tc>
                                <w:tcPr>
                                  <w:tcW w:w="1134" w:type="dxa"/>
                                  <w:tcBorders>
                                    <w:bottom w:val="single" w:sz="6" w:space="0" w:color="000000"/>
                                  </w:tcBorders>
                                  <w:shd w:val="clear" w:color="auto" w:fill="FFFFFF"/>
                                  <w:tcMar>
                                    <w:top w:w="100" w:type="dxa"/>
                                    <w:left w:w="100" w:type="dxa"/>
                                    <w:bottom w:w="100" w:type="dxa"/>
                                    <w:right w:w="100" w:type="dxa"/>
                                  </w:tcMar>
                                </w:tcPr>
                                <w:p w14:paraId="2282C30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Poorest Neighbour</w:t>
                                  </w:r>
                                </w:p>
                              </w:tc>
                              <w:tc>
                                <w:tcPr>
                                  <w:tcW w:w="986" w:type="dxa"/>
                                  <w:tcBorders>
                                    <w:bottom w:val="single" w:sz="6" w:space="0" w:color="000000"/>
                                  </w:tcBorders>
                                  <w:shd w:val="clear" w:color="auto" w:fill="FFFFFF"/>
                                  <w:tcMar>
                                    <w:top w:w="100" w:type="dxa"/>
                                    <w:left w:w="100" w:type="dxa"/>
                                    <w:bottom w:w="100" w:type="dxa"/>
                                    <w:right w:w="100" w:type="dxa"/>
                                  </w:tcMar>
                                </w:tcPr>
                                <w:p w14:paraId="0D7F9A9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 xml:space="preserve">De </w:t>
                                  </w:r>
                                  <w:proofErr w:type="spellStart"/>
                                  <w:r w:rsidRPr="00325AD9">
                                    <w:rPr>
                                      <w:rFonts w:ascii="Times New Roman" w:eastAsia="MS Mincho" w:hAnsi="Times New Roman" w:cs="Times New Roman"/>
                                      <w:color w:val="auto"/>
                                      <w:spacing w:val="-1"/>
                                      <w:sz w:val="20"/>
                                      <w:szCs w:val="20"/>
                                      <w:lang w:eastAsia="en-US"/>
                                    </w:rPr>
                                    <w:t>Bruijn’s</w:t>
                                  </w:r>
                                  <w:proofErr w:type="spellEnd"/>
                                </w:p>
                              </w:tc>
                            </w:tr>
                            <w:tr w:rsidR="003871D7" w:rsidRPr="00325AD9" w14:paraId="224C69E2"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5D472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7F9B9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8052A3"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EEF0D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9A0F5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r>
                            <w:tr w:rsidR="003871D7" w:rsidRPr="00325AD9" w14:paraId="5A9C5129"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86C9A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5F41C7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F4A53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72503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7B709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3871D7" w:rsidRPr="00325AD9" w14:paraId="1AB59285"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E2841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F212F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CD5DF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9A082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B38522E"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r>
                            <w:tr w:rsidR="003871D7" w:rsidRPr="00325AD9" w14:paraId="0588C2A3"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C2A9B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F4E00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43B953"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2968E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42</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A9AE1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61</w:t>
                                  </w:r>
                                </w:p>
                              </w:tc>
                            </w:tr>
                            <w:tr w:rsidR="003871D7" w:rsidRPr="00325AD9" w14:paraId="159FE3F7"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A9F9A9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FB6A1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32244F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BC38D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3DDF8D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3871D7" w:rsidRPr="00325AD9" w14:paraId="7F90B09D"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F9336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34D00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51C7FF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6528A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D4676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3871D7" w:rsidRPr="00325AD9" w14:paraId="7B2949D7"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D4661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5CEE9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3A3BA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0E2D0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E1954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3871D7" w:rsidRPr="00325AD9" w14:paraId="50AFFF8B"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02C4A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3F04C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A6EC2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BDA3C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B40D17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w:t>
                                  </w:r>
                                </w:p>
                              </w:tc>
                            </w:tr>
                            <w:tr w:rsidR="003871D7" w:rsidRPr="00325AD9" w14:paraId="205C3B83"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EB5E6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904B6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4A9E05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11859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F3DC93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w:t>
                                  </w:r>
                                </w:p>
                              </w:tc>
                            </w:tr>
                            <w:tr w:rsidR="003871D7" w:rsidRPr="00325AD9" w14:paraId="14B2684E"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63DAD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CF6A8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36C9F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EF959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49F7C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w:t>
                                  </w:r>
                                </w:p>
                              </w:tc>
                            </w:tr>
                            <w:tr w:rsidR="003871D7" w:rsidRPr="00325AD9" w14:paraId="7B20ED41"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582CD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BDDA6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E714DA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BCF98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BC8AAE"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r>
                            <w:tr w:rsidR="003871D7" w:rsidRPr="00325AD9" w14:paraId="6D1B6239"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3AD1B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8C6A7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5DD434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6AD1C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FEE17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44</w:t>
                                  </w:r>
                                </w:p>
                              </w:tc>
                            </w:tr>
                            <w:tr w:rsidR="003871D7" w:rsidRPr="00325AD9" w14:paraId="226CC0BB"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940B0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791D1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5D984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EA7B9F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96920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56</w:t>
                                  </w:r>
                                </w:p>
                              </w:tc>
                            </w:tr>
                            <w:tr w:rsidR="003871D7" w:rsidRPr="00325AD9" w14:paraId="3F22BF95"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2A838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704915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493C8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A4EE0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34C3F3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3871D7" w:rsidRPr="00325AD9" w14:paraId="23E43C5C"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1C885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A7BAA3"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AFE62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81DC92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B9B1B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w:t>
                                  </w:r>
                                </w:p>
                              </w:tc>
                            </w:tr>
                            <w:tr w:rsidR="003871D7" w:rsidRPr="00325AD9" w14:paraId="1D3667B6"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EC5EB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F9EB9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CFF5A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A0F831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252CD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r>
                            <w:tr w:rsidR="003871D7" w:rsidRPr="00325AD9" w14:paraId="03443DEC"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3573A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A2B2E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B5E43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01EB5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108</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ADAFF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3871D7" w:rsidRPr="00325AD9" w14:paraId="5E8B6C57"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083A2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AB1B6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47CC6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78B6B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103</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07B3D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3871D7" w:rsidRPr="00325AD9" w14:paraId="569E83CA"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C81DA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262D3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A07A0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F7563F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104</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588A7E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3871D7" w:rsidRPr="00325AD9" w14:paraId="6249D4F4"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32B6A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696B99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5B2FF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4C33EE"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114</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710E9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3871D7" w:rsidRPr="00325AD9" w14:paraId="0DE49658"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57B788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CB650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EF87C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39772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116</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9DB99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3871D7" w:rsidRPr="00325AD9" w14:paraId="6C1D4CA4"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56856F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EDCB63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4650B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92567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97</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0AF31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3871D7" w:rsidRPr="00325AD9" w14:paraId="3B6E9DC7"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1216C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FFC89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BF714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56A30A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108</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DA1BF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3871D7" w:rsidRPr="00325AD9" w14:paraId="26DAD44C"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DA7C21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CDF4A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2F6DA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8E885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11684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r>
                            <w:tr w:rsidR="003871D7" w:rsidRPr="00325AD9" w14:paraId="7F369B26"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0F334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2F62E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F1A9D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0D248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234</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3F01D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3871D7" w:rsidRPr="00325AD9" w14:paraId="7B21A935"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EAFF4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27</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505E6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414E0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5B7BD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211</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AAFFB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3871D7" w:rsidRPr="00325AD9" w14:paraId="506D9430"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65554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28</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849A5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21115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A3BA8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202</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37D18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3871D7" w:rsidRPr="00325AD9" w14:paraId="1BD7F532"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DACA1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885163"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A72C2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56220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630C3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3871D7" w:rsidRPr="00325AD9" w14:paraId="11D0AF00"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E6428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92F3D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A1147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9AC3C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229</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55FCD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3871D7" w:rsidRPr="00325AD9" w14:paraId="5522D234"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D65B0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6E248E"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7D4AB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8A7C39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186</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08514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3871D7" w:rsidRPr="00325AD9" w14:paraId="1C9CDFB7"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E704A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AB87B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823EA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AAC8A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E0F17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r>
                            <w:tr w:rsidR="003871D7" w:rsidRPr="00325AD9" w14:paraId="7E47B734"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3F35C3"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FE623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0AB2C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F79F54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C3956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r>
                            <w:tr w:rsidR="003871D7" w:rsidRPr="00325AD9" w14:paraId="1E4BCD0F"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4C52D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34</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12827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247F0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329066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E8853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r>
                            <w:tr w:rsidR="003871D7" w:rsidRPr="00325AD9" w14:paraId="313D941B"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066CF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8F72F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3A0D6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A21E21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EA8D5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w:t>
                                  </w:r>
                                </w:p>
                              </w:tc>
                            </w:tr>
                            <w:tr w:rsidR="003871D7" w:rsidRPr="00325AD9" w14:paraId="7FDA8FEF"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67A48E"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209FC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9E2DA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49EE2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41440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r>
                            <w:tr w:rsidR="003871D7" w:rsidRPr="00325AD9" w14:paraId="46F55540"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D0BF2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423AC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D57E4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5ADE3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0B84E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44</w:t>
                                  </w:r>
                                </w:p>
                              </w:tc>
                            </w:tr>
                            <w:tr w:rsidR="003871D7" w:rsidRPr="00325AD9" w14:paraId="50F13013"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D443D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3BE69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0A64B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C6478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1B2BC5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w:t>
                                  </w:r>
                                </w:p>
                              </w:tc>
                            </w:tr>
                            <w:tr w:rsidR="003871D7" w:rsidRPr="00325AD9" w14:paraId="2DCB1815"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FCE2A9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39</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45771E"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F7889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3F3E9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71</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651738E"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r>
                            <w:tr w:rsidR="003871D7" w:rsidRPr="00325AD9" w14:paraId="2E10F008"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679D1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0275C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6D989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D834993"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AA3DC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115</w:t>
                                  </w:r>
                                </w:p>
                              </w:tc>
                            </w:tr>
                            <w:tr w:rsidR="003871D7" w:rsidRPr="00325AD9" w14:paraId="4566F004"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D53C9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41</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827D5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0E6E0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A102E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FA10E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56</w:t>
                                  </w:r>
                                </w:p>
                              </w:tc>
                            </w:tr>
                            <w:tr w:rsidR="003871D7" w:rsidRPr="00325AD9" w14:paraId="2B5C1F37"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12A69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42</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B8DC03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81454F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0BCD1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C6B00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r>
                            <w:tr w:rsidR="003871D7" w:rsidRPr="00325AD9" w14:paraId="51AE2DF3"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8264193"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43</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EAE478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EFB809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1817D5E"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B36EC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r>
                            <w:tr w:rsidR="003871D7" w:rsidRPr="00325AD9" w14:paraId="7AD460B0"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2592C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44</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7CAB6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C8FA8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43F813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34C8D4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r>
                          </w:tbl>
                          <w:p w14:paraId="105038C2" w14:textId="77777777" w:rsidR="0037673B" w:rsidRDefault="003767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9E921" id="Text Box 48" o:spid="_x0000_s1036" type="#_x0000_t202" style="position:absolute;left:0;text-align:left;margin-left:279.45pt;margin-top:275.75pt;width:269.65pt;height:248.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" filled="f" stroked="f">
                <v:textbox>
                  <w:txbxContent>
                    <w:p w14:paraId="68ACC4F5" w14:textId="20DBFCF9" w:rsidR="00BE7A5C" w:rsidRPr="00BE7A5C" w:rsidRDefault="00BE7A5C" w:rsidP="00BE7A5C">
                      <w:pPr>
                        <w:pStyle w:val="ListParagraph"/>
                        <w:numPr>
                          <w:ilvl w:val="0"/>
                          <w:numId w:val="33"/>
                        </w:numPr>
                        <w:rPr>
                          <w:rStyle w:val="SubtleReference"/>
                          <w:rFonts w:ascii="Times New Roman" w:hAnsi="Times New Roman" w:cs="Times New Roman"/>
                        </w:rPr>
                      </w:pPr>
                      <w:r w:rsidRPr="00BE7A5C">
                        <w:rPr>
                          <w:rStyle w:val="SubtleReference"/>
                          <w:rFonts w:ascii="Times New Roman" w:hAnsi="Times New Roman" w:cs="Times New Roman"/>
                          <w:sz w:val="16"/>
                        </w:rPr>
                        <w:t>Hardware required – number of links</w:t>
                      </w:r>
                    </w:p>
                    <w:tbl>
                      <w:tblPr>
                        <w:tblStyle w:val="a1"/>
                        <w:tblW w:w="5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7"/>
                        <w:gridCol w:w="857"/>
                        <w:gridCol w:w="1417"/>
                        <w:gridCol w:w="1134"/>
                        <w:gridCol w:w="986"/>
                      </w:tblGrid>
                      <w:tr w:rsidR="0037673B" w:rsidRPr="00325AD9" w14:paraId="4F5EE5FA" w14:textId="77777777" w:rsidTr="003871D7">
                        <w:trPr>
                          <w:trHeight w:val="90"/>
                        </w:trPr>
                        <w:tc>
                          <w:tcPr>
                            <w:tcW w:w="807" w:type="dxa"/>
                            <w:vMerge w:val="restart"/>
                            <w:shd w:val="clear" w:color="auto" w:fill="FFFFFF"/>
                            <w:tcMar>
                              <w:top w:w="100" w:type="dxa"/>
                              <w:left w:w="100" w:type="dxa"/>
                              <w:bottom w:w="100" w:type="dxa"/>
                              <w:right w:w="100" w:type="dxa"/>
                            </w:tcMar>
                          </w:tcPr>
                          <w:p w14:paraId="4B76C32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p>
                          <w:p w14:paraId="2628D87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Serial No.</w:t>
                            </w:r>
                          </w:p>
                        </w:tc>
                        <w:tc>
                          <w:tcPr>
                            <w:tcW w:w="857" w:type="dxa"/>
                            <w:vMerge w:val="restart"/>
                            <w:shd w:val="clear" w:color="auto" w:fill="FFFFFF"/>
                            <w:tcMar>
                              <w:top w:w="100" w:type="dxa"/>
                              <w:left w:w="100" w:type="dxa"/>
                              <w:bottom w:w="100" w:type="dxa"/>
                              <w:right w:w="100" w:type="dxa"/>
                            </w:tcMar>
                          </w:tcPr>
                          <w:p w14:paraId="0805941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p>
                          <w:p w14:paraId="590F130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Number of nodes</w:t>
                            </w:r>
                          </w:p>
                        </w:tc>
                        <w:tc>
                          <w:tcPr>
                            <w:tcW w:w="3537" w:type="dxa"/>
                            <w:gridSpan w:val="3"/>
                            <w:shd w:val="clear" w:color="auto" w:fill="FFFFFF"/>
                            <w:tcMar>
                              <w:top w:w="100" w:type="dxa"/>
                              <w:left w:w="100" w:type="dxa"/>
                              <w:bottom w:w="100" w:type="dxa"/>
                              <w:right w:w="100" w:type="dxa"/>
                            </w:tcMar>
                          </w:tcPr>
                          <w:p w14:paraId="325A5AE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Number of links</w:t>
                            </w:r>
                          </w:p>
                        </w:tc>
                      </w:tr>
                      <w:tr w:rsidR="003871D7" w:rsidRPr="00325AD9" w14:paraId="735A402F" w14:textId="77777777" w:rsidTr="003871D7">
                        <w:trPr>
                          <w:trHeight w:val="494"/>
                        </w:trPr>
                        <w:tc>
                          <w:tcPr>
                            <w:tcW w:w="807" w:type="dxa"/>
                            <w:vMerge/>
                            <w:tcBorders>
                              <w:bottom w:val="single" w:sz="6" w:space="0" w:color="000000"/>
                            </w:tcBorders>
                            <w:shd w:val="clear" w:color="auto" w:fill="FFFFFF"/>
                            <w:tcMar>
                              <w:top w:w="100" w:type="dxa"/>
                              <w:left w:w="100" w:type="dxa"/>
                              <w:bottom w:w="100" w:type="dxa"/>
                              <w:right w:w="100" w:type="dxa"/>
                            </w:tcMar>
                          </w:tcPr>
                          <w:p w14:paraId="06A9844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p>
                        </w:tc>
                        <w:tc>
                          <w:tcPr>
                            <w:tcW w:w="857" w:type="dxa"/>
                            <w:vMerge/>
                            <w:tcBorders>
                              <w:bottom w:val="single" w:sz="6" w:space="0" w:color="000000"/>
                            </w:tcBorders>
                            <w:shd w:val="clear" w:color="auto" w:fill="FFFFFF"/>
                            <w:tcMar>
                              <w:top w:w="100" w:type="dxa"/>
                              <w:left w:w="100" w:type="dxa"/>
                              <w:bottom w:w="100" w:type="dxa"/>
                              <w:right w:w="100" w:type="dxa"/>
                            </w:tcMar>
                          </w:tcPr>
                          <w:p w14:paraId="30449D8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p>
                        </w:tc>
                        <w:tc>
                          <w:tcPr>
                            <w:tcW w:w="1417" w:type="dxa"/>
                            <w:tcBorders>
                              <w:bottom w:val="single" w:sz="6" w:space="0" w:color="000000"/>
                            </w:tcBorders>
                            <w:shd w:val="clear" w:color="auto" w:fill="FFFFFF"/>
                            <w:tcMar>
                              <w:top w:w="100" w:type="dxa"/>
                              <w:left w:w="100" w:type="dxa"/>
                              <w:bottom w:w="100" w:type="dxa"/>
                              <w:right w:w="100" w:type="dxa"/>
                            </w:tcMar>
                          </w:tcPr>
                          <w:p w14:paraId="535C99B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Minimum Spanning Tree</w:t>
                            </w:r>
                          </w:p>
                        </w:tc>
                        <w:tc>
                          <w:tcPr>
                            <w:tcW w:w="1134" w:type="dxa"/>
                            <w:tcBorders>
                              <w:bottom w:val="single" w:sz="6" w:space="0" w:color="000000"/>
                            </w:tcBorders>
                            <w:shd w:val="clear" w:color="auto" w:fill="FFFFFF"/>
                            <w:tcMar>
                              <w:top w:w="100" w:type="dxa"/>
                              <w:left w:w="100" w:type="dxa"/>
                              <w:bottom w:w="100" w:type="dxa"/>
                              <w:right w:w="100" w:type="dxa"/>
                            </w:tcMar>
                          </w:tcPr>
                          <w:p w14:paraId="2282C30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Poorest Neighbour</w:t>
                            </w:r>
                          </w:p>
                        </w:tc>
                        <w:tc>
                          <w:tcPr>
                            <w:tcW w:w="986" w:type="dxa"/>
                            <w:tcBorders>
                              <w:bottom w:val="single" w:sz="6" w:space="0" w:color="000000"/>
                            </w:tcBorders>
                            <w:shd w:val="clear" w:color="auto" w:fill="FFFFFF"/>
                            <w:tcMar>
                              <w:top w:w="100" w:type="dxa"/>
                              <w:left w:w="100" w:type="dxa"/>
                              <w:bottom w:w="100" w:type="dxa"/>
                              <w:right w:w="100" w:type="dxa"/>
                            </w:tcMar>
                          </w:tcPr>
                          <w:p w14:paraId="0D7F9A9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 xml:space="preserve">De </w:t>
                            </w:r>
                            <w:proofErr w:type="spellStart"/>
                            <w:r w:rsidRPr="00325AD9">
                              <w:rPr>
                                <w:rFonts w:ascii="Times New Roman" w:eastAsia="MS Mincho" w:hAnsi="Times New Roman" w:cs="Times New Roman"/>
                                <w:color w:val="auto"/>
                                <w:spacing w:val="-1"/>
                                <w:sz w:val="20"/>
                                <w:szCs w:val="20"/>
                                <w:lang w:eastAsia="en-US"/>
                              </w:rPr>
                              <w:t>Bruijn’s</w:t>
                            </w:r>
                            <w:proofErr w:type="spellEnd"/>
                          </w:p>
                        </w:tc>
                      </w:tr>
                      <w:tr w:rsidR="003871D7" w:rsidRPr="00325AD9" w14:paraId="224C69E2"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5D472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7F9B9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8052A3"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EEF0D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9A0F5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r>
                      <w:tr w:rsidR="003871D7" w:rsidRPr="00325AD9" w14:paraId="5A9C5129"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86C9A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5F41C7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F4A53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72503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7B709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3871D7" w:rsidRPr="00325AD9" w14:paraId="1AB59285"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E2841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F212F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CD5DF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9A082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B38522E"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r>
                      <w:tr w:rsidR="003871D7" w:rsidRPr="00325AD9" w14:paraId="0588C2A3"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C2A9B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F4E00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43B953"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2968E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42</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A9AE1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61</w:t>
                            </w:r>
                          </w:p>
                        </w:tc>
                      </w:tr>
                      <w:tr w:rsidR="003871D7" w:rsidRPr="00325AD9" w14:paraId="159FE3F7"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A9F9A9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FB6A1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32244F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BC38D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3DDF8D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3871D7" w:rsidRPr="00325AD9" w14:paraId="7F90B09D"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F9336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34D00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51C7FF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6528A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D4676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3871D7" w:rsidRPr="00325AD9" w14:paraId="7B2949D7"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D4661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5CEE9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3A3BA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0E2D0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E1954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3871D7" w:rsidRPr="00325AD9" w14:paraId="50AFFF8B"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02C4A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3F04C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A6EC2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BDA3C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B40D17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w:t>
                            </w:r>
                          </w:p>
                        </w:tc>
                      </w:tr>
                      <w:tr w:rsidR="003871D7" w:rsidRPr="00325AD9" w14:paraId="205C3B83"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EB5E6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904B6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4A9E05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11859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F3DC93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w:t>
                            </w:r>
                          </w:p>
                        </w:tc>
                      </w:tr>
                      <w:tr w:rsidR="003871D7" w:rsidRPr="00325AD9" w14:paraId="14B2684E"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63DAD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CF6A8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36C9F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EF959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49F7C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w:t>
                            </w:r>
                          </w:p>
                        </w:tc>
                      </w:tr>
                      <w:tr w:rsidR="003871D7" w:rsidRPr="00325AD9" w14:paraId="7B20ED41"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582CD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BDDA6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E714DA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BCF98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BC8AAE"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r>
                      <w:tr w:rsidR="003871D7" w:rsidRPr="00325AD9" w14:paraId="6D1B6239"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3AD1B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8C6A7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5DD434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6AD1C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FEE17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44</w:t>
                            </w:r>
                          </w:p>
                        </w:tc>
                      </w:tr>
                      <w:tr w:rsidR="003871D7" w:rsidRPr="00325AD9" w14:paraId="226CC0BB"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940B0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791D1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5D984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EA7B9F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96920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56</w:t>
                            </w:r>
                          </w:p>
                        </w:tc>
                      </w:tr>
                      <w:tr w:rsidR="003871D7" w:rsidRPr="00325AD9" w14:paraId="3F22BF95"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2A838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704915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493C8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A4EE0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34C3F3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3871D7" w:rsidRPr="00325AD9" w14:paraId="23E43C5C"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1C885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A7BAA3"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AFE62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81DC92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B9B1B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w:t>
                            </w:r>
                          </w:p>
                        </w:tc>
                      </w:tr>
                      <w:tr w:rsidR="003871D7" w:rsidRPr="00325AD9" w14:paraId="1D3667B6"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EC5EB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F9EB9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CFF5A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A0F831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252CD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r>
                      <w:tr w:rsidR="003871D7" w:rsidRPr="00325AD9" w14:paraId="03443DEC"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3573A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A2B2E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B5E43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01EB5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108</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ADAFF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3871D7" w:rsidRPr="00325AD9" w14:paraId="5E8B6C57"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083A2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AB1B6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47CC6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78B6B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103</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07B3D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3871D7" w:rsidRPr="00325AD9" w14:paraId="569E83CA"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C81DA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262D3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A07A0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F7563F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104</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588A7E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3871D7" w:rsidRPr="00325AD9" w14:paraId="6249D4F4"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32B6A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696B99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5B2FF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4C33EE"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114</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710E9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3871D7" w:rsidRPr="00325AD9" w14:paraId="0DE49658"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57B788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CB650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EF87C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39772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116</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9DB99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3871D7" w:rsidRPr="00325AD9" w14:paraId="6C1D4CA4"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56856F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EDCB63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4650B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92567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97</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0AF31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3871D7" w:rsidRPr="00325AD9" w14:paraId="3B6E9DC7"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1216C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FFC89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BF714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56A30A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108</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DA1BF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3871D7" w:rsidRPr="00325AD9" w14:paraId="26DAD44C"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DA7C21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CDF4A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2F6DA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8E885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11684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r>
                      <w:tr w:rsidR="003871D7" w:rsidRPr="00325AD9" w14:paraId="7F369B26"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0F334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2F62E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F1A9D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0D248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234</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3F01D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3871D7" w:rsidRPr="00325AD9" w14:paraId="7B21A935"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EAFF4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27</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505E6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414E0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5B7BD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211</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AAFFB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3871D7" w:rsidRPr="00325AD9" w14:paraId="506D9430"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65554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28</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849A5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21115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A3BA8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202</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37D18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3871D7" w:rsidRPr="00325AD9" w14:paraId="1BD7F532"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DACA1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885163"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A72C2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56220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630C3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3871D7" w:rsidRPr="00325AD9" w14:paraId="11D0AF00"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E6428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92F3D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A1147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9AC3C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229</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55FCD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3871D7" w:rsidRPr="00325AD9" w14:paraId="5522D234"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D65B02"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6E248E"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7D4AB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8A7C39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186</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08514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3871D7" w:rsidRPr="00325AD9" w14:paraId="1C9CDFB7"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E704A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AB87B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823EA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AAC8A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E0F17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r>
                      <w:tr w:rsidR="003871D7" w:rsidRPr="00325AD9" w14:paraId="7E47B734"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3F35C3"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FE623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0AB2C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F79F54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C3956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r>
                      <w:tr w:rsidR="003871D7" w:rsidRPr="00325AD9" w14:paraId="1E4BCD0F"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4C52D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34</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12827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247F0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329066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E8853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r>
                      <w:tr w:rsidR="003871D7" w:rsidRPr="00325AD9" w14:paraId="313D941B"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066CF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8F72F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3A0D6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A21E21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EA8D5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w:t>
                            </w:r>
                          </w:p>
                        </w:tc>
                      </w:tr>
                      <w:tr w:rsidR="003871D7" w:rsidRPr="00325AD9" w14:paraId="7FDA8FEF"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67A48E"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209FC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9E2DA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49EE2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41440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r>
                      <w:tr w:rsidR="003871D7" w:rsidRPr="00325AD9" w14:paraId="46F55540"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D0BF2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423AC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D57E4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5ADE3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0B84E0"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44</w:t>
                            </w:r>
                          </w:p>
                        </w:tc>
                      </w:tr>
                      <w:tr w:rsidR="003871D7" w:rsidRPr="00325AD9" w14:paraId="50F13013"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D443D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3BE69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0A64B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C6478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1B2BC5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w:t>
                            </w:r>
                          </w:p>
                        </w:tc>
                      </w:tr>
                      <w:tr w:rsidR="003871D7" w:rsidRPr="00325AD9" w14:paraId="2DCB1815"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FCE2A9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39</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45771E"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F7889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3F3E9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71</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651738E"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r>
                      <w:tr w:rsidR="003871D7" w:rsidRPr="00325AD9" w14:paraId="2E10F008"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679D1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0275C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6D989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D834993"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AA3DC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115</w:t>
                            </w:r>
                          </w:p>
                        </w:tc>
                      </w:tr>
                      <w:tr w:rsidR="003871D7" w:rsidRPr="00325AD9" w14:paraId="4566F004"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D53C98"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41</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827D5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0E6E0F"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A102ED"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FA10E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56</w:t>
                            </w:r>
                          </w:p>
                        </w:tc>
                      </w:tr>
                      <w:tr w:rsidR="003871D7" w:rsidRPr="00325AD9" w14:paraId="2B5C1F37"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12A69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42</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B8DC03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81454F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0BCD11"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C6B009"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r>
                      <w:tr w:rsidR="003871D7" w:rsidRPr="00325AD9" w14:paraId="51AE2DF3"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8264193"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43</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EAE478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EFB809B"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1817D5E"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B36ECA"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r>
                      <w:tr w:rsidR="003871D7" w:rsidRPr="00325AD9" w14:paraId="7AD460B0" w14:textId="77777777" w:rsidTr="003871D7">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2592C7"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44</w:t>
                            </w:r>
                          </w:p>
                        </w:tc>
                        <w:tc>
                          <w:tcPr>
                            <w:tcW w:w="85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7CAB6C"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C8FA84"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43F8135"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34C8D46" w14:textId="77777777" w:rsidR="0037673B" w:rsidRPr="00325AD9" w:rsidRDefault="0037673B" w:rsidP="0046279E">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r>
                    </w:tbl>
                    <w:p w14:paraId="105038C2" w14:textId="77777777" w:rsidR="0037673B" w:rsidRDefault="0037673B"/>
                  </w:txbxContent>
                </v:textbox>
                <w10:wrap type="square"/>
              </v:shape>
            </w:pict>
          </mc:Fallback>
        </mc:AlternateContent>
      </w:r>
      <w:r>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79744" behindDoc="0" locked="0" layoutInCell="1" allowOverlap="1" wp14:anchorId="1CF0E9C8" wp14:editId="4736C0BD">
                <wp:simplePos x="0" y="0"/>
                <wp:positionH relativeFrom="column">
                  <wp:posOffset>3477260</wp:posOffset>
                </wp:positionH>
                <wp:positionV relativeFrom="paragraph">
                  <wp:posOffset>231140</wp:posOffset>
                </wp:positionV>
                <wp:extent cx="3424555" cy="3151505"/>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3424555" cy="31515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D5876A" w14:textId="36F93571" w:rsidR="003871D7" w:rsidRPr="003871D7" w:rsidRDefault="003871D7" w:rsidP="003871D7">
                            <w:pPr>
                              <w:pStyle w:val="ListParagraph"/>
                              <w:numPr>
                                <w:ilvl w:val="0"/>
                                <w:numId w:val="32"/>
                              </w:numPr>
                              <w:rPr>
                                <w:rStyle w:val="SubtleReference"/>
                                <w:rFonts w:ascii="Times New Roman" w:hAnsi="Times New Roman" w:cs="Times New Roman"/>
                                <w:sz w:val="16"/>
                              </w:rPr>
                            </w:pPr>
                            <w:r w:rsidRPr="003871D7">
                              <w:rPr>
                                <w:rStyle w:val="SubtleReference"/>
                                <w:rFonts w:ascii="Times New Roman" w:hAnsi="Times New Roman" w:cs="Times New Roman"/>
                                <w:sz w:val="16"/>
                              </w:rPr>
                              <w:t>Communication Cost</w:t>
                            </w:r>
                          </w:p>
                          <w:tbl>
                            <w:tblPr>
                              <w:tblStyle w:val="a0"/>
                              <w:tblW w:w="5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011"/>
                              <w:gridCol w:w="959"/>
                              <w:gridCol w:w="993"/>
                              <w:gridCol w:w="1308"/>
                            </w:tblGrid>
                            <w:tr w:rsidR="0037673B" w:rsidRPr="00325AD9" w14:paraId="104FB24C" w14:textId="77777777" w:rsidTr="0046279E">
                              <w:trPr>
                                <w:trHeight w:val="280"/>
                              </w:trPr>
                              <w:tc>
                                <w:tcPr>
                                  <w:tcW w:w="870"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2489D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Serial No.</w:t>
                                  </w:r>
                                </w:p>
                              </w:tc>
                              <w:tc>
                                <w:tcPr>
                                  <w:tcW w:w="1011"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C95DA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Number of nodes in Input graph</w:t>
                                  </w:r>
                                </w:p>
                              </w:tc>
                              <w:tc>
                                <w:tcPr>
                                  <w:tcW w:w="3260"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1B2B0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Communication Cost</w:t>
                                  </w:r>
                                </w:p>
                              </w:tc>
                            </w:tr>
                            <w:tr w:rsidR="0037673B" w:rsidRPr="00325AD9" w14:paraId="494E1B1E" w14:textId="77777777" w:rsidTr="0046279E">
                              <w:trPr>
                                <w:trHeight w:val="280"/>
                              </w:trPr>
                              <w:tc>
                                <w:tcPr>
                                  <w:tcW w:w="870"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77CAE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p>
                              </w:tc>
                              <w:tc>
                                <w:tcPr>
                                  <w:tcW w:w="1011"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AFC9B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DA94D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Native</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8C3B9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Poorest Neighbour</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D700F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 xml:space="preserve">De </w:t>
                                  </w:r>
                                  <w:proofErr w:type="spellStart"/>
                                  <w:r w:rsidRPr="00325AD9">
                                    <w:rPr>
                                      <w:rFonts w:ascii="Times New Roman" w:eastAsia="MS Mincho" w:hAnsi="Times New Roman" w:cs="Times New Roman"/>
                                      <w:color w:val="auto"/>
                                      <w:spacing w:val="-1"/>
                                      <w:sz w:val="20"/>
                                      <w:szCs w:val="20"/>
                                      <w:lang w:eastAsia="en-US"/>
                                    </w:rPr>
                                    <w:t>Bruijn’s</w:t>
                                  </w:r>
                                  <w:proofErr w:type="spellEnd"/>
                                </w:p>
                              </w:tc>
                            </w:tr>
                            <w:tr w:rsidR="0037673B" w:rsidRPr="00325AD9" w14:paraId="17209D00"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7317B4"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E612B0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BBC4A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3731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749EE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3731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00C20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8544</w:t>
                                  </w:r>
                                </w:p>
                              </w:tc>
                            </w:tr>
                            <w:tr w:rsidR="0037673B" w:rsidRPr="00325AD9" w14:paraId="5BC94EC5"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933D8A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50B355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0B218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3465</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13063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3465</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E2970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9222</w:t>
                                  </w:r>
                                </w:p>
                              </w:tc>
                            </w:tr>
                            <w:tr w:rsidR="0037673B" w:rsidRPr="00325AD9" w14:paraId="0D6BEE48"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DFCA3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5E448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76C12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576</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DC1F0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576</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9E212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704</w:t>
                                  </w:r>
                                </w:p>
                              </w:tc>
                            </w:tr>
                            <w:tr w:rsidR="0037673B" w:rsidRPr="00325AD9" w14:paraId="35F15ADB"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A0EA5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4AEF9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D526A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8762</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37C01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8762</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6D0DE6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57596</w:t>
                                  </w:r>
                                </w:p>
                              </w:tc>
                            </w:tr>
                            <w:tr w:rsidR="0037673B" w:rsidRPr="00325AD9" w14:paraId="006FE37F"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374EF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DC1CA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A455B0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46</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1C3477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46</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993AC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150</w:t>
                                  </w:r>
                                </w:p>
                              </w:tc>
                            </w:tr>
                            <w:tr w:rsidR="0037673B" w:rsidRPr="00325AD9" w14:paraId="6A3FF5F1"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F77406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CEE6AE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885A7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1120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04525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1120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BD7A0C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2912</w:t>
                                  </w:r>
                                </w:p>
                              </w:tc>
                            </w:tr>
                            <w:tr w:rsidR="0037673B" w:rsidRPr="00325AD9" w14:paraId="4ECE6DC1"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CAFDD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79BC8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43996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61145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56BE4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611</w:t>
                                  </w:r>
                                </w:p>
                              </w:tc>
                            </w:tr>
                            <w:tr w:rsidR="0037673B" w:rsidRPr="00325AD9" w14:paraId="4070561D"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55554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B5B8F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86E28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AE4C3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AE794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w:t>
                                  </w:r>
                                </w:p>
                              </w:tc>
                            </w:tr>
                            <w:tr w:rsidR="0037673B" w:rsidRPr="00325AD9" w14:paraId="4A3A6687"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A479E4"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E4FF9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2DFC9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3F807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3173F4"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47</w:t>
                                  </w:r>
                                </w:p>
                              </w:tc>
                            </w:tr>
                            <w:tr w:rsidR="0037673B" w:rsidRPr="00325AD9" w14:paraId="1A667D99"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7C31D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bookmarkStart w:id="11" w:name="_GoBack"/>
                                  <w:r w:rsidRPr="00325AD9">
                                    <w:rPr>
                                      <w:rFonts w:ascii="Times New Roman" w:eastAsia="MS Mincho" w:hAnsi="Times New Roman" w:cs="Times New Roman"/>
                                      <w:color w:val="auto"/>
                                      <w:spacing w:val="-1"/>
                                      <w:sz w:val="20"/>
                                      <w:szCs w:val="20"/>
                                      <w:lang w:eastAsia="en-US"/>
                                    </w:rPr>
                                    <w:t>10</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91EFE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9AD847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470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0BF229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470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9DF90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1985</w:t>
                                  </w:r>
                                </w:p>
                              </w:tc>
                            </w:tr>
                            <w:tr w:rsidR="0037673B" w:rsidRPr="00325AD9" w14:paraId="748D0E9A"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ED0F2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96B2A5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F43A63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2363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4C73A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2363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FEC30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2364</w:t>
                                  </w:r>
                                </w:p>
                              </w:tc>
                            </w:tr>
                            <w:tr w:rsidR="0037673B" w:rsidRPr="00325AD9" w14:paraId="1C7A7CFD"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761E1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6CFA7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D0DA0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4A217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F32FB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401</w:t>
                                  </w:r>
                                </w:p>
                              </w:tc>
                            </w:tr>
                            <w:tr w:rsidR="0037673B" w:rsidRPr="00325AD9" w14:paraId="7687AAEC"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19B2E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F11C3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D42AB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077AC4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19456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364</w:t>
                                  </w:r>
                                </w:p>
                              </w:tc>
                            </w:tr>
                            <w:tr w:rsidR="0037673B" w:rsidRPr="00325AD9" w14:paraId="0858BE01"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B5164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243CB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439342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38000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92C4E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38000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990B7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74000</w:t>
                                  </w:r>
                                </w:p>
                              </w:tc>
                            </w:tr>
                            <w:tr w:rsidR="0037673B" w:rsidRPr="00325AD9" w14:paraId="31A8B920"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F7DD89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EA395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A5E84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88077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CD2F2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88077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695F36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213906</w:t>
                                  </w:r>
                                </w:p>
                              </w:tc>
                            </w:tr>
                            <w:tr w:rsidR="0037673B" w:rsidRPr="00325AD9" w14:paraId="13D5A2A7"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D2C54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E65D8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9DE04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B0CE8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F0756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r>
                            <w:tr w:rsidR="0037673B" w:rsidRPr="00325AD9" w14:paraId="2E5506A3"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CDA22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D2A8E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A7887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24608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2B9E3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24608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6275F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423165</w:t>
                                  </w:r>
                                </w:p>
                              </w:tc>
                            </w:tr>
                            <w:tr w:rsidR="0037673B" w:rsidRPr="00325AD9" w14:paraId="305D04C4"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EC56C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CA200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3AAF0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6063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59E2F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6063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564A00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93454</w:t>
                                  </w:r>
                                </w:p>
                              </w:tc>
                            </w:tr>
                            <w:tr w:rsidR="0037673B" w:rsidRPr="00325AD9" w14:paraId="6E7EBA6A"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B8C985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BBDF45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545FD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6068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ED7C9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6068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D1A39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99528</w:t>
                                  </w:r>
                                </w:p>
                              </w:tc>
                            </w:tr>
                            <w:tr w:rsidR="0037673B" w:rsidRPr="00325AD9" w14:paraId="63F4BBB1"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C2626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46DB6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5C805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62747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B3AB9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62747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DC9DB74"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1137695</w:t>
                                  </w:r>
                                </w:p>
                              </w:tc>
                            </w:tr>
                            <w:tr w:rsidR="0037673B" w:rsidRPr="00325AD9" w14:paraId="3AF7238C"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ED16B3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0BD94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9A612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68812</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8D635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68812</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28F97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1186073</w:t>
                                  </w:r>
                                </w:p>
                              </w:tc>
                            </w:tr>
                            <w:tr w:rsidR="0037673B" w:rsidRPr="00325AD9" w14:paraId="730CECEB"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61B791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0243C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EECE8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26451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761BC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26451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15BD54"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481230</w:t>
                                  </w:r>
                                </w:p>
                              </w:tc>
                            </w:tr>
                            <w:tr w:rsidR="0037673B" w:rsidRPr="00325AD9" w14:paraId="288B2DE9"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1E9F66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79F5B3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7BEA0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3372</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CD271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3372</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6096F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62859</w:t>
                                  </w:r>
                                </w:p>
                              </w:tc>
                            </w:tr>
                            <w:tr w:rsidR="0037673B" w:rsidRPr="00325AD9" w14:paraId="75BEFBDC"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6D0A6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33F0B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A5C53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8AAB2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FD627B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r>
                            <w:tr w:rsidR="0037673B" w:rsidRPr="00325AD9" w14:paraId="220BE683"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D1195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C5E02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C35A8F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55404</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A0C3C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55404</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84BB2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1777704</w:t>
                                  </w:r>
                                </w:p>
                              </w:tc>
                            </w:tr>
                            <w:tr w:rsidR="0037673B" w:rsidRPr="00325AD9" w14:paraId="63F6A6CF"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96FD7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27</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85A75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670FBB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11963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763A4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11963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A7A87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380437</w:t>
                                  </w:r>
                                </w:p>
                              </w:tc>
                            </w:tr>
                            <w:tr w:rsidR="0037673B" w:rsidRPr="00325AD9" w14:paraId="71B5F152"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86A3B4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28</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70D1B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92AE2F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26281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51736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26281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C4D1E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892604</w:t>
                                  </w:r>
                                </w:p>
                              </w:tc>
                            </w:tr>
                            <w:tr w:rsidR="0037673B" w:rsidRPr="00325AD9" w14:paraId="1DCF9FE5"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F7C58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61DE3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973F9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163837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6F92F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163837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660B6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5437165</w:t>
                                  </w:r>
                                </w:p>
                              </w:tc>
                            </w:tr>
                            <w:tr w:rsidR="0037673B" w:rsidRPr="00325AD9" w14:paraId="1F071BB4"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35E03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E8926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443D4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137777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EF7C7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137777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1860F5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4667287</w:t>
                                  </w:r>
                                </w:p>
                              </w:tc>
                            </w:tr>
                            <w:tr w:rsidR="0037673B" w:rsidRPr="00325AD9" w14:paraId="7EC0F07C"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BE8A7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D34C1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1B5CE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36931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3C90E5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36931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3837C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1215653</w:t>
                                  </w:r>
                                </w:p>
                              </w:tc>
                            </w:tr>
                            <w:tr w:rsidR="0037673B" w:rsidRPr="00325AD9" w14:paraId="3814A926"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D6B66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A20D39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862A5A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334</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B79779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334</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EDD51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378</w:t>
                                  </w:r>
                                </w:p>
                              </w:tc>
                            </w:tr>
                            <w:tr w:rsidR="0037673B" w:rsidRPr="00325AD9" w14:paraId="4F2CE9A8"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BA9EFD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621D0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C00C2A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37649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1AE76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360</w:t>
                                  </w:r>
                                </w:p>
                              </w:tc>
                            </w:tr>
                            <w:tr w:rsidR="0037673B" w:rsidRPr="00325AD9" w14:paraId="0B20F8A3"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0CC08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43B7F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5F64BC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C646E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59B8A9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390</w:t>
                                  </w:r>
                                </w:p>
                              </w:tc>
                            </w:tr>
                            <w:tr w:rsidR="0037673B" w:rsidRPr="00325AD9" w14:paraId="6E41F325"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EF2BA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6A867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B5C3D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17906</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281BC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17906</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BE6BF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62951</w:t>
                                  </w:r>
                                </w:p>
                              </w:tc>
                            </w:tr>
                            <w:tr w:rsidR="0037673B" w:rsidRPr="00325AD9" w14:paraId="3E1E7A60"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19C6A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EE6EA6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BA72D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8292</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D56A2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8292</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55C97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18701</w:t>
                                  </w:r>
                                </w:p>
                              </w:tc>
                            </w:tr>
                            <w:tr w:rsidR="0037673B" w:rsidRPr="00325AD9" w14:paraId="60114712"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498BC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84B93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C193D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22655</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50C54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22655</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ACA3B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127731</w:t>
                                  </w:r>
                                </w:p>
                              </w:tc>
                            </w:tr>
                            <w:tr w:rsidR="0037673B" w:rsidRPr="00325AD9" w14:paraId="2045756E"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E0621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20036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F2FEB6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6203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66857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6203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1BF9A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12951</w:t>
                                  </w:r>
                                </w:p>
                              </w:tc>
                            </w:tr>
                            <w:tr w:rsidR="0037673B" w:rsidRPr="00325AD9" w14:paraId="7D23C3BC"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3B6B6C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39</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8FDF5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78ED8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48101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3CCF0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48101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DEEC8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360886</w:t>
                                  </w:r>
                                </w:p>
                              </w:tc>
                            </w:tr>
                            <w:tr w:rsidR="0037673B" w:rsidRPr="00325AD9" w14:paraId="7DA6923E"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19104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93A13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9C476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76500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6CB38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76500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3126B4"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1264617</w:t>
                                  </w:r>
                                </w:p>
                              </w:tc>
                            </w:tr>
                            <w:tr w:rsidR="0037673B" w:rsidRPr="00325AD9" w14:paraId="04179710"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453FF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B3F93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6C910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35526</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041EB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35526</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1B51A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293813</w:t>
                                  </w:r>
                                </w:p>
                              </w:tc>
                            </w:tr>
                            <w:tr w:rsidR="0037673B" w:rsidRPr="00325AD9" w14:paraId="659D02BB"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0AE0C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45F2E2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7B716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BA5C6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77A90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509</w:t>
                                  </w:r>
                                </w:p>
                              </w:tc>
                            </w:tr>
                            <w:tr w:rsidR="0037673B" w:rsidRPr="00325AD9" w14:paraId="5298BEC6"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37EA3D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43</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5F414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57E4A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538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FECE7A4"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538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E7F3EC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538</w:t>
                                  </w:r>
                                </w:p>
                              </w:tc>
                            </w:tr>
                            <w:tr w:rsidR="0037673B" w:rsidRPr="00325AD9" w14:paraId="783A6F7B"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8DB814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FB685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DED2D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744</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94C020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744</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3F7E5D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987</w:t>
                                  </w:r>
                                </w:p>
                              </w:tc>
                            </w:tr>
                          </w:tbl>
                          <w:p w14:paraId="316A0ED9" w14:textId="77777777" w:rsidR="0037673B" w:rsidRDefault="0037673B"/>
                          <w:bookmarkEnd w:id="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0E9C8" id="Text Box 47" o:spid="_x0000_s1037" type="#_x0000_t202" style="position:absolute;left:0;text-align:left;margin-left:273.8pt;margin-top:18.2pt;width:269.65pt;height:248.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" filled="f" stroked="f">
                <v:textbox>
                  <w:txbxContent>
                    <w:p w14:paraId="0BD5876A" w14:textId="36F93571" w:rsidR="003871D7" w:rsidRPr="003871D7" w:rsidRDefault="003871D7" w:rsidP="003871D7">
                      <w:pPr>
                        <w:pStyle w:val="ListParagraph"/>
                        <w:numPr>
                          <w:ilvl w:val="0"/>
                          <w:numId w:val="32"/>
                        </w:numPr>
                        <w:rPr>
                          <w:rStyle w:val="SubtleReference"/>
                          <w:rFonts w:ascii="Times New Roman" w:hAnsi="Times New Roman" w:cs="Times New Roman"/>
                          <w:sz w:val="16"/>
                        </w:rPr>
                      </w:pPr>
                      <w:r w:rsidRPr="003871D7">
                        <w:rPr>
                          <w:rStyle w:val="SubtleReference"/>
                          <w:rFonts w:ascii="Times New Roman" w:hAnsi="Times New Roman" w:cs="Times New Roman"/>
                          <w:sz w:val="16"/>
                        </w:rPr>
                        <w:t>Communication Cost</w:t>
                      </w:r>
                    </w:p>
                    <w:tbl>
                      <w:tblPr>
                        <w:tblStyle w:val="a0"/>
                        <w:tblW w:w="5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011"/>
                        <w:gridCol w:w="959"/>
                        <w:gridCol w:w="993"/>
                        <w:gridCol w:w="1308"/>
                      </w:tblGrid>
                      <w:tr w:rsidR="0037673B" w:rsidRPr="00325AD9" w14:paraId="104FB24C" w14:textId="77777777" w:rsidTr="0046279E">
                        <w:trPr>
                          <w:trHeight w:val="280"/>
                        </w:trPr>
                        <w:tc>
                          <w:tcPr>
                            <w:tcW w:w="870"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2489D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Serial No.</w:t>
                            </w:r>
                          </w:p>
                        </w:tc>
                        <w:tc>
                          <w:tcPr>
                            <w:tcW w:w="1011"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C95DA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Number of nodes in Input graph</w:t>
                            </w:r>
                          </w:p>
                        </w:tc>
                        <w:tc>
                          <w:tcPr>
                            <w:tcW w:w="3260"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1B2B0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Communication Cost</w:t>
                            </w:r>
                          </w:p>
                        </w:tc>
                      </w:tr>
                      <w:tr w:rsidR="0037673B" w:rsidRPr="00325AD9" w14:paraId="494E1B1E" w14:textId="77777777" w:rsidTr="0046279E">
                        <w:trPr>
                          <w:trHeight w:val="280"/>
                        </w:trPr>
                        <w:tc>
                          <w:tcPr>
                            <w:tcW w:w="870"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77CAE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p>
                        </w:tc>
                        <w:tc>
                          <w:tcPr>
                            <w:tcW w:w="1011"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AFC9B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DA94D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Native</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8C3B9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Poorest Neighbour</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D700F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 xml:space="preserve">De </w:t>
                            </w:r>
                            <w:proofErr w:type="spellStart"/>
                            <w:r w:rsidRPr="00325AD9">
                              <w:rPr>
                                <w:rFonts w:ascii="Times New Roman" w:eastAsia="MS Mincho" w:hAnsi="Times New Roman" w:cs="Times New Roman"/>
                                <w:color w:val="auto"/>
                                <w:spacing w:val="-1"/>
                                <w:sz w:val="20"/>
                                <w:szCs w:val="20"/>
                                <w:lang w:eastAsia="en-US"/>
                              </w:rPr>
                              <w:t>Bruijn’s</w:t>
                            </w:r>
                            <w:proofErr w:type="spellEnd"/>
                          </w:p>
                        </w:tc>
                      </w:tr>
                      <w:tr w:rsidR="0037673B" w:rsidRPr="00325AD9" w14:paraId="17209D00"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7317B4"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E612B0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BBC4A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3731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749EE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3731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00C20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8544</w:t>
                            </w:r>
                          </w:p>
                        </w:tc>
                      </w:tr>
                      <w:tr w:rsidR="0037673B" w:rsidRPr="00325AD9" w14:paraId="5BC94EC5"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933D8A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50B355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0B218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3465</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13063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3465</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E2970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9222</w:t>
                            </w:r>
                          </w:p>
                        </w:tc>
                      </w:tr>
                      <w:tr w:rsidR="0037673B" w:rsidRPr="00325AD9" w14:paraId="0D6BEE48"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DFCA3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5E448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76C12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576</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DC1F0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576</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9E212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704</w:t>
                            </w:r>
                          </w:p>
                        </w:tc>
                      </w:tr>
                      <w:tr w:rsidR="0037673B" w:rsidRPr="00325AD9" w14:paraId="35F15ADB"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A0EA5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4AEF9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D526A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8762</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37C01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8762</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6D0DE6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57596</w:t>
                            </w:r>
                          </w:p>
                        </w:tc>
                      </w:tr>
                      <w:tr w:rsidR="0037673B" w:rsidRPr="00325AD9" w14:paraId="006FE37F"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374EF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DC1CA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A455B0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46</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1C3477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46</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993AC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150</w:t>
                            </w:r>
                          </w:p>
                        </w:tc>
                      </w:tr>
                      <w:tr w:rsidR="0037673B" w:rsidRPr="00325AD9" w14:paraId="6A3FF5F1"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F77406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CEE6AE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885A7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1120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04525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1120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BD7A0C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2912</w:t>
                            </w:r>
                          </w:p>
                        </w:tc>
                      </w:tr>
                      <w:tr w:rsidR="0037673B" w:rsidRPr="00325AD9" w14:paraId="4ECE6DC1"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CAFDD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79BC8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43996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61145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56BE4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611</w:t>
                            </w:r>
                          </w:p>
                        </w:tc>
                      </w:tr>
                      <w:tr w:rsidR="0037673B" w:rsidRPr="00325AD9" w14:paraId="4070561D"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55554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B5B8F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86E28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AE4C3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AE794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w:t>
                            </w:r>
                          </w:p>
                        </w:tc>
                      </w:tr>
                      <w:tr w:rsidR="0037673B" w:rsidRPr="00325AD9" w14:paraId="4A3A6687"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A479E4"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E4FF9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2DFC9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3F807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3173F4"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47</w:t>
                            </w:r>
                          </w:p>
                        </w:tc>
                      </w:tr>
                      <w:tr w:rsidR="0037673B" w:rsidRPr="00325AD9" w14:paraId="1A667D99"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7C31D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bookmarkStart w:id="12" w:name="_GoBack"/>
                            <w:r w:rsidRPr="00325AD9">
                              <w:rPr>
                                <w:rFonts w:ascii="Times New Roman" w:eastAsia="MS Mincho" w:hAnsi="Times New Roman" w:cs="Times New Roman"/>
                                <w:color w:val="auto"/>
                                <w:spacing w:val="-1"/>
                                <w:sz w:val="20"/>
                                <w:szCs w:val="20"/>
                                <w:lang w:eastAsia="en-US"/>
                              </w:rPr>
                              <w:t>10</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91EFE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9AD847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470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0BF229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470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9DF90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1985</w:t>
                            </w:r>
                          </w:p>
                        </w:tc>
                      </w:tr>
                      <w:tr w:rsidR="0037673B" w:rsidRPr="00325AD9" w14:paraId="748D0E9A"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ED0F2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96B2A5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F43A63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2363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4C73A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2363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FEC30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2364</w:t>
                            </w:r>
                          </w:p>
                        </w:tc>
                      </w:tr>
                      <w:tr w:rsidR="0037673B" w:rsidRPr="00325AD9" w14:paraId="1C7A7CFD"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761E1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6CFA7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D0DA0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4A217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F32FB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401</w:t>
                            </w:r>
                          </w:p>
                        </w:tc>
                      </w:tr>
                      <w:tr w:rsidR="0037673B" w:rsidRPr="00325AD9" w14:paraId="7687AAEC"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19B2E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F11C3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D42AB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077AC4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19456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364</w:t>
                            </w:r>
                          </w:p>
                        </w:tc>
                      </w:tr>
                      <w:tr w:rsidR="0037673B" w:rsidRPr="00325AD9" w14:paraId="0858BE01"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B5164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243CB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439342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38000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92C4E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38000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990B7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74000</w:t>
                            </w:r>
                          </w:p>
                        </w:tc>
                      </w:tr>
                      <w:tr w:rsidR="0037673B" w:rsidRPr="00325AD9" w14:paraId="31A8B920"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F7DD89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EA395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A5E84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88077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CD2F2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88077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695F36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213906</w:t>
                            </w:r>
                          </w:p>
                        </w:tc>
                      </w:tr>
                      <w:tr w:rsidR="0037673B" w:rsidRPr="00325AD9" w14:paraId="13D5A2A7"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D2C54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E65D8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9DE04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B0CE8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F0756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r>
                      <w:tr w:rsidR="0037673B" w:rsidRPr="00325AD9" w14:paraId="2E5506A3"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CDA22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D2A8E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A7887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24608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2B9E3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24608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6275F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423165</w:t>
                            </w:r>
                          </w:p>
                        </w:tc>
                      </w:tr>
                      <w:tr w:rsidR="0037673B" w:rsidRPr="00325AD9" w14:paraId="305D04C4"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EC56C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CA200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3AAF0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6063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59E2F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6063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564A00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93454</w:t>
                            </w:r>
                          </w:p>
                        </w:tc>
                      </w:tr>
                      <w:tr w:rsidR="0037673B" w:rsidRPr="00325AD9" w14:paraId="6E7EBA6A"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B8C985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BBDF45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545FD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6068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ED7C9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6068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D1A39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99528</w:t>
                            </w:r>
                          </w:p>
                        </w:tc>
                      </w:tr>
                      <w:tr w:rsidR="0037673B" w:rsidRPr="00325AD9" w14:paraId="63F4BBB1"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C2626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46DB6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5C805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62747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B3AB9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62747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DC9DB74"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1137695</w:t>
                            </w:r>
                          </w:p>
                        </w:tc>
                      </w:tr>
                      <w:tr w:rsidR="0037673B" w:rsidRPr="00325AD9" w14:paraId="3AF7238C"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ED16B3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0BD94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9A612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68812</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8D635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68812</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28F97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1186073</w:t>
                            </w:r>
                          </w:p>
                        </w:tc>
                      </w:tr>
                      <w:tr w:rsidR="0037673B" w:rsidRPr="00325AD9" w14:paraId="730CECEB"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61B791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0243C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EECE8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26451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761BC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26451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15BD54"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481230</w:t>
                            </w:r>
                          </w:p>
                        </w:tc>
                      </w:tr>
                      <w:tr w:rsidR="0037673B" w:rsidRPr="00325AD9" w14:paraId="288B2DE9"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1E9F66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79F5B3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7BEA0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3372</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CD271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3372</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6096F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62859</w:t>
                            </w:r>
                          </w:p>
                        </w:tc>
                      </w:tr>
                      <w:tr w:rsidR="0037673B" w:rsidRPr="00325AD9" w14:paraId="75BEFBDC"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6D0A6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33F0B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A5C53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8AAB2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FD627B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r>
                      <w:tr w:rsidR="0037673B" w:rsidRPr="00325AD9" w14:paraId="220BE683"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D1195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C5E02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C35A8F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55404</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A0C3C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55404</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84BB2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1777704</w:t>
                            </w:r>
                          </w:p>
                        </w:tc>
                      </w:tr>
                      <w:tr w:rsidR="0037673B" w:rsidRPr="00325AD9" w14:paraId="63F6A6CF"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96FD7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27</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85A75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670FBB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11963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763A4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11963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A7A87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380437</w:t>
                            </w:r>
                          </w:p>
                        </w:tc>
                      </w:tr>
                      <w:tr w:rsidR="0037673B" w:rsidRPr="00325AD9" w14:paraId="71B5F152"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86A3B4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28</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70D1B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92AE2F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26281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51736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26281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C4D1E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892604</w:t>
                            </w:r>
                          </w:p>
                        </w:tc>
                      </w:tr>
                      <w:tr w:rsidR="0037673B" w:rsidRPr="00325AD9" w14:paraId="1DCF9FE5"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F7C58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61DE3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973F9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163837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6F92F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163837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660B6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5437165</w:t>
                            </w:r>
                          </w:p>
                        </w:tc>
                      </w:tr>
                      <w:tr w:rsidR="0037673B" w:rsidRPr="00325AD9" w14:paraId="1F071BB4"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35E03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E8926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443D4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137777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EF7C7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137777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1860F5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4667287</w:t>
                            </w:r>
                          </w:p>
                        </w:tc>
                      </w:tr>
                      <w:tr w:rsidR="0037673B" w:rsidRPr="00325AD9" w14:paraId="7EC0F07C"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BE8A7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D34C1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1B5CE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36931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3C90E5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36931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3837C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1215653</w:t>
                            </w:r>
                          </w:p>
                        </w:tc>
                      </w:tr>
                      <w:tr w:rsidR="0037673B" w:rsidRPr="00325AD9" w14:paraId="3814A926"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D6B66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A20D39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862A5A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334</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B79779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334</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EDD51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378</w:t>
                            </w:r>
                          </w:p>
                        </w:tc>
                      </w:tr>
                      <w:tr w:rsidR="0037673B" w:rsidRPr="00325AD9" w14:paraId="4F2CE9A8"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BA9EFD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621D0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C00C2A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37649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1AE76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360</w:t>
                            </w:r>
                          </w:p>
                        </w:tc>
                      </w:tr>
                      <w:tr w:rsidR="0037673B" w:rsidRPr="00325AD9" w14:paraId="0B20F8A3"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0CC08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43B7F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5F64BC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C646E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59B8A9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390</w:t>
                            </w:r>
                          </w:p>
                        </w:tc>
                      </w:tr>
                      <w:tr w:rsidR="0037673B" w:rsidRPr="00325AD9" w14:paraId="6E41F325"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EF2BA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6A867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B5C3D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17906</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281BC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17906</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BE6BF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62951</w:t>
                            </w:r>
                          </w:p>
                        </w:tc>
                      </w:tr>
                      <w:tr w:rsidR="0037673B" w:rsidRPr="00325AD9" w14:paraId="3E1E7A60"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19C6A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EE6EA61"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BA72D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8292</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D56A2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8292</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55C97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18701</w:t>
                            </w:r>
                          </w:p>
                        </w:tc>
                      </w:tr>
                      <w:tr w:rsidR="0037673B" w:rsidRPr="00325AD9" w14:paraId="60114712"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498BC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84B93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C193D2"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22655</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50C54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22655</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ACA3B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127731</w:t>
                            </w:r>
                          </w:p>
                        </w:tc>
                      </w:tr>
                      <w:tr w:rsidR="0037673B" w:rsidRPr="00325AD9" w14:paraId="2045756E"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E06219"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20036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F2FEB6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6203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66857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6203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1BF9A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12951</w:t>
                            </w:r>
                          </w:p>
                        </w:tc>
                      </w:tr>
                      <w:tr w:rsidR="0037673B" w:rsidRPr="00325AD9" w14:paraId="7D23C3BC"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3B6B6C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39</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8FDF5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78ED8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48101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3CCF0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48101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DEEC8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360886</w:t>
                            </w:r>
                          </w:p>
                        </w:tc>
                      </w:tr>
                      <w:tr w:rsidR="0037673B" w:rsidRPr="00325AD9" w14:paraId="7DA6923E"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19104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93A13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9C476C"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76500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6CB38E"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76500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3126B4"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1264617</w:t>
                            </w:r>
                          </w:p>
                        </w:tc>
                      </w:tr>
                      <w:tr w:rsidR="0037673B" w:rsidRPr="00325AD9" w14:paraId="04179710"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453FF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B3F93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6C9105"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35526</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041EB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35526</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1B51A3"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293813</w:t>
                            </w:r>
                          </w:p>
                        </w:tc>
                      </w:tr>
                      <w:tr w:rsidR="0037673B" w:rsidRPr="00325AD9" w14:paraId="659D02BB"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0AE0C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45F2E2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7B716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BA5C6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77A90D"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509</w:t>
                            </w:r>
                          </w:p>
                        </w:tc>
                      </w:tr>
                      <w:tr w:rsidR="0037673B" w:rsidRPr="00325AD9" w14:paraId="5298BEC6"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37EA3D0"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43</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5F4146"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57E4A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538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FECE7A4"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538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E7F3ECA"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538</w:t>
                            </w:r>
                          </w:p>
                        </w:tc>
                      </w:tr>
                      <w:tr w:rsidR="0037673B" w:rsidRPr="00325AD9" w14:paraId="783A6F7B" w14:textId="77777777" w:rsidTr="0046279E">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8DB8147"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FB6858"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DED2DB"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744</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94C020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744</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3F7E5DF" w14:textId="77777777" w:rsidR="0037673B" w:rsidRPr="00325AD9" w:rsidRDefault="0037673B" w:rsidP="0046279E">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987</w:t>
                            </w:r>
                          </w:p>
                        </w:tc>
                      </w:tr>
                    </w:tbl>
                    <w:p w14:paraId="316A0ED9" w14:textId="77777777" w:rsidR="0037673B" w:rsidRDefault="0037673B"/>
                    <w:bookmarkEnd w:id="12"/>
                  </w:txbxContent>
                </v:textbox>
                <w10:wrap type="square"/>
              </v:shape>
            </w:pict>
          </mc:Fallback>
        </mc:AlternateContent>
      </w:r>
      <w:r w:rsidR="00E33D95">
        <w:rPr>
          <w:noProof/>
        </w:rPr>
        <mc:AlternateContent>
          <mc:Choice Requires="wps">
            <w:drawing>
              <wp:anchor distT="0" distB="0" distL="114300" distR="114300" simplePos="0" relativeHeight="251682816" behindDoc="0" locked="0" layoutInCell="1" allowOverlap="1" wp14:anchorId="5B1CB298" wp14:editId="0DE7EAB6">
                <wp:simplePos x="0" y="0"/>
                <wp:positionH relativeFrom="column">
                  <wp:posOffset>-222885</wp:posOffset>
                </wp:positionH>
                <wp:positionV relativeFrom="paragraph">
                  <wp:posOffset>988695</wp:posOffset>
                </wp:positionV>
                <wp:extent cx="3003550" cy="246507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3003550" cy="24650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08F01C" w14:textId="77777777" w:rsidR="00E33D95" w:rsidRPr="0065237E" w:rsidRDefault="00E33D95" w:rsidP="00E33D95">
                            <w:pPr>
                              <w:spacing w:line="240" w:lineRule="auto"/>
                              <w:jc w:val="center"/>
                              <w:rPr>
                                <w:b/>
                              </w:rPr>
                            </w:pPr>
                            <w:r w:rsidRPr="0065237E">
                              <w:rPr>
                                <w:noProof/>
                              </w:rPr>
                              <w:drawing>
                                <wp:inline distT="114300" distB="114300" distL="114300" distR="114300" wp14:anchorId="5F0C88BA" wp14:editId="7EE63D21">
                                  <wp:extent cx="2984116" cy="2189057"/>
                                  <wp:effectExtent l="0" t="0" r="0" b="0"/>
                                  <wp:docPr id="44" name="image13.png" descr="Figure9_IsolatedPair2.png"/>
                                  <wp:cNvGraphicFramePr/>
                                  <a:graphic xmlns:a="http://schemas.openxmlformats.org/drawingml/2006/main">
                                    <a:graphicData uri="http://schemas.openxmlformats.org/drawingml/2006/picture">
                                      <pic:pic xmlns:pic="http://schemas.openxmlformats.org/drawingml/2006/picture">
                                        <pic:nvPicPr>
                                          <pic:cNvPr id="0" name="image13.png" descr="Figure9_IsolatedPair2.png"/>
                                          <pic:cNvPicPr preferRelativeResize="0"/>
                                        </pic:nvPicPr>
                                        <pic:blipFill>
                                          <a:blip r:embed="rId16"/>
                                          <a:srcRect/>
                                          <a:stretch>
                                            <a:fillRect/>
                                          </a:stretch>
                                        </pic:blipFill>
                                        <pic:spPr>
                                          <a:xfrm>
                                            <a:off x="0" y="0"/>
                                            <a:ext cx="2998676" cy="2199738"/>
                                          </a:xfrm>
                                          <a:prstGeom prst="rect">
                                            <a:avLst/>
                                          </a:prstGeom>
                                          <a:ln/>
                                        </pic:spPr>
                                      </pic:pic>
                                    </a:graphicData>
                                  </a:graphic>
                                </wp:inline>
                              </w:drawing>
                            </w:r>
                          </w:p>
                          <w:p w14:paraId="05F01D85" w14:textId="77777777" w:rsidR="00E33D95" w:rsidRPr="00682C51" w:rsidRDefault="00E33D95" w:rsidP="00E33D95">
                            <w:pPr>
                              <w:spacing w:line="240" w:lineRule="auto"/>
                              <w:jc w:val="center"/>
                              <w:rPr>
                                <w:rFonts w:ascii="Times New Roman" w:eastAsia="MS Mincho" w:hAnsi="Times New Roman" w:cs="Times New Roman"/>
                                <w:color w:val="auto"/>
                                <w:spacing w:val="-1"/>
                                <w:sz w:val="16"/>
                                <w:szCs w:val="20"/>
                                <w:lang w:eastAsia="en-US"/>
                              </w:rPr>
                            </w:pPr>
                            <w:r w:rsidRPr="00682C51">
                              <w:rPr>
                                <w:rFonts w:ascii="Times New Roman" w:eastAsia="MS Mincho" w:hAnsi="Times New Roman" w:cs="Times New Roman"/>
                                <w:color w:val="auto"/>
                                <w:spacing w:val="-1"/>
                                <w:sz w:val="16"/>
                                <w:szCs w:val="20"/>
                                <w:lang w:eastAsia="en-US"/>
                              </w:rPr>
                              <w:t>Fig. 9. Alternate scenario</w:t>
                            </w:r>
                          </w:p>
                          <w:p w14:paraId="67A92565" w14:textId="77777777" w:rsidR="00E33D95" w:rsidRDefault="00E33D95" w:rsidP="00E33D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1CB298" id="Text Box 19" o:spid="_x0000_s1038" type="#_x0000_t202" style="position:absolute;left:0;text-align:left;margin-left:-17.55pt;margin-top:77.85pt;width:236.5pt;height:194.1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" filled="f" stroked="f">
                <v:textbox>
                  <w:txbxContent>
                    <w:p w14:paraId="2408F01C" w14:textId="77777777" w:rsidR="00E33D95" w:rsidRPr="0065237E" w:rsidRDefault="00E33D95" w:rsidP="00E33D95">
                      <w:pPr>
                        <w:spacing w:line="240" w:lineRule="auto"/>
                        <w:jc w:val="center"/>
                        <w:rPr>
                          <w:b/>
                        </w:rPr>
                      </w:pPr>
                      <w:r w:rsidRPr="0065237E">
                        <w:rPr>
                          <w:noProof/>
                        </w:rPr>
                        <w:drawing>
                          <wp:inline distT="114300" distB="114300" distL="114300" distR="114300" wp14:anchorId="5F0C88BA" wp14:editId="7EE63D21">
                            <wp:extent cx="2984116" cy="2189057"/>
                            <wp:effectExtent l="0" t="0" r="0" b="0"/>
                            <wp:docPr id="44" name="image13.png" descr="Figure9_IsolatedPair2.png"/>
                            <wp:cNvGraphicFramePr/>
                            <a:graphic xmlns:a="http://schemas.openxmlformats.org/drawingml/2006/main">
                              <a:graphicData uri="http://schemas.openxmlformats.org/drawingml/2006/picture">
                                <pic:pic xmlns:pic="http://schemas.openxmlformats.org/drawingml/2006/picture">
                                  <pic:nvPicPr>
                                    <pic:cNvPr id="0" name="image13.png" descr="Figure9_IsolatedPair2.png"/>
                                    <pic:cNvPicPr preferRelativeResize="0"/>
                                  </pic:nvPicPr>
                                  <pic:blipFill>
                                    <a:blip r:embed="rId16"/>
                                    <a:srcRect/>
                                    <a:stretch>
                                      <a:fillRect/>
                                    </a:stretch>
                                  </pic:blipFill>
                                  <pic:spPr>
                                    <a:xfrm>
                                      <a:off x="0" y="0"/>
                                      <a:ext cx="2998676" cy="2199738"/>
                                    </a:xfrm>
                                    <a:prstGeom prst="rect">
                                      <a:avLst/>
                                    </a:prstGeom>
                                    <a:ln/>
                                  </pic:spPr>
                                </pic:pic>
                              </a:graphicData>
                            </a:graphic>
                          </wp:inline>
                        </w:drawing>
                      </w:r>
                    </w:p>
                    <w:p w14:paraId="05F01D85" w14:textId="77777777" w:rsidR="00E33D95" w:rsidRPr="00682C51" w:rsidRDefault="00E33D95" w:rsidP="00E33D95">
                      <w:pPr>
                        <w:spacing w:line="240" w:lineRule="auto"/>
                        <w:jc w:val="center"/>
                        <w:rPr>
                          <w:rFonts w:ascii="Times New Roman" w:eastAsia="MS Mincho" w:hAnsi="Times New Roman" w:cs="Times New Roman"/>
                          <w:color w:val="auto"/>
                          <w:spacing w:val="-1"/>
                          <w:sz w:val="16"/>
                          <w:szCs w:val="20"/>
                          <w:lang w:eastAsia="en-US"/>
                        </w:rPr>
                      </w:pPr>
                      <w:r w:rsidRPr="00682C51">
                        <w:rPr>
                          <w:rFonts w:ascii="Times New Roman" w:eastAsia="MS Mincho" w:hAnsi="Times New Roman" w:cs="Times New Roman"/>
                          <w:color w:val="auto"/>
                          <w:spacing w:val="-1"/>
                          <w:sz w:val="16"/>
                          <w:szCs w:val="20"/>
                          <w:lang w:eastAsia="en-US"/>
                        </w:rPr>
                        <w:t>Fig. 9. Alternate scenario</w:t>
                      </w:r>
                    </w:p>
                    <w:p w14:paraId="67A92565" w14:textId="77777777" w:rsidR="00E33D95" w:rsidRDefault="00E33D95" w:rsidP="00E33D95"/>
                  </w:txbxContent>
                </v:textbox>
                <w10:wrap type="square"/>
              </v:shape>
            </w:pict>
          </mc:Fallback>
        </mc:AlternateContent>
      </w:r>
      <w:r w:rsidR="00E33D95" w:rsidRPr="00E33D95">
        <w:rPr>
          <w:rFonts w:ascii="Times New Roman" w:eastAsia="MS Mincho" w:hAnsi="Times New Roman" w:cs="Times New Roman"/>
          <w:b/>
          <w:color w:val="auto"/>
          <w:spacing w:val="-1"/>
          <w:sz w:val="20"/>
          <w:szCs w:val="20"/>
          <w:lang w:eastAsia="en-US"/>
        </w:rPr>
        <w:t xml:space="preserve">Inferences: </w:t>
      </w:r>
      <w:r w:rsidR="00E33D95" w:rsidRPr="00E33D95">
        <w:rPr>
          <w:rFonts w:ascii="Times New Roman" w:eastAsia="MS Mincho" w:hAnsi="Times New Roman" w:cs="Times New Roman"/>
          <w:color w:val="auto"/>
          <w:spacing w:val="-1"/>
          <w:sz w:val="20"/>
          <w:szCs w:val="20"/>
          <w:lang w:eastAsia="en-US"/>
        </w:rPr>
        <w:t xml:space="preserve">From column 3 and 4, it is clear that the communication cost of the topology generated by Poorest neighbour is matching the communication cost of the native topology. Poorest neighbour algorithm is built on the native topology and hence it always matches the communication </w:t>
      </w:r>
      <w:r w:rsidR="00E33D95" w:rsidRPr="00E33D95">
        <w:rPr>
          <w:rFonts w:ascii="Times New Roman" w:eastAsia="MS Mincho" w:hAnsi="Times New Roman" w:cs="Times New Roman"/>
          <w:color w:val="auto"/>
          <w:spacing w:val="-1"/>
          <w:sz w:val="20"/>
          <w:szCs w:val="20"/>
          <w:lang w:eastAsia="en-US"/>
        </w:rPr>
        <w:lastRenderedPageBreak/>
        <w:t>cost of the native topology irrespective of the number of nodes contained in the core input graph. Hence, poorest neighbour algorithm is highly scalable for fault tolerant topology generation.</w:t>
      </w:r>
    </w:p>
    <w:p w14:paraId="35A0A7B4" w14:textId="77777777" w:rsidR="00E33D95" w:rsidRDefault="00E33D95" w:rsidP="00E33D95">
      <w:pPr>
        <w:spacing w:line="240" w:lineRule="auto"/>
        <w:ind w:firstLine="284"/>
        <w:rPr>
          <w:rFonts w:ascii="Times New Roman" w:eastAsia="MS Mincho" w:hAnsi="Times New Roman" w:cs="Times New Roman"/>
          <w:color w:val="auto"/>
          <w:spacing w:val="-1"/>
          <w:sz w:val="20"/>
          <w:szCs w:val="20"/>
          <w:lang w:eastAsia="en-US"/>
        </w:rPr>
      </w:pPr>
      <w:r w:rsidRPr="00E33D95">
        <w:rPr>
          <w:rFonts w:ascii="Times New Roman" w:eastAsia="MS Mincho" w:hAnsi="Times New Roman" w:cs="Times New Roman"/>
          <w:color w:val="auto"/>
          <w:spacing w:val="-1"/>
          <w:sz w:val="20"/>
          <w:szCs w:val="20"/>
          <w:lang w:eastAsia="en-US"/>
        </w:rPr>
        <w:t xml:space="preserve">From column 4 and 5 of the table, we can clearly infer that for a given input graph, the communication cost of topology generated by poorest neighbour is very less compared to the topology generated by De </w:t>
      </w:r>
      <w:proofErr w:type="spellStart"/>
      <w:r w:rsidRPr="00E33D95">
        <w:rPr>
          <w:rFonts w:ascii="Times New Roman" w:eastAsia="MS Mincho" w:hAnsi="Times New Roman" w:cs="Times New Roman"/>
          <w:color w:val="auto"/>
          <w:spacing w:val="-1"/>
          <w:sz w:val="20"/>
          <w:szCs w:val="20"/>
          <w:lang w:eastAsia="en-US"/>
        </w:rPr>
        <w:t>Bruijn’s</w:t>
      </w:r>
      <w:proofErr w:type="spellEnd"/>
      <w:r w:rsidRPr="00E33D95">
        <w:rPr>
          <w:rFonts w:ascii="Times New Roman" w:eastAsia="MS Mincho" w:hAnsi="Times New Roman" w:cs="Times New Roman"/>
          <w:color w:val="auto"/>
          <w:spacing w:val="-1"/>
          <w:sz w:val="20"/>
          <w:szCs w:val="20"/>
          <w:lang w:eastAsia="en-US"/>
        </w:rPr>
        <w:t xml:space="preserve"> algorithm. Also with the increase in the number of nodes, the communication cost of the De </w:t>
      </w:r>
      <w:proofErr w:type="spellStart"/>
      <w:r w:rsidRPr="00E33D95">
        <w:rPr>
          <w:rFonts w:ascii="Times New Roman" w:eastAsia="MS Mincho" w:hAnsi="Times New Roman" w:cs="Times New Roman"/>
          <w:color w:val="auto"/>
          <w:spacing w:val="-1"/>
          <w:sz w:val="20"/>
          <w:szCs w:val="20"/>
          <w:lang w:eastAsia="en-US"/>
        </w:rPr>
        <w:t>Bruijn’s</w:t>
      </w:r>
      <w:proofErr w:type="spellEnd"/>
      <w:r w:rsidRPr="00E33D95">
        <w:rPr>
          <w:rFonts w:ascii="Times New Roman" w:eastAsia="MS Mincho" w:hAnsi="Times New Roman" w:cs="Times New Roman"/>
          <w:color w:val="auto"/>
          <w:spacing w:val="-1"/>
          <w:sz w:val="20"/>
          <w:szCs w:val="20"/>
          <w:lang w:eastAsia="en-US"/>
        </w:rPr>
        <w:t xml:space="preserve"> topology is increasing as compared to Poorest Neighbour. Hence, it is not very scalable as compared to Poorest neighbour.</w:t>
      </w:r>
    </w:p>
    <w:p w14:paraId="755BFBE6" w14:textId="3609A044" w:rsidR="00E33D95" w:rsidRPr="00325AD9" w:rsidRDefault="00E33D95" w:rsidP="00E33D95">
      <w:pPr>
        <w:spacing w:line="240" w:lineRule="auto"/>
        <w:jc w:val="both"/>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85888" behindDoc="0" locked="0" layoutInCell="1" allowOverlap="1" wp14:anchorId="574BECCF" wp14:editId="16C8A95A">
                <wp:simplePos x="0" y="0"/>
                <wp:positionH relativeFrom="column">
                  <wp:posOffset>-3112770</wp:posOffset>
                </wp:positionH>
                <wp:positionV relativeFrom="paragraph">
                  <wp:posOffset>2880995</wp:posOffset>
                </wp:positionV>
                <wp:extent cx="45719" cy="189865"/>
                <wp:effectExtent l="50800" t="0" r="56515" b="0"/>
                <wp:wrapSquare wrapText="bothSides"/>
                <wp:docPr id="46" name="Text Box 46"/>
                <wp:cNvGraphicFramePr/>
                <a:graphic xmlns:a="http://schemas.openxmlformats.org/drawingml/2006/main">
                  <a:graphicData uri="http://schemas.microsoft.com/office/word/2010/wordprocessingShape">
                    <wps:wsp>
                      <wps:cNvSpPr txBox="1"/>
                      <wps:spPr>
                        <a:xfrm>
                          <a:off x="0" y="0"/>
                          <a:ext cx="45719" cy="1898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790FB2" w14:textId="77777777" w:rsidR="00E33D95" w:rsidRDefault="00E33D95" w:rsidP="00E33D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4BECCF" id="Text Box 46" o:spid="_x0000_s1039" type="#_x0000_t202" style="position:absolute;left:0;text-align:left;margin-left:-245.1pt;margin-top:226.85pt;width:3.6pt;height:14.9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" filled="f" stroked="f">
                <v:textbox>
                  <w:txbxContent>
                    <w:p w14:paraId="2E790FB2" w14:textId="77777777" w:rsidR="00E33D95" w:rsidRDefault="00E33D95" w:rsidP="00E33D95"/>
                  </w:txbxContent>
                </v:textbox>
                <w10:wrap type="square"/>
              </v:shape>
            </w:pict>
          </mc:Fallback>
        </mc:AlternateContent>
      </w:r>
      <w:r>
        <w:rPr>
          <w:rFonts w:ascii="Times New Roman" w:eastAsia="MS Mincho" w:hAnsi="Times New Roman" w:cs="Times New Roman"/>
          <w:color w:val="auto"/>
          <w:spacing w:val="-1"/>
          <w:sz w:val="20"/>
          <w:szCs w:val="20"/>
          <w:lang w:eastAsia="en-US"/>
        </w:rPr>
        <w:tab/>
        <w:t xml:space="preserve">The </w:t>
      </w:r>
      <w:r w:rsidRPr="00325AD9">
        <w:rPr>
          <w:rFonts w:ascii="Times New Roman" w:eastAsia="MS Mincho" w:hAnsi="Times New Roman" w:cs="Times New Roman"/>
          <w:color w:val="auto"/>
          <w:spacing w:val="-1"/>
          <w:sz w:val="20"/>
          <w:szCs w:val="20"/>
          <w:lang w:eastAsia="en-US"/>
        </w:rPr>
        <w:t>table</w:t>
      </w:r>
      <w:r>
        <w:rPr>
          <w:rFonts w:ascii="Times New Roman" w:eastAsia="MS Mincho" w:hAnsi="Times New Roman" w:cs="Times New Roman"/>
          <w:color w:val="auto"/>
          <w:spacing w:val="-1"/>
          <w:sz w:val="20"/>
          <w:szCs w:val="20"/>
          <w:lang w:eastAsia="en-US"/>
        </w:rPr>
        <w:t xml:space="preserve"> 3</w:t>
      </w:r>
      <w:r w:rsidRPr="00325AD9">
        <w:rPr>
          <w:rFonts w:ascii="Times New Roman" w:eastAsia="MS Mincho" w:hAnsi="Times New Roman" w:cs="Times New Roman"/>
          <w:color w:val="auto"/>
          <w:spacing w:val="-1"/>
          <w:sz w:val="20"/>
          <w:szCs w:val="20"/>
          <w:lang w:eastAsia="en-US"/>
        </w:rPr>
        <w:t xml:space="preserve"> compares the number of links required f</w:t>
      </w:r>
      <w:r>
        <w:rPr>
          <w:rFonts w:ascii="Times New Roman" w:eastAsia="MS Mincho" w:hAnsi="Times New Roman" w:cs="Times New Roman"/>
          <w:color w:val="auto"/>
          <w:spacing w:val="-1"/>
          <w:sz w:val="20"/>
          <w:szCs w:val="20"/>
          <w:lang w:eastAsia="en-US"/>
        </w:rPr>
        <w:t xml:space="preserve">or the topologies generated by </w:t>
      </w:r>
      <w:proofErr w:type="spellStart"/>
      <w:r>
        <w:rPr>
          <w:rFonts w:ascii="Times New Roman" w:eastAsia="MS Mincho" w:hAnsi="Times New Roman" w:cs="Times New Roman"/>
          <w:color w:val="auto"/>
          <w:spacing w:val="-1"/>
          <w:sz w:val="20"/>
          <w:szCs w:val="20"/>
          <w:lang w:eastAsia="en-US"/>
        </w:rPr>
        <w:t>non</w:t>
      </w:r>
      <w:r w:rsidRPr="00325AD9">
        <w:rPr>
          <w:rFonts w:ascii="Times New Roman" w:eastAsia="MS Mincho" w:hAnsi="Times New Roman" w:cs="Times New Roman"/>
          <w:color w:val="auto"/>
          <w:spacing w:val="-1"/>
          <w:sz w:val="20"/>
          <w:szCs w:val="20"/>
          <w:lang w:eastAsia="en-US"/>
        </w:rPr>
        <w:t>fault</w:t>
      </w:r>
      <w:proofErr w:type="spellEnd"/>
      <w:r w:rsidRPr="00325AD9">
        <w:rPr>
          <w:rFonts w:ascii="Times New Roman" w:eastAsia="MS Mincho" w:hAnsi="Times New Roman" w:cs="Times New Roman"/>
          <w:color w:val="auto"/>
          <w:spacing w:val="-1"/>
          <w:sz w:val="20"/>
          <w:szCs w:val="20"/>
          <w:lang w:eastAsia="en-US"/>
        </w:rPr>
        <w:t xml:space="preserve"> Tolerant Tree,</w:t>
      </w:r>
      <w:r>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 xml:space="preserve">Poorest neighbour and De </w:t>
      </w:r>
      <w:proofErr w:type="spellStart"/>
      <w:r w:rsidRPr="00325AD9">
        <w:rPr>
          <w:rFonts w:ascii="Times New Roman" w:eastAsia="MS Mincho" w:hAnsi="Times New Roman" w:cs="Times New Roman"/>
          <w:color w:val="auto"/>
          <w:spacing w:val="-1"/>
          <w:sz w:val="20"/>
          <w:szCs w:val="20"/>
          <w:lang w:eastAsia="en-US"/>
        </w:rPr>
        <w:t>Bruijn</w:t>
      </w:r>
      <w:r>
        <w:rPr>
          <w:rFonts w:ascii="Times New Roman" w:eastAsia="MS Mincho" w:hAnsi="Times New Roman" w:cs="Times New Roman"/>
          <w:color w:val="auto"/>
          <w:spacing w:val="-1"/>
          <w:sz w:val="20"/>
          <w:szCs w:val="20"/>
          <w:lang w:eastAsia="en-US"/>
        </w:rPr>
        <w:t>’s</w:t>
      </w:r>
      <w:proofErr w:type="spellEnd"/>
      <w:r w:rsidRPr="00325AD9">
        <w:rPr>
          <w:rFonts w:ascii="Times New Roman" w:eastAsia="MS Mincho" w:hAnsi="Times New Roman" w:cs="Times New Roman"/>
          <w:color w:val="auto"/>
          <w:spacing w:val="-1"/>
          <w:sz w:val="20"/>
          <w:szCs w:val="20"/>
          <w:lang w:eastAsia="en-US"/>
        </w:rPr>
        <w:t xml:space="preserve"> algorithms.</w:t>
      </w:r>
    </w:p>
    <w:p w14:paraId="67470CA7" w14:textId="4EE2FAD6" w:rsidR="005407B0" w:rsidRPr="00325AD9" w:rsidRDefault="00E33D95" w:rsidP="003871D7">
      <w:pPr>
        <w:spacing w:line="240" w:lineRule="auto"/>
        <w:ind w:firstLine="284"/>
        <w:rPr>
          <w:rFonts w:ascii="Times New Roman" w:eastAsia="MS Mincho" w:hAnsi="Times New Roman" w:cs="Times New Roman"/>
          <w:color w:val="auto"/>
          <w:spacing w:val="-1"/>
          <w:sz w:val="20"/>
          <w:szCs w:val="20"/>
          <w:lang w:eastAsia="en-US"/>
        </w:rPr>
        <w:sectPr w:rsidR="005407B0" w:rsidRPr="00325AD9" w:rsidSect="005407B0">
          <w:type w:val="continuous"/>
          <w:pgSz w:w="11900" w:h="16840" w:code="9"/>
          <w:pgMar w:top="1077" w:right="731" w:bottom="2432" w:left="731" w:header="0" w:footer="720" w:gutter="0"/>
          <w:pgNumType w:start="1"/>
          <w:cols w:num="2" w:space="720"/>
          <w:docGrid w:linePitch="299"/>
        </w:sectPr>
      </w:pPr>
      <w:r w:rsidRPr="00BD2068">
        <w:rPr>
          <w:rFonts w:ascii="Times New Roman" w:eastAsia="MS Mincho" w:hAnsi="Times New Roman" w:cs="Times New Roman"/>
          <w:b/>
          <w:color w:val="auto"/>
          <w:spacing w:val="-1"/>
          <w:sz w:val="20"/>
          <w:szCs w:val="20"/>
          <w:lang w:eastAsia="en-US"/>
        </w:rPr>
        <w:t>Inferences</w:t>
      </w:r>
      <w:r w:rsidRPr="00325AD9">
        <w:rPr>
          <w:rFonts w:ascii="Times New Roman" w:eastAsia="MS Mincho" w:hAnsi="Times New Roman" w:cs="Times New Roman"/>
          <w:color w:val="auto"/>
          <w:spacing w:val="-1"/>
          <w:sz w:val="20"/>
          <w:szCs w:val="20"/>
          <w:lang w:eastAsia="en-US"/>
        </w:rPr>
        <w:t>:</w:t>
      </w:r>
      <w:r>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The number of links required is least for the Non-fault tolerant tree topology.</w:t>
      </w:r>
      <w:r>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Even with increase in the number of nodes there is no significant inc</w:t>
      </w:r>
      <w:r>
        <w:rPr>
          <w:rFonts w:ascii="Times New Roman" w:eastAsia="MS Mincho" w:hAnsi="Times New Roman" w:cs="Times New Roman"/>
          <w:color w:val="auto"/>
          <w:spacing w:val="-1"/>
          <w:sz w:val="20"/>
          <w:szCs w:val="20"/>
          <w:lang w:eastAsia="en-US"/>
        </w:rPr>
        <w:t xml:space="preserve">rease in number of links in </w:t>
      </w:r>
      <w:r>
        <w:rPr>
          <w:rFonts w:ascii="Times New Roman" w:eastAsia="MS Mincho" w:hAnsi="Times New Roman" w:cs="Times New Roman"/>
          <w:color w:val="auto"/>
          <w:spacing w:val="-1"/>
          <w:sz w:val="20"/>
          <w:szCs w:val="20"/>
          <w:lang w:eastAsia="en-US"/>
        </w:rPr>
        <w:t>minimum spanning</w:t>
      </w:r>
      <w:r w:rsidRPr="00325AD9">
        <w:rPr>
          <w:rFonts w:ascii="Times New Roman" w:eastAsia="MS Mincho" w:hAnsi="Times New Roman" w:cs="Times New Roman"/>
          <w:color w:val="auto"/>
          <w:spacing w:val="-1"/>
          <w:sz w:val="20"/>
          <w:szCs w:val="20"/>
          <w:lang w:eastAsia="en-US"/>
        </w:rPr>
        <w:t xml:space="preserve"> tree topology.</w:t>
      </w:r>
      <w:r>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Lesser the number of links,</w:t>
      </w:r>
      <w:r>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lower the hardware cost.</w:t>
      </w:r>
      <w:r>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 xml:space="preserve">Hence, </w:t>
      </w:r>
      <w:r>
        <w:rPr>
          <w:rFonts w:ascii="Times New Roman" w:eastAsia="MS Mincho" w:hAnsi="Times New Roman" w:cs="Times New Roman"/>
          <w:color w:val="auto"/>
          <w:spacing w:val="-1"/>
          <w:sz w:val="20"/>
          <w:szCs w:val="20"/>
          <w:lang w:eastAsia="en-US"/>
        </w:rPr>
        <w:t>minimum spanning</w:t>
      </w:r>
      <w:r w:rsidRPr="00325AD9">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 xml:space="preserve">tree topology requires </w:t>
      </w:r>
      <w:r>
        <w:rPr>
          <w:rFonts w:ascii="Times New Roman" w:eastAsia="MS Mincho" w:hAnsi="Times New Roman" w:cs="Times New Roman"/>
          <w:color w:val="auto"/>
          <w:spacing w:val="-1"/>
          <w:sz w:val="20"/>
          <w:szCs w:val="20"/>
          <w:lang w:eastAsia="en-US"/>
        </w:rPr>
        <w:t xml:space="preserve">the least hardware requirements </w:t>
      </w:r>
      <w:r w:rsidRPr="00325AD9">
        <w:rPr>
          <w:rFonts w:ascii="Times New Roman" w:eastAsia="MS Mincho" w:hAnsi="Times New Roman" w:cs="Times New Roman"/>
          <w:color w:val="auto"/>
          <w:spacing w:val="-1"/>
          <w:sz w:val="20"/>
          <w:szCs w:val="20"/>
          <w:lang w:eastAsia="en-US"/>
        </w:rPr>
        <w:t xml:space="preserve">amongst </w:t>
      </w:r>
      <w:r w:rsidR="003871D7" w:rsidRPr="00325AD9">
        <w:rPr>
          <w:rFonts w:ascii="Times New Roman" w:eastAsia="MS Mincho" w:hAnsi="Times New Roman" w:cs="Times New Roman"/>
          <w:color w:val="auto"/>
          <w:spacing w:val="-1"/>
          <w:sz w:val="20"/>
          <w:szCs w:val="20"/>
          <w:lang w:eastAsia="en-US"/>
        </w:rPr>
        <w:t>the three algorithms.</w:t>
      </w:r>
      <w:r w:rsidR="003871D7">
        <w:rPr>
          <w:rFonts w:ascii="Times New Roman" w:eastAsia="MS Mincho" w:hAnsi="Times New Roman" w:cs="Times New Roman"/>
          <w:color w:val="auto"/>
          <w:spacing w:val="-1"/>
          <w:sz w:val="20"/>
          <w:szCs w:val="20"/>
          <w:lang w:eastAsia="en-US"/>
        </w:rPr>
        <w:t xml:space="preserve"> The number</w:t>
      </w:r>
      <w:r w:rsidR="003871D7" w:rsidRPr="00325AD9">
        <w:rPr>
          <w:rFonts w:ascii="Times New Roman" w:eastAsia="MS Mincho" w:hAnsi="Times New Roman" w:cs="Times New Roman"/>
          <w:color w:val="auto"/>
          <w:spacing w:val="-1"/>
          <w:sz w:val="20"/>
          <w:szCs w:val="20"/>
          <w:lang w:eastAsia="en-US"/>
        </w:rPr>
        <w:t xml:space="preserve"> of links required for topologies generated by De </w:t>
      </w:r>
      <w:proofErr w:type="spellStart"/>
      <w:r w:rsidR="003871D7" w:rsidRPr="00325AD9">
        <w:rPr>
          <w:rFonts w:ascii="Times New Roman" w:eastAsia="MS Mincho" w:hAnsi="Times New Roman" w:cs="Times New Roman"/>
          <w:color w:val="auto"/>
          <w:spacing w:val="-1"/>
          <w:sz w:val="20"/>
          <w:szCs w:val="20"/>
          <w:lang w:eastAsia="en-US"/>
        </w:rPr>
        <w:t>Bruijn</w:t>
      </w:r>
      <w:r w:rsidR="003871D7">
        <w:rPr>
          <w:rFonts w:ascii="Times New Roman" w:eastAsia="MS Mincho" w:hAnsi="Times New Roman" w:cs="Times New Roman"/>
          <w:color w:val="auto"/>
          <w:spacing w:val="-1"/>
          <w:sz w:val="20"/>
          <w:szCs w:val="20"/>
          <w:lang w:eastAsia="en-US"/>
        </w:rPr>
        <w:t>’s</w:t>
      </w:r>
      <w:proofErr w:type="spellEnd"/>
      <w:r w:rsidR="003871D7" w:rsidRPr="00325AD9">
        <w:rPr>
          <w:rFonts w:ascii="Times New Roman" w:eastAsia="MS Mincho" w:hAnsi="Times New Roman" w:cs="Times New Roman"/>
          <w:color w:val="auto"/>
          <w:spacing w:val="-1"/>
          <w:sz w:val="20"/>
          <w:szCs w:val="20"/>
          <w:lang w:eastAsia="en-US"/>
        </w:rPr>
        <w:t xml:space="preserve"> and Poorest neighbour is more or less the same.</w:t>
      </w:r>
      <w:r w:rsidRPr="00E33D95">
        <w:rPr>
          <w:rFonts w:ascii="Times New Roman" w:eastAsia="MS Mincho" w:hAnsi="Times New Roman" w:cs="Times New Roman"/>
          <w:color w:val="auto"/>
          <w:spacing w:val="-1"/>
          <w:sz w:val="20"/>
          <w:szCs w:val="20"/>
          <w:lang w:eastAsia="en-US"/>
        </w:rPr>
        <w:br w:type="page"/>
      </w:r>
      <w:bookmarkStart w:id="13" w:name="_f2ksd4o5w02f" w:colFirst="0" w:colLast="0"/>
      <w:bookmarkEnd w:id="13"/>
    </w:p>
    <w:p w14:paraId="045AD15F" w14:textId="1B96C4CC" w:rsidR="00740997" w:rsidRPr="00325AD9" w:rsidRDefault="008C35A2" w:rsidP="0033189E">
      <w:pPr>
        <w:pStyle w:val="Heading1"/>
        <w:spacing w:line="240" w:lineRule="auto"/>
        <w:contextualSpacing w:val="0"/>
        <w:rPr>
          <w:rFonts w:ascii="Times New Roman" w:eastAsia="MS Mincho" w:hAnsi="Times New Roman" w:cs="Times New Roman"/>
          <w:smallCaps/>
          <w:color w:val="auto"/>
          <w:sz w:val="20"/>
          <w:szCs w:val="20"/>
          <w:lang w:eastAsia="en-US"/>
        </w:rPr>
      </w:pPr>
      <w:bookmarkStart w:id="14" w:name="_fn1t23epsy0e" w:colFirst="0" w:colLast="0"/>
      <w:bookmarkEnd w:id="14"/>
      <w:r w:rsidRPr="00325AD9">
        <w:rPr>
          <w:rFonts w:ascii="Times New Roman" w:eastAsia="MS Mincho" w:hAnsi="Times New Roman" w:cs="Times New Roman"/>
          <w:smallCaps/>
          <w:color w:val="auto"/>
          <w:sz w:val="20"/>
          <w:szCs w:val="20"/>
          <w:lang w:eastAsia="en-US"/>
        </w:rPr>
        <w:lastRenderedPageBreak/>
        <w:t>Conclusion</w:t>
      </w:r>
    </w:p>
    <w:p w14:paraId="2B1EEDA0" w14:textId="496C4104" w:rsidR="00740997" w:rsidRPr="00BD2068" w:rsidRDefault="008C35A2" w:rsidP="00BD2068">
      <w:pPr>
        <w:spacing w:line="240" w:lineRule="auto"/>
        <w:ind w:firstLine="284"/>
        <w:rPr>
          <w:rFonts w:ascii="Times New Roman" w:eastAsia="MS Mincho" w:hAnsi="Times New Roman" w:cs="Times New Roman"/>
          <w:color w:val="auto"/>
          <w:spacing w:val="-1"/>
          <w:sz w:val="20"/>
          <w:szCs w:val="20"/>
          <w:lang w:eastAsia="en-US"/>
        </w:rPr>
      </w:pPr>
      <w:r w:rsidRPr="00BD2068">
        <w:rPr>
          <w:rFonts w:ascii="Times New Roman" w:eastAsia="MS Mincho" w:hAnsi="Times New Roman" w:cs="Times New Roman"/>
          <w:color w:val="auto"/>
          <w:spacing w:val="-1"/>
          <w:sz w:val="20"/>
          <w:szCs w:val="20"/>
          <w:lang w:eastAsia="en-US"/>
        </w:rPr>
        <w:t xml:space="preserve">The non-fault tolerant topology generation algorithm described in section 4 had the minimum hardware cost. The native topology set the benchmark for communication cost. The Poorest Neighbour algorithm provided link fault tolerance while meeting the communication cost benchmark set by the native topology and is found to be better than De </w:t>
      </w:r>
      <w:proofErr w:type="spellStart"/>
      <w:r w:rsidRPr="00BD2068">
        <w:rPr>
          <w:rFonts w:ascii="Times New Roman" w:eastAsia="MS Mincho" w:hAnsi="Times New Roman" w:cs="Times New Roman"/>
          <w:color w:val="auto"/>
          <w:spacing w:val="-1"/>
          <w:sz w:val="20"/>
          <w:szCs w:val="20"/>
          <w:lang w:eastAsia="en-US"/>
        </w:rPr>
        <w:t>Bruijn’s</w:t>
      </w:r>
      <w:proofErr w:type="spellEnd"/>
      <w:r w:rsidRPr="00BD2068">
        <w:rPr>
          <w:rFonts w:ascii="Times New Roman" w:eastAsia="MS Mincho" w:hAnsi="Times New Roman" w:cs="Times New Roman"/>
          <w:color w:val="auto"/>
          <w:spacing w:val="-1"/>
          <w:sz w:val="20"/>
          <w:szCs w:val="20"/>
          <w:lang w:eastAsia="en-US"/>
        </w:rPr>
        <w:t xml:space="preserve"> algorithm in this aspect. The hardware costs of Poorest Neighbo</w:t>
      </w:r>
      <w:r w:rsidR="004A7072" w:rsidRPr="00BD2068">
        <w:rPr>
          <w:rFonts w:ascii="Times New Roman" w:eastAsia="MS Mincho" w:hAnsi="Times New Roman" w:cs="Times New Roman"/>
          <w:color w:val="auto"/>
          <w:spacing w:val="-1"/>
          <w:sz w:val="20"/>
          <w:szCs w:val="20"/>
          <w:lang w:eastAsia="en-US"/>
        </w:rPr>
        <w:t>u</w:t>
      </w:r>
      <w:r w:rsidRPr="00BD2068">
        <w:rPr>
          <w:rFonts w:ascii="Times New Roman" w:eastAsia="MS Mincho" w:hAnsi="Times New Roman" w:cs="Times New Roman"/>
          <w:color w:val="auto"/>
          <w:spacing w:val="-1"/>
          <w:sz w:val="20"/>
          <w:szCs w:val="20"/>
          <w:lang w:eastAsia="en-US"/>
        </w:rPr>
        <w:t xml:space="preserve">r algorithm are on an average lower than that of the De </w:t>
      </w:r>
      <w:proofErr w:type="spellStart"/>
      <w:r w:rsidRPr="00BD2068">
        <w:rPr>
          <w:rFonts w:ascii="Times New Roman" w:eastAsia="MS Mincho" w:hAnsi="Times New Roman" w:cs="Times New Roman"/>
          <w:color w:val="auto"/>
          <w:spacing w:val="-1"/>
          <w:sz w:val="20"/>
          <w:szCs w:val="20"/>
          <w:lang w:eastAsia="en-US"/>
        </w:rPr>
        <w:t>Bruijn’s</w:t>
      </w:r>
      <w:proofErr w:type="spellEnd"/>
      <w:r w:rsidRPr="00BD2068">
        <w:rPr>
          <w:rFonts w:ascii="Times New Roman" w:eastAsia="MS Mincho" w:hAnsi="Times New Roman" w:cs="Times New Roman"/>
          <w:color w:val="auto"/>
          <w:spacing w:val="-1"/>
          <w:sz w:val="20"/>
          <w:szCs w:val="20"/>
          <w:lang w:eastAsia="en-US"/>
        </w:rPr>
        <w:t xml:space="preserve"> algorithm. However, they cannot match the cost effectiveness of the minimum spanning tree topology.</w:t>
      </w:r>
    </w:p>
    <w:p w14:paraId="5C8ECADF" w14:textId="31E14D4B" w:rsidR="00740997" w:rsidRPr="00325AD9" w:rsidRDefault="008C35A2" w:rsidP="00BD680E">
      <w:pPr>
        <w:pStyle w:val="Heading1"/>
        <w:numPr>
          <w:ilvl w:val="0"/>
          <w:numId w:val="0"/>
        </w:numPr>
        <w:spacing w:line="240" w:lineRule="auto"/>
        <w:ind w:left="216"/>
        <w:contextualSpacing w:val="0"/>
        <w:jc w:val="center"/>
        <w:rPr>
          <w:rFonts w:ascii="Times New Roman" w:eastAsia="MS Mincho" w:hAnsi="Times New Roman" w:cs="Times New Roman"/>
          <w:smallCaps/>
          <w:color w:val="auto"/>
          <w:sz w:val="20"/>
          <w:szCs w:val="20"/>
          <w:lang w:eastAsia="en-US"/>
        </w:rPr>
      </w:pPr>
      <w:bookmarkStart w:id="15" w:name="_njw3ksinz62x" w:colFirst="0" w:colLast="0"/>
      <w:bookmarkEnd w:id="15"/>
      <w:r w:rsidRPr="00325AD9">
        <w:rPr>
          <w:rFonts w:ascii="Times New Roman" w:eastAsia="MS Mincho" w:hAnsi="Times New Roman" w:cs="Times New Roman"/>
          <w:smallCaps/>
          <w:color w:val="auto"/>
          <w:sz w:val="20"/>
          <w:szCs w:val="20"/>
          <w:lang w:eastAsia="en-US"/>
        </w:rPr>
        <w:t>References</w:t>
      </w:r>
    </w:p>
    <w:p w14:paraId="242ADB15" w14:textId="39678BDD" w:rsidR="004E656E" w:rsidRDefault="008C35A2" w:rsidP="004E656E">
      <w:pPr>
        <w:pStyle w:val="references"/>
        <w:numPr>
          <w:ilvl w:val="0"/>
          <w:numId w:val="21"/>
        </w:numPr>
        <w:rPr>
          <w:rFonts w:eastAsia="MS Mincho"/>
        </w:rPr>
      </w:pPr>
      <w:r w:rsidRPr="004E656E">
        <w:rPr>
          <w:rFonts w:eastAsia="MS Mincho"/>
        </w:rPr>
        <w:t>Fathollah Karimi Koupaei, Ahmad Khademzadeh, Majid Janidarmian, “Fault-Tolerant Application-Specific Network-on-Chip”, Proceedings of the World Congress on Engineering and Computer Science 2011, Vol II, WCECS 2011, October 2011</w:t>
      </w:r>
    </w:p>
    <w:p w14:paraId="59807860" w14:textId="77777777" w:rsidR="004E656E" w:rsidRDefault="008C35A2" w:rsidP="004E656E">
      <w:pPr>
        <w:pStyle w:val="references"/>
        <w:numPr>
          <w:ilvl w:val="0"/>
          <w:numId w:val="21"/>
        </w:numPr>
        <w:rPr>
          <w:rFonts w:eastAsia="MS Mincho"/>
        </w:rPr>
      </w:pPr>
      <w:r w:rsidRPr="004E656E">
        <w:rPr>
          <w:rFonts w:eastAsia="MS Mincho"/>
        </w:rPr>
        <w:t xml:space="preserve">Suleyman Tosun, Vahid B. Ajabshir, Ozge Mercanoglu, and Ozcan Ozturk, “Fault-Tolerant Topology Generation Method for Application-Specific Network-on-Chips”, IEEE Transactions On Computer - Aided Design Of Integrated Circuits And Systems, </w:t>
      </w:r>
      <w:r w:rsidR="004E656E">
        <w:rPr>
          <w:rFonts w:eastAsia="MS Mincho"/>
        </w:rPr>
        <w:t>vol. 34, no. 9, September 2015</w:t>
      </w:r>
    </w:p>
    <w:p w14:paraId="52CAD060" w14:textId="77777777" w:rsidR="004E656E" w:rsidRDefault="008C35A2" w:rsidP="004E656E">
      <w:pPr>
        <w:pStyle w:val="references"/>
        <w:numPr>
          <w:ilvl w:val="0"/>
          <w:numId w:val="21"/>
        </w:numPr>
        <w:rPr>
          <w:rFonts w:eastAsia="MS Mincho"/>
        </w:rPr>
      </w:pPr>
      <w:r w:rsidRPr="004E656E">
        <w:rPr>
          <w:rFonts w:eastAsia="MS Mincho"/>
        </w:rPr>
        <w:t>M. Hosseinabady, M. R. Kakoee, J. Mathew and D. K. Pradhan, “Reliable network-on-chip based on generalized de Bruijn graph”, 2007 IEEE International High Level Design Validation and Test Workshop, Irvine, CA, 2007, pp. 3-10.</w:t>
      </w:r>
    </w:p>
    <w:p w14:paraId="724547F4" w14:textId="77777777" w:rsidR="004E656E" w:rsidRDefault="008C35A2" w:rsidP="004E656E">
      <w:pPr>
        <w:pStyle w:val="references"/>
        <w:numPr>
          <w:ilvl w:val="0"/>
          <w:numId w:val="21"/>
        </w:numPr>
        <w:rPr>
          <w:rFonts w:eastAsia="MS Mincho"/>
        </w:rPr>
      </w:pPr>
      <w:r w:rsidRPr="004E656E">
        <w:rPr>
          <w:rFonts w:eastAsia="MS Mincho"/>
        </w:rPr>
        <w:t>G. Ascia, V. Catania, M. Palesi, “Multi-objective mapping for mesh-based NoC architectures”, in: ODES SSS 2004. International Conference in Hardware/ Software Codesign and System Synthesis, 8–10 Sept. 2004,  p. 182–187.</w:t>
      </w:r>
    </w:p>
    <w:p w14:paraId="5DF8C547" w14:textId="66E64942" w:rsidR="00740997" w:rsidRPr="004E656E" w:rsidRDefault="008C35A2" w:rsidP="004E656E">
      <w:pPr>
        <w:pStyle w:val="references"/>
        <w:numPr>
          <w:ilvl w:val="0"/>
          <w:numId w:val="21"/>
        </w:numPr>
        <w:rPr>
          <w:rFonts w:eastAsia="MS Mincho"/>
        </w:rPr>
      </w:pPr>
      <w:r w:rsidRPr="004E656E">
        <w:rPr>
          <w:rFonts w:eastAsia="MS Mincho"/>
        </w:rPr>
        <w:t>Sharma, Tharesh. “Fault Tolerant Network on chips Topologies.” Reliable Networks-On-Chip in the Many Core Era. Universität Stuttgart - SS09, Stuttgart. July 7, 2009. Seminar Report, p. 12 - 17.</w:t>
      </w:r>
    </w:p>
    <w:sectPr w:rsidR="00740997" w:rsidRPr="004E656E" w:rsidSect="005407B0">
      <w:type w:val="continuous"/>
      <w:pgSz w:w="11900" w:h="16840" w:code="9"/>
      <w:pgMar w:top="1077" w:right="731" w:bottom="2432" w:left="731" w:header="0" w:footer="720" w:gutter="0"/>
      <w:pgNumType w:start="1"/>
      <w:cols w:num="2"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D34F15" w14:textId="77777777" w:rsidR="00952FBF" w:rsidRDefault="00952FBF" w:rsidP="000105F7">
      <w:pPr>
        <w:spacing w:line="240" w:lineRule="auto"/>
      </w:pPr>
      <w:r>
        <w:separator/>
      </w:r>
    </w:p>
  </w:endnote>
  <w:endnote w:type="continuationSeparator" w:id="0">
    <w:p w14:paraId="29A05E53" w14:textId="77777777" w:rsidR="00952FBF" w:rsidRDefault="00952FBF" w:rsidP="000105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75453D" w14:textId="77777777" w:rsidR="00952FBF" w:rsidRDefault="00952FBF" w:rsidP="000105F7">
      <w:pPr>
        <w:spacing w:line="240" w:lineRule="auto"/>
      </w:pPr>
      <w:r>
        <w:separator/>
      </w:r>
    </w:p>
  </w:footnote>
  <w:footnote w:type="continuationSeparator" w:id="0">
    <w:p w14:paraId="4DAA6C28" w14:textId="77777777" w:rsidR="00952FBF" w:rsidRDefault="00952FBF" w:rsidP="000105F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30E93"/>
    <w:multiLevelType w:val="hybridMultilevel"/>
    <w:tmpl w:val="A52C09B6"/>
    <w:lvl w:ilvl="0" w:tplc="B6AEC4F0">
      <w:start w:val="2"/>
      <w:numFmt w:val="upperRoman"/>
      <w:lvlText w:val="TABLE %1."/>
      <w:lvlJc w:val="left"/>
      <w:pPr>
        <w:ind w:left="720" w:hanging="360"/>
      </w:pPr>
      <w:rPr>
        <w:rFonts w:ascii="Times New Roman" w:hAnsi="Times New Roman" w:hint="default"/>
        <w:b w:val="0"/>
        <w:i w:val="0"/>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ECB1624"/>
    <w:multiLevelType w:val="hybridMultilevel"/>
    <w:tmpl w:val="75583236"/>
    <w:lvl w:ilvl="0" w:tplc="0736DF98">
      <w:start w:val="1"/>
      <w:numFmt w:val="decimal"/>
      <w:lvlText w:val="[%1]"/>
      <w:lvlJc w:val="left"/>
      <w:pPr>
        <w:ind w:left="576" w:hanging="360"/>
      </w:pPr>
      <w:rPr>
        <w:rFonts w:ascii="Times New Roman" w:hAnsi="Times New Roman" w:hint="default"/>
        <w:b w:val="0"/>
        <w:i w:val="0"/>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28426EA"/>
    <w:multiLevelType w:val="hybridMultilevel"/>
    <w:tmpl w:val="2B9AFE12"/>
    <w:lvl w:ilvl="0" w:tplc="16E800AC">
      <w:start w:val="3"/>
      <w:numFmt w:val="upperRoman"/>
      <w:lvlText w:val="TABLE %1."/>
      <w:lvlJc w:val="left"/>
      <w:pPr>
        <w:ind w:left="720" w:hanging="360"/>
      </w:pPr>
      <w:rPr>
        <w:rFonts w:ascii="Times New Roman" w:hAnsi="Times New Roman" w:hint="default"/>
        <w:b w:val="0"/>
        <w:i w:val="0"/>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475228E"/>
    <w:multiLevelType w:val="multilevel"/>
    <w:tmpl w:val="C77C6B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54C855D5"/>
    <w:multiLevelType w:val="multilevel"/>
    <w:tmpl w:val="2B9206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8000751"/>
    <w:multiLevelType w:val="multilevel"/>
    <w:tmpl w:val="9E20E2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nsid w:val="704D16A1"/>
    <w:multiLevelType w:val="hybridMultilevel"/>
    <w:tmpl w:val="ADBE0116"/>
    <w:lvl w:ilvl="0" w:tplc="006A259C">
      <w:start w:val="1"/>
      <w:numFmt w:val="upperRoman"/>
      <w:lvlText w:val="TABLE %1."/>
      <w:lvlJc w:val="left"/>
      <w:pPr>
        <w:ind w:left="720" w:hanging="360"/>
      </w:pPr>
      <w:rPr>
        <w:rFonts w:ascii="Times New Roman" w:hAnsi="Times New Roman" w:hint="default"/>
        <w:b w:val="0"/>
        <w:i w:val="0"/>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0BC3AB9"/>
    <w:multiLevelType w:val="hybridMultilevel"/>
    <w:tmpl w:val="A62C6BA6"/>
    <w:lvl w:ilvl="0" w:tplc="006A259C">
      <w:start w:val="1"/>
      <w:numFmt w:val="upperRoman"/>
      <w:lvlText w:val="TABLE %1."/>
      <w:lvlJc w:val="left"/>
      <w:pPr>
        <w:ind w:left="720" w:hanging="360"/>
      </w:pPr>
      <w:rPr>
        <w:rFonts w:ascii="Times New Roman" w:hAnsi="Times New Roman" w:hint="default"/>
        <w:b w:val="0"/>
        <w:i w:val="0"/>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A375085"/>
    <w:multiLevelType w:val="hybridMultilevel"/>
    <w:tmpl w:val="92AA1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5"/>
  </w:num>
  <w:num w:numId="5">
    <w:abstractNumId w:val="5"/>
  </w:num>
  <w:num w:numId="6">
    <w:abstractNumId w:val="5"/>
  </w:num>
  <w:num w:numId="7">
    <w:abstractNumId w:val="4"/>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12"/>
  </w:num>
  <w:num w:numId="16">
    <w:abstractNumId w:val="5"/>
  </w:num>
  <w:num w:numId="17">
    <w:abstractNumId w:val="5"/>
  </w:num>
  <w:num w:numId="18">
    <w:abstractNumId w:val="5"/>
  </w:num>
  <w:num w:numId="19">
    <w:abstractNumId w:val="5"/>
  </w:num>
  <w:num w:numId="20">
    <w:abstractNumId w:val="6"/>
  </w:num>
  <w:num w:numId="21">
    <w:abstractNumId w:val="1"/>
  </w:num>
  <w:num w:numId="22">
    <w:abstractNumId w:val="9"/>
  </w:num>
  <w:num w:numId="23">
    <w:abstractNumId w:val="11"/>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 w:numId="28">
    <w:abstractNumId w:val="5"/>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10"/>
  </w:num>
  <w:num w:numId="32">
    <w:abstractNumId w:val="0"/>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284"/>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740997"/>
    <w:rsid w:val="00001F6A"/>
    <w:rsid w:val="000105F7"/>
    <w:rsid w:val="00014E5F"/>
    <w:rsid w:val="00041637"/>
    <w:rsid w:val="00053226"/>
    <w:rsid w:val="000E3441"/>
    <w:rsid w:val="00115E09"/>
    <w:rsid w:val="0014576B"/>
    <w:rsid w:val="00167677"/>
    <w:rsid w:val="00182DD5"/>
    <w:rsid w:val="00185B0C"/>
    <w:rsid w:val="001A128B"/>
    <w:rsid w:val="001C6568"/>
    <w:rsid w:val="001E67F4"/>
    <w:rsid w:val="00206C7A"/>
    <w:rsid w:val="00216720"/>
    <w:rsid w:val="00240615"/>
    <w:rsid w:val="00255538"/>
    <w:rsid w:val="002615ED"/>
    <w:rsid w:val="00281918"/>
    <w:rsid w:val="00284203"/>
    <w:rsid w:val="002F2044"/>
    <w:rsid w:val="002F5C19"/>
    <w:rsid w:val="00317FE6"/>
    <w:rsid w:val="00320D6C"/>
    <w:rsid w:val="00325AD9"/>
    <w:rsid w:val="0033189E"/>
    <w:rsid w:val="00367661"/>
    <w:rsid w:val="0037673B"/>
    <w:rsid w:val="003835DE"/>
    <w:rsid w:val="003871D7"/>
    <w:rsid w:val="003B59FF"/>
    <w:rsid w:val="003C68C3"/>
    <w:rsid w:val="003C7730"/>
    <w:rsid w:val="00473E19"/>
    <w:rsid w:val="00475868"/>
    <w:rsid w:val="004A7072"/>
    <w:rsid w:val="004C0C53"/>
    <w:rsid w:val="004E2A0B"/>
    <w:rsid w:val="004E656E"/>
    <w:rsid w:val="005407B0"/>
    <w:rsid w:val="005A7BBD"/>
    <w:rsid w:val="005C5EC3"/>
    <w:rsid w:val="005E5AE3"/>
    <w:rsid w:val="00607A6E"/>
    <w:rsid w:val="00645A01"/>
    <w:rsid w:val="0065237E"/>
    <w:rsid w:val="00682C51"/>
    <w:rsid w:val="0068301A"/>
    <w:rsid w:val="00687D3B"/>
    <w:rsid w:val="006A77D3"/>
    <w:rsid w:val="006B3C28"/>
    <w:rsid w:val="006C0707"/>
    <w:rsid w:val="006C3116"/>
    <w:rsid w:val="006F4E9D"/>
    <w:rsid w:val="006F5BD1"/>
    <w:rsid w:val="00740997"/>
    <w:rsid w:val="00767696"/>
    <w:rsid w:val="00783964"/>
    <w:rsid w:val="007C2431"/>
    <w:rsid w:val="007C3921"/>
    <w:rsid w:val="00871FB6"/>
    <w:rsid w:val="008A1185"/>
    <w:rsid w:val="008C35A2"/>
    <w:rsid w:val="008D54BA"/>
    <w:rsid w:val="00952FBF"/>
    <w:rsid w:val="00975AFE"/>
    <w:rsid w:val="00984079"/>
    <w:rsid w:val="009A4BBD"/>
    <w:rsid w:val="009C6B81"/>
    <w:rsid w:val="00A72E79"/>
    <w:rsid w:val="00AD3FE9"/>
    <w:rsid w:val="00BA2FAF"/>
    <w:rsid w:val="00BD2068"/>
    <w:rsid w:val="00BD680E"/>
    <w:rsid w:val="00BE7A5C"/>
    <w:rsid w:val="00BF4156"/>
    <w:rsid w:val="00C12959"/>
    <w:rsid w:val="00C524DF"/>
    <w:rsid w:val="00CA1DC7"/>
    <w:rsid w:val="00CB51D6"/>
    <w:rsid w:val="00CC067B"/>
    <w:rsid w:val="00CF4981"/>
    <w:rsid w:val="00D34C95"/>
    <w:rsid w:val="00D447C6"/>
    <w:rsid w:val="00D4552A"/>
    <w:rsid w:val="00D62F9D"/>
    <w:rsid w:val="00DD01CC"/>
    <w:rsid w:val="00E33D95"/>
    <w:rsid w:val="00E645F5"/>
    <w:rsid w:val="00E87DC6"/>
    <w:rsid w:val="00E9018E"/>
    <w:rsid w:val="00EB3543"/>
    <w:rsid w:val="00EC5E1C"/>
    <w:rsid w:val="00ED43AC"/>
    <w:rsid w:val="00F025B3"/>
    <w:rsid w:val="00F968CA"/>
    <w:rsid w:val="00FE0EB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44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link w:val="Heading1Char"/>
    <w:uiPriority w:val="99"/>
    <w:qFormat/>
    <w:pPr>
      <w:keepNext/>
      <w:keepLines/>
      <w:numPr>
        <w:numId w:val="4"/>
      </w:numPr>
      <w:spacing w:before="400" w:after="120"/>
      <w:contextualSpacing/>
      <w:outlineLvl w:val="0"/>
    </w:pPr>
    <w:rPr>
      <w:sz w:val="40"/>
      <w:szCs w:val="40"/>
    </w:rPr>
  </w:style>
  <w:style w:type="paragraph" w:styleId="Heading2">
    <w:name w:val="heading 2"/>
    <w:basedOn w:val="Normal"/>
    <w:next w:val="Normal"/>
    <w:link w:val="Heading2Char"/>
    <w:uiPriority w:val="99"/>
    <w:qFormat/>
    <w:pPr>
      <w:keepNext/>
      <w:keepLines/>
      <w:numPr>
        <w:ilvl w:val="1"/>
        <w:numId w:val="4"/>
      </w:numPr>
      <w:spacing w:before="360" w:after="120"/>
      <w:contextualSpacing/>
      <w:outlineLvl w:val="1"/>
    </w:pPr>
    <w:rPr>
      <w:sz w:val="32"/>
      <w:szCs w:val="32"/>
    </w:rPr>
  </w:style>
  <w:style w:type="paragraph" w:styleId="Heading3">
    <w:name w:val="heading 3"/>
    <w:basedOn w:val="Normal"/>
    <w:next w:val="Normal"/>
    <w:pPr>
      <w:keepNext/>
      <w:keepLines/>
      <w:numPr>
        <w:ilvl w:val="2"/>
        <w:numId w:val="4"/>
      </w:numPr>
      <w:spacing w:before="320" w:after="80"/>
      <w:contextualSpacing/>
      <w:outlineLvl w:val="2"/>
    </w:pPr>
    <w:rPr>
      <w:color w:val="434343"/>
      <w:sz w:val="28"/>
      <w:szCs w:val="28"/>
    </w:rPr>
  </w:style>
  <w:style w:type="paragraph" w:styleId="Heading4">
    <w:name w:val="heading 4"/>
    <w:basedOn w:val="Normal"/>
    <w:next w:val="Normal"/>
    <w:pPr>
      <w:keepNext/>
      <w:keepLines/>
      <w:numPr>
        <w:ilvl w:val="3"/>
        <w:numId w:val="4"/>
      </w:numPr>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3189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3189E"/>
    <w:rPr>
      <w:rFonts w:ascii="Times New Roman" w:hAnsi="Times New Roman" w:cs="Times New Roman"/>
      <w:sz w:val="18"/>
      <w:szCs w:val="18"/>
    </w:rPr>
  </w:style>
  <w:style w:type="paragraph" w:customStyle="1" w:styleId="Abstract">
    <w:name w:val="Abstract"/>
    <w:uiPriority w:val="99"/>
    <w:rsid w:val="0033189E"/>
    <w:pPr>
      <w:pBdr>
        <w:top w:val="none" w:sz="0" w:space="0" w:color="auto"/>
        <w:left w:val="none" w:sz="0" w:space="0" w:color="auto"/>
        <w:bottom w:val="none" w:sz="0" w:space="0" w:color="auto"/>
        <w:right w:val="none" w:sz="0" w:space="0" w:color="auto"/>
        <w:between w:val="none" w:sz="0" w:space="0" w:color="auto"/>
      </w:pBdr>
      <w:spacing w:after="200" w:line="240" w:lineRule="auto"/>
      <w:ind w:firstLine="274"/>
      <w:jc w:val="both"/>
    </w:pPr>
    <w:rPr>
      <w:rFonts w:ascii="Times New Roman" w:eastAsia="Times New Roman" w:hAnsi="Times New Roman" w:cs="Times New Roman"/>
      <w:b/>
      <w:bCs/>
      <w:color w:val="auto"/>
      <w:sz w:val="18"/>
      <w:szCs w:val="18"/>
      <w:lang w:val="en-US" w:eastAsia="en-US"/>
    </w:rPr>
  </w:style>
  <w:style w:type="paragraph" w:customStyle="1" w:styleId="papertitle">
    <w:name w:val="paper title"/>
    <w:uiPriority w:val="99"/>
    <w:rsid w:val="0033189E"/>
    <w:pPr>
      <w:pBdr>
        <w:top w:val="none" w:sz="0" w:space="0" w:color="auto"/>
        <w:left w:val="none" w:sz="0" w:space="0" w:color="auto"/>
        <w:bottom w:val="none" w:sz="0" w:space="0" w:color="auto"/>
        <w:right w:val="none" w:sz="0" w:space="0" w:color="auto"/>
        <w:between w:val="none" w:sz="0" w:space="0" w:color="auto"/>
      </w:pBdr>
      <w:spacing w:after="120" w:line="240" w:lineRule="auto"/>
      <w:jc w:val="center"/>
    </w:pPr>
    <w:rPr>
      <w:rFonts w:ascii="Times New Roman" w:eastAsia="Times New Roman" w:hAnsi="Times New Roman" w:cs="Times New Roman"/>
      <w:bCs/>
      <w:noProof/>
      <w:color w:val="auto"/>
      <w:sz w:val="48"/>
      <w:szCs w:val="48"/>
      <w:lang w:val="en-US" w:eastAsia="en-US"/>
    </w:rPr>
  </w:style>
  <w:style w:type="character" w:customStyle="1" w:styleId="Heading1Char">
    <w:name w:val="Heading 1 Char"/>
    <w:link w:val="Heading1"/>
    <w:uiPriority w:val="99"/>
    <w:locked/>
    <w:rsid w:val="0033189E"/>
    <w:rPr>
      <w:sz w:val="40"/>
      <w:szCs w:val="40"/>
    </w:rPr>
  </w:style>
  <w:style w:type="paragraph" w:customStyle="1" w:styleId="bulletlist">
    <w:name w:val="bullet list"/>
    <w:basedOn w:val="BodyText"/>
    <w:rsid w:val="005407B0"/>
    <w:pPr>
      <w:numPr>
        <w:numId w:val="7"/>
      </w:numPr>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pPr>
    <w:rPr>
      <w:rFonts w:ascii="Times New Roman" w:eastAsia="MS Mincho" w:hAnsi="Times New Roman" w:cs="Times New Roman"/>
      <w:color w:val="auto"/>
      <w:spacing w:val="-1"/>
      <w:sz w:val="20"/>
      <w:szCs w:val="20"/>
      <w:lang w:val="en-US" w:eastAsia="en-US"/>
    </w:rPr>
  </w:style>
  <w:style w:type="paragraph" w:styleId="BodyText">
    <w:name w:val="Body Text"/>
    <w:basedOn w:val="Normal"/>
    <w:link w:val="BodyTextChar"/>
    <w:uiPriority w:val="99"/>
    <w:unhideWhenUsed/>
    <w:rsid w:val="005407B0"/>
    <w:pPr>
      <w:spacing w:after="120"/>
    </w:pPr>
  </w:style>
  <w:style w:type="character" w:customStyle="1" w:styleId="BodyTextChar">
    <w:name w:val="Body Text Char"/>
    <w:basedOn w:val="DefaultParagraphFont"/>
    <w:link w:val="BodyText"/>
    <w:uiPriority w:val="99"/>
    <w:rsid w:val="005407B0"/>
  </w:style>
  <w:style w:type="paragraph" w:styleId="CommentSubject">
    <w:name w:val="annotation subject"/>
    <w:basedOn w:val="CommentText"/>
    <w:next w:val="CommentText"/>
    <w:link w:val="CommentSubjectChar"/>
    <w:uiPriority w:val="99"/>
    <w:semiHidden/>
    <w:unhideWhenUsed/>
    <w:rsid w:val="00053226"/>
    <w:rPr>
      <w:b/>
      <w:bCs/>
      <w:sz w:val="20"/>
      <w:szCs w:val="20"/>
    </w:rPr>
  </w:style>
  <w:style w:type="character" w:customStyle="1" w:styleId="CommentSubjectChar">
    <w:name w:val="Comment Subject Char"/>
    <w:basedOn w:val="CommentTextChar"/>
    <w:link w:val="CommentSubject"/>
    <w:uiPriority w:val="99"/>
    <w:semiHidden/>
    <w:rsid w:val="00053226"/>
    <w:rPr>
      <w:b/>
      <w:bCs/>
      <w:sz w:val="20"/>
      <w:szCs w:val="20"/>
    </w:rPr>
  </w:style>
  <w:style w:type="character" w:customStyle="1" w:styleId="Heading2Char">
    <w:name w:val="Heading 2 Char"/>
    <w:link w:val="Heading2"/>
    <w:uiPriority w:val="99"/>
    <w:locked/>
    <w:rsid w:val="007C3921"/>
    <w:rPr>
      <w:sz w:val="32"/>
      <w:szCs w:val="32"/>
    </w:rPr>
  </w:style>
  <w:style w:type="paragraph" w:styleId="Header">
    <w:name w:val="header"/>
    <w:basedOn w:val="Normal"/>
    <w:link w:val="HeaderChar"/>
    <w:uiPriority w:val="99"/>
    <w:unhideWhenUsed/>
    <w:rsid w:val="000105F7"/>
    <w:pPr>
      <w:tabs>
        <w:tab w:val="center" w:pos="4513"/>
        <w:tab w:val="right" w:pos="9026"/>
      </w:tabs>
      <w:spacing w:line="240" w:lineRule="auto"/>
    </w:pPr>
  </w:style>
  <w:style w:type="character" w:customStyle="1" w:styleId="HeaderChar">
    <w:name w:val="Header Char"/>
    <w:basedOn w:val="DefaultParagraphFont"/>
    <w:link w:val="Header"/>
    <w:uiPriority w:val="99"/>
    <w:rsid w:val="000105F7"/>
  </w:style>
  <w:style w:type="paragraph" w:styleId="Footer">
    <w:name w:val="footer"/>
    <w:basedOn w:val="Normal"/>
    <w:link w:val="FooterChar"/>
    <w:uiPriority w:val="99"/>
    <w:unhideWhenUsed/>
    <w:rsid w:val="000105F7"/>
    <w:pPr>
      <w:tabs>
        <w:tab w:val="center" w:pos="4513"/>
        <w:tab w:val="right" w:pos="9026"/>
      </w:tabs>
      <w:spacing w:line="240" w:lineRule="auto"/>
    </w:pPr>
  </w:style>
  <w:style w:type="character" w:customStyle="1" w:styleId="FooterChar">
    <w:name w:val="Footer Char"/>
    <w:basedOn w:val="DefaultParagraphFont"/>
    <w:link w:val="Footer"/>
    <w:uiPriority w:val="99"/>
    <w:rsid w:val="000105F7"/>
  </w:style>
  <w:style w:type="paragraph" w:styleId="ListParagraph">
    <w:name w:val="List Paragraph"/>
    <w:basedOn w:val="Normal"/>
    <w:uiPriority w:val="34"/>
    <w:qFormat/>
    <w:rsid w:val="00325AD9"/>
    <w:pPr>
      <w:ind w:left="720"/>
      <w:contextualSpacing/>
    </w:pPr>
  </w:style>
  <w:style w:type="character" w:styleId="PlaceholderText">
    <w:name w:val="Placeholder Text"/>
    <w:basedOn w:val="DefaultParagraphFont"/>
    <w:uiPriority w:val="99"/>
    <w:semiHidden/>
    <w:rsid w:val="004E2A0B"/>
    <w:rPr>
      <w:color w:val="808080"/>
    </w:rPr>
  </w:style>
  <w:style w:type="paragraph" w:customStyle="1" w:styleId="references">
    <w:name w:val="references"/>
    <w:uiPriority w:val="99"/>
    <w:rsid w:val="004E656E"/>
    <w:pPr>
      <w:numPr>
        <w:numId w:val="20"/>
      </w:numPr>
      <w:pBdr>
        <w:top w:val="none" w:sz="0" w:space="0" w:color="auto"/>
        <w:left w:val="none" w:sz="0" w:space="0" w:color="auto"/>
        <w:bottom w:val="none" w:sz="0" w:space="0" w:color="auto"/>
        <w:right w:val="none" w:sz="0" w:space="0" w:color="auto"/>
        <w:between w:val="none" w:sz="0" w:space="0" w:color="auto"/>
      </w:pBdr>
      <w:spacing w:after="50" w:line="180" w:lineRule="exact"/>
      <w:jc w:val="both"/>
    </w:pPr>
    <w:rPr>
      <w:rFonts w:ascii="Times New Roman" w:eastAsia="Times New Roman" w:hAnsi="Times New Roman" w:cs="Times New Roman"/>
      <w:noProof/>
      <w:color w:val="auto"/>
      <w:sz w:val="16"/>
      <w:szCs w:val="16"/>
      <w:lang w:val="en-US" w:eastAsia="en-US"/>
    </w:rPr>
  </w:style>
  <w:style w:type="paragraph" w:customStyle="1" w:styleId="tablehead">
    <w:name w:val="table head"/>
    <w:uiPriority w:val="99"/>
    <w:rsid w:val="00473E19"/>
    <w:pPr>
      <w:numPr>
        <w:numId w:val="22"/>
      </w:numPr>
      <w:pBdr>
        <w:top w:val="none" w:sz="0" w:space="0" w:color="auto"/>
        <w:left w:val="none" w:sz="0" w:space="0" w:color="auto"/>
        <w:bottom w:val="none" w:sz="0" w:space="0" w:color="auto"/>
        <w:right w:val="none" w:sz="0" w:space="0" w:color="auto"/>
        <w:between w:val="none" w:sz="0" w:space="0" w:color="auto"/>
      </w:pBdr>
      <w:spacing w:before="240" w:after="120" w:line="216" w:lineRule="auto"/>
      <w:jc w:val="center"/>
    </w:pPr>
    <w:rPr>
      <w:rFonts w:ascii="Times New Roman" w:eastAsia="Times New Roman" w:hAnsi="Times New Roman" w:cs="Times New Roman"/>
      <w:smallCaps/>
      <w:noProof/>
      <w:color w:val="auto"/>
      <w:sz w:val="16"/>
      <w:szCs w:val="16"/>
      <w:lang w:val="en-US" w:eastAsia="en-US"/>
    </w:rPr>
  </w:style>
  <w:style w:type="character" w:styleId="SubtleReference">
    <w:name w:val="Subtle Reference"/>
    <w:basedOn w:val="DefaultParagraphFont"/>
    <w:uiPriority w:val="31"/>
    <w:qFormat/>
    <w:rsid w:val="00001F6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E26EA1-8121-584C-ADC1-16B34387D02F}">
  <we:reference id="wa104099688" version="1.3.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236</TotalTime>
  <Pages>6</Pages>
  <Words>3267</Words>
  <Characters>14964</Characters>
  <Application>Microsoft Macintosh Word</Application>
  <DocSecurity>0</DocSecurity>
  <Lines>997</Lines>
  <Paragraphs>759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17472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Shah, Parth</cp:lastModifiedBy>
  <cp:revision>68</cp:revision>
  <dcterms:created xsi:type="dcterms:W3CDTF">2017-07-08T15:26:00Z</dcterms:created>
  <dcterms:modified xsi:type="dcterms:W3CDTF">2017-07-09T15:22:00Z</dcterms:modified>
  <cp:category/>
</cp:coreProperties>
</file>