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2E7A" w14:textId="1DD9BAED" w:rsidR="00CC115A" w:rsidRPr="00333C67" w:rsidRDefault="00CC115A">
      <w:pPr>
        <w:rPr>
          <w:b/>
          <w:bCs/>
        </w:rPr>
      </w:pPr>
      <w:r w:rsidRPr="00333C67">
        <w:rPr>
          <w:b/>
          <w:bCs/>
        </w:rPr>
        <w:t>Tania’s comments</w:t>
      </w:r>
    </w:p>
    <w:p w14:paraId="179763C4" w14:textId="4EC5C377" w:rsidR="00CC115A" w:rsidRDefault="00CC115A" w:rsidP="00CC115A">
      <w:pPr>
        <w:pStyle w:val="ListParagraph"/>
        <w:numPr>
          <w:ilvl w:val="0"/>
          <w:numId w:val="1"/>
        </w:numPr>
      </w:pPr>
      <w:r>
        <w:t>Provided reason for robot length selection.</w:t>
      </w:r>
    </w:p>
    <w:p w14:paraId="5B2FA96A" w14:textId="01CD21B9" w:rsidR="00E03936" w:rsidRDefault="00E03936" w:rsidP="00CC115A">
      <w:pPr>
        <w:pStyle w:val="ListParagraph"/>
        <w:numPr>
          <w:ilvl w:val="0"/>
          <w:numId w:val="1"/>
        </w:numPr>
      </w:pPr>
      <w:r>
        <w:t>Provided clarification of PLA brand</w:t>
      </w:r>
    </w:p>
    <w:p w14:paraId="75D0F326" w14:textId="3F5780F4" w:rsidR="00B12F3F" w:rsidRDefault="00B12F3F" w:rsidP="00CC115A">
      <w:pPr>
        <w:pStyle w:val="ListParagraph"/>
        <w:numPr>
          <w:ilvl w:val="0"/>
          <w:numId w:val="1"/>
        </w:numPr>
      </w:pPr>
      <w:r>
        <w:t xml:space="preserve">Removed elongation DOF confusion (axial extension was permitted until now, but it would not have made a difference because no force under 1N </w:t>
      </w:r>
      <w:proofErr w:type="gramStart"/>
      <w:r>
        <w:t>is capable of causing</w:t>
      </w:r>
      <w:proofErr w:type="gramEnd"/>
      <w:r>
        <w:t xml:space="preserve"> stretching, so I just turned it off).</w:t>
      </w:r>
    </w:p>
    <w:p w14:paraId="23C0A7DD" w14:textId="35A6C7E9" w:rsidR="00B7110B" w:rsidRDefault="00B7110B" w:rsidP="00CC115A">
      <w:pPr>
        <w:pStyle w:val="ListParagraph"/>
        <w:numPr>
          <w:ilvl w:val="0"/>
          <w:numId w:val="1"/>
        </w:numPr>
      </w:pPr>
      <w:r>
        <w:t>Provided reason for choosing 20 divisions for optimized beam.</w:t>
      </w:r>
    </w:p>
    <w:p w14:paraId="497DBB9A" w14:textId="22B2CD99" w:rsidR="004C610C" w:rsidRDefault="004C610C" w:rsidP="00CC115A">
      <w:pPr>
        <w:pStyle w:val="ListParagraph"/>
        <w:numPr>
          <w:ilvl w:val="0"/>
          <w:numId w:val="1"/>
        </w:numPr>
      </w:pPr>
      <w:r>
        <w:t xml:space="preserve">Provided a sketch for how the forces are applied with </w:t>
      </w:r>
      <w:r w:rsidR="00786A85">
        <w:t xml:space="preserve">local </w:t>
      </w:r>
      <w:r>
        <w:t>coordinate frames and origin s=0</w:t>
      </w:r>
    </w:p>
    <w:p w14:paraId="25A02910" w14:textId="53B8AE2C" w:rsidR="004C610C" w:rsidRDefault="004C610C" w:rsidP="00CC115A">
      <w:pPr>
        <w:pStyle w:val="ListParagraph"/>
        <w:numPr>
          <w:ilvl w:val="0"/>
          <w:numId w:val="1"/>
        </w:numPr>
      </w:pPr>
      <w:r>
        <w:t>Provided information on gaussian parametrization of applied forces.</w:t>
      </w:r>
    </w:p>
    <w:p w14:paraId="5DBD73C7" w14:textId="0723CCE9" w:rsidR="00D21DB7" w:rsidRDefault="006C7350" w:rsidP="00CC115A">
      <w:pPr>
        <w:pStyle w:val="ListParagraph"/>
        <w:numPr>
          <w:ilvl w:val="0"/>
          <w:numId w:val="1"/>
        </w:numPr>
      </w:pPr>
      <w:r>
        <w:t xml:space="preserve">Clarified that </w:t>
      </w:r>
      <w:proofErr w:type="spellStart"/>
      <w:r>
        <w:t>get_proximal_</w:t>
      </w:r>
      <w:proofErr w:type="gramStart"/>
      <w:r>
        <w:t>value</w:t>
      </w:r>
      <w:proofErr w:type="spellEnd"/>
      <w:r>
        <w:t>(</w:t>
      </w:r>
      <w:proofErr w:type="gramEnd"/>
      <w:r>
        <w:t xml:space="preserve">) is </w:t>
      </w:r>
      <w:proofErr w:type="gramStart"/>
      <w:r>
        <w:t>a an</w:t>
      </w:r>
      <w:proofErr w:type="gramEnd"/>
      <w:r>
        <w:t xml:space="preserve"> author </w:t>
      </w:r>
      <w:r w:rsidR="004969B8">
        <w:t xml:space="preserve">created function and provided key details about how it works and which </w:t>
      </w:r>
      <w:proofErr w:type="spellStart"/>
      <w:r w:rsidR="004969B8">
        <w:t>SoRoSim</w:t>
      </w:r>
      <w:proofErr w:type="spellEnd"/>
      <w:r w:rsidR="004969B8">
        <w:t xml:space="preserve"> functions it leverages.</w:t>
      </w:r>
      <w:r w:rsidR="00D21DB7">
        <w:br/>
      </w:r>
      <w:r w:rsidR="00D21DB7">
        <w:t xml:space="preserve">Clarified that </w:t>
      </w:r>
      <w:proofErr w:type="spellStart"/>
      <w:r w:rsidR="00D21DB7">
        <w:t>get_</w:t>
      </w:r>
      <w:r w:rsidR="00D21DB7">
        <w:t>distal</w:t>
      </w:r>
      <w:r w:rsidR="00D21DB7">
        <w:t>_value</w:t>
      </w:r>
      <w:proofErr w:type="spellEnd"/>
      <w:r w:rsidR="00D21DB7">
        <w:t>() is a an author created function and provided key details about how it works</w:t>
      </w:r>
      <w:r w:rsidR="00D21DB7">
        <w:t>.</w:t>
      </w:r>
    </w:p>
    <w:p w14:paraId="27858D5B" w14:textId="56188A23" w:rsidR="006C7350" w:rsidRDefault="00C4429A" w:rsidP="00CC115A">
      <w:pPr>
        <w:pStyle w:val="ListParagraph"/>
        <w:numPr>
          <w:ilvl w:val="0"/>
          <w:numId w:val="1"/>
        </w:numPr>
      </w:pPr>
      <w:r>
        <w:t xml:space="preserve">Clarified </w:t>
      </w:r>
      <w:r w:rsidR="0037178D">
        <w:t>how initial guesses were chosen</w:t>
      </w:r>
      <w:r w:rsidR="00F62CEA">
        <w:t>.</w:t>
      </w:r>
    </w:p>
    <w:p w14:paraId="512E1FEF" w14:textId="17470209" w:rsidR="00F62CEA" w:rsidRDefault="00F62CEA" w:rsidP="00CC115A">
      <w:pPr>
        <w:pStyle w:val="ListParagraph"/>
        <w:numPr>
          <w:ilvl w:val="0"/>
          <w:numId w:val="1"/>
        </w:numPr>
      </w:pPr>
      <w:r>
        <w:t>Clarified weighting of residual</w:t>
      </w:r>
      <w:r w:rsidR="004C7F5F">
        <w:t>.</w:t>
      </w:r>
      <w:r>
        <w:t xml:space="preserve"> </w:t>
      </w:r>
      <w:r w:rsidR="005B6C9B">
        <w:br/>
      </w:r>
    </w:p>
    <w:p w14:paraId="465091FB" w14:textId="77777777" w:rsidR="00036FB4" w:rsidRDefault="005B6C9B" w:rsidP="005B6C9B">
      <w:r>
        <w:t>Anna’s comments</w:t>
      </w:r>
    </w:p>
    <w:p w14:paraId="701620CB" w14:textId="77777777" w:rsidR="00036FB4" w:rsidRDefault="000F49F4" w:rsidP="00036FB4">
      <w:pPr>
        <w:pStyle w:val="ListParagraph"/>
        <w:numPr>
          <w:ilvl w:val="0"/>
          <w:numId w:val="1"/>
        </w:numPr>
      </w:pPr>
      <w:r w:rsidRPr="000F49F4">
        <w:t xml:space="preserve">To the best of my knowledge </w:t>
      </w:r>
      <w:proofErr w:type="gramStart"/>
      <w:r w:rsidRPr="000F49F4">
        <w:t>idk</w:t>
      </w:r>
      <w:proofErr w:type="gramEnd"/>
      <w:r w:rsidRPr="000F49F4">
        <w:t xml:space="preserve"> if this modeling framework has ever been compared to hardware results? I know they have </w:t>
      </w:r>
      <w:proofErr w:type="gramStart"/>
      <w:r w:rsidRPr="000F49F4">
        <w:t>compared</w:t>
      </w:r>
      <w:proofErr w:type="gramEnd"/>
      <w:r w:rsidRPr="000F49F4">
        <w:t xml:space="preserve"> against </w:t>
      </w:r>
      <w:proofErr w:type="gramStart"/>
      <w:r w:rsidRPr="000F49F4">
        <w:t>the literature</w:t>
      </w:r>
      <w:proofErr w:type="gramEnd"/>
      <w:r w:rsidRPr="000F49F4">
        <w:t>... maybe this could be another minor contribution if we were able to offer some hardware data?</w:t>
      </w:r>
    </w:p>
    <w:p w14:paraId="3F81CF88" w14:textId="77777777" w:rsidR="00796DD4" w:rsidRPr="00333C67" w:rsidRDefault="00036FB4" w:rsidP="00036FB4">
      <w:pPr>
        <w:pStyle w:val="ListParagraph"/>
        <w:numPr>
          <w:ilvl w:val="1"/>
          <w:numId w:val="1"/>
        </w:numPr>
      </w:pPr>
      <w:r w:rsidRPr="00333C67">
        <w:t xml:space="preserve">I </w:t>
      </w:r>
      <w:proofErr w:type="gramStart"/>
      <w:r w:rsidRPr="00333C67">
        <w:t>agree,</w:t>
      </w:r>
      <w:proofErr w:type="gramEnd"/>
      <w:r w:rsidRPr="00333C67">
        <w:t xml:space="preserve"> I also cannot find </w:t>
      </w:r>
      <w:r w:rsidR="00CB600F" w:rsidRPr="00333C67">
        <w:t>any</w:t>
      </w:r>
      <w:r w:rsidRPr="00333C67">
        <w:t xml:space="preserve"> hardware validation of </w:t>
      </w:r>
      <w:r w:rsidR="00473FC3" w:rsidRPr="00333C67">
        <w:t xml:space="preserve">GVS or </w:t>
      </w:r>
      <w:proofErr w:type="spellStart"/>
      <w:r w:rsidR="00473FC3" w:rsidRPr="00333C67">
        <w:t>SoRoSim</w:t>
      </w:r>
      <w:proofErr w:type="spellEnd"/>
      <w:r w:rsidR="00922E43" w:rsidRPr="00333C67">
        <w:t>. T</w:t>
      </w:r>
      <w:r w:rsidR="00473FC3" w:rsidRPr="00333C67">
        <w:t xml:space="preserve">he results I achieved were very accurate </w:t>
      </w:r>
      <w:r w:rsidR="00CB600F" w:rsidRPr="00333C67">
        <w:t xml:space="preserve">and </w:t>
      </w:r>
      <w:r w:rsidR="00922E43" w:rsidRPr="00333C67">
        <w:t>about as good as you can get with the uncertainty in my measuring devices.</w:t>
      </w:r>
    </w:p>
    <w:p w14:paraId="6A83E841" w14:textId="77777777" w:rsidR="006A4537" w:rsidRDefault="006A4537" w:rsidP="00796DD4">
      <w:pPr>
        <w:pStyle w:val="ListParagraph"/>
        <w:numPr>
          <w:ilvl w:val="0"/>
          <w:numId w:val="1"/>
        </w:numPr>
      </w:pPr>
      <w:proofErr w:type="gramStart"/>
      <w:r w:rsidRPr="006A4537">
        <w:t>why</w:t>
      </w:r>
      <w:proofErr w:type="gramEnd"/>
      <w:r w:rsidRPr="006A4537">
        <w:t xml:space="preserve"> 20? </w:t>
      </w:r>
      <w:proofErr w:type="gramStart"/>
      <w:r w:rsidRPr="006A4537">
        <w:t>is</w:t>
      </w:r>
      <w:proofErr w:type="gramEnd"/>
      <w:r w:rsidRPr="006A4537">
        <w:t xml:space="preserve"> this a simulation parameter we can optimize? If we are not pitching this as a real time method, does computation time matter? (</w:t>
      </w:r>
      <w:proofErr w:type="spellStart"/>
      <w:proofErr w:type="gramStart"/>
      <w:r w:rsidRPr="006A4537">
        <w:t>ie</w:t>
      </w:r>
      <w:proofErr w:type="spellEnd"/>
      <w:proofErr w:type="gramEnd"/>
      <w:r w:rsidRPr="006A4537">
        <w:t xml:space="preserve">. is it possible to get better results with a larger number of </w:t>
      </w:r>
      <w:proofErr w:type="gramStart"/>
      <w:r w:rsidRPr="006A4537">
        <w:t>backbone</w:t>
      </w:r>
      <w:proofErr w:type="gramEnd"/>
      <w:r w:rsidRPr="006A4537">
        <w:t xml:space="preserve"> </w:t>
      </w:r>
      <w:proofErr w:type="spellStart"/>
      <w:r w:rsidRPr="006A4537">
        <w:t>discretizations</w:t>
      </w:r>
      <w:proofErr w:type="spellEnd"/>
      <w:r w:rsidRPr="006A4537">
        <w:t>?)</w:t>
      </w:r>
    </w:p>
    <w:p w14:paraId="6AA14309" w14:textId="77777777" w:rsidR="00F10755" w:rsidRPr="00333C67" w:rsidRDefault="00530095" w:rsidP="00F10755">
      <w:pPr>
        <w:pStyle w:val="ListParagraph"/>
        <w:numPr>
          <w:ilvl w:val="1"/>
          <w:numId w:val="1"/>
        </w:numPr>
      </w:pPr>
      <w:r w:rsidRPr="00333C67">
        <w:t>I agree that increasing the number of segments could improve the result</w:t>
      </w:r>
      <w:r w:rsidR="00B01386" w:rsidRPr="00333C67">
        <w:t xml:space="preserve">, but 20 segments already </w:t>
      </w:r>
      <w:proofErr w:type="gramStart"/>
      <w:r w:rsidR="00B01386" w:rsidRPr="00333C67">
        <w:t>takes</w:t>
      </w:r>
      <w:proofErr w:type="gramEnd"/>
      <w:r w:rsidR="00B01386" w:rsidRPr="00333C67">
        <w:t xml:space="preserve"> a good 12hr + to </w:t>
      </w:r>
      <w:r w:rsidR="00533705" w:rsidRPr="00333C67">
        <w:t xml:space="preserve">complete. </w:t>
      </w:r>
    </w:p>
    <w:p w14:paraId="5C13A718" w14:textId="77777777" w:rsidR="001464F9" w:rsidRDefault="001464F9" w:rsidP="00F10755">
      <w:pPr>
        <w:pStyle w:val="ListParagraph"/>
        <w:numPr>
          <w:ilvl w:val="0"/>
          <w:numId w:val="1"/>
        </w:numPr>
      </w:pPr>
      <w:r w:rsidRPr="001464F9">
        <w:t xml:space="preserve">Assuming this talking about the tip, I don't know if this is </w:t>
      </w:r>
      <w:proofErr w:type="gramStart"/>
      <w:r w:rsidRPr="001464F9">
        <w:t>true?</w:t>
      </w:r>
      <w:proofErr w:type="gramEnd"/>
      <w:r w:rsidRPr="001464F9">
        <w:t xml:space="preserve"> I agree you have planar bending since you only have one continuum segment, but I am not sure you have axial extension since the backbone is </w:t>
      </w:r>
      <w:proofErr w:type="gramStart"/>
      <w:r w:rsidRPr="001464F9">
        <w:t>not-extensible</w:t>
      </w:r>
      <w:proofErr w:type="gramEnd"/>
      <w:r w:rsidRPr="001464F9">
        <w:t>? Also, you could have torsion (from my understanding that is not considered but you could just twist your robot...)</w:t>
      </w:r>
    </w:p>
    <w:p w14:paraId="54AEA02C" w14:textId="0DCFA5F8" w:rsidR="00627850" w:rsidRDefault="00052704" w:rsidP="001464F9">
      <w:pPr>
        <w:pStyle w:val="ListParagraph"/>
        <w:numPr>
          <w:ilvl w:val="1"/>
          <w:numId w:val="1"/>
        </w:numPr>
      </w:pPr>
      <w:r>
        <w:t>Fixed as part of Tania’s comment.</w:t>
      </w:r>
    </w:p>
    <w:p w14:paraId="3D067306" w14:textId="77777777" w:rsidR="00052704" w:rsidRDefault="00052704" w:rsidP="00052704">
      <w:pPr>
        <w:pStyle w:val="ListParagraph"/>
        <w:numPr>
          <w:ilvl w:val="1"/>
          <w:numId w:val="1"/>
        </w:numPr>
      </w:pPr>
      <w:r>
        <w:lastRenderedPageBreak/>
        <w:t>I agree you can have torsion, but all forces in my experiment are applied as straight as possible through the center axis, so no torsion is created.</w:t>
      </w:r>
    </w:p>
    <w:p w14:paraId="4C21E3C4" w14:textId="77777777" w:rsidR="00C32AE6" w:rsidRDefault="00C32AE6" w:rsidP="00052704">
      <w:pPr>
        <w:pStyle w:val="ListParagraph"/>
        <w:numPr>
          <w:ilvl w:val="0"/>
          <w:numId w:val="1"/>
        </w:numPr>
      </w:pPr>
      <w:r w:rsidRPr="00C32AE6">
        <w:t>Can we cite existing papers that also make this assumption here</w:t>
      </w:r>
      <w:r>
        <w:t>?</w:t>
      </w:r>
    </w:p>
    <w:p w14:paraId="6C56F9EF" w14:textId="26A425F5" w:rsidR="00452D8C" w:rsidRDefault="00452D8C" w:rsidP="00C32AE6">
      <w:pPr>
        <w:pStyle w:val="ListParagraph"/>
        <w:numPr>
          <w:ilvl w:val="1"/>
          <w:numId w:val="1"/>
        </w:numPr>
      </w:pPr>
      <w:hyperlink r:id="rId5" w:history="1">
        <w:r w:rsidRPr="00EA6A9E">
          <w:rPr>
            <w:rStyle w:val="Hyperlink"/>
          </w:rPr>
          <w:t>https://ieeexplore.ieee.org/document/5957337</w:t>
        </w:r>
      </w:hyperlink>
    </w:p>
    <w:p w14:paraId="35CF4C47" w14:textId="7E98A068" w:rsidR="00421309" w:rsidRDefault="00452D8C" w:rsidP="00C32AE6">
      <w:pPr>
        <w:pStyle w:val="ListParagraph"/>
        <w:numPr>
          <w:ilvl w:val="1"/>
          <w:numId w:val="1"/>
        </w:numPr>
      </w:pPr>
      <w:hyperlink r:id="rId6" w:history="1">
        <w:r w:rsidRPr="00EA6A9E">
          <w:rPr>
            <w:rStyle w:val="Hyperlink"/>
          </w:rPr>
          <w:t>https://ieeexplore.ieee.org/document/9057619</w:t>
        </w:r>
      </w:hyperlink>
    </w:p>
    <w:p w14:paraId="66D2151B" w14:textId="77777777" w:rsidR="00421309" w:rsidRDefault="00421309" w:rsidP="00421309">
      <w:pPr>
        <w:pStyle w:val="ListParagraph"/>
        <w:numPr>
          <w:ilvl w:val="0"/>
          <w:numId w:val="1"/>
        </w:numPr>
      </w:pPr>
      <w:r w:rsidRPr="00421309">
        <w:t>should cite existing paper that discuss this assumption</w:t>
      </w:r>
      <w:r>
        <w:t>!</w:t>
      </w:r>
    </w:p>
    <w:p w14:paraId="7C0EFFEA" w14:textId="77777777" w:rsidR="00250DE9" w:rsidRDefault="00421309" w:rsidP="00421309">
      <w:pPr>
        <w:pStyle w:val="ListParagraph"/>
        <w:numPr>
          <w:ilvl w:val="1"/>
          <w:numId w:val="1"/>
        </w:numPr>
      </w:pPr>
      <w:r>
        <w:t xml:space="preserve">Fixed the wording of this so it is clear. </w:t>
      </w:r>
      <w:r w:rsidR="00347CBB">
        <w:t xml:space="preserve">No paper citation </w:t>
      </w:r>
      <w:proofErr w:type="gramStart"/>
      <w:r w:rsidR="00347CBB">
        <w:t>needed</w:t>
      </w:r>
      <w:proofErr w:type="gramEnd"/>
      <w:r w:rsidR="00347CBB">
        <w:t xml:space="preserve"> wit</w:t>
      </w:r>
      <w:r w:rsidR="00331D10">
        <w:t xml:space="preserve">h </w:t>
      </w:r>
      <w:r w:rsidR="00347CBB">
        <w:t xml:space="preserve">clear explanation. </w:t>
      </w:r>
    </w:p>
    <w:p w14:paraId="02DBE472" w14:textId="77777777" w:rsidR="00250DE9" w:rsidRDefault="00250DE9" w:rsidP="00250DE9">
      <w:pPr>
        <w:pStyle w:val="ListParagraph"/>
        <w:numPr>
          <w:ilvl w:val="0"/>
          <w:numId w:val="1"/>
        </w:numPr>
      </w:pPr>
      <w:proofErr w:type="gramStart"/>
      <w:r w:rsidRPr="00250DE9">
        <w:t>why</w:t>
      </w:r>
      <w:proofErr w:type="gramEnd"/>
      <w:r w:rsidRPr="00250DE9">
        <w:t xml:space="preserve"> not the global frame? Is it a matter of easier measurement experimentally? I would also be careful here -- the units of your force components are mixed! (N, m, rad!), which might </w:t>
      </w:r>
      <w:proofErr w:type="gramStart"/>
      <w:r w:rsidRPr="00250DE9">
        <w:t>impact</w:t>
      </w:r>
      <w:proofErr w:type="gramEnd"/>
      <w:r w:rsidRPr="00250DE9">
        <w:t xml:space="preserve"> the numerical characteristics of your Jacobian -- if you recall from John's class the concept of normalization!</w:t>
      </w:r>
    </w:p>
    <w:p w14:paraId="398764B7" w14:textId="77777777" w:rsidR="006D6F35" w:rsidRDefault="00250DE9" w:rsidP="006D6F35">
      <w:pPr>
        <w:pStyle w:val="ListParagraph"/>
        <w:numPr>
          <w:ilvl w:val="1"/>
          <w:numId w:val="1"/>
        </w:numPr>
      </w:pPr>
      <w:r>
        <w:t xml:space="preserve">Added </w:t>
      </w:r>
      <w:r w:rsidR="00F613E4">
        <w:t>clarification for why I chose local frame.</w:t>
      </w:r>
    </w:p>
    <w:p w14:paraId="462344C2" w14:textId="77777777" w:rsidR="00511A18" w:rsidRDefault="00511A18" w:rsidP="00511A18">
      <w:pPr>
        <w:pStyle w:val="ListParagraph"/>
        <w:numPr>
          <w:ilvl w:val="0"/>
          <w:numId w:val="1"/>
        </w:numPr>
      </w:pPr>
      <w:r w:rsidRPr="00511A18">
        <w:t>Not sure I totally follow the logic here, is there a paper you can cite that</w:t>
      </w:r>
    </w:p>
    <w:p w14:paraId="242A08AE" w14:textId="77777777" w:rsidR="00511A18" w:rsidRDefault="00511A18" w:rsidP="00511A18">
      <w:pPr>
        <w:pStyle w:val="ListParagraph"/>
        <w:numPr>
          <w:ilvl w:val="1"/>
          <w:numId w:val="1"/>
        </w:numPr>
      </w:pPr>
      <w:r>
        <w:t>Added clearer explanation with supporting citation</w:t>
      </w:r>
      <w:r>
        <w:br/>
      </w:r>
    </w:p>
    <w:p w14:paraId="5D40260E" w14:textId="77777777" w:rsidR="007F5FB8" w:rsidRDefault="007F5FB8" w:rsidP="00511A18">
      <w:pPr>
        <w:pStyle w:val="ListParagraph"/>
        <w:numPr>
          <w:ilvl w:val="0"/>
          <w:numId w:val="1"/>
        </w:numPr>
      </w:pPr>
      <w:r w:rsidRPr="007F5FB8">
        <w:t xml:space="preserve">would be helpful to label the coordinate system here (i.e. what is your </w:t>
      </w:r>
      <w:proofErr w:type="spellStart"/>
      <w:proofErr w:type="gramStart"/>
      <w:r w:rsidRPr="007F5FB8">
        <w:t>x,y</w:t>
      </w:r>
      <w:proofErr w:type="gramEnd"/>
      <w:r w:rsidRPr="007F5FB8">
        <w:t>,z</w:t>
      </w:r>
      <w:proofErr w:type="spellEnd"/>
      <w:r w:rsidRPr="007F5FB8">
        <w:t xml:space="preserve"> convention?)</w:t>
      </w:r>
    </w:p>
    <w:p w14:paraId="02DF0821" w14:textId="77777777" w:rsidR="00683DF5" w:rsidRDefault="007F5FB8" w:rsidP="007F5FB8">
      <w:pPr>
        <w:pStyle w:val="ListParagraph"/>
        <w:numPr>
          <w:ilvl w:val="1"/>
          <w:numId w:val="1"/>
        </w:numPr>
      </w:pPr>
      <w:r>
        <w:t xml:space="preserve">Added to new </w:t>
      </w:r>
      <w:r w:rsidR="0092151A">
        <w:t>figure</w:t>
      </w:r>
    </w:p>
    <w:p w14:paraId="3049A6AB" w14:textId="77777777" w:rsidR="00683DF5" w:rsidRDefault="00683DF5" w:rsidP="00683DF5">
      <w:pPr>
        <w:pStyle w:val="ListParagraph"/>
        <w:numPr>
          <w:ilvl w:val="0"/>
          <w:numId w:val="1"/>
        </w:numPr>
      </w:pPr>
      <w:r w:rsidRPr="00683DF5">
        <w:t xml:space="preserve">A wonder how a simple tapered design </w:t>
      </w:r>
      <w:proofErr w:type="gramStart"/>
      <w:r w:rsidRPr="00683DF5">
        <w:t>compare</w:t>
      </w:r>
      <w:proofErr w:type="gramEnd"/>
      <w:r w:rsidRPr="00683DF5">
        <w:t xml:space="preserve"> here?</w:t>
      </w:r>
    </w:p>
    <w:p w14:paraId="65EE1B0D" w14:textId="77777777" w:rsidR="00D55835" w:rsidRDefault="00683DF5" w:rsidP="00D55835">
      <w:pPr>
        <w:pStyle w:val="ListParagraph"/>
        <w:numPr>
          <w:ilvl w:val="1"/>
          <w:numId w:val="1"/>
        </w:numPr>
      </w:pPr>
      <w:r>
        <w:t>Added Taper</w:t>
      </w:r>
    </w:p>
    <w:p w14:paraId="077D193E" w14:textId="77777777" w:rsidR="009332CC" w:rsidRDefault="009332CC" w:rsidP="00D55835">
      <w:pPr>
        <w:pStyle w:val="ListParagraph"/>
        <w:numPr>
          <w:ilvl w:val="0"/>
          <w:numId w:val="1"/>
        </w:numPr>
      </w:pPr>
      <w:r w:rsidRPr="009332CC">
        <w:t xml:space="preserve">is this in units of m? I thought the robot </w:t>
      </w:r>
      <w:proofErr w:type="gramStart"/>
      <w:r w:rsidRPr="009332CC">
        <w:t>is</w:t>
      </w:r>
      <w:proofErr w:type="gramEnd"/>
      <w:r w:rsidRPr="009332CC">
        <w:t xml:space="preserve"> 200 m </w:t>
      </w:r>
      <w:proofErr w:type="gramStart"/>
      <w:r w:rsidRPr="009332CC">
        <w:t>long?</w:t>
      </w:r>
      <w:proofErr w:type="gramEnd"/>
    </w:p>
    <w:p w14:paraId="649F9C6D" w14:textId="77777777" w:rsidR="009332CC" w:rsidRDefault="009332CC" w:rsidP="009332CC">
      <w:pPr>
        <w:pStyle w:val="ListParagraph"/>
        <w:numPr>
          <w:ilvl w:val="1"/>
          <w:numId w:val="1"/>
        </w:numPr>
      </w:pPr>
      <w:r>
        <w:t>Fixed</w:t>
      </w:r>
    </w:p>
    <w:p w14:paraId="0B18D159" w14:textId="77777777" w:rsidR="001D28A3" w:rsidRDefault="001D28A3" w:rsidP="009332CC">
      <w:pPr>
        <w:pStyle w:val="ListParagraph"/>
        <w:numPr>
          <w:ilvl w:val="0"/>
          <w:numId w:val="1"/>
        </w:numPr>
      </w:pPr>
      <w:r w:rsidRPr="001D28A3">
        <w:t xml:space="preserve">How is the tendon-tension distributed across the 3 tendons? </w:t>
      </w:r>
      <w:proofErr w:type="gramStart"/>
      <w:r w:rsidRPr="001D28A3">
        <w:t>are</w:t>
      </w:r>
      <w:proofErr w:type="gramEnd"/>
      <w:r w:rsidRPr="001D28A3">
        <w:t xml:space="preserve"> you always pulling one tendon at a time?</w:t>
      </w:r>
    </w:p>
    <w:p w14:paraId="291988E8" w14:textId="3A1B8019" w:rsidR="0027535B" w:rsidRDefault="001D28A3" w:rsidP="0027535B">
      <w:pPr>
        <w:pStyle w:val="ListParagraph"/>
        <w:numPr>
          <w:ilvl w:val="1"/>
          <w:numId w:val="1"/>
        </w:numPr>
      </w:pPr>
      <w:r>
        <w:t xml:space="preserve">Although I can actuate 3 </w:t>
      </w:r>
      <w:proofErr w:type="gramStart"/>
      <w:r>
        <w:t>tendons</w:t>
      </w:r>
      <w:proofErr w:type="gramEnd"/>
      <w:r>
        <w:t xml:space="preserve"> I just actuated one here for simplicity</w:t>
      </w:r>
      <w:r w:rsidR="008A7DDC">
        <w:t>.</w:t>
      </w:r>
    </w:p>
    <w:p w14:paraId="55EF4D9F" w14:textId="77777777" w:rsidR="006A1C4E" w:rsidRDefault="006A1C4E" w:rsidP="0027535B">
      <w:pPr>
        <w:pStyle w:val="ListParagraph"/>
        <w:numPr>
          <w:ilvl w:val="0"/>
          <w:numId w:val="1"/>
        </w:numPr>
      </w:pPr>
      <w:r w:rsidRPr="006A1C4E">
        <w:t>Can you describe how this is designed? Is this a matrix multiplier, if so, what are the values?</w:t>
      </w:r>
    </w:p>
    <w:p w14:paraId="3843282B" w14:textId="2DF43D22" w:rsidR="005B6C9B" w:rsidRDefault="006A1C4E" w:rsidP="006A1C4E">
      <w:pPr>
        <w:pStyle w:val="ListParagraph"/>
        <w:numPr>
          <w:ilvl w:val="1"/>
          <w:numId w:val="1"/>
        </w:numPr>
      </w:pPr>
      <w:proofErr w:type="gramStart"/>
      <w:r>
        <w:t>So</w:t>
      </w:r>
      <w:proofErr w:type="gramEnd"/>
      <w:r>
        <w:t xml:space="preserve"> I </w:t>
      </w:r>
      <w:proofErr w:type="gramStart"/>
      <w:r>
        <w:t>actually did</w:t>
      </w:r>
      <w:proofErr w:type="gramEnd"/>
      <w:r>
        <w:t xml:space="preserve"> not normal</w:t>
      </w:r>
      <w:r w:rsidR="001C6608">
        <w:t xml:space="preserve">ize them but there is the code included if you need to. </w:t>
      </w:r>
      <w:r w:rsidR="003E4250">
        <w:t>Each design variable was already on a kind of similar scale around 1e-</w:t>
      </w:r>
      <w:proofErr w:type="gramStart"/>
      <w:r w:rsidR="003E4250">
        <w:t>1</w:t>
      </w:r>
      <w:proofErr w:type="gramEnd"/>
      <w:r w:rsidR="00D95571">
        <w:t xml:space="preserve"> and I </w:t>
      </w:r>
      <w:r w:rsidR="001C6608">
        <w:t xml:space="preserve">was </w:t>
      </w:r>
      <w:r w:rsidR="00277A4B">
        <w:t xml:space="preserve">already </w:t>
      </w:r>
      <w:r w:rsidR="001C6608">
        <w:t>getting very</w:t>
      </w:r>
      <w:r w:rsidR="00277A4B">
        <w:t xml:space="preserve"> small</w:t>
      </w:r>
      <w:r w:rsidR="00D95571">
        <w:t xml:space="preserve"> </w:t>
      </w:r>
      <w:r w:rsidR="00277A4B">
        <w:t xml:space="preserve">residual </w:t>
      </w:r>
      <w:r w:rsidR="005C36E5">
        <w:t>for each design variable at the end of the optimization</w:t>
      </w:r>
      <w:r w:rsidR="00D95571">
        <w:t xml:space="preserve">. </w:t>
      </w:r>
      <w:proofErr w:type="gramStart"/>
      <w:r w:rsidR="00D95571">
        <w:t>So</w:t>
      </w:r>
      <w:proofErr w:type="gramEnd"/>
      <w:r w:rsidR="005C36E5">
        <w:t xml:space="preserve"> does</w:t>
      </w:r>
      <w:r w:rsidR="00D95571">
        <w:t xml:space="preserve"> normalizing really matter here?</w:t>
      </w:r>
    </w:p>
    <w:p w14:paraId="7F91E3AA" w14:textId="0CB6C7BA" w:rsidR="00D95571" w:rsidRDefault="00106BAC" w:rsidP="00D95571">
      <w:pPr>
        <w:pStyle w:val="ListParagraph"/>
        <w:numPr>
          <w:ilvl w:val="0"/>
          <w:numId w:val="1"/>
        </w:numPr>
      </w:pPr>
      <w:r w:rsidRPr="00106BAC">
        <w:t>I would be curious to see what the exit conditions are for your optimization</w:t>
      </w:r>
    </w:p>
    <w:p w14:paraId="647E3EDB" w14:textId="5ECE1C30" w:rsidR="00106BAC" w:rsidRDefault="00106BAC" w:rsidP="00106BAC">
      <w:pPr>
        <w:pStyle w:val="ListParagraph"/>
        <w:numPr>
          <w:ilvl w:val="1"/>
          <w:numId w:val="1"/>
        </w:numPr>
      </w:pPr>
      <w:r>
        <w:t>Added clarification</w:t>
      </w:r>
    </w:p>
    <w:p w14:paraId="759612DD" w14:textId="77777777" w:rsidR="00F00A6D" w:rsidRDefault="00F00A6D" w:rsidP="00F526FB">
      <w:pPr>
        <w:pStyle w:val="ListParagraph"/>
        <w:ind w:left="1440"/>
      </w:pPr>
    </w:p>
    <w:sectPr w:rsidR="00F00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5144"/>
    <w:multiLevelType w:val="hybridMultilevel"/>
    <w:tmpl w:val="A3546842"/>
    <w:lvl w:ilvl="0" w:tplc="6D445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8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5A"/>
    <w:rsid w:val="00036FB4"/>
    <w:rsid w:val="00052704"/>
    <w:rsid w:val="000F2344"/>
    <w:rsid w:val="000F49F4"/>
    <w:rsid w:val="00106BAC"/>
    <w:rsid w:val="001464F9"/>
    <w:rsid w:val="001C6608"/>
    <w:rsid w:val="001D28A3"/>
    <w:rsid w:val="00250DE9"/>
    <w:rsid w:val="0027535B"/>
    <w:rsid w:val="00277A4B"/>
    <w:rsid w:val="00331D10"/>
    <w:rsid w:val="00333C67"/>
    <w:rsid w:val="00347CBB"/>
    <w:rsid w:val="0037178D"/>
    <w:rsid w:val="003E4250"/>
    <w:rsid w:val="00421309"/>
    <w:rsid w:val="00452D8C"/>
    <w:rsid w:val="00473FC3"/>
    <w:rsid w:val="004969B8"/>
    <w:rsid w:val="004C610C"/>
    <w:rsid w:val="004C7F5F"/>
    <w:rsid w:val="00511A18"/>
    <w:rsid w:val="00530095"/>
    <w:rsid w:val="00533705"/>
    <w:rsid w:val="005B6C9B"/>
    <w:rsid w:val="005C36E5"/>
    <w:rsid w:val="00627850"/>
    <w:rsid w:val="00634FE8"/>
    <w:rsid w:val="00683DF5"/>
    <w:rsid w:val="006A1C4E"/>
    <w:rsid w:val="006A4537"/>
    <w:rsid w:val="006C7350"/>
    <w:rsid w:val="006D6F35"/>
    <w:rsid w:val="00786A85"/>
    <w:rsid w:val="00796DD4"/>
    <w:rsid w:val="007F5FB8"/>
    <w:rsid w:val="008A7DDC"/>
    <w:rsid w:val="0092151A"/>
    <w:rsid w:val="00922E43"/>
    <w:rsid w:val="009332CC"/>
    <w:rsid w:val="00B01386"/>
    <w:rsid w:val="00B12F3F"/>
    <w:rsid w:val="00B7110B"/>
    <w:rsid w:val="00C32AE6"/>
    <w:rsid w:val="00C4429A"/>
    <w:rsid w:val="00CB600F"/>
    <w:rsid w:val="00CC115A"/>
    <w:rsid w:val="00D21DB7"/>
    <w:rsid w:val="00D55835"/>
    <w:rsid w:val="00D752AF"/>
    <w:rsid w:val="00D95571"/>
    <w:rsid w:val="00DD03FC"/>
    <w:rsid w:val="00E03936"/>
    <w:rsid w:val="00E27863"/>
    <w:rsid w:val="00F00A6D"/>
    <w:rsid w:val="00F10755"/>
    <w:rsid w:val="00F526FB"/>
    <w:rsid w:val="00F613E4"/>
    <w:rsid w:val="00F6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D0C0"/>
  <w15:chartTrackingRefBased/>
  <w15:docId w15:val="{DC5CA184-5CCE-43A7-B12B-B1B1BC66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1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D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9057619" TargetMode="External"/><Relationship Id="rId5" Type="http://schemas.openxmlformats.org/officeDocument/2006/relationships/hyperlink" Target="https://ieeexplore.ieee.org/document/59573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54</cp:revision>
  <dcterms:created xsi:type="dcterms:W3CDTF">2025-10-09T19:38:00Z</dcterms:created>
  <dcterms:modified xsi:type="dcterms:W3CDTF">2025-10-10T18:13:00Z</dcterms:modified>
</cp:coreProperties>
</file>