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FB5B" w14:textId="004F404A" w:rsidR="00DA717C" w:rsidRPr="00C01688" w:rsidRDefault="000E69F5" w:rsidP="00C01688">
      <w:pPr>
        <w:spacing w:after="0"/>
        <w:rPr>
          <w:lang w:val="en-GB"/>
        </w:rPr>
      </w:pPr>
      <w:r w:rsidRPr="00C01688">
        <w:rPr>
          <w:noProof/>
          <w:lang w:val="en-GB"/>
        </w:rPr>
        <w:drawing>
          <wp:inline distT="0" distB="0" distL="0" distR="0" wp14:anchorId="67FA6E4B" wp14:editId="21E2350F">
            <wp:extent cx="5760720" cy="568960"/>
            <wp:effectExtent l="0" t="0" r="0" b="2540"/>
            <wp:docPr id="1476706751" name="Image 1" descr="workflow with step 3 highlighted: Se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flow with step 3 highlighted: Seg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1A09" w14:textId="77777777" w:rsidR="000E69F5" w:rsidRPr="00C01688" w:rsidRDefault="000E69F5" w:rsidP="00C01688">
      <w:pPr>
        <w:spacing w:after="0"/>
        <w:rPr>
          <w:lang w:val="en-GB"/>
        </w:rPr>
      </w:pPr>
    </w:p>
    <w:p w14:paraId="294A5ADF" w14:textId="77777777" w:rsidR="00C01688" w:rsidRPr="000E69F5" w:rsidRDefault="00C01688" w:rsidP="00C01688">
      <w:pPr>
        <w:spacing w:after="0"/>
        <w:rPr>
          <w:lang w:val="en-GB"/>
        </w:rPr>
      </w:pPr>
      <w:r w:rsidRPr="00C01688">
        <w:rPr>
          <w:lang w:val="en-GB"/>
        </w:rPr>
        <w:t>I</w:t>
      </w:r>
      <w:r w:rsidRPr="000E69F5">
        <w:rPr>
          <w:lang w:val="en-GB"/>
        </w:rPr>
        <w:t xml:space="preserve">mage </w:t>
      </w:r>
      <w:r w:rsidRPr="000E69F5">
        <w:rPr>
          <w:b/>
          <w:bCs/>
          <w:lang w:val="en-GB"/>
        </w:rPr>
        <w:t>segmentation</w:t>
      </w:r>
      <w:r w:rsidRPr="000E69F5">
        <w:rPr>
          <w:lang w:val="en-GB"/>
        </w:rPr>
        <w:t xml:space="preserve"> is about identifying regions of interest in an image. </w:t>
      </w:r>
    </w:p>
    <w:p w14:paraId="248CEB3D" w14:textId="77777777" w:rsidR="00C01688" w:rsidRPr="000E69F5" w:rsidRDefault="00C01688" w:rsidP="00C01688">
      <w:pPr>
        <w:numPr>
          <w:ilvl w:val="0"/>
          <w:numId w:val="1"/>
        </w:numPr>
        <w:spacing w:after="0"/>
        <w:rPr>
          <w:lang w:val="en-GB"/>
        </w:rPr>
      </w:pPr>
      <w:r w:rsidRPr="000E69F5">
        <w:rPr>
          <w:lang w:val="en-GB"/>
        </w:rPr>
        <w:t>Methods include edge detection, texture, and color segmentation.</w:t>
      </w:r>
    </w:p>
    <w:p w14:paraId="4D294EEA" w14:textId="77777777" w:rsidR="00C01688" w:rsidRPr="000E69F5" w:rsidRDefault="00C01688" w:rsidP="00C01688">
      <w:pPr>
        <w:numPr>
          <w:ilvl w:val="0"/>
          <w:numId w:val="1"/>
        </w:numPr>
        <w:spacing w:after="0"/>
        <w:rPr>
          <w:lang w:val="en-GB"/>
        </w:rPr>
      </w:pPr>
      <w:r w:rsidRPr="000E69F5">
        <w:rPr>
          <w:lang w:val="en-GB"/>
        </w:rPr>
        <w:t>Binary masks identify regions of interest, with values of 1 for pixels in the foreground and 0 for those in the background.</w:t>
      </w:r>
    </w:p>
    <w:p w14:paraId="67BF19B6" w14:textId="77777777" w:rsidR="00C01688" w:rsidRPr="00C01688" w:rsidRDefault="00C01688" w:rsidP="00C01688">
      <w:pPr>
        <w:spacing w:after="0"/>
        <w:rPr>
          <w:b/>
          <w:bCs/>
          <w:lang w:val="en-GB"/>
        </w:rPr>
      </w:pPr>
    </w:p>
    <w:p w14:paraId="32814C83" w14:textId="317B7187" w:rsidR="000E69F5" w:rsidRPr="00C01688" w:rsidRDefault="000E69F5" w:rsidP="00C01688">
      <w:pPr>
        <w:spacing w:after="0"/>
        <w:jc w:val="both"/>
        <w:rPr>
          <w:lang w:val="en-GB"/>
        </w:rPr>
      </w:pPr>
      <w:r w:rsidRPr="00C01688">
        <w:rPr>
          <w:b/>
          <w:bCs/>
          <w:lang w:val="en-GB"/>
        </w:rPr>
        <w:t>Preprocess and Postprocess</w:t>
      </w:r>
      <w:r w:rsidRPr="00C01688">
        <w:rPr>
          <w:lang w:val="en-GB"/>
        </w:rPr>
        <w:t xml:space="preserve"> to Improve </w:t>
      </w:r>
      <w:r w:rsidRPr="00C01688">
        <w:rPr>
          <w:b/>
          <w:bCs/>
          <w:lang w:val="en-GB"/>
        </w:rPr>
        <w:t>Segmentation</w:t>
      </w:r>
    </w:p>
    <w:p w14:paraId="5C27A80B" w14:textId="068193AA" w:rsidR="000E69F5" w:rsidRPr="00C01688" w:rsidRDefault="000E69F5" w:rsidP="00C01688">
      <w:pPr>
        <w:spacing w:after="0"/>
        <w:jc w:val="both"/>
        <w:rPr>
          <w:lang w:val="en-GB"/>
        </w:rPr>
      </w:pPr>
      <w:r w:rsidRPr="00C01688">
        <w:rPr>
          <w:lang w:val="en-GB"/>
        </w:rPr>
        <w:t>Segmentation can be improved in two ways: by preprocessing the image before binarizing and by postprocessing the binary image itself.</w:t>
      </w:r>
      <w:r w:rsidR="00C01688">
        <w:rPr>
          <w:lang w:val="en-GB"/>
        </w:rPr>
        <w:t xml:space="preserve"> </w:t>
      </w:r>
      <w:r w:rsidRPr="00C01688">
        <w:rPr>
          <w:lang w:val="en-GB"/>
        </w:rPr>
        <w:t>You've already done some preprocessing by converting each image to grayscale and adjusting the contrast. In the next few activities, you use three additional preprocessing and postprocessing techniques.</w:t>
      </w:r>
    </w:p>
    <w:p w14:paraId="161365E4" w14:textId="77777777" w:rsidR="00C01688" w:rsidRDefault="00C01688" w:rsidP="00C01688">
      <w:pPr>
        <w:spacing w:after="0"/>
        <w:jc w:val="both"/>
        <w:rPr>
          <w:lang w:val="en-GB"/>
        </w:rPr>
      </w:pPr>
    </w:p>
    <w:p w14:paraId="65D37467" w14:textId="1D79D249" w:rsidR="00C01688" w:rsidRDefault="000E69F5" w:rsidP="00C01688">
      <w:pPr>
        <w:pStyle w:val="Paragraphedeliste"/>
        <w:numPr>
          <w:ilvl w:val="0"/>
          <w:numId w:val="2"/>
        </w:numPr>
        <w:spacing w:after="0"/>
        <w:jc w:val="both"/>
        <w:rPr>
          <w:lang w:val="en-GB"/>
        </w:rPr>
      </w:pPr>
      <w:r w:rsidRPr="00C01688">
        <w:rPr>
          <w:lang w:val="en-GB"/>
        </w:rPr>
        <w:t xml:space="preserve">Noise </w:t>
      </w:r>
      <w:r w:rsidR="00C01688" w:rsidRPr="00C01688">
        <w:rPr>
          <w:lang w:val="en-GB"/>
        </w:rPr>
        <w:t>Removal</w:t>
      </w:r>
      <w:r w:rsidR="00C01688">
        <w:rPr>
          <w:lang w:val="en-GB"/>
        </w:rPr>
        <w:t>: Smooth</w:t>
      </w:r>
      <w:r w:rsidRPr="00C01688">
        <w:rPr>
          <w:lang w:val="en-GB"/>
        </w:rPr>
        <w:t xml:space="preserve"> pixel intensity values to reduce the impact of variation on binarization.</w:t>
      </w:r>
    </w:p>
    <w:p w14:paraId="78B1F82E" w14:textId="46B22294" w:rsidR="00C01688" w:rsidRDefault="000E69F5" w:rsidP="00C01688">
      <w:pPr>
        <w:pStyle w:val="Paragraphedeliste"/>
        <w:numPr>
          <w:ilvl w:val="0"/>
          <w:numId w:val="2"/>
        </w:numPr>
        <w:spacing w:after="0"/>
        <w:jc w:val="both"/>
        <w:rPr>
          <w:lang w:val="en-GB"/>
        </w:rPr>
      </w:pPr>
      <w:r w:rsidRPr="00C01688">
        <w:rPr>
          <w:lang w:val="en-GB"/>
        </w:rPr>
        <w:t xml:space="preserve">Background Isolation and </w:t>
      </w:r>
      <w:r w:rsidR="00C01688" w:rsidRPr="00C01688">
        <w:rPr>
          <w:lang w:val="en-GB"/>
        </w:rPr>
        <w:t>Subtraction</w:t>
      </w:r>
      <w:r w:rsidR="00C01688">
        <w:rPr>
          <w:lang w:val="en-GB"/>
        </w:rPr>
        <w:t xml:space="preserve">: </w:t>
      </w:r>
      <w:r w:rsidRPr="00C01688">
        <w:rPr>
          <w:lang w:val="en-GB"/>
        </w:rPr>
        <w:t>Isolate and remove the background of an image before binarizing.</w:t>
      </w:r>
    </w:p>
    <w:p w14:paraId="63C69025" w14:textId="5B3981CD" w:rsidR="00C01688" w:rsidRPr="00C01688" w:rsidRDefault="00C01688" w:rsidP="00C01688">
      <w:pPr>
        <w:pStyle w:val="Paragraphedeliste"/>
        <w:numPr>
          <w:ilvl w:val="0"/>
          <w:numId w:val="2"/>
        </w:numPr>
        <w:spacing w:after="0"/>
        <w:jc w:val="both"/>
        <w:rPr>
          <w:lang w:val="en-GB"/>
        </w:rPr>
      </w:pPr>
      <w:r w:rsidRPr="00C01688">
        <w:rPr>
          <w:lang w:val="en-GB"/>
        </w:rPr>
        <w:t>Binary Morphology:</w:t>
      </w:r>
      <w:r>
        <w:rPr>
          <w:lang w:val="en-GB"/>
        </w:rPr>
        <w:t xml:space="preserve"> </w:t>
      </w:r>
      <w:r w:rsidRPr="00C01688">
        <w:rPr>
          <w:lang w:val="en-GB"/>
        </w:rPr>
        <w:t>Emphasize particular patterns or shapes in a binary image</w:t>
      </w:r>
    </w:p>
    <w:p w14:paraId="50B0E0F7" w14:textId="253B3120" w:rsidR="000E69F5" w:rsidRPr="00C01688" w:rsidRDefault="006D0CCB" w:rsidP="00C01688">
      <w:pPr>
        <w:spacing w:after="0"/>
        <w:rPr>
          <w:lang w:val="en-GB"/>
        </w:rPr>
      </w:pPr>
      <w:r w:rsidRPr="006D0CCB">
        <w:rPr>
          <w:lang w:val="en-GB"/>
        </w:rPr>
        <w:drawing>
          <wp:inline distT="0" distB="0" distL="0" distR="0" wp14:anchorId="6AD85A69" wp14:editId="1DF40459">
            <wp:extent cx="6645910" cy="5928360"/>
            <wp:effectExtent l="0" t="0" r="2540" b="0"/>
            <wp:docPr id="503560567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60567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9F5" w:rsidRPr="00C01688" w:rsidSect="00C016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0546"/>
    <w:multiLevelType w:val="hybridMultilevel"/>
    <w:tmpl w:val="DFBE3E48"/>
    <w:lvl w:ilvl="0" w:tplc="A79EE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D7B51"/>
    <w:multiLevelType w:val="multilevel"/>
    <w:tmpl w:val="6D6C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65CA2"/>
    <w:multiLevelType w:val="hybridMultilevel"/>
    <w:tmpl w:val="533487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885446">
    <w:abstractNumId w:val="1"/>
  </w:num>
  <w:num w:numId="2" w16cid:durableId="1070735978">
    <w:abstractNumId w:val="2"/>
  </w:num>
  <w:num w:numId="3" w16cid:durableId="74588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3B"/>
    <w:rsid w:val="000E69F5"/>
    <w:rsid w:val="001B1B9D"/>
    <w:rsid w:val="002D7F3B"/>
    <w:rsid w:val="005D6334"/>
    <w:rsid w:val="006D0CCB"/>
    <w:rsid w:val="00777048"/>
    <w:rsid w:val="00800C4A"/>
    <w:rsid w:val="00C01688"/>
    <w:rsid w:val="00DA717C"/>
    <w:rsid w:val="00EB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EDC96"/>
  <w15:chartTrackingRefBased/>
  <w15:docId w15:val="{CE27CECA-282B-4268-A46E-34D5D9F7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7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7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7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7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7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7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7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7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7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7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7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7F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7F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7F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7F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7F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7F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7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7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7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7F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7F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7F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7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7F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7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Noé</dc:creator>
  <cp:keywords/>
  <dc:description/>
  <cp:lastModifiedBy>GAME Noé</cp:lastModifiedBy>
  <cp:revision>4</cp:revision>
  <dcterms:created xsi:type="dcterms:W3CDTF">2025-10-17T06:23:00Z</dcterms:created>
  <dcterms:modified xsi:type="dcterms:W3CDTF">2025-10-17T09:39:00Z</dcterms:modified>
</cp:coreProperties>
</file>