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OCHeading"/>
        <w:spacing w:before="240" w:after="0"/>
        <w:jc w:val="center"/>
        <w:rPr>
          <w:rFonts w:ascii="Arial" w:hAnsi="Arial" w:cs="Arial"/>
          <w:sz w:val="36"/>
          <w:szCs w:val="36"/>
        </w:rPr>
      </w:pPr>
      <w:r>
        <w:rPr>
          <w:rFonts w:cs="Arial" w:ascii="Arial" w:hAnsi="Arial"/>
          <w:sz w:val="36"/>
          <w:szCs w:val="36"/>
        </w:rPr>
        <w:tab/>
        <w:t>Ripetizione Esame Salvi</w:t>
      </w:r>
    </w:p>
    <w:p>
      <w:pPr>
        <w:pStyle w:val="TOCHeading"/>
        <w:rPr/>
      </w:pPr>
      <w:r>
        <w:rPr/>
      </w:r>
    </w:p>
    <w:sdt>
      <w:sdtPr>
        <w:docPartObj>
          <w:docPartGallery w:val="Table of Contents"/>
          <w:docPartUnique w:val="true"/>
        </w:docPartObj>
      </w:sdtPr>
      <w:sdtContent>
        <w:p>
          <w:pPr>
            <w:pStyle w:val="TOCHeading"/>
            <w:rPr>
              <w:rFonts w:ascii="Arial" w:hAnsi="Arial" w:cs="Arial"/>
            </w:rPr>
          </w:pPr>
          <w:r>
            <w:rPr>
              <w:rFonts w:cs="Arial" w:ascii="Arial" w:hAnsi="Arial"/>
            </w:rPr>
            <w:t>Sommario</w:t>
          </w:r>
        </w:p>
        <w:p>
          <w:pPr>
            <w:pStyle w:val="TOC1"/>
            <w:tabs>
              <w:tab w:val="clear" w:pos="708"/>
              <w:tab w:val="right" w:pos="9628" w:leader="dot"/>
            </w:tabs>
            <w:rPr>
              <w:rFonts w:eastAsia="" w:eastAsiaTheme="minorEastAsia"/>
              <w:lang w:eastAsia="it-IT"/>
            </w:rPr>
          </w:pPr>
          <w:r>
            <w:fldChar w:fldCharType="begin"/>
          </w:r>
          <w:r>
            <w:rPr>
              <w:webHidden/>
              <w:rStyle w:val="Saltoaindice"/>
              <w:rFonts w:cs="Arial" w:ascii="Arial" w:hAnsi="Arial"/>
            </w:rPr>
            <w:instrText xml:space="preserve"> TOC \z \o "1-3" \u \h</w:instrText>
          </w:r>
          <w:r>
            <w:rPr>
              <w:webHidden/>
              <w:rStyle w:val="Saltoaindice"/>
              <w:rFonts w:cs="Arial" w:ascii="Arial" w:hAnsi="Arial"/>
            </w:rPr>
            <w:fldChar w:fldCharType="separate"/>
          </w:r>
          <w:hyperlink w:anchor="_Toc139999204">
            <w:r>
              <w:rPr>
                <w:webHidden/>
                <w:rStyle w:val="Saltoaindice"/>
                <w:rFonts w:cs="Arial" w:ascii="Arial" w:hAnsi="Arial"/>
              </w:rPr>
              <w:t>Processi e thread</w:t>
            </w:r>
            <w:r>
              <w:rPr>
                <w:webHidden/>
              </w:rPr>
              <w:fldChar w:fldCharType="begin"/>
            </w:r>
            <w:r>
              <w:rPr>
                <w:webHidden/>
              </w:rPr>
              <w:instrText xml:space="preserve">PAGEREF _Toc139999204 \h</w:instrText>
            </w:r>
            <w:r>
              <w:rPr>
                <w:webHidden/>
              </w:rPr>
              <w:fldChar w:fldCharType="separate"/>
            </w:r>
            <w:r>
              <w:rPr>
                <w:rStyle w:val="Saltoaindice"/>
                <w:vanish w:val="false"/>
              </w:rPr>
              <w:tab/>
              <w:t>1</w:t>
            </w:r>
            <w:r>
              <w:rPr>
                <w:webHidden/>
              </w:rPr>
              <w:fldChar w:fldCharType="end"/>
            </w:r>
          </w:hyperlink>
        </w:p>
        <w:p>
          <w:pPr>
            <w:pStyle w:val="TOC1"/>
            <w:tabs>
              <w:tab w:val="clear" w:pos="708"/>
              <w:tab w:val="right" w:pos="9628" w:leader="dot"/>
            </w:tabs>
            <w:rPr>
              <w:rFonts w:eastAsia="" w:eastAsiaTheme="minorEastAsia"/>
              <w:lang w:eastAsia="it-IT"/>
            </w:rPr>
          </w:pPr>
          <w:hyperlink w:anchor="_Toc139999205">
            <w:r>
              <w:rPr>
                <w:webHidden/>
                <w:rStyle w:val="Saltoaindice"/>
                <w:rFonts w:cs="Arial" w:ascii="Arial" w:hAnsi="Arial"/>
              </w:rPr>
              <w:t>Funzioni rientranti e non rientranti</w:t>
            </w:r>
            <w:r>
              <w:rPr>
                <w:webHidden/>
              </w:rPr>
              <w:fldChar w:fldCharType="begin"/>
            </w:r>
            <w:r>
              <w:rPr>
                <w:webHidden/>
              </w:rPr>
              <w:instrText xml:space="preserve">PAGEREF _Toc139999205 \h</w:instrText>
            </w:r>
            <w:r>
              <w:rPr>
                <w:webHidden/>
              </w:rPr>
              <w:fldChar w:fldCharType="separate"/>
            </w:r>
            <w:r>
              <w:rPr>
                <w:rStyle w:val="Saltoaindice"/>
                <w:vanish w:val="false"/>
              </w:rPr>
              <w:tab/>
              <w:t>2</w:t>
            </w:r>
            <w:r>
              <w:rPr>
                <w:webHidden/>
              </w:rPr>
              <w:fldChar w:fldCharType="end"/>
            </w:r>
          </w:hyperlink>
        </w:p>
        <w:p>
          <w:pPr>
            <w:pStyle w:val="TOC1"/>
            <w:tabs>
              <w:tab w:val="clear" w:pos="708"/>
              <w:tab w:val="right" w:pos="9628" w:leader="dot"/>
            </w:tabs>
            <w:rPr>
              <w:rFonts w:eastAsia="" w:eastAsiaTheme="minorEastAsia"/>
              <w:lang w:eastAsia="it-IT"/>
            </w:rPr>
          </w:pPr>
          <w:hyperlink w:anchor="_Toc139999206">
            <w:r>
              <w:rPr>
                <w:webHidden/>
                <w:rStyle w:val="Saltoaindice"/>
                <w:rFonts w:cs="Arial" w:ascii="Arial" w:hAnsi="Arial"/>
              </w:rPr>
              <w:t>Come si inviano e ricevono i segnali</w:t>
            </w:r>
            <w:r>
              <w:rPr>
                <w:webHidden/>
              </w:rPr>
              <w:fldChar w:fldCharType="begin"/>
            </w:r>
            <w:r>
              <w:rPr>
                <w:webHidden/>
              </w:rPr>
              <w:instrText xml:space="preserve">PAGEREF _Toc139999206 \h</w:instrText>
            </w:r>
            <w:r>
              <w:rPr>
                <w:webHidden/>
              </w:rPr>
              <w:fldChar w:fldCharType="separate"/>
            </w:r>
            <w:r>
              <w:rPr>
                <w:rStyle w:val="Saltoaindice"/>
                <w:vanish w:val="false"/>
              </w:rPr>
              <w:tab/>
              <w:t>2</w:t>
            </w:r>
            <w:r>
              <w:rPr>
                <w:webHidden/>
              </w:rPr>
              <w:fldChar w:fldCharType="end"/>
            </w:r>
          </w:hyperlink>
        </w:p>
        <w:p>
          <w:pPr>
            <w:pStyle w:val="TOC1"/>
            <w:tabs>
              <w:tab w:val="clear" w:pos="708"/>
              <w:tab w:val="right" w:pos="9628" w:leader="dot"/>
            </w:tabs>
            <w:rPr>
              <w:rFonts w:eastAsia="" w:eastAsiaTheme="minorEastAsia"/>
              <w:lang w:eastAsia="it-IT"/>
            </w:rPr>
          </w:pPr>
          <w:hyperlink w:anchor="_Toc139999207">
            <w:r>
              <w:rPr>
                <w:webHidden/>
                <w:rStyle w:val="Saltoaindice"/>
                <w:rFonts w:cs="Arial" w:ascii="Arial" w:hAnsi="Arial"/>
                <w:lang w:val="en-US"/>
              </w:rPr>
              <w:t>System call open e close</w:t>
            </w:r>
            <w:r>
              <w:rPr>
                <w:webHidden/>
              </w:rPr>
              <w:fldChar w:fldCharType="begin"/>
            </w:r>
            <w:r>
              <w:rPr>
                <w:webHidden/>
              </w:rPr>
              <w:instrText xml:space="preserve">PAGEREF _Toc139999207 \h</w:instrText>
            </w:r>
            <w:r>
              <w:rPr>
                <w:webHidden/>
              </w:rPr>
              <w:fldChar w:fldCharType="separate"/>
            </w:r>
            <w:r>
              <w:rPr>
                <w:rStyle w:val="Saltoaindice"/>
                <w:vanish w:val="false"/>
              </w:rPr>
              <w:tab/>
              <w:t>2</w:t>
            </w:r>
            <w:r>
              <w:rPr>
                <w:webHidden/>
              </w:rPr>
              <w:fldChar w:fldCharType="end"/>
            </w:r>
          </w:hyperlink>
        </w:p>
        <w:p>
          <w:pPr>
            <w:pStyle w:val="TOC1"/>
            <w:tabs>
              <w:tab w:val="clear" w:pos="708"/>
              <w:tab w:val="right" w:pos="9628" w:leader="dot"/>
            </w:tabs>
            <w:rPr>
              <w:rFonts w:eastAsia="" w:eastAsiaTheme="minorEastAsia"/>
              <w:lang w:eastAsia="it-IT"/>
            </w:rPr>
          </w:pPr>
          <w:hyperlink w:anchor="_Toc139999208">
            <w:r>
              <w:rPr>
                <w:webHidden/>
                <w:rStyle w:val="Saltoaindice"/>
                <w:rFonts w:cs="Arial" w:ascii="Arial" w:hAnsi="Arial"/>
                <w:lang w:val="en-US"/>
              </w:rPr>
              <w:t>System call read e write</w:t>
            </w:r>
            <w:r>
              <w:rPr>
                <w:webHidden/>
              </w:rPr>
              <w:fldChar w:fldCharType="begin"/>
            </w:r>
            <w:r>
              <w:rPr>
                <w:webHidden/>
              </w:rPr>
              <w:instrText xml:space="preserve">PAGEREF _Toc139999208 \h</w:instrText>
            </w:r>
            <w:r>
              <w:rPr>
                <w:webHidden/>
              </w:rPr>
              <w:fldChar w:fldCharType="separate"/>
            </w:r>
            <w:r>
              <w:rPr>
                <w:rStyle w:val="Saltoaindice"/>
                <w:vanish w:val="false"/>
              </w:rPr>
              <w:tab/>
              <w:t>3</w:t>
            </w:r>
            <w:r>
              <w:rPr>
                <w:webHidden/>
              </w:rPr>
              <w:fldChar w:fldCharType="end"/>
            </w:r>
          </w:hyperlink>
        </w:p>
        <w:p>
          <w:pPr>
            <w:pStyle w:val="TOC1"/>
            <w:tabs>
              <w:tab w:val="clear" w:pos="708"/>
              <w:tab w:val="right" w:pos="9628" w:leader="dot"/>
            </w:tabs>
            <w:rPr>
              <w:rFonts w:eastAsia="" w:eastAsiaTheme="minorEastAsia"/>
              <w:lang w:eastAsia="it-IT"/>
            </w:rPr>
          </w:pPr>
          <w:hyperlink w:anchor="_Toc139999209">
            <w:r>
              <w:rPr>
                <w:webHidden/>
                <w:rStyle w:val="Saltoaindice"/>
                <w:rFonts w:cs="Arial" w:ascii="Arial" w:hAnsi="Arial"/>
              </w:rPr>
              <w:t>System call lseek</w:t>
            </w:r>
            <w:r>
              <w:rPr>
                <w:webHidden/>
              </w:rPr>
              <w:fldChar w:fldCharType="begin"/>
            </w:r>
            <w:r>
              <w:rPr>
                <w:webHidden/>
              </w:rPr>
              <w:instrText xml:space="preserve">PAGEREF _Toc139999209 \h</w:instrText>
            </w:r>
            <w:r>
              <w:rPr>
                <w:webHidden/>
              </w:rPr>
              <w:fldChar w:fldCharType="separate"/>
            </w:r>
            <w:r>
              <w:rPr>
                <w:rStyle w:val="Saltoaindice"/>
                <w:vanish w:val="false"/>
              </w:rPr>
              <w:tab/>
              <w:t>3</w:t>
            </w:r>
            <w:r>
              <w:rPr>
                <w:webHidden/>
              </w:rPr>
              <w:fldChar w:fldCharType="end"/>
            </w:r>
          </w:hyperlink>
        </w:p>
        <w:p>
          <w:pPr>
            <w:pStyle w:val="TOC1"/>
            <w:tabs>
              <w:tab w:val="clear" w:pos="708"/>
              <w:tab w:val="right" w:pos="9628" w:leader="dot"/>
            </w:tabs>
            <w:rPr>
              <w:rFonts w:eastAsia="" w:eastAsiaTheme="minorEastAsia"/>
              <w:lang w:eastAsia="it-IT"/>
            </w:rPr>
          </w:pPr>
          <w:hyperlink w:anchor="_Toc139999210">
            <w:r>
              <w:rPr>
                <w:webHidden/>
                <w:rStyle w:val="Saltoaindice"/>
                <w:rFonts w:cs="Arial" w:ascii="Arial" w:hAnsi="Arial"/>
              </w:rPr>
              <w:t>Process Control Block (PCB)</w:t>
            </w:r>
            <w:r>
              <w:rPr>
                <w:webHidden/>
              </w:rPr>
              <w:fldChar w:fldCharType="begin"/>
            </w:r>
            <w:r>
              <w:rPr>
                <w:webHidden/>
              </w:rPr>
              <w:instrText xml:space="preserve">PAGEREF _Toc139999210 \h</w:instrText>
            </w:r>
            <w:r>
              <w:rPr>
                <w:webHidden/>
              </w:rPr>
              <w:fldChar w:fldCharType="separate"/>
            </w:r>
            <w:r>
              <w:rPr>
                <w:rStyle w:val="Saltoaindice"/>
                <w:vanish w:val="false"/>
              </w:rPr>
              <w:tab/>
              <w:t>4</w:t>
            </w:r>
            <w:r>
              <w:rPr>
                <w:webHidden/>
              </w:rPr>
              <w:fldChar w:fldCharType="end"/>
            </w:r>
          </w:hyperlink>
        </w:p>
        <w:p>
          <w:pPr>
            <w:pStyle w:val="TOC1"/>
            <w:tabs>
              <w:tab w:val="clear" w:pos="708"/>
              <w:tab w:val="right" w:pos="9628" w:leader="dot"/>
            </w:tabs>
            <w:rPr>
              <w:rFonts w:eastAsia="" w:eastAsiaTheme="minorEastAsia"/>
              <w:lang w:eastAsia="it-IT"/>
            </w:rPr>
          </w:pPr>
          <w:hyperlink w:anchor="_Toc139999211">
            <w:r>
              <w:rPr>
                <w:webHidden/>
                <w:rStyle w:val="Saltoaindice"/>
                <w:rFonts w:cs="Arial" w:ascii="Arial" w:hAnsi="Arial"/>
              </w:rPr>
              <w:t>Immagine di un processo</w:t>
            </w:r>
            <w:r>
              <w:rPr>
                <w:webHidden/>
              </w:rPr>
              <w:fldChar w:fldCharType="begin"/>
            </w:r>
            <w:r>
              <w:rPr>
                <w:webHidden/>
              </w:rPr>
              <w:instrText xml:space="preserve">PAGEREF _Toc139999211 \h</w:instrText>
            </w:r>
            <w:r>
              <w:rPr>
                <w:webHidden/>
              </w:rPr>
              <w:fldChar w:fldCharType="separate"/>
            </w:r>
            <w:r>
              <w:rPr>
                <w:rStyle w:val="Saltoaindice"/>
                <w:vanish w:val="false"/>
              </w:rPr>
              <w:tab/>
              <w:t>4</w:t>
            </w:r>
            <w:r>
              <w:rPr>
                <w:webHidden/>
              </w:rPr>
              <w:fldChar w:fldCharType="end"/>
            </w:r>
          </w:hyperlink>
        </w:p>
        <w:p>
          <w:pPr>
            <w:pStyle w:val="TOC1"/>
            <w:tabs>
              <w:tab w:val="clear" w:pos="708"/>
              <w:tab w:val="right" w:pos="9628" w:leader="dot"/>
            </w:tabs>
            <w:rPr>
              <w:rFonts w:eastAsia="" w:eastAsiaTheme="minorEastAsia"/>
              <w:lang w:eastAsia="it-IT"/>
            </w:rPr>
          </w:pPr>
          <w:hyperlink w:anchor="_Toc139999212">
            <w:r>
              <w:rPr>
                <w:webHidden/>
                <w:rStyle w:val="Saltoaindice"/>
                <w:rFonts w:cs="Arial" w:ascii="Arial" w:hAnsi="Arial"/>
              </w:rPr>
              <w:t>Stati di un processo</w:t>
            </w:r>
            <w:r>
              <w:rPr>
                <w:webHidden/>
              </w:rPr>
              <w:fldChar w:fldCharType="begin"/>
            </w:r>
            <w:r>
              <w:rPr>
                <w:webHidden/>
              </w:rPr>
              <w:instrText xml:space="preserve">PAGEREF _Toc139999212 \h</w:instrText>
            </w:r>
            <w:r>
              <w:rPr>
                <w:webHidden/>
              </w:rPr>
              <w:fldChar w:fldCharType="separate"/>
            </w:r>
            <w:r>
              <w:rPr>
                <w:rStyle w:val="Saltoaindice"/>
                <w:vanish w:val="false"/>
              </w:rPr>
              <w:tab/>
              <w:t>5</w:t>
            </w:r>
            <w:r>
              <w:rPr>
                <w:webHidden/>
              </w:rPr>
              <w:fldChar w:fldCharType="end"/>
            </w:r>
          </w:hyperlink>
        </w:p>
        <w:p>
          <w:pPr>
            <w:pStyle w:val="TOC1"/>
            <w:tabs>
              <w:tab w:val="clear" w:pos="708"/>
              <w:tab w:val="right" w:pos="9628" w:leader="dot"/>
            </w:tabs>
            <w:rPr>
              <w:rFonts w:eastAsia="" w:eastAsiaTheme="minorEastAsia"/>
              <w:lang w:eastAsia="it-IT"/>
            </w:rPr>
          </w:pPr>
          <w:hyperlink w:anchor="_Toc139999213">
            <w:r>
              <w:rPr>
                <w:webHidden/>
                <w:rStyle w:val="Saltoaindice"/>
                <w:rFonts w:cs="Arial" w:ascii="Arial" w:hAnsi="Arial"/>
                <w:lang w:val="en-US"/>
              </w:rPr>
              <w:t>PID</w:t>
            </w:r>
            <w:r>
              <w:rPr>
                <w:webHidden/>
              </w:rPr>
              <w:fldChar w:fldCharType="begin"/>
            </w:r>
            <w:r>
              <w:rPr>
                <w:webHidden/>
              </w:rPr>
              <w:instrText xml:space="preserve">PAGEREF _Toc139999213 \h</w:instrText>
            </w:r>
            <w:r>
              <w:rPr>
                <w:webHidden/>
              </w:rPr>
              <w:fldChar w:fldCharType="separate"/>
            </w:r>
            <w:r>
              <w:rPr>
                <w:rStyle w:val="Saltoaindice"/>
                <w:vanish w:val="false"/>
              </w:rPr>
              <w:tab/>
              <w:t>5</w:t>
            </w:r>
            <w:r>
              <w:rPr>
                <w:webHidden/>
              </w:rPr>
              <w:fldChar w:fldCharType="end"/>
            </w:r>
          </w:hyperlink>
        </w:p>
        <w:p>
          <w:pPr>
            <w:pStyle w:val="TOC1"/>
            <w:tabs>
              <w:tab w:val="clear" w:pos="708"/>
              <w:tab w:val="right" w:pos="9628" w:leader="dot"/>
            </w:tabs>
            <w:rPr>
              <w:rFonts w:eastAsia="" w:eastAsiaTheme="minorEastAsia"/>
              <w:lang w:eastAsia="it-IT"/>
            </w:rPr>
          </w:pPr>
          <w:hyperlink w:anchor="_Toc139999214">
            <w:r>
              <w:rPr>
                <w:webHidden/>
                <w:rStyle w:val="Saltoaindice"/>
                <w:rFonts w:cs="Arial" w:ascii="Arial" w:hAnsi="Arial"/>
              </w:rPr>
              <w:t>Setuid e setgid</w:t>
            </w:r>
            <w:r>
              <w:rPr>
                <w:webHidden/>
              </w:rPr>
              <w:fldChar w:fldCharType="begin"/>
            </w:r>
            <w:r>
              <w:rPr>
                <w:webHidden/>
              </w:rPr>
              <w:instrText xml:space="preserve">PAGEREF _Toc139999214 \h</w:instrText>
            </w:r>
            <w:r>
              <w:rPr>
                <w:webHidden/>
              </w:rPr>
              <w:fldChar w:fldCharType="separate"/>
            </w:r>
            <w:r>
              <w:rPr>
                <w:rStyle w:val="Saltoaindice"/>
                <w:vanish w:val="false"/>
              </w:rPr>
              <w:tab/>
              <w:t>5</w:t>
            </w:r>
            <w:r>
              <w:rPr>
                <w:webHidden/>
              </w:rPr>
              <w:fldChar w:fldCharType="end"/>
            </w:r>
          </w:hyperlink>
        </w:p>
        <w:p>
          <w:pPr>
            <w:pStyle w:val="TOC1"/>
            <w:tabs>
              <w:tab w:val="clear" w:pos="708"/>
              <w:tab w:val="right" w:pos="9628" w:leader="dot"/>
            </w:tabs>
            <w:rPr>
              <w:rFonts w:eastAsia="" w:eastAsiaTheme="minorEastAsia"/>
              <w:lang w:eastAsia="it-IT"/>
            </w:rPr>
          </w:pPr>
          <w:hyperlink w:anchor="_Toc139999215">
            <w:r>
              <w:rPr>
                <w:webHidden/>
                <w:rStyle w:val="Saltoaindice"/>
                <w:rFonts w:cs="Arial" w:ascii="Arial" w:hAnsi="Arial"/>
              </w:rPr>
              <w:t>Sticky bit</w:t>
            </w:r>
            <w:r>
              <w:rPr>
                <w:webHidden/>
              </w:rPr>
              <w:fldChar w:fldCharType="begin"/>
            </w:r>
            <w:r>
              <w:rPr>
                <w:webHidden/>
              </w:rPr>
              <w:instrText xml:space="preserve">PAGEREF _Toc139999215 \h</w:instrText>
            </w:r>
            <w:r>
              <w:rPr>
                <w:webHidden/>
              </w:rPr>
              <w:fldChar w:fldCharType="separate"/>
            </w:r>
            <w:r>
              <w:rPr>
                <w:rStyle w:val="Saltoaindice"/>
                <w:vanish w:val="false"/>
              </w:rPr>
              <w:tab/>
              <w:t>6</w:t>
            </w:r>
            <w:r>
              <w:rPr>
                <w:webHidden/>
              </w:rPr>
              <w:fldChar w:fldCharType="end"/>
            </w:r>
          </w:hyperlink>
        </w:p>
        <w:p>
          <w:pPr>
            <w:pStyle w:val="TOC1"/>
            <w:tabs>
              <w:tab w:val="clear" w:pos="708"/>
              <w:tab w:val="right" w:pos="9628" w:leader="dot"/>
            </w:tabs>
            <w:rPr>
              <w:rFonts w:eastAsia="" w:eastAsiaTheme="minorEastAsia"/>
              <w:lang w:eastAsia="it-IT"/>
            </w:rPr>
          </w:pPr>
          <w:hyperlink w:anchor="_Toc139999216">
            <w:r>
              <w:rPr>
                <w:webHidden/>
                <w:rStyle w:val="Saltoaindice"/>
                <w:rFonts w:cs="Arial" w:ascii="Arial" w:hAnsi="Arial"/>
              </w:rPr>
              <w:t>Processi zombie</w:t>
            </w:r>
            <w:r>
              <w:rPr>
                <w:webHidden/>
              </w:rPr>
              <w:fldChar w:fldCharType="begin"/>
            </w:r>
            <w:r>
              <w:rPr>
                <w:webHidden/>
              </w:rPr>
              <w:instrText xml:space="preserve">PAGEREF _Toc139999216 \h</w:instrText>
            </w:r>
            <w:r>
              <w:rPr>
                <w:webHidden/>
              </w:rPr>
              <w:fldChar w:fldCharType="separate"/>
            </w:r>
            <w:r>
              <w:rPr>
                <w:rStyle w:val="Saltoaindice"/>
                <w:vanish w:val="false"/>
              </w:rPr>
              <w:tab/>
              <w:t>6</w:t>
            </w:r>
            <w:r>
              <w:rPr>
                <w:webHidden/>
              </w:rPr>
              <w:fldChar w:fldCharType="end"/>
            </w:r>
          </w:hyperlink>
        </w:p>
        <w:p>
          <w:pPr>
            <w:pStyle w:val="TOC1"/>
            <w:tabs>
              <w:tab w:val="clear" w:pos="708"/>
              <w:tab w:val="right" w:pos="9628" w:leader="dot"/>
            </w:tabs>
            <w:rPr>
              <w:rFonts w:eastAsia="" w:eastAsiaTheme="minorEastAsia"/>
              <w:lang w:eastAsia="it-IT"/>
            </w:rPr>
          </w:pPr>
          <w:hyperlink w:anchor="_Toc139999217">
            <w:r>
              <w:rPr>
                <w:webHidden/>
                <w:rStyle w:val="Saltoaindice"/>
                <w:rFonts w:cs="Arial" w:ascii="Arial" w:hAnsi="Arial"/>
                <w:lang w:val="en-US"/>
              </w:rPr>
              <w:t>Hard e soft link (link simbolici)</w:t>
            </w:r>
            <w:r>
              <w:rPr>
                <w:webHidden/>
              </w:rPr>
              <w:fldChar w:fldCharType="begin"/>
            </w:r>
            <w:r>
              <w:rPr>
                <w:webHidden/>
              </w:rPr>
              <w:instrText xml:space="preserve">PAGEREF _Toc139999217 \h</w:instrText>
            </w:r>
            <w:r>
              <w:rPr>
                <w:webHidden/>
              </w:rPr>
              <w:fldChar w:fldCharType="separate"/>
            </w:r>
            <w:r>
              <w:rPr>
                <w:rStyle w:val="Saltoaindice"/>
                <w:vanish w:val="false"/>
              </w:rPr>
              <w:tab/>
              <w:t>6</w:t>
            </w:r>
            <w:r>
              <w:rPr>
                <w:webHidden/>
              </w:rPr>
              <w:fldChar w:fldCharType="end"/>
            </w:r>
          </w:hyperlink>
        </w:p>
        <w:p>
          <w:pPr>
            <w:pStyle w:val="TOC1"/>
            <w:tabs>
              <w:tab w:val="clear" w:pos="708"/>
              <w:tab w:val="right" w:pos="9628" w:leader="dot"/>
            </w:tabs>
            <w:rPr>
              <w:rFonts w:eastAsia="" w:eastAsiaTheme="minorEastAsia"/>
              <w:lang w:eastAsia="it-IT"/>
            </w:rPr>
          </w:pPr>
          <w:hyperlink w:anchor="_Toc139999218">
            <w:r>
              <w:rPr>
                <w:webHidden/>
                <w:rStyle w:val="Saltoaindice"/>
                <w:rFonts w:cs="Arial" w:ascii="Arial" w:hAnsi="Arial"/>
                <w:lang w:val="en-US"/>
              </w:rPr>
              <w:t>Dup2</w:t>
            </w:r>
            <w:r>
              <w:rPr>
                <w:webHidden/>
              </w:rPr>
              <w:fldChar w:fldCharType="begin"/>
            </w:r>
            <w:r>
              <w:rPr>
                <w:webHidden/>
              </w:rPr>
              <w:instrText xml:space="preserve">PAGEREF _Toc139999218 \h</w:instrText>
            </w:r>
            <w:r>
              <w:rPr>
                <w:webHidden/>
              </w:rPr>
              <w:fldChar w:fldCharType="separate"/>
            </w:r>
            <w:r>
              <w:rPr>
                <w:rStyle w:val="Saltoaindice"/>
                <w:vanish w:val="false"/>
              </w:rPr>
              <w:tab/>
              <w:t>7</w:t>
            </w:r>
            <w:r>
              <w:rPr>
                <w:webHidden/>
              </w:rPr>
              <w:fldChar w:fldCharType="end"/>
            </w:r>
          </w:hyperlink>
        </w:p>
        <w:p>
          <w:pPr>
            <w:pStyle w:val="TOC1"/>
            <w:tabs>
              <w:tab w:val="clear" w:pos="708"/>
              <w:tab w:val="right" w:pos="9628" w:leader="dot"/>
            </w:tabs>
            <w:rPr>
              <w:rFonts w:eastAsia="" w:eastAsiaTheme="minorEastAsia"/>
              <w:lang w:eastAsia="it-IT"/>
            </w:rPr>
          </w:pPr>
          <w:hyperlink w:anchor="_Toc139999219">
            <w:r>
              <w:rPr>
                <w:webHidden/>
                <w:rStyle w:val="Saltoaindice"/>
                <w:rFonts w:cs="Arial" w:ascii="Arial" w:hAnsi="Arial"/>
              </w:rPr>
              <w:t>Differenza tra signal e sigaction</w:t>
            </w:r>
            <w:r>
              <w:rPr>
                <w:webHidden/>
              </w:rPr>
              <w:fldChar w:fldCharType="begin"/>
            </w:r>
            <w:r>
              <w:rPr>
                <w:webHidden/>
              </w:rPr>
              <w:instrText xml:space="preserve">PAGEREF _Toc139999219 \h</w:instrText>
            </w:r>
            <w:r>
              <w:rPr>
                <w:webHidden/>
              </w:rPr>
              <w:fldChar w:fldCharType="separate"/>
            </w:r>
            <w:r>
              <w:rPr>
                <w:rStyle w:val="Saltoaindice"/>
                <w:vanish w:val="false"/>
              </w:rPr>
              <w:tab/>
              <w:t>7</w:t>
            </w:r>
            <w:r>
              <w:rPr>
                <w:webHidden/>
              </w:rPr>
              <w:fldChar w:fldCharType="end"/>
            </w:r>
          </w:hyperlink>
        </w:p>
        <w:p>
          <w:pPr>
            <w:pStyle w:val="TOC1"/>
            <w:tabs>
              <w:tab w:val="clear" w:pos="708"/>
              <w:tab w:val="right" w:pos="9628" w:leader="dot"/>
            </w:tabs>
            <w:rPr>
              <w:rFonts w:eastAsia="" w:eastAsiaTheme="minorEastAsia"/>
              <w:lang w:eastAsia="it-IT"/>
            </w:rPr>
          </w:pPr>
          <w:hyperlink w:anchor="_Toc139999220">
            <w:r>
              <w:rPr>
                <w:webHidden/>
                <w:rStyle w:val="Saltoaindice"/>
                <w:rFonts w:cs="Arial" w:ascii="Arial" w:hAnsi="Arial"/>
              </w:rPr>
              <w:t>Tipi di file</w:t>
            </w:r>
            <w:r>
              <w:rPr>
                <w:webHidden/>
              </w:rPr>
              <w:fldChar w:fldCharType="begin"/>
            </w:r>
            <w:r>
              <w:rPr>
                <w:webHidden/>
              </w:rPr>
              <w:instrText xml:space="preserve">PAGEREF _Toc139999220 \h</w:instrText>
            </w:r>
            <w:r>
              <w:rPr>
                <w:webHidden/>
              </w:rPr>
              <w:fldChar w:fldCharType="separate"/>
            </w:r>
            <w:r>
              <w:rPr>
                <w:rStyle w:val="Saltoaindice"/>
                <w:vanish w:val="false"/>
              </w:rPr>
              <w:tab/>
              <w:t>8</w:t>
            </w:r>
            <w:r>
              <w:rPr>
                <w:webHidden/>
              </w:rPr>
              <w:fldChar w:fldCharType="end"/>
            </w:r>
          </w:hyperlink>
        </w:p>
        <w:p>
          <w:pPr>
            <w:pStyle w:val="TOC1"/>
            <w:tabs>
              <w:tab w:val="clear" w:pos="708"/>
              <w:tab w:val="right" w:pos="9628" w:leader="dot"/>
            </w:tabs>
            <w:rPr>
              <w:rFonts w:eastAsia="" w:eastAsiaTheme="minorEastAsia"/>
              <w:lang w:eastAsia="it-IT"/>
            </w:rPr>
          </w:pPr>
          <w:hyperlink w:anchor="_Toc139999221">
            <w:r>
              <w:rPr>
                <w:webHidden/>
                <w:rStyle w:val="Saltoaindice"/>
                <w:rFonts w:cs="Arial" w:ascii="Arial" w:hAnsi="Arial"/>
              </w:rPr>
              <w:t>TCP e UDP</w:t>
            </w:r>
            <w:r>
              <w:rPr>
                <w:webHidden/>
              </w:rPr>
              <w:fldChar w:fldCharType="begin"/>
            </w:r>
            <w:r>
              <w:rPr>
                <w:webHidden/>
              </w:rPr>
              <w:instrText xml:space="preserve">PAGEREF _Toc139999221 \h</w:instrText>
            </w:r>
            <w:r>
              <w:rPr>
                <w:webHidden/>
              </w:rPr>
              <w:fldChar w:fldCharType="separate"/>
            </w:r>
            <w:r>
              <w:rPr>
                <w:rStyle w:val="Saltoaindice"/>
                <w:vanish w:val="false"/>
              </w:rPr>
              <w:tab/>
              <w:t>8</w:t>
            </w:r>
            <w:r>
              <w:rPr>
                <w:webHidden/>
              </w:rPr>
              <w:fldChar w:fldCharType="end"/>
            </w:r>
          </w:hyperlink>
        </w:p>
        <w:p>
          <w:pPr>
            <w:pStyle w:val="TOC1"/>
            <w:tabs>
              <w:tab w:val="clear" w:pos="708"/>
              <w:tab w:val="right" w:pos="9628" w:leader="dot"/>
            </w:tabs>
            <w:rPr>
              <w:rFonts w:eastAsia="" w:eastAsiaTheme="minorEastAsia"/>
              <w:lang w:eastAsia="it-IT"/>
            </w:rPr>
          </w:pPr>
          <w:hyperlink w:anchor="_Toc139999222">
            <w:r>
              <w:rPr>
                <w:webHidden/>
                <w:rStyle w:val="Saltoaindice"/>
                <w:rFonts w:cs="Arial" w:ascii="Arial" w:hAnsi="Arial"/>
              </w:rPr>
              <w:t>Pipe</w:t>
            </w:r>
            <w:r>
              <w:rPr>
                <w:webHidden/>
              </w:rPr>
              <w:fldChar w:fldCharType="begin"/>
            </w:r>
            <w:r>
              <w:rPr>
                <w:webHidden/>
              </w:rPr>
              <w:instrText xml:space="preserve">PAGEREF _Toc139999222 \h</w:instrText>
            </w:r>
            <w:r>
              <w:rPr>
                <w:webHidden/>
              </w:rPr>
              <w:fldChar w:fldCharType="separate"/>
            </w:r>
            <w:r>
              <w:rPr>
                <w:rStyle w:val="Saltoaindice"/>
                <w:vanish w:val="false"/>
              </w:rPr>
              <w:tab/>
              <w:t>8</w:t>
            </w:r>
            <w:r>
              <w:rPr>
                <w:webHidden/>
              </w:rPr>
              <w:fldChar w:fldCharType="end"/>
            </w:r>
          </w:hyperlink>
        </w:p>
        <w:p>
          <w:pPr>
            <w:pStyle w:val="TOC1"/>
            <w:tabs>
              <w:tab w:val="clear" w:pos="708"/>
              <w:tab w:val="right" w:pos="9628" w:leader="dot"/>
            </w:tabs>
            <w:rPr>
              <w:rFonts w:eastAsia="" w:eastAsiaTheme="minorEastAsia"/>
              <w:lang w:eastAsia="it-IT"/>
            </w:rPr>
          </w:pPr>
          <w:hyperlink w:anchor="_Toc139999223">
            <w:r>
              <w:rPr>
                <w:webHidden/>
                <w:rStyle w:val="Saltoaindice"/>
                <w:rFonts w:cs="Arial" w:ascii="Arial" w:hAnsi="Arial"/>
              </w:rPr>
              <w:t>FIFO</w:t>
            </w:r>
            <w:r>
              <w:rPr>
                <w:webHidden/>
              </w:rPr>
              <w:fldChar w:fldCharType="begin"/>
            </w:r>
            <w:r>
              <w:rPr>
                <w:webHidden/>
              </w:rPr>
              <w:instrText xml:space="preserve">PAGEREF _Toc139999223 \h</w:instrText>
            </w:r>
            <w:r>
              <w:rPr>
                <w:webHidden/>
              </w:rPr>
              <w:fldChar w:fldCharType="separate"/>
            </w:r>
            <w:r>
              <w:rPr>
                <w:rStyle w:val="Saltoaindice"/>
                <w:vanish w:val="false"/>
              </w:rPr>
              <w:tab/>
              <w:t>11</w:t>
            </w:r>
            <w:r>
              <w:rPr>
                <w:webHidden/>
              </w:rPr>
              <w:fldChar w:fldCharType="end"/>
            </w:r>
          </w:hyperlink>
        </w:p>
        <w:p>
          <w:pPr>
            <w:pStyle w:val="TOC1"/>
            <w:tabs>
              <w:tab w:val="clear" w:pos="708"/>
              <w:tab w:val="right" w:pos="9628" w:leader="dot"/>
            </w:tabs>
            <w:rPr>
              <w:rFonts w:eastAsia="" w:eastAsiaTheme="minorEastAsia"/>
              <w:lang w:eastAsia="it-IT"/>
            </w:rPr>
          </w:pPr>
          <w:hyperlink w:anchor="_Toc139999224">
            <w:r>
              <w:rPr>
                <w:webHidden/>
                <w:rStyle w:val="Saltoaindice"/>
                <w:rFonts w:cs="Arial" w:ascii="Arial" w:hAnsi="Arial"/>
              </w:rPr>
              <w:t>Mutex</w:t>
            </w:r>
            <w:r>
              <w:rPr>
                <w:webHidden/>
              </w:rPr>
              <w:fldChar w:fldCharType="begin"/>
            </w:r>
            <w:r>
              <w:rPr>
                <w:webHidden/>
              </w:rPr>
              <w:instrText xml:space="preserve">PAGEREF _Toc139999224 \h</w:instrText>
            </w:r>
            <w:r>
              <w:rPr>
                <w:webHidden/>
              </w:rPr>
              <w:fldChar w:fldCharType="separate"/>
            </w:r>
            <w:r>
              <w:rPr>
                <w:rStyle w:val="Saltoaindice"/>
                <w:vanish w:val="false"/>
              </w:rPr>
              <w:tab/>
              <w:t>12</w:t>
            </w:r>
            <w:r>
              <w:rPr>
                <w:webHidden/>
              </w:rPr>
              <w:fldChar w:fldCharType="end"/>
            </w:r>
          </w:hyperlink>
        </w:p>
        <w:p>
          <w:pPr>
            <w:pStyle w:val="TOC1"/>
            <w:tabs>
              <w:tab w:val="clear" w:pos="708"/>
              <w:tab w:val="right" w:pos="9628" w:leader="dot"/>
            </w:tabs>
            <w:rPr>
              <w:rFonts w:eastAsia="" w:eastAsiaTheme="minorEastAsia"/>
              <w:lang w:eastAsia="it-IT"/>
            </w:rPr>
          </w:pPr>
          <w:hyperlink w:anchor="_Toc139999225">
            <w:r>
              <w:rPr>
                <w:webHidden/>
                <w:rStyle w:val="Saltoaindice"/>
                <w:rFonts w:cs="Arial" w:ascii="Arial" w:hAnsi="Arial"/>
              </w:rPr>
              <w:t>Variabili di condizione</w:t>
            </w:r>
            <w:r>
              <w:rPr>
                <w:webHidden/>
              </w:rPr>
              <w:fldChar w:fldCharType="begin"/>
            </w:r>
            <w:r>
              <w:rPr>
                <w:webHidden/>
              </w:rPr>
              <w:instrText xml:space="preserve">PAGEREF _Toc139999225 \h</w:instrText>
            </w:r>
            <w:r>
              <w:rPr>
                <w:webHidden/>
              </w:rPr>
              <w:fldChar w:fldCharType="separate"/>
            </w:r>
            <w:r>
              <w:rPr>
                <w:rStyle w:val="Saltoaindice"/>
                <w:vanish w:val="false"/>
              </w:rPr>
              <w:tab/>
              <w:t>12</w:t>
            </w:r>
            <w:r>
              <w:rPr>
                <w:webHidden/>
              </w:rPr>
              <w:fldChar w:fldCharType="end"/>
            </w:r>
          </w:hyperlink>
        </w:p>
        <w:p>
          <w:pPr>
            <w:pStyle w:val="TOC1"/>
            <w:tabs>
              <w:tab w:val="clear" w:pos="708"/>
              <w:tab w:val="right" w:pos="9628" w:leader="dot"/>
            </w:tabs>
            <w:rPr>
              <w:rFonts w:eastAsia="" w:eastAsiaTheme="minorEastAsia"/>
              <w:lang w:eastAsia="it-IT"/>
            </w:rPr>
          </w:pPr>
          <w:hyperlink w:anchor="_Toc139999226">
            <w:r>
              <w:rPr>
                <w:webHidden/>
                <w:rStyle w:val="Saltoaindice"/>
                <w:rFonts w:cs="Arial" w:ascii="Arial" w:hAnsi="Arial"/>
              </w:rPr>
              <w:t>Semafori</w:t>
            </w:r>
            <w:r>
              <w:rPr>
                <w:webHidden/>
              </w:rPr>
              <w:fldChar w:fldCharType="begin"/>
            </w:r>
            <w:r>
              <w:rPr>
                <w:webHidden/>
              </w:rPr>
              <w:instrText xml:space="preserve">PAGEREF _Toc139999226 \h</w:instrText>
            </w:r>
            <w:r>
              <w:rPr>
                <w:webHidden/>
              </w:rPr>
              <w:fldChar w:fldCharType="separate"/>
            </w:r>
            <w:r>
              <w:rPr>
                <w:rStyle w:val="Saltoaindice"/>
                <w:vanish w:val="false"/>
              </w:rPr>
              <w:tab/>
              <w:t>13</w:t>
            </w:r>
            <w:r>
              <w:rPr>
                <w:webHidden/>
              </w:rPr>
              <w:fldChar w:fldCharType="end"/>
            </w:r>
          </w:hyperlink>
        </w:p>
        <w:p>
          <w:pPr>
            <w:pStyle w:val="TOC1"/>
            <w:tabs>
              <w:tab w:val="clear" w:pos="708"/>
              <w:tab w:val="right" w:pos="9628" w:leader="dot"/>
            </w:tabs>
            <w:rPr>
              <w:rFonts w:eastAsia="" w:eastAsiaTheme="minorEastAsia"/>
              <w:lang w:eastAsia="it-IT"/>
            </w:rPr>
          </w:pPr>
          <w:hyperlink w:anchor="_Toc139999227">
            <w:r>
              <w:rPr>
                <w:webHidden/>
                <w:rStyle w:val="Saltoaindice"/>
                <w:rFonts w:cs="Arial" w:ascii="Arial" w:hAnsi="Arial"/>
              </w:rPr>
              <w:t>Famiglia exec</w:t>
            </w:r>
            <w:r>
              <w:rPr>
                <w:webHidden/>
              </w:rPr>
              <w:fldChar w:fldCharType="begin"/>
            </w:r>
            <w:r>
              <w:rPr>
                <w:webHidden/>
              </w:rPr>
              <w:instrText xml:space="preserve">PAGEREF _Toc139999227 \h</w:instrText>
            </w:r>
            <w:r>
              <w:rPr>
                <w:webHidden/>
              </w:rPr>
              <w:fldChar w:fldCharType="separate"/>
            </w:r>
            <w:r>
              <w:rPr>
                <w:rStyle w:val="Saltoaindice"/>
                <w:vanish w:val="false"/>
              </w:rPr>
              <w:tab/>
              <w:t>14</w:t>
            </w:r>
            <w:r>
              <w:rPr>
                <w:webHidden/>
              </w:rPr>
              <w:fldChar w:fldCharType="end"/>
            </w:r>
          </w:hyperlink>
        </w:p>
        <w:p>
          <w:pPr>
            <w:pStyle w:val="TOC1"/>
            <w:tabs>
              <w:tab w:val="clear" w:pos="708"/>
              <w:tab w:val="right" w:pos="9628" w:leader="dot"/>
            </w:tabs>
            <w:rPr>
              <w:rFonts w:eastAsia="" w:eastAsiaTheme="minorEastAsia"/>
              <w:lang w:eastAsia="it-IT"/>
            </w:rPr>
          </w:pPr>
          <w:hyperlink w:anchor="_Toc139999228">
            <w:r>
              <w:rPr>
                <w:webHidden/>
                <w:rStyle w:val="Saltoaindice"/>
                <w:rFonts w:cs="Arial" w:ascii="Arial" w:hAnsi="Arial"/>
              </w:rPr>
              <w:t>Socket</w:t>
            </w:r>
            <w:r>
              <w:rPr>
                <w:webHidden/>
              </w:rPr>
              <w:fldChar w:fldCharType="begin"/>
            </w:r>
            <w:r>
              <w:rPr>
                <w:webHidden/>
              </w:rPr>
              <w:instrText xml:space="preserve">PAGEREF _Toc139999228 \h</w:instrText>
            </w:r>
            <w:r>
              <w:rPr>
                <w:webHidden/>
              </w:rPr>
              <w:fldChar w:fldCharType="separate"/>
            </w:r>
            <w:r>
              <w:rPr>
                <w:rStyle w:val="Saltoaindice"/>
                <w:vanish w:val="false"/>
              </w:rPr>
              <w:tab/>
              <w:t>15</w:t>
            </w:r>
            <w:r>
              <w:rPr>
                <w:webHidden/>
              </w:rPr>
              <w:fldChar w:fldCharType="end"/>
            </w:r>
          </w:hyperlink>
        </w:p>
        <w:p>
          <w:pPr>
            <w:pStyle w:val="TOC1"/>
            <w:tabs>
              <w:tab w:val="clear" w:pos="708"/>
              <w:tab w:val="right" w:pos="9628" w:leader="dot"/>
            </w:tabs>
            <w:rPr>
              <w:rFonts w:eastAsia="" w:eastAsiaTheme="minorEastAsia"/>
              <w:lang w:eastAsia="it-IT"/>
            </w:rPr>
          </w:pPr>
          <w:hyperlink w:anchor="_Toc139999229">
            <w:r>
              <w:rPr>
                <w:webHidden/>
                <w:rStyle w:val="Saltoaindice"/>
                <w:rFonts w:cs="Arial" w:ascii="Arial" w:hAnsi="Arial"/>
              </w:rPr>
              <w:t>Segnali</w:t>
            </w:r>
            <w:r>
              <w:rPr>
                <w:webHidden/>
              </w:rPr>
              <w:fldChar w:fldCharType="begin"/>
            </w:r>
            <w:r>
              <w:rPr>
                <w:webHidden/>
              </w:rPr>
              <w:instrText xml:space="preserve">PAGEREF _Toc139999229 \h</w:instrText>
            </w:r>
            <w:r>
              <w:rPr>
                <w:webHidden/>
              </w:rPr>
              <w:fldChar w:fldCharType="separate"/>
            </w:r>
            <w:r>
              <w:rPr>
                <w:rStyle w:val="Saltoaindice"/>
                <w:vanish w:val="false"/>
              </w:rPr>
              <w:tab/>
              <w:t>15</w:t>
            </w:r>
            <w:r>
              <w:rPr>
                <w:webHidden/>
              </w:rPr>
              <w:fldChar w:fldCharType="end"/>
            </w:r>
          </w:hyperlink>
        </w:p>
        <w:p>
          <w:pPr>
            <w:pStyle w:val="Normal"/>
            <w:rPr/>
          </w:pPr>
          <w:r>
            <w:rPr/>
          </w:r>
          <w:r>
            <w:rPr/>
            <w:fldChar w:fldCharType="end"/>
          </w:r>
        </w:p>
      </w:sdtContent>
    </w:sdt>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rPr>
      </w:pPr>
      <w:bookmarkStart w:id="0" w:name="_Toc139999204"/>
      <w:r>
        <w:rPr>
          <w:rFonts w:cs="Arial" w:ascii="Arial" w:hAnsi="Arial"/>
          <w:sz w:val="28"/>
          <w:szCs w:val="28"/>
        </w:rPr>
        <w:t>Processi e thread</w:t>
      </w:r>
      <w:bookmarkEnd w:id="0"/>
    </w:p>
    <w:p>
      <w:pPr>
        <w:pStyle w:val="Normal"/>
        <w:rPr>
          <w:rFonts w:ascii="Arial" w:hAnsi="Arial" w:cs="Arial"/>
          <w:sz w:val="26"/>
          <w:szCs w:val="26"/>
        </w:rPr>
      </w:pPr>
      <w:r>
        <w:rPr>
          <w:rFonts w:cs="Arial" w:ascii="Arial" w:hAnsi="Arial"/>
          <w:sz w:val="26"/>
          <w:szCs w:val="26"/>
        </w:rPr>
        <w:t xml:space="preserve">Un </w:t>
      </w:r>
      <w:r>
        <w:rPr>
          <w:rFonts w:cs="Arial" w:ascii="Arial" w:hAnsi="Arial"/>
          <w:b/>
          <w:bCs/>
          <w:sz w:val="26"/>
          <w:szCs w:val="26"/>
        </w:rPr>
        <w:t>processo</w:t>
      </w:r>
      <w:r>
        <w:rPr>
          <w:rFonts w:cs="Arial" w:ascii="Arial" w:hAnsi="Arial"/>
          <w:sz w:val="26"/>
          <w:szCs w:val="26"/>
        </w:rPr>
        <w:t xml:space="preserve"> è un programma in esecuzione che utilizza un insieme di risorse, le quali sono allocate dal kernel. I processi hanno un proprio spazio di indirizzamento e </w:t>
      </w:r>
      <w:r>
        <w:rPr>
          <w:rFonts w:cs="Arial" w:ascii="Arial" w:hAnsi="Arial"/>
          <w:b/>
          <w:bCs/>
          <w:sz w:val="26"/>
          <w:szCs w:val="26"/>
        </w:rPr>
        <w:t>sono isolati l’uno dall’altro</w:t>
      </w:r>
      <w:r>
        <w:rPr>
          <w:rFonts w:cs="Arial" w:ascii="Arial" w:hAnsi="Arial"/>
          <w:sz w:val="26"/>
          <w:szCs w:val="26"/>
        </w:rPr>
        <w:t xml:space="preserve">; infatti </w:t>
      </w:r>
      <w:r>
        <w:rPr>
          <w:rFonts w:cs="Arial" w:ascii="Arial" w:hAnsi="Arial"/>
          <w:b/>
          <w:bCs/>
          <w:sz w:val="26"/>
          <w:szCs w:val="26"/>
        </w:rPr>
        <w:t>per permettere la comunicazione</w:t>
      </w:r>
      <w:r>
        <w:rPr>
          <w:rFonts w:cs="Arial" w:ascii="Arial" w:hAnsi="Arial"/>
          <w:sz w:val="26"/>
          <w:szCs w:val="26"/>
        </w:rPr>
        <w:t xml:space="preserve"> tra loro vengono utilizzati alcuni meccanismi (</w:t>
      </w:r>
      <w:r>
        <w:rPr>
          <w:rFonts w:cs="Arial" w:ascii="Arial" w:hAnsi="Arial"/>
          <w:b/>
          <w:bCs/>
          <w:sz w:val="26"/>
          <w:szCs w:val="26"/>
        </w:rPr>
        <w:t>socket</w:t>
      </w:r>
      <w:r>
        <w:rPr>
          <w:rFonts w:cs="Arial" w:ascii="Arial" w:hAnsi="Arial"/>
          <w:sz w:val="26"/>
          <w:szCs w:val="26"/>
        </w:rPr>
        <w:t xml:space="preserve">, </w:t>
      </w:r>
      <w:r>
        <w:rPr>
          <w:rFonts w:cs="Arial" w:ascii="Arial" w:hAnsi="Arial"/>
          <w:b/>
          <w:bCs/>
          <w:sz w:val="26"/>
          <w:szCs w:val="26"/>
        </w:rPr>
        <w:t>pipe</w:t>
      </w:r>
      <w:r>
        <w:rPr>
          <w:rFonts w:cs="Arial" w:ascii="Arial" w:hAnsi="Arial"/>
          <w:sz w:val="26"/>
          <w:szCs w:val="26"/>
        </w:rPr>
        <w:t xml:space="preserve"> ecc.). Un </w:t>
      </w:r>
      <w:r>
        <w:rPr>
          <w:rFonts w:cs="Arial" w:ascii="Arial" w:hAnsi="Arial"/>
          <w:b/>
          <w:bCs/>
          <w:sz w:val="26"/>
          <w:szCs w:val="26"/>
        </w:rPr>
        <w:t>thread</w:t>
      </w:r>
      <w:r>
        <w:rPr>
          <w:rFonts w:cs="Arial" w:ascii="Arial" w:hAnsi="Arial"/>
          <w:sz w:val="26"/>
          <w:szCs w:val="26"/>
        </w:rPr>
        <w:t xml:space="preserve"> è una sequenza di istruzioni all’interno di un processo, che può essere un po’ vista come una “sotto-unità” di un processo. I thread </w:t>
      </w:r>
      <w:r>
        <w:rPr>
          <w:rFonts w:cs="Arial" w:ascii="Arial" w:hAnsi="Arial"/>
          <w:b/>
          <w:bCs/>
          <w:sz w:val="26"/>
          <w:szCs w:val="26"/>
        </w:rPr>
        <w:t>condividono lo stesso spazio di indirizzamento del processo di cui fanno parte</w:t>
      </w:r>
      <w:r>
        <w:rPr>
          <w:rFonts w:cs="Arial" w:ascii="Arial" w:hAnsi="Arial"/>
          <w:sz w:val="26"/>
          <w:szCs w:val="26"/>
        </w:rPr>
        <w:t>, compreso il codice e i dati.         I thread, come i processi, sono gestiti dal SO, ma richiedono meno risorse rispetto ai processi. Inoltre, ogni thread ha il proprio stack ed il suo stato di esecuzione.       I thread possono condividere le stesse risorse, ma devono essere sincronizzati correttamente per evitare problemi di concorrenza (mutex, semafori, var. cond.). Vengono utilizzati per eseguire attività parallele, in modo da migliorare l’efficienza.</w:t>
      </w:r>
    </w:p>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rPr>
      </w:pPr>
      <w:bookmarkStart w:id="1" w:name="_Toc139999205"/>
      <w:r>
        <w:rPr>
          <w:rFonts w:cs="Arial" w:ascii="Arial" w:hAnsi="Arial"/>
          <w:sz w:val="28"/>
          <w:szCs w:val="28"/>
        </w:rPr>
        <w:t>Funzioni rientranti e non rientranti</w:t>
      </w:r>
      <w:bookmarkEnd w:id="1"/>
    </w:p>
    <w:p>
      <w:pPr>
        <w:pStyle w:val="Normal"/>
        <w:rPr>
          <w:rFonts w:ascii="Arial" w:hAnsi="Arial" w:cs="Arial"/>
          <w:sz w:val="26"/>
          <w:szCs w:val="26"/>
        </w:rPr>
      </w:pPr>
      <w:r>
        <w:rPr>
          <w:rFonts w:cs="Arial" w:ascii="Arial" w:hAnsi="Arial"/>
          <w:sz w:val="26"/>
          <w:szCs w:val="26"/>
        </w:rPr>
        <w:t xml:space="preserve">Una funzione è detta </w:t>
      </w:r>
      <w:r>
        <w:rPr>
          <w:rFonts w:cs="Arial" w:ascii="Arial" w:hAnsi="Arial"/>
          <w:b/>
          <w:bCs/>
          <w:sz w:val="26"/>
          <w:szCs w:val="26"/>
        </w:rPr>
        <w:t>rientrante</w:t>
      </w:r>
      <w:r>
        <w:rPr>
          <w:rFonts w:cs="Arial" w:ascii="Arial" w:hAnsi="Arial"/>
          <w:sz w:val="26"/>
          <w:szCs w:val="26"/>
        </w:rPr>
        <w:t xml:space="preserve"> se può essere eseguita simultaneamente, in modo sicuro, da </w:t>
      </w:r>
      <w:r>
        <w:rPr>
          <w:rFonts w:cs="Arial" w:ascii="Arial" w:hAnsi="Arial"/>
          <w:b/>
          <w:bCs/>
          <w:sz w:val="26"/>
          <w:szCs w:val="26"/>
        </w:rPr>
        <w:t>più thread di esecuzione</w:t>
      </w:r>
      <w:r>
        <w:rPr>
          <w:rFonts w:cs="Arial" w:ascii="Arial" w:hAnsi="Arial"/>
          <w:sz w:val="26"/>
          <w:szCs w:val="26"/>
        </w:rPr>
        <w:t xml:space="preserve"> nello stesso processo. Con modo sicuro si intende che la funzione ottiene i risultati previsti indipendentemente dallo stato di esecuzione di qualsiasi altro thread. Una funzione rientrante può essere interrotta in qualsiasi momento e riavviata in un momento successivo senza la perdita di dati. Le funzioni rientranti usano variabili locali o assicurano protezione dei dati globali facendone una copia locale. Le funzioni </w:t>
      </w:r>
      <w:r>
        <w:rPr>
          <w:rFonts w:cs="Arial" w:ascii="Arial" w:hAnsi="Arial"/>
          <w:b/>
          <w:bCs/>
          <w:sz w:val="26"/>
          <w:szCs w:val="26"/>
        </w:rPr>
        <w:t>non rientranti</w:t>
      </w:r>
      <w:r>
        <w:rPr>
          <w:rFonts w:cs="Arial" w:ascii="Arial" w:hAnsi="Arial"/>
          <w:sz w:val="26"/>
          <w:szCs w:val="26"/>
        </w:rPr>
        <w:t xml:space="preserve">, invece, sono funzioni che </w:t>
      </w:r>
      <w:r>
        <w:rPr>
          <w:rFonts w:cs="Arial" w:ascii="Arial" w:hAnsi="Arial"/>
          <w:b/>
          <w:bCs/>
          <w:sz w:val="26"/>
          <w:szCs w:val="26"/>
        </w:rPr>
        <w:t>non possono essere condivise</w:t>
      </w:r>
      <w:r>
        <w:rPr>
          <w:rFonts w:cs="Arial" w:ascii="Arial" w:hAnsi="Arial"/>
          <w:sz w:val="26"/>
          <w:szCs w:val="26"/>
        </w:rPr>
        <w:t xml:space="preserve"> da più task, </w:t>
      </w:r>
      <w:r>
        <w:rPr>
          <w:rFonts w:cs="Arial" w:ascii="Arial" w:hAnsi="Arial"/>
          <w:b/>
          <w:bCs/>
          <w:sz w:val="26"/>
          <w:szCs w:val="26"/>
        </w:rPr>
        <w:t>a meno che</w:t>
      </w:r>
      <w:r>
        <w:rPr>
          <w:rFonts w:cs="Arial" w:ascii="Arial" w:hAnsi="Arial"/>
          <w:sz w:val="26"/>
          <w:szCs w:val="26"/>
        </w:rPr>
        <w:t xml:space="preserve"> non venga assicurata la mutua esclusione mediante l’utilizzo di strutture di </w:t>
      </w:r>
      <w:r>
        <w:rPr>
          <w:rFonts w:cs="Arial" w:ascii="Arial" w:hAnsi="Arial"/>
          <w:b/>
          <w:bCs/>
          <w:sz w:val="26"/>
          <w:szCs w:val="26"/>
        </w:rPr>
        <w:t>sincronizzazione</w:t>
      </w:r>
      <w:r>
        <w:rPr>
          <w:rFonts w:cs="Arial" w:ascii="Arial" w:hAnsi="Arial"/>
          <w:sz w:val="26"/>
          <w:szCs w:val="26"/>
        </w:rPr>
        <w:t xml:space="preserve"> (come semafori).</w:t>
      </w:r>
    </w:p>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rPr>
      </w:pPr>
      <w:bookmarkStart w:id="2" w:name="_Toc139999206"/>
      <w:r>
        <w:rPr>
          <w:rFonts w:cs="Arial" w:ascii="Arial" w:hAnsi="Arial"/>
          <w:sz w:val="28"/>
          <w:szCs w:val="28"/>
        </w:rPr>
        <w:t>Come si inviano e ricevono i segnali</w:t>
      </w:r>
      <w:bookmarkEnd w:id="2"/>
    </w:p>
    <w:p>
      <w:pPr>
        <w:pStyle w:val="Normal"/>
        <w:rPr>
          <w:rFonts w:ascii="Arial" w:hAnsi="Arial" w:cs="Arial"/>
          <w:sz w:val="26"/>
          <w:szCs w:val="26"/>
        </w:rPr>
      </w:pPr>
      <w:r>
        <w:rPr>
          <w:rFonts w:cs="Arial" w:ascii="Arial" w:hAnsi="Arial"/>
          <w:sz w:val="26"/>
          <w:szCs w:val="26"/>
        </w:rPr>
        <w:t xml:space="preserve">I processi possono inviare segnali in modi diversi a seconda del contesto specifico, ma generalmente coinvolgono l’utilizzo di mezzi di comunicazione o protocolli di trasmissione. </w:t>
      </w:r>
      <w:r>
        <w:rPr>
          <w:rFonts w:cs="Arial" w:ascii="Arial" w:hAnsi="Arial"/>
          <w:b/>
          <w:bCs/>
          <w:sz w:val="26"/>
          <w:szCs w:val="26"/>
        </w:rPr>
        <w:t>All’interno di un SO</w:t>
      </w:r>
      <w:r>
        <w:rPr>
          <w:rFonts w:cs="Arial" w:ascii="Arial" w:hAnsi="Arial"/>
          <w:sz w:val="26"/>
          <w:szCs w:val="26"/>
        </w:rPr>
        <w:t xml:space="preserve">, i processo comunicano attraverso </w:t>
      </w:r>
      <w:r>
        <w:rPr>
          <w:rFonts w:cs="Arial" w:ascii="Arial" w:hAnsi="Arial"/>
          <w:b/>
          <w:bCs/>
          <w:sz w:val="26"/>
          <w:szCs w:val="26"/>
        </w:rPr>
        <w:t>pipe</w:t>
      </w:r>
      <w:r>
        <w:rPr>
          <w:rFonts w:cs="Arial" w:ascii="Arial" w:hAnsi="Arial"/>
          <w:sz w:val="26"/>
          <w:szCs w:val="26"/>
        </w:rPr>
        <w:t xml:space="preserve">, </w:t>
      </w:r>
      <w:r>
        <w:rPr>
          <w:rFonts w:cs="Arial" w:ascii="Arial" w:hAnsi="Arial"/>
          <w:b/>
          <w:bCs/>
          <w:sz w:val="26"/>
          <w:szCs w:val="26"/>
        </w:rPr>
        <w:t>socket</w:t>
      </w:r>
      <w:r>
        <w:rPr>
          <w:rFonts w:cs="Arial" w:ascii="Arial" w:hAnsi="Arial"/>
          <w:sz w:val="26"/>
          <w:szCs w:val="26"/>
        </w:rPr>
        <w:t xml:space="preserve"> </w:t>
      </w:r>
      <w:r>
        <w:rPr>
          <w:rFonts w:cs="Arial" w:ascii="Arial" w:hAnsi="Arial"/>
          <w:b/>
          <w:bCs/>
          <w:sz w:val="26"/>
          <w:szCs w:val="26"/>
        </w:rPr>
        <w:t>locali</w:t>
      </w:r>
      <w:r>
        <w:rPr>
          <w:rFonts w:cs="Arial" w:ascii="Arial" w:hAnsi="Arial"/>
          <w:sz w:val="26"/>
          <w:szCs w:val="26"/>
        </w:rPr>
        <w:t xml:space="preserve"> e </w:t>
      </w:r>
      <w:r>
        <w:rPr>
          <w:rFonts w:cs="Arial" w:ascii="Arial" w:hAnsi="Arial"/>
          <w:b/>
          <w:bCs/>
          <w:sz w:val="26"/>
          <w:szCs w:val="26"/>
        </w:rPr>
        <w:t>segnali</w:t>
      </w:r>
      <w:r>
        <w:rPr>
          <w:rFonts w:cs="Arial" w:ascii="Arial" w:hAnsi="Arial"/>
          <w:sz w:val="26"/>
          <w:szCs w:val="26"/>
        </w:rPr>
        <w:t xml:space="preserve"> (</w:t>
      </w:r>
      <w:r>
        <w:rPr>
          <w:rFonts w:cs="Arial" w:ascii="Arial" w:hAnsi="Arial"/>
          <w:b/>
          <w:bCs/>
          <w:sz w:val="26"/>
          <w:szCs w:val="26"/>
        </w:rPr>
        <w:t>kill</w:t>
      </w:r>
      <w:r>
        <w:rPr>
          <w:rFonts w:cs="Arial" w:ascii="Arial" w:hAnsi="Arial"/>
          <w:sz w:val="26"/>
          <w:szCs w:val="26"/>
        </w:rPr>
        <w:t xml:space="preserve">(), </w:t>
      </w:r>
      <w:r>
        <w:rPr>
          <w:rFonts w:cs="Arial" w:ascii="Arial" w:hAnsi="Arial"/>
          <w:b/>
          <w:bCs/>
          <w:sz w:val="26"/>
          <w:szCs w:val="26"/>
        </w:rPr>
        <w:t>raise</w:t>
      </w:r>
      <w:r>
        <w:rPr>
          <w:rFonts w:cs="Arial" w:ascii="Arial" w:hAnsi="Arial"/>
          <w:sz w:val="26"/>
          <w:szCs w:val="26"/>
        </w:rPr>
        <w:t xml:space="preserve">(), </w:t>
      </w:r>
      <w:r>
        <w:rPr>
          <w:rFonts w:cs="Arial" w:ascii="Arial" w:hAnsi="Arial"/>
          <w:b/>
          <w:bCs/>
          <w:sz w:val="26"/>
          <w:szCs w:val="26"/>
        </w:rPr>
        <w:t>signal</w:t>
      </w:r>
      <w:r>
        <w:rPr>
          <w:rFonts w:cs="Arial" w:ascii="Arial" w:hAnsi="Arial"/>
          <w:sz w:val="26"/>
          <w:szCs w:val="26"/>
        </w:rPr>
        <w:t xml:space="preserve">(), </w:t>
      </w:r>
      <w:r>
        <w:rPr>
          <w:rFonts w:cs="Arial" w:ascii="Arial" w:hAnsi="Arial"/>
          <w:b/>
          <w:bCs/>
          <w:sz w:val="26"/>
          <w:szCs w:val="26"/>
        </w:rPr>
        <w:t>sigaction</w:t>
      </w:r>
      <w:r>
        <w:rPr>
          <w:rFonts w:cs="Arial" w:ascii="Arial" w:hAnsi="Arial"/>
          <w:sz w:val="26"/>
          <w:szCs w:val="26"/>
        </w:rPr>
        <w:t xml:space="preserve">()), mentre nei contesti di </w:t>
      </w:r>
      <w:r>
        <w:rPr>
          <w:rFonts w:cs="Arial" w:ascii="Arial" w:hAnsi="Arial"/>
          <w:b/>
          <w:bCs/>
          <w:sz w:val="26"/>
          <w:szCs w:val="26"/>
        </w:rPr>
        <w:t>comunicazioni di rete</w:t>
      </w:r>
      <w:r>
        <w:rPr>
          <w:rFonts w:cs="Arial" w:ascii="Arial" w:hAnsi="Arial"/>
          <w:sz w:val="26"/>
          <w:szCs w:val="26"/>
        </w:rPr>
        <w:t xml:space="preserve">, i processi possono inviare segnali attraverso </w:t>
      </w:r>
      <w:r>
        <w:rPr>
          <w:rFonts w:cs="Arial" w:ascii="Arial" w:hAnsi="Arial"/>
          <w:b/>
          <w:bCs/>
          <w:sz w:val="26"/>
          <w:szCs w:val="26"/>
        </w:rPr>
        <w:t>protocolli di trasmissione</w:t>
      </w:r>
      <w:r>
        <w:rPr>
          <w:rFonts w:cs="Arial" w:ascii="Arial" w:hAnsi="Arial"/>
          <w:sz w:val="26"/>
          <w:szCs w:val="26"/>
        </w:rPr>
        <w:t xml:space="preserve"> come </w:t>
      </w:r>
      <w:r>
        <w:rPr>
          <w:rFonts w:cs="Arial" w:ascii="Arial" w:hAnsi="Arial"/>
          <w:b/>
          <w:bCs/>
          <w:sz w:val="26"/>
          <w:szCs w:val="26"/>
        </w:rPr>
        <w:t>TCP</w:t>
      </w:r>
      <w:r>
        <w:rPr>
          <w:rFonts w:cs="Arial" w:ascii="Arial" w:hAnsi="Arial"/>
          <w:sz w:val="26"/>
          <w:szCs w:val="26"/>
        </w:rPr>
        <w:t xml:space="preserve"> o </w:t>
      </w:r>
      <w:r>
        <w:rPr>
          <w:rFonts w:cs="Arial" w:ascii="Arial" w:hAnsi="Arial"/>
          <w:b/>
          <w:bCs/>
          <w:sz w:val="26"/>
          <w:szCs w:val="26"/>
        </w:rPr>
        <w:t>UDP</w:t>
      </w:r>
      <w:r>
        <w:rPr>
          <w:rFonts w:cs="Arial" w:ascii="Arial" w:hAnsi="Arial"/>
          <w:sz w:val="26"/>
          <w:szCs w:val="26"/>
        </w:rPr>
        <w:t>.</w:t>
      </w:r>
    </w:p>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lang w:val="en-US"/>
        </w:rPr>
      </w:pPr>
      <w:bookmarkStart w:id="3" w:name="_Toc139999207"/>
      <w:r>
        <w:rPr>
          <w:rFonts w:cs="Arial" w:ascii="Arial" w:hAnsi="Arial"/>
          <w:sz w:val="28"/>
          <w:szCs w:val="28"/>
          <w:lang w:val="en-US"/>
        </w:rPr>
        <w:t>System call open e close</w:t>
      </w:r>
      <w:bookmarkEnd w:id="3"/>
    </w:p>
    <w:p>
      <w:pPr>
        <w:pStyle w:val="Normal"/>
        <w:jc w:val="center"/>
        <w:rPr>
          <w:rFonts w:ascii="Arial" w:hAnsi="Arial" w:cs="Arial"/>
          <w:sz w:val="26"/>
          <w:szCs w:val="26"/>
          <w:lang w:val="en-US"/>
        </w:rPr>
      </w:pPr>
      <w:r>
        <w:rPr>
          <w:rFonts w:cs="Arial" w:ascii="Arial" w:hAnsi="Arial"/>
          <w:sz w:val="26"/>
          <w:szCs w:val="26"/>
          <w:lang w:val="en-US"/>
        </w:rPr>
        <w:t>#include &lt;fcntl.h&gt;</w:t>
      </w:r>
    </w:p>
    <w:p>
      <w:pPr>
        <w:pStyle w:val="Normal"/>
        <w:jc w:val="center"/>
        <w:rPr>
          <w:rFonts w:ascii="Arial" w:hAnsi="Arial" w:cs="Arial"/>
          <w:sz w:val="26"/>
          <w:szCs w:val="26"/>
          <w:lang w:val="en-US"/>
        </w:rPr>
      </w:pPr>
      <w:r>
        <w:rPr>
          <w:rFonts w:cs="Arial" w:ascii="Arial" w:hAnsi="Arial"/>
          <w:sz w:val="26"/>
          <w:szCs w:val="26"/>
          <w:lang w:val="en-US"/>
        </w:rPr>
        <w:t xml:space="preserve"> </w:t>
      </w:r>
      <w:r>
        <w:rPr>
          <w:rFonts w:cs="Arial" w:ascii="Arial" w:hAnsi="Arial"/>
          <w:sz w:val="26"/>
          <w:szCs w:val="26"/>
          <w:lang w:val="en-US"/>
        </w:rPr>
        <w:t>int open (const char *path, int oflag, /*mode_t mode*/…);</w:t>
      </w:r>
    </w:p>
    <w:p>
      <w:pPr>
        <w:pStyle w:val="Normal"/>
        <w:rPr>
          <w:rFonts w:ascii="Arial" w:hAnsi="Arial" w:cs="Arial"/>
          <w:sz w:val="26"/>
          <w:szCs w:val="26"/>
        </w:rPr>
      </w:pPr>
      <w:r>
        <w:rPr>
          <w:rFonts w:cs="Arial" w:ascii="Arial" w:hAnsi="Arial"/>
          <w:sz w:val="26"/>
          <w:szCs w:val="26"/>
        </w:rPr>
        <w:t xml:space="preserve">La system call </w:t>
      </w:r>
      <w:r>
        <w:rPr>
          <w:rFonts w:cs="Arial" w:ascii="Arial" w:hAnsi="Arial"/>
          <w:b/>
          <w:bCs/>
          <w:sz w:val="26"/>
          <w:szCs w:val="26"/>
        </w:rPr>
        <w:t>open</w:t>
      </w:r>
      <w:r>
        <w:rPr>
          <w:rFonts w:cs="Arial" w:ascii="Arial" w:hAnsi="Arial"/>
          <w:sz w:val="26"/>
          <w:szCs w:val="26"/>
        </w:rPr>
        <w:t xml:space="preserve"> permette di aprire o di creare file:</w:t>
      </w:r>
    </w:p>
    <w:p>
      <w:pPr>
        <w:pStyle w:val="ListParagraph"/>
        <w:numPr>
          <w:ilvl w:val="0"/>
          <w:numId w:val="1"/>
        </w:numPr>
        <w:rPr>
          <w:rFonts w:ascii="Arial" w:hAnsi="Arial" w:cs="Arial"/>
          <w:sz w:val="26"/>
          <w:szCs w:val="26"/>
        </w:rPr>
      </w:pPr>
      <w:r>
        <w:rPr>
          <w:rFonts w:cs="Arial" w:ascii="Arial" w:hAnsi="Arial"/>
          <w:b/>
          <w:bCs/>
          <w:sz w:val="26"/>
          <w:szCs w:val="26"/>
        </w:rPr>
        <w:t>path</w:t>
      </w:r>
      <w:r>
        <w:rPr>
          <w:rFonts w:cs="Arial" w:ascii="Arial" w:hAnsi="Arial"/>
          <w:sz w:val="26"/>
          <w:szCs w:val="26"/>
        </w:rPr>
        <w:t xml:space="preserve"> è il nome del file da creare o aprire;</w:t>
      </w:r>
    </w:p>
    <w:p>
      <w:pPr>
        <w:pStyle w:val="ListParagraph"/>
        <w:numPr>
          <w:ilvl w:val="0"/>
          <w:numId w:val="1"/>
        </w:numPr>
        <w:rPr>
          <w:rFonts w:ascii="Arial" w:hAnsi="Arial" w:cs="Arial"/>
          <w:sz w:val="26"/>
          <w:szCs w:val="26"/>
        </w:rPr>
      </w:pPr>
      <w:r>
        <w:rPr>
          <w:rFonts w:cs="Arial" w:ascii="Arial" w:hAnsi="Arial"/>
          <w:b/>
          <w:bCs/>
          <w:sz w:val="26"/>
          <w:szCs w:val="26"/>
        </w:rPr>
        <w:t>oflag</w:t>
      </w:r>
      <w:r>
        <w:rPr>
          <w:rFonts w:cs="Arial" w:ascii="Arial" w:hAnsi="Arial"/>
          <w:sz w:val="26"/>
          <w:szCs w:val="26"/>
        </w:rPr>
        <w:t xml:space="preserve"> può assumere diversi valori, come ad esempio </w:t>
      </w:r>
      <w:r>
        <w:rPr>
          <w:rFonts w:cs="Arial" w:ascii="Arial" w:hAnsi="Arial"/>
          <w:b/>
          <w:bCs/>
          <w:sz w:val="26"/>
          <w:szCs w:val="26"/>
        </w:rPr>
        <w:t>O_RDONLY</w:t>
      </w:r>
      <w:r>
        <w:rPr>
          <w:rFonts w:cs="Arial" w:ascii="Arial" w:hAnsi="Arial"/>
          <w:sz w:val="26"/>
          <w:szCs w:val="26"/>
        </w:rPr>
        <w:t xml:space="preserve">, che significa che il file viene aperto in lettura, </w:t>
      </w:r>
      <w:r>
        <w:rPr>
          <w:rFonts w:cs="Arial" w:ascii="Arial" w:hAnsi="Arial"/>
          <w:b/>
          <w:bCs/>
          <w:sz w:val="26"/>
          <w:szCs w:val="26"/>
        </w:rPr>
        <w:t>O_WRONLY</w:t>
      </w:r>
      <w:r>
        <w:rPr>
          <w:rFonts w:cs="Arial" w:ascii="Arial" w:hAnsi="Arial"/>
          <w:sz w:val="26"/>
          <w:szCs w:val="26"/>
        </w:rPr>
        <w:t xml:space="preserve">, che significa che il file viene aperto in scrittura, </w:t>
      </w:r>
      <w:r>
        <w:rPr>
          <w:rFonts w:cs="Arial" w:ascii="Arial" w:hAnsi="Arial"/>
          <w:b/>
          <w:bCs/>
          <w:sz w:val="26"/>
          <w:szCs w:val="26"/>
        </w:rPr>
        <w:t>O_RDWR</w:t>
      </w:r>
      <w:r>
        <w:rPr>
          <w:rFonts w:cs="Arial" w:ascii="Arial" w:hAnsi="Arial"/>
          <w:sz w:val="26"/>
          <w:szCs w:val="26"/>
        </w:rPr>
        <w:t xml:space="preserve">, che invece significa aprire il file sia in lettura che scrittura. Esistono poi altri oflag opzionali, come </w:t>
      </w:r>
      <w:r>
        <w:rPr>
          <w:rFonts w:cs="Arial" w:ascii="Arial" w:hAnsi="Arial"/>
          <w:b/>
          <w:bCs/>
          <w:sz w:val="26"/>
          <w:szCs w:val="26"/>
        </w:rPr>
        <w:t>O_TRUNC</w:t>
      </w:r>
      <w:r>
        <w:rPr>
          <w:rFonts w:cs="Arial" w:ascii="Arial" w:hAnsi="Arial"/>
          <w:sz w:val="26"/>
          <w:szCs w:val="26"/>
        </w:rPr>
        <w:t xml:space="preserve">, che tronca il file a lunghezza zero, se esiste e se è aperto in una modalità che comprende la scrittura, o anche </w:t>
      </w:r>
      <w:r>
        <w:rPr>
          <w:rFonts w:cs="Arial" w:ascii="Arial" w:hAnsi="Arial"/>
          <w:b/>
          <w:bCs/>
          <w:sz w:val="26"/>
          <w:szCs w:val="26"/>
        </w:rPr>
        <w:t>O_CREAT</w:t>
      </w:r>
      <w:r>
        <w:rPr>
          <w:rFonts w:cs="Arial" w:ascii="Arial" w:hAnsi="Arial"/>
          <w:sz w:val="26"/>
          <w:szCs w:val="26"/>
        </w:rPr>
        <w:t>, che crea il file se non esiste;</w:t>
      </w:r>
    </w:p>
    <w:p>
      <w:pPr>
        <w:pStyle w:val="ListParagraph"/>
        <w:numPr>
          <w:ilvl w:val="0"/>
          <w:numId w:val="1"/>
        </w:numPr>
        <w:rPr>
          <w:rFonts w:ascii="Arial" w:hAnsi="Arial" w:cs="Arial"/>
          <w:sz w:val="26"/>
          <w:szCs w:val="26"/>
        </w:rPr>
      </w:pPr>
      <w:r>
        <w:rPr>
          <w:rFonts w:cs="Arial" w:ascii="Arial" w:hAnsi="Arial"/>
          <w:sz w:val="26"/>
          <w:szCs w:val="26"/>
        </w:rPr>
        <w:t xml:space="preserve">il </w:t>
      </w:r>
      <w:r>
        <w:rPr>
          <w:rFonts w:cs="Arial" w:ascii="Arial" w:hAnsi="Arial"/>
          <w:b/>
          <w:bCs/>
          <w:sz w:val="26"/>
          <w:szCs w:val="26"/>
        </w:rPr>
        <w:t>terzo argomento</w:t>
      </w:r>
      <w:r>
        <w:rPr>
          <w:rFonts w:cs="Arial" w:ascii="Arial" w:hAnsi="Arial"/>
          <w:sz w:val="26"/>
          <w:szCs w:val="26"/>
        </w:rPr>
        <w:t xml:space="preserve">, invece, viene utilizzato solo quando si crea un file e permette di </w:t>
      </w:r>
      <w:r>
        <w:rPr>
          <w:rFonts w:cs="Arial" w:ascii="Arial" w:hAnsi="Arial"/>
          <w:b/>
          <w:bCs/>
          <w:sz w:val="26"/>
          <w:szCs w:val="26"/>
        </w:rPr>
        <w:t>specificare i permessi di accesso allo stesso file</w:t>
      </w:r>
      <w:r>
        <w:rPr>
          <w:rFonts w:cs="Arial" w:ascii="Arial" w:hAnsi="Arial"/>
          <w:sz w:val="26"/>
          <w:szCs w:val="26"/>
        </w:rPr>
        <w:t>, come S_IRUSR, S_IWUSR, S_IRWXU ecc.</w:t>
      </w:r>
    </w:p>
    <w:p>
      <w:pPr>
        <w:pStyle w:val="Normal"/>
        <w:jc w:val="center"/>
        <w:rPr>
          <w:rFonts w:ascii="Arial" w:hAnsi="Arial" w:cs="Arial"/>
          <w:sz w:val="26"/>
          <w:szCs w:val="26"/>
          <w:lang w:val="en-US"/>
        </w:rPr>
      </w:pPr>
      <w:r>
        <w:rPr>
          <w:rFonts w:cs="Arial" w:ascii="Arial" w:hAnsi="Arial"/>
          <w:sz w:val="26"/>
          <w:szCs w:val="26"/>
          <w:lang w:val="en-US"/>
        </w:rPr>
        <w:t>#include &lt;unistd.h&gt;</w:t>
      </w:r>
    </w:p>
    <w:p>
      <w:pPr>
        <w:pStyle w:val="Normal"/>
        <w:jc w:val="center"/>
        <w:rPr>
          <w:rFonts w:ascii="Arial" w:hAnsi="Arial" w:cs="Arial"/>
          <w:sz w:val="26"/>
          <w:szCs w:val="26"/>
          <w:lang w:val="en-US"/>
        </w:rPr>
      </w:pPr>
      <w:r>
        <w:rPr>
          <w:rFonts w:cs="Arial" w:ascii="Arial" w:hAnsi="Arial"/>
          <w:sz w:val="26"/>
          <w:szCs w:val="26"/>
          <w:lang w:val="en-US"/>
        </w:rPr>
        <w:t>int close (int fildes);</w:t>
      </w:r>
    </w:p>
    <w:p>
      <w:pPr>
        <w:pStyle w:val="Normal"/>
        <w:rPr>
          <w:rFonts w:ascii="Arial" w:hAnsi="Arial" w:cs="Arial"/>
          <w:sz w:val="26"/>
          <w:szCs w:val="26"/>
        </w:rPr>
      </w:pPr>
      <w:r>
        <w:rPr>
          <w:rFonts w:cs="Arial" w:ascii="Arial" w:hAnsi="Arial"/>
          <w:sz w:val="26"/>
          <w:szCs w:val="26"/>
        </w:rPr>
        <w:t xml:space="preserve">La system call </w:t>
      </w:r>
      <w:r>
        <w:rPr>
          <w:rFonts w:cs="Arial" w:ascii="Arial" w:hAnsi="Arial"/>
          <w:b/>
          <w:bCs/>
          <w:sz w:val="26"/>
          <w:szCs w:val="26"/>
        </w:rPr>
        <w:t>close</w:t>
      </w:r>
      <w:r>
        <w:rPr>
          <w:rFonts w:cs="Arial" w:ascii="Arial" w:hAnsi="Arial"/>
          <w:sz w:val="26"/>
          <w:szCs w:val="26"/>
        </w:rPr>
        <w:t xml:space="preserve"> permette di chiudere un file, a partire dal descrittore di file che viene passato come parametro. Chiude il file ritornando -1 in caso di errore, ma in generale quando un processo termina, tutti i file aperti vengono automaticamente chiusi.</w:t>
      </w:r>
    </w:p>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lang w:val="en-US"/>
        </w:rPr>
      </w:pPr>
      <w:bookmarkStart w:id="4" w:name="_Toc139999208"/>
      <w:r>
        <w:rPr>
          <w:rFonts w:cs="Arial" w:ascii="Arial" w:hAnsi="Arial"/>
          <w:sz w:val="28"/>
          <w:szCs w:val="28"/>
          <w:lang w:val="en-US"/>
        </w:rPr>
        <w:t>System call read e write</w:t>
      </w:r>
      <w:bookmarkEnd w:id="4"/>
    </w:p>
    <w:p>
      <w:pPr>
        <w:pStyle w:val="Normal"/>
        <w:jc w:val="center"/>
        <w:rPr>
          <w:rFonts w:ascii="Arial" w:hAnsi="Arial" w:cs="Arial"/>
          <w:sz w:val="26"/>
          <w:szCs w:val="26"/>
          <w:lang w:val="en-US"/>
        </w:rPr>
      </w:pPr>
      <w:r>
        <w:rPr>
          <w:rFonts w:cs="Arial" w:ascii="Arial" w:hAnsi="Arial"/>
          <w:sz w:val="26"/>
          <w:szCs w:val="26"/>
          <w:lang w:val="en-US"/>
        </w:rPr>
        <w:t>#include &lt;unistd.h&gt;</w:t>
      </w:r>
    </w:p>
    <w:p>
      <w:pPr>
        <w:pStyle w:val="Normal"/>
        <w:jc w:val="center"/>
        <w:rPr>
          <w:rFonts w:ascii="Arial" w:hAnsi="Arial" w:cs="Arial"/>
          <w:sz w:val="26"/>
          <w:szCs w:val="26"/>
          <w:lang w:val="en-US"/>
        </w:rPr>
      </w:pPr>
      <w:r>
        <w:rPr>
          <w:rFonts w:cs="Arial" w:ascii="Arial" w:hAnsi="Arial"/>
          <w:sz w:val="26"/>
          <w:szCs w:val="26"/>
          <w:lang w:val="en-US"/>
        </w:rPr>
        <w:t xml:space="preserve"> </w:t>
      </w:r>
      <w:r>
        <w:rPr>
          <w:rFonts w:cs="Arial" w:ascii="Arial" w:hAnsi="Arial"/>
          <w:sz w:val="26"/>
          <w:szCs w:val="26"/>
          <w:lang w:val="en-US"/>
        </w:rPr>
        <w:t>ssize_t read(int fildes, void *buf, size_t nbytes);</w:t>
      </w:r>
    </w:p>
    <w:p>
      <w:pPr>
        <w:pStyle w:val="Normal"/>
        <w:jc w:val="center"/>
        <w:rPr>
          <w:rFonts w:ascii="Arial" w:hAnsi="Arial" w:cs="Arial"/>
          <w:sz w:val="26"/>
          <w:szCs w:val="26"/>
          <w:lang w:val="en-US"/>
        </w:rPr>
      </w:pPr>
      <w:r>
        <w:rPr>
          <w:rFonts w:cs="Arial" w:ascii="Arial" w:hAnsi="Arial"/>
          <w:sz w:val="26"/>
          <w:szCs w:val="26"/>
          <w:lang w:val="en-US"/>
        </w:rPr>
        <w:t>ssize_t write (int fildes, const void *buf, size_t nbytes);</w:t>
      </w:r>
    </w:p>
    <w:p>
      <w:pPr>
        <w:pStyle w:val="Normal"/>
        <w:rPr>
          <w:rFonts w:ascii="Arial" w:hAnsi="Arial" w:cs="Arial"/>
          <w:sz w:val="26"/>
          <w:szCs w:val="26"/>
        </w:rPr>
      </w:pPr>
      <w:r>
        <w:rPr>
          <w:rFonts w:cs="Arial" w:ascii="Arial" w:hAnsi="Arial"/>
          <w:sz w:val="26"/>
          <w:szCs w:val="26"/>
        </w:rPr>
        <w:t xml:space="preserve">La system call </w:t>
      </w:r>
      <w:r>
        <w:rPr>
          <w:rFonts w:cs="Arial" w:ascii="Arial" w:hAnsi="Arial"/>
          <w:b/>
          <w:bCs/>
          <w:sz w:val="26"/>
          <w:szCs w:val="26"/>
        </w:rPr>
        <w:t>read</w:t>
      </w:r>
      <w:r>
        <w:rPr>
          <w:rFonts w:cs="Arial" w:ascii="Arial" w:hAnsi="Arial"/>
          <w:sz w:val="26"/>
          <w:szCs w:val="26"/>
        </w:rPr>
        <w:t xml:space="preserve"> permette di leggere da file: in particolare, </w:t>
      </w:r>
      <w:r>
        <w:rPr>
          <w:rFonts w:cs="Arial" w:ascii="Arial" w:hAnsi="Arial"/>
          <w:b/>
          <w:bCs/>
          <w:sz w:val="26"/>
          <w:szCs w:val="26"/>
        </w:rPr>
        <w:t>legge dal file indicato dal descrittore</w:t>
      </w:r>
      <w:r>
        <w:rPr>
          <w:rFonts w:cs="Arial" w:ascii="Arial" w:hAnsi="Arial"/>
          <w:sz w:val="26"/>
          <w:szCs w:val="26"/>
        </w:rPr>
        <w:t xml:space="preserve"> di file passato come primo parametro, </w:t>
      </w:r>
      <w:r>
        <w:rPr>
          <w:rFonts w:cs="Arial" w:ascii="Arial" w:hAnsi="Arial"/>
          <w:b/>
          <w:bCs/>
          <w:sz w:val="26"/>
          <w:szCs w:val="26"/>
        </w:rPr>
        <w:t>nbytes byte</w:t>
      </w:r>
      <w:r>
        <w:rPr>
          <w:rFonts w:cs="Arial" w:ascii="Arial" w:hAnsi="Arial"/>
          <w:sz w:val="26"/>
          <w:szCs w:val="26"/>
        </w:rPr>
        <w:t xml:space="preserve">, ossia il terzo parametro, </w:t>
      </w:r>
      <w:r>
        <w:rPr>
          <w:rFonts w:cs="Arial" w:ascii="Arial" w:hAnsi="Arial"/>
          <w:b/>
          <w:bCs/>
          <w:sz w:val="26"/>
          <w:szCs w:val="26"/>
        </w:rPr>
        <w:t>in buf</w:t>
      </w:r>
      <w:r>
        <w:rPr>
          <w:rFonts w:cs="Arial" w:ascii="Arial" w:hAnsi="Arial"/>
          <w:sz w:val="26"/>
          <w:szCs w:val="26"/>
        </w:rPr>
        <w:t xml:space="preserve">, passato come secondo parametro. Dopodichè la </w:t>
      </w:r>
      <w:r>
        <w:rPr>
          <w:rFonts w:cs="Arial" w:ascii="Arial" w:hAnsi="Arial"/>
          <w:b/>
          <w:bCs/>
          <w:sz w:val="26"/>
          <w:szCs w:val="26"/>
        </w:rPr>
        <w:t>posizione corrente viene aggiornata</w:t>
      </w:r>
      <w:r>
        <w:rPr>
          <w:rFonts w:cs="Arial" w:ascii="Arial" w:hAnsi="Arial"/>
          <w:sz w:val="26"/>
          <w:szCs w:val="26"/>
        </w:rPr>
        <w:t xml:space="preserve">, e la function ritorna il numero di byte effettivamente letti, 0 se si è arrivati alla fine del file, -1 in caso di errore. La read </w:t>
      </w:r>
      <w:r>
        <w:rPr>
          <w:rFonts w:cs="Arial" w:ascii="Arial" w:hAnsi="Arial"/>
          <w:b/>
          <w:bCs/>
          <w:sz w:val="26"/>
          <w:szCs w:val="26"/>
        </w:rPr>
        <w:t>legge un numero di byte minore</w:t>
      </w:r>
      <w:r>
        <w:rPr>
          <w:rFonts w:cs="Arial" w:ascii="Arial" w:hAnsi="Arial"/>
          <w:sz w:val="26"/>
          <w:szCs w:val="26"/>
        </w:rPr>
        <w:t xml:space="preserve"> di quanto richiesto </w:t>
      </w:r>
      <w:r>
        <w:rPr>
          <w:rFonts w:cs="Arial" w:ascii="Arial" w:hAnsi="Arial"/>
          <w:b/>
          <w:bCs/>
          <w:sz w:val="26"/>
          <w:szCs w:val="26"/>
        </w:rPr>
        <w:t>nel caso in cui si legga</w:t>
      </w:r>
      <w:r>
        <w:rPr>
          <w:rFonts w:cs="Arial" w:ascii="Arial" w:hAnsi="Arial"/>
          <w:sz w:val="26"/>
          <w:szCs w:val="26"/>
        </w:rPr>
        <w:t xml:space="preserve"> </w:t>
      </w:r>
      <w:r>
        <w:rPr>
          <w:rFonts w:cs="Arial" w:ascii="Arial" w:hAnsi="Arial"/>
          <w:b/>
          <w:bCs/>
          <w:sz w:val="26"/>
          <w:szCs w:val="26"/>
        </w:rPr>
        <w:t>da</w:t>
      </w:r>
      <w:r>
        <w:rPr>
          <w:rFonts w:cs="Arial" w:ascii="Arial" w:hAnsi="Arial"/>
          <w:sz w:val="26"/>
          <w:szCs w:val="26"/>
        </w:rPr>
        <w:t xml:space="preserve"> </w:t>
      </w:r>
      <w:r>
        <w:rPr>
          <w:rFonts w:cs="Arial" w:ascii="Arial" w:hAnsi="Arial"/>
          <w:b/>
          <w:bCs/>
          <w:sz w:val="26"/>
          <w:szCs w:val="26"/>
        </w:rPr>
        <w:t>terminale</w:t>
      </w:r>
      <w:r>
        <w:rPr>
          <w:rFonts w:cs="Arial" w:ascii="Arial" w:hAnsi="Arial"/>
          <w:sz w:val="26"/>
          <w:szCs w:val="26"/>
        </w:rPr>
        <w:t xml:space="preserve">, poichè di solito viene letta una riga per volta, quando si è </w:t>
      </w:r>
      <w:r>
        <w:rPr>
          <w:rFonts w:cs="Arial" w:ascii="Arial" w:hAnsi="Arial"/>
          <w:b/>
          <w:bCs/>
          <w:sz w:val="26"/>
          <w:szCs w:val="26"/>
        </w:rPr>
        <w:t>interrotti da un</w:t>
      </w:r>
      <w:r>
        <w:rPr>
          <w:rFonts w:cs="Arial" w:ascii="Arial" w:hAnsi="Arial"/>
          <w:sz w:val="26"/>
          <w:szCs w:val="26"/>
        </w:rPr>
        <w:t xml:space="preserve"> </w:t>
      </w:r>
      <w:r>
        <w:rPr>
          <w:rFonts w:cs="Arial" w:ascii="Arial" w:hAnsi="Arial"/>
          <w:b/>
          <w:bCs/>
          <w:sz w:val="26"/>
          <w:szCs w:val="26"/>
        </w:rPr>
        <w:t>segnale</w:t>
      </w:r>
      <w:r>
        <w:rPr>
          <w:rFonts w:cs="Arial" w:ascii="Arial" w:hAnsi="Arial"/>
          <w:sz w:val="26"/>
          <w:szCs w:val="26"/>
        </w:rPr>
        <w:t xml:space="preserve">, ed era stata letta una quantità parziale di dati, o anche in altri casi. La system call </w:t>
      </w:r>
      <w:r>
        <w:rPr>
          <w:rFonts w:cs="Arial" w:ascii="Arial" w:hAnsi="Arial"/>
          <w:b/>
          <w:bCs/>
          <w:sz w:val="26"/>
          <w:szCs w:val="26"/>
        </w:rPr>
        <w:t>write</w:t>
      </w:r>
      <w:r>
        <w:rPr>
          <w:rFonts w:cs="Arial" w:ascii="Arial" w:hAnsi="Arial"/>
          <w:sz w:val="26"/>
          <w:szCs w:val="26"/>
        </w:rPr>
        <w:t xml:space="preserve">, invece, </w:t>
      </w:r>
      <w:r>
        <w:rPr>
          <w:rFonts w:cs="Arial" w:ascii="Arial" w:hAnsi="Arial"/>
          <w:b/>
          <w:bCs/>
          <w:sz w:val="26"/>
          <w:szCs w:val="26"/>
        </w:rPr>
        <w:t>scrive nel file indicato dal descrittore</w:t>
      </w:r>
      <w:r>
        <w:rPr>
          <w:rFonts w:cs="Arial" w:ascii="Arial" w:hAnsi="Arial"/>
          <w:sz w:val="26"/>
          <w:szCs w:val="26"/>
        </w:rPr>
        <w:t xml:space="preserve"> di file passato come primo parametro, </w:t>
      </w:r>
      <w:r>
        <w:rPr>
          <w:rFonts w:cs="Arial" w:ascii="Arial" w:hAnsi="Arial"/>
          <w:b/>
          <w:bCs/>
          <w:sz w:val="26"/>
          <w:szCs w:val="26"/>
        </w:rPr>
        <w:t>nbytes byte a partire dalla posizione corrente di buf</w:t>
      </w:r>
      <w:r>
        <w:rPr>
          <w:rFonts w:cs="Arial" w:ascii="Arial" w:hAnsi="Arial"/>
          <w:sz w:val="26"/>
          <w:szCs w:val="26"/>
        </w:rPr>
        <w:t xml:space="preserve">. Viene </w:t>
      </w:r>
      <w:r>
        <w:rPr>
          <w:rFonts w:cs="Arial" w:ascii="Arial" w:hAnsi="Arial"/>
          <w:b/>
          <w:bCs/>
          <w:sz w:val="26"/>
          <w:szCs w:val="26"/>
        </w:rPr>
        <w:t xml:space="preserve">aggiornata la posizione corrente </w:t>
      </w:r>
      <w:r>
        <w:rPr>
          <w:rFonts w:cs="Arial" w:ascii="Arial" w:hAnsi="Arial"/>
          <w:sz w:val="26"/>
          <w:szCs w:val="26"/>
        </w:rPr>
        <w:t>e vengono restituiti il numero di byte effettivamente scritti, oppure -1 in caso di errore.</w:t>
      </w:r>
    </w:p>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rPr>
      </w:pPr>
      <w:bookmarkStart w:id="5" w:name="_Toc139999209"/>
      <w:r>
        <w:rPr>
          <w:rFonts w:cs="Arial" w:ascii="Arial" w:hAnsi="Arial"/>
          <w:sz w:val="28"/>
          <w:szCs w:val="28"/>
        </w:rPr>
        <w:t>System call lseek</w:t>
      </w:r>
      <w:bookmarkEnd w:id="5"/>
    </w:p>
    <w:p>
      <w:pPr>
        <w:pStyle w:val="Normal"/>
        <w:rPr>
          <w:rFonts w:ascii="Arial" w:hAnsi="Arial" w:cs="Arial"/>
          <w:sz w:val="26"/>
          <w:szCs w:val="26"/>
        </w:rPr>
      </w:pPr>
      <w:r>
        <w:rPr>
          <w:rFonts w:cs="Arial" w:ascii="Arial" w:hAnsi="Arial"/>
          <w:sz w:val="26"/>
          <w:szCs w:val="26"/>
        </w:rPr>
        <w:t xml:space="preserve">Ad ogni file aperto è associato un valore intero non negativo, detto </w:t>
      </w:r>
      <w:r>
        <w:rPr>
          <w:rFonts w:cs="Arial" w:ascii="Arial" w:hAnsi="Arial"/>
          <w:b/>
          <w:bCs/>
          <w:sz w:val="26"/>
          <w:szCs w:val="26"/>
        </w:rPr>
        <w:t>offset corrente del file</w:t>
      </w:r>
      <w:r>
        <w:rPr>
          <w:rFonts w:cs="Arial" w:ascii="Arial" w:hAnsi="Arial"/>
          <w:sz w:val="26"/>
          <w:szCs w:val="26"/>
        </w:rPr>
        <w:t xml:space="preserve">, che misura il </w:t>
      </w:r>
      <w:r>
        <w:rPr>
          <w:rFonts w:cs="Arial" w:ascii="Arial" w:hAnsi="Arial"/>
          <w:b/>
          <w:bCs/>
          <w:sz w:val="26"/>
          <w:szCs w:val="26"/>
        </w:rPr>
        <w:t>numero di byte dall’inizio del file</w:t>
      </w:r>
      <w:r>
        <w:rPr>
          <w:rFonts w:cs="Arial" w:ascii="Arial" w:hAnsi="Arial"/>
          <w:sz w:val="26"/>
          <w:szCs w:val="26"/>
        </w:rPr>
        <w:t>.</w:t>
      </w:r>
    </w:p>
    <w:p>
      <w:pPr>
        <w:pStyle w:val="Normal"/>
        <w:jc w:val="center"/>
        <w:rPr>
          <w:rFonts w:ascii="Arial" w:hAnsi="Arial" w:cs="Arial"/>
          <w:sz w:val="26"/>
          <w:szCs w:val="26"/>
          <w:lang w:val="en-US"/>
        </w:rPr>
      </w:pPr>
      <w:r>
        <w:rPr>
          <w:rFonts w:cs="Arial" w:ascii="Arial" w:hAnsi="Arial"/>
          <w:sz w:val="26"/>
          <w:szCs w:val="26"/>
          <w:lang w:val="en-US"/>
        </w:rPr>
        <w:t>#include &lt;unistd.h&gt;</w:t>
      </w:r>
    </w:p>
    <w:p>
      <w:pPr>
        <w:pStyle w:val="Normal"/>
        <w:jc w:val="center"/>
        <w:rPr>
          <w:rFonts w:ascii="Arial" w:hAnsi="Arial" w:cs="Arial"/>
          <w:sz w:val="26"/>
          <w:szCs w:val="26"/>
          <w:lang w:val="en-US"/>
        </w:rPr>
      </w:pPr>
      <w:r>
        <w:rPr>
          <w:rFonts w:cs="Arial" w:ascii="Arial" w:hAnsi="Arial"/>
          <w:sz w:val="26"/>
          <w:szCs w:val="26"/>
          <w:lang w:val="en-US"/>
        </w:rPr>
        <w:t xml:space="preserve"> </w:t>
      </w:r>
      <w:r>
        <w:rPr>
          <w:rFonts w:cs="Arial" w:ascii="Arial" w:hAnsi="Arial"/>
          <w:sz w:val="26"/>
          <w:szCs w:val="26"/>
          <w:lang w:val="en-US"/>
        </w:rPr>
        <w:t>off_t lseek (int fildes, off_t offset, int whence);</w:t>
      </w:r>
    </w:p>
    <w:p>
      <w:pPr>
        <w:pStyle w:val="Normal"/>
        <w:rPr>
          <w:rFonts w:ascii="Arial" w:hAnsi="Arial" w:cs="Arial"/>
          <w:sz w:val="26"/>
          <w:szCs w:val="26"/>
        </w:rPr>
      </w:pPr>
      <w:r>
        <w:rPr>
          <w:rFonts w:cs="Arial" w:ascii="Arial" w:hAnsi="Arial"/>
          <w:sz w:val="26"/>
          <w:szCs w:val="26"/>
        </w:rPr>
        <w:t xml:space="preserve">La system call </w:t>
      </w:r>
      <w:r>
        <w:rPr>
          <w:rFonts w:cs="Arial" w:ascii="Arial" w:hAnsi="Arial"/>
          <w:b/>
          <w:bCs/>
          <w:sz w:val="26"/>
          <w:szCs w:val="26"/>
        </w:rPr>
        <w:t>lseek</w:t>
      </w:r>
      <w:r>
        <w:rPr>
          <w:rFonts w:cs="Arial" w:ascii="Arial" w:hAnsi="Arial"/>
          <w:sz w:val="26"/>
          <w:szCs w:val="26"/>
        </w:rPr>
        <w:t xml:space="preserve"> permette di riposizionare l’offset corrente del file. In particolare, lseek ritorna il nuovo offset, oppure -1 in caso di errore. Quando il file viene aperto l’offset viene inizializzato a 0, a meno che non si specifichi l’opzione O_APPEND. Il terzo argomento della chiamata a lseek, ossia </w:t>
      </w:r>
      <w:r>
        <w:rPr>
          <w:rFonts w:cs="Arial" w:ascii="Arial" w:hAnsi="Arial"/>
          <w:b/>
          <w:bCs/>
          <w:sz w:val="26"/>
          <w:szCs w:val="26"/>
        </w:rPr>
        <w:t>whence</w:t>
      </w:r>
      <w:r>
        <w:rPr>
          <w:rFonts w:cs="Arial" w:ascii="Arial" w:hAnsi="Arial"/>
          <w:sz w:val="26"/>
          <w:szCs w:val="26"/>
        </w:rPr>
        <w:t xml:space="preserve">, può assumere come valori </w:t>
      </w:r>
      <w:r>
        <w:rPr>
          <w:rFonts w:cs="Arial" w:ascii="Arial" w:hAnsi="Arial"/>
          <w:b/>
          <w:bCs/>
          <w:sz w:val="26"/>
          <w:szCs w:val="26"/>
        </w:rPr>
        <w:t>SEEK_SET</w:t>
      </w:r>
      <w:r>
        <w:rPr>
          <w:rFonts w:cs="Arial" w:ascii="Arial" w:hAnsi="Arial"/>
          <w:sz w:val="26"/>
          <w:szCs w:val="26"/>
        </w:rPr>
        <w:t xml:space="preserve">, ossia l’offset viene posto a offset byte dall’inizio del file, </w:t>
      </w:r>
      <w:r>
        <w:rPr>
          <w:rFonts w:cs="Arial" w:ascii="Arial" w:hAnsi="Arial"/>
          <w:b/>
          <w:bCs/>
          <w:sz w:val="26"/>
          <w:szCs w:val="26"/>
        </w:rPr>
        <w:t>SEEK_CUR</w:t>
      </w:r>
      <w:r>
        <w:rPr>
          <w:rFonts w:cs="Arial" w:ascii="Arial" w:hAnsi="Arial"/>
          <w:sz w:val="26"/>
          <w:szCs w:val="26"/>
        </w:rPr>
        <w:t xml:space="preserve">, dove viene aggiunto offset all’offset corrente, o </w:t>
      </w:r>
      <w:r>
        <w:rPr>
          <w:rFonts w:cs="Arial" w:ascii="Arial" w:hAnsi="Arial"/>
          <w:b/>
          <w:bCs/>
          <w:sz w:val="26"/>
          <w:szCs w:val="26"/>
        </w:rPr>
        <w:t>SEEK_END</w:t>
      </w:r>
      <w:r>
        <w:rPr>
          <w:rFonts w:cs="Arial" w:ascii="Arial" w:hAnsi="Arial"/>
          <w:sz w:val="26"/>
          <w:szCs w:val="26"/>
        </w:rPr>
        <w:t>, ossia l’offset viene posto alla fine del file, più offset.</w:t>
      </w:r>
    </w:p>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rPr>
      </w:pPr>
      <w:bookmarkStart w:id="6" w:name="_Toc139999210"/>
      <w:r>
        <w:rPr>
          <w:rFonts w:cs="Arial" w:ascii="Arial" w:hAnsi="Arial"/>
          <w:sz w:val="28"/>
          <w:szCs w:val="28"/>
        </w:rPr>
        <w:t>Process Control Block (PCB)</w:t>
      </w:r>
      <w:bookmarkEnd w:id="6"/>
    </w:p>
    <w:p>
      <w:pPr>
        <w:pStyle w:val="Normal"/>
        <w:rPr>
          <w:rFonts w:ascii="Arial" w:hAnsi="Arial" w:cs="Arial"/>
          <w:sz w:val="26"/>
          <w:szCs w:val="26"/>
        </w:rPr>
      </w:pPr>
      <w:r>
        <w:rPr>
          <w:rFonts w:cs="Arial" w:ascii="Arial" w:hAnsi="Arial"/>
          <w:sz w:val="26"/>
          <w:szCs w:val="26"/>
        </w:rPr>
        <w:t>Il PCB è rappresentato da due strutture dati:</w:t>
      </w:r>
    </w:p>
    <w:p>
      <w:pPr>
        <w:pStyle w:val="ListParagraph"/>
        <w:numPr>
          <w:ilvl w:val="0"/>
          <w:numId w:val="2"/>
        </w:numPr>
        <w:rPr>
          <w:rFonts w:ascii="Arial" w:hAnsi="Arial" w:cs="Arial"/>
          <w:sz w:val="26"/>
          <w:szCs w:val="26"/>
        </w:rPr>
      </w:pPr>
      <w:r>
        <w:rPr>
          <w:rFonts w:cs="Arial" w:ascii="Arial" w:hAnsi="Arial"/>
          <w:b/>
          <w:bCs/>
          <w:sz w:val="26"/>
          <w:szCs w:val="26"/>
        </w:rPr>
        <w:t>process structure</w:t>
      </w:r>
      <w:r>
        <w:rPr>
          <w:rFonts w:cs="Arial" w:ascii="Arial" w:hAnsi="Arial"/>
          <w:sz w:val="26"/>
          <w:szCs w:val="26"/>
        </w:rPr>
        <w:t>, che contiene informazioni necessarie al sistema per la gestione del processo, a prescindere dal suo stato;</w:t>
      </w:r>
    </w:p>
    <w:p>
      <w:pPr>
        <w:pStyle w:val="ListParagraph"/>
        <w:numPr>
          <w:ilvl w:val="0"/>
          <w:numId w:val="2"/>
        </w:numPr>
        <w:rPr>
          <w:rFonts w:ascii="Arial" w:hAnsi="Arial" w:cs="Arial"/>
          <w:sz w:val="26"/>
          <w:szCs w:val="26"/>
        </w:rPr>
      </w:pPr>
      <w:r>
        <w:rPr>
          <w:rFonts w:cs="Arial" w:ascii="Arial" w:hAnsi="Arial"/>
          <w:b/>
          <w:bCs/>
          <w:sz w:val="26"/>
          <w:szCs w:val="26"/>
        </w:rPr>
        <w:t>user structure</w:t>
      </w:r>
      <w:r>
        <w:rPr>
          <w:rFonts w:cs="Arial" w:ascii="Arial" w:hAnsi="Arial"/>
          <w:sz w:val="26"/>
          <w:szCs w:val="26"/>
        </w:rPr>
        <w:t>, che contiene informazioni necessarie solo se il processo è residente in memoria centrale.</w:t>
      </w:r>
    </w:p>
    <w:p>
      <w:pPr>
        <w:pStyle w:val="Normal"/>
        <w:jc w:val="center"/>
        <w:rPr>
          <w:rFonts w:ascii="Arial" w:hAnsi="Arial" w:cs="Arial"/>
          <w:sz w:val="26"/>
          <w:szCs w:val="26"/>
        </w:rPr>
      </w:pPr>
      <w:r>
        <w:rPr/>
        <w:drawing>
          <wp:inline distT="0" distB="0" distL="0" distR="0">
            <wp:extent cx="4587240" cy="3086100"/>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4587240" cy="3086100"/>
                    </a:xfrm>
                    <a:prstGeom prst="rect">
                      <a:avLst/>
                    </a:prstGeom>
                  </pic:spPr>
                </pic:pic>
              </a:graphicData>
            </a:graphic>
          </wp:inline>
        </w:drawing>
      </w:r>
    </w:p>
    <w:p>
      <w:pPr>
        <w:pStyle w:val="Heading1"/>
        <w:rPr>
          <w:rFonts w:ascii="Arial" w:hAnsi="Arial" w:cs="Arial"/>
          <w:sz w:val="28"/>
          <w:szCs w:val="28"/>
        </w:rPr>
      </w:pPr>
      <w:r>
        <w:rPr>
          <w:rFonts w:cs="Arial" w:ascii="Arial" w:hAnsi="Arial"/>
          <w:sz w:val="28"/>
          <w:szCs w:val="28"/>
        </w:rPr>
      </w:r>
      <w:bookmarkStart w:id="7" w:name="_Toc139999211"/>
      <w:bookmarkStart w:id="8" w:name="_Toc139999211"/>
    </w:p>
    <w:p>
      <w:pPr>
        <w:pStyle w:val="Heading1"/>
        <w:rPr>
          <w:rFonts w:ascii="Arial" w:hAnsi="Arial" w:cs="Arial"/>
          <w:sz w:val="28"/>
          <w:szCs w:val="28"/>
        </w:rPr>
      </w:pPr>
      <w:bookmarkStart w:id="9" w:name="_Toc139999211"/>
      <w:r>
        <w:rPr>
          <w:rFonts w:cs="Arial" w:ascii="Arial" w:hAnsi="Arial"/>
          <w:sz w:val="28"/>
          <w:szCs w:val="28"/>
        </w:rPr>
        <w:t>Immagine di un processo</w:t>
      </w:r>
      <w:bookmarkEnd w:id="9"/>
    </w:p>
    <w:p>
      <w:pPr>
        <w:pStyle w:val="Normal"/>
        <w:rPr>
          <w:rFonts w:ascii="Arial" w:hAnsi="Arial" w:cs="Arial"/>
          <w:sz w:val="26"/>
          <w:szCs w:val="26"/>
        </w:rPr>
      </w:pPr>
      <w:r>
        <w:rPr>
          <w:rFonts w:cs="Arial" w:ascii="Arial" w:hAnsi="Arial"/>
          <w:sz w:val="26"/>
          <w:szCs w:val="26"/>
        </w:rPr>
        <w:t xml:space="preserve">L’immagine di un processo è l’insieme delle aree di memoria e delle strutture dati associate al processo. Non tutta l’immagine è accessibile in modalità utente, in quanto si hanno della </w:t>
      </w:r>
      <w:r>
        <w:rPr>
          <w:rFonts w:cs="Arial" w:ascii="Arial" w:hAnsi="Arial"/>
          <w:b/>
          <w:bCs/>
          <w:sz w:val="26"/>
          <w:szCs w:val="26"/>
        </w:rPr>
        <w:t>parti</w:t>
      </w:r>
      <w:r>
        <w:rPr>
          <w:rFonts w:cs="Arial" w:ascii="Arial" w:hAnsi="Arial"/>
          <w:sz w:val="26"/>
          <w:szCs w:val="26"/>
        </w:rPr>
        <w:t xml:space="preserve"> </w:t>
      </w:r>
      <w:r>
        <w:rPr>
          <w:rFonts w:cs="Arial" w:ascii="Arial" w:hAnsi="Arial"/>
          <w:b/>
          <w:bCs/>
          <w:sz w:val="26"/>
          <w:szCs w:val="26"/>
        </w:rPr>
        <w:t>anche nel</w:t>
      </w:r>
      <w:r>
        <w:rPr>
          <w:rFonts w:cs="Arial" w:ascii="Arial" w:hAnsi="Arial"/>
          <w:sz w:val="26"/>
          <w:szCs w:val="26"/>
        </w:rPr>
        <w:t xml:space="preserve"> </w:t>
      </w:r>
      <w:r>
        <w:rPr>
          <w:rFonts w:cs="Arial" w:ascii="Arial" w:hAnsi="Arial"/>
          <w:b/>
          <w:bCs/>
          <w:sz w:val="26"/>
          <w:szCs w:val="26"/>
        </w:rPr>
        <w:t>kernel</w:t>
      </w:r>
      <w:r>
        <w:rPr>
          <w:rFonts w:cs="Arial" w:ascii="Arial" w:hAnsi="Arial"/>
          <w:sz w:val="26"/>
          <w:szCs w:val="26"/>
        </w:rPr>
        <w:t xml:space="preserve">. Ogni processo può essere soggetto a swapping, in quanto non tutta l’immagine può essere trasferita in memoria.     Una parte dell’immagine è </w:t>
      </w:r>
      <w:r>
        <w:rPr>
          <w:rFonts w:cs="Arial" w:ascii="Arial" w:hAnsi="Arial"/>
          <w:b/>
          <w:bCs/>
          <w:sz w:val="26"/>
          <w:szCs w:val="26"/>
        </w:rPr>
        <w:t>swappabile</w:t>
      </w:r>
      <w:r>
        <w:rPr>
          <w:rFonts w:cs="Arial" w:ascii="Arial" w:hAnsi="Arial"/>
          <w:sz w:val="26"/>
          <w:szCs w:val="26"/>
        </w:rPr>
        <w:t xml:space="preserve">, mentre un’altra parte è </w:t>
      </w:r>
      <w:r>
        <w:rPr>
          <w:rFonts w:cs="Arial" w:ascii="Arial" w:hAnsi="Arial"/>
          <w:b/>
          <w:bCs/>
          <w:sz w:val="26"/>
          <w:szCs w:val="26"/>
        </w:rPr>
        <w:t>residente</w:t>
      </w:r>
      <w:r>
        <w:rPr>
          <w:rFonts w:cs="Arial" w:ascii="Arial" w:hAnsi="Arial"/>
          <w:sz w:val="26"/>
          <w:szCs w:val="26"/>
        </w:rPr>
        <w:t xml:space="preserve">, o </w:t>
      </w:r>
      <w:r>
        <w:rPr>
          <w:rFonts w:cs="Arial" w:ascii="Arial" w:hAnsi="Arial"/>
          <w:b/>
          <w:bCs/>
          <w:sz w:val="26"/>
          <w:szCs w:val="26"/>
        </w:rPr>
        <w:t>non swappabile</w:t>
      </w:r>
      <w:r>
        <w:rPr>
          <w:rFonts w:cs="Arial" w:ascii="Arial" w:hAnsi="Arial"/>
          <w:sz w:val="26"/>
          <w:szCs w:val="26"/>
        </w:rPr>
        <w:t xml:space="preserve">. In Unix l’immagine di un processo </w:t>
      </w:r>
      <w:r>
        <w:rPr>
          <w:rFonts w:cs="Arial" w:ascii="Arial" w:hAnsi="Arial"/>
          <w:b/>
          <w:bCs/>
          <w:sz w:val="26"/>
          <w:szCs w:val="26"/>
        </w:rPr>
        <w:t>si divide in</w:t>
      </w:r>
      <w:r>
        <w:rPr>
          <w:rFonts w:cs="Arial" w:ascii="Arial" w:hAnsi="Arial"/>
          <w:sz w:val="26"/>
          <w:szCs w:val="26"/>
        </w:rPr>
        <w:t>:</w:t>
      </w:r>
    </w:p>
    <w:p>
      <w:pPr>
        <w:pStyle w:val="ListParagraph"/>
        <w:numPr>
          <w:ilvl w:val="0"/>
          <w:numId w:val="3"/>
        </w:numPr>
        <w:rPr>
          <w:rFonts w:ascii="Arial" w:hAnsi="Arial" w:cs="Arial"/>
          <w:sz w:val="26"/>
          <w:szCs w:val="26"/>
        </w:rPr>
      </w:pPr>
      <w:r>
        <w:rPr>
          <w:rFonts w:cs="Arial" w:ascii="Arial" w:hAnsi="Arial"/>
          <w:b/>
          <w:bCs/>
          <w:sz w:val="26"/>
          <w:szCs w:val="26"/>
        </w:rPr>
        <w:t>process structure</w:t>
      </w:r>
      <w:r>
        <w:rPr>
          <w:rFonts w:cs="Arial" w:ascii="Arial" w:hAnsi="Arial"/>
          <w:sz w:val="26"/>
          <w:szCs w:val="26"/>
        </w:rPr>
        <w:t xml:space="preserve"> (kernel, non swappabile), che è una struttura dati facente parte del PCB;</w:t>
      </w:r>
    </w:p>
    <w:p>
      <w:pPr>
        <w:pStyle w:val="ListParagraph"/>
        <w:numPr>
          <w:ilvl w:val="0"/>
          <w:numId w:val="3"/>
        </w:numPr>
        <w:rPr>
          <w:rFonts w:ascii="Arial" w:hAnsi="Arial" w:cs="Arial"/>
          <w:sz w:val="26"/>
          <w:szCs w:val="26"/>
        </w:rPr>
      </w:pPr>
      <w:r>
        <w:rPr>
          <w:rFonts w:cs="Arial" w:ascii="Arial" w:hAnsi="Arial"/>
          <w:b/>
          <w:bCs/>
          <w:sz w:val="26"/>
          <w:szCs w:val="26"/>
        </w:rPr>
        <w:t>text structure</w:t>
      </w:r>
      <w:r>
        <w:rPr>
          <w:rFonts w:cs="Arial" w:ascii="Arial" w:hAnsi="Arial"/>
          <w:sz w:val="26"/>
          <w:szCs w:val="26"/>
        </w:rPr>
        <w:t xml:space="preserve"> (kernel, non swappabile), che è un elemento della text table (struttura dati globale in cui sono contenuti i puntatori ai segmenti di testo eventualmente condivisi dai processi) associato al codice del processo;</w:t>
      </w:r>
    </w:p>
    <w:p>
      <w:pPr>
        <w:pStyle w:val="ListParagraph"/>
        <w:numPr>
          <w:ilvl w:val="0"/>
          <w:numId w:val="3"/>
        </w:numPr>
        <w:rPr>
          <w:rFonts w:ascii="Arial" w:hAnsi="Arial" w:cs="Arial"/>
          <w:sz w:val="26"/>
          <w:szCs w:val="26"/>
        </w:rPr>
      </w:pPr>
      <w:r>
        <w:rPr>
          <w:rFonts w:cs="Arial" w:ascii="Arial" w:hAnsi="Arial"/>
          <w:b/>
          <w:bCs/>
          <w:sz w:val="26"/>
          <w:szCs w:val="26"/>
        </w:rPr>
        <w:t>area dati globali utente</w:t>
      </w:r>
      <w:r>
        <w:rPr>
          <w:rFonts w:cs="Arial" w:ascii="Arial" w:hAnsi="Arial"/>
          <w:sz w:val="26"/>
          <w:szCs w:val="26"/>
        </w:rPr>
        <w:t xml:space="preserve"> (user, swappabile), come suggerisce il nome è relativa all’area dei dati globali. E’ suddivisa in due segmenti, uno relativo ai dati inizializzati e l’altro relativo a dati non inizializzati.</w:t>
      </w:r>
    </w:p>
    <w:p>
      <w:pPr>
        <w:pStyle w:val="ListParagraph"/>
        <w:numPr>
          <w:ilvl w:val="0"/>
          <w:numId w:val="3"/>
        </w:numPr>
        <w:rPr>
          <w:rFonts w:ascii="Arial" w:hAnsi="Arial" w:cs="Arial"/>
          <w:sz w:val="26"/>
          <w:szCs w:val="26"/>
        </w:rPr>
      </w:pPr>
      <w:r>
        <w:rPr>
          <w:rFonts w:cs="Arial" w:ascii="Arial" w:hAnsi="Arial"/>
          <w:b/>
          <w:bCs/>
          <w:sz w:val="26"/>
          <w:szCs w:val="26"/>
        </w:rPr>
        <w:t>stack e heap utente</w:t>
      </w:r>
      <w:r>
        <w:rPr>
          <w:rFonts w:cs="Arial" w:ascii="Arial" w:hAnsi="Arial"/>
          <w:sz w:val="26"/>
          <w:szCs w:val="26"/>
        </w:rPr>
        <w:t xml:space="preserve"> (user, swappabile), che sono aree dinamiche associate al programma eseguito;</w:t>
      </w:r>
    </w:p>
    <w:p>
      <w:pPr>
        <w:pStyle w:val="ListParagraph"/>
        <w:numPr>
          <w:ilvl w:val="0"/>
          <w:numId w:val="3"/>
        </w:numPr>
        <w:rPr>
          <w:rFonts w:ascii="Arial" w:hAnsi="Arial" w:cs="Arial"/>
          <w:sz w:val="26"/>
          <w:szCs w:val="26"/>
        </w:rPr>
      </w:pPr>
      <w:r>
        <w:rPr>
          <w:rFonts w:cs="Arial" w:ascii="Arial" w:hAnsi="Arial"/>
          <w:b/>
          <w:bCs/>
          <w:sz w:val="26"/>
          <w:szCs w:val="26"/>
        </w:rPr>
        <w:t>stack del kernel</w:t>
      </w:r>
      <w:r>
        <w:rPr>
          <w:rFonts w:cs="Arial" w:ascii="Arial" w:hAnsi="Arial"/>
          <w:sz w:val="26"/>
          <w:szCs w:val="26"/>
        </w:rPr>
        <w:t xml:space="preserve"> (kernel, swappabile), che è uno stack di sistema associato al processo per le system call;</w:t>
      </w:r>
    </w:p>
    <w:p>
      <w:pPr>
        <w:pStyle w:val="ListParagraph"/>
        <w:numPr>
          <w:ilvl w:val="0"/>
          <w:numId w:val="3"/>
        </w:numPr>
        <w:rPr>
          <w:rFonts w:ascii="Arial" w:hAnsi="Arial" w:cs="Arial"/>
          <w:sz w:val="26"/>
          <w:szCs w:val="26"/>
        </w:rPr>
      </w:pPr>
      <w:r>
        <w:rPr>
          <w:rFonts w:cs="Arial" w:ascii="Arial" w:hAnsi="Arial"/>
          <w:b/>
          <w:bCs/>
          <w:sz w:val="26"/>
          <w:szCs w:val="26"/>
        </w:rPr>
        <w:t>user structure</w:t>
      </w:r>
      <w:r>
        <w:rPr>
          <w:rFonts w:cs="Arial" w:ascii="Arial" w:hAnsi="Arial"/>
          <w:sz w:val="26"/>
          <w:szCs w:val="26"/>
        </w:rPr>
        <w:t xml:space="preserve"> (kernel, swappabile), che è una struttura dati facente parte del PCB.</w:t>
      </w:r>
    </w:p>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rPr>
      </w:pPr>
      <w:bookmarkStart w:id="10" w:name="_Toc139999212"/>
      <w:r>
        <w:rPr>
          <w:rFonts w:cs="Arial" w:ascii="Arial" w:hAnsi="Arial"/>
          <w:sz w:val="28"/>
          <w:szCs w:val="28"/>
        </w:rPr>
        <w:t>Stati di un processo</w:t>
      </w:r>
      <w:bookmarkEnd w:id="10"/>
    </w:p>
    <w:p>
      <w:pPr>
        <w:pStyle w:val="ListParagraph"/>
        <w:numPr>
          <w:ilvl w:val="0"/>
          <w:numId w:val="4"/>
        </w:numPr>
        <w:rPr>
          <w:rFonts w:ascii="Arial" w:hAnsi="Arial" w:cs="Arial"/>
          <w:sz w:val="26"/>
          <w:szCs w:val="26"/>
        </w:rPr>
      </w:pPr>
      <w:r>
        <w:rPr>
          <w:rFonts w:cs="Arial" w:ascii="Arial" w:hAnsi="Arial"/>
          <w:b/>
          <w:bCs/>
          <w:sz w:val="26"/>
          <w:szCs w:val="26"/>
        </w:rPr>
        <w:t>Init</w:t>
      </w:r>
      <w:r>
        <w:rPr>
          <w:rFonts w:cs="Arial" w:ascii="Arial" w:hAnsi="Arial"/>
          <w:sz w:val="26"/>
          <w:szCs w:val="26"/>
        </w:rPr>
        <w:t>, caricamento in memoria del processo e inizializzazione delle strutture del SO;</w:t>
      </w:r>
    </w:p>
    <w:p>
      <w:pPr>
        <w:pStyle w:val="ListParagraph"/>
        <w:numPr>
          <w:ilvl w:val="0"/>
          <w:numId w:val="4"/>
        </w:numPr>
        <w:rPr>
          <w:rFonts w:ascii="Arial" w:hAnsi="Arial" w:cs="Arial"/>
          <w:sz w:val="26"/>
          <w:szCs w:val="26"/>
        </w:rPr>
      </w:pPr>
      <w:r>
        <w:rPr>
          <w:rFonts w:cs="Arial" w:ascii="Arial" w:hAnsi="Arial"/>
          <w:b/>
          <w:bCs/>
          <w:sz w:val="26"/>
          <w:szCs w:val="26"/>
        </w:rPr>
        <w:t>Ready</w:t>
      </w:r>
      <w:r>
        <w:rPr>
          <w:rFonts w:cs="Arial" w:ascii="Arial" w:hAnsi="Arial"/>
          <w:sz w:val="26"/>
          <w:szCs w:val="26"/>
        </w:rPr>
        <w:t>, processo pronto;</w:t>
      </w:r>
    </w:p>
    <w:p>
      <w:pPr>
        <w:pStyle w:val="ListParagraph"/>
        <w:numPr>
          <w:ilvl w:val="0"/>
          <w:numId w:val="4"/>
        </w:numPr>
        <w:rPr>
          <w:rFonts w:ascii="Arial" w:hAnsi="Arial" w:cs="Arial"/>
          <w:sz w:val="26"/>
          <w:szCs w:val="26"/>
        </w:rPr>
      </w:pPr>
      <w:r>
        <w:rPr>
          <w:rFonts w:cs="Arial" w:ascii="Arial" w:hAnsi="Arial"/>
          <w:b/>
          <w:bCs/>
          <w:sz w:val="26"/>
          <w:szCs w:val="26"/>
        </w:rPr>
        <w:t>Running</w:t>
      </w:r>
      <w:r>
        <w:rPr>
          <w:rFonts w:cs="Arial" w:ascii="Arial" w:hAnsi="Arial"/>
          <w:sz w:val="26"/>
          <w:szCs w:val="26"/>
        </w:rPr>
        <w:t>, processo in esecuzione, ossia utilizza la CPU;</w:t>
      </w:r>
    </w:p>
    <w:p>
      <w:pPr>
        <w:pStyle w:val="ListParagraph"/>
        <w:numPr>
          <w:ilvl w:val="0"/>
          <w:numId w:val="4"/>
        </w:numPr>
        <w:rPr>
          <w:rFonts w:ascii="Arial" w:hAnsi="Arial" w:cs="Arial"/>
          <w:sz w:val="26"/>
          <w:szCs w:val="26"/>
        </w:rPr>
      </w:pPr>
      <w:r>
        <w:rPr>
          <w:rFonts w:cs="Arial" w:ascii="Arial" w:hAnsi="Arial"/>
          <w:b/>
          <w:bCs/>
          <w:sz w:val="26"/>
          <w:szCs w:val="26"/>
        </w:rPr>
        <w:t>Sleeping</w:t>
      </w:r>
      <w:r>
        <w:rPr>
          <w:rFonts w:cs="Arial" w:ascii="Arial" w:hAnsi="Arial"/>
          <w:sz w:val="26"/>
          <w:szCs w:val="26"/>
        </w:rPr>
        <w:t xml:space="preserve"> (</w:t>
      </w:r>
      <w:r>
        <w:rPr>
          <w:rFonts w:cs="Arial" w:ascii="Arial" w:hAnsi="Arial"/>
          <w:b/>
          <w:bCs/>
          <w:sz w:val="26"/>
          <w:szCs w:val="26"/>
        </w:rPr>
        <w:t>blocked</w:t>
      </w:r>
      <w:r>
        <w:rPr>
          <w:rFonts w:cs="Arial" w:ascii="Arial" w:hAnsi="Arial"/>
          <w:sz w:val="26"/>
          <w:szCs w:val="26"/>
        </w:rPr>
        <w:t>), processo sospeso in attesa di un evento;</w:t>
      </w:r>
    </w:p>
    <w:p>
      <w:pPr>
        <w:pStyle w:val="ListParagraph"/>
        <w:numPr>
          <w:ilvl w:val="0"/>
          <w:numId w:val="4"/>
        </w:numPr>
        <w:rPr>
          <w:rFonts w:ascii="Arial" w:hAnsi="Arial" w:cs="Arial"/>
          <w:sz w:val="26"/>
          <w:szCs w:val="26"/>
        </w:rPr>
      </w:pPr>
      <w:r>
        <w:rPr>
          <w:rFonts w:cs="Arial" w:ascii="Arial" w:hAnsi="Arial"/>
          <w:b/>
          <w:bCs/>
          <w:sz w:val="26"/>
          <w:szCs w:val="26"/>
        </w:rPr>
        <w:t>Terminated</w:t>
      </w:r>
      <w:r>
        <w:rPr>
          <w:rFonts w:cs="Arial" w:ascii="Arial" w:hAnsi="Arial"/>
          <w:sz w:val="26"/>
          <w:szCs w:val="26"/>
        </w:rPr>
        <w:t>, processo deallocato dopo la terminazione;</w:t>
      </w:r>
    </w:p>
    <w:p>
      <w:pPr>
        <w:pStyle w:val="ListParagraph"/>
        <w:numPr>
          <w:ilvl w:val="0"/>
          <w:numId w:val="4"/>
        </w:numPr>
        <w:rPr>
          <w:rFonts w:ascii="Arial" w:hAnsi="Arial" w:cs="Arial"/>
          <w:sz w:val="26"/>
          <w:szCs w:val="26"/>
        </w:rPr>
      </w:pPr>
      <w:r>
        <w:rPr>
          <w:rFonts w:cs="Arial" w:ascii="Arial" w:hAnsi="Arial"/>
          <w:b/>
          <w:bCs/>
          <w:sz w:val="26"/>
          <w:szCs w:val="26"/>
        </w:rPr>
        <w:t>Zombie</w:t>
      </w:r>
      <w:r>
        <w:rPr>
          <w:rFonts w:cs="Arial" w:ascii="Arial" w:hAnsi="Arial"/>
          <w:sz w:val="26"/>
          <w:szCs w:val="26"/>
        </w:rPr>
        <w:t>, processo terminato ma in attesa che il padre ne rilevi lo stato di terminazione;</w:t>
      </w:r>
    </w:p>
    <w:p>
      <w:pPr>
        <w:pStyle w:val="ListParagraph"/>
        <w:numPr>
          <w:ilvl w:val="0"/>
          <w:numId w:val="4"/>
        </w:numPr>
        <w:rPr>
          <w:rFonts w:ascii="Arial" w:hAnsi="Arial" w:cs="Arial"/>
          <w:sz w:val="26"/>
          <w:szCs w:val="26"/>
        </w:rPr>
      </w:pPr>
      <w:r>
        <w:rPr>
          <w:rFonts w:cs="Arial" w:ascii="Arial" w:hAnsi="Arial"/>
          <w:b/>
          <w:bCs/>
          <w:sz w:val="26"/>
          <w:szCs w:val="26"/>
        </w:rPr>
        <w:t>Swapped</w:t>
      </w:r>
      <w:r>
        <w:rPr>
          <w:rFonts w:cs="Arial" w:ascii="Arial" w:hAnsi="Arial"/>
          <w:sz w:val="26"/>
          <w:szCs w:val="26"/>
        </w:rPr>
        <w:t>, processo, o parte di esso, temporaneamente trasferito in memoria secondaria (su disco).</w:t>
      </w:r>
    </w:p>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lang w:val="en-US"/>
        </w:rPr>
      </w:pPr>
      <w:bookmarkStart w:id="11" w:name="_Toc139999213"/>
      <w:r>
        <w:rPr>
          <w:rFonts w:cs="Arial" w:ascii="Arial" w:hAnsi="Arial"/>
          <w:sz w:val="28"/>
          <w:szCs w:val="28"/>
          <w:lang w:val="en-US"/>
        </w:rPr>
        <w:t>PID</w:t>
      </w:r>
      <w:bookmarkEnd w:id="11"/>
    </w:p>
    <w:p>
      <w:pPr>
        <w:pStyle w:val="Normal"/>
        <w:jc w:val="center"/>
        <w:rPr>
          <w:rFonts w:ascii="Arial" w:hAnsi="Arial" w:cs="Arial"/>
          <w:sz w:val="26"/>
          <w:szCs w:val="26"/>
          <w:lang w:val="en-US"/>
        </w:rPr>
      </w:pPr>
      <w:r>
        <w:rPr>
          <w:rFonts w:cs="Arial" w:ascii="Arial" w:hAnsi="Arial"/>
          <w:sz w:val="26"/>
          <w:szCs w:val="26"/>
          <w:lang w:val="en-US"/>
        </w:rPr>
        <w:t>#include &lt;unistd.h&gt;</w:t>
      </w:r>
    </w:p>
    <w:p>
      <w:pPr>
        <w:pStyle w:val="Normal"/>
        <w:jc w:val="center"/>
        <w:rPr>
          <w:rFonts w:ascii="Arial" w:hAnsi="Arial" w:cs="Arial"/>
          <w:sz w:val="26"/>
          <w:szCs w:val="26"/>
          <w:lang w:val="en-US"/>
        </w:rPr>
      </w:pPr>
      <w:r>
        <w:rPr>
          <w:rFonts w:cs="Arial" w:ascii="Arial" w:hAnsi="Arial"/>
          <w:sz w:val="26"/>
          <w:szCs w:val="26"/>
          <w:lang w:val="en-US"/>
        </w:rPr>
        <w:t>pid_t getpid (void)</w:t>
      </w:r>
    </w:p>
    <w:p>
      <w:pPr>
        <w:pStyle w:val="Normal"/>
        <w:jc w:val="center"/>
        <w:rPr>
          <w:rFonts w:ascii="Arial" w:hAnsi="Arial" w:cs="Arial"/>
          <w:sz w:val="26"/>
          <w:szCs w:val="26"/>
        </w:rPr>
      </w:pPr>
      <w:r>
        <w:rPr>
          <w:rFonts w:cs="Arial" w:ascii="Arial" w:hAnsi="Arial"/>
          <w:sz w:val="26"/>
          <w:szCs w:val="26"/>
        </w:rPr>
        <w:t>pid_t getppid (void)</w:t>
      </w:r>
    </w:p>
    <w:p>
      <w:pPr>
        <w:pStyle w:val="Normal"/>
        <w:rPr>
          <w:rFonts w:ascii="Arial" w:hAnsi="Arial" w:cs="Arial"/>
          <w:sz w:val="26"/>
          <w:szCs w:val="26"/>
        </w:rPr>
      </w:pPr>
      <w:r>
        <w:rPr>
          <w:rFonts w:cs="Arial" w:ascii="Arial" w:hAnsi="Arial"/>
          <w:sz w:val="26"/>
          <w:szCs w:val="26"/>
        </w:rPr>
        <w:t xml:space="preserve">Il PID, process ID, è un </w:t>
      </w:r>
      <w:r>
        <w:rPr>
          <w:rFonts w:cs="Arial" w:ascii="Arial" w:hAnsi="Arial"/>
          <w:b/>
          <w:bCs/>
          <w:sz w:val="26"/>
          <w:szCs w:val="26"/>
        </w:rPr>
        <w:t>numero univoco assegnato ad ogni processo</w:t>
      </w:r>
      <w:r>
        <w:rPr>
          <w:rFonts w:cs="Arial" w:ascii="Arial" w:hAnsi="Arial"/>
          <w:sz w:val="26"/>
          <w:szCs w:val="26"/>
        </w:rPr>
        <w:t xml:space="preserve">, in modo da </w:t>
      </w:r>
      <w:r>
        <w:rPr>
          <w:rFonts w:cs="Arial" w:ascii="Arial" w:hAnsi="Arial"/>
          <w:b/>
          <w:bCs/>
          <w:sz w:val="26"/>
          <w:szCs w:val="26"/>
        </w:rPr>
        <w:t>identificarlo</w:t>
      </w:r>
      <w:r>
        <w:rPr>
          <w:rFonts w:cs="Arial" w:ascii="Arial" w:hAnsi="Arial"/>
          <w:sz w:val="26"/>
          <w:szCs w:val="26"/>
        </w:rPr>
        <w:t xml:space="preserve">. Si può ottenere il PID di un processo mediante chiamata </w:t>
      </w:r>
      <w:r>
        <w:rPr>
          <w:rFonts w:cs="Arial" w:ascii="Arial" w:hAnsi="Arial"/>
          <w:b/>
          <w:bCs/>
          <w:sz w:val="26"/>
          <w:szCs w:val="26"/>
        </w:rPr>
        <w:t>getpid</w:t>
      </w:r>
      <w:r>
        <w:rPr>
          <w:rFonts w:cs="Arial" w:ascii="Arial" w:hAnsi="Arial"/>
          <w:sz w:val="26"/>
          <w:szCs w:val="26"/>
        </w:rPr>
        <w:t xml:space="preserve">(), la quale appunto restituisce il PID del processo invocante. Si può anche ottenere il PID del processo padre, richiamando la function </w:t>
      </w:r>
      <w:r>
        <w:rPr>
          <w:rFonts w:cs="Arial" w:ascii="Arial" w:hAnsi="Arial"/>
          <w:b/>
          <w:bCs/>
          <w:sz w:val="26"/>
          <w:szCs w:val="26"/>
        </w:rPr>
        <w:t>getppid</w:t>
      </w:r>
      <w:r>
        <w:rPr>
          <w:rFonts w:cs="Arial" w:ascii="Arial" w:hAnsi="Arial"/>
          <w:sz w:val="26"/>
          <w:szCs w:val="26"/>
        </w:rPr>
        <w:t xml:space="preserve">(), che appunto restituisce il processo padre del processo invocante. Queste function hanno </w:t>
      </w:r>
      <w:r>
        <w:rPr>
          <w:rFonts w:cs="Arial" w:ascii="Arial" w:hAnsi="Arial"/>
          <w:b/>
          <w:bCs/>
          <w:sz w:val="26"/>
          <w:szCs w:val="26"/>
        </w:rPr>
        <w:t>sempre successo</w:t>
      </w:r>
      <w:r>
        <w:rPr>
          <w:rFonts w:cs="Arial" w:ascii="Arial" w:hAnsi="Arial"/>
          <w:sz w:val="26"/>
          <w:szCs w:val="26"/>
        </w:rPr>
        <w:t>.</w:t>
      </w:r>
    </w:p>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rPr>
      </w:pPr>
      <w:bookmarkStart w:id="12" w:name="_Toc139999214"/>
      <w:r>
        <w:rPr>
          <w:rFonts w:cs="Arial" w:ascii="Arial" w:hAnsi="Arial"/>
          <w:sz w:val="28"/>
          <w:szCs w:val="28"/>
        </w:rPr>
        <w:t>Setuid e setgid</w:t>
      </w:r>
      <w:bookmarkEnd w:id="12"/>
    </w:p>
    <w:p>
      <w:pPr>
        <w:pStyle w:val="Normal"/>
        <w:rPr>
          <w:rFonts w:ascii="Arial" w:hAnsi="Arial" w:cs="Arial"/>
          <w:sz w:val="26"/>
          <w:szCs w:val="26"/>
        </w:rPr>
      </w:pPr>
      <w:r>
        <w:rPr>
          <w:rFonts w:cs="Arial" w:ascii="Arial" w:hAnsi="Arial"/>
          <w:b/>
          <w:bCs/>
          <w:sz w:val="26"/>
          <w:szCs w:val="26"/>
        </w:rPr>
        <w:t>Ogni f</w:t>
      </w:r>
      <w:r>
        <w:rPr>
          <w:rFonts w:cs="Arial" w:ascii="Arial" w:hAnsi="Arial"/>
          <w:sz w:val="26"/>
          <w:szCs w:val="26"/>
        </w:rPr>
        <w:t xml:space="preserve">ile ha un </w:t>
      </w:r>
      <w:r>
        <w:rPr>
          <w:rFonts w:cs="Arial" w:ascii="Arial" w:hAnsi="Arial"/>
          <w:b/>
          <w:bCs/>
          <w:sz w:val="26"/>
          <w:szCs w:val="26"/>
        </w:rPr>
        <w:t>proprietario ed un gruppo</w:t>
      </w:r>
      <w:r>
        <w:rPr>
          <w:rFonts w:cs="Arial" w:ascii="Arial" w:hAnsi="Arial"/>
          <w:sz w:val="26"/>
          <w:szCs w:val="26"/>
        </w:rPr>
        <w:t xml:space="preserve"> che lo possiede: tali informazioni si trovano rispettivamente in </w:t>
      </w:r>
      <w:r>
        <w:rPr>
          <w:rFonts w:cs="Arial" w:ascii="Arial" w:hAnsi="Arial"/>
          <w:b/>
          <w:bCs/>
          <w:sz w:val="26"/>
          <w:szCs w:val="26"/>
        </w:rPr>
        <w:t>st_uid</w:t>
      </w:r>
      <w:r>
        <w:rPr>
          <w:rFonts w:cs="Arial" w:ascii="Arial" w:hAnsi="Arial"/>
          <w:sz w:val="26"/>
          <w:szCs w:val="26"/>
        </w:rPr>
        <w:t xml:space="preserve"> e </w:t>
      </w:r>
      <w:r>
        <w:rPr>
          <w:rFonts w:cs="Arial" w:ascii="Arial" w:hAnsi="Arial"/>
          <w:b/>
          <w:bCs/>
          <w:sz w:val="26"/>
          <w:szCs w:val="26"/>
        </w:rPr>
        <w:t>st_gid</w:t>
      </w:r>
      <w:r>
        <w:rPr>
          <w:rFonts w:cs="Arial" w:ascii="Arial" w:hAnsi="Arial"/>
          <w:sz w:val="26"/>
          <w:szCs w:val="26"/>
        </w:rPr>
        <w:t xml:space="preserve"> della </w:t>
      </w:r>
      <w:r>
        <w:rPr>
          <w:rFonts w:cs="Arial" w:ascii="Arial" w:hAnsi="Arial"/>
          <w:b/>
          <w:bCs/>
          <w:sz w:val="26"/>
          <w:szCs w:val="26"/>
        </w:rPr>
        <w:t>struttura stat</w:t>
      </w:r>
      <w:r>
        <w:rPr>
          <w:rFonts w:cs="Arial" w:ascii="Arial" w:hAnsi="Arial"/>
          <w:sz w:val="26"/>
          <w:szCs w:val="26"/>
        </w:rPr>
        <w:t xml:space="preserve">, che memorizza </w:t>
      </w:r>
      <w:r>
        <w:rPr>
          <w:rFonts w:cs="Arial" w:ascii="Arial" w:hAnsi="Arial"/>
          <w:b/>
          <w:bCs/>
          <w:sz w:val="26"/>
          <w:szCs w:val="26"/>
        </w:rPr>
        <w:t>informazioni varie sui file</w:t>
      </w:r>
      <w:r>
        <w:rPr>
          <w:rFonts w:cs="Arial" w:ascii="Arial" w:hAnsi="Arial"/>
          <w:sz w:val="26"/>
          <w:szCs w:val="26"/>
        </w:rPr>
        <w:t xml:space="preserve"> che vengono inseriti come parametri di input della </w:t>
      </w:r>
      <w:r>
        <w:rPr>
          <w:rFonts w:cs="Arial" w:ascii="Arial" w:hAnsi="Arial"/>
          <w:b/>
          <w:bCs/>
          <w:sz w:val="26"/>
          <w:szCs w:val="26"/>
        </w:rPr>
        <w:t>system call stat</w:t>
      </w:r>
      <w:r>
        <w:rPr>
          <w:rFonts w:cs="Arial" w:ascii="Arial" w:hAnsi="Arial"/>
          <w:sz w:val="26"/>
          <w:szCs w:val="26"/>
        </w:rPr>
        <w:t xml:space="preserve">. A ciascun processo vengono associati gli identificativi di </w:t>
      </w:r>
      <w:r>
        <w:rPr>
          <w:rFonts w:cs="Arial" w:ascii="Arial" w:hAnsi="Arial"/>
          <w:b/>
          <w:bCs/>
          <w:sz w:val="26"/>
          <w:szCs w:val="26"/>
        </w:rPr>
        <w:t>real user ID</w:t>
      </w:r>
      <w:r>
        <w:rPr>
          <w:rFonts w:cs="Arial" w:ascii="Arial" w:hAnsi="Arial"/>
          <w:sz w:val="26"/>
          <w:szCs w:val="26"/>
        </w:rPr>
        <w:t xml:space="preserve"> e </w:t>
      </w:r>
      <w:r>
        <w:rPr>
          <w:rFonts w:cs="Arial" w:ascii="Arial" w:hAnsi="Arial"/>
          <w:b/>
          <w:bCs/>
          <w:sz w:val="26"/>
          <w:szCs w:val="26"/>
        </w:rPr>
        <w:t>real group ID,</w:t>
      </w:r>
      <w:r>
        <w:rPr>
          <w:rFonts w:cs="Arial" w:ascii="Arial" w:hAnsi="Arial"/>
          <w:sz w:val="26"/>
          <w:szCs w:val="26"/>
        </w:rPr>
        <w:t xml:space="preserve"> che </w:t>
      </w:r>
      <w:r>
        <w:rPr>
          <w:rFonts w:cs="Arial" w:ascii="Arial" w:hAnsi="Arial"/>
          <w:b/>
          <w:bCs/>
          <w:sz w:val="26"/>
          <w:szCs w:val="26"/>
        </w:rPr>
        <w:t>identificano l’utente</w:t>
      </w:r>
      <w:r>
        <w:rPr>
          <w:rFonts w:cs="Arial" w:ascii="Arial" w:hAnsi="Arial"/>
          <w:sz w:val="26"/>
          <w:szCs w:val="26"/>
        </w:rPr>
        <w:t xml:space="preserve">, ma anche gli identificativi </w:t>
      </w:r>
      <w:r>
        <w:rPr>
          <w:rFonts w:cs="Arial" w:ascii="Arial" w:hAnsi="Arial"/>
          <w:b/>
          <w:bCs/>
          <w:sz w:val="26"/>
          <w:szCs w:val="26"/>
        </w:rPr>
        <w:t>effective user ID</w:t>
      </w:r>
      <w:r>
        <w:rPr>
          <w:rFonts w:cs="Arial" w:ascii="Arial" w:hAnsi="Arial"/>
          <w:sz w:val="26"/>
          <w:szCs w:val="26"/>
        </w:rPr>
        <w:t xml:space="preserve"> e </w:t>
      </w:r>
      <w:r>
        <w:rPr>
          <w:rFonts w:cs="Arial" w:ascii="Arial" w:hAnsi="Arial"/>
          <w:b/>
          <w:bCs/>
          <w:sz w:val="26"/>
          <w:szCs w:val="26"/>
        </w:rPr>
        <w:t>effective group ID</w:t>
      </w:r>
      <w:r>
        <w:rPr>
          <w:rFonts w:cs="Arial" w:ascii="Arial" w:hAnsi="Arial"/>
          <w:sz w:val="26"/>
          <w:szCs w:val="26"/>
        </w:rPr>
        <w:t xml:space="preserve">, che </w:t>
      </w:r>
      <w:r>
        <w:rPr>
          <w:rFonts w:cs="Arial" w:ascii="Arial" w:hAnsi="Arial"/>
          <w:b/>
          <w:bCs/>
          <w:sz w:val="26"/>
          <w:szCs w:val="26"/>
        </w:rPr>
        <w:t>determinano i permessi di accesso ai file</w:t>
      </w:r>
      <w:r>
        <w:rPr>
          <w:rFonts w:cs="Arial" w:ascii="Arial" w:hAnsi="Arial"/>
          <w:sz w:val="26"/>
          <w:szCs w:val="26"/>
        </w:rPr>
        <w:t>. Di solito l’effective user ID coincide con il real user ID e l’effective group ID coincide con il real group ID. Visto che un programma viene eseguito con i permessi di chi lo manda in esecuzione, e non di chi lo possiede, si può utilizzare un flag (</w:t>
      </w:r>
      <w:r>
        <w:rPr>
          <w:rFonts w:cs="Arial" w:ascii="Arial" w:hAnsi="Arial"/>
          <w:b/>
          <w:bCs/>
          <w:sz w:val="26"/>
          <w:szCs w:val="26"/>
        </w:rPr>
        <w:t>S_ISUID</w:t>
      </w:r>
      <w:r>
        <w:rPr>
          <w:rFonts w:cs="Arial" w:ascii="Arial" w:hAnsi="Arial"/>
          <w:sz w:val="26"/>
          <w:szCs w:val="26"/>
        </w:rPr>
        <w:t xml:space="preserve">) in </w:t>
      </w:r>
      <w:r>
        <w:rPr>
          <w:rFonts w:cs="Arial" w:ascii="Arial" w:hAnsi="Arial"/>
          <w:b/>
          <w:bCs/>
          <w:sz w:val="26"/>
          <w:szCs w:val="26"/>
        </w:rPr>
        <w:t>st_mode</w:t>
      </w:r>
      <w:r>
        <w:rPr>
          <w:rFonts w:cs="Arial" w:ascii="Arial" w:hAnsi="Arial"/>
          <w:sz w:val="26"/>
          <w:szCs w:val="26"/>
        </w:rPr>
        <w:t xml:space="preserve">, ossia il </w:t>
      </w:r>
      <w:r>
        <w:rPr>
          <w:rFonts w:cs="Arial" w:ascii="Arial" w:hAnsi="Arial"/>
          <w:b/>
          <w:bCs/>
          <w:sz w:val="26"/>
          <w:szCs w:val="26"/>
        </w:rPr>
        <w:t>campo della struttura stat che memorizza il tipo di file</w:t>
      </w:r>
      <w:r>
        <w:rPr>
          <w:rFonts w:cs="Arial" w:ascii="Arial" w:hAnsi="Arial"/>
          <w:sz w:val="26"/>
          <w:szCs w:val="26"/>
        </w:rPr>
        <w:t xml:space="preserve">, in modo che quando un determinato file di programma viene eseguito, l’effective user ID del processo sia quello di chi possiede il file; tale flag è detto </w:t>
      </w:r>
      <w:r>
        <w:rPr>
          <w:rFonts w:cs="Arial" w:ascii="Arial" w:hAnsi="Arial"/>
          <w:b/>
          <w:bCs/>
          <w:sz w:val="26"/>
          <w:szCs w:val="26"/>
        </w:rPr>
        <w:t>set-user-ID</w:t>
      </w:r>
      <w:r>
        <w:rPr>
          <w:rFonts w:cs="Arial" w:ascii="Arial" w:hAnsi="Arial"/>
          <w:sz w:val="26"/>
          <w:szCs w:val="26"/>
        </w:rPr>
        <w:t>. Analogamente è possibile mandare in esecuzione un processo con un effective group ID uguale al group ID del file eseguibile; il relativo flag (</w:t>
      </w:r>
      <w:r>
        <w:rPr>
          <w:rFonts w:cs="Arial" w:ascii="Arial" w:hAnsi="Arial"/>
          <w:b/>
          <w:bCs/>
          <w:sz w:val="26"/>
          <w:szCs w:val="26"/>
        </w:rPr>
        <w:t>S_ISGID</w:t>
      </w:r>
      <w:r>
        <w:rPr>
          <w:rFonts w:cs="Arial" w:ascii="Arial" w:hAnsi="Arial"/>
          <w:sz w:val="26"/>
          <w:szCs w:val="26"/>
        </w:rPr>
        <w:t xml:space="preserve">) è detto </w:t>
      </w:r>
      <w:r>
        <w:rPr>
          <w:rFonts w:cs="Arial" w:ascii="Arial" w:hAnsi="Arial"/>
          <w:b/>
          <w:bCs/>
          <w:sz w:val="26"/>
          <w:szCs w:val="26"/>
        </w:rPr>
        <w:t>set-group-ID</w:t>
      </w:r>
      <w:r>
        <w:rPr>
          <w:rFonts w:cs="Arial" w:ascii="Arial" w:hAnsi="Arial"/>
          <w:sz w:val="26"/>
          <w:szCs w:val="26"/>
        </w:rPr>
        <w:t>.</w:t>
      </w:r>
    </w:p>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rPr>
      </w:pPr>
      <w:bookmarkStart w:id="13" w:name="_Toc139999215"/>
      <w:r>
        <w:rPr>
          <w:rFonts w:cs="Arial" w:ascii="Arial" w:hAnsi="Arial"/>
          <w:sz w:val="28"/>
          <w:szCs w:val="28"/>
        </w:rPr>
        <w:t>Sticky bit</w:t>
      </w:r>
      <w:bookmarkEnd w:id="13"/>
    </w:p>
    <w:p>
      <w:pPr>
        <w:pStyle w:val="Normal"/>
        <w:rPr>
          <w:rFonts w:ascii="Arial" w:hAnsi="Arial" w:cs="Arial"/>
          <w:sz w:val="26"/>
          <w:szCs w:val="26"/>
        </w:rPr>
      </w:pPr>
      <w:r>
        <w:rPr>
          <w:rFonts w:cs="Arial" w:ascii="Arial" w:hAnsi="Arial"/>
          <w:sz w:val="26"/>
          <w:szCs w:val="26"/>
        </w:rPr>
        <w:t xml:space="preserve">Lo </w:t>
      </w:r>
      <w:r>
        <w:rPr>
          <w:rFonts w:cs="Arial" w:ascii="Arial" w:hAnsi="Arial"/>
          <w:b/>
          <w:bCs/>
          <w:sz w:val="26"/>
          <w:szCs w:val="26"/>
        </w:rPr>
        <w:t>sticky b</w:t>
      </w:r>
      <w:r>
        <w:rPr>
          <w:rFonts w:cs="Arial" w:ascii="Arial" w:hAnsi="Arial"/>
          <w:sz w:val="26"/>
          <w:szCs w:val="26"/>
        </w:rPr>
        <w:t>it (</w:t>
      </w:r>
      <w:r>
        <w:rPr>
          <w:rFonts w:cs="Arial" w:ascii="Arial" w:hAnsi="Arial"/>
          <w:b/>
          <w:bCs/>
          <w:sz w:val="26"/>
          <w:szCs w:val="26"/>
        </w:rPr>
        <w:t>S_ISVTX</w:t>
      </w:r>
      <w:r>
        <w:rPr>
          <w:rFonts w:cs="Arial" w:ascii="Arial" w:hAnsi="Arial"/>
          <w:sz w:val="26"/>
          <w:szCs w:val="26"/>
        </w:rPr>
        <w:t>) permette di richiedere al kernel che l’</w:t>
      </w:r>
      <w:r>
        <w:rPr>
          <w:rFonts w:cs="Arial" w:ascii="Arial" w:hAnsi="Arial"/>
          <w:b/>
          <w:bCs/>
          <w:sz w:val="26"/>
          <w:szCs w:val="26"/>
        </w:rPr>
        <w:t>immagine del segmento di testo di un processo resti allocata nell’area di swap anche dopo la sua terminazione</w:t>
      </w:r>
      <w:r>
        <w:rPr>
          <w:rFonts w:cs="Arial" w:ascii="Arial" w:hAnsi="Arial"/>
          <w:sz w:val="26"/>
          <w:szCs w:val="26"/>
        </w:rPr>
        <w:t>. Quando lo sticky bit viene abilitato su una directory, i file nella directory possono essere rinominati o cancellati solo se l’utente ha i permessi di scrittura sulla directory e se è proprietario del file, o proprietario della directory o superutente.</w:t>
      </w:r>
    </w:p>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rPr>
      </w:pPr>
      <w:bookmarkStart w:id="14" w:name="_Toc139999216"/>
      <w:r>
        <w:rPr>
          <w:rFonts w:cs="Arial" w:ascii="Arial" w:hAnsi="Arial"/>
          <w:sz w:val="28"/>
          <w:szCs w:val="28"/>
        </w:rPr>
        <w:t>Processi zombie</w:t>
      </w:r>
      <w:bookmarkEnd w:id="14"/>
      <w:r>
        <w:rPr>
          <w:rFonts w:cs="Arial" w:ascii="Arial" w:hAnsi="Arial"/>
          <w:sz w:val="28"/>
          <w:szCs w:val="28"/>
        </w:rPr>
        <w:t xml:space="preserve"> e adottati</w:t>
      </w:r>
    </w:p>
    <w:p>
      <w:pPr>
        <w:pStyle w:val="Normal"/>
        <w:rPr>
          <w:rFonts w:ascii="Arial" w:hAnsi="Arial" w:cs="Arial"/>
          <w:sz w:val="26"/>
          <w:szCs w:val="26"/>
        </w:rPr>
      </w:pPr>
      <w:r>
        <w:rPr>
          <w:rFonts w:cs="Arial" w:ascii="Arial" w:hAnsi="Arial"/>
          <w:sz w:val="26"/>
          <w:szCs w:val="26"/>
        </w:rPr>
        <w:t xml:space="preserve">Un processo che termina, </w:t>
      </w:r>
      <w:r>
        <w:rPr>
          <w:rFonts w:cs="Arial" w:ascii="Arial" w:hAnsi="Arial"/>
          <w:b/>
          <w:bCs/>
          <w:sz w:val="26"/>
          <w:szCs w:val="26"/>
        </w:rPr>
        <w:t xml:space="preserve">non scompare </w:t>
      </w:r>
      <w:r>
        <w:rPr>
          <w:rFonts w:cs="Arial" w:ascii="Arial" w:hAnsi="Arial"/>
          <w:sz w:val="26"/>
          <w:szCs w:val="26"/>
        </w:rPr>
        <w:t xml:space="preserve">dal sistema </w:t>
      </w:r>
      <w:r>
        <w:rPr>
          <w:rFonts w:cs="Arial" w:ascii="Arial" w:hAnsi="Arial"/>
          <w:b/>
          <w:bCs/>
          <w:sz w:val="26"/>
          <w:szCs w:val="26"/>
        </w:rPr>
        <w:t>fino a che il padre non accetta il suo codice di terminazione</w:t>
      </w:r>
      <w:r>
        <w:rPr>
          <w:rFonts w:cs="Arial" w:ascii="Arial" w:hAnsi="Arial"/>
          <w:sz w:val="26"/>
          <w:szCs w:val="26"/>
        </w:rPr>
        <w:t>; tale processo si trova nello stato zombie. Se il padre non termina e non esegue mai una wait(), il codice di terminazione non sarà mai accettato ed il processo resterà sempre uno zombie. Un processo zombie non ha aree codice e dati allocati, quindi non usa molte risorse di sistema, ma continua ad avere un PCB. Se invece il padre termina prima del figlio, quest’ultimo diventa un processo orfano e viene adottato dal processo init (primo processo avviato dal kernel all’accensione del computer) che imposta il ppid del processo a 1, visto che init ha pid = 1.</w:t>
      </w:r>
    </w:p>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lang w:val="en-US"/>
        </w:rPr>
      </w:pPr>
      <w:bookmarkStart w:id="15" w:name="_Toc139999217"/>
      <w:r>
        <w:rPr>
          <w:rFonts w:cs="Arial" w:ascii="Arial" w:hAnsi="Arial"/>
          <w:sz w:val="28"/>
          <w:szCs w:val="28"/>
          <w:lang w:val="en-US"/>
        </w:rPr>
        <w:t>Hard e soft link (link simbolici)</w:t>
      </w:r>
      <w:bookmarkEnd w:id="15"/>
    </w:p>
    <w:p>
      <w:pPr>
        <w:pStyle w:val="Normal"/>
        <w:rPr>
          <w:rFonts w:ascii="Arial" w:hAnsi="Arial" w:cs="Arial"/>
          <w:sz w:val="26"/>
          <w:szCs w:val="26"/>
        </w:rPr>
      </w:pPr>
      <w:r>
        <w:rPr>
          <w:rFonts w:cs="Arial" w:ascii="Arial" w:hAnsi="Arial"/>
          <w:sz w:val="26"/>
          <w:szCs w:val="26"/>
        </w:rPr>
        <w:t xml:space="preserve">I </w:t>
      </w:r>
      <w:r>
        <w:rPr>
          <w:rFonts w:cs="Arial" w:ascii="Arial" w:hAnsi="Arial"/>
          <w:b/>
          <w:bCs/>
          <w:sz w:val="26"/>
          <w:szCs w:val="26"/>
        </w:rPr>
        <w:t>link</w:t>
      </w:r>
      <w:r>
        <w:rPr>
          <w:rFonts w:cs="Arial" w:ascii="Arial" w:hAnsi="Arial"/>
          <w:sz w:val="26"/>
          <w:szCs w:val="26"/>
        </w:rPr>
        <w:t xml:space="preserve"> sono scorciatoie per accedere a file o directory che vengono utilizzate frequentemente e permettono di avere più di un punto di accesso per lo stesso file o directory. Esistono </w:t>
      </w:r>
      <w:r>
        <w:rPr>
          <w:rFonts w:cs="Arial" w:ascii="Arial" w:hAnsi="Arial"/>
          <w:b/>
          <w:bCs/>
          <w:sz w:val="26"/>
          <w:szCs w:val="26"/>
        </w:rPr>
        <w:t>due tipi di link</w:t>
      </w:r>
      <w:r>
        <w:rPr>
          <w:rFonts w:cs="Arial" w:ascii="Arial" w:hAnsi="Arial"/>
          <w:sz w:val="26"/>
          <w:szCs w:val="26"/>
        </w:rPr>
        <w:t>:</w:t>
      </w:r>
    </w:p>
    <w:p>
      <w:pPr>
        <w:pStyle w:val="ListParagraph"/>
        <w:numPr>
          <w:ilvl w:val="0"/>
          <w:numId w:val="5"/>
        </w:numPr>
        <w:rPr>
          <w:rFonts w:ascii="Arial" w:hAnsi="Arial" w:cs="Arial"/>
          <w:sz w:val="26"/>
          <w:szCs w:val="26"/>
        </w:rPr>
      </w:pPr>
      <w:r>
        <w:rPr>
          <w:rFonts w:cs="Arial" w:ascii="Arial" w:hAnsi="Arial"/>
          <w:b/>
          <w:bCs/>
          <w:sz w:val="26"/>
          <w:szCs w:val="26"/>
        </w:rPr>
        <w:t>soft link</w:t>
      </w:r>
      <w:r>
        <w:rPr>
          <w:rFonts w:cs="Arial" w:ascii="Arial" w:hAnsi="Arial"/>
          <w:sz w:val="26"/>
          <w:szCs w:val="26"/>
        </w:rPr>
        <w:t>, dove viene creato un file che contiene solo il nome del riferimento;</w:t>
      </w:r>
    </w:p>
    <w:p>
      <w:pPr>
        <w:pStyle w:val="ListParagraph"/>
        <w:numPr>
          <w:ilvl w:val="0"/>
          <w:numId w:val="5"/>
        </w:numPr>
        <w:rPr>
          <w:rFonts w:ascii="Arial" w:hAnsi="Arial" w:cs="Arial"/>
          <w:sz w:val="26"/>
          <w:szCs w:val="26"/>
        </w:rPr>
      </w:pPr>
      <w:r>
        <w:rPr>
          <w:rFonts w:cs="Arial" w:ascii="Arial" w:hAnsi="Arial"/>
          <w:b/>
          <w:bCs/>
          <w:sz w:val="26"/>
          <w:szCs w:val="26"/>
        </w:rPr>
        <w:t>hard link</w:t>
      </w:r>
      <w:r>
        <w:rPr>
          <w:rFonts w:cs="Arial" w:ascii="Arial" w:hAnsi="Arial"/>
          <w:sz w:val="26"/>
          <w:szCs w:val="26"/>
        </w:rPr>
        <w:t>, dove non viene creato un file e si fa riferimento direttamente ai dati fisici.</w:t>
      </w:r>
    </w:p>
    <w:p>
      <w:pPr>
        <w:pStyle w:val="Normal"/>
        <w:rPr>
          <w:rFonts w:ascii="Arial" w:hAnsi="Arial" w:cs="Arial"/>
          <w:sz w:val="26"/>
          <w:szCs w:val="26"/>
        </w:rPr>
      </w:pPr>
      <w:r>
        <w:rPr>
          <w:rFonts w:cs="Arial" w:ascii="Arial" w:hAnsi="Arial"/>
          <w:sz w:val="26"/>
          <w:szCs w:val="26"/>
        </w:rPr>
        <w:t xml:space="preserve">Un link permette di accedere ad un file utilizzando un nuovo path name. Se utilizzo un </w:t>
      </w:r>
      <w:r>
        <w:rPr>
          <w:rFonts w:cs="Arial" w:ascii="Arial" w:hAnsi="Arial"/>
          <w:b/>
          <w:bCs/>
          <w:sz w:val="26"/>
          <w:szCs w:val="26"/>
        </w:rPr>
        <w:t>hard link</w:t>
      </w:r>
      <w:r>
        <w:rPr>
          <w:rFonts w:cs="Arial" w:ascii="Arial" w:hAnsi="Arial"/>
          <w:sz w:val="26"/>
          <w:szCs w:val="26"/>
        </w:rPr>
        <w:t xml:space="preserve"> i due file fanno riferimento allo stesso </w:t>
      </w:r>
      <w:r>
        <w:rPr>
          <w:rFonts w:cs="Arial" w:ascii="Arial" w:hAnsi="Arial"/>
          <w:b/>
          <w:bCs/>
          <w:sz w:val="26"/>
          <w:szCs w:val="26"/>
        </w:rPr>
        <w:t>i-node</w:t>
      </w:r>
      <w:r>
        <w:rPr>
          <w:rFonts w:cs="Arial" w:ascii="Arial" w:hAnsi="Arial"/>
          <w:sz w:val="26"/>
          <w:szCs w:val="26"/>
        </w:rPr>
        <w:t xml:space="preserve">, ossia una </w:t>
      </w:r>
      <w:r>
        <w:rPr>
          <w:rFonts w:cs="Arial" w:ascii="Arial" w:hAnsi="Arial"/>
          <w:b/>
          <w:bCs/>
          <w:sz w:val="26"/>
          <w:szCs w:val="26"/>
        </w:rPr>
        <w:t>struttura dati che contiene informazioni relative ad un file in una directory</w:t>
      </w:r>
      <w:r>
        <w:rPr>
          <w:rFonts w:cs="Arial" w:ascii="Arial" w:hAnsi="Arial"/>
          <w:sz w:val="26"/>
          <w:szCs w:val="26"/>
        </w:rPr>
        <w:t xml:space="preserve"> (tipo di file, dimensione del file, numero dell’i-node, UID e GID, permessi di accesso, ecc.).    Se invece utilizzo un </w:t>
      </w:r>
      <w:r>
        <w:rPr>
          <w:rFonts w:cs="Arial" w:ascii="Arial" w:hAnsi="Arial"/>
          <w:b/>
          <w:bCs/>
          <w:sz w:val="26"/>
          <w:szCs w:val="26"/>
        </w:rPr>
        <w:t>soft link,</w:t>
      </w:r>
      <w:r>
        <w:rPr>
          <w:rFonts w:cs="Arial" w:ascii="Arial" w:hAnsi="Arial"/>
          <w:sz w:val="26"/>
          <w:szCs w:val="26"/>
        </w:rPr>
        <w:t xml:space="preserve"> anche chiamato </w:t>
      </w:r>
      <w:r>
        <w:rPr>
          <w:rFonts w:cs="Arial" w:ascii="Arial" w:hAnsi="Arial"/>
          <w:b/>
          <w:bCs/>
          <w:sz w:val="26"/>
          <w:szCs w:val="26"/>
        </w:rPr>
        <w:t>link simbolico</w:t>
      </w:r>
      <w:r>
        <w:rPr>
          <w:rFonts w:cs="Arial" w:ascii="Arial" w:hAnsi="Arial"/>
          <w:sz w:val="26"/>
          <w:szCs w:val="26"/>
        </w:rPr>
        <w:t xml:space="preserve">, questo corrisponde ad un file speciale che contiene il path name del file collegato. La </w:t>
      </w:r>
      <w:r>
        <w:rPr>
          <w:rFonts w:cs="Arial" w:ascii="Arial" w:hAnsi="Arial"/>
          <w:b/>
          <w:bCs/>
          <w:sz w:val="26"/>
          <w:szCs w:val="26"/>
        </w:rPr>
        <w:t>tecnica degli hard link</w:t>
      </w:r>
      <w:r>
        <w:rPr>
          <w:rFonts w:cs="Arial" w:ascii="Arial" w:hAnsi="Arial"/>
          <w:sz w:val="26"/>
          <w:szCs w:val="26"/>
        </w:rPr>
        <w:t xml:space="preserve"> permette di </w:t>
      </w:r>
      <w:r>
        <w:rPr>
          <w:rFonts w:cs="Arial" w:ascii="Arial" w:hAnsi="Arial"/>
          <w:b/>
          <w:bCs/>
          <w:sz w:val="26"/>
          <w:szCs w:val="26"/>
        </w:rPr>
        <w:t>risparmiare memoria</w:t>
      </w:r>
      <w:r>
        <w:rPr>
          <w:rFonts w:cs="Arial" w:ascii="Arial" w:hAnsi="Arial"/>
          <w:sz w:val="26"/>
          <w:szCs w:val="26"/>
        </w:rPr>
        <w:t xml:space="preserve"> e consente </w:t>
      </w:r>
      <w:r>
        <w:rPr>
          <w:rFonts w:cs="Arial" w:ascii="Arial" w:hAnsi="Arial"/>
          <w:b/>
          <w:bCs/>
          <w:sz w:val="26"/>
          <w:szCs w:val="26"/>
        </w:rPr>
        <w:t>accessi veloci</w:t>
      </w:r>
      <w:r>
        <w:rPr>
          <w:rFonts w:cs="Arial" w:ascii="Arial" w:hAnsi="Arial"/>
          <w:sz w:val="26"/>
          <w:szCs w:val="26"/>
        </w:rPr>
        <w:t xml:space="preserve"> </w:t>
      </w:r>
      <w:r>
        <w:rPr>
          <w:rFonts w:cs="Arial" w:ascii="Arial" w:hAnsi="Arial"/>
          <w:b/>
          <w:bCs/>
          <w:sz w:val="26"/>
          <w:szCs w:val="26"/>
        </w:rPr>
        <w:t>ai file collegati</w:t>
      </w:r>
      <w:r>
        <w:rPr>
          <w:rFonts w:cs="Arial" w:ascii="Arial" w:hAnsi="Arial"/>
          <w:sz w:val="26"/>
          <w:szCs w:val="26"/>
        </w:rPr>
        <w:t xml:space="preserve">, ma </w:t>
      </w:r>
      <w:r>
        <w:rPr>
          <w:rFonts w:cs="Arial" w:ascii="Arial" w:hAnsi="Arial"/>
          <w:b/>
          <w:bCs/>
          <w:sz w:val="26"/>
          <w:szCs w:val="26"/>
        </w:rPr>
        <w:t>può generare situazioni anomale</w:t>
      </w:r>
      <w:r>
        <w:rPr>
          <w:rFonts w:cs="Arial" w:ascii="Arial" w:hAnsi="Arial"/>
          <w:sz w:val="26"/>
          <w:szCs w:val="26"/>
        </w:rPr>
        <w:t xml:space="preserve">, mentre la </w:t>
      </w:r>
      <w:r>
        <w:rPr>
          <w:rFonts w:cs="Arial" w:ascii="Arial" w:hAnsi="Arial"/>
          <w:b/>
          <w:bCs/>
          <w:sz w:val="26"/>
          <w:szCs w:val="26"/>
        </w:rPr>
        <w:t>tecnica dei soft link</w:t>
      </w:r>
      <w:r>
        <w:rPr>
          <w:rFonts w:cs="Arial" w:ascii="Arial" w:hAnsi="Arial"/>
          <w:sz w:val="26"/>
          <w:szCs w:val="26"/>
        </w:rPr>
        <w:t xml:space="preserve"> ha come </w:t>
      </w:r>
      <w:r>
        <w:rPr>
          <w:rFonts w:cs="Arial" w:ascii="Arial" w:hAnsi="Arial"/>
          <w:b/>
          <w:bCs/>
          <w:sz w:val="26"/>
          <w:szCs w:val="26"/>
        </w:rPr>
        <w:t>svantaggio</w:t>
      </w:r>
      <w:r>
        <w:rPr>
          <w:rFonts w:cs="Arial" w:ascii="Arial" w:hAnsi="Arial"/>
          <w:sz w:val="26"/>
          <w:szCs w:val="26"/>
        </w:rPr>
        <w:t xml:space="preserve"> lo </w:t>
      </w:r>
      <w:r>
        <w:rPr>
          <w:rFonts w:cs="Arial" w:ascii="Arial" w:hAnsi="Arial"/>
          <w:b/>
          <w:bCs/>
          <w:sz w:val="26"/>
          <w:szCs w:val="26"/>
        </w:rPr>
        <w:t>spreco di memoria</w:t>
      </w:r>
      <w:r>
        <w:rPr>
          <w:rFonts w:cs="Arial" w:ascii="Arial" w:hAnsi="Arial"/>
          <w:sz w:val="26"/>
          <w:szCs w:val="26"/>
        </w:rPr>
        <w:t xml:space="preserve"> e la </w:t>
      </w:r>
      <w:r>
        <w:rPr>
          <w:rFonts w:cs="Arial" w:ascii="Arial" w:hAnsi="Arial"/>
          <w:b/>
          <w:bCs/>
          <w:sz w:val="26"/>
          <w:szCs w:val="26"/>
        </w:rPr>
        <w:t>maggior lentezza nell’accesso</w:t>
      </w:r>
      <w:r>
        <w:rPr>
          <w:rFonts w:cs="Arial" w:ascii="Arial" w:hAnsi="Arial"/>
          <w:sz w:val="26"/>
          <w:szCs w:val="26"/>
        </w:rPr>
        <w:t>.</w:t>
      </w:r>
    </w:p>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lang w:val="en-US"/>
        </w:rPr>
      </w:pPr>
      <w:bookmarkStart w:id="16" w:name="_Toc139999218"/>
      <w:r>
        <w:rPr>
          <w:rFonts w:cs="Arial" w:ascii="Arial" w:hAnsi="Arial"/>
          <w:sz w:val="28"/>
          <w:szCs w:val="28"/>
          <w:lang w:val="en-US"/>
        </w:rPr>
        <w:t>Dup2</w:t>
      </w:r>
      <w:bookmarkEnd w:id="16"/>
    </w:p>
    <w:p>
      <w:pPr>
        <w:pStyle w:val="Normal"/>
        <w:jc w:val="center"/>
        <w:rPr>
          <w:rFonts w:ascii="Arial" w:hAnsi="Arial" w:cs="Arial"/>
          <w:sz w:val="26"/>
          <w:szCs w:val="26"/>
          <w:lang w:val="en-US"/>
        </w:rPr>
      </w:pPr>
      <w:r>
        <w:rPr>
          <w:rFonts w:cs="Arial" w:ascii="Arial" w:hAnsi="Arial"/>
          <w:sz w:val="26"/>
          <w:szCs w:val="26"/>
          <w:lang w:val="en-US"/>
        </w:rPr>
        <w:t>#include &lt;unistd.h&gt;</w:t>
      </w:r>
    </w:p>
    <w:p>
      <w:pPr>
        <w:pStyle w:val="Normal"/>
        <w:jc w:val="center"/>
        <w:rPr>
          <w:rFonts w:ascii="Arial" w:hAnsi="Arial" w:cs="Arial"/>
          <w:sz w:val="26"/>
          <w:szCs w:val="26"/>
          <w:lang w:val="en-US"/>
        </w:rPr>
      </w:pPr>
      <w:r>
        <w:rPr>
          <w:rFonts w:cs="Arial" w:ascii="Arial" w:hAnsi="Arial"/>
          <w:sz w:val="26"/>
          <w:szCs w:val="26"/>
          <w:lang w:val="en-US"/>
        </w:rPr>
        <w:t>int dup2 (int filedes, int filedes2)</w:t>
      </w:r>
    </w:p>
    <w:p>
      <w:pPr>
        <w:pStyle w:val="Normal"/>
        <w:rPr>
          <w:rFonts w:ascii="Arial" w:hAnsi="Arial" w:cs="Arial"/>
          <w:sz w:val="26"/>
          <w:szCs w:val="26"/>
        </w:rPr>
      </w:pPr>
      <w:r>
        <w:rPr>
          <w:rFonts w:cs="Arial" w:ascii="Arial" w:hAnsi="Arial"/>
          <w:sz w:val="26"/>
          <w:szCs w:val="26"/>
        </w:rPr>
        <w:t xml:space="preserve">La system call </w:t>
      </w:r>
      <w:r>
        <w:rPr>
          <w:rFonts w:cs="Arial" w:ascii="Arial" w:hAnsi="Arial"/>
          <w:b/>
          <w:bCs/>
          <w:sz w:val="26"/>
          <w:szCs w:val="26"/>
        </w:rPr>
        <w:t>dup2</w:t>
      </w:r>
      <w:r>
        <w:rPr>
          <w:rFonts w:cs="Arial" w:ascii="Arial" w:hAnsi="Arial"/>
          <w:sz w:val="26"/>
          <w:szCs w:val="26"/>
        </w:rPr>
        <w:t xml:space="preserve">() permette di </w:t>
      </w:r>
      <w:r>
        <w:rPr>
          <w:rFonts w:cs="Arial" w:ascii="Arial" w:hAnsi="Arial"/>
          <w:b/>
          <w:bCs/>
          <w:sz w:val="26"/>
          <w:szCs w:val="26"/>
        </w:rPr>
        <w:t>duplicare i descrittori di file</w:t>
      </w:r>
      <w:r>
        <w:rPr>
          <w:rFonts w:cs="Arial" w:ascii="Arial" w:hAnsi="Arial"/>
          <w:sz w:val="26"/>
          <w:szCs w:val="26"/>
        </w:rPr>
        <w:t>: in particolare prende in input due descrittori di file, copiando quello passato come primo argomento (filedes) in quello passato come secondo (filedes2</w:t>
      </w:r>
      <w:r>
        <w:rPr>
          <w:rFonts w:cs="Arial" w:ascii="Arial" w:hAnsi="Arial"/>
          <w:b/>
          <w:bCs/>
          <w:sz w:val="26"/>
          <w:szCs w:val="26"/>
        </w:rPr>
        <w:t>). Nel caso in cui filedes2 sia attualmente attivo</w:t>
      </w:r>
      <w:r>
        <w:rPr>
          <w:rFonts w:cs="Arial" w:ascii="Arial" w:hAnsi="Arial"/>
          <w:sz w:val="26"/>
          <w:szCs w:val="26"/>
        </w:rPr>
        <w:t xml:space="preserve">, </w:t>
      </w:r>
      <w:r>
        <w:rPr>
          <w:rFonts w:cs="Arial" w:ascii="Arial" w:hAnsi="Arial"/>
          <w:b/>
          <w:bCs/>
          <w:sz w:val="26"/>
          <w:szCs w:val="26"/>
        </w:rPr>
        <w:t>lo chiude</w:t>
      </w:r>
      <w:r>
        <w:rPr>
          <w:rFonts w:cs="Arial" w:ascii="Arial" w:hAnsi="Arial"/>
          <w:sz w:val="26"/>
          <w:szCs w:val="26"/>
        </w:rPr>
        <w:t xml:space="preserve"> </w:t>
      </w:r>
      <w:r>
        <w:rPr>
          <w:rFonts w:cs="Arial" w:ascii="Arial" w:hAnsi="Arial"/>
          <w:b/>
          <w:bCs/>
          <w:sz w:val="26"/>
          <w:szCs w:val="26"/>
        </w:rPr>
        <w:t>e lo fa riferire allo stesso file a cui fa riferimento filedes</w:t>
      </w:r>
      <w:r>
        <w:rPr>
          <w:rFonts w:cs="Arial" w:ascii="Arial" w:hAnsi="Arial"/>
          <w:sz w:val="26"/>
          <w:szCs w:val="26"/>
        </w:rPr>
        <w:t xml:space="preserve">. Il descrittore di file originale e quello copiato condividono lo stesso puntatore interno al file e le stesse modalità di accesso. Dup2() ritorna il nuovo descrittore se ha successo, altrimenti -1. Questa system call viene spesso </w:t>
      </w:r>
      <w:r>
        <w:rPr>
          <w:rFonts w:cs="Arial" w:ascii="Arial" w:hAnsi="Arial"/>
          <w:b/>
          <w:bCs/>
          <w:sz w:val="26"/>
          <w:szCs w:val="26"/>
        </w:rPr>
        <w:t>utilizzata nelle pipe per redirezionare l’input o l’output</w:t>
      </w:r>
      <w:r>
        <w:rPr>
          <w:rFonts w:cs="Arial" w:ascii="Arial" w:hAnsi="Arial"/>
          <w:sz w:val="26"/>
          <w:szCs w:val="26"/>
        </w:rPr>
        <w:t xml:space="preserve"> di un processo </w:t>
      </w:r>
      <w:r>
        <w:rPr>
          <w:rFonts w:cs="Arial" w:ascii="Arial" w:hAnsi="Arial"/>
          <w:b/>
          <w:bCs/>
          <w:sz w:val="26"/>
          <w:szCs w:val="26"/>
        </w:rPr>
        <w:t>verso la</w:t>
      </w:r>
      <w:r>
        <w:rPr>
          <w:rFonts w:cs="Arial" w:ascii="Arial" w:hAnsi="Arial"/>
          <w:sz w:val="26"/>
          <w:szCs w:val="26"/>
        </w:rPr>
        <w:t xml:space="preserve"> stessa (</w:t>
      </w:r>
      <w:r>
        <w:rPr>
          <w:rFonts w:cs="Arial" w:ascii="Arial" w:hAnsi="Arial"/>
          <w:b/>
          <w:bCs/>
          <w:sz w:val="26"/>
          <w:szCs w:val="26"/>
        </w:rPr>
        <w:t>pipe</w:t>
      </w:r>
      <w:r>
        <w:rPr>
          <w:rFonts w:cs="Arial" w:ascii="Arial" w:hAnsi="Arial"/>
          <w:sz w:val="26"/>
          <w:szCs w:val="26"/>
        </w:rPr>
        <w:t xml:space="preserve">), in modo da consentire la </w:t>
      </w:r>
      <w:r>
        <w:rPr>
          <w:rFonts w:cs="Arial" w:ascii="Arial" w:hAnsi="Arial"/>
          <w:b/>
          <w:bCs/>
          <w:sz w:val="26"/>
          <w:szCs w:val="26"/>
        </w:rPr>
        <w:t>comunicazione tra i processi</w:t>
      </w:r>
      <w:r>
        <w:rPr>
          <w:rFonts w:cs="Arial" w:ascii="Arial" w:hAnsi="Arial"/>
          <w:sz w:val="26"/>
          <w:szCs w:val="26"/>
        </w:rPr>
        <w:t>.</w:t>
      </w:r>
    </w:p>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rPr>
      </w:pPr>
      <w:bookmarkStart w:id="17" w:name="_Toc139999219"/>
      <w:r>
        <w:rPr>
          <w:rFonts w:cs="Arial" w:ascii="Arial" w:hAnsi="Arial"/>
          <w:sz w:val="28"/>
          <w:szCs w:val="28"/>
        </w:rPr>
        <w:t>Differenza tra signal e sigaction</w:t>
      </w:r>
      <w:bookmarkEnd w:id="17"/>
    </w:p>
    <w:p>
      <w:pPr>
        <w:pStyle w:val="Normal"/>
        <w:jc w:val="center"/>
        <w:rPr>
          <w:rFonts w:ascii="Arial" w:hAnsi="Arial" w:cs="Arial"/>
          <w:sz w:val="26"/>
          <w:szCs w:val="26"/>
        </w:rPr>
      </w:pPr>
      <w:r>
        <w:rPr>
          <w:rFonts w:cs="Arial" w:ascii="Arial" w:hAnsi="Arial"/>
          <w:sz w:val="26"/>
          <w:szCs w:val="26"/>
        </w:rPr>
        <w:t>#include &lt;signal.h&gt;</w:t>
      </w:r>
    </w:p>
    <w:p>
      <w:pPr>
        <w:pStyle w:val="Normal"/>
        <w:jc w:val="center"/>
        <w:rPr>
          <w:rFonts w:ascii="Arial" w:hAnsi="Arial" w:cs="Arial"/>
          <w:sz w:val="26"/>
          <w:szCs w:val="26"/>
          <w:lang w:val="en-US"/>
        </w:rPr>
      </w:pPr>
      <w:r>
        <w:rPr>
          <w:rFonts w:cs="Arial" w:ascii="Arial" w:hAnsi="Arial"/>
          <w:sz w:val="26"/>
          <w:szCs w:val="26"/>
        </w:rPr>
        <w:t xml:space="preserve"> </w:t>
      </w:r>
      <w:r>
        <w:rPr>
          <w:rFonts w:cs="Arial" w:ascii="Arial" w:hAnsi="Arial"/>
          <w:sz w:val="26"/>
          <w:szCs w:val="26"/>
          <w:lang w:val="en-US"/>
        </w:rPr>
        <w:t>void (*signal(int signo, void (*func) (int))) (int);</w:t>
      </w:r>
    </w:p>
    <w:p>
      <w:pPr>
        <w:pStyle w:val="Normal"/>
        <w:jc w:val="center"/>
        <w:rPr>
          <w:rFonts w:ascii="Arial" w:hAnsi="Arial" w:cs="Arial"/>
          <w:sz w:val="26"/>
          <w:szCs w:val="26"/>
          <w:lang w:val="en-US"/>
        </w:rPr>
      </w:pPr>
      <w:r>
        <w:rPr>
          <w:rFonts w:cs="Arial" w:ascii="Arial" w:hAnsi="Arial"/>
          <w:sz w:val="26"/>
          <w:szCs w:val="26"/>
          <w:lang w:val="en-US"/>
        </w:rPr>
        <w:t>int sigaction (int signo, const struct sigaction *act, struct sigaction *oact);</w:t>
      </w:r>
    </w:p>
    <w:p>
      <w:pPr>
        <w:pStyle w:val="Normal"/>
        <w:rPr>
          <w:rFonts w:ascii="Arial" w:hAnsi="Arial" w:cs="Arial"/>
          <w:sz w:val="26"/>
          <w:szCs w:val="26"/>
        </w:rPr>
      </w:pPr>
      <w:r>
        <w:rPr>
          <w:rFonts w:cs="Arial" w:ascii="Arial" w:hAnsi="Arial"/>
          <w:sz w:val="26"/>
          <w:szCs w:val="26"/>
        </w:rPr>
        <w:t xml:space="preserve">La funzione </w:t>
      </w:r>
      <w:r>
        <w:rPr>
          <w:rFonts w:cs="Arial" w:ascii="Arial" w:hAnsi="Arial"/>
          <w:b/>
          <w:bCs/>
          <w:sz w:val="26"/>
          <w:szCs w:val="26"/>
        </w:rPr>
        <w:t>signal</w:t>
      </w:r>
      <w:r>
        <w:rPr>
          <w:rFonts w:cs="Arial" w:ascii="Arial" w:hAnsi="Arial"/>
          <w:sz w:val="26"/>
          <w:szCs w:val="26"/>
        </w:rPr>
        <w:t>() fornisce lo strumento per istruire il kernel ad eseguire una determinata azione quando il processo chiamante riceve un determinato segnale. Prende in input due argomenti:</w:t>
      </w:r>
    </w:p>
    <w:p>
      <w:pPr>
        <w:pStyle w:val="ListParagraph"/>
        <w:numPr>
          <w:ilvl w:val="0"/>
          <w:numId w:val="6"/>
        </w:numPr>
        <w:rPr>
          <w:rFonts w:ascii="Arial" w:hAnsi="Arial" w:cs="Arial"/>
          <w:sz w:val="26"/>
          <w:szCs w:val="26"/>
        </w:rPr>
      </w:pPr>
      <w:r>
        <w:rPr>
          <w:rFonts w:cs="Arial" w:ascii="Arial" w:hAnsi="Arial"/>
          <w:b/>
          <w:bCs/>
          <w:sz w:val="26"/>
          <w:szCs w:val="26"/>
        </w:rPr>
        <w:t>signo</w:t>
      </w:r>
      <w:r>
        <w:rPr>
          <w:rFonts w:cs="Arial" w:ascii="Arial" w:hAnsi="Arial"/>
          <w:sz w:val="26"/>
          <w:szCs w:val="26"/>
        </w:rPr>
        <w:t>, che è un intero che rappresenta il nome del segnale occorso;</w:t>
      </w:r>
    </w:p>
    <w:p>
      <w:pPr>
        <w:pStyle w:val="ListParagraph"/>
        <w:numPr>
          <w:ilvl w:val="0"/>
          <w:numId w:val="6"/>
        </w:numPr>
        <w:rPr>
          <w:rFonts w:ascii="Arial" w:hAnsi="Arial" w:cs="Arial"/>
          <w:sz w:val="26"/>
          <w:szCs w:val="26"/>
        </w:rPr>
      </w:pPr>
      <w:r>
        <w:rPr>
          <w:rFonts w:cs="Arial" w:ascii="Arial" w:hAnsi="Arial"/>
          <w:b/>
          <w:bCs/>
          <w:sz w:val="26"/>
          <w:szCs w:val="26"/>
        </w:rPr>
        <w:t>func</w:t>
      </w:r>
      <w:r>
        <w:rPr>
          <w:rFonts w:cs="Arial" w:ascii="Arial" w:hAnsi="Arial"/>
          <w:sz w:val="26"/>
          <w:szCs w:val="26"/>
        </w:rPr>
        <w:t xml:space="preserve">, che è un puntatore ad una funzione e può avere come valore </w:t>
      </w:r>
      <w:r>
        <w:rPr>
          <w:rFonts w:cs="Arial" w:ascii="Arial" w:hAnsi="Arial"/>
          <w:b/>
          <w:bCs/>
          <w:sz w:val="26"/>
          <w:szCs w:val="26"/>
        </w:rPr>
        <w:t>SIG_IGN</w:t>
      </w:r>
      <w:r>
        <w:rPr>
          <w:rFonts w:cs="Arial" w:ascii="Arial" w:hAnsi="Arial"/>
          <w:sz w:val="26"/>
          <w:szCs w:val="26"/>
        </w:rPr>
        <w:t xml:space="preserve">, che indica al sistema di ignorare il segnale, </w:t>
      </w:r>
      <w:r>
        <w:rPr>
          <w:rFonts w:cs="Arial" w:ascii="Arial" w:hAnsi="Arial"/>
          <w:b/>
          <w:bCs/>
          <w:sz w:val="26"/>
          <w:szCs w:val="26"/>
        </w:rPr>
        <w:t>SIG_DFL</w:t>
      </w:r>
      <w:r>
        <w:rPr>
          <w:rFonts w:cs="Arial" w:ascii="Arial" w:hAnsi="Arial"/>
          <w:sz w:val="26"/>
          <w:szCs w:val="26"/>
        </w:rPr>
        <w:t>, che indica al sistema di associare l’azione di default, o l’indirizzo di una funzione da chiamare quando occorre il segnale (</w:t>
      </w:r>
      <w:r>
        <w:rPr>
          <w:rFonts w:cs="Arial" w:ascii="Arial" w:hAnsi="Arial"/>
          <w:b/>
          <w:bCs/>
          <w:sz w:val="26"/>
          <w:szCs w:val="26"/>
        </w:rPr>
        <w:t>gestore del segnale</w:t>
      </w:r>
      <w:r>
        <w:rPr>
          <w:rFonts w:cs="Arial" w:ascii="Arial" w:hAnsi="Arial"/>
          <w:sz w:val="26"/>
          <w:szCs w:val="26"/>
        </w:rPr>
        <w:t>).</w:t>
      </w:r>
    </w:p>
    <w:p>
      <w:pPr>
        <w:pStyle w:val="Normal"/>
        <w:rPr>
          <w:rFonts w:ascii="Arial" w:hAnsi="Arial" w:cs="Arial"/>
          <w:sz w:val="26"/>
          <w:szCs w:val="26"/>
        </w:rPr>
      </w:pPr>
      <w:r>
        <w:rPr>
          <w:rFonts w:cs="Arial" w:ascii="Arial" w:hAnsi="Arial"/>
          <w:sz w:val="26"/>
          <w:szCs w:val="26"/>
        </w:rPr>
        <w:t xml:space="preserve">La function </w:t>
      </w:r>
      <w:r>
        <w:rPr>
          <w:rFonts w:cs="Arial" w:ascii="Arial" w:hAnsi="Arial"/>
          <w:b/>
          <w:bCs/>
          <w:sz w:val="26"/>
          <w:szCs w:val="26"/>
        </w:rPr>
        <w:t>sigaction</w:t>
      </w:r>
      <w:r>
        <w:rPr>
          <w:rFonts w:cs="Arial" w:ascii="Arial" w:hAnsi="Arial"/>
          <w:sz w:val="26"/>
          <w:szCs w:val="26"/>
        </w:rPr>
        <w:t xml:space="preserve">(), invece, sostituisce la funzione signal() nelle versioni più recenti di Unix. Prende in input il numero del segnale </w:t>
      </w:r>
      <w:r>
        <w:rPr>
          <w:rFonts w:cs="Arial" w:ascii="Arial" w:hAnsi="Arial"/>
          <w:b/>
          <w:bCs/>
          <w:sz w:val="26"/>
          <w:szCs w:val="26"/>
        </w:rPr>
        <w:t>signo</w:t>
      </w:r>
      <w:r>
        <w:rPr>
          <w:rFonts w:cs="Arial" w:ascii="Arial" w:hAnsi="Arial"/>
          <w:sz w:val="26"/>
          <w:szCs w:val="26"/>
        </w:rPr>
        <w:t xml:space="preserve">, il puntatore </w:t>
      </w:r>
      <w:r>
        <w:rPr>
          <w:rFonts w:cs="Arial" w:ascii="Arial" w:hAnsi="Arial"/>
          <w:b/>
          <w:bCs/>
          <w:sz w:val="26"/>
          <w:szCs w:val="26"/>
        </w:rPr>
        <w:t>act</w:t>
      </w:r>
      <w:r>
        <w:rPr>
          <w:rFonts w:cs="Arial" w:ascii="Arial" w:hAnsi="Arial"/>
          <w:sz w:val="26"/>
          <w:szCs w:val="26"/>
        </w:rPr>
        <w:t xml:space="preserve">, che se è non nullo significa che stiamo modificando l’azione del segnale, ed infine un altro puntatore </w:t>
      </w:r>
      <w:r>
        <w:rPr>
          <w:rFonts w:cs="Arial" w:ascii="Arial" w:hAnsi="Arial"/>
          <w:b/>
          <w:bCs/>
          <w:sz w:val="26"/>
          <w:szCs w:val="26"/>
        </w:rPr>
        <w:t>oact</w:t>
      </w:r>
      <w:r>
        <w:rPr>
          <w:rFonts w:cs="Arial" w:ascii="Arial" w:hAnsi="Arial"/>
          <w:sz w:val="26"/>
          <w:szCs w:val="26"/>
        </w:rPr>
        <w:t xml:space="preserve">, che se non nullo, fa tornare al sistema l’ultima azione effettuata per quel segnale nello stesso puntatore oact. In generale </w:t>
      </w:r>
      <w:r>
        <w:rPr>
          <w:rFonts w:cs="Arial" w:ascii="Arial" w:hAnsi="Arial"/>
          <w:b/>
          <w:bCs/>
          <w:sz w:val="26"/>
          <w:szCs w:val="26"/>
        </w:rPr>
        <w:t>signal</w:t>
      </w:r>
      <w:r>
        <w:rPr>
          <w:rFonts w:cs="Arial" w:ascii="Arial" w:hAnsi="Arial"/>
          <w:sz w:val="26"/>
          <w:szCs w:val="26"/>
        </w:rPr>
        <w:t xml:space="preserve">() è una funzione </w:t>
      </w:r>
      <w:r>
        <w:rPr>
          <w:rFonts w:cs="Arial" w:ascii="Arial" w:hAnsi="Arial"/>
          <w:b/>
          <w:bCs/>
          <w:sz w:val="26"/>
          <w:szCs w:val="26"/>
        </w:rPr>
        <w:t>più</w:t>
      </w:r>
      <w:r>
        <w:rPr>
          <w:rFonts w:cs="Arial" w:ascii="Arial" w:hAnsi="Arial"/>
          <w:sz w:val="26"/>
          <w:szCs w:val="26"/>
        </w:rPr>
        <w:t xml:space="preserve"> </w:t>
      </w:r>
      <w:r>
        <w:rPr>
          <w:rFonts w:cs="Arial" w:ascii="Arial" w:hAnsi="Arial"/>
          <w:b/>
          <w:bCs/>
          <w:sz w:val="26"/>
          <w:szCs w:val="26"/>
        </w:rPr>
        <w:t>semplice</w:t>
      </w:r>
      <w:r>
        <w:rPr>
          <w:rFonts w:cs="Arial" w:ascii="Arial" w:hAnsi="Arial"/>
          <w:sz w:val="26"/>
          <w:szCs w:val="26"/>
        </w:rPr>
        <w:t xml:space="preserve"> </w:t>
      </w:r>
      <w:r>
        <w:rPr>
          <w:rFonts w:cs="Arial" w:ascii="Arial" w:hAnsi="Arial"/>
          <w:b/>
          <w:bCs/>
          <w:sz w:val="26"/>
          <w:szCs w:val="26"/>
        </w:rPr>
        <w:t>e meno flessibile</w:t>
      </w:r>
      <w:r>
        <w:rPr>
          <w:rFonts w:cs="Arial" w:ascii="Arial" w:hAnsi="Arial"/>
          <w:sz w:val="26"/>
          <w:szCs w:val="26"/>
        </w:rPr>
        <w:t xml:space="preserve"> </w:t>
      </w:r>
      <w:r>
        <w:rPr>
          <w:rFonts w:cs="Arial" w:ascii="Arial" w:hAnsi="Arial"/>
          <w:b/>
          <w:bCs/>
          <w:sz w:val="26"/>
          <w:szCs w:val="26"/>
        </w:rPr>
        <w:t>rispetto a sigaction</w:t>
      </w:r>
      <w:r>
        <w:rPr>
          <w:rFonts w:cs="Arial" w:ascii="Arial" w:hAnsi="Arial"/>
          <w:sz w:val="26"/>
          <w:szCs w:val="26"/>
        </w:rPr>
        <w:t xml:space="preserve">(), poichè quest’ultima ha come argomento due puntatori ad una </w:t>
      </w:r>
      <w:r>
        <w:rPr>
          <w:rFonts w:cs="Arial" w:ascii="Arial" w:hAnsi="Arial"/>
          <w:b/>
          <w:bCs/>
          <w:sz w:val="26"/>
          <w:szCs w:val="26"/>
        </w:rPr>
        <w:t>struct</w:t>
      </w:r>
      <w:r>
        <w:rPr>
          <w:rFonts w:cs="Arial" w:ascii="Arial" w:hAnsi="Arial"/>
          <w:sz w:val="26"/>
          <w:szCs w:val="26"/>
        </w:rPr>
        <w:t xml:space="preserve">, la quale permette di specificare vari comportamenti e opzioni aggiuntive per la gestione dei segnali. Tramite il campo </w:t>
      </w:r>
      <w:r>
        <w:rPr>
          <w:rFonts w:cs="Arial" w:ascii="Arial" w:hAnsi="Arial"/>
          <w:b/>
          <w:bCs/>
          <w:sz w:val="26"/>
          <w:szCs w:val="26"/>
        </w:rPr>
        <w:t>sa_mask</w:t>
      </w:r>
      <w:r>
        <w:rPr>
          <w:rFonts w:cs="Arial" w:ascii="Arial" w:hAnsi="Arial"/>
          <w:sz w:val="26"/>
          <w:szCs w:val="26"/>
        </w:rPr>
        <w:t xml:space="preserve"> di questa struct, ad esempio, si può </w:t>
      </w:r>
      <w:r>
        <w:rPr>
          <w:rFonts w:cs="Arial" w:ascii="Arial" w:hAnsi="Arial"/>
          <w:b/>
          <w:bCs/>
          <w:sz w:val="26"/>
          <w:szCs w:val="26"/>
        </w:rPr>
        <w:t>specificare l’insieme dei segnali aggiunti alla maschera dei segnali.</w:t>
      </w:r>
    </w:p>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rPr>
      </w:pPr>
      <w:bookmarkStart w:id="18" w:name="_Toc139999220"/>
      <w:r>
        <w:rPr>
          <w:rFonts w:cs="Arial" w:ascii="Arial" w:hAnsi="Arial"/>
          <w:sz w:val="28"/>
          <w:szCs w:val="28"/>
        </w:rPr>
        <w:t>Tipi di file</w:t>
      </w:r>
      <w:bookmarkEnd w:id="18"/>
    </w:p>
    <w:p>
      <w:pPr>
        <w:pStyle w:val="Normal"/>
        <w:rPr>
          <w:rFonts w:ascii="Arial" w:hAnsi="Arial" w:cs="Arial"/>
          <w:sz w:val="26"/>
          <w:szCs w:val="26"/>
        </w:rPr>
      </w:pPr>
      <w:r>
        <w:rPr>
          <w:rFonts w:cs="Arial" w:ascii="Arial" w:hAnsi="Arial"/>
          <w:sz w:val="26"/>
          <w:szCs w:val="26"/>
        </w:rPr>
        <w:t xml:space="preserve">Esistono </w:t>
      </w:r>
      <w:r>
        <w:rPr>
          <w:rFonts w:cs="Arial" w:ascii="Arial" w:hAnsi="Arial"/>
          <w:b/>
          <w:bCs/>
          <w:sz w:val="26"/>
          <w:szCs w:val="26"/>
        </w:rPr>
        <w:t>diversi tipi di file</w:t>
      </w:r>
      <w:r>
        <w:rPr>
          <w:rFonts w:cs="Arial" w:ascii="Arial" w:hAnsi="Arial"/>
          <w:sz w:val="26"/>
          <w:szCs w:val="26"/>
        </w:rPr>
        <w:t>:</w:t>
      </w:r>
    </w:p>
    <w:p>
      <w:pPr>
        <w:pStyle w:val="ListParagraph"/>
        <w:numPr>
          <w:ilvl w:val="0"/>
          <w:numId w:val="7"/>
        </w:numPr>
        <w:rPr>
          <w:rFonts w:ascii="Arial" w:hAnsi="Arial" w:cs="Arial"/>
          <w:sz w:val="26"/>
          <w:szCs w:val="26"/>
        </w:rPr>
      </w:pPr>
      <w:r>
        <w:rPr>
          <w:rFonts w:cs="Arial" w:ascii="Arial" w:hAnsi="Arial"/>
          <w:b/>
          <w:bCs/>
          <w:sz w:val="26"/>
          <w:szCs w:val="26"/>
        </w:rPr>
        <w:t>regolari</w:t>
      </w:r>
      <w:r>
        <w:rPr>
          <w:rFonts w:cs="Arial" w:ascii="Arial" w:hAnsi="Arial"/>
          <w:sz w:val="26"/>
          <w:szCs w:val="26"/>
        </w:rPr>
        <w:t>, che sono il tipo di file più comune, contenente dati in una qualche forma (ad es. di testo o binari);</w:t>
      </w:r>
    </w:p>
    <w:p>
      <w:pPr>
        <w:pStyle w:val="ListParagraph"/>
        <w:numPr>
          <w:ilvl w:val="0"/>
          <w:numId w:val="7"/>
        </w:numPr>
        <w:rPr>
          <w:rFonts w:ascii="Arial" w:hAnsi="Arial" w:cs="Arial"/>
          <w:sz w:val="26"/>
          <w:szCs w:val="26"/>
        </w:rPr>
      </w:pPr>
      <w:r>
        <w:rPr>
          <w:rFonts w:cs="Arial" w:ascii="Arial" w:hAnsi="Arial"/>
          <w:b/>
          <w:bCs/>
          <w:sz w:val="26"/>
          <w:szCs w:val="26"/>
        </w:rPr>
        <w:t>directory</w:t>
      </w:r>
      <w:r>
        <w:rPr>
          <w:rFonts w:cs="Arial" w:ascii="Arial" w:hAnsi="Arial"/>
          <w:sz w:val="26"/>
          <w:szCs w:val="26"/>
        </w:rPr>
        <w:t>, la quale contiene nomi di altri file e puntatori alle informazioni su tali file;</w:t>
      </w:r>
    </w:p>
    <w:p>
      <w:pPr>
        <w:pStyle w:val="ListParagraph"/>
        <w:numPr>
          <w:ilvl w:val="0"/>
          <w:numId w:val="7"/>
        </w:numPr>
        <w:rPr>
          <w:rFonts w:ascii="Arial" w:hAnsi="Arial" w:cs="Arial"/>
          <w:sz w:val="26"/>
          <w:szCs w:val="26"/>
        </w:rPr>
      </w:pPr>
      <w:r>
        <w:rPr>
          <w:rFonts w:cs="Arial" w:ascii="Arial" w:hAnsi="Arial"/>
          <w:b/>
          <w:bCs/>
          <w:sz w:val="26"/>
          <w:szCs w:val="26"/>
        </w:rPr>
        <w:t>file speciali a blocco</w:t>
      </w:r>
      <w:r>
        <w:rPr>
          <w:rFonts w:cs="Arial" w:ascii="Arial" w:hAnsi="Arial"/>
          <w:sz w:val="26"/>
          <w:szCs w:val="26"/>
        </w:rPr>
        <w:t>, utilizzati per rappresentare dispositivi che consistono in un insieme di blocchi ad indirizzamento casuale (dischi);</w:t>
      </w:r>
    </w:p>
    <w:p>
      <w:pPr>
        <w:pStyle w:val="ListParagraph"/>
        <w:numPr>
          <w:ilvl w:val="0"/>
          <w:numId w:val="7"/>
        </w:numPr>
        <w:rPr>
          <w:rFonts w:ascii="Arial" w:hAnsi="Arial" w:cs="Arial"/>
          <w:sz w:val="26"/>
          <w:szCs w:val="26"/>
        </w:rPr>
      </w:pPr>
      <w:r>
        <w:rPr>
          <w:rFonts w:cs="Arial" w:ascii="Arial" w:hAnsi="Arial"/>
          <w:b/>
          <w:bCs/>
          <w:sz w:val="26"/>
          <w:szCs w:val="26"/>
        </w:rPr>
        <w:t>file speciali a caratteri</w:t>
      </w:r>
      <w:r>
        <w:rPr>
          <w:rFonts w:cs="Arial" w:ascii="Arial" w:hAnsi="Arial"/>
          <w:sz w:val="26"/>
          <w:szCs w:val="26"/>
        </w:rPr>
        <w:t>, usati per rappresentare dispositivi che costituiscono flussi di caratteri (terminali, stampanti e interfacce di rete);</w:t>
      </w:r>
    </w:p>
    <w:p>
      <w:pPr>
        <w:pStyle w:val="ListParagraph"/>
        <w:numPr>
          <w:ilvl w:val="0"/>
          <w:numId w:val="7"/>
        </w:numPr>
        <w:rPr>
          <w:rFonts w:ascii="Arial" w:hAnsi="Arial" w:cs="Arial"/>
          <w:sz w:val="26"/>
          <w:szCs w:val="26"/>
        </w:rPr>
      </w:pPr>
      <w:r>
        <w:rPr>
          <w:rFonts w:cs="Arial" w:ascii="Arial" w:hAnsi="Arial"/>
          <w:b/>
          <w:bCs/>
          <w:sz w:val="26"/>
          <w:szCs w:val="26"/>
        </w:rPr>
        <w:t>FIFO</w:t>
      </w:r>
      <w:r>
        <w:rPr>
          <w:rFonts w:cs="Arial" w:ascii="Arial" w:hAnsi="Arial"/>
          <w:sz w:val="26"/>
          <w:szCs w:val="26"/>
        </w:rPr>
        <w:t>, utilizzati per la comunicazione tra processi;</w:t>
      </w:r>
    </w:p>
    <w:p>
      <w:pPr>
        <w:pStyle w:val="ListParagraph"/>
        <w:numPr>
          <w:ilvl w:val="0"/>
          <w:numId w:val="7"/>
        </w:numPr>
        <w:rPr>
          <w:rFonts w:ascii="Arial" w:hAnsi="Arial" w:cs="Arial"/>
          <w:sz w:val="26"/>
          <w:szCs w:val="26"/>
        </w:rPr>
      </w:pPr>
      <w:r>
        <w:rPr>
          <w:rFonts w:cs="Arial" w:ascii="Arial" w:hAnsi="Arial"/>
          <w:b/>
          <w:bCs/>
          <w:sz w:val="26"/>
          <w:szCs w:val="26"/>
        </w:rPr>
        <w:t>Socket</w:t>
      </w:r>
      <w:r>
        <w:rPr>
          <w:rFonts w:cs="Arial" w:ascii="Arial" w:hAnsi="Arial"/>
          <w:sz w:val="26"/>
          <w:szCs w:val="26"/>
        </w:rPr>
        <w:t>, che è un tipo di file utilizzato per la comunicazione su rete tra processi;</w:t>
      </w:r>
    </w:p>
    <w:p>
      <w:pPr>
        <w:pStyle w:val="ListParagraph"/>
        <w:numPr>
          <w:ilvl w:val="0"/>
          <w:numId w:val="7"/>
        </w:numPr>
        <w:rPr>
          <w:rFonts w:ascii="Arial" w:hAnsi="Arial" w:cs="Arial"/>
          <w:sz w:val="26"/>
          <w:szCs w:val="26"/>
        </w:rPr>
      </w:pPr>
      <w:r>
        <w:rPr>
          <w:rFonts w:cs="Arial" w:ascii="Arial" w:hAnsi="Arial"/>
          <w:b/>
          <w:bCs/>
          <w:sz w:val="26"/>
          <w:szCs w:val="26"/>
        </w:rPr>
        <w:t>Link simbolici</w:t>
      </w:r>
      <w:r>
        <w:rPr>
          <w:rFonts w:cs="Arial" w:ascii="Arial" w:hAnsi="Arial"/>
          <w:sz w:val="26"/>
          <w:szCs w:val="26"/>
        </w:rPr>
        <w:t>, ossia i soft link.</w:t>
      </w:r>
    </w:p>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rPr>
      </w:pPr>
      <w:bookmarkStart w:id="19" w:name="_Toc139999221"/>
      <w:r>
        <w:rPr>
          <w:rFonts w:cs="Arial" w:ascii="Arial" w:hAnsi="Arial"/>
          <w:sz w:val="28"/>
          <w:szCs w:val="28"/>
        </w:rPr>
        <w:t>TCP e UDP</w:t>
      </w:r>
      <w:bookmarkEnd w:id="19"/>
    </w:p>
    <w:p>
      <w:pPr>
        <w:pStyle w:val="Normal"/>
        <w:rPr>
          <w:rFonts w:ascii="Arial" w:hAnsi="Arial" w:cs="Arial"/>
          <w:sz w:val="26"/>
          <w:szCs w:val="26"/>
        </w:rPr>
      </w:pPr>
      <w:r>
        <w:rPr>
          <w:rFonts w:cs="Arial" w:ascii="Arial" w:hAnsi="Arial"/>
          <w:b/>
          <w:bCs/>
          <w:sz w:val="26"/>
          <w:szCs w:val="26"/>
        </w:rPr>
        <w:t>TCP</w:t>
      </w:r>
      <w:r>
        <w:rPr>
          <w:rFonts w:cs="Arial" w:ascii="Arial" w:hAnsi="Arial"/>
          <w:sz w:val="26"/>
          <w:szCs w:val="26"/>
        </w:rPr>
        <w:t xml:space="preserve"> (</w:t>
      </w:r>
      <w:r>
        <w:rPr>
          <w:rFonts w:cs="Arial" w:ascii="Arial" w:hAnsi="Arial"/>
          <w:b/>
          <w:bCs/>
          <w:sz w:val="26"/>
          <w:szCs w:val="26"/>
        </w:rPr>
        <w:t>Transmission Control Protocol</w:t>
      </w:r>
      <w:r>
        <w:rPr>
          <w:rFonts w:cs="Arial" w:ascii="Arial" w:hAnsi="Arial"/>
          <w:sz w:val="26"/>
          <w:szCs w:val="26"/>
        </w:rPr>
        <w:t xml:space="preserve">) e </w:t>
      </w:r>
      <w:r>
        <w:rPr>
          <w:rFonts w:cs="Arial" w:ascii="Arial" w:hAnsi="Arial"/>
          <w:b/>
          <w:bCs/>
          <w:sz w:val="26"/>
          <w:szCs w:val="26"/>
        </w:rPr>
        <w:t>UDP</w:t>
      </w:r>
      <w:r>
        <w:rPr>
          <w:rFonts w:cs="Arial" w:ascii="Arial" w:hAnsi="Arial"/>
          <w:sz w:val="26"/>
          <w:szCs w:val="26"/>
        </w:rPr>
        <w:t xml:space="preserve"> (</w:t>
      </w:r>
      <w:r>
        <w:rPr>
          <w:rFonts w:cs="Arial" w:ascii="Arial" w:hAnsi="Arial"/>
          <w:b/>
          <w:bCs/>
          <w:sz w:val="26"/>
          <w:szCs w:val="26"/>
        </w:rPr>
        <w:t>User Datagram Protocol</w:t>
      </w:r>
      <w:r>
        <w:rPr>
          <w:rFonts w:cs="Arial" w:ascii="Arial" w:hAnsi="Arial"/>
          <w:sz w:val="26"/>
          <w:szCs w:val="26"/>
        </w:rPr>
        <w:t xml:space="preserve">) sono </w:t>
      </w:r>
      <w:r>
        <w:rPr>
          <w:rFonts w:cs="Arial" w:ascii="Arial" w:hAnsi="Arial"/>
          <w:b/>
          <w:bCs/>
          <w:sz w:val="26"/>
          <w:szCs w:val="26"/>
        </w:rPr>
        <w:t>protocolli di comunicazione utilizzati nelle socket</w:t>
      </w:r>
      <w:r>
        <w:rPr>
          <w:rFonts w:cs="Arial" w:ascii="Arial" w:hAnsi="Arial"/>
          <w:sz w:val="26"/>
          <w:szCs w:val="26"/>
        </w:rPr>
        <w:t xml:space="preserve"> per trasferire dati tra processi che si trovano su host differenti. Le </w:t>
      </w:r>
      <w:r>
        <w:rPr>
          <w:rFonts w:cs="Arial" w:ascii="Arial" w:hAnsi="Arial"/>
          <w:b/>
          <w:bCs/>
          <w:sz w:val="26"/>
          <w:szCs w:val="26"/>
        </w:rPr>
        <w:t>socket sono analoghe a dei “varchi”</w:t>
      </w:r>
      <w:r>
        <w:rPr>
          <w:rFonts w:cs="Arial" w:ascii="Arial" w:hAnsi="Arial"/>
          <w:sz w:val="26"/>
          <w:szCs w:val="26"/>
        </w:rPr>
        <w:t xml:space="preserve">, infatti </w:t>
      </w:r>
      <w:r>
        <w:rPr>
          <w:rFonts w:cs="Arial" w:ascii="Arial" w:hAnsi="Arial"/>
          <w:b/>
          <w:bCs/>
          <w:sz w:val="26"/>
          <w:szCs w:val="26"/>
        </w:rPr>
        <w:t>un processo riceve/invia messaggi tramite la socket</w:t>
      </w:r>
      <w:r>
        <w:rPr>
          <w:rFonts w:cs="Arial" w:ascii="Arial" w:hAnsi="Arial"/>
          <w:sz w:val="26"/>
          <w:szCs w:val="26"/>
        </w:rPr>
        <w:t xml:space="preserve">. Il </w:t>
      </w:r>
      <w:r>
        <w:rPr>
          <w:rFonts w:cs="Arial" w:ascii="Arial" w:hAnsi="Arial"/>
          <w:b/>
          <w:bCs/>
          <w:sz w:val="26"/>
          <w:szCs w:val="26"/>
        </w:rPr>
        <w:t>TCP</w:t>
      </w:r>
      <w:r>
        <w:rPr>
          <w:rFonts w:cs="Arial" w:ascii="Arial" w:hAnsi="Arial"/>
          <w:sz w:val="26"/>
          <w:szCs w:val="26"/>
        </w:rPr>
        <w:t xml:space="preserve"> è un protocollo </w:t>
      </w:r>
      <w:r>
        <w:rPr>
          <w:rFonts w:cs="Arial" w:ascii="Arial" w:hAnsi="Arial"/>
          <w:b/>
          <w:bCs/>
          <w:sz w:val="26"/>
          <w:szCs w:val="26"/>
        </w:rPr>
        <w:t>orientato alla connessione</w:t>
      </w:r>
      <w:r>
        <w:rPr>
          <w:rFonts w:cs="Arial" w:ascii="Arial" w:hAnsi="Arial"/>
          <w:sz w:val="26"/>
          <w:szCs w:val="26"/>
        </w:rPr>
        <w:t xml:space="preserve">, ossia, prima di inviare dati, il TCP </w:t>
      </w:r>
      <w:r>
        <w:rPr>
          <w:rFonts w:cs="Arial" w:ascii="Arial" w:hAnsi="Arial"/>
          <w:b/>
          <w:bCs/>
          <w:sz w:val="26"/>
          <w:szCs w:val="26"/>
        </w:rPr>
        <w:t>stabilisce una connessione tra il processo mittente e il processo destinatario</w:t>
      </w:r>
      <w:r>
        <w:rPr>
          <w:rFonts w:cs="Arial" w:ascii="Arial" w:hAnsi="Arial"/>
          <w:sz w:val="26"/>
          <w:szCs w:val="26"/>
        </w:rPr>
        <w:t xml:space="preserve">, garantendo un </w:t>
      </w:r>
      <w:r>
        <w:rPr>
          <w:rFonts w:cs="Arial" w:ascii="Arial" w:hAnsi="Arial"/>
          <w:b/>
          <w:bCs/>
          <w:sz w:val="26"/>
          <w:szCs w:val="26"/>
        </w:rPr>
        <w:t>trasporto affidabile tra i due</w:t>
      </w:r>
      <w:r>
        <w:rPr>
          <w:rFonts w:cs="Arial" w:ascii="Arial" w:hAnsi="Arial"/>
          <w:sz w:val="26"/>
          <w:szCs w:val="26"/>
        </w:rPr>
        <w:t xml:space="preserve">. Il TCP, inoltre, implementa il </w:t>
      </w:r>
      <w:r>
        <w:rPr>
          <w:rFonts w:cs="Arial" w:ascii="Arial" w:hAnsi="Arial"/>
          <w:b/>
          <w:bCs/>
          <w:sz w:val="26"/>
          <w:szCs w:val="26"/>
        </w:rPr>
        <w:t>controllo della congestione</w:t>
      </w:r>
      <w:r>
        <w:rPr>
          <w:rFonts w:cs="Arial" w:ascii="Arial" w:hAnsi="Arial"/>
          <w:sz w:val="26"/>
          <w:szCs w:val="26"/>
        </w:rPr>
        <w:t xml:space="preserve">, ossia </w:t>
      </w:r>
      <w:r>
        <w:rPr>
          <w:rFonts w:cs="Arial" w:ascii="Arial" w:hAnsi="Arial"/>
          <w:b/>
          <w:bCs/>
          <w:sz w:val="26"/>
          <w:szCs w:val="26"/>
        </w:rPr>
        <w:t>regola la velocità di trasmissione dei dati per evitare il sovraccaricamento della rete</w:t>
      </w:r>
      <w:r>
        <w:rPr>
          <w:rFonts w:cs="Arial" w:ascii="Arial" w:hAnsi="Arial"/>
          <w:sz w:val="26"/>
          <w:szCs w:val="26"/>
        </w:rPr>
        <w:t xml:space="preserve">, ma anche il </w:t>
      </w:r>
      <w:r>
        <w:rPr>
          <w:rFonts w:cs="Arial" w:ascii="Arial" w:hAnsi="Arial"/>
          <w:b/>
          <w:bCs/>
          <w:sz w:val="26"/>
          <w:szCs w:val="26"/>
        </w:rPr>
        <w:t>controllo di flusso</w:t>
      </w:r>
      <w:r>
        <w:rPr>
          <w:rFonts w:cs="Arial" w:ascii="Arial" w:hAnsi="Arial"/>
          <w:sz w:val="26"/>
          <w:szCs w:val="26"/>
        </w:rPr>
        <w:t xml:space="preserve">, ossia il </w:t>
      </w:r>
      <w:r>
        <w:rPr>
          <w:rFonts w:cs="Arial" w:ascii="Arial" w:hAnsi="Arial"/>
          <w:b/>
          <w:bCs/>
          <w:sz w:val="26"/>
          <w:szCs w:val="26"/>
        </w:rPr>
        <w:t>processo mittente evita di sovraccaricare il processo destinatario</w:t>
      </w:r>
      <w:r>
        <w:rPr>
          <w:rFonts w:cs="Arial" w:ascii="Arial" w:hAnsi="Arial"/>
          <w:sz w:val="26"/>
          <w:szCs w:val="26"/>
        </w:rPr>
        <w:t xml:space="preserve"> con una quantità eccessiva di dati. Per quanto riguarda il </w:t>
      </w:r>
      <w:r>
        <w:rPr>
          <w:rFonts w:cs="Arial" w:ascii="Arial" w:hAnsi="Arial"/>
          <w:b/>
          <w:bCs/>
          <w:sz w:val="26"/>
          <w:szCs w:val="26"/>
        </w:rPr>
        <w:t>protocollo UDP</w:t>
      </w:r>
      <w:r>
        <w:rPr>
          <w:rFonts w:cs="Arial" w:ascii="Arial" w:hAnsi="Arial"/>
          <w:sz w:val="26"/>
          <w:szCs w:val="26"/>
        </w:rPr>
        <w:t>, invece</w:t>
      </w:r>
      <w:r>
        <w:rPr>
          <w:rFonts w:cs="Arial" w:ascii="Arial" w:hAnsi="Arial"/>
          <w:b/>
          <w:bCs/>
          <w:sz w:val="26"/>
          <w:szCs w:val="26"/>
        </w:rPr>
        <w:t>, non è richiesta l’instaurazione di una connessione</w:t>
      </w:r>
      <w:r>
        <w:rPr>
          <w:rFonts w:cs="Arial" w:ascii="Arial" w:hAnsi="Arial"/>
          <w:sz w:val="26"/>
          <w:szCs w:val="26"/>
        </w:rPr>
        <w:t xml:space="preserve"> prima di trasmettere dati, di conseguenza l’UDP è chiaramente </w:t>
      </w:r>
      <w:r>
        <w:rPr>
          <w:rFonts w:cs="Arial" w:ascii="Arial" w:hAnsi="Arial"/>
          <w:b/>
          <w:bCs/>
          <w:sz w:val="26"/>
          <w:szCs w:val="26"/>
        </w:rPr>
        <w:t>meno affidabile del TCP</w:t>
      </w:r>
      <w:r>
        <w:rPr>
          <w:rFonts w:cs="Arial" w:ascii="Arial" w:hAnsi="Arial"/>
          <w:sz w:val="26"/>
          <w:szCs w:val="26"/>
        </w:rPr>
        <w:t xml:space="preserve">. L’UDP, inoltre, </w:t>
      </w:r>
      <w:r>
        <w:rPr>
          <w:rFonts w:cs="Arial" w:ascii="Arial" w:hAnsi="Arial"/>
          <w:b/>
          <w:bCs/>
          <w:sz w:val="26"/>
          <w:szCs w:val="26"/>
        </w:rPr>
        <w:t>non offre neanche funzionalità come il controllo di flusso ed il controllo della congestione</w:t>
      </w:r>
      <w:r>
        <w:rPr>
          <w:rFonts w:cs="Arial" w:ascii="Arial" w:hAnsi="Arial"/>
          <w:sz w:val="26"/>
          <w:szCs w:val="26"/>
        </w:rPr>
        <w:t>.        In generale l’</w:t>
      </w:r>
      <w:r>
        <w:rPr>
          <w:rFonts w:cs="Arial" w:ascii="Arial" w:hAnsi="Arial"/>
          <w:b/>
          <w:bCs/>
          <w:sz w:val="26"/>
          <w:szCs w:val="26"/>
        </w:rPr>
        <w:t>UDP</w:t>
      </w:r>
      <w:r>
        <w:rPr>
          <w:rFonts w:cs="Arial" w:ascii="Arial" w:hAnsi="Arial"/>
          <w:sz w:val="26"/>
          <w:szCs w:val="26"/>
        </w:rPr>
        <w:t xml:space="preserve"> è un protocollo </w:t>
      </w:r>
      <w:r>
        <w:rPr>
          <w:rFonts w:cs="Arial" w:ascii="Arial" w:hAnsi="Arial"/>
          <w:b/>
          <w:bCs/>
          <w:sz w:val="26"/>
          <w:szCs w:val="26"/>
        </w:rPr>
        <w:t>più rapido ma meno affidabile</w:t>
      </w:r>
      <w:r>
        <w:rPr>
          <w:rFonts w:cs="Arial" w:ascii="Arial" w:hAnsi="Arial"/>
          <w:sz w:val="26"/>
          <w:szCs w:val="26"/>
        </w:rPr>
        <w:t>, in quanto non garantisce la consegna dei dati e non ha funzionalità aggiuntive come invece ha il TCP.</w:t>
      </w:r>
    </w:p>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lang w:val="en-US"/>
        </w:rPr>
      </w:pPr>
      <w:bookmarkStart w:id="20" w:name="_Toc139999222"/>
      <w:r>
        <w:rPr>
          <w:rFonts w:cs="Arial" w:ascii="Arial" w:hAnsi="Arial"/>
          <w:sz w:val="28"/>
          <w:szCs w:val="28"/>
          <w:lang w:val="en-US"/>
        </w:rPr>
        <w:t>Pipe</w:t>
      </w:r>
      <w:bookmarkEnd w:id="20"/>
    </w:p>
    <w:p>
      <w:pPr>
        <w:pStyle w:val="Normal"/>
        <w:jc w:val="center"/>
        <w:rPr>
          <w:rFonts w:ascii="Arial" w:hAnsi="Arial" w:cs="Arial"/>
          <w:sz w:val="26"/>
          <w:szCs w:val="26"/>
          <w:lang w:val="en-US"/>
        </w:rPr>
      </w:pPr>
      <w:r>
        <w:rPr>
          <w:rFonts w:cs="Arial" w:ascii="Arial" w:hAnsi="Arial"/>
          <w:sz w:val="26"/>
          <w:szCs w:val="26"/>
          <w:lang w:val="en-US"/>
        </w:rPr>
        <w:t>#include &lt;unistd.h&gt;</w:t>
      </w:r>
    </w:p>
    <w:p>
      <w:pPr>
        <w:pStyle w:val="Normal"/>
        <w:jc w:val="center"/>
        <w:rPr>
          <w:rFonts w:ascii="Arial" w:hAnsi="Arial" w:cs="Arial"/>
          <w:sz w:val="26"/>
          <w:szCs w:val="26"/>
          <w:lang w:val="en-US"/>
        </w:rPr>
      </w:pPr>
      <w:r>
        <w:rPr>
          <w:rFonts w:cs="Arial" w:ascii="Arial" w:hAnsi="Arial"/>
          <w:sz w:val="26"/>
          <w:szCs w:val="26"/>
          <w:lang w:val="en-US"/>
        </w:rPr>
        <w:t>int pipe (int fd[]);</w:t>
      </w:r>
    </w:p>
    <w:p>
      <w:pPr>
        <w:pStyle w:val="Normal"/>
        <w:rPr>
          <w:rFonts w:ascii="Arial" w:hAnsi="Arial" w:cs="Arial"/>
          <w:sz w:val="26"/>
          <w:szCs w:val="26"/>
        </w:rPr>
      </w:pPr>
      <w:r>
        <w:rPr>
          <w:rFonts w:cs="Arial" w:ascii="Arial" w:hAnsi="Arial"/>
          <w:sz w:val="26"/>
          <w:szCs w:val="26"/>
        </w:rPr>
        <w:t xml:space="preserve">Il termine pipe è utilizzato per indicare situazioni in cui si </w:t>
      </w:r>
      <w:r>
        <w:rPr>
          <w:rFonts w:cs="Arial" w:ascii="Arial" w:hAnsi="Arial"/>
          <w:b/>
          <w:bCs/>
          <w:sz w:val="26"/>
          <w:szCs w:val="26"/>
        </w:rPr>
        <w:t>connette un flusso di dati da un processo ad un altro</w:t>
      </w:r>
      <w:r>
        <w:rPr>
          <w:rFonts w:cs="Arial" w:ascii="Arial" w:hAnsi="Arial"/>
          <w:sz w:val="26"/>
          <w:szCs w:val="26"/>
        </w:rPr>
        <w:t xml:space="preserve">. Le </w:t>
      </w:r>
      <w:r>
        <w:rPr>
          <w:rFonts w:cs="Arial" w:ascii="Arial" w:hAnsi="Arial"/>
          <w:b/>
          <w:bCs/>
          <w:sz w:val="26"/>
          <w:szCs w:val="26"/>
        </w:rPr>
        <w:t>pipe anonime</w:t>
      </w:r>
      <w:r>
        <w:rPr>
          <w:rFonts w:cs="Arial" w:ascii="Arial" w:hAnsi="Arial"/>
          <w:sz w:val="26"/>
          <w:szCs w:val="26"/>
        </w:rPr>
        <w:t xml:space="preserve"> sono un </w:t>
      </w:r>
      <w:r>
        <w:rPr>
          <w:rFonts w:cs="Arial" w:ascii="Arial" w:hAnsi="Arial"/>
          <w:b/>
          <w:bCs/>
          <w:sz w:val="26"/>
          <w:szCs w:val="26"/>
        </w:rPr>
        <w:t>canale di comunicazione</w:t>
      </w:r>
      <w:r>
        <w:rPr>
          <w:rFonts w:cs="Arial" w:ascii="Arial" w:hAnsi="Arial"/>
          <w:sz w:val="26"/>
          <w:szCs w:val="26"/>
        </w:rPr>
        <w:t xml:space="preserve">, mantenuto a livello kernel, che appunto </w:t>
      </w:r>
      <w:r>
        <w:rPr>
          <w:rFonts w:cs="Arial" w:ascii="Arial" w:hAnsi="Arial"/>
          <w:b/>
          <w:bCs/>
          <w:sz w:val="26"/>
          <w:szCs w:val="26"/>
        </w:rPr>
        <w:t>unisce due processi</w:t>
      </w:r>
      <w:r>
        <w:rPr>
          <w:rFonts w:cs="Arial" w:ascii="Arial" w:hAnsi="Arial"/>
          <w:sz w:val="26"/>
          <w:szCs w:val="26"/>
        </w:rPr>
        <w:t xml:space="preserve">; è </w:t>
      </w:r>
      <w:r>
        <w:rPr>
          <w:rFonts w:cs="Arial" w:ascii="Arial" w:hAnsi="Arial"/>
          <w:b/>
          <w:bCs/>
          <w:sz w:val="26"/>
          <w:szCs w:val="26"/>
        </w:rPr>
        <w:t>unidirezionale</w:t>
      </w:r>
      <w:r>
        <w:rPr>
          <w:rFonts w:cs="Arial" w:ascii="Arial" w:hAnsi="Arial"/>
          <w:sz w:val="26"/>
          <w:szCs w:val="26"/>
        </w:rPr>
        <w:t xml:space="preserve"> e </w:t>
      </w:r>
      <w:r>
        <w:rPr>
          <w:rFonts w:cs="Arial" w:ascii="Arial" w:hAnsi="Arial"/>
          <w:b/>
          <w:bCs/>
          <w:sz w:val="26"/>
          <w:szCs w:val="26"/>
        </w:rPr>
        <w:t>permette la comunicazione solo tra processi con un antenato comune</w:t>
      </w:r>
      <w:r>
        <w:rPr>
          <w:rFonts w:cs="Arial" w:ascii="Arial" w:hAnsi="Arial"/>
          <w:sz w:val="26"/>
          <w:szCs w:val="26"/>
        </w:rPr>
        <w:t xml:space="preserve">. Una pipe presenta </w:t>
      </w:r>
      <w:r>
        <w:rPr>
          <w:rFonts w:cs="Arial" w:ascii="Arial" w:hAnsi="Arial"/>
          <w:b/>
          <w:bCs/>
          <w:sz w:val="26"/>
          <w:szCs w:val="26"/>
        </w:rPr>
        <w:t>due lati di accesso</w:t>
      </w:r>
      <w:r>
        <w:rPr>
          <w:rFonts w:cs="Arial" w:ascii="Arial" w:hAnsi="Arial"/>
          <w:sz w:val="26"/>
          <w:szCs w:val="26"/>
        </w:rPr>
        <w:t xml:space="preserve">, </w:t>
      </w:r>
      <w:r>
        <w:rPr>
          <w:rFonts w:cs="Arial" w:ascii="Arial" w:hAnsi="Arial"/>
          <w:b/>
          <w:bCs/>
          <w:sz w:val="26"/>
          <w:szCs w:val="26"/>
        </w:rPr>
        <w:t>ciascuno associato ad un descrittore</w:t>
      </w:r>
      <w:r>
        <w:rPr>
          <w:rFonts w:cs="Arial" w:ascii="Arial" w:hAnsi="Arial"/>
          <w:sz w:val="26"/>
          <w:szCs w:val="26"/>
        </w:rPr>
        <w:t xml:space="preserve"> di file: il </w:t>
      </w:r>
      <w:r>
        <w:rPr>
          <w:rFonts w:cs="Arial" w:ascii="Arial" w:hAnsi="Arial"/>
          <w:b/>
          <w:bCs/>
          <w:sz w:val="26"/>
          <w:szCs w:val="26"/>
        </w:rPr>
        <w:t>lato di lettura</w:t>
      </w:r>
      <w:r>
        <w:rPr>
          <w:rFonts w:cs="Arial" w:ascii="Arial" w:hAnsi="Arial"/>
          <w:sz w:val="26"/>
          <w:szCs w:val="26"/>
        </w:rPr>
        <w:t xml:space="preserve"> è acceduto invocando </w:t>
      </w:r>
      <w:r>
        <w:rPr>
          <w:rFonts w:cs="Arial" w:ascii="Arial" w:hAnsi="Arial"/>
          <w:b/>
          <w:bCs/>
          <w:sz w:val="26"/>
          <w:szCs w:val="26"/>
        </w:rPr>
        <w:t>read</w:t>
      </w:r>
      <w:r>
        <w:rPr>
          <w:rFonts w:cs="Arial" w:ascii="Arial" w:hAnsi="Arial"/>
          <w:sz w:val="26"/>
          <w:szCs w:val="26"/>
        </w:rPr>
        <w:t xml:space="preserve">(), mentre il </w:t>
      </w:r>
      <w:r>
        <w:rPr>
          <w:rFonts w:cs="Arial" w:ascii="Arial" w:hAnsi="Arial"/>
          <w:b/>
          <w:bCs/>
          <w:sz w:val="26"/>
          <w:szCs w:val="26"/>
        </w:rPr>
        <w:t>lato di scrittura</w:t>
      </w:r>
      <w:r>
        <w:rPr>
          <w:rFonts w:cs="Arial" w:ascii="Arial" w:hAnsi="Arial"/>
          <w:sz w:val="26"/>
          <w:szCs w:val="26"/>
        </w:rPr>
        <w:t xml:space="preserve"> è acceduto invocando </w:t>
      </w:r>
      <w:r>
        <w:rPr>
          <w:rFonts w:cs="Arial" w:ascii="Arial" w:hAnsi="Arial"/>
          <w:b/>
          <w:bCs/>
          <w:sz w:val="26"/>
          <w:szCs w:val="26"/>
        </w:rPr>
        <w:t>write</w:t>
      </w:r>
      <w:r>
        <w:rPr>
          <w:rFonts w:cs="Arial" w:ascii="Arial" w:hAnsi="Arial"/>
          <w:sz w:val="26"/>
          <w:szCs w:val="26"/>
        </w:rPr>
        <w:t xml:space="preserve">(). In caso di scrittura, memorizza il suo input in un buffer, di dimensione massima </w:t>
      </w:r>
      <w:r>
        <w:rPr>
          <w:rFonts w:cs="Arial" w:ascii="Arial" w:hAnsi="Arial"/>
          <w:b/>
          <w:bCs/>
          <w:sz w:val="26"/>
          <w:szCs w:val="26"/>
        </w:rPr>
        <w:t>PIPE_BUF</w:t>
      </w:r>
      <w:r>
        <w:rPr>
          <w:rFonts w:cs="Arial" w:ascii="Arial" w:hAnsi="Arial"/>
          <w:sz w:val="26"/>
          <w:szCs w:val="26"/>
        </w:rPr>
        <w:t xml:space="preserve">. Quando un processo ha finito di utilizzare un lato di una pipe, chiude il descrittore con </w:t>
      </w:r>
      <w:r>
        <w:rPr>
          <w:rFonts w:cs="Arial" w:ascii="Arial" w:hAnsi="Arial"/>
          <w:b/>
          <w:bCs/>
          <w:sz w:val="26"/>
          <w:szCs w:val="26"/>
        </w:rPr>
        <w:t>close</w:t>
      </w:r>
      <w:r>
        <w:rPr>
          <w:rFonts w:cs="Arial" w:ascii="Arial" w:hAnsi="Arial"/>
          <w:sz w:val="26"/>
          <w:szCs w:val="26"/>
        </w:rPr>
        <w:t xml:space="preserve">(). La </w:t>
      </w:r>
      <w:r>
        <w:rPr>
          <w:rFonts w:cs="Arial" w:ascii="Arial" w:hAnsi="Arial"/>
          <w:b/>
          <w:bCs/>
          <w:sz w:val="26"/>
          <w:szCs w:val="26"/>
        </w:rPr>
        <w:t>system call</w:t>
      </w:r>
      <w:r>
        <w:rPr>
          <w:rFonts w:cs="Arial" w:ascii="Arial" w:hAnsi="Arial"/>
          <w:sz w:val="26"/>
          <w:szCs w:val="26"/>
        </w:rPr>
        <w:t xml:space="preserve"> </w:t>
      </w:r>
      <w:r>
        <w:rPr>
          <w:rFonts w:cs="Arial" w:ascii="Arial" w:hAnsi="Arial"/>
          <w:b/>
          <w:bCs/>
          <w:sz w:val="26"/>
          <w:szCs w:val="26"/>
        </w:rPr>
        <w:t>pipe</w:t>
      </w:r>
      <w:r>
        <w:rPr>
          <w:rFonts w:cs="Arial" w:ascii="Arial" w:hAnsi="Arial"/>
          <w:sz w:val="26"/>
          <w:szCs w:val="26"/>
        </w:rPr>
        <w:t xml:space="preserve">() crea una pipe anonima e restituisce due descrittori di file: lato di lettura fd[0], che significa aperto in lettura, e lato di scrittura fd[1], che significa aperto in scrittura. Se un </w:t>
      </w:r>
      <w:r>
        <w:rPr>
          <w:rFonts w:cs="Arial" w:ascii="Arial" w:hAnsi="Arial"/>
          <w:b/>
          <w:bCs/>
          <w:sz w:val="26"/>
          <w:szCs w:val="26"/>
        </w:rPr>
        <w:t>processo legge da una pipe</w:t>
      </w:r>
      <w:r>
        <w:rPr>
          <w:rFonts w:cs="Arial" w:ascii="Arial" w:hAnsi="Arial"/>
          <w:sz w:val="26"/>
          <w:szCs w:val="26"/>
        </w:rPr>
        <w:t>:</w:t>
      </w:r>
    </w:p>
    <w:p>
      <w:pPr>
        <w:pStyle w:val="ListParagraph"/>
        <w:numPr>
          <w:ilvl w:val="0"/>
          <w:numId w:val="8"/>
        </w:numPr>
        <w:rPr>
          <w:rFonts w:ascii="Arial" w:hAnsi="Arial" w:cs="Arial"/>
          <w:sz w:val="26"/>
          <w:szCs w:val="26"/>
        </w:rPr>
      </w:pPr>
      <w:r>
        <w:rPr>
          <w:rFonts w:cs="Arial" w:ascii="Arial" w:hAnsi="Arial"/>
          <w:b/>
          <w:bCs/>
          <w:sz w:val="26"/>
          <w:szCs w:val="26"/>
        </w:rPr>
        <w:t>read</w:t>
      </w:r>
      <w:r>
        <w:rPr>
          <w:rFonts w:cs="Arial" w:ascii="Arial" w:hAnsi="Arial"/>
          <w:sz w:val="26"/>
          <w:szCs w:val="26"/>
        </w:rPr>
        <w:t>() restituisce 0, che indica la fine dell’input, dopo che sono stati letti tutti i dati;</w:t>
      </w:r>
    </w:p>
    <w:p>
      <w:pPr>
        <w:pStyle w:val="ListParagraph"/>
        <w:numPr>
          <w:ilvl w:val="0"/>
          <w:numId w:val="8"/>
        </w:numPr>
        <w:rPr>
          <w:rFonts w:ascii="Arial" w:hAnsi="Arial" w:cs="Arial"/>
          <w:sz w:val="26"/>
          <w:szCs w:val="26"/>
        </w:rPr>
      </w:pPr>
      <w:r>
        <w:rPr>
          <w:rFonts w:cs="Arial" w:ascii="Arial" w:hAnsi="Arial"/>
          <w:sz w:val="26"/>
          <w:szCs w:val="26"/>
        </w:rPr>
        <w:t>se la pipe è vuota e il lato di scrittura è ancora aperto, il processo si sospende fino a che diventa disponibile qualche input;</w:t>
      </w:r>
    </w:p>
    <w:p>
      <w:pPr>
        <w:pStyle w:val="ListParagraph"/>
        <w:numPr>
          <w:ilvl w:val="0"/>
          <w:numId w:val="8"/>
        </w:numPr>
        <w:rPr>
          <w:rFonts w:ascii="Arial" w:hAnsi="Arial" w:cs="Arial"/>
          <w:sz w:val="26"/>
          <w:szCs w:val="26"/>
        </w:rPr>
      </w:pPr>
      <w:r>
        <w:rPr>
          <w:rFonts w:cs="Arial" w:ascii="Arial" w:hAnsi="Arial"/>
          <w:sz w:val="26"/>
          <w:szCs w:val="26"/>
        </w:rPr>
        <w:t>se il processo tenta di leggere più byte di quelli presenti, read() restituisce il numero di byte effettivamente letti.</w:t>
      </w:r>
    </w:p>
    <w:p>
      <w:pPr>
        <w:pStyle w:val="Normal"/>
        <w:rPr>
          <w:rFonts w:ascii="Arial" w:hAnsi="Arial" w:cs="Arial"/>
          <w:sz w:val="26"/>
          <w:szCs w:val="26"/>
        </w:rPr>
      </w:pPr>
      <w:r>
        <w:rPr>
          <w:rFonts w:cs="Arial" w:ascii="Arial" w:hAnsi="Arial"/>
          <w:sz w:val="26"/>
          <w:szCs w:val="26"/>
        </w:rPr>
        <w:t xml:space="preserve"> </w:t>
      </w:r>
      <w:r>
        <w:rPr>
          <w:rFonts w:cs="Arial" w:ascii="Arial" w:hAnsi="Arial"/>
          <w:sz w:val="26"/>
          <w:szCs w:val="26"/>
        </w:rPr>
        <w:t xml:space="preserve">Se, invece, un </w:t>
      </w:r>
      <w:r>
        <w:rPr>
          <w:rFonts w:cs="Arial" w:ascii="Arial" w:hAnsi="Arial"/>
          <w:b/>
          <w:bCs/>
          <w:sz w:val="26"/>
          <w:szCs w:val="26"/>
        </w:rPr>
        <w:t>processo scrive su una pipe</w:t>
      </w:r>
      <w:r>
        <w:rPr>
          <w:rFonts w:cs="Arial" w:ascii="Arial" w:hAnsi="Arial"/>
          <w:sz w:val="26"/>
          <w:szCs w:val="26"/>
        </w:rPr>
        <w:t>:</w:t>
      </w:r>
    </w:p>
    <w:p>
      <w:pPr>
        <w:pStyle w:val="ListParagraph"/>
        <w:numPr>
          <w:ilvl w:val="0"/>
          <w:numId w:val="9"/>
        </w:numPr>
        <w:rPr>
          <w:rFonts w:ascii="Arial" w:hAnsi="Arial" w:cs="Arial"/>
          <w:sz w:val="26"/>
          <w:szCs w:val="26"/>
        </w:rPr>
      </w:pPr>
      <w:r>
        <w:rPr>
          <w:rFonts w:cs="Arial" w:ascii="Arial" w:hAnsi="Arial"/>
          <w:sz w:val="26"/>
          <w:szCs w:val="26"/>
        </w:rPr>
        <w:t xml:space="preserve">se il lato di lettura è chiuso, </w:t>
      </w:r>
      <w:r>
        <w:rPr>
          <w:rFonts w:cs="Arial" w:ascii="Arial" w:hAnsi="Arial"/>
          <w:b/>
          <w:bCs/>
          <w:sz w:val="26"/>
          <w:szCs w:val="26"/>
        </w:rPr>
        <w:t>write</w:t>
      </w:r>
      <w:r>
        <w:rPr>
          <w:rFonts w:cs="Arial" w:ascii="Arial" w:hAnsi="Arial"/>
          <w:sz w:val="26"/>
          <w:szCs w:val="26"/>
        </w:rPr>
        <w:t>() fallisce e allo scrittore è inviato un segnale SIGPIPE, la cui azione di default fa terminare il ricevente;</w:t>
      </w:r>
    </w:p>
    <w:p>
      <w:pPr>
        <w:pStyle w:val="ListParagraph"/>
        <w:numPr>
          <w:ilvl w:val="0"/>
          <w:numId w:val="9"/>
        </w:numPr>
        <w:rPr>
          <w:rFonts w:ascii="Arial" w:hAnsi="Arial" w:cs="Arial"/>
          <w:sz w:val="26"/>
          <w:szCs w:val="26"/>
        </w:rPr>
      </w:pPr>
      <w:r>
        <w:rPr>
          <w:rFonts w:cs="Arial" w:ascii="Arial" w:hAnsi="Arial"/>
          <w:sz w:val="26"/>
          <w:szCs w:val="26"/>
        </w:rPr>
        <w:t>se scrive meno byte di quelli che una pipe può contenere (PIPE_BUF), write() viene eseguita in modo atomico (cioè l’intero buffer dati viene scritto nella pipe in un’unica operazione, senza essere interrotto);</w:t>
      </w:r>
    </w:p>
    <w:p>
      <w:pPr>
        <w:pStyle w:val="ListParagraph"/>
        <w:numPr>
          <w:ilvl w:val="0"/>
          <w:numId w:val="9"/>
        </w:numPr>
        <w:rPr>
          <w:rFonts w:ascii="Arial" w:hAnsi="Arial" w:cs="Arial"/>
          <w:sz w:val="26"/>
          <w:szCs w:val="26"/>
        </w:rPr>
      </w:pPr>
      <w:r>
        <w:rPr>
          <w:rFonts w:cs="Arial" w:ascii="Arial" w:hAnsi="Arial"/>
          <w:sz w:val="26"/>
          <w:szCs w:val="26"/>
        </w:rPr>
        <w:t>se scrive più byte di quelli che una pipe può contenere, invece, non c’è garanzia di atomicità.</w:t>
      </w:r>
    </w:p>
    <w:p>
      <w:pPr>
        <w:pStyle w:val="Normal"/>
        <w:rPr>
          <w:rFonts w:ascii="Arial" w:hAnsi="Arial" w:cs="Arial"/>
          <w:sz w:val="26"/>
          <w:szCs w:val="26"/>
        </w:rPr>
      </w:pPr>
      <w:r>
        <w:rPr>
          <w:rFonts w:cs="Arial" w:ascii="Arial" w:hAnsi="Arial"/>
          <w:sz w:val="26"/>
          <w:szCs w:val="26"/>
        </w:rPr>
        <w:t xml:space="preserve">Insieme al comando pipe() vengono spesso utilizzate la </w:t>
      </w:r>
      <w:r>
        <w:rPr>
          <w:rFonts w:cs="Arial" w:ascii="Arial" w:hAnsi="Arial"/>
          <w:b/>
          <w:bCs/>
          <w:sz w:val="26"/>
          <w:szCs w:val="26"/>
        </w:rPr>
        <w:t>system call fork</w:t>
      </w:r>
      <w:r>
        <w:rPr>
          <w:rFonts w:cs="Arial" w:ascii="Arial" w:hAnsi="Arial"/>
          <w:sz w:val="26"/>
          <w:szCs w:val="26"/>
        </w:rPr>
        <w:t xml:space="preserve">(), in modo da creare un </w:t>
      </w:r>
      <w:r>
        <w:rPr>
          <w:rFonts w:cs="Arial" w:ascii="Arial" w:hAnsi="Arial"/>
          <w:b/>
          <w:bCs/>
          <w:sz w:val="26"/>
          <w:szCs w:val="26"/>
        </w:rPr>
        <w:t>canale IPC dal genitore al figlio o viceversa</w:t>
      </w:r>
      <w:r>
        <w:rPr>
          <w:rFonts w:cs="Arial" w:ascii="Arial" w:hAnsi="Arial"/>
          <w:sz w:val="26"/>
          <w:szCs w:val="26"/>
        </w:rPr>
        <w:t xml:space="preserve">, la </w:t>
      </w:r>
      <w:r>
        <w:rPr>
          <w:rFonts w:cs="Arial" w:ascii="Arial" w:hAnsi="Arial"/>
          <w:b/>
          <w:bCs/>
          <w:sz w:val="26"/>
          <w:szCs w:val="26"/>
        </w:rPr>
        <w:t>system call dup2</w:t>
      </w:r>
      <w:r>
        <w:rPr>
          <w:rFonts w:cs="Arial" w:ascii="Arial" w:hAnsi="Arial"/>
          <w:sz w:val="26"/>
          <w:szCs w:val="26"/>
        </w:rPr>
        <w:t xml:space="preserve">, per </w:t>
      </w:r>
      <w:r>
        <w:rPr>
          <w:rFonts w:cs="Arial" w:ascii="Arial" w:hAnsi="Arial"/>
          <w:b/>
          <w:bCs/>
          <w:sz w:val="26"/>
          <w:szCs w:val="26"/>
        </w:rPr>
        <w:t>duplicare i descrittori di file</w:t>
      </w:r>
      <w:r>
        <w:rPr>
          <w:rFonts w:cs="Arial" w:ascii="Arial" w:hAnsi="Arial"/>
          <w:sz w:val="26"/>
          <w:szCs w:val="26"/>
        </w:rPr>
        <w:t xml:space="preserve">, e la </w:t>
      </w:r>
      <w:r>
        <w:rPr>
          <w:rFonts w:cs="Arial" w:ascii="Arial" w:hAnsi="Arial"/>
          <w:b/>
          <w:bCs/>
          <w:sz w:val="26"/>
          <w:szCs w:val="26"/>
        </w:rPr>
        <w:t>system call exec</w:t>
      </w:r>
      <w:r>
        <w:rPr>
          <w:rFonts w:cs="Arial" w:ascii="Arial" w:hAnsi="Arial"/>
          <w:sz w:val="26"/>
          <w:szCs w:val="26"/>
        </w:rPr>
        <w:t xml:space="preserve">, per </w:t>
      </w:r>
      <w:r>
        <w:rPr>
          <w:rFonts w:cs="Arial" w:ascii="Arial" w:hAnsi="Arial"/>
          <w:b/>
          <w:bCs/>
          <w:sz w:val="26"/>
          <w:szCs w:val="26"/>
        </w:rPr>
        <w:t>eseguire un programma</w:t>
      </w:r>
      <w:r>
        <w:rPr>
          <w:rFonts w:cs="Arial" w:ascii="Arial" w:hAnsi="Arial"/>
          <w:sz w:val="26"/>
          <w:szCs w:val="26"/>
        </w:rPr>
        <w:t>. Un esempio classico di utilizzo delle pipe è:</w:t>
      </w:r>
    </w:p>
    <w:p>
      <w:pPr>
        <w:pStyle w:val="Normal"/>
        <w:rPr>
          <w:rFonts w:ascii="Arial" w:hAnsi="Arial" w:cs="Arial"/>
          <w:sz w:val="26"/>
          <w:szCs w:val="26"/>
        </w:rPr>
      </w:pPr>
      <w:r>
        <w:rPr>
          <w:rFonts w:cs="Arial" w:ascii="Arial" w:hAnsi="Arial"/>
          <w:sz w:val="26"/>
          <w:szCs w:val="26"/>
        </w:rPr>
        <w:t>#include &lt;stdio.h&gt;</w:t>
      </w:r>
    </w:p>
    <w:p>
      <w:pPr>
        <w:pStyle w:val="Normal"/>
        <w:rPr>
          <w:rFonts w:ascii="Arial" w:hAnsi="Arial" w:cs="Arial"/>
          <w:sz w:val="26"/>
          <w:szCs w:val="26"/>
          <w:lang w:val="en-US"/>
        </w:rPr>
      </w:pPr>
      <w:r>
        <w:rPr>
          <w:rFonts w:cs="Arial" w:ascii="Arial" w:hAnsi="Arial"/>
          <w:sz w:val="26"/>
          <w:szCs w:val="26"/>
          <w:lang w:val="en-US"/>
        </w:rPr>
        <w:t>#include &lt;unistd.h&gt;</w:t>
      </w:r>
    </w:p>
    <w:p>
      <w:pPr>
        <w:pStyle w:val="Normal"/>
        <w:rPr>
          <w:rFonts w:ascii="Arial" w:hAnsi="Arial" w:cs="Arial"/>
          <w:sz w:val="26"/>
          <w:szCs w:val="26"/>
          <w:lang w:val="en-US"/>
        </w:rPr>
      </w:pPr>
      <w:r>
        <w:rPr>
          <w:rFonts w:cs="Arial" w:ascii="Arial" w:hAnsi="Arial"/>
          <w:sz w:val="26"/>
          <w:szCs w:val="26"/>
          <w:lang w:val="en-US"/>
        </w:rPr>
        <w:t>#include &lt;stdlib.h&gt;</w:t>
      </w:r>
    </w:p>
    <w:p>
      <w:pPr>
        <w:pStyle w:val="Normal"/>
        <w:rPr>
          <w:rFonts w:ascii="Arial" w:hAnsi="Arial" w:cs="Arial"/>
          <w:sz w:val="26"/>
          <w:szCs w:val="26"/>
          <w:lang w:val="en-US"/>
        </w:rPr>
      </w:pPr>
      <w:r>
        <w:rPr>
          <w:rFonts w:cs="Arial" w:ascii="Arial" w:hAnsi="Arial"/>
          <w:sz w:val="26"/>
          <w:szCs w:val="26"/>
          <w:lang w:val="en-US"/>
        </w:rPr>
        <w:t>#include &lt;sys/types.h&gt;</w:t>
      </w:r>
    </w:p>
    <w:p>
      <w:pPr>
        <w:pStyle w:val="Normal"/>
        <w:rPr>
          <w:rFonts w:ascii="Arial" w:hAnsi="Arial" w:cs="Arial"/>
          <w:sz w:val="26"/>
          <w:szCs w:val="26"/>
          <w:lang w:val="en-US"/>
        </w:rPr>
      </w:pPr>
      <w:r>
        <w:rPr>
          <w:rFonts w:cs="Arial" w:ascii="Arial" w:hAnsi="Arial"/>
          <w:sz w:val="26"/>
          <w:szCs w:val="26"/>
          <w:lang w:val="en-US"/>
        </w:rPr>
        <w:t>#define read 0</w:t>
      </w:r>
    </w:p>
    <w:p>
      <w:pPr>
        <w:pStyle w:val="Normal"/>
        <w:rPr>
          <w:rFonts w:ascii="Arial" w:hAnsi="Arial" w:cs="Arial"/>
          <w:sz w:val="26"/>
          <w:szCs w:val="26"/>
          <w:lang w:val="en-US"/>
        </w:rPr>
      </w:pPr>
      <w:r>
        <w:rPr>
          <w:rFonts w:cs="Arial" w:ascii="Arial" w:hAnsi="Arial"/>
          <w:sz w:val="26"/>
          <w:szCs w:val="26"/>
          <w:lang w:val="en-US"/>
        </w:rPr>
        <w:t>#define write 1</w:t>
      </w:r>
    </w:p>
    <w:p>
      <w:pPr>
        <w:pStyle w:val="Normal"/>
        <w:rPr>
          <w:rFonts w:ascii="Arial" w:hAnsi="Arial" w:cs="Arial"/>
          <w:sz w:val="26"/>
          <w:szCs w:val="26"/>
          <w:lang w:val="en-US"/>
        </w:rPr>
      </w:pPr>
      <w:r>
        <w:rPr>
          <w:rFonts w:cs="Arial" w:ascii="Arial" w:hAnsi="Arial"/>
          <w:sz w:val="26"/>
          <w:szCs w:val="26"/>
          <w:lang w:val="en-US"/>
        </w:rPr>
      </w:r>
    </w:p>
    <w:p>
      <w:pPr>
        <w:pStyle w:val="Normal"/>
        <w:rPr>
          <w:rFonts w:ascii="Arial" w:hAnsi="Arial" w:cs="Arial"/>
          <w:sz w:val="26"/>
          <w:szCs w:val="26"/>
          <w:lang w:val="en-US"/>
        </w:rPr>
      </w:pPr>
      <w:r>
        <w:rPr>
          <w:rFonts w:cs="Arial" w:ascii="Arial" w:hAnsi="Arial"/>
          <w:sz w:val="26"/>
          <w:szCs w:val="26"/>
          <w:lang w:val="en-US"/>
        </w:rPr>
        <w:t>int main() {</w:t>
      </w:r>
    </w:p>
    <w:p>
      <w:pPr>
        <w:pStyle w:val="Normal"/>
        <w:rPr>
          <w:rFonts w:ascii="Arial" w:hAnsi="Arial" w:cs="Arial"/>
          <w:sz w:val="26"/>
          <w:szCs w:val="26"/>
          <w:lang w:val="en-US"/>
        </w:rPr>
      </w:pPr>
      <w:r>
        <w:rPr>
          <w:rFonts w:cs="Arial" w:ascii="Arial" w:hAnsi="Arial"/>
          <w:sz w:val="26"/>
          <w:szCs w:val="26"/>
          <w:lang w:val="en-US"/>
        </w:rPr>
        <w:t xml:space="preserve">    </w:t>
      </w:r>
      <w:r>
        <w:rPr>
          <w:rFonts w:cs="Arial" w:ascii="Arial" w:hAnsi="Arial"/>
          <w:sz w:val="26"/>
          <w:szCs w:val="26"/>
          <w:lang w:val="en-US"/>
        </w:rPr>
        <w:t>int dscr[2];</w:t>
      </w:r>
    </w:p>
    <w:p>
      <w:pPr>
        <w:pStyle w:val="Normal"/>
        <w:rPr>
          <w:rFonts w:ascii="Arial" w:hAnsi="Arial" w:cs="Arial"/>
          <w:sz w:val="26"/>
          <w:szCs w:val="26"/>
          <w:lang w:val="en-US"/>
        </w:rPr>
      </w:pPr>
      <w:r>
        <w:rPr>
          <w:rFonts w:cs="Arial" w:ascii="Arial" w:hAnsi="Arial"/>
          <w:sz w:val="26"/>
          <w:szCs w:val="26"/>
          <w:lang w:val="en-US"/>
        </w:rPr>
        <w:t xml:space="preserve">    </w:t>
      </w:r>
      <w:r>
        <w:rPr>
          <w:rFonts w:cs="Arial" w:ascii="Arial" w:hAnsi="Arial"/>
          <w:sz w:val="26"/>
          <w:szCs w:val="26"/>
          <w:lang w:val="en-US"/>
        </w:rPr>
        <w:t>pipe(dscr);</w:t>
      </w:r>
    </w:p>
    <w:p>
      <w:pPr>
        <w:pStyle w:val="Normal"/>
        <w:rPr>
          <w:rFonts w:ascii="Arial" w:hAnsi="Arial" w:cs="Arial"/>
          <w:sz w:val="26"/>
          <w:szCs w:val="26"/>
          <w:lang w:val="en-US"/>
        </w:rPr>
      </w:pPr>
      <w:r>
        <w:rPr>
          <w:rFonts w:cs="Arial" w:ascii="Arial" w:hAnsi="Arial"/>
          <w:sz w:val="26"/>
          <w:szCs w:val="26"/>
          <w:lang w:val="en-US"/>
        </w:rPr>
        <w:t xml:space="preserve">    </w:t>
      </w:r>
      <w:r>
        <w:rPr>
          <w:rFonts w:cs="Arial" w:ascii="Arial" w:hAnsi="Arial"/>
          <w:sz w:val="26"/>
          <w:szCs w:val="26"/>
          <w:lang w:val="en-US"/>
        </w:rPr>
        <w:t>pid_t pr1;</w:t>
      </w:r>
    </w:p>
    <w:p>
      <w:pPr>
        <w:pStyle w:val="Normal"/>
        <w:rPr>
          <w:rFonts w:ascii="Arial" w:hAnsi="Arial" w:cs="Arial"/>
          <w:sz w:val="26"/>
          <w:szCs w:val="26"/>
          <w:lang w:val="en-US"/>
        </w:rPr>
      </w:pPr>
      <w:r>
        <w:rPr>
          <w:rFonts w:cs="Arial" w:ascii="Arial" w:hAnsi="Arial"/>
          <w:sz w:val="26"/>
          <w:szCs w:val="26"/>
          <w:lang w:val="en-US"/>
        </w:rPr>
        <w:t xml:space="preserve">    </w:t>
      </w:r>
      <w:r>
        <w:rPr>
          <w:rFonts w:cs="Arial" w:ascii="Arial" w:hAnsi="Arial"/>
          <w:sz w:val="26"/>
          <w:szCs w:val="26"/>
          <w:lang w:val="en-US"/>
        </w:rPr>
        <w:t>pr1=fork();</w:t>
      </w:r>
    </w:p>
    <w:p>
      <w:pPr>
        <w:pStyle w:val="Normal"/>
        <w:rPr>
          <w:rFonts w:ascii="Arial" w:hAnsi="Arial" w:cs="Arial"/>
          <w:sz w:val="26"/>
          <w:szCs w:val="26"/>
          <w:lang w:val="en-US"/>
        </w:rPr>
      </w:pPr>
      <w:r>
        <w:rPr>
          <w:rFonts w:cs="Arial" w:ascii="Arial" w:hAnsi="Arial"/>
          <w:sz w:val="26"/>
          <w:szCs w:val="26"/>
          <w:lang w:val="en-US"/>
        </w:rPr>
        <w:t xml:space="preserve">    </w:t>
      </w:r>
      <w:r>
        <w:rPr>
          <w:rFonts w:cs="Arial" w:ascii="Arial" w:hAnsi="Arial"/>
          <w:sz w:val="26"/>
          <w:szCs w:val="26"/>
          <w:lang w:val="en-US"/>
        </w:rPr>
        <w:t>if(pr1){</w:t>
      </w:r>
    </w:p>
    <w:p>
      <w:pPr>
        <w:pStyle w:val="Normal"/>
        <w:rPr>
          <w:rFonts w:ascii="Arial" w:hAnsi="Arial" w:cs="Arial"/>
          <w:sz w:val="26"/>
          <w:szCs w:val="26"/>
          <w:lang w:val="en-US"/>
        </w:rPr>
      </w:pPr>
      <w:r>
        <w:rPr>
          <w:rFonts w:cs="Arial" w:ascii="Arial" w:hAnsi="Arial"/>
          <w:sz w:val="26"/>
          <w:szCs w:val="26"/>
          <w:lang w:val="en-US"/>
        </w:rPr>
        <w:t xml:space="preserve">        </w:t>
      </w:r>
      <w:r>
        <w:rPr>
          <w:rFonts w:cs="Arial" w:ascii="Arial" w:hAnsi="Arial"/>
          <w:sz w:val="26"/>
          <w:szCs w:val="26"/>
          <w:lang w:val="en-US"/>
        </w:rPr>
        <w:t>close(dscr[read] );</w:t>
      </w:r>
    </w:p>
    <w:p>
      <w:pPr>
        <w:pStyle w:val="Normal"/>
        <w:rPr>
          <w:rFonts w:ascii="Arial" w:hAnsi="Arial" w:cs="Arial"/>
          <w:sz w:val="26"/>
          <w:szCs w:val="26"/>
          <w:lang w:val="en-US"/>
        </w:rPr>
      </w:pPr>
      <w:r>
        <w:rPr>
          <w:rFonts w:cs="Arial" w:ascii="Arial" w:hAnsi="Arial"/>
          <w:sz w:val="26"/>
          <w:szCs w:val="26"/>
          <w:lang w:val="en-US"/>
        </w:rPr>
        <w:t xml:space="preserve">        </w:t>
      </w:r>
      <w:r>
        <w:rPr>
          <w:rFonts w:cs="Arial" w:ascii="Arial" w:hAnsi="Arial"/>
          <w:sz w:val="26"/>
          <w:szCs w:val="26"/>
          <w:lang w:val="en-US"/>
        </w:rPr>
        <w:t>dup2(dscr[write], 1);</w:t>
      </w:r>
    </w:p>
    <w:p>
      <w:pPr>
        <w:pStyle w:val="Normal"/>
        <w:rPr>
          <w:rFonts w:ascii="Arial" w:hAnsi="Arial" w:cs="Arial"/>
          <w:sz w:val="26"/>
          <w:szCs w:val="26"/>
          <w:lang w:val="en-US"/>
        </w:rPr>
      </w:pPr>
      <w:r>
        <w:rPr>
          <w:rFonts w:cs="Arial" w:ascii="Arial" w:hAnsi="Arial"/>
          <w:sz w:val="26"/>
          <w:szCs w:val="26"/>
          <w:lang w:val="en-US"/>
        </w:rPr>
        <w:t xml:space="preserve">        </w:t>
      </w:r>
      <w:r>
        <w:rPr>
          <w:rFonts w:cs="Arial" w:ascii="Arial" w:hAnsi="Arial"/>
          <w:sz w:val="26"/>
          <w:szCs w:val="26"/>
          <w:lang w:val="en-US"/>
        </w:rPr>
        <w:t>close(dscr[write]);</w:t>
      </w:r>
    </w:p>
    <w:p>
      <w:pPr>
        <w:pStyle w:val="Normal"/>
        <w:rPr>
          <w:rFonts w:ascii="Arial" w:hAnsi="Arial" w:cs="Arial"/>
          <w:sz w:val="26"/>
          <w:szCs w:val="26"/>
          <w:lang w:val="en-US"/>
        </w:rPr>
      </w:pPr>
      <w:r>
        <w:rPr>
          <w:rFonts w:cs="Arial" w:ascii="Arial" w:hAnsi="Arial"/>
          <w:sz w:val="26"/>
          <w:szCs w:val="26"/>
          <w:lang w:val="en-US"/>
        </w:rPr>
        <w:t xml:space="preserve">        </w:t>
      </w:r>
      <w:r>
        <w:rPr>
          <w:rFonts w:cs="Arial" w:ascii="Arial" w:hAnsi="Arial"/>
          <w:sz w:val="26"/>
          <w:szCs w:val="26"/>
          <w:lang w:val="en-US"/>
        </w:rPr>
        <w:t>execlp("ls ","ls ","-R",NULL);</w:t>
      </w:r>
    </w:p>
    <w:p>
      <w:pPr>
        <w:pStyle w:val="Normal"/>
        <w:rPr>
          <w:rFonts w:ascii="Arial" w:hAnsi="Arial" w:cs="Arial"/>
          <w:sz w:val="26"/>
          <w:szCs w:val="26"/>
          <w:lang w:val="en-US"/>
        </w:rPr>
      </w:pPr>
      <w:r>
        <w:rPr>
          <w:rFonts w:cs="Arial" w:ascii="Arial" w:hAnsi="Arial"/>
          <w:sz w:val="26"/>
          <w:szCs w:val="26"/>
          <w:lang w:val="en-US"/>
        </w:rPr>
      </w:r>
    </w:p>
    <w:p>
      <w:pPr>
        <w:pStyle w:val="Normal"/>
        <w:rPr>
          <w:rFonts w:ascii="Arial" w:hAnsi="Arial" w:cs="Arial"/>
          <w:sz w:val="26"/>
          <w:szCs w:val="26"/>
          <w:lang w:val="en-US"/>
        </w:rPr>
      </w:pPr>
      <w:r>
        <w:rPr>
          <w:rFonts w:cs="Arial" w:ascii="Arial" w:hAnsi="Arial"/>
          <w:sz w:val="26"/>
          <w:szCs w:val="26"/>
          <w:lang w:val="en-US"/>
        </w:rPr>
        <w:t xml:space="preserve">    </w:t>
      </w:r>
      <w:r>
        <w:rPr>
          <w:rFonts w:cs="Arial" w:ascii="Arial" w:hAnsi="Arial"/>
          <w:sz w:val="26"/>
          <w:szCs w:val="26"/>
          <w:lang w:val="en-US"/>
        </w:rPr>
        <w:t>}</w:t>
      </w:r>
    </w:p>
    <w:p>
      <w:pPr>
        <w:pStyle w:val="Normal"/>
        <w:rPr>
          <w:rFonts w:ascii="Arial" w:hAnsi="Arial" w:cs="Arial"/>
          <w:sz w:val="26"/>
          <w:szCs w:val="26"/>
          <w:lang w:val="en-US"/>
        </w:rPr>
      </w:pPr>
      <w:r>
        <w:rPr>
          <w:rFonts w:cs="Arial" w:ascii="Arial" w:hAnsi="Arial"/>
          <w:sz w:val="26"/>
          <w:szCs w:val="26"/>
          <w:lang w:val="en-US"/>
        </w:rPr>
        <w:t xml:space="preserve">    </w:t>
      </w:r>
      <w:r>
        <w:rPr>
          <w:rFonts w:cs="Arial" w:ascii="Arial" w:hAnsi="Arial"/>
          <w:sz w:val="26"/>
          <w:szCs w:val="26"/>
          <w:lang w:val="en-US"/>
        </w:rPr>
        <w:t>else if(!pr1){</w:t>
      </w:r>
    </w:p>
    <w:p>
      <w:pPr>
        <w:pStyle w:val="Normal"/>
        <w:rPr>
          <w:rFonts w:ascii="Arial" w:hAnsi="Arial" w:cs="Arial"/>
          <w:sz w:val="26"/>
          <w:szCs w:val="26"/>
          <w:lang w:val="en-US"/>
        </w:rPr>
      </w:pPr>
      <w:r>
        <w:rPr>
          <w:rFonts w:cs="Arial" w:ascii="Arial" w:hAnsi="Arial"/>
          <w:sz w:val="26"/>
          <w:szCs w:val="26"/>
          <w:lang w:val="en-US"/>
        </w:rPr>
      </w:r>
    </w:p>
    <w:p>
      <w:pPr>
        <w:pStyle w:val="Normal"/>
        <w:rPr>
          <w:rFonts w:ascii="Arial" w:hAnsi="Arial" w:cs="Arial"/>
          <w:sz w:val="26"/>
          <w:szCs w:val="26"/>
          <w:lang w:val="en-US"/>
        </w:rPr>
      </w:pPr>
      <w:r>
        <w:rPr>
          <w:rFonts w:cs="Arial" w:ascii="Arial" w:hAnsi="Arial"/>
          <w:sz w:val="26"/>
          <w:szCs w:val="26"/>
          <w:lang w:val="en-US"/>
        </w:rPr>
        <w:t xml:space="preserve">        </w:t>
      </w:r>
      <w:r>
        <w:rPr>
          <w:rFonts w:cs="Arial" w:ascii="Arial" w:hAnsi="Arial"/>
          <w:sz w:val="26"/>
          <w:szCs w:val="26"/>
          <w:lang w:val="en-US"/>
        </w:rPr>
        <w:t>close(dscr[write] );</w:t>
      </w:r>
    </w:p>
    <w:p>
      <w:pPr>
        <w:pStyle w:val="Normal"/>
        <w:rPr>
          <w:rFonts w:ascii="Arial" w:hAnsi="Arial" w:cs="Arial"/>
          <w:sz w:val="26"/>
          <w:szCs w:val="26"/>
          <w:lang w:val="en-US"/>
        </w:rPr>
      </w:pPr>
      <w:r>
        <w:rPr>
          <w:rFonts w:cs="Arial" w:ascii="Arial" w:hAnsi="Arial"/>
          <w:sz w:val="26"/>
          <w:szCs w:val="26"/>
          <w:lang w:val="en-US"/>
        </w:rPr>
        <w:t xml:space="preserve">        </w:t>
      </w:r>
      <w:r>
        <w:rPr>
          <w:rFonts w:cs="Arial" w:ascii="Arial" w:hAnsi="Arial"/>
          <w:sz w:val="26"/>
          <w:szCs w:val="26"/>
          <w:lang w:val="en-US"/>
        </w:rPr>
        <w:t>dup2(dscr[read], 0);</w:t>
      </w:r>
    </w:p>
    <w:p>
      <w:pPr>
        <w:pStyle w:val="Normal"/>
        <w:rPr>
          <w:rFonts w:ascii="Arial" w:hAnsi="Arial" w:cs="Arial"/>
          <w:sz w:val="26"/>
          <w:szCs w:val="26"/>
          <w:lang w:val="en-US"/>
        </w:rPr>
      </w:pPr>
      <w:r>
        <w:rPr>
          <w:rFonts w:cs="Arial" w:ascii="Arial" w:hAnsi="Arial"/>
          <w:sz w:val="26"/>
          <w:szCs w:val="26"/>
          <w:lang w:val="en-US"/>
        </w:rPr>
        <w:t xml:space="preserve">        </w:t>
      </w:r>
      <w:r>
        <w:rPr>
          <w:rFonts w:cs="Arial" w:ascii="Arial" w:hAnsi="Arial"/>
          <w:sz w:val="26"/>
          <w:szCs w:val="26"/>
          <w:lang w:val="en-US"/>
        </w:rPr>
        <w:t>close(dscr[read]);</w:t>
      </w:r>
    </w:p>
    <w:p>
      <w:pPr>
        <w:pStyle w:val="Normal"/>
        <w:rPr>
          <w:rFonts w:ascii="Arial" w:hAnsi="Arial" w:cs="Arial"/>
          <w:sz w:val="26"/>
          <w:szCs w:val="26"/>
          <w:lang w:val="en-US"/>
        </w:rPr>
      </w:pPr>
      <w:r>
        <w:rPr>
          <w:rFonts w:cs="Arial" w:ascii="Arial" w:hAnsi="Arial"/>
          <w:sz w:val="26"/>
          <w:szCs w:val="26"/>
          <w:lang w:val="en-US"/>
        </w:rPr>
        <w:t xml:space="preserve">        </w:t>
      </w:r>
      <w:r>
        <w:rPr>
          <w:rFonts w:cs="Arial" w:ascii="Arial" w:hAnsi="Arial"/>
          <w:sz w:val="26"/>
          <w:szCs w:val="26"/>
          <w:lang w:val="en-US"/>
        </w:rPr>
        <w:t>execlp("grep","grep",argv[1],NULL);</w:t>
      </w:r>
    </w:p>
    <w:p>
      <w:pPr>
        <w:pStyle w:val="Normal"/>
        <w:rPr>
          <w:rFonts w:ascii="Arial" w:hAnsi="Arial" w:cs="Arial"/>
          <w:sz w:val="26"/>
          <w:szCs w:val="26"/>
        </w:rPr>
      </w:pPr>
      <w:r>
        <w:rPr>
          <w:rFonts w:cs="Arial" w:ascii="Arial" w:hAnsi="Arial"/>
          <w:sz w:val="26"/>
          <w:szCs w:val="26"/>
          <w:lang w:val="en-US"/>
        </w:rPr>
        <w:t xml:space="preserve">    </w:t>
      </w:r>
      <w:r>
        <w:rPr>
          <w:rFonts w:cs="Arial" w:ascii="Arial" w:hAnsi="Arial"/>
          <w:sz w:val="26"/>
          <w:szCs w:val="26"/>
        </w:rPr>
        <w:t>}</w:t>
      </w:r>
    </w:p>
    <w:p>
      <w:pPr>
        <w:pStyle w:val="Normal"/>
        <w:rPr>
          <w:rFonts w:ascii="Arial" w:hAnsi="Arial" w:cs="Arial"/>
          <w:sz w:val="26"/>
          <w:szCs w:val="26"/>
        </w:rPr>
      </w:pPr>
      <w:r>
        <w:rPr>
          <w:rFonts w:cs="Arial" w:ascii="Arial" w:hAnsi="Arial"/>
          <w:sz w:val="26"/>
          <w:szCs w:val="26"/>
        </w:rPr>
        <w:t xml:space="preserve">    </w:t>
      </w:r>
      <w:r>
        <w:rPr>
          <w:rFonts w:cs="Arial" w:ascii="Arial" w:hAnsi="Arial"/>
          <w:sz w:val="26"/>
          <w:szCs w:val="26"/>
        </w:rPr>
        <w:t>exit(0);</w:t>
      </w:r>
    </w:p>
    <w:p>
      <w:pPr>
        <w:pStyle w:val="Normal"/>
        <w:rPr>
          <w:rFonts w:ascii="Arial" w:hAnsi="Arial" w:cs="Arial"/>
          <w:sz w:val="26"/>
          <w:szCs w:val="26"/>
        </w:rPr>
      </w:pPr>
      <w:r>
        <w:rPr>
          <w:rFonts w:cs="Arial" w:ascii="Arial" w:hAnsi="Arial"/>
          <w:sz w:val="26"/>
          <w:szCs w:val="26"/>
        </w:rPr>
        <w:t>}</w:t>
      </w:r>
    </w:p>
    <w:p>
      <w:pPr>
        <w:pStyle w:val="Normal"/>
        <w:rPr>
          <w:rFonts w:ascii="Arial" w:hAnsi="Arial" w:cs="Arial"/>
          <w:sz w:val="26"/>
          <w:szCs w:val="26"/>
        </w:rPr>
      </w:pPr>
      <w:r>
        <w:rPr>
          <w:rFonts w:cs="Arial" w:ascii="Arial" w:hAnsi="Arial"/>
          <w:sz w:val="26"/>
          <w:szCs w:val="26"/>
        </w:rPr>
        <w:t>int dscr[2] = descrittori di file della pipe;</w:t>
      </w:r>
    </w:p>
    <w:p>
      <w:pPr>
        <w:pStyle w:val="Normal"/>
        <w:rPr>
          <w:rFonts w:ascii="Arial" w:hAnsi="Arial" w:cs="Arial"/>
          <w:sz w:val="26"/>
          <w:szCs w:val="26"/>
        </w:rPr>
      </w:pPr>
      <w:r>
        <w:rPr>
          <w:rFonts w:cs="Arial" w:ascii="Arial" w:hAnsi="Arial"/>
          <w:sz w:val="26"/>
          <w:szCs w:val="26"/>
        </w:rPr>
        <w:t>pipe(dscr) = restituisce due descrittori di file, uno per la lettura (dscr[read]) e uno per la scrittura (dscr[write]);</w:t>
      </w:r>
    </w:p>
    <w:p>
      <w:pPr>
        <w:pStyle w:val="Normal"/>
        <w:rPr>
          <w:rFonts w:ascii="Arial" w:hAnsi="Arial" w:cs="Arial"/>
          <w:sz w:val="26"/>
          <w:szCs w:val="26"/>
        </w:rPr>
      </w:pPr>
      <w:r>
        <w:rPr>
          <w:rFonts w:cs="Arial" w:ascii="Arial" w:hAnsi="Arial"/>
          <w:sz w:val="26"/>
          <w:szCs w:val="26"/>
        </w:rPr>
        <w:t>if(pr1) = se è processo padre;</w:t>
      </w:r>
    </w:p>
    <w:p>
      <w:pPr>
        <w:pStyle w:val="Normal"/>
        <w:rPr>
          <w:rFonts w:ascii="Arial" w:hAnsi="Arial" w:cs="Arial"/>
          <w:sz w:val="26"/>
          <w:szCs w:val="26"/>
        </w:rPr>
      </w:pPr>
      <w:r>
        <w:rPr>
          <w:rFonts w:cs="Arial" w:ascii="Arial" w:hAnsi="Arial"/>
          <w:sz w:val="26"/>
          <w:szCs w:val="26"/>
        </w:rPr>
        <w:t>if(!pr1) = se è processo figlio;</w:t>
      </w:r>
    </w:p>
    <w:p>
      <w:pPr>
        <w:pStyle w:val="Normal"/>
        <w:rPr>
          <w:rFonts w:ascii="Arial" w:hAnsi="Arial" w:cs="Arial"/>
          <w:sz w:val="26"/>
          <w:szCs w:val="26"/>
        </w:rPr>
      </w:pPr>
      <w:r>
        <w:rPr>
          <w:rFonts w:cs="Arial" w:ascii="Arial" w:hAnsi="Arial"/>
          <w:sz w:val="26"/>
          <w:szCs w:val="26"/>
        </w:rPr>
        <w:t>close(dscr[read]) = chiudiamo il descrittore di lettura;</w:t>
      </w:r>
    </w:p>
    <w:p>
      <w:pPr>
        <w:pStyle w:val="Normal"/>
        <w:rPr>
          <w:rFonts w:ascii="Arial" w:hAnsi="Arial" w:cs="Arial"/>
          <w:sz w:val="26"/>
          <w:szCs w:val="26"/>
        </w:rPr>
      </w:pPr>
      <w:r>
        <w:rPr>
          <w:rFonts w:cs="Arial" w:ascii="Arial" w:hAnsi="Arial"/>
          <w:sz w:val="26"/>
          <w:szCs w:val="26"/>
        </w:rPr>
        <w:t>dup2(dscr[write],1) = duplichiamo il descrittore di scrittura “dscr[write]” per il descrittore relativo allo STDOUT;</w:t>
      </w:r>
    </w:p>
    <w:p>
      <w:pPr>
        <w:pStyle w:val="Normal"/>
        <w:rPr>
          <w:rFonts w:ascii="Arial" w:hAnsi="Arial" w:cs="Arial"/>
          <w:sz w:val="26"/>
          <w:szCs w:val="26"/>
        </w:rPr>
      </w:pPr>
      <w:r>
        <w:rPr>
          <w:rFonts w:cs="Arial" w:ascii="Arial" w:hAnsi="Arial"/>
          <w:sz w:val="26"/>
          <w:szCs w:val="26"/>
        </w:rPr>
        <w:t>close(dscr[write]) = chiudiamo il descrittore di scrittura;</w:t>
      </w:r>
    </w:p>
    <w:p>
      <w:pPr>
        <w:pStyle w:val="Normal"/>
        <w:rPr>
          <w:rFonts w:ascii="Arial" w:hAnsi="Arial" w:cs="Arial"/>
          <w:sz w:val="26"/>
          <w:szCs w:val="26"/>
        </w:rPr>
      </w:pPr>
      <w:r>
        <w:rPr>
          <w:rFonts w:cs="Arial" w:ascii="Arial" w:hAnsi="Arial"/>
          <w:sz w:val="26"/>
          <w:szCs w:val="26"/>
        </w:rPr>
        <w:t>execlp(“ls”,”ls”,”-R”,NULL) = eseguo il comando “ls -R”;</w:t>
      </w:r>
    </w:p>
    <w:p>
      <w:pPr>
        <w:pStyle w:val="Normal"/>
        <w:rPr>
          <w:rFonts w:ascii="Arial" w:hAnsi="Arial" w:cs="Arial"/>
          <w:sz w:val="26"/>
          <w:szCs w:val="26"/>
        </w:rPr>
      </w:pPr>
      <w:r>
        <w:rPr>
          <w:rFonts w:cs="Arial" w:ascii="Arial" w:hAnsi="Arial"/>
          <w:sz w:val="26"/>
          <w:szCs w:val="26"/>
        </w:rPr>
        <w:t>dup2(dscr[read],0) = duplichiamo il descrittore di lettura “dscr[read]” per il descrittore relativo allo STDIN;</w:t>
      </w:r>
    </w:p>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lang w:val="en-US"/>
        </w:rPr>
      </w:pPr>
      <w:bookmarkStart w:id="21" w:name="_Toc139999223"/>
      <w:r>
        <w:rPr>
          <w:rFonts w:cs="Arial" w:ascii="Arial" w:hAnsi="Arial"/>
          <w:sz w:val="28"/>
          <w:szCs w:val="28"/>
          <w:lang w:val="en-US"/>
        </w:rPr>
        <w:t>FIFO</w:t>
      </w:r>
      <w:bookmarkEnd w:id="21"/>
    </w:p>
    <w:p>
      <w:pPr>
        <w:pStyle w:val="Normal"/>
        <w:jc w:val="center"/>
        <w:rPr>
          <w:rFonts w:ascii="Arial" w:hAnsi="Arial" w:cs="Arial"/>
          <w:sz w:val="26"/>
          <w:szCs w:val="26"/>
          <w:lang w:val="en-US"/>
        </w:rPr>
      </w:pPr>
      <w:r>
        <w:rPr>
          <w:rFonts w:cs="Arial" w:ascii="Arial" w:hAnsi="Arial"/>
          <w:sz w:val="26"/>
          <w:szCs w:val="26"/>
          <w:lang w:val="en-US"/>
        </w:rPr>
        <w:t>#include &lt;sys/stat.h&gt;</w:t>
      </w:r>
    </w:p>
    <w:p>
      <w:pPr>
        <w:pStyle w:val="Normal"/>
        <w:jc w:val="center"/>
        <w:rPr>
          <w:rFonts w:ascii="Arial" w:hAnsi="Arial" w:cs="Arial"/>
          <w:sz w:val="26"/>
          <w:szCs w:val="26"/>
          <w:lang w:val="en-US"/>
        </w:rPr>
      </w:pPr>
      <w:r>
        <w:rPr>
          <w:rFonts w:cs="Arial" w:ascii="Arial" w:hAnsi="Arial"/>
          <w:sz w:val="26"/>
          <w:szCs w:val="26"/>
          <w:lang w:val="en-US"/>
        </w:rPr>
        <w:t>int mkfifo (const char *filename, mode_t mode);</w:t>
      </w:r>
    </w:p>
    <w:p>
      <w:pPr>
        <w:pStyle w:val="Normal"/>
        <w:rPr>
          <w:rFonts w:ascii="Arial" w:hAnsi="Arial" w:cs="Arial"/>
          <w:sz w:val="26"/>
          <w:szCs w:val="26"/>
        </w:rPr>
      </w:pPr>
      <w:r>
        <w:rPr>
          <w:rFonts w:cs="Arial" w:ascii="Arial" w:hAnsi="Arial"/>
          <w:sz w:val="26"/>
          <w:szCs w:val="26"/>
        </w:rPr>
        <w:t xml:space="preserve">Le FIFO sono un </w:t>
      </w:r>
      <w:r>
        <w:rPr>
          <w:rFonts w:cs="Arial" w:ascii="Arial" w:hAnsi="Arial"/>
          <w:b/>
          <w:bCs/>
          <w:sz w:val="26"/>
          <w:szCs w:val="26"/>
        </w:rPr>
        <w:t>meccanismo di comunicazione tra processi</w:t>
      </w:r>
      <w:r>
        <w:rPr>
          <w:rFonts w:cs="Arial" w:ascii="Arial" w:hAnsi="Arial"/>
          <w:sz w:val="26"/>
          <w:szCs w:val="26"/>
        </w:rPr>
        <w:t xml:space="preserve"> (</w:t>
      </w:r>
      <w:r>
        <w:rPr>
          <w:rFonts w:cs="Arial" w:ascii="Arial" w:hAnsi="Arial"/>
          <w:b/>
          <w:bCs/>
          <w:sz w:val="26"/>
          <w:szCs w:val="26"/>
        </w:rPr>
        <w:t>IPC</w:t>
      </w:r>
      <w:r>
        <w:rPr>
          <w:rFonts w:cs="Arial" w:ascii="Arial" w:hAnsi="Arial"/>
          <w:sz w:val="26"/>
          <w:szCs w:val="26"/>
        </w:rPr>
        <w:t xml:space="preserve">) che consente lo </w:t>
      </w:r>
      <w:r>
        <w:rPr>
          <w:rFonts w:cs="Arial" w:ascii="Arial" w:hAnsi="Arial"/>
          <w:b/>
          <w:bCs/>
          <w:sz w:val="26"/>
          <w:szCs w:val="26"/>
        </w:rPr>
        <w:t>scambio di dati tra processi non in relazione tra</w:t>
      </w:r>
      <w:r>
        <w:rPr>
          <w:rFonts w:cs="Arial" w:ascii="Arial" w:hAnsi="Arial"/>
          <w:sz w:val="26"/>
          <w:szCs w:val="26"/>
        </w:rPr>
        <w:t xml:space="preserve"> </w:t>
      </w:r>
      <w:r>
        <w:rPr>
          <w:rFonts w:cs="Arial" w:ascii="Arial" w:hAnsi="Arial"/>
          <w:b/>
          <w:bCs/>
          <w:sz w:val="26"/>
          <w:szCs w:val="26"/>
        </w:rPr>
        <w:t>loro</w:t>
      </w:r>
      <w:r>
        <w:rPr>
          <w:rFonts w:cs="Arial" w:ascii="Arial" w:hAnsi="Arial"/>
          <w:sz w:val="26"/>
          <w:szCs w:val="26"/>
        </w:rPr>
        <w:t xml:space="preserve">. Le FIFO sono implementate come </w:t>
      </w:r>
      <w:r>
        <w:rPr>
          <w:rFonts w:cs="Arial" w:ascii="Arial" w:hAnsi="Arial"/>
          <w:b/>
          <w:bCs/>
          <w:sz w:val="26"/>
          <w:szCs w:val="26"/>
        </w:rPr>
        <w:t>file speciali</w:t>
      </w:r>
      <w:r>
        <w:rPr>
          <w:rFonts w:cs="Arial" w:ascii="Arial" w:hAnsi="Arial"/>
          <w:sz w:val="26"/>
          <w:szCs w:val="26"/>
        </w:rPr>
        <w:t xml:space="preserve"> nei sistemi operativi e, in pratica, sono un </w:t>
      </w:r>
      <w:r>
        <w:rPr>
          <w:rFonts w:cs="Arial" w:ascii="Arial" w:hAnsi="Arial"/>
          <w:b/>
          <w:bCs/>
          <w:sz w:val="26"/>
          <w:szCs w:val="26"/>
        </w:rPr>
        <w:t>tipo particolare di pipe</w:t>
      </w:r>
      <w:r>
        <w:rPr>
          <w:rFonts w:cs="Arial" w:ascii="Arial" w:hAnsi="Arial"/>
          <w:sz w:val="26"/>
          <w:szCs w:val="26"/>
        </w:rPr>
        <w:t>, chiamato</w:t>
      </w:r>
      <w:r>
        <w:rPr>
          <w:rFonts w:cs="Arial" w:ascii="Arial" w:hAnsi="Arial"/>
          <w:b/>
          <w:bCs/>
          <w:sz w:val="26"/>
          <w:szCs w:val="26"/>
        </w:rPr>
        <w:t xml:space="preserve"> pipe con nome</w:t>
      </w:r>
      <w:r>
        <w:rPr>
          <w:rFonts w:cs="Arial" w:ascii="Arial" w:hAnsi="Arial"/>
          <w:sz w:val="26"/>
          <w:szCs w:val="26"/>
        </w:rPr>
        <w:t xml:space="preserve">. Si possono creare FIFO sia da riga di comando che da programma mediante </w:t>
      </w:r>
      <w:r>
        <w:rPr>
          <w:rFonts w:cs="Arial" w:ascii="Arial" w:hAnsi="Arial"/>
          <w:b/>
          <w:bCs/>
          <w:sz w:val="26"/>
          <w:szCs w:val="26"/>
        </w:rPr>
        <w:t>mkfifo</w:t>
      </w:r>
      <w:r>
        <w:rPr>
          <w:rFonts w:cs="Arial" w:ascii="Arial" w:hAnsi="Arial"/>
          <w:sz w:val="26"/>
          <w:szCs w:val="26"/>
        </w:rPr>
        <w:t xml:space="preserve">, che prende in </w:t>
      </w:r>
      <w:r>
        <w:rPr>
          <w:rFonts w:cs="Arial" w:ascii="Arial" w:hAnsi="Arial"/>
          <w:b/>
          <w:bCs/>
          <w:sz w:val="26"/>
          <w:szCs w:val="26"/>
        </w:rPr>
        <w:t>input il nome della FIFO ed i permessi ad essa assegnati</w:t>
      </w:r>
      <w:r>
        <w:rPr>
          <w:rFonts w:cs="Arial" w:ascii="Arial" w:hAnsi="Arial"/>
          <w:sz w:val="26"/>
          <w:szCs w:val="26"/>
        </w:rPr>
        <w:t xml:space="preserve">. Sulle FIFO si possono utilizzare gli </w:t>
      </w:r>
      <w:r>
        <w:rPr>
          <w:rFonts w:cs="Arial" w:ascii="Arial" w:hAnsi="Arial"/>
          <w:b/>
          <w:bCs/>
          <w:sz w:val="26"/>
          <w:szCs w:val="26"/>
        </w:rPr>
        <w:t>stessi comandi dei file</w:t>
      </w:r>
      <w:r>
        <w:rPr>
          <w:rFonts w:cs="Arial" w:ascii="Arial" w:hAnsi="Arial"/>
          <w:sz w:val="26"/>
          <w:szCs w:val="26"/>
        </w:rPr>
        <w:t xml:space="preserve">, come </w:t>
      </w:r>
      <w:r>
        <w:rPr>
          <w:rFonts w:cs="Arial" w:ascii="Arial" w:hAnsi="Arial"/>
          <w:b/>
          <w:bCs/>
          <w:sz w:val="26"/>
          <w:szCs w:val="26"/>
        </w:rPr>
        <w:t>rm</w:t>
      </w:r>
      <w:r>
        <w:rPr>
          <w:rFonts w:cs="Arial" w:ascii="Arial" w:hAnsi="Arial"/>
          <w:sz w:val="26"/>
          <w:szCs w:val="26"/>
        </w:rPr>
        <w:t xml:space="preserve"> per eliminarle o </w:t>
      </w:r>
      <w:r>
        <w:rPr>
          <w:rFonts w:cs="Arial" w:ascii="Arial" w:hAnsi="Arial"/>
          <w:b/>
          <w:bCs/>
          <w:sz w:val="26"/>
          <w:szCs w:val="26"/>
        </w:rPr>
        <w:t>cat</w:t>
      </w:r>
      <w:r>
        <w:rPr>
          <w:rFonts w:cs="Arial" w:ascii="Arial" w:hAnsi="Arial"/>
          <w:sz w:val="26"/>
          <w:szCs w:val="26"/>
        </w:rPr>
        <w:t xml:space="preserve"> per leggere ad esempio.    Si può aprire una FIFO mediante system call </w:t>
      </w:r>
      <w:r>
        <w:rPr>
          <w:rFonts w:cs="Arial" w:ascii="Arial" w:hAnsi="Arial"/>
          <w:b/>
          <w:bCs/>
          <w:sz w:val="26"/>
          <w:szCs w:val="26"/>
        </w:rPr>
        <w:t>open</w:t>
      </w:r>
      <w:r>
        <w:rPr>
          <w:rFonts w:cs="Arial" w:ascii="Arial" w:hAnsi="Arial"/>
          <w:sz w:val="26"/>
          <w:szCs w:val="26"/>
        </w:rPr>
        <w:t xml:space="preserve">(), con l’unica differenza che un programma </w:t>
      </w:r>
      <w:r>
        <w:rPr>
          <w:rFonts w:cs="Arial" w:ascii="Arial" w:hAnsi="Arial"/>
          <w:b/>
          <w:bCs/>
          <w:sz w:val="26"/>
          <w:szCs w:val="26"/>
        </w:rPr>
        <w:t>non può aprirla in modalità O_RDWR</w:t>
      </w:r>
      <w:r>
        <w:rPr>
          <w:rFonts w:cs="Arial" w:ascii="Arial" w:hAnsi="Arial"/>
          <w:sz w:val="26"/>
          <w:szCs w:val="26"/>
        </w:rPr>
        <w:t xml:space="preserve"> poichè le </w:t>
      </w:r>
      <w:r>
        <w:rPr>
          <w:rFonts w:cs="Arial" w:ascii="Arial" w:hAnsi="Arial"/>
          <w:b/>
          <w:bCs/>
          <w:sz w:val="26"/>
          <w:szCs w:val="26"/>
        </w:rPr>
        <w:t>FIFO</w:t>
      </w:r>
      <w:r>
        <w:rPr>
          <w:rFonts w:cs="Arial" w:ascii="Arial" w:hAnsi="Arial"/>
          <w:sz w:val="26"/>
          <w:szCs w:val="26"/>
        </w:rPr>
        <w:t xml:space="preserve"> vengono </w:t>
      </w:r>
      <w:r>
        <w:rPr>
          <w:rFonts w:cs="Arial" w:ascii="Arial" w:hAnsi="Arial"/>
          <w:b/>
          <w:bCs/>
          <w:sz w:val="26"/>
          <w:szCs w:val="26"/>
        </w:rPr>
        <w:t>utilizzate</w:t>
      </w:r>
      <w:r>
        <w:rPr>
          <w:rFonts w:cs="Arial" w:ascii="Arial" w:hAnsi="Arial"/>
          <w:sz w:val="26"/>
          <w:szCs w:val="26"/>
        </w:rPr>
        <w:t xml:space="preserve"> </w:t>
      </w:r>
      <w:r>
        <w:rPr>
          <w:rFonts w:cs="Arial" w:ascii="Arial" w:hAnsi="Arial"/>
          <w:b/>
          <w:bCs/>
          <w:sz w:val="26"/>
          <w:szCs w:val="26"/>
        </w:rPr>
        <w:t>per</w:t>
      </w:r>
      <w:r>
        <w:rPr>
          <w:rFonts w:cs="Arial" w:ascii="Arial" w:hAnsi="Arial"/>
          <w:sz w:val="26"/>
          <w:szCs w:val="26"/>
        </w:rPr>
        <w:t xml:space="preserve"> </w:t>
      </w:r>
      <w:r>
        <w:rPr>
          <w:rFonts w:cs="Arial" w:ascii="Arial" w:hAnsi="Arial"/>
          <w:b/>
          <w:bCs/>
          <w:sz w:val="26"/>
          <w:szCs w:val="26"/>
        </w:rPr>
        <w:t>passare</w:t>
      </w:r>
      <w:r>
        <w:rPr>
          <w:rFonts w:cs="Arial" w:ascii="Arial" w:hAnsi="Arial"/>
          <w:sz w:val="26"/>
          <w:szCs w:val="26"/>
        </w:rPr>
        <w:t xml:space="preserve"> </w:t>
      </w:r>
      <w:r>
        <w:rPr>
          <w:rFonts w:cs="Arial" w:ascii="Arial" w:hAnsi="Arial"/>
          <w:b/>
          <w:bCs/>
          <w:sz w:val="26"/>
          <w:szCs w:val="26"/>
        </w:rPr>
        <w:t>i</w:t>
      </w:r>
      <w:r>
        <w:rPr>
          <w:rFonts w:cs="Arial" w:ascii="Arial" w:hAnsi="Arial"/>
          <w:sz w:val="26"/>
          <w:szCs w:val="26"/>
        </w:rPr>
        <w:t xml:space="preserve"> </w:t>
      </w:r>
      <w:r>
        <w:rPr>
          <w:rFonts w:cs="Arial" w:ascii="Arial" w:hAnsi="Arial"/>
          <w:b/>
          <w:bCs/>
          <w:sz w:val="26"/>
          <w:szCs w:val="26"/>
        </w:rPr>
        <w:t>dati in una singola direzione</w:t>
      </w:r>
      <w:r>
        <w:rPr>
          <w:rFonts w:cs="Arial" w:ascii="Arial" w:hAnsi="Arial"/>
          <w:sz w:val="26"/>
          <w:szCs w:val="26"/>
        </w:rPr>
        <w:t xml:space="preserve">. Un’opzione particolare, rispetto ai file regolari, riguarda l’oflag che può avere come, appunto, opzione </w:t>
      </w:r>
      <w:r>
        <w:rPr>
          <w:rFonts w:cs="Arial" w:ascii="Arial" w:hAnsi="Arial"/>
          <w:b/>
          <w:bCs/>
          <w:sz w:val="26"/>
          <w:szCs w:val="26"/>
        </w:rPr>
        <w:t>O_NONBLOCK</w:t>
      </w:r>
      <w:r>
        <w:rPr>
          <w:rFonts w:cs="Arial" w:ascii="Arial" w:hAnsi="Arial"/>
          <w:sz w:val="26"/>
          <w:szCs w:val="26"/>
        </w:rPr>
        <w:t xml:space="preserve"> (non bloccante). L’aggiunta di questa opzione a O_RDONLY permette alla chiamata ad open di ritornare con successo ed immediatamente, anche se la FIFO non è stata aperta in scrittura da alcun processo. Nel caso in cui si specificasse come oflag solo O_RDONLY, invece, la chiamata ad open() si blocca e non ritorna fin quando un processo non aprirà la stessa FIFO in scrittura. Per quanto riguarda l’apertura in modalità scrittura, se viene specificato solo O_WRONLY allora la chiamata ad open si blocca e attende un processo che apre la stessa FIFO in lettura, mentre se viene aggiunto O_NONBLOCK allora ritornerà immediatamente, ma se nessun processo ha la FIFO aperta in lettura, allora open() ritornerà un valore di errore, ossia -1. Se la FIFO è aperta in </w:t>
      </w:r>
      <w:r>
        <w:rPr>
          <w:rFonts w:cs="Arial" w:ascii="Arial" w:hAnsi="Arial"/>
          <w:b/>
          <w:bCs/>
          <w:sz w:val="26"/>
          <w:szCs w:val="26"/>
        </w:rPr>
        <w:t>modalità bloccante</w:t>
      </w:r>
      <w:r>
        <w:rPr>
          <w:rFonts w:cs="Arial" w:ascii="Arial" w:hAnsi="Arial"/>
          <w:sz w:val="26"/>
          <w:szCs w:val="26"/>
        </w:rPr>
        <w:t xml:space="preserve"> (quindi senza O_NONBLOCK), una chiamata a </w:t>
      </w:r>
      <w:r>
        <w:rPr>
          <w:rFonts w:cs="Arial" w:ascii="Arial" w:hAnsi="Arial"/>
          <w:b/>
          <w:bCs/>
          <w:sz w:val="26"/>
          <w:szCs w:val="26"/>
        </w:rPr>
        <w:t>read</w:t>
      </w:r>
      <w:r>
        <w:rPr>
          <w:rFonts w:cs="Arial" w:ascii="Arial" w:hAnsi="Arial"/>
          <w:sz w:val="26"/>
          <w:szCs w:val="26"/>
        </w:rPr>
        <w:t xml:space="preserve">() attenderà fino a quando sarà disponibile qualche dato da leggere, nel caso in cui la FIFO è aperta in scrittura, e restituirà 0, se la FIFO non è aperta in scrittura. Per quanto riguarda invece una chiamata a </w:t>
      </w:r>
      <w:r>
        <w:rPr>
          <w:rFonts w:cs="Arial" w:ascii="Arial" w:hAnsi="Arial"/>
          <w:b/>
          <w:bCs/>
          <w:sz w:val="26"/>
          <w:szCs w:val="26"/>
        </w:rPr>
        <w:t>write</w:t>
      </w:r>
      <w:r>
        <w:rPr>
          <w:rFonts w:cs="Arial" w:ascii="Arial" w:hAnsi="Arial"/>
          <w:sz w:val="26"/>
          <w:szCs w:val="26"/>
        </w:rPr>
        <w:t xml:space="preserve">(), questa aspetterà fino a che i dati possono essere scritti, nel caso in cui la FIFO è aperta in lettura, mentre genererà un segnale </w:t>
      </w:r>
      <w:r>
        <w:rPr>
          <w:rFonts w:cs="Arial" w:ascii="Arial" w:hAnsi="Arial"/>
          <w:b/>
          <w:bCs/>
          <w:sz w:val="26"/>
          <w:szCs w:val="26"/>
        </w:rPr>
        <w:t>SIGPIPE</w:t>
      </w:r>
      <w:r>
        <w:rPr>
          <w:rFonts w:cs="Arial" w:ascii="Arial" w:hAnsi="Arial"/>
          <w:sz w:val="26"/>
          <w:szCs w:val="26"/>
        </w:rPr>
        <w:t xml:space="preserve"> (segnale che viene inviato quando un processo tenta di scrivere su una pipe non aperta in modalità lettura), se la FIFO non è aperta in lettura. Nel caso invece di </w:t>
      </w:r>
      <w:r>
        <w:rPr>
          <w:rFonts w:cs="Arial" w:ascii="Arial" w:hAnsi="Arial"/>
          <w:b/>
          <w:bCs/>
          <w:sz w:val="26"/>
          <w:szCs w:val="26"/>
        </w:rPr>
        <w:t>FIFO non bloccanti</w:t>
      </w:r>
      <w:r>
        <w:rPr>
          <w:rFonts w:cs="Arial" w:ascii="Arial" w:hAnsi="Arial"/>
          <w:sz w:val="26"/>
          <w:szCs w:val="26"/>
        </w:rPr>
        <w:t xml:space="preserve">, una </w:t>
      </w:r>
      <w:r>
        <w:rPr>
          <w:rFonts w:cs="Arial" w:ascii="Arial" w:hAnsi="Arial"/>
          <w:b/>
          <w:bCs/>
          <w:sz w:val="26"/>
          <w:szCs w:val="26"/>
        </w:rPr>
        <w:t>read</w:t>
      </w:r>
      <w:r>
        <w:rPr>
          <w:rFonts w:cs="Arial" w:ascii="Arial" w:hAnsi="Arial"/>
          <w:sz w:val="26"/>
          <w:szCs w:val="26"/>
        </w:rPr>
        <w:t>() su una FIFO vuota restituisce un errore (</w:t>
      </w:r>
      <w:r>
        <w:rPr>
          <w:rFonts w:cs="Arial" w:ascii="Arial" w:hAnsi="Arial"/>
          <w:b/>
          <w:bCs/>
          <w:sz w:val="26"/>
          <w:szCs w:val="26"/>
        </w:rPr>
        <w:t>EAGAIN</w:t>
      </w:r>
      <w:r>
        <w:rPr>
          <w:rFonts w:cs="Arial" w:ascii="Arial" w:hAnsi="Arial"/>
          <w:sz w:val="26"/>
          <w:szCs w:val="26"/>
        </w:rPr>
        <w:t>, che è un errore che indica che un’</w:t>
      </w:r>
      <w:r>
        <w:rPr>
          <w:rFonts w:cs="Arial" w:ascii="Arial" w:hAnsi="Arial"/>
          <w:b/>
          <w:bCs/>
          <w:sz w:val="26"/>
          <w:szCs w:val="26"/>
        </w:rPr>
        <w:t>operazione non può essere completata al momento e deve essere ritentata</w:t>
      </w:r>
      <w:r>
        <w:rPr>
          <w:rFonts w:cs="Arial" w:ascii="Arial" w:hAnsi="Arial"/>
          <w:sz w:val="26"/>
          <w:szCs w:val="26"/>
        </w:rPr>
        <w:t xml:space="preserve"> </w:t>
      </w:r>
      <w:r>
        <w:rPr>
          <w:rFonts w:cs="Arial" w:ascii="Arial" w:hAnsi="Arial"/>
          <w:b/>
          <w:bCs/>
          <w:sz w:val="26"/>
          <w:szCs w:val="26"/>
        </w:rPr>
        <w:t>successivamente</w:t>
      </w:r>
      <w:r>
        <w:rPr>
          <w:rFonts w:cs="Arial" w:ascii="Arial" w:hAnsi="Arial"/>
          <w:sz w:val="26"/>
          <w:szCs w:val="26"/>
        </w:rPr>
        <w:t xml:space="preserve">) se la FIFO è aperta in scrittura, e 0 se non lo è. Una </w:t>
      </w:r>
      <w:r>
        <w:rPr>
          <w:rFonts w:cs="Arial" w:ascii="Arial" w:hAnsi="Arial"/>
          <w:b/>
          <w:bCs/>
          <w:sz w:val="26"/>
          <w:szCs w:val="26"/>
        </w:rPr>
        <w:t>write</w:t>
      </w:r>
      <w:r>
        <w:rPr>
          <w:rFonts w:cs="Arial" w:ascii="Arial" w:hAnsi="Arial"/>
          <w:sz w:val="26"/>
          <w:szCs w:val="26"/>
        </w:rPr>
        <w:t xml:space="preserve">() su una FIFO non bloccante, invece, genera un segnale SIGPIPE se la FIFO non è aperta in lettura, mentre se lo è e il numero di byte da scrivere è &lt;= </w:t>
      </w:r>
      <w:r>
        <w:rPr>
          <w:rFonts w:cs="Arial" w:ascii="Arial" w:hAnsi="Arial"/>
          <w:b/>
          <w:bCs/>
          <w:sz w:val="26"/>
          <w:szCs w:val="26"/>
        </w:rPr>
        <w:t>PIPE_BUF</w:t>
      </w:r>
      <w:r>
        <w:rPr>
          <w:rFonts w:cs="Arial" w:ascii="Arial" w:hAnsi="Arial"/>
          <w:sz w:val="26"/>
          <w:szCs w:val="26"/>
        </w:rPr>
        <w:t xml:space="preserve"> (costante che rappresenta la </w:t>
      </w:r>
      <w:r>
        <w:rPr>
          <w:rFonts w:cs="Arial" w:ascii="Arial" w:hAnsi="Arial"/>
          <w:b/>
          <w:bCs/>
          <w:sz w:val="26"/>
          <w:szCs w:val="26"/>
        </w:rPr>
        <w:t>dimensione massima dei dati che possono essere scritti o letti in modo atomico da un lato della pipe all’altro</w:t>
      </w:r>
      <w:r>
        <w:rPr>
          <w:rFonts w:cs="Arial" w:ascii="Arial" w:hAnsi="Arial"/>
          <w:sz w:val="26"/>
          <w:szCs w:val="26"/>
        </w:rPr>
        <w:t>) si controlla se c’è lo spazio per il numero di byte specificato: in caso affermativo vengono trasferiti tutti i byte, mentre in caso negativo la write() ritorna immediatamente con un errore EAGAIN. Se invece la FIFO è aperta in lettura ma il numero di byte è &gt; PIPE_BUF, si controlla se c’è spazio per almeno 1 byte nella FIFO e si trasferiscono tanti byte quanto è lo spazio libero. In caso di FIFO piena, invece, la write() ritorna immediatamente con l’errore EAGAIN.</w:t>
      </w:r>
    </w:p>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lang w:val="en-US"/>
        </w:rPr>
      </w:pPr>
      <w:bookmarkStart w:id="22" w:name="_Toc139999224"/>
      <w:r>
        <w:rPr>
          <w:rFonts w:cs="Arial" w:ascii="Arial" w:hAnsi="Arial"/>
          <w:sz w:val="28"/>
          <w:szCs w:val="28"/>
          <w:lang w:val="en-US"/>
        </w:rPr>
        <w:t>Mutex</w:t>
      </w:r>
      <w:bookmarkEnd w:id="22"/>
    </w:p>
    <w:p>
      <w:pPr>
        <w:pStyle w:val="Normal"/>
        <w:jc w:val="center"/>
        <w:rPr>
          <w:rFonts w:ascii="Arial" w:hAnsi="Arial" w:cs="Arial"/>
          <w:sz w:val="26"/>
          <w:szCs w:val="26"/>
          <w:lang w:val="en-US"/>
        </w:rPr>
      </w:pPr>
      <w:r>
        <w:rPr>
          <w:rFonts w:cs="Arial" w:ascii="Arial" w:hAnsi="Arial"/>
          <w:sz w:val="26"/>
          <w:szCs w:val="26"/>
          <w:lang w:val="en-US"/>
        </w:rPr>
        <w:t>#include &lt;pthread.h&gt;</w:t>
      </w:r>
    </w:p>
    <w:p>
      <w:pPr>
        <w:pStyle w:val="Normal"/>
        <w:jc w:val="center"/>
        <w:rPr>
          <w:rFonts w:ascii="Arial" w:hAnsi="Arial" w:cs="Arial"/>
          <w:sz w:val="26"/>
          <w:szCs w:val="26"/>
          <w:lang w:val="en-US"/>
        </w:rPr>
      </w:pPr>
      <w:r>
        <w:rPr>
          <w:rFonts w:cs="Arial" w:ascii="Arial" w:hAnsi="Arial"/>
          <w:sz w:val="26"/>
          <w:szCs w:val="26"/>
          <w:lang w:val="en-US"/>
        </w:rPr>
        <w:t>int pthread_mutex_init(pthread_mutex_t *mutex, const pthread_mutexattr_t *attr);</w:t>
      </w:r>
    </w:p>
    <w:p>
      <w:pPr>
        <w:pStyle w:val="Normal"/>
        <w:jc w:val="center"/>
        <w:rPr>
          <w:rFonts w:ascii="Arial" w:hAnsi="Arial" w:cs="Arial"/>
          <w:sz w:val="26"/>
          <w:szCs w:val="26"/>
          <w:lang w:val="en-US"/>
        </w:rPr>
      </w:pPr>
      <w:r>
        <w:rPr>
          <w:rFonts w:cs="Arial" w:ascii="Arial" w:hAnsi="Arial"/>
          <w:sz w:val="26"/>
          <w:szCs w:val="26"/>
          <w:lang w:val="en-US"/>
        </w:rPr>
        <w:t>int pthread_mutex_destroy(pthread_mutex_t *mutex);</w:t>
      </w:r>
    </w:p>
    <w:p>
      <w:pPr>
        <w:pStyle w:val="Normal"/>
        <w:rPr>
          <w:rFonts w:ascii="Arial" w:hAnsi="Arial" w:cs="Arial"/>
          <w:sz w:val="26"/>
          <w:szCs w:val="26"/>
        </w:rPr>
      </w:pPr>
      <w:r>
        <w:rPr>
          <w:rFonts w:cs="Arial" w:ascii="Arial" w:hAnsi="Arial"/>
          <w:sz w:val="26"/>
          <w:szCs w:val="26"/>
        </w:rPr>
        <w:t xml:space="preserve">Quando molteplici thread di un processo condividono la stessa memoria, è necessario che ciascun thread mantenga la coerenza dei propri dati. In particolare, quando un thread modifica una variabile che è leggibile e/o modificabile anche da altri thread, si possono generare delle inconsistenze di dati. Per </w:t>
      </w:r>
      <w:r>
        <w:rPr>
          <w:rFonts w:cs="Arial" w:ascii="Arial" w:hAnsi="Arial"/>
          <w:b/>
          <w:bCs/>
          <w:sz w:val="26"/>
          <w:szCs w:val="26"/>
        </w:rPr>
        <w:t>risolvere il problema dell’accesso a dati condivisi di thread diversi</w:t>
      </w:r>
      <w:r>
        <w:rPr>
          <w:rFonts w:cs="Arial" w:ascii="Arial" w:hAnsi="Arial"/>
          <w:sz w:val="26"/>
          <w:szCs w:val="26"/>
        </w:rPr>
        <w:t xml:space="preserve">, esistono i </w:t>
      </w:r>
      <w:r>
        <w:rPr>
          <w:rFonts w:cs="Arial" w:ascii="Arial" w:hAnsi="Arial"/>
          <w:b/>
          <w:bCs/>
          <w:sz w:val="26"/>
          <w:szCs w:val="26"/>
        </w:rPr>
        <w:t>mutex</w:t>
      </w:r>
      <w:r>
        <w:rPr>
          <w:rFonts w:cs="Arial" w:ascii="Arial" w:hAnsi="Arial"/>
          <w:sz w:val="26"/>
          <w:szCs w:val="26"/>
        </w:rPr>
        <w:t xml:space="preserve">.     Un mutex è un oggetto che </w:t>
      </w:r>
      <w:r>
        <w:rPr>
          <w:rFonts w:cs="Arial" w:ascii="Arial" w:hAnsi="Arial"/>
          <w:b/>
          <w:bCs/>
          <w:sz w:val="26"/>
          <w:szCs w:val="26"/>
        </w:rPr>
        <w:t>possiede due stati</w:t>
      </w:r>
      <w:r>
        <w:rPr>
          <w:rFonts w:cs="Arial" w:ascii="Arial" w:hAnsi="Arial"/>
          <w:sz w:val="26"/>
          <w:szCs w:val="26"/>
        </w:rPr>
        <w:t xml:space="preserve">: </w:t>
      </w:r>
      <w:r>
        <w:rPr>
          <w:rFonts w:cs="Arial" w:ascii="Arial" w:hAnsi="Arial"/>
          <w:b/>
          <w:bCs/>
          <w:sz w:val="26"/>
          <w:szCs w:val="26"/>
        </w:rPr>
        <w:t>bloccato</w:t>
      </w:r>
      <w:r>
        <w:rPr>
          <w:rFonts w:cs="Arial" w:ascii="Arial" w:hAnsi="Arial"/>
          <w:sz w:val="26"/>
          <w:szCs w:val="26"/>
        </w:rPr>
        <w:t xml:space="preserve"> e </w:t>
      </w:r>
      <w:r>
        <w:rPr>
          <w:rFonts w:cs="Arial" w:ascii="Arial" w:hAnsi="Arial"/>
          <w:b/>
          <w:bCs/>
          <w:sz w:val="26"/>
          <w:szCs w:val="26"/>
        </w:rPr>
        <w:t>non bloccato</w:t>
      </w:r>
      <w:r>
        <w:rPr>
          <w:rFonts w:cs="Arial" w:ascii="Arial" w:hAnsi="Arial"/>
          <w:sz w:val="26"/>
          <w:szCs w:val="26"/>
        </w:rPr>
        <w:t xml:space="preserve">.         Nel primo caso, quando un thread blocca il mutex, gli altri thread che tentano di bloccarlo restano in attesa. Quando il thread bloccante rilascia il mutex, uno dei thread in attesa lo acquisisce. Un mutex è una </w:t>
      </w:r>
      <w:r>
        <w:rPr>
          <w:rFonts w:cs="Arial" w:ascii="Arial" w:hAnsi="Arial"/>
          <w:b/>
          <w:bCs/>
          <w:sz w:val="26"/>
          <w:szCs w:val="26"/>
        </w:rPr>
        <w:t>variabile di tipo pthread_mutex_t</w:t>
      </w:r>
      <w:r>
        <w:rPr>
          <w:rFonts w:cs="Arial" w:ascii="Arial" w:hAnsi="Arial"/>
          <w:sz w:val="26"/>
          <w:szCs w:val="26"/>
        </w:rPr>
        <w:t xml:space="preserve"> che può essere </w:t>
      </w:r>
      <w:r>
        <w:rPr>
          <w:rFonts w:cs="Arial" w:ascii="Arial" w:hAnsi="Arial"/>
          <w:b/>
          <w:bCs/>
          <w:sz w:val="26"/>
          <w:szCs w:val="26"/>
        </w:rPr>
        <w:t>inizializzata in modo statico</w:t>
      </w:r>
      <w:r>
        <w:rPr>
          <w:rFonts w:cs="Arial" w:ascii="Arial" w:hAnsi="Arial"/>
          <w:sz w:val="26"/>
          <w:szCs w:val="26"/>
        </w:rPr>
        <w:t xml:space="preserve">, impostandola al valore della costante </w:t>
      </w:r>
      <w:r>
        <w:rPr>
          <w:rFonts w:cs="Arial" w:ascii="Arial" w:hAnsi="Arial"/>
          <w:b/>
          <w:bCs/>
          <w:sz w:val="26"/>
          <w:szCs w:val="26"/>
        </w:rPr>
        <w:t>PTHREAD_MUTEX_INITIALIZER</w:t>
      </w:r>
      <w:r>
        <w:rPr>
          <w:rFonts w:cs="Arial" w:ascii="Arial" w:hAnsi="Arial"/>
          <w:sz w:val="26"/>
          <w:szCs w:val="26"/>
        </w:rPr>
        <w:t xml:space="preserve">, oppure in </w:t>
      </w:r>
      <w:r>
        <w:rPr>
          <w:rFonts w:cs="Arial" w:ascii="Arial" w:hAnsi="Arial"/>
          <w:b/>
          <w:bCs/>
          <w:sz w:val="26"/>
          <w:szCs w:val="26"/>
        </w:rPr>
        <w:t>modo dinamico</w:t>
      </w:r>
      <w:r>
        <w:rPr>
          <w:rFonts w:cs="Arial" w:ascii="Arial" w:hAnsi="Arial"/>
          <w:sz w:val="26"/>
          <w:szCs w:val="26"/>
        </w:rPr>
        <w:t xml:space="preserve">, invocando </w:t>
      </w:r>
      <w:r>
        <w:rPr>
          <w:rFonts w:cs="Arial" w:ascii="Arial" w:hAnsi="Arial"/>
          <w:b/>
          <w:bCs/>
          <w:sz w:val="26"/>
          <w:szCs w:val="26"/>
        </w:rPr>
        <w:t>pthread_mutex_init</w:t>
      </w:r>
      <w:r>
        <w:rPr>
          <w:rFonts w:cs="Arial" w:ascii="Arial" w:hAnsi="Arial"/>
          <w:sz w:val="26"/>
          <w:szCs w:val="26"/>
        </w:rPr>
        <w:t xml:space="preserve">(). </w:t>
      </w:r>
      <w:r>
        <w:rPr>
          <w:rFonts w:cs="Arial" w:ascii="Arial" w:hAnsi="Arial"/>
          <w:b/>
          <w:bCs/>
          <w:sz w:val="26"/>
          <w:szCs w:val="26"/>
        </w:rPr>
        <w:t>Se allochiamo un mutex dinamicamente</w:t>
      </w:r>
      <w:r>
        <w:rPr>
          <w:rFonts w:cs="Arial" w:ascii="Arial" w:hAnsi="Arial"/>
          <w:sz w:val="26"/>
          <w:szCs w:val="26"/>
        </w:rPr>
        <w:t xml:space="preserve">, è necessario invocare </w:t>
      </w:r>
      <w:r>
        <w:rPr>
          <w:rFonts w:cs="Arial" w:ascii="Arial" w:hAnsi="Arial"/>
          <w:b/>
          <w:bCs/>
          <w:sz w:val="26"/>
          <w:szCs w:val="26"/>
        </w:rPr>
        <w:t>pthread_mutex_destroy</w:t>
      </w:r>
      <w:r>
        <w:rPr>
          <w:rFonts w:cs="Arial" w:ascii="Arial" w:hAnsi="Arial"/>
          <w:sz w:val="26"/>
          <w:szCs w:val="26"/>
        </w:rPr>
        <w:t xml:space="preserve">() per deallocare il mutex. Si hanno poi </w:t>
      </w:r>
      <w:r>
        <w:rPr>
          <w:rFonts w:cs="Arial" w:ascii="Arial" w:hAnsi="Arial"/>
          <w:b/>
          <w:bCs/>
          <w:sz w:val="26"/>
          <w:szCs w:val="26"/>
        </w:rPr>
        <w:t>pthread_mutex_lock</w:t>
      </w:r>
      <w:r>
        <w:rPr>
          <w:rFonts w:cs="Arial" w:ascii="Arial" w:hAnsi="Arial"/>
          <w:sz w:val="26"/>
          <w:szCs w:val="26"/>
        </w:rPr>
        <w:t xml:space="preserve">() e </w:t>
      </w:r>
      <w:r>
        <w:rPr>
          <w:rFonts w:cs="Arial" w:ascii="Arial" w:hAnsi="Arial"/>
          <w:b/>
          <w:bCs/>
          <w:sz w:val="26"/>
          <w:szCs w:val="26"/>
        </w:rPr>
        <w:t>pthread_mutex_unlock</w:t>
      </w:r>
      <w:r>
        <w:rPr>
          <w:rFonts w:cs="Arial" w:ascii="Arial" w:hAnsi="Arial"/>
          <w:sz w:val="26"/>
          <w:szCs w:val="26"/>
        </w:rPr>
        <w:t>() per bloccare e sbloccare le variabili di tipo mutex.</w:t>
      </w:r>
    </w:p>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rPr>
      </w:pPr>
      <w:bookmarkStart w:id="23" w:name="_Toc139999225"/>
      <w:r>
        <w:rPr>
          <w:rFonts w:cs="Arial" w:ascii="Arial" w:hAnsi="Arial"/>
          <w:sz w:val="28"/>
          <w:szCs w:val="28"/>
        </w:rPr>
        <w:t>Variabili di condizione</w:t>
      </w:r>
      <w:bookmarkEnd w:id="23"/>
    </w:p>
    <w:p>
      <w:pPr>
        <w:pStyle w:val="Normal"/>
        <w:jc w:val="center"/>
        <w:rPr>
          <w:rFonts w:ascii="Arial" w:hAnsi="Arial" w:cs="Arial"/>
          <w:sz w:val="26"/>
          <w:szCs w:val="26"/>
        </w:rPr>
      </w:pPr>
      <w:r>
        <w:rPr>
          <w:rFonts w:cs="Arial" w:ascii="Arial" w:hAnsi="Arial"/>
          <w:sz w:val="26"/>
          <w:szCs w:val="26"/>
        </w:rPr>
        <w:t>#include &lt;pthread.h&gt;</w:t>
      </w:r>
    </w:p>
    <w:p>
      <w:pPr>
        <w:pStyle w:val="Normal"/>
        <w:jc w:val="center"/>
        <w:rPr>
          <w:rFonts w:ascii="Arial" w:hAnsi="Arial" w:cs="Arial"/>
          <w:sz w:val="26"/>
          <w:szCs w:val="26"/>
          <w:lang w:val="en-US"/>
        </w:rPr>
      </w:pPr>
      <w:r>
        <w:rPr>
          <w:rFonts w:cs="Arial" w:ascii="Arial" w:hAnsi="Arial"/>
          <w:sz w:val="26"/>
          <w:szCs w:val="26"/>
          <w:lang w:val="en-US"/>
        </w:rPr>
        <w:t>int pthread_cond_init(pthread_cond_t *cond, pthread_condattr_t *attr);</w:t>
      </w:r>
    </w:p>
    <w:p>
      <w:pPr>
        <w:pStyle w:val="Normal"/>
        <w:jc w:val="center"/>
        <w:rPr>
          <w:rFonts w:ascii="Arial" w:hAnsi="Arial" w:cs="Arial"/>
          <w:sz w:val="26"/>
          <w:szCs w:val="26"/>
          <w:lang w:val="en-US"/>
        </w:rPr>
      </w:pPr>
      <w:r>
        <w:rPr>
          <w:rFonts w:cs="Arial" w:ascii="Arial" w:hAnsi="Arial"/>
          <w:sz w:val="26"/>
          <w:szCs w:val="26"/>
          <w:lang w:val="en-US"/>
        </w:rPr>
        <w:t>int pthread_cond_destroy(pthread_cond_t *cond);</w:t>
      </w:r>
    </w:p>
    <w:p>
      <w:pPr>
        <w:pStyle w:val="Normal"/>
        <w:rPr>
          <w:rFonts w:ascii="Arial" w:hAnsi="Arial" w:cs="Arial"/>
          <w:sz w:val="26"/>
          <w:szCs w:val="26"/>
        </w:rPr>
      </w:pPr>
      <w:r>
        <w:rPr>
          <w:rFonts w:cs="Arial" w:ascii="Arial" w:hAnsi="Arial"/>
          <w:sz w:val="26"/>
          <w:szCs w:val="26"/>
        </w:rPr>
        <w:t xml:space="preserve">Le variabili di condizione costituiscono un </w:t>
      </w:r>
      <w:r>
        <w:rPr>
          <w:rFonts w:cs="Arial" w:ascii="Arial" w:hAnsi="Arial"/>
          <w:b/>
          <w:bCs/>
          <w:sz w:val="26"/>
          <w:szCs w:val="26"/>
        </w:rPr>
        <w:t>meccanismo di sincronizzazione per i thread</w:t>
      </w:r>
      <w:r>
        <w:rPr>
          <w:rFonts w:cs="Arial" w:ascii="Arial" w:hAnsi="Arial"/>
          <w:sz w:val="26"/>
          <w:szCs w:val="26"/>
        </w:rPr>
        <w:t xml:space="preserve">. Le variabili di condizioni hanno </w:t>
      </w:r>
      <w:r>
        <w:rPr>
          <w:rFonts w:cs="Arial" w:ascii="Arial" w:hAnsi="Arial"/>
          <w:b/>
          <w:bCs/>
          <w:sz w:val="26"/>
          <w:szCs w:val="26"/>
        </w:rPr>
        <w:t>tre componenti</w:t>
      </w:r>
      <w:r>
        <w:rPr>
          <w:rFonts w:cs="Arial" w:ascii="Arial" w:hAnsi="Arial"/>
          <w:sz w:val="26"/>
          <w:szCs w:val="26"/>
        </w:rPr>
        <w:t>:</w:t>
      </w:r>
    </w:p>
    <w:p>
      <w:pPr>
        <w:pStyle w:val="ListParagraph"/>
        <w:numPr>
          <w:ilvl w:val="0"/>
          <w:numId w:val="10"/>
        </w:numPr>
        <w:rPr>
          <w:rFonts w:ascii="Arial" w:hAnsi="Arial" w:cs="Arial"/>
          <w:sz w:val="26"/>
          <w:szCs w:val="26"/>
        </w:rPr>
      </w:pPr>
      <w:r>
        <w:rPr>
          <w:rFonts w:cs="Arial" w:ascii="Arial" w:hAnsi="Arial"/>
          <w:sz w:val="26"/>
          <w:szCs w:val="26"/>
        </w:rPr>
        <w:t xml:space="preserve">il </w:t>
      </w:r>
      <w:r>
        <w:rPr>
          <w:rFonts w:cs="Arial" w:ascii="Arial" w:hAnsi="Arial"/>
          <w:b/>
          <w:bCs/>
          <w:sz w:val="26"/>
          <w:szCs w:val="26"/>
        </w:rPr>
        <w:t>predicato</w:t>
      </w:r>
      <w:r>
        <w:rPr>
          <w:rFonts w:cs="Arial" w:ascii="Arial" w:hAnsi="Arial"/>
          <w:sz w:val="26"/>
          <w:szCs w:val="26"/>
        </w:rPr>
        <w:t xml:space="preserve">, ossia la </w:t>
      </w:r>
      <w:r>
        <w:rPr>
          <w:rFonts w:cs="Arial" w:ascii="Arial" w:hAnsi="Arial"/>
          <w:b/>
          <w:bCs/>
          <w:sz w:val="26"/>
          <w:szCs w:val="26"/>
        </w:rPr>
        <w:t>condizione che un thread controllerà per determinare se deve attendere</w:t>
      </w:r>
      <w:r>
        <w:rPr>
          <w:rFonts w:cs="Arial" w:ascii="Arial" w:hAnsi="Arial"/>
          <w:sz w:val="26"/>
          <w:szCs w:val="26"/>
        </w:rPr>
        <w:t>;</w:t>
      </w:r>
    </w:p>
    <w:p>
      <w:pPr>
        <w:pStyle w:val="ListParagraph"/>
        <w:numPr>
          <w:ilvl w:val="0"/>
          <w:numId w:val="10"/>
        </w:numPr>
        <w:rPr>
          <w:rFonts w:ascii="Arial" w:hAnsi="Arial" w:cs="Arial"/>
          <w:sz w:val="26"/>
          <w:szCs w:val="26"/>
        </w:rPr>
      </w:pPr>
      <w:r>
        <w:rPr>
          <w:rFonts w:cs="Arial" w:ascii="Arial" w:hAnsi="Arial"/>
          <w:sz w:val="26"/>
          <w:szCs w:val="26"/>
        </w:rPr>
        <w:t xml:space="preserve">il </w:t>
      </w:r>
      <w:r>
        <w:rPr>
          <w:rFonts w:cs="Arial" w:ascii="Arial" w:hAnsi="Arial"/>
          <w:b/>
          <w:bCs/>
          <w:sz w:val="26"/>
          <w:szCs w:val="26"/>
        </w:rPr>
        <w:t>mutex</w:t>
      </w:r>
      <w:r>
        <w:rPr>
          <w:rFonts w:cs="Arial" w:ascii="Arial" w:hAnsi="Arial"/>
          <w:sz w:val="26"/>
          <w:szCs w:val="26"/>
        </w:rPr>
        <w:t xml:space="preserve">, che è il </w:t>
      </w:r>
      <w:r>
        <w:rPr>
          <w:rFonts w:cs="Arial" w:ascii="Arial" w:hAnsi="Arial"/>
          <w:b/>
          <w:bCs/>
          <w:sz w:val="26"/>
          <w:szCs w:val="26"/>
        </w:rPr>
        <w:t>meccanismo che protegge il predicato</w:t>
      </w:r>
      <w:r>
        <w:rPr>
          <w:rFonts w:cs="Arial" w:ascii="Arial" w:hAnsi="Arial"/>
          <w:sz w:val="26"/>
          <w:szCs w:val="26"/>
        </w:rPr>
        <w:t>;</w:t>
      </w:r>
    </w:p>
    <w:p>
      <w:pPr>
        <w:pStyle w:val="ListParagraph"/>
        <w:numPr>
          <w:ilvl w:val="0"/>
          <w:numId w:val="10"/>
        </w:numPr>
        <w:rPr>
          <w:rFonts w:ascii="Arial" w:hAnsi="Arial" w:cs="Arial"/>
          <w:sz w:val="26"/>
          <w:szCs w:val="26"/>
        </w:rPr>
      </w:pPr>
      <w:r>
        <w:rPr>
          <w:rFonts w:cs="Arial" w:ascii="Arial" w:hAnsi="Arial"/>
          <w:sz w:val="26"/>
          <w:szCs w:val="26"/>
        </w:rPr>
        <w:t xml:space="preserve">la </w:t>
      </w:r>
      <w:r>
        <w:rPr>
          <w:rFonts w:cs="Arial" w:ascii="Arial" w:hAnsi="Arial"/>
          <w:b/>
          <w:bCs/>
          <w:sz w:val="26"/>
          <w:szCs w:val="26"/>
        </w:rPr>
        <w:t>variabile di condizione</w:t>
      </w:r>
      <w:r>
        <w:rPr>
          <w:rFonts w:cs="Arial" w:ascii="Arial" w:hAnsi="Arial"/>
          <w:sz w:val="26"/>
          <w:szCs w:val="26"/>
        </w:rPr>
        <w:t xml:space="preserve">, che è il </w:t>
      </w:r>
      <w:r>
        <w:rPr>
          <w:rFonts w:cs="Arial" w:ascii="Arial" w:hAnsi="Arial"/>
          <w:b/>
          <w:bCs/>
          <w:sz w:val="26"/>
          <w:szCs w:val="26"/>
        </w:rPr>
        <w:t>meccanismo con cui il thread attende il verificarsi di una condizione</w:t>
      </w:r>
      <w:r>
        <w:rPr>
          <w:rFonts w:cs="Arial" w:ascii="Arial" w:hAnsi="Arial"/>
          <w:sz w:val="26"/>
          <w:szCs w:val="26"/>
        </w:rPr>
        <w:t>.</w:t>
      </w:r>
    </w:p>
    <w:p>
      <w:pPr>
        <w:pStyle w:val="Normal"/>
        <w:rPr>
          <w:rFonts w:ascii="Arial" w:hAnsi="Arial" w:cs="Arial"/>
          <w:sz w:val="26"/>
          <w:szCs w:val="26"/>
        </w:rPr>
      </w:pPr>
      <w:r>
        <w:rPr>
          <w:rFonts w:cs="Arial" w:ascii="Arial" w:hAnsi="Arial"/>
          <w:sz w:val="26"/>
          <w:szCs w:val="26"/>
        </w:rPr>
        <w:t xml:space="preserve">Come per i mutex, una variabile di condizione, che è di tipo </w:t>
      </w:r>
      <w:r>
        <w:rPr>
          <w:rFonts w:cs="Arial" w:ascii="Arial" w:hAnsi="Arial"/>
          <w:b/>
          <w:bCs/>
          <w:sz w:val="26"/>
          <w:szCs w:val="26"/>
        </w:rPr>
        <w:t>pthread_cond_t</w:t>
      </w:r>
      <w:r>
        <w:rPr>
          <w:rFonts w:cs="Arial" w:ascii="Arial" w:hAnsi="Arial"/>
          <w:sz w:val="26"/>
          <w:szCs w:val="26"/>
        </w:rPr>
        <w:t xml:space="preserve">, può essere </w:t>
      </w:r>
      <w:r>
        <w:rPr>
          <w:rFonts w:cs="Arial" w:ascii="Arial" w:hAnsi="Arial"/>
          <w:b/>
          <w:bCs/>
          <w:sz w:val="26"/>
          <w:szCs w:val="26"/>
        </w:rPr>
        <w:t>inizializzata staticamente</w:t>
      </w:r>
      <w:r>
        <w:rPr>
          <w:rFonts w:cs="Arial" w:ascii="Arial" w:hAnsi="Arial"/>
          <w:sz w:val="26"/>
          <w:szCs w:val="26"/>
        </w:rPr>
        <w:t xml:space="preserve">, mediante la costante </w:t>
      </w:r>
      <w:r>
        <w:rPr>
          <w:rFonts w:cs="Arial" w:ascii="Arial" w:hAnsi="Arial"/>
          <w:b/>
          <w:bCs/>
          <w:sz w:val="26"/>
          <w:szCs w:val="26"/>
        </w:rPr>
        <w:t>PTHREAD_COND_INITIALIZER</w:t>
      </w:r>
      <w:r>
        <w:rPr>
          <w:rFonts w:cs="Arial" w:ascii="Arial" w:hAnsi="Arial"/>
          <w:sz w:val="26"/>
          <w:szCs w:val="26"/>
        </w:rPr>
        <w:t xml:space="preserve">, o </w:t>
      </w:r>
      <w:r>
        <w:rPr>
          <w:rFonts w:cs="Arial" w:ascii="Arial" w:hAnsi="Arial"/>
          <w:b/>
          <w:bCs/>
          <w:sz w:val="26"/>
          <w:szCs w:val="26"/>
        </w:rPr>
        <w:t>dinamicamente</w:t>
      </w:r>
      <w:r>
        <w:rPr>
          <w:rFonts w:cs="Arial" w:ascii="Arial" w:hAnsi="Arial"/>
          <w:sz w:val="26"/>
          <w:szCs w:val="26"/>
        </w:rPr>
        <w:t xml:space="preserve">, tramite </w:t>
      </w:r>
      <w:r>
        <w:rPr>
          <w:rFonts w:cs="Arial" w:ascii="Arial" w:hAnsi="Arial"/>
          <w:b/>
          <w:bCs/>
          <w:sz w:val="26"/>
          <w:szCs w:val="26"/>
        </w:rPr>
        <w:t>pthread_cond_init</w:t>
      </w:r>
      <w:r>
        <w:rPr>
          <w:rFonts w:cs="Arial" w:ascii="Arial" w:hAnsi="Arial"/>
          <w:sz w:val="26"/>
          <w:szCs w:val="26"/>
        </w:rPr>
        <w:t xml:space="preserve">().      </w:t>
      </w:r>
      <w:r>
        <w:rPr>
          <w:rFonts w:cs="Arial" w:ascii="Arial" w:hAnsi="Arial"/>
          <w:b/>
          <w:bCs/>
          <w:sz w:val="26"/>
          <w:szCs w:val="26"/>
        </w:rPr>
        <w:t>In caso di allocazione dinamica</w:t>
      </w:r>
      <w:r>
        <w:rPr>
          <w:rFonts w:cs="Arial" w:ascii="Arial" w:hAnsi="Arial"/>
          <w:sz w:val="26"/>
          <w:szCs w:val="26"/>
        </w:rPr>
        <w:t xml:space="preserve">, deve essere utilizzato </w:t>
      </w:r>
      <w:r>
        <w:rPr>
          <w:rFonts w:cs="Arial" w:ascii="Arial" w:hAnsi="Arial"/>
          <w:b/>
          <w:bCs/>
          <w:sz w:val="26"/>
          <w:szCs w:val="26"/>
        </w:rPr>
        <w:t>pthread_cond_destroy</w:t>
      </w:r>
      <w:r>
        <w:rPr>
          <w:rFonts w:cs="Arial" w:ascii="Arial" w:hAnsi="Arial"/>
          <w:sz w:val="26"/>
          <w:szCs w:val="26"/>
        </w:rPr>
        <w:t>() per deallocare una variabile di condizione.</w:t>
      </w:r>
    </w:p>
    <w:p>
      <w:pPr>
        <w:pStyle w:val="Normal"/>
        <w:jc w:val="center"/>
        <w:rPr>
          <w:rFonts w:ascii="Arial" w:hAnsi="Arial" w:cs="Arial"/>
          <w:sz w:val="26"/>
          <w:szCs w:val="26"/>
          <w:lang w:val="en-US"/>
        </w:rPr>
      </w:pPr>
      <w:r>
        <w:rPr>
          <w:rFonts w:cs="Arial" w:ascii="Arial" w:hAnsi="Arial"/>
          <w:sz w:val="26"/>
          <w:szCs w:val="26"/>
          <w:lang w:val="en-US"/>
        </w:rPr>
        <w:t>#include &lt;pthread.h&gt;</w:t>
      </w:r>
    </w:p>
    <w:p>
      <w:pPr>
        <w:pStyle w:val="Normal"/>
        <w:jc w:val="center"/>
        <w:rPr>
          <w:rFonts w:ascii="Arial" w:hAnsi="Arial" w:cs="Arial"/>
          <w:sz w:val="26"/>
          <w:szCs w:val="26"/>
          <w:lang w:val="en-US"/>
        </w:rPr>
      </w:pPr>
      <w:r>
        <w:rPr>
          <w:rFonts w:cs="Arial" w:ascii="Arial" w:hAnsi="Arial"/>
          <w:sz w:val="26"/>
          <w:szCs w:val="26"/>
          <w:lang w:val="en-US"/>
        </w:rPr>
        <w:t>int pthread_cond_wait(pthread_cond_t *cptr, pthread_mutex_t *mptr);</w:t>
      </w:r>
    </w:p>
    <w:p>
      <w:pPr>
        <w:pStyle w:val="Normal"/>
        <w:jc w:val="center"/>
        <w:rPr>
          <w:rFonts w:ascii="Arial" w:hAnsi="Arial" w:cs="Arial"/>
          <w:sz w:val="26"/>
          <w:szCs w:val="26"/>
          <w:lang w:val="en-US"/>
        </w:rPr>
      </w:pPr>
      <w:r>
        <w:rPr>
          <w:rFonts w:cs="Arial" w:ascii="Arial" w:hAnsi="Arial"/>
          <w:sz w:val="26"/>
          <w:szCs w:val="26"/>
          <w:lang w:val="en-US"/>
        </w:rPr>
        <w:t>int pthread_cond_signal(pthread_cond_t *cptr);</w:t>
      </w:r>
    </w:p>
    <w:p>
      <w:pPr>
        <w:pStyle w:val="Normal"/>
        <w:jc w:val="center"/>
        <w:rPr>
          <w:rFonts w:ascii="Arial" w:hAnsi="Arial" w:cs="Arial"/>
          <w:sz w:val="26"/>
          <w:szCs w:val="26"/>
          <w:lang w:val="en-US"/>
        </w:rPr>
      </w:pPr>
      <w:r>
        <w:rPr>
          <w:rFonts w:cs="Arial" w:ascii="Arial" w:hAnsi="Arial"/>
          <w:sz w:val="26"/>
          <w:szCs w:val="26"/>
          <w:lang w:val="en-US"/>
        </w:rPr>
        <w:t>int pthread_cond_broadcast(pthread_cond_t *cptr);</w:t>
      </w:r>
    </w:p>
    <w:p>
      <w:pPr>
        <w:pStyle w:val="Normal"/>
        <w:rPr>
          <w:rFonts w:ascii="Arial" w:hAnsi="Arial" w:cs="Arial"/>
          <w:sz w:val="26"/>
          <w:szCs w:val="26"/>
        </w:rPr>
      </w:pPr>
      <w:r>
        <w:rPr>
          <w:rFonts w:cs="Arial" w:ascii="Arial" w:hAnsi="Arial"/>
          <w:sz w:val="26"/>
          <w:szCs w:val="26"/>
        </w:rPr>
        <w:t xml:space="preserve">Un thread può attendere su una variabile di condizione, invocando </w:t>
      </w:r>
      <w:r>
        <w:rPr>
          <w:rFonts w:cs="Arial" w:ascii="Arial" w:hAnsi="Arial"/>
          <w:b/>
          <w:bCs/>
          <w:sz w:val="26"/>
          <w:szCs w:val="26"/>
        </w:rPr>
        <w:t>pthread_cond_wait</w:t>
      </w:r>
      <w:r>
        <w:rPr>
          <w:rFonts w:cs="Arial" w:ascii="Arial" w:hAnsi="Arial"/>
          <w:sz w:val="26"/>
          <w:szCs w:val="26"/>
        </w:rPr>
        <w:t xml:space="preserve">(). Quando la condizione si verifica, si può </w:t>
      </w:r>
      <w:r>
        <w:rPr>
          <w:rFonts w:cs="Arial" w:ascii="Arial" w:hAnsi="Arial"/>
          <w:b/>
          <w:bCs/>
          <w:sz w:val="26"/>
          <w:szCs w:val="26"/>
        </w:rPr>
        <w:t>risvegliare un thread</w:t>
      </w:r>
      <w:r>
        <w:rPr>
          <w:rFonts w:cs="Arial" w:ascii="Arial" w:hAnsi="Arial"/>
          <w:sz w:val="26"/>
          <w:szCs w:val="26"/>
        </w:rPr>
        <w:t xml:space="preserve"> in attesa, mediante </w:t>
      </w:r>
      <w:r>
        <w:rPr>
          <w:rFonts w:cs="Arial" w:ascii="Arial" w:hAnsi="Arial"/>
          <w:b/>
          <w:bCs/>
          <w:sz w:val="26"/>
          <w:szCs w:val="26"/>
        </w:rPr>
        <w:t>pthread_cond_signal</w:t>
      </w:r>
      <w:r>
        <w:rPr>
          <w:rFonts w:cs="Arial" w:ascii="Arial" w:hAnsi="Arial"/>
          <w:sz w:val="26"/>
          <w:szCs w:val="26"/>
        </w:rPr>
        <w:t xml:space="preserve">(), oppure si possono </w:t>
      </w:r>
      <w:r>
        <w:rPr>
          <w:rFonts w:cs="Arial" w:ascii="Arial" w:hAnsi="Arial"/>
          <w:b/>
          <w:bCs/>
          <w:sz w:val="26"/>
          <w:szCs w:val="26"/>
        </w:rPr>
        <w:t>risvegliare tutti i thread</w:t>
      </w:r>
      <w:r>
        <w:rPr>
          <w:rFonts w:cs="Arial" w:ascii="Arial" w:hAnsi="Arial"/>
          <w:sz w:val="26"/>
          <w:szCs w:val="26"/>
        </w:rPr>
        <w:t xml:space="preserve"> in attesa, tramite </w:t>
      </w:r>
      <w:r>
        <w:rPr>
          <w:rFonts w:cs="Arial" w:ascii="Arial" w:hAnsi="Arial"/>
          <w:b/>
          <w:bCs/>
          <w:sz w:val="26"/>
          <w:szCs w:val="26"/>
        </w:rPr>
        <w:t>pthread_cond_broadcast()</w:t>
      </w:r>
      <w:r>
        <w:rPr>
          <w:rFonts w:cs="Arial" w:ascii="Arial" w:hAnsi="Arial"/>
          <w:sz w:val="26"/>
          <w:szCs w:val="26"/>
        </w:rPr>
        <w:t>. Nella chiamata a pthread_cond_wait, bisogna passare come argomento anche il mutex associato alla variabile di condizione, il quale verrà temporaneamente rilasciato quando un processo si blocca sulla cond_wait, in modo da permettere ad altri thread di accedere a determinati dati condivisi.</w:t>
      </w:r>
    </w:p>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rPr>
      </w:pPr>
      <w:bookmarkStart w:id="24" w:name="_Toc139999226"/>
      <w:r>
        <w:rPr>
          <w:rFonts w:cs="Arial" w:ascii="Arial" w:hAnsi="Arial"/>
          <w:sz w:val="28"/>
          <w:szCs w:val="28"/>
        </w:rPr>
        <w:t>Semafori</w:t>
      </w:r>
      <w:bookmarkEnd w:id="24"/>
    </w:p>
    <w:p>
      <w:pPr>
        <w:pStyle w:val="Normal"/>
        <w:rPr>
          <w:rFonts w:ascii="Arial" w:hAnsi="Arial" w:cs="Arial"/>
          <w:sz w:val="26"/>
          <w:szCs w:val="26"/>
        </w:rPr>
      </w:pPr>
      <w:r>
        <w:rPr>
          <w:rFonts w:cs="Arial" w:ascii="Arial" w:hAnsi="Arial"/>
          <w:sz w:val="26"/>
          <w:szCs w:val="26"/>
        </w:rPr>
        <w:t xml:space="preserve">I semafori sono un </w:t>
      </w:r>
      <w:r>
        <w:rPr>
          <w:rFonts w:cs="Arial" w:ascii="Arial" w:hAnsi="Arial"/>
          <w:b/>
          <w:bCs/>
          <w:sz w:val="26"/>
          <w:szCs w:val="26"/>
        </w:rPr>
        <w:t>meccanismo di sincronizzazione tra processi o thread di un processo</w:t>
      </w:r>
      <w:r>
        <w:rPr>
          <w:rFonts w:cs="Arial" w:ascii="Arial" w:hAnsi="Arial"/>
          <w:sz w:val="26"/>
          <w:szCs w:val="26"/>
        </w:rPr>
        <w:t xml:space="preserve">. In POSIX esistono </w:t>
      </w:r>
      <w:r>
        <w:rPr>
          <w:rFonts w:cs="Arial" w:ascii="Arial" w:hAnsi="Arial"/>
          <w:b/>
          <w:bCs/>
          <w:sz w:val="26"/>
          <w:szCs w:val="26"/>
        </w:rPr>
        <w:t>due tipi di semafori</w:t>
      </w:r>
      <w:r>
        <w:rPr>
          <w:rFonts w:cs="Arial" w:ascii="Arial" w:hAnsi="Arial"/>
          <w:sz w:val="26"/>
          <w:szCs w:val="26"/>
        </w:rPr>
        <w:t xml:space="preserve">: quelli </w:t>
      </w:r>
      <w:r>
        <w:rPr>
          <w:rFonts w:cs="Arial" w:ascii="Arial" w:hAnsi="Arial"/>
          <w:b/>
          <w:bCs/>
          <w:sz w:val="26"/>
          <w:szCs w:val="26"/>
        </w:rPr>
        <w:t>basati su nome</w:t>
      </w:r>
      <w:r>
        <w:rPr>
          <w:rFonts w:cs="Arial" w:ascii="Arial" w:hAnsi="Arial"/>
          <w:sz w:val="26"/>
          <w:szCs w:val="26"/>
        </w:rPr>
        <w:t xml:space="preserve"> e quelli </w:t>
      </w:r>
      <w:r>
        <w:rPr>
          <w:rFonts w:cs="Arial" w:ascii="Arial" w:hAnsi="Arial"/>
          <w:b/>
          <w:bCs/>
          <w:sz w:val="26"/>
          <w:szCs w:val="26"/>
        </w:rPr>
        <w:t>basati su memoria</w:t>
      </w:r>
      <w:r>
        <w:rPr>
          <w:rFonts w:cs="Arial" w:ascii="Arial" w:hAnsi="Arial"/>
          <w:sz w:val="26"/>
          <w:szCs w:val="26"/>
        </w:rPr>
        <w:t xml:space="preserve">. </w:t>
      </w:r>
    </w:p>
    <w:p>
      <w:pPr>
        <w:pStyle w:val="Normal"/>
        <w:jc w:val="center"/>
        <w:rPr>
          <w:rFonts w:ascii="Arial" w:hAnsi="Arial" w:cs="Arial"/>
          <w:sz w:val="26"/>
          <w:szCs w:val="26"/>
          <w:lang w:val="en-US"/>
        </w:rPr>
      </w:pPr>
      <w:r>
        <w:rPr>
          <w:rFonts w:cs="Arial" w:ascii="Arial" w:hAnsi="Arial"/>
          <w:sz w:val="26"/>
          <w:szCs w:val="26"/>
          <w:lang w:val="en-US"/>
        </w:rPr>
        <w:t>#include &lt;semaphore.h&gt;</w:t>
      </w:r>
    </w:p>
    <w:p>
      <w:pPr>
        <w:pStyle w:val="Normal"/>
        <w:jc w:val="center"/>
        <w:rPr>
          <w:rFonts w:ascii="Arial" w:hAnsi="Arial" w:cs="Arial"/>
          <w:sz w:val="26"/>
          <w:szCs w:val="26"/>
          <w:lang w:val="en-US"/>
        </w:rPr>
      </w:pPr>
      <w:r>
        <w:rPr>
          <w:rFonts w:cs="Arial" w:ascii="Arial" w:hAnsi="Arial"/>
          <w:sz w:val="26"/>
          <w:szCs w:val="26"/>
          <w:lang w:val="en-US"/>
        </w:rPr>
        <w:t>sem_t *sem_open(const char *name, int oflag, mode_t mode, int value);</w:t>
      </w:r>
    </w:p>
    <w:p>
      <w:pPr>
        <w:pStyle w:val="Normal"/>
        <w:jc w:val="center"/>
        <w:rPr>
          <w:rFonts w:ascii="Arial" w:hAnsi="Arial" w:cs="Arial"/>
          <w:sz w:val="26"/>
          <w:szCs w:val="26"/>
          <w:lang w:val="en-US"/>
        </w:rPr>
      </w:pPr>
      <w:r>
        <w:rPr>
          <w:rFonts w:cs="Arial" w:ascii="Arial" w:hAnsi="Arial"/>
          <w:sz w:val="26"/>
          <w:szCs w:val="26"/>
          <w:lang w:val="en-US"/>
        </w:rPr>
        <w:t>int sem_close(sem_t *sem);</w:t>
      </w:r>
    </w:p>
    <w:p>
      <w:pPr>
        <w:pStyle w:val="Normal"/>
        <w:jc w:val="center"/>
        <w:rPr>
          <w:rFonts w:ascii="Arial" w:hAnsi="Arial" w:cs="Arial"/>
          <w:sz w:val="26"/>
          <w:szCs w:val="26"/>
          <w:lang w:val="en-US"/>
        </w:rPr>
      </w:pPr>
      <w:r>
        <w:rPr>
          <w:rFonts w:cs="Arial" w:ascii="Arial" w:hAnsi="Arial"/>
          <w:sz w:val="26"/>
          <w:szCs w:val="26"/>
          <w:lang w:val="en-US"/>
        </w:rPr>
        <w:t>int sem_unlink(const char *name);</w:t>
      </w:r>
    </w:p>
    <w:p>
      <w:pPr>
        <w:pStyle w:val="Normal"/>
        <w:rPr>
          <w:rFonts w:ascii="Arial" w:hAnsi="Arial" w:cs="Arial"/>
          <w:sz w:val="26"/>
          <w:szCs w:val="26"/>
        </w:rPr>
      </w:pPr>
      <w:r>
        <w:rPr>
          <w:rFonts w:cs="Arial" w:ascii="Arial" w:hAnsi="Arial"/>
          <w:sz w:val="26"/>
          <w:szCs w:val="26"/>
        </w:rPr>
        <w:t xml:space="preserve">Per quanto riguarda i </w:t>
      </w:r>
      <w:r>
        <w:rPr>
          <w:rFonts w:cs="Arial" w:ascii="Arial" w:hAnsi="Arial"/>
          <w:b/>
          <w:bCs/>
          <w:sz w:val="26"/>
          <w:szCs w:val="26"/>
        </w:rPr>
        <w:t>semafori</w:t>
      </w:r>
      <w:r>
        <w:rPr>
          <w:rFonts w:cs="Arial" w:ascii="Arial" w:hAnsi="Arial"/>
          <w:sz w:val="26"/>
          <w:szCs w:val="26"/>
        </w:rPr>
        <w:t xml:space="preserve"> </w:t>
      </w:r>
      <w:r>
        <w:rPr>
          <w:rFonts w:cs="Arial" w:ascii="Arial" w:hAnsi="Arial"/>
          <w:b/>
          <w:bCs/>
          <w:sz w:val="26"/>
          <w:szCs w:val="26"/>
        </w:rPr>
        <w:t>basati su nome</w:t>
      </w:r>
      <w:r>
        <w:rPr>
          <w:rFonts w:cs="Arial" w:ascii="Arial" w:hAnsi="Arial"/>
          <w:sz w:val="26"/>
          <w:szCs w:val="26"/>
        </w:rPr>
        <w:t xml:space="preserve">, la funzione </w:t>
      </w:r>
      <w:r>
        <w:rPr>
          <w:rFonts w:cs="Arial" w:ascii="Arial" w:hAnsi="Arial"/>
          <w:b/>
          <w:bCs/>
          <w:sz w:val="26"/>
          <w:szCs w:val="26"/>
        </w:rPr>
        <w:t>sem_open</w:t>
      </w:r>
      <w:r>
        <w:rPr>
          <w:rFonts w:cs="Arial" w:ascii="Arial" w:hAnsi="Arial"/>
          <w:sz w:val="26"/>
          <w:szCs w:val="26"/>
        </w:rPr>
        <w:t xml:space="preserve">() </w:t>
      </w:r>
      <w:r>
        <w:rPr>
          <w:rFonts w:cs="Arial" w:ascii="Arial" w:hAnsi="Arial"/>
          <w:b/>
          <w:bCs/>
          <w:sz w:val="26"/>
          <w:szCs w:val="26"/>
        </w:rPr>
        <w:t>crea un nuovo semaforo</w:t>
      </w:r>
      <w:r>
        <w:rPr>
          <w:rFonts w:cs="Arial" w:ascii="Arial" w:hAnsi="Arial"/>
          <w:sz w:val="26"/>
          <w:szCs w:val="26"/>
        </w:rPr>
        <w:t xml:space="preserve">, </w:t>
      </w:r>
      <w:r>
        <w:rPr>
          <w:rFonts w:cs="Arial" w:ascii="Arial" w:hAnsi="Arial"/>
          <w:b/>
          <w:bCs/>
          <w:sz w:val="26"/>
          <w:szCs w:val="26"/>
        </w:rPr>
        <w:t>oppure</w:t>
      </w:r>
      <w:r>
        <w:rPr>
          <w:rFonts w:cs="Arial" w:ascii="Arial" w:hAnsi="Arial"/>
          <w:sz w:val="26"/>
          <w:szCs w:val="26"/>
        </w:rPr>
        <w:t xml:space="preserve"> ne </w:t>
      </w:r>
      <w:r>
        <w:rPr>
          <w:rFonts w:cs="Arial" w:ascii="Arial" w:hAnsi="Arial"/>
          <w:b/>
          <w:bCs/>
          <w:sz w:val="26"/>
          <w:szCs w:val="26"/>
        </w:rPr>
        <w:t>apre</w:t>
      </w:r>
      <w:r>
        <w:rPr>
          <w:rFonts w:cs="Arial" w:ascii="Arial" w:hAnsi="Arial"/>
          <w:sz w:val="26"/>
          <w:szCs w:val="26"/>
        </w:rPr>
        <w:t xml:space="preserve"> </w:t>
      </w:r>
      <w:r>
        <w:rPr>
          <w:rFonts w:cs="Arial" w:ascii="Arial" w:hAnsi="Arial"/>
          <w:b/>
          <w:bCs/>
          <w:sz w:val="26"/>
          <w:szCs w:val="26"/>
        </w:rPr>
        <w:t>uno già esistente</w:t>
      </w:r>
      <w:r>
        <w:rPr>
          <w:rFonts w:cs="Arial" w:ascii="Arial" w:hAnsi="Arial"/>
          <w:sz w:val="26"/>
          <w:szCs w:val="26"/>
        </w:rPr>
        <w:t xml:space="preserve">. La function prende in input il nome del semaforo, eventuali permessi se è specificato O_CREAT nell’oflag ed il valore iniziale del semaforo. Per </w:t>
      </w:r>
      <w:r>
        <w:rPr>
          <w:rFonts w:cs="Arial" w:ascii="Arial" w:hAnsi="Arial"/>
          <w:b/>
          <w:bCs/>
          <w:sz w:val="26"/>
          <w:szCs w:val="26"/>
        </w:rPr>
        <w:t>chiudere</w:t>
      </w:r>
      <w:r>
        <w:rPr>
          <w:rFonts w:cs="Arial" w:ascii="Arial" w:hAnsi="Arial"/>
          <w:sz w:val="26"/>
          <w:szCs w:val="26"/>
        </w:rPr>
        <w:t xml:space="preserve"> </w:t>
      </w:r>
      <w:r>
        <w:rPr>
          <w:rFonts w:cs="Arial" w:ascii="Arial" w:hAnsi="Arial"/>
          <w:b/>
          <w:bCs/>
          <w:sz w:val="26"/>
          <w:szCs w:val="26"/>
        </w:rPr>
        <w:t>un semaforo basato su nome</w:t>
      </w:r>
      <w:r>
        <w:rPr>
          <w:rFonts w:cs="Arial" w:ascii="Arial" w:hAnsi="Arial"/>
          <w:sz w:val="26"/>
          <w:szCs w:val="26"/>
        </w:rPr>
        <w:t xml:space="preserve">, si utilizza la funzione </w:t>
      </w:r>
      <w:r>
        <w:rPr>
          <w:rFonts w:cs="Arial" w:ascii="Arial" w:hAnsi="Arial"/>
          <w:b/>
          <w:bCs/>
          <w:sz w:val="26"/>
          <w:szCs w:val="26"/>
        </w:rPr>
        <w:t>sem_close</w:t>
      </w:r>
      <w:r>
        <w:rPr>
          <w:rFonts w:cs="Arial" w:ascii="Arial" w:hAnsi="Arial"/>
          <w:sz w:val="26"/>
          <w:szCs w:val="26"/>
        </w:rPr>
        <w:t xml:space="preserve">(), mentre </w:t>
      </w:r>
      <w:r>
        <w:rPr>
          <w:rFonts w:cs="Arial" w:ascii="Arial" w:hAnsi="Arial"/>
          <w:b/>
          <w:bCs/>
          <w:sz w:val="26"/>
          <w:szCs w:val="26"/>
        </w:rPr>
        <w:t>per rimuoverlo</w:t>
      </w:r>
      <w:r>
        <w:rPr>
          <w:rFonts w:cs="Arial" w:ascii="Arial" w:hAnsi="Arial"/>
          <w:sz w:val="26"/>
          <w:szCs w:val="26"/>
        </w:rPr>
        <w:t xml:space="preserve"> si utilizza la funzione </w:t>
      </w:r>
      <w:r>
        <w:rPr>
          <w:rFonts w:cs="Arial" w:ascii="Arial" w:hAnsi="Arial"/>
          <w:b/>
          <w:bCs/>
          <w:sz w:val="26"/>
          <w:szCs w:val="26"/>
        </w:rPr>
        <w:t>sem_unlink</w:t>
      </w:r>
      <w:r>
        <w:rPr>
          <w:rFonts w:cs="Arial" w:ascii="Arial" w:hAnsi="Arial"/>
          <w:sz w:val="26"/>
          <w:szCs w:val="26"/>
        </w:rPr>
        <w:t xml:space="preserve">(), in quanto con sem_close() viene solo chiuso ma non rimosso. </w:t>
      </w:r>
    </w:p>
    <w:p>
      <w:pPr>
        <w:pStyle w:val="Normal"/>
        <w:jc w:val="center"/>
        <w:rPr>
          <w:rFonts w:ascii="Arial" w:hAnsi="Arial" w:cs="Arial"/>
          <w:sz w:val="26"/>
          <w:szCs w:val="26"/>
          <w:lang w:val="en-US"/>
        </w:rPr>
      </w:pPr>
      <w:r>
        <w:rPr>
          <w:rFonts w:cs="Arial" w:ascii="Arial" w:hAnsi="Arial"/>
          <w:sz w:val="26"/>
          <w:szCs w:val="26"/>
          <w:lang w:val="en-US"/>
        </w:rPr>
        <w:t>#include &lt;semaphore.h&gt;</w:t>
      </w:r>
    </w:p>
    <w:p>
      <w:pPr>
        <w:pStyle w:val="Normal"/>
        <w:jc w:val="center"/>
        <w:rPr>
          <w:rFonts w:ascii="Arial" w:hAnsi="Arial" w:cs="Arial"/>
          <w:sz w:val="26"/>
          <w:szCs w:val="26"/>
          <w:lang w:val="en-US"/>
        </w:rPr>
      </w:pPr>
      <w:r>
        <w:rPr>
          <w:rFonts w:cs="Arial" w:ascii="Arial" w:hAnsi="Arial"/>
          <w:sz w:val="26"/>
          <w:szCs w:val="26"/>
          <w:lang w:val="en-US"/>
        </w:rPr>
        <w:t>int sem_init(sem_t *sem, int shared, unsigned int value);</w:t>
      </w:r>
    </w:p>
    <w:p>
      <w:pPr>
        <w:pStyle w:val="Normal"/>
        <w:jc w:val="center"/>
        <w:rPr>
          <w:rFonts w:ascii="Arial" w:hAnsi="Arial" w:cs="Arial"/>
          <w:sz w:val="26"/>
          <w:szCs w:val="26"/>
          <w:lang w:val="en-US"/>
        </w:rPr>
      </w:pPr>
      <w:r>
        <w:rPr>
          <w:rFonts w:cs="Arial" w:ascii="Arial" w:hAnsi="Arial"/>
          <w:sz w:val="26"/>
          <w:szCs w:val="26"/>
          <w:lang w:val="en-US"/>
        </w:rPr>
        <w:t>int sem_destroy(sem_t *sem);</w:t>
      </w:r>
    </w:p>
    <w:p>
      <w:pPr>
        <w:pStyle w:val="Normal"/>
        <w:rPr>
          <w:rFonts w:ascii="Arial" w:hAnsi="Arial" w:cs="Arial"/>
          <w:sz w:val="26"/>
          <w:szCs w:val="26"/>
        </w:rPr>
      </w:pPr>
      <w:r>
        <w:rPr>
          <w:rFonts w:cs="Arial" w:ascii="Arial" w:hAnsi="Arial"/>
          <w:sz w:val="26"/>
          <w:szCs w:val="26"/>
        </w:rPr>
        <w:t xml:space="preserve">Per quanto riguarda i </w:t>
      </w:r>
      <w:r>
        <w:rPr>
          <w:rFonts w:cs="Arial" w:ascii="Arial" w:hAnsi="Arial"/>
          <w:b/>
          <w:bCs/>
          <w:sz w:val="26"/>
          <w:szCs w:val="26"/>
        </w:rPr>
        <w:t>semafori</w:t>
      </w:r>
      <w:r>
        <w:rPr>
          <w:rFonts w:cs="Arial" w:ascii="Arial" w:hAnsi="Arial"/>
          <w:sz w:val="26"/>
          <w:szCs w:val="26"/>
        </w:rPr>
        <w:t xml:space="preserve"> </w:t>
      </w:r>
      <w:r>
        <w:rPr>
          <w:rFonts w:cs="Arial" w:ascii="Arial" w:hAnsi="Arial"/>
          <w:b/>
          <w:bCs/>
          <w:sz w:val="26"/>
          <w:szCs w:val="26"/>
        </w:rPr>
        <w:t>basati su memoria</w:t>
      </w:r>
      <w:r>
        <w:rPr>
          <w:rFonts w:cs="Arial" w:ascii="Arial" w:hAnsi="Arial"/>
          <w:sz w:val="26"/>
          <w:szCs w:val="26"/>
        </w:rPr>
        <w:t xml:space="preserve">, invece, vengono utilizzati </w:t>
      </w:r>
      <w:r>
        <w:rPr>
          <w:rFonts w:cs="Arial" w:ascii="Arial" w:hAnsi="Arial"/>
          <w:b/>
          <w:bCs/>
          <w:sz w:val="26"/>
          <w:szCs w:val="26"/>
        </w:rPr>
        <w:t>sem_init</w:t>
      </w:r>
      <w:r>
        <w:rPr>
          <w:rFonts w:cs="Arial" w:ascii="Arial" w:hAnsi="Arial"/>
          <w:sz w:val="26"/>
          <w:szCs w:val="26"/>
        </w:rPr>
        <w:t xml:space="preserve">() e </w:t>
      </w:r>
      <w:r>
        <w:rPr>
          <w:rFonts w:cs="Arial" w:ascii="Arial" w:hAnsi="Arial"/>
          <w:b/>
          <w:bCs/>
          <w:sz w:val="26"/>
          <w:szCs w:val="26"/>
        </w:rPr>
        <w:t>sem_destroy</w:t>
      </w:r>
      <w:r>
        <w:rPr>
          <w:rFonts w:cs="Arial" w:ascii="Arial" w:hAnsi="Arial"/>
          <w:sz w:val="26"/>
          <w:szCs w:val="26"/>
        </w:rPr>
        <w:t xml:space="preserve">(), rispettivamente </w:t>
      </w:r>
      <w:r>
        <w:rPr>
          <w:rFonts w:cs="Arial" w:ascii="Arial" w:hAnsi="Arial"/>
          <w:b/>
          <w:bCs/>
          <w:sz w:val="26"/>
          <w:szCs w:val="26"/>
        </w:rPr>
        <w:t>per creare e deallocare</w:t>
      </w:r>
      <w:r>
        <w:rPr>
          <w:rFonts w:cs="Arial" w:ascii="Arial" w:hAnsi="Arial"/>
          <w:sz w:val="26"/>
          <w:szCs w:val="26"/>
        </w:rPr>
        <w:t xml:space="preserve"> un semaforo.</w:t>
      </w:r>
    </w:p>
    <w:p>
      <w:pPr>
        <w:pStyle w:val="Normal"/>
        <w:jc w:val="center"/>
        <w:rPr>
          <w:rFonts w:ascii="Arial" w:hAnsi="Arial" w:cs="Arial"/>
          <w:sz w:val="26"/>
          <w:szCs w:val="26"/>
          <w:lang w:val="en-US"/>
        </w:rPr>
      </w:pPr>
      <w:r>
        <w:rPr>
          <w:rFonts w:cs="Arial" w:ascii="Arial" w:hAnsi="Arial"/>
          <w:sz w:val="26"/>
          <w:szCs w:val="26"/>
          <w:lang w:val="en-US"/>
        </w:rPr>
        <w:t>#include &lt;semaphore.h&gt;</w:t>
      </w:r>
    </w:p>
    <w:p>
      <w:pPr>
        <w:pStyle w:val="Normal"/>
        <w:jc w:val="center"/>
        <w:rPr>
          <w:rFonts w:ascii="Arial" w:hAnsi="Arial" w:cs="Arial"/>
          <w:sz w:val="26"/>
          <w:szCs w:val="26"/>
          <w:lang w:val="en-US"/>
        </w:rPr>
      </w:pPr>
      <w:r>
        <w:rPr>
          <w:rFonts w:cs="Arial" w:ascii="Arial" w:hAnsi="Arial"/>
          <w:sz w:val="26"/>
          <w:szCs w:val="26"/>
          <w:lang w:val="en-US"/>
        </w:rPr>
        <w:t>int sem_wait(sem_t *sem);</w:t>
      </w:r>
    </w:p>
    <w:p>
      <w:pPr>
        <w:pStyle w:val="Normal"/>
        <w:jc w:val="center"/>
        <w:rPr>
          <w:rFonts w:ascii="Arial" w:hAnsi="Arial" w:cs="Arial"/>
          <w:sz w:val="26"/>
          <w:szCs w:val="26"/>
          <w:lang w:val="en-US"/>
        </w:rPr>
      </w:pPr>
      <w:r>
        <w:rPr>
          <w:rFonts w:cs="Arial" w:ascii="Arial" w:hAnsi="Arial"/>
          <w:sz w:val="26"/>
          <w:szCs w:val="26"/>
          <w:lang w:val="en-US"/>
        </w:rPr>
        <w:t>int sem_post(sem_t *sem);</w:t>
      </w:r>
    </w:p>
    <w:p>
      <w:pPr>
        <w:pStyle w:val="Normal"/>
        <w:rPr>
          <w:rFonts w:ascii="Arial" w:hAnsi="Arial" w:cs="Arial"/>
          <w:sz w:val="26"/>
          <w:szCs w:val="26"/>
        </w:rPr>
      </w:pPr>
      <w:r>
        <w:rPr>
          <w:rFonts w:cs="Arial" w:ascii="Arial" w:hAnsi="Arial"/>
          <w:sz w:val="26"/>
          <w:szCs w:val="26"/>
        </w:rPr>
        <w:t xml:space="preserve">Su tutti i tipi di semafori, comunque, possono essere chiamate le funzioni </w:t>
      </w:r>
      <w:r>
        <w:rPr>
          <w:rFonts w:cs="Arial" w:ascii="Arial" w:hAnsi="Arial"/>
          <w:b/>
          <w:bCs/>
          <w:sz w:val="26"/>
          <w:szCs w:val="26"/>
        </w:rPr>
        <w:t>sem_wait</w:t>
      </w:r>
      <w:r>
        <w:rPr>
          <w:rFonts w:cs="Arial" w:ascii="Arial" w:hAnsi="Arial"/>
          <w:sz w:val="26"/>
          <w:szCs w:val="26"/>
        </w:rPr>
        <w:t xml:space="preserve">() e </w:t>
      </w:r>
      <w:r>
        <w:rPr>
          <w:rFonts w:cs="Arial" w:ascii="Arial" w:hAnsi="Arial"/>
          <w:b/>
          <w:bCs/>
          <w:sz w:val="26"/>
          <w:szCs w:val="26"/>
        </w:rPr>
        <w:t>sem_post</w:t>
      </w:r>
      <w:r>
        <w:rPr>
          <w:rFonts w:cs="Arial" w:ascii="Arial" w:hAnsi="Arial"/>
          <w:sz w:val="26"/>
          <w:szCs w:val="26"/>
        </w:rPr>
        <w:t>(), per la gestione dei meccanismi di sincronizzazione tra processi.</w:t>
      </w:r>
    </w:p>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lang w:val="en-US"/>
        </w:rPr>
      </w:pPr>
      <w:bookmarkStart w:id="25" w:name="_Toc139999227"/>
      <w:r>
        <w:rPr>
          <w:rFonts w:cs="Arial" w:ascii="Arial" w:hAnsi="Arial"/>
          <w:sz w:val="28"/>
          <w:szCs w:val="28"/>
          <w:lang w:val="en-US"/>
        </w:rPr>
        <w:t>Famiglia exec</w:t>
      </w:r>
      <w:bookmarkEnd w:id="25"/>
    </w:p>
    <w:p>
      <w:pPr>
        <w:pStyle w:val="Normal"/>
        <w:jc w:val="center"/>
        <w:rPr>
          <w:rFonts w:ascii="Arial" w:hAnsi="Arial" w:cs="Arial"/>
          <w:sz w:val="26"/>
          <w:szCs w:val="26"/>
          <w:lang w:val="en-US"/>
        </w:rPr>
      </w:pPr>
      <w:r>
        <w:rPr>
          <w:rFonts w:cs="Arial" w:ascii="Arial" w:hAnsi="Arial"/>
          <w:sz w:val="26"/>
          <w:szCs w:val="26"/>
          <w:lang w:val="en-US"/>
        </w:rPr>
        <w:t>int execl (const char *path, const char *arg0, …/* (char *)0 */);</w:t>
      </w:r>
    </w:p>
    <w:p>
      <w:pPr>
        <w:pStyle w:val="Normal"/>
        <w:jc w:val="center"/>
        <w:rPr>
          <w:rFonts w:ascii="Arial" w:hAnsi="Arial" w:cs="Arial"/>
          <w:sz w:val="26"/>
          <w:szCs w:val="26"/>
          <w:lang w:val="en-US"/>
        </w:rPr>
      </w:pPr>
      <w:r>
        <w:rPr>
          <w:rFonts w:cs="Arial" w:ascii="Arial" w:hAnsi="Arial"/>
          <w:sz w:val="26"/>
          <w:szCs w:val="26"/>
          <w:lang w:val="en-US"/>
        </w:rPr>
        <w:t>int execle (const char *path, const char *arg0, … /* (char *)0, char *const envp[] */);</w:t>
      </w:r>
    </w:p>
    <w:p>
      <w:pPr>
        <w:pStyle w:val="Normal"/>
        <w:jc w:val="center"/>
        <w:rPr>
          <w:rFonts w:ascii="Arial" w:hAnsi="Arial" w:cs="Arial"/>
          <w:sz w:val="26"/>
          <w:szCs w:val="26"/>
          <w:lang w:val="en-US"/>
        </w:rPr>
      </w:pPr>
      <w:r>
        <w:rPr>
          <w:rFonts w:cs="Arial" w:ascii="Arial" w:hAnsi="Arial"/>
          <w:sz w:val="26"/>
          <w:szCs w:val="26"/>
          <w:lang w:val="en-US"/>
        </w:rPr>
        <w:t>int execlp (const char *file, const char *arg0, …/* (char *)0 */);</w:t>
      </w:r>
    </w:p>
    <w:p>
      <w:pPr>
        <w:pStyle w:val="Normal"/>
        <w:jc w:val="center"/>
        <w:rPr>
          <w:rFonts w:ascii="Arial" w:hAnsi="Arial" w:cs="Arial"/>
          <w:sz w:val="26"/>
          <w:szCs w:val="26"/>
          <w:lang w:val="en-US"/>
        </w:rPr>
      </w:pPr>
      <w:r>
        <w:rPr>
          <w:rFonts w:cs="Arial" w:ascii="Arial" w:hAnsi="Arial"/>
          <w:sz w:val="26"/>
          <w:szCs w:val="26"/>
          <w:lang w:val="en-US"/>
        </w:rPr>
        <w:t>int execv (const char *path, char *const argv[]);</w:t>
      </w:r>
    </w:p>
    <w:p>
      <w:pPr>
        <w:pStyle w:val="Normal"/>
        <w:jc w:val="center"/>
        <w:rPr>
          <w:rFonts w:ascii="Arial" w:hAnsi="Arial" w:cs="Arial"/>
          <w:sz w:val="26"/>
          <w:szCs w:val="26"/>
          <w:lang w:val="en-US"/>
        </w:rPr>
      </w:pPr>
      <w:r>
        <w:rPr>
          <w:rFonts w:cs="Arial" w:ascii="Arial" w:hAnsi="Arial"/>
          <w:sz w:val="26"/>
          <w:szCs w:val="26"/>
          <w:lang w:val="en-US"/>
        </w:rPr>
        <w:t>int execve (const char *path, char *const argv[], char *const envp[]);</w:t>
      </w:r>
    </w:p>
    <w:p>
      <w:pPr>
        <w:pStyle w:val="Normal"/>
        <w:jc w:val="center"/>
        <w:rPr>
          <w:rFonts w:ascii="Arial" w:hAnsi="Arial" w:cs="Arial"/>
          <w:sz w:val="26"/>
          <w:szCs w:val="26"/>
          <w:lang w:val="en-US"/>
        </w:rPr>
      </w:pPr>
      <w:r>
        <w:rPr>
          <w:rFonts w:cs="Arial" w:ascii="Arial" w:hAnsi="Arial"/>
          <w:sz w:val="26"/>
          <w:szCs w:val="26"/>
          <w:lang w:val="en-US"/>
        </w:rPr>
        <w:t>int execvp (const char *file, char *const argv[]);</w:t>
      </w:r>
    </w:p>
    <w:p>
      <w:pPr>
        <w:pStyle w:val="Normal"/>
        <w:rPr>
          <w:rFonts w:ascii="Arial" w:hAnsi="Arial" w:cs="Arial"/>
          <w:sz w:val="26"/>
          <w:szCs w:val="26"/>
        </w:rPr>
      </w:pPr>
      <w:r>
        <w:rPr>
          <w:rFonts w:cs="Arial" w:ascii="Arial" w:hAnsi="Arial"/>
          <w:sz w:val="26"/>
          <w:szCs w:val="26"/>
        </w:rPr>
        <w:t xml:space="preserve">Le funzioni della famiglia exec </w:t>
      </w:r>
      <w:r>
        <w:rPr>
          <w:rFonts w:cs="Arial" w:ascii="Arial" w:hAnsi="Arial"/>
          <w:b/>
          <w:bCs/>
          <w:sz w:val="26"/>
          <w:szCs w:val="26"/>
        </w:rPr>
        <w:t>permettono di caricare un programma dal disco</w:t>
      </w:r>
      <w:r>
        <w:rPr>
          <w:rFonts w:cs="Arial" w:ascii="Arial" w:hAnsi="Arial"/>
          <w:sz w:val="26"/>
          <w:szCs w:val="26"/>
        </w:rPr>
        <w:t xml:space="preserve">, </w:t>
      </w:r>
      <w:r>
        <w:rPr>
          <w:rFonts w:cs="Arial" w:ascii="Arial" w:hAnsi="Arial"/>
          <w:b/>
          <w:bCs/>
          <w:sz w:val="26"/>
          <w:szCs w:val="26"/>
        </w:rPr>
        <w:t>sostituendolo all’immagine del processo</w:t>
      </w:r>
      <w:r>
        <w:rPr>
          <w:rFonts w:cs="Arial" w:ascii="Arial" w:hAnsi="Arial"/>
          <w:sz w:val="26"/>
          <w:szCs w:val="26"/>
        </w:rPr>
        <w:t xml:space="preserve"> (programma che un processo sta eseguendo) </w:t>
      </w:r>
      <w:r>
        <w:rPr>
          <w:rFonts w:cs="Arial" w:ascii="Arial" w:hAnsi="Arial"/>
          <w:b/>
          <w:bCs/>
          <w:sz w:val="26"/>
          <w:szCs w:val="26"/>
        </w:rPr>
        <w:t>corrente</w:t>
      </w:r>
      <w:r>
        <w:rPr>
          <w:rFonts w:cs="Arial" w:ascii="Arial" w:hAnsi="Arial"/>
          <w:sz w:val="26"/>
          <w:szCs w:val="26"/>
        </w:rPr>
        <w:t xml:space="preserve">. Quando il nuovo programma termina, anche il processo termina e non si può tornare all’immagine precedente. </w:t>
      </w:r>
      <w:r>
        <w:rPr>
          <w:rFonts w:cs="Arial" w:ascii="Arial" w:hAnsi="Arial"/>
          <w:b/>
          <w:bCs/>
          <w:sz w:val="26"/>
          <w:szCs w:val="26"/>
        </w:rPr>
        <w:t>Exec è una</w:t>
      </w:r>
      <w:r>
        <w:rPr>
          <w:rFonts w:cs="Arial" w:ascii="Arial" w:hAnsi="Arial"/>
          <w:sz w:val="26"/>
          <w:szCs w:val="26"/>
        </w:rPr>
        <w:t xml:space="preserve"> </w:t>
      </w:r>
      <w:r>
        <w:rPr>
          <w:rFonts w:cs="Arial" w:ascii="Arial" w:hAnsi="Arial"/>
          <w:b/>
          <w:bCs/>
          <w:sz w:val="26"/>
          <w:szCs w:val="26"/>
        </w:rPr>
        <w:t>famiglia di primitive</w:t>
      </w:r>
      <w:r>
        <w:rPr>
          <w:rFonts w:cs="Arial" w:ascii="Arial" w:hAnsi="Arial"/>
          <w:sz w:val="26"/>
          <w:szCs w:val="26"/>
        </w:rPr>
        <w:t xml:space="preserve">, anche se </w:t>
      </w:r>
      <w:r>
        <w:rPr>
          <w:rFonts w:cs="Arial" w:ascii="Arial" w:hAnsi="Arial"/>
          <w:b/>
          <w:bCs/>
          <w:sz w:val="26"/>
          <w:szCs w:val="26"/>
        </w:rPr>
        <w:t>in realtà</w:t>
      </w:r>
      <w:r>
        <w:rPr>
          <w:rFonts w:cs="Arial" w:ascii="Arial" w:hAnsi="Arial"/>
          <w:sz w:val="26"/>
          <w:szCs w:val="26"/>
        </w:rPr>
        <w:t xml:space="preserve"> </w:t>
      </w:r>
      <w:r>
        <w:rPr>
          <w:rFonts w:cs="Arial" w:ascii="Arial" w:hAnsi="Arial"/>
          <w:b/>
          <w:bCs/>
          <w:sz w:val="26"/>
          <w:szCs w:val="26"/>
        </w:rPr>
        <w:t>fanno tutte rifeirmento a</w:t>
      </w:r>
      <w:r>
        <w:rPr>
          <w:rFonts w:cs="Arial" w:ascii="Arial" w:hAnsi="Arial"/>
          <w:sz w:val="26"/>
          <w:szCs w:val="26"/>
        </w:rPr>
        <w:t xml:space="preserve"> </w:t>
      </w:r>
      <w:r>
        <w:rPr>
          <w:rFonts w:cs="Arial" w:ascii="Arial" w:hAnsi="Arial"/>
          <w:b/>
          <w:bCs/>
          <w:sz w:val="26"/>
          <w:szCs w:val="26"/>
        </w:rPr>
        <w:t>execve</w:t>
      </w:r>
      <w:r>
        <w:rPr>
          <w:rFonts w:cs="Arial" w:ascii="Arial" w:hAnsi="Arial"/>
          <w:sz w:val="26"/>
          <w:szCs w:val="26"/>
        </w:rPr>
        <w:t>. Execve esegue il file o lo script indicato da path, passandogli la lista di argomenti indicata da argv e come ambiente la lista di stringhe indicata da envp. Le differenze tra le funzioni della famiglia exec, sono riassunte dai suffissi “</w:t>
      </w:r>
      <w:r>
        <w:rPr>
          <w:rFonts w:cs="Arial" w:ascii="Arial" w:hAnsi="Arial"/>
          <w:b/>
          <w:bCs/>
          <w:sz w:val="26"/>
          <w:szCs w:val="26"/>
        </w:rPr>
        <w:t>v</w:t>
      </w:r>
      <w:r>
        <w:rPr>
          <w:rFonts w:cs="Arial" w:ascii="Arial" w:hAnsi="Arial"/>
          <w:sz w:val="26"/>
          <w:szCs w:val="26"/>
        </w:rPr>
        <w:t>” e “</w:t>
      </w:r>
      <w:r>
        <w:rPr>
          <w:rFonts w:cs="Arial" w:ascii="Arial" w:hAnsi="Arial"/>
          <w:b/>
          <w:bCs/>
          <w:sz w:val="26"/>
          <w:szCs w:val="26"/>
        </w:rPr>
        <w:t>l</w:t>
      </w:r>
      <w:r>
        <w:rPr>
          <w:rFonts w:cs="Arial" w:ascii="Arial" w:hAnsi="Arial"/>
          <w:sz w:val="26"/>
          <w:szCs w:val="26"/>
        </w:rPr>
        <w:t xml:space="preserve">”, che stanno per </w:t>
      </w:r>
      <w:r>
        <w:rPr>
          <w:rFonts w:cs="Arial" w:ascii="Arial" w:hAnsi="Arial"/>
          <w:b/>
          <w:bCs/>
          <w:sz w:val="26"/>
          <w:szCs w:val="26"/>
        </w:rPr>
        <w:t>vector</w:t>
      </w:r>
      <w:r>
        <w:rPr>
          <w:rFonts w:cs="Arial" w:ascii="Arial" w:hAnsi="Arial"/>
          <w:sz w:val="26"/>
          <w:szCs w:val="26"/>
        </w:rPr>
        <w:t xml:space="preserve"> e </w:t>
      </w:r>
      <w:r>
        <w:rPr>
          <w:rFonts w:cs="Arial" w:ascii="Arial" w:hAnsi="Arial"/>
          <w:b/>
          <w:bCs/>
          <w:sz w:val="26"/>
          <w:szCs w:val="26"/>
        </w:rPr>
        <w:t>list</w:t>
      </w:r>
      <w:r>
        <w:rPr>
          <w:rFonts w:cs="Arial" w:ascii="Arial" w:hAnsi="Arial"/>
          <w:sz w:val="26"/>
          <w:szCs w:val="26"/>
        </w:rPr>
        <w:t xml:space="preserve">. Nel </w:t>
      </w:r>
      <w:r>
        <w:rPr>
          <w:rFonts w:cs="Arial" w:ascii="Arial" w:hAnsi="Arial"/>
          <w:b/>
          <w:bCs/>
          <w:sz w:val="26"/>
          <w:szCs w:val="26"/>
        </w:rPr>
        <w:t>primo caso</w:t>
      </w:r>
      <w:r>
        <w:rPr>
          <w:rFonts w:cs="Arial" w:ascii="Arial" w:hAnsi="Arial"/>
          <w:sz w:val="26"/>
          <w:szCs w:val="26"/>
        </w:rPr>
        <w:t xml:space="preserve"> gli </w:t>
      </w:r>
      <w:r>
        <w:rPr>
          <w:rFonts w:cs="Arial" w:ascii="Arial" w:hAnsi="Arial"/>
          <w:b/>
          <w:bCs/>
          <w:sz w:val="26"/>
          <w:szCs w:val="26"/>
        </w:rPr>
        <w:t>argomenti</w:t>
      </w:r>
      <w:r>
        <w:rPr>
          <w:rFonts w:cs="Arial" w:ascii="Arial" w:hAnsi="Arial"/>
          <w:sz w:val="26"/>
          <w:szCs w:val="26"/>
        </w:rPr>
        <w:t xml:space="preserve"> sono </w:t>
      </w:r>
      <w:r>
        <w:rPr>
          <w:rFonts w:cs="Arial" w:ascii="Arial" w:hAnsi="Arial"/>
          <w:b/>
          <w:bCs/>
          <w:sz w:val="26"/>
          <w:szCs w:val="26"/>
        </w:rPr>
        <w:t>passati tramite il vettore di puntatori argv[]</w:t>
      </w:r>
      <w:r>
        <w:rPr>
          <w:rFonts w:cs="Arial" w:ascii="Arial" w:hAnsi="Arial"/>
          <w:sz w:val="26"/>
          <w:szCs w:val="26"/>
        </w:rPr>
        <w:t xml:space="preserve"> </w:t>
      </w:r>
      <w:r>
        <w:rPr>
          <w:rFonts w:cs="Arial" w:ascii="Arial" w:hAnsi="Arial"/>
          <w:b/>
          <w:bCs/>
          <w:sz w:val="26"/>
          <w:szCs w:val="26"/>
        </w:rPr>
        <w:t>a stringhe terminate con zero</w:t>
      </w:r>
      <w:r>
        <w:rPr>
          <w:rFonts w:cs="Arial" w:ascii="Arial" w:hAnsi="Arial"/>
          <w:sz w:val="26"/>
          <w:szCs w:val="26"/>
        </w:rPr>
        <w:t xml:space="preserve">, mentre nel </w:t>
      </w:r>
      <w:r>
        <w:rPr>
          <w:rFonts w:cs="Arial" w:ascii="Arial" w:hAnsi="Arial"/>
          <w:b/>
          <w:bCs/>
          <w:sz w:val="26"/>
          <w:szCs w:val="26"/>
        </w:rPr>
        <w:t>secondo caso</w:t>
      </w:r>
      <w:r>
        <w:rPr>
          <w:rFonts w:cs="Arial" w:ascii="Arial" w:hAnsi="Arial"/>
          <w:sz w:val="26"/>
          <w:szCs w:val="26"/>
        </w:rPr>
        <w:t xml:space="preserve"> le </w:t>
      </w:r>
      <w:r>
        <w:rPr>
          <w:rFonts w:cs="Arial" w:ascii="Arial" w:hAnsi="Arial"/>
          <w:b/>
          <w:bCs/>
          <w:sz w:val="26"/>
          <w:szCs w:val="26"/>
        </w:rPr>
        <w:t>stringhe degli argomenti</w:t>
      </w:r>
      <w:r>
        <w:rPr>
          <w:rFonts w:cs="Arial" w:ascii="Arial" w:hAnsi="Arial"/>
          <w:sz w:val="26"/>
          <w:szCs w:val="26"/>
        </w:rPr>
        <w:t xml:space="preserve"> vengono </w:t>
      </w:r>
      <w:r>
        <w:rPr>
          <w:rFonts w:cs="Arial" w:ascii="Arial" w:hAnsi="Arial"/>
          <w:b/>
          <w:bCs/>
          <w:sz w:val="26"/>
          <w:szCs w:val="26"/>
        </w:rPr>
        <w:t>passate alla funzione come lista di puntatori</w:t>
      </w:r>
      <w:r>
        <w:rPr>
          <w:rFonts w:cs="Arial" w:ascii="Arial" w:hAnsi="Arial"/>
          <w:sz w:val="26"/>
          <w:szCs w:val="26"/>
        </w:rPr>
        <w:t xml:space="preserve">. Una </w:t>
      </w:r>
      <w:r>
        <w:rPr>
          <w:rFonts w:cs="Arial" w:ascii="Arial" w:hAnsi="Arial"/>
          <w:b/>
          <w:bCs/>
          <w:sz w:val="26"/>
          <w:szCs w:val="26"/>
        </w:rPr>
        <w:t>seconda differenza</w:t>
      </w:r>
      <w:r>
        <w:rPr>
          <w:rFonts w:cs="Arial" w:ascii="Arial" w:hAnsi="Arial"/>
          <w:sz w:val="26"/>
          <w:szCs w:val="26"/>
        </w:rPr>
        <w:t xml:space="preserve"> riguarda la </w:t>
      </w:r>
      <w:r>
        <w:rPr>
          <w:rFonts w:cs="Arial" w:ascii="Arial" w:hAnsi="Arial"/>
          <w:b/>
          <w:bCs/>
          <w:sz w:val="26"/>
          <w:szCs w:val="26"/>
        </w:rPr>
        <w:t>modalità con cui si specifica il programma</w:t>
      </w:r>
      <w:r>
        <w:rPr>
          <w:rFonts w:cs="Arial" w:ascii="Arial" w:hAnsi="Arial"/>
          <w:sz w:val="26"/>
          <w:szCs w:val="26"/>
        </w:rPr>
        <w:t xml:space="preserve"> che si vuole eseguire: con il </w:t>
      </w:r>
      <w:r>
        <w:rPr>
          <w:rFonts w:cs="Arial" w:ascii="Arial" w:hAnsi="Arial"/>
          <w:b/>
          <w:bCs/>
          <w:sz w:val="26"/>
          <w:szCs w:val="26"/>
        </w:rPr>
        <w:t>suffisso</w:t>
      </w:r>
      <w:r>
        <w:rPr>
          <w:rFonts w:cs="Arial" w:ascii="Arial" w:hAnsi="Arial"/>
          <w:sz w:val="26"/>
          <w:szCs w:val="26"/>
        </w:rPr>
        <w:t xml:space="preserve"> “</w:t>
      </w:r>
      <w:r>
        <w:rPr>
          <w:rFonts w:cs="Arial" w:ascii="Arial" w:hAnsi="Arial"/>
          <w:b/>
          <w:bCs/>
          <w:sz w:val="26"/>
          <w:szCs w:val="26"/>
        </w:rPr>
        <w:t>p</w:t>
      </w:r>
      <w:r>
        <w:rPr>
          <w:rFonts w:cs="Arial" w:ascii="Arial" w:hAnsi="Arial"/>
          <w:sz w:val="26"/>
          <w:szCs w:val="26"/>
        </w:rPr>
        <w:t xml:space="preserve">” si indicano le </w:t>
      </w:r>
      <w:r>
        <w:rPr>
          <w:rFonts w:cs="Arial" w:ascii="Arial" w:hAnsi="Arial"/>
          <w:b/>
          <w:bCs/>
          <w:sz w:val="26"/>
          <w:szCs w:val="26"/>
        </w:rPr>
        <w:t>due funzioni che replicano il comportamento della shell</w:t>
      </w:r>
      <w:r>
        <w:rPr>
          <w:rFonts w:cs="Arial" w:ascii="Arial" w:hAnsi="Arial"/>
          <w:sz w:val="26"/>
          <w:szCs w:val="26"/>
        </w:rPr>
        <w:t xml:space="preserve">, quindi se l’argomento file non contiene “/” viene considerato come un nome di programma e viene eseguita una ricerca tra i file presenti nella lista delle directory specificate dalla variabile di ambiente PATH, mentre le </w:t>
      </w:r>
      <w:r>
        <w:rPr>
          <w:rFonts w:cs="Arial" w:ascii="Arial" w:hAnsi="Arial"/>
          <w:b/>
          <w:bCs/>
          <w:sz w:val="26"/>
          <w:szCs w:val="26"/>
        </w:rPr>
        <w:t>altre quattro funzioni si limitano a cercare di eseguire</w:t>
      </w:r>
      <w:r>
        <w:rPr>
          <w:rFonts w:cs="Arial" w:ascii="Arial" w:hAnsi="Arial"/>
          <w:sz w:val="26"/>
          <w:szCs w:val="26"/>
        </w:rPr>
        <w:t xml:space="preserve"> </w:t>
      </w:r>
      <w:r>
        <w:rPr>
          <w:rFonts w:cs="Arial" w:ascii="Arial" w:hAnsi="Arial"/>
          <w:b/>
          <w:bCs/>
          <w:sz w:val="26"/>
          <w:szCs w:val="26"/>
        </w:rPr>
        <w:t>il</w:t>
      </w:r>
      <w:r>
        <w:rPr>
          <w:rFonts w:cs="Arial" w:ascii="Arial" w:hAnsi="Arial"/>
          <w:sz w:val="26"/>
          <w:szCs w:val="26"/>
        </w:rPr>
        <w:t xml:space="preserve"> </w:t>
      </w:r>
      <w:r>
        <w:rPr>
          <w:rFonts w:cs="Arial" w:ascii="Arial" w:hAnsi="Arial"/>
          <w:b/>
          <w:bCs/>
          <w:sz w:val="26"/>
          <w:szCs w:val="26"/>
        </w:rPr>
        <w:t>file indicato dall’argomento</w:t>
      </w:r>
      <w:r>
        <w:rPr>
          <w:rFonts w:cs="Arial" w:ascii="Arial" w:hAnsi="Arial"/>
          <w:sz w:val="26"/>
          <w:szCs w:val="26"/>
        </w:rPr>
        <w:t xml:space="preserve"> </w:t>
      </w:r>
      <w:r>
        <w:rPr>
          <w:rFonts w:cs="Arial" w:ascii="Arial" w:hAnsi="Arial"/>
          <w:b/>
          <w:bCs/>
          <w:sz w:val="26"/>
          <w:szCs w:val="26"/>
        </w:rPr>
        <w:t>path</w:t>
      </w:r>
      <w:r>
        <w:rPr>
          <w:rFonts w:cs="Arial" w:ascii="Arial" w:hAnsi="Arial"/>
          <w:sz w:val="26"/>
          <w:szCs w:val="26"/>
        </w:rPr>
        <w:t xml:space="preserve">, che viene </w:t>
      </w:r>
      <w:r>
        <w:rPr>
          <w:rFonts w:cs="Arial" w:ascii="Arial" w:hAnsi="Arial"/>
          <w:b/>
          <w:bCs/>
          <w:sz w:val="26"/>
          <w:szCs w:val="26"/>
        </w:rPr>
        <w:t>interpretato</w:t>
      </w:r>
      <w:r>
        <w:rPr>
          <w:rFonts w:cs="Arial" w:ascii="Arial" w:hAnsi="Arial"/>
          <w:sz w:val="26"/>
          <w:szCs w:val="26"/>
        </w:rPr>
        <w:t xml:space="preserve"> </w:t>
      </w:r>
      <w:r>
        <w:rPr>
          <w:rFonts w:cs="Arial" w:ascii="Arial" w:hAnsi="Arial"/>
          <w:b/>
          <w:bCs/>
          <w:sz w:val="26"/>
          <w:szCs w:val="26"/>
        </w:rPr>
        <w:t>come pathname del programma</w:t>
      </w:r>
      <w:r>
        <w:rPr>
          <w:rFonts w:cs="Arial" w:ascii="Arial" w:hAnsi="Arial"/>
          <w:sz w:val="26"/>
          <w:szCs w:val="26"/>
        </w:rPr>
        <w:t>. Infine, l’</w:t>
      </w:r>
      <w:r>
        <w:rPr>
          <w:rFonts w:cs="Arial" w:ascii="Arial" w:hAnsi="Arial"/>
          <w:b/>
          <w:bCs/>
          <w:sz w:val="26"/>
          <w:szCs w:val="26"/>
        </w:rPr>
        <w:t>ultima differenza</w:t>
      </w:r>
      <w:r>
        <w:rPr>
          <w:rFonts w:cs="Arial" w:ascii="Arial" w:hAnsi="Arial"/>
          <w:sz w:val="26"/>
          <w:szCs w:val="26"/>
        </w:rPr>
        <w:t xml:space="preserve"> riguarda la </w:t>
      </w:r>
      <w:r>
        <w:rPr>
          <w:rFonts w:cs="Arial" w:ascii="Arial" w:hAnsi="Arial"/>
          <w:b/>
          <w:bCs/>
          <w:sz w:val="26"/>
          <w:szCs w:val="26"/>
        </w:rPr>
        <w:t>modalità con cui viene passata la lista delle variabili di ambiente</w:t>
      </w:r>
      <w:r>
        <w:rPr>
          <w:rFonts w:cs="Arial" w:ascii="Arial" w:hAnsi="Arial"/>
          <w:sz w:val="26"/>
          <w:szCs w:val="26"/>
        </w:rPr>
        <w:t xml:space="preserve">: con il </w:t>
      </w:r>
      <w:r>
        <w:rPr>
          <w:rFonts w:cs="Arial" w:ascii="Arial" w:hAnsi="Arial"/>
          <w:b/>
          <w:bCs/>
          <w:sz w:val="26"/>
          <w:szCs w:val="26"/>
        </w:rPr>
        <w:t>suffisso</w:t>
      </w:r>
      <w:r>
        <w:rPr>
          <w:rFonts w:cs="Arial" w:ascii="Arial" w:hAnsi="Arial"/>
          <w:sz w:val="26"/>
          <w:szCs w:val="26"/>
        </w:rPr>
        <w:t xml:space="preserve"> “</w:t>
      </w:r>
      <w:r>
        <w:rPr>
          <w:rFonts w:cs="Arial" w:ascii="Arial" w:hAnsi="Arial"/>
          <w:b/>
          <w:bCs/>
          <w:sz w:val="26"/>
          <w:szCs w:val="26"/>
        </w:rPr>
        <w:t>e</w:t>
      </w:r>
      <w:r>
        <w:rPr>
          <w:rFonts w:cs="Arial" w:ascii="Arial" w:hAnsi="Arial"/>
          <w:sz w:val="26"/>
          <w:szCs w:val="26"/>
        </w:rPr>
        <w:t xml:space="preserve">” </w:t>
      </w:r>
      <w:r>
        <w:rPr>
          <w:rFonts w:cs="Arial" w:ascii="Arial" w:hAnsi="Arial"/>
          <w:b/>
          <w:bCs/>
          <w:sz w:val="26"/>
          <w:szCs w:val="26"/>
        </w:rPr>
        <w:t>vengono indicate le funzioni che necessitano di un vettore di parametri envp</w:t>
      </w:r>
      <w:r>
        <w:rPr>
          <w:rFonts w:cs="Arial" w:ascii="Arial" w:hAnsi="Arial"/>
          <w:sz w:val="26"/>
          <w:szCs w:val="26"/>
        </w:rPr>
        <w:t xml:space="preserve">[], </w:t>
      </w:r>
      <w:r>
        <w:rPr>
          <w:rFonts w:cs="Arial" w:ascii="Arial" w:hAnsi="Arial"/>
          <w:b/>
          <w:bCs/>
          <w:sz w:val="26"/>
          <w:szCs w:val="26"/>
        </w:rPr>
        <w:t>analogo</w:t>
      </w:r>
      <w:r>
        <w:rPr>
          <w:rFonts w:cs="Arial" w:ascii="Arial" w:hAnsi="Arial"/>
          <w:sz w:val="26"/>
          <w:szCs w:val="26"/>
        </w:rPr>
        <w:t xml:space="preserve"> </w:t>
      </w:r>
      <w:r>
        <w:rPr>
          <w:rFonts w:cs="Arial" w:ascii="Arial" w:hAnsi="Arial"/>
          <w:b/>
          <w:bCs/>
          <w:sz w:val="26"/>
          <w:szCs w:val="26"/>
        </w:rPr>
        <w:t>a</w:t>
      </w:r>
      <w:r>
        <w:rPr>
          <w:rFonts w:cs="Arial" w:ascii="Arial" w:hAnsi="Arial"/>
          <w:sz w:val="26"/>
          <w:szCs w:val="26"/>
        </w:rPr>
        <w:t xml:space="preserve"> </w:t>
      </w:r>
      <w:r>
        <w:rPr>
          <w:rFonts w:cs="Arial" w:ascii="Arial" w:hAnsi="Arial"/>
          <w:b/>
          <w:bCs/>
          <w:sz w:val="26"/>
          <w:szCs w:val="26"/>
        </w:rPr>
        <w:t>quello</w:t>
      </w:r>
      <w:r>
        <w:rPr>
          <w:rFonts w:cs="Arial" w:ascii="Arial" w:hAnsi="Arial"/>
          <w:sz w:val="26"/>
          <w:szCs w:val="26"/>
        </w:rPr>
        <w:t xml:space="preserve"> utilizzato per gli argomenti </w:t>
      </w:r>
      <w:r>
        <w:rPr>
          <w:rFonts w:cs="Arial" w:ascii="Arial" w:hAnsi="Arial"/>
          <w:b/>
          <w:bCs/>
          <w:sz w:val="26"/>
          <w:szCs w:val="26"/>
        </w:rPr>
        <w:t>a riga di comando</w:t>
      </w:r>
      <w:r>
        <w:rPr>
          <w:rFonts w:cs="Arial" w:ascii="Arial" w:hAnsi="Arial"/>
          <w:sz w:val="26"/>
          <w:szCs w:val="26"/>
        </w:rPr>
        <w:t xml:space="preserve">, </w:t>
      </w:r>
      <w:r>
        <w:rPr>
          <w:rFonts w:cs="Arial" w:ascii="Arial" w:hAnsi="Arial"/>
          <w:b/>
          <w:bCs/>
          <w:sz w:val="26"/>
          <w:szCs w:val="26"/>
        </w:rPr>
        <w:t>mentre le altre utilizzano il valore della variabile environ</w:t>
      </w:r>
      <w:r>
        <w:rPr>
          <w:rFonts w:cs="Arial" w:ascii="Arial" w:hAnsi="Arial"/>
          <w:sz w:val="26"/>
          <w:szCs w:val="26"/>
        </w:rPr>
        <w:t xml:space="preserve"> </w:t>
      </w:r>
      <w:r>
        <w:rPr>
          <w:rFonts w:cs="Arial" w:ascii="Arial" w:hAnsi="Arial"/>
          <w:b/>
          <w:bCs/>
          <w:sz w:val="26"/>
          <w:szCs w:val="26"/>
        </w:rPr>
        <w:t>del processo di partenza</w:t>
      </w:r>
      <w:r>
        <w:rPr>
          <w:rFonts w:cs="Arial" w:ascii="Arial" w:hAnsi="Arial"/>
          <w:sz w:val="26"/>
          <w:szCs w:val="26"/>
        </w:rPr>
        <w:t xml:space="preserve"> per costruire l’ambiente.</w:t>
      </w:r>
    </w:p>
    <w:p>
      <w:pPr>
        <w:pStyle w:val="Normal"/>
        <w:rPr>
          <w:rFonts w:ascii="Arial" w:hAnsi="Arial" w:cs="Arial"/>
          <w:sz w:val="26"/>
          <w:szCs w:val="26"/>
        </w:rPr>
      </w:pPr>
      <w:r>
        <w:rPr>
          <w:rFonts w:cs="Arial" w:ascii="Arial" w:hAnsi="Arial"/>
          <w:sz w:val="26"/>
          <w:szCs w:val="26"/>
        </w:rPr>
        <w:t xml:space="preserve"> </w:t>
      </w:r>
    </w:p>
    <w:p>
      <w:pPr>
        <w:pStyle w:val="Heading1"/>
        <w:rPr>
          <w:rFonts w:ascii="Arial" w:hAnsi="Arial" w:cs="Arial"/>
          <w:sz w:val="28"/>
          <w:szCs w:val="28"/>
        </w:rPr>
      </w:pPr>
      <w:bookmarkStart w:id="26" w:name="_Toc139999228"/>
      <w:r>
        <w:rPr>
          <w:rFonts w:cs="Arial" w:ascii="Arial" w:hAnsi="Arial"/>
          <w:sz w:val="28"/>
          <w:szCs w:val="28"/>
        </w:rPr>
        <w:t>Socket</w:t>
      </w:r>
      <w:bookmarkEnd w:id="26"/>
    </w:p>
    <w:p>
      <w:pPr>
        <w:pStyle w:val="Normal"/>
        <w:rPr>
          <w:rFonts w:ascii="Arial" w:hAnsi="Arial" w:cs="Arial"/>
          <w:sz w:val="26"/>
          <w:szCs w:val="26"/>
        </w:rPr>
      </w:pPr>
      <w:r>
        <w:rPr>
          <w:rFonts w:cs="Arial" w:ascii="Arial" w:hAnsi="Arial"/>
          <w:b/>
          <w:bCs/>
          <w:sz w:val="26"/>
          <w:szCs w:val="26"/>
        </w:rPr>
        <w:t>Due o più processi sullo stesso host utilizzano una qualche forma di IPC per comunicare</w:t>
      </w:r>
      <w:r>
        <w:rPr>
          <w:rFonts w:cs="Arial" w:ascii="Arial" w:hAnsi="Arial"/>
          <w:sz w:val="26"/>
          <w:szCs w:val="26"/>
        </w:rPr>
        <w:t xml:space="preserve">, mentre </w:t>
      </w:r>
      <w:r>
        <w:rPr>
          <w:rFonts w:cs="Arial" w:ascii="Arial" w:hAnsi="Arial"/>
          <w:b/>
          <w:bCs/>
          <w:sz w:val="26"/>
          <w:szCs w:val="26"/>
        </w:rPr>
        <w:t>due o più processi su differenti host</w:t>
      </w:r>
      <w:r>
        <w:rPr>
          <w:rFonts w:cs="Arial" w:ascii="Arial" w:hAnsi="Arial"/>
          <w:sz w:val="26"/>
          <w:szCs w:val="26"/>
        </w:rPr>
        <w:t xml:space="preserve">, connessi ad una rete di comunicazione comune, </w:t>
      </w:r>
      <w:r>
        <w:rPr>
          <w:rFonts w:cs="Arial" w:ascii="Arial" w:hAnsi="Arial"/>
          <w:b/>
          <w:bCs/>
          <w:sz w:val="26"/>
          <w:szCs w:val="26"/>
        </w:rPr>
        <w:t>utilizzano messaggi per comunicare</w:t>
      </w:r>
      <w:r>
        <w:rPr>
          <w:rFonts w:cs="Arial" w:ascii="Arial" w:hAnsi="Arial"/>
          <w:sz w:val="26"/>
          <w:szCs w:val="26"/>
        </w:rPr>
        <w:t xml:space="preserve">. Nei SO moderni, i servizi disponibili in rete si basano principalmente sul </w:t>
      </w:r>
      <w:r>
        <w:rPr>
          <w:rFonts w:cs="Arial" w:ascii="Arial" w:hAnsi="Arial"/>
          <w:b/>
          <w:bCs/>
          <w:sz w:val="26"/>
          <w:szCs w:val="26"/>
        </w:rPr>
        <w:t>modello client/server</w:t>
      </w:r>
      <w:r>
        <w:rPr>
          <w:rFonts w:cs="Arial" w:ascii="Arial" w:hAnsi="Arial"/>
          <w:sz w:val="26"/>
          <w:szCs w:val="26"/>
        </w:rPr>
        <w:t xml:space="preserve">, che </w:t>
      </w:r>
      <w:r>
        <w:rPr>
          <w:rFonts w:cs="Arial" w:ascii="Arial" w:hAnsi="Arial"/>
          <w:b/>
          <w:bCs/>
          <w:sz w:val="26"/>
          <w:szCs w:val="26"/>
        </w:rPr>
        <w:t xml:space="preserve">consente ai sistemi di condividere risorse </w:t>
      </w:r>
      <w:r>
        <w:rPr>
          <w:rFonts w:cs="Arial" w:ascii="Arial" w:hAnsi="Arial"/>
          <w:sz w:val="26"/>
          <w:szCs w:val="26"/>
        </w:rPr>
        <w:t xml:space="preserve">e cooperare per il raggiungimento di un obiettivo </w:t>
      </w:r>
      <w:r>
        <w:rPr>
          <w:rFonts w:cs="Arial" w:ascii="Arial" w:hAnsi="Arial"/>
          <w:b/>
          <w:bCs/>
          <w:sz w:val="26"/>
          <w:szCs w:val="26"/>
        </w:rPr>
        <w:t>mediante l’utilizzo di socket</w:t>
      </w:r>
      <w:r>
        <w:rPr>
          <w:rFonts w:cs="Arial" w:ascii="Arial" w:hAnsi="Arial"/>
          <w:sz w:val="26"/>
          <w:szCs w:val="26"/>
        </w:rPr>
        <w:t xml:space="preserve">. Le </w:t>
      </w:r>
      <w:r>
        <w:rPr>
          <w:rFonts w:cs="Arial" w:ascii="Arial" w:hAnsi="Arial"/>
          <w:b/>
          <w:bCs/>
          <w:sz w:val="26"/>
          <w:szCs w:val="26"/>
        </w:rPr>
        <w:t>socket sono analoghe a dei “varchi”,</w:t>
      </w:r>
      <w:r>
        <w:rPr>
          <w:rFonts w:cs="Arial" w:ascii="Arial" w:hAnsi="Arial"/>
          <w:sz w:val="26"/>
          <w:szCs w:val="26"/>
        </w:rPr>
        <w:t xml:space="preserve"> in quanto </w:t>
      </w:r>
      <w:r>
        <w:rPr>
          <w:rFonts w:cs="Arial" w:ascii="Arial" w:hAnsi="Arial"/>
          <w:b/>
          <w:bCs/>
          <w:sz w:val="26"/>
          <w:szCs w:val="26"/>
        </w:rPr>
        <w:t>permettono ad un processo di inviare e ricevere messaggi</w:t>
      </w:r>
      <w:r>
        <w:rPr>
          <w:rFonts w:cs="Arial" w:ascii="Arial" w:hAnsi="Arial"/>
          <w:sz w:val="26"/>
          <w:szCs w:val="26"/>
        </w:rPr>
        <w:t xml:space="preserve">. </w:t>
      </w:r>
      <w:r>
        <w:rPr>
          <w:rFonts w:cs="Arial" w:ascii="Arial" w:hAnsi="Arial"/>
          <w:b/>
          <w:bCs/>
          <w:sz w:val="26"/>
          <w:szCs w:val="26"/>
        </w:rPr>
        <w:t>Un processo che vuole inviare un messaggio lo fa uscire dalla socket</w:t>
      </w:r>
      <w:r>
        <w:rPr>
          <w:rFonts w:cs="Arial" w:ascii="Arial" w:hAnsi="Arial"/>
          <w:sz w:val="26"/>
          <w:szCs w:val="26"/>
        </w:rPr>
        <w:t xml:space="preserve">, presupponendo che esista un qualche tipo di infrastruttura esterna che trasporterà il messaggio attraverso la rete fino al varco del processo di destinazione. </w:t>
      </w:r>
      <w:r>
        <w:rPr>
          <w:rFonts w:cs="Arial" w:ascii="Arial" w:hAnsi="Arial"/>
          <w:b/>
          <w:bCs/>
          <w:sz w:val="26"/>
          <w:szCs w:val="26"/>
        </w:rPr>
        <w:t>Per trasportare i messaggi</w:t>
      </w:r>
      <w:r>
        <w:rPr>
          <w:rFonts w:cs="Arial" w:ascii="Arial" w:hAnsi="Arial"/>
          <w:sz w:val="26"/>
          <w:szCs w:val="26"/>
        </w:rPr>
        <w:t xml:space="preserve">, vengono utilizzati dei </w:t>
      </w:r>
      <w:r>
        <w:rPr>
          <w:rFonts w:cs="Arial" w:ascii="Arial" w:hAnsi="Arial"/>
          <w:b/>
          <w:bCs/>
          <w:sz w:val="26"/>
          <w:szCs w:val="26"/>
        </w:rPr>
        <w:t>protocolli appositi</w:t>
      </w:r>
      <w:r>
        <w:rPr>
          <w:rFonts w:cs="Arial" w:ascii="Arial" w:hAnsi="Arial"/>
          <w:sz w:val="26"/>
          <w:szCs w:val="26"/>
        </w:rPr>
        <w:t xml:space="preserve">, che prendono il nome di </w:t>
      </w:r>
      <w:r>
        <w:rPr>
          <w:rFonts w:cs="Arial" w:ascii="Arial" w:hAnsi="Arial"/>
          <w:b/>
          <w:bCs/>
          <w:sz w:val="26"/>
          <w:szCs w:val="26"/>
        </w:rPr>
        <w:t>TCP e UDP</w:t>
      </w:r>
      <w:r>
        <w:rPr>
          <w:rFonts w:cs="Arial" w:ascii="Arial" w:hAnsi="Arial"/>
          <w:sz w:val="26"/>
          <w:szCs w:val="26"/>
        </w:rPr>
        <w:t xml:space="preserve"> (il continuo sta nel paragrafo apposito. Tornando al modello client-server, </w:t>
      </w:r>
      <w:r>
        <w:rPr>
          <w:rFonts w:cs="Arial" w:ascii="Arial" w:hAnsi="Arial"/>
          <w:b/>
          <w:bCs/>
          <w:sz w:val="26"/>
          <w:szCs w:val="26"/>
        </w:rPr>
        <w:t>un server crea una socket mediante la system call socket</w:t>
      </w:r>
      <w:r>
        <w:rPr>
          <w:rFonts w:cs="Arial" w:ascii="Arial" w:hAnsi="Arial"/>
          <w:sz w:val="26"/>
          <w:szCs w:val="26"/>
        </w:rPr>
        <w:t xml:space="preserve">(), la quale </w:t>
      </w:r>
      <w:r>
        <w:rPr>
          <w:rFonts w:cs="Arial" w:ascii="Arial" w:hAnsi="Arial"/>
          <w:b/>
          <w:bCs/>
          <w:sz w:val="26"/>
          <w:szCs w:val="26"/>
        </w:rPr>
        <w:t>non può essere condivisa con altri processi</w:t>
      </w:r>
      <w:r>
        <w:rPr>
          <w:rFonts w:cs="Arial" w:ascii="Arial" w:hAnsi="Arial"/>
          <w:sz w:val="26"/>
          <w:szCs w:val="26"/>
        </w:rPr>
        <w:t xml:space="preserve">. Alle socket viene </w:t>
      </w:r>
      <w:r>
        <w:rPr>
          <w:rFonts w:cs="Arial" w:ascii="Arial" w:hAnsi="Arial"/>
          <w:b/>
          <w:bCs/>
          <w:sz w:val="26"/>
          <w:szCs w:val="26"/>
        </w:rPr>
        <w:t>assegnato un nome mediante system call bind</w:t>
      </w:r>
      <w:r>
        <w:rPr>
          <w:rFonts w:cs="Arial" w:ascii="Arial" w:hAnsi="Arial"/>
          <w:sz w:val="26"/>
          <w:szCs w:val="26"/>
        </w:rPr>
        <w:t xml:space="preserve">(): alle </w:t>
      </w:r>
      <w:r>
        <w:rPr>
          <w:rFonts w:cs="Arial" w:ascii="Arial" w:hAnsi="Arial"/>
          <w:b/>
          <w:bCs/>
          <w:sz w:val="26"/>
          <w:szCs w:val="26"/>
        </w:rPr>
        <w:t>socket locali si associa un filename nel file system</w:t>
      </w:r>
      <w:r>
        <w:rPr>
          <w:rFonts w:cs="Arial" w:ascii="Arial" w:hAnsi="Arial"/>
          <w:sz w:val="26"/>
          <w:szCs w:val="26"/>
        </w:rPr>
        <w:t xml:space="preserve">, mentre per le </w:t>
      </w:r>
      <w:r>
        <w:rPr>
          <w:rFonts w:cs="Arial" w:ascii="Arial" w:hAnsi="Arial"/>
          <w:b/>
          <w:bCs/>
          <w:sz w:val="26"/>
          <w:szCs w:val="26"/>
        </w:rPr>
        <w:t>socket di rete il nome corrisponde ad un identificatore di servizio</w:t>
      </w:r>
      <w:r>
        <w:rPr>
          <w:rFonts w:cs="Arial" w:ascii="Arial" w:hAnsi="Arial"/>
          <w:sz w:val="26"/>
          <w:szCs w:val="26"/>
        </w:rPr>
        <w:t xml:space="preserve">. A questo punto, il processo </w:t>
      </w:r>
      <w:r>
        <w:rPr>
          <w:rFonts w:cs="Arial" w:ascii="Arial" w:hAnsi="Arial"/>
          <w:b/>
          <w:bCs/>
          <w:sz w:val="26"/>
          <w:szCs w:val="26"/>
        </w:rPr>
        <w:t>server attende che un client si connetta alla socket mediante system call listen</w:t>
      </w:r>
      <w:r>
        <w:rPr>
          <w:rFonts w:cs="Arial" w:ascii="Arial" w:hAnsi="Arial"/>
          <w:sz w:val="26"/>
          <w:szCs w:val="26"/>
        </w:rPr>
        <w:t xml:space="preserve">(), </w:t>
      </w:r>
      <w:r>
        <w:rPr>
          <w:rFonts w:cs="Arial" w:ascii="Arial" w:hAnsi="Arial"/>
          <w:b/>
          <w:bCs/>
          <w:sz w:val="26"/>
          <w:szCs w:val="26"/>
        </w:rPr>
        <w:t>creando una coda di connessioni di arrivo che il server può accettare utilizzando la system call accept</w:t>
      </w:r>
      <w:r>
        <w:rPr>
          <w:rFonts w:cs="Arial" w:ascii="Arial" w:hAnsi="Arial"/>
          <w:sz w:val="26"/>
          <w:szCs w:val="26"/>
        </w:rPr>
        <w:t xml:space="preserve">(). </w:t>
      </w:r>
      <w:r>
        <w:rPr>
          <w:rFonts w:cs="Arial" w:ascii="Arial" w:hAnsi="Arial"/>
          <w:b/>
          <w:bCs/>
          <w:sz w:val="26"/>
          <w:szCs w:val="26"/>
        </w:rPr>
        <w:t>Quando il server invoca accept</w:t>
      </w:r>
      <w:r>
        <w:rPr>
          <w:rFonts w:cs="Arial" w:ascii="Arial" w:hAnsi="Arial"/>
          <w:sz w:val="26"/>
          <w:szCs w:val="26"/>
        </w:rPr>
        <w:t xml:space="preserve">(), </w:t>
      </w:r>
      <w:r>
        <w:rPr>
          <w:rFonts w:cs="Arial" w:ascii="Arial" w:hAnsi="Arial"/>
          <w:b/>
          <w:bCs/>
          <w:sz w:val="26"/>
          <w:szCs w:val="26"/>
        </w:rPr>
        <w:t>viene creata una nuova socke</w:t>
      </w:r>
      <w:r>
        <w:rPr>
          <w:rFonts w:cs="Arial" w:ascii="Arial" w:hAnsi="Arial"/>
          <w:sz w:val="26"/>
          <w:szCs w:val="26"/>
        </w:rPr>
        <w:t xml:space="preserve">t, utilizzata solamente </w:t>
      </w:r>
      <w:r>
        <w:rPr>
          <w:rFonts w:cs="Arial" w:ascii="Arial" w:hAnsi="Arial"/>
          <w:b/>
          <w:bCs/>
          <w:sz w:val="26"/>
          <w:szCs w:val="26"/>
        </w:rPr>
        <w:t>per comunicare con il client specifico</w:t>
      </w:r>
      <w:r>
        <w:rPr>
          <w:rFonts w:cs="Arial" w:ascii="Arial" w:hAnsi="Arial"/>
          <w:sz w:val="26"/>
          <w:szCs w:val="26"/>
        </w:rPr>
        <w:t xml:space="preserve">. Dal </w:t>
      </w:r>
      <w:r>
        <w:rPr>
          <w:rFonts w:cs="Arial" w:ascii="Arial" w:hAnsi="Arial"/>
          <w:b/>
          <w:bCs/>
          <w:sz w:val="26"/>
          <w:szCs w:val="26"/>
        </w:rPr>
        <w:t>lato client</w:t>
      </w:r>
      <w:r>
        <w:rPr>
          <w:rFonts w:cs="Arial" w:ascii="Arial" w:hAnsi="Arial"/>
          <w:sz w:val="26"/>
          <w:szCs w:val="26"/>
        </w:rPr>
        <w:t xml:space="preserve">, invece, un processo </w:t>
      </w:r>
      <w:r>
        <w:rPr>
          <w:rFonts w:cs="Arial" w:ascii="Arial" w:hAnsi="Arial"/>
          <w:b/>
          <w:bCs/>
          <w:sz w:val="26"/>
          <w:szCs w:val="26"/>
        </w:rPr>
        <w:t>crea una socket</w:t>
      </w:r>
      <w:r>
        <w:rPr>
          <w:rFonts w:cs="Arial" w:ascii="Arial" w:hAnsi="Arial"/>
          <w:sz w:val="26"/>
          <w:szCs w:val="26"/>
        </w:rPr>
        <w:t xml:space="preserve"> invocando sempre la system call apposita (socket()) e successivamente </w:t>
      </w:r>
      <w:r>
        <w:rPr>
          <w:rFonts w:cs="Arial" w:ascii="Arial" w:hAnsi="Arial"/>
          <w:b/>
          <w:bCs/>
          <w:sz w:val="26"/>
          <w:szCs w:val="26"/>
        </w:rPr>
        <w:t>invoca connect</w:t>
      </w:r>
      <w:r>
        <w:rPr>
          <w:rFonts w:cs="Arial" w:ascii="Arial" w:hAnsi="Arial"/>
          <w:sz w:val="26"/>
          <w:szCs w:val="26"/>
        </w:rPr>
        <w:t xml:space="preserve">() </w:t>
      </w:r>
      <w:r>
        <w:rPr>
          <w:rFonts w:cs="Arial" w:ascii="Arial" w:hAnsi="Arial"/>
          <w:b/>
          <w:bCs/>
          <w:sz w:val="26"/>
          <w:szCs w:val="26"/>
        </w:rPr>
        <w:t>per stabilire una connessione con il server</w:t>
      </w:r>
      <w:r>
        <w:rPr>
          <w:rFonts w:cs="Arial" w:ascii="Arial" w:hAnsi="Arial"/>
          <w:sz w:val="26"/>
          <w:szCs w:val="26"/>
        </w:rPr>
        <w:t>.</w:t>
      </w:r>
    </w:p>
    <w:p>
      <w:pPr>
        <w:pStyle w:val="Normal"/>
        <w:rPr>
          <w:rFonts w:ascii="Arial" w:hAnsi="Arial" w:cs="Arial"/>
          <w:sz w:val="26"/>
          <w:szCs w:val="26"/>
        </w:rPr>
      </w:pPr>
      <w:r>
        <w:rPr>
          <w:rFonts w:cs="Arial" w:ascii="Arial" w:hAnsi="Arial"/>
          <w:sz w:val="26"/>
          <w:szCs w:val="26"/>
        </w:rPr>
      </w:r>
    </w:p>
    <w:p>
      <w:pPr>
        <w:pStyle w:val="Heading1"/>
        <w:rPr>
          <w:rFonts w:ascii="Arial" w:hAnsi="Arial" w:cs="Arial"/>
          <w:sz w:val="28"/>
          <w:szCs w:val="28"/>
        </w:rPr>
      </w:pPr>
      <w:bookmarkStart w:id="27" w:name="_Toc139999229"/>
      <w:r>
        <w:rPr>
          <w:rFonts w:cs="Arial" w:ascii="Arial" w:hAnsi="Arial"/>
          <w:sz w:val="28"/>
          <w:szCs w:val="28"/>
        </w:rPr>
        <w:t>Segnali</w:t>
      </w:r>
      <w:bookmarkEnd w:id="27"/>
    </w:p>
    <w:p>
      <w:pPr>
        <w:pStyle w:val="Normal"/>
        <w:rPr>
          <w:rFonts w:ascii="Arial" w:hAnsi="Arial" w:cs="Arial"/>
          <w:sz w:val="26"/>
          <w:szCs w:val="26"/>
        </w:rPr>
      </w:pPr>
      <w:r>
        <w:rPr>
          <w:rFonts w:cs="Arial" w:ascii="Arial" w:hAnsi="Arial"/>
          <w:sz w:val="26"/>
          <w:szCs w:val="26"/>
        </w:rPr>
        <w:t xml:space="preserve">Un segnale è la </w:t>
      </w:r>
      <w:r>
        <w:rPr>
          <w:rFonts w:cs="Arial" w:ascii="Arial" w:hAnsi="Arial"/>
          <w:b/>
          <w:bCs/>
          <w:sz w:val="26"/>
          <w:szCs w:val="26"/>
        </w:rPr>
        <w:t>notifica</w:t>
      </w:r>
      <w:r>
        <w:rPr>
          <w:rFonts w:cs="Arial" w:ascii="Arial" w:hAnsi="Arial"/>
          <w:sz w:val="26"/>
          <w:szCs w:val="26"/>
        </w:rPr>
        <w:t xml:space="preserve">, ad un processo, </w:t>
      </w:r>
      <w:r>
        <w:rPr>
          <w:rFonts w:cs="Arial" w:ascii="Arial" w:hAnsi="Arial"/>
          <w:b/>
          <w:bCs/>
          <w:sz w:val="26"/>
          <w:szCs w:val="26"/>
        </w:rPr>
        <w:t>che si è verificato un evento</w:t>
      </w:r>
      <w:r>
        <w:rPr>
          <w:rFonts w:cs="Arial" w:ascii="Arial" w:hAnsi="Arial"/>
          <w:sz w:val="26"/>
          <w:szCs w:val="26"/>
        </w:rPr>
        <w:t xml:space="preserve"> e assomigliano alle interruzioni hardware, in quanto interrompono il normale flusso di esecuzione. </w:t>
      </w:r>
      <w:r>
        <w:rPr>
          <w:rFonts w:cs="Arial" w:ascii="Arial" w:hAnsi="Arial"/>
          <w:b/>
          <w:bCs/>
          <w:sz w:val="26"/>
          <w:szCs w:val="26"/>
        </w:rPr>
        <w:t>Un processo</w:t>
      </w:r>
      <w:r>
        <w:rPr>
          <w:rFonts w:cs="Arial" w:ascii="Arial" w:hAnsi="Arial"/>
          <w:sz w:val="26"/>
          <w:szCs w:val="26"/>
        </w:rPr>
        <w:t xml:space="preserve">, con i dovuti permessi, </w:t>
      </w:r>
      <w:r>
        <w:rPr>
          <w:rFonts w:cs="Arial" w:ascii="Arial" w:hAnsi="Arial"/>
          <w:b/>
          <w:bCs/>
          <w:sz w:val="26"/>
          <w:szCs w:val="26"/>
        </w:rPr>
        <w:t>può inviare un segnale ad un altro processo</w:t>
      </w:r>
      <w:r>
        <w:rPr>
          <w:rFonts w:cs="Arial" w:ascii="Arial" w:hAnsi="Arial"/>
          <w:sz w:val="26"/>
          <w:szCs w:val="26"/>
        </w:rPr>
        <w:t xml:space="preserve">, </w:t>
      </w:r>
      <w:r>
        <w:rPr>
          <w:rFonts w:cs="Arial" w:ascii="Arial" w:hAnsi="Arial"/>
          <w:b/>
          <w:bCs/>
          <w:sz w:val="26"/>
          <w:szCs w:val="26"/>
        </w:rPr>
        <w:t>o a se stesso</w:t>
      </w:r>
      <w:r>
        <w:rPr>
          <w:rFonts w:cs="Arial" w:ascii="Arial" w:hAnsi="Arial"/>
          <w:sz w:val="26"/>
          <w:szCs w:val="26"/>
        </w:rPr>
        <w:t xml:space="preserve">, diventando così una forma primitiva di IPC.                      </w:t>
      </w:r>
      <w:r>
        <w:rPr>
          <w:rFonts w:cs="Arial" w:ascii="Arial" w:hAnsi="Arial"/>
          <w:b/>
          <w:bCs/>
          <w:sz w:val="26"/>
          <w:szCs w:val="26"/>
        </w:rPr>
        <w:t>In conseguenza dell’arrivo di un segnale</w:t>
      </w:r>
      <w:r>
        <w:rPr>
          <w:rFonts w:cs="Arial" w:ascii="Arial" w:hAnsi="Arial"/>
          <w:sz w:val="26"/>
          <w:szCs w:val="26"/>
        </w:rPr>
        <w:t>, un processo può chiedere al kernel di:</w:t>
      </w:r>
    </w:p>
    <w:p>
      <w:pPr>
        <w:pStyle w:val="ListParagraph"/>
        <w:numPr>
          <w:ilvl w:val="0"/>
          <w:numId w:val="11"/>
        </w:numPr>
        <w:rPr>
          <w:rFonts w:ascii="Arial" w:hAnsi="Arial" w:cs="Arial"/>
          <w:sz w:val="26"/>
          <w:szCs w:val="26"/>
        </w:rPr>
      </w:pPr>
      <w:r>
        <w:rPr>
          <w:rFonts w:cs="Arial" w:ascii="Arial" w:hAnsi="Arial"/>
          <w:b/>
          <w:bCs/>
          <w:sz w:val="26"/>
          <w:szCs w:val="26"/>
        </w:rPr>
        <w:t>ignorare il segnale</w:t>
      </w:r>
      <w:r>
        <w:rPr>
          <w:rFonts w:cs="Arial" w:ascii="Arial" w:hAnsi="Arial"/>
          <w:sz w:val="26"/>
          <w:szCs w:val="26"/>
        </w:rPr>
        <w:t>, (non fattibile per SIGKILL e SIGSTOP) cioè ignorare i segnali generati dalle eccezioni, con il comportamento del processo che in questo caso sarebbe indefinito;</w:t>
      </w:r>
    </w:p>
    <w:p>
      <w:pPr>
        <w:pStyle w:val="ListParagraph"/>
        <w:numPr>
          <w:ilvl w:val="0"/>
          <w:numId w:val="11"/>
        </w:numPr>
        <w:rPr>
          <w:rFonts w:ascii="Arial" w:hAnsi="Arial" w:cs="Arial"/>
          <w:sz w:val="26"/>
          <w:szCs w:val="26"/>
        </w:rPr>
      </w:pPr>
      <w:r>
        <w:rPr>
          <w:rFonts w:cs="Arial" w:ascii="Arial" w:hAnsi="Arial"/>
          <w:b/>
          <w:bCs/>
          <w:sz w:val="26"/>
          <w:szCs w:val="26"/>
        </w:rPr>
        <w:t>intercettare il segnale</w:t>
      </w:r>
      <w:r>
        <w:rPr>
          <w:rFonts w:cs="Arial" w:ascii="Arial" w:hAnsi="Arial"/>
          <w:sz w:val="26"/>
          <w:szCs w:val="26"/>
        </w:rPr>
        <w:t>, ossia fornire una funzione da eseguire per un determinato segnale;</w:t>
      </w:r>
    </w:p>
    <w:p>
      <w:pPr>
        <w:pStyle w:val="ListParagraph"/>
        <w:numPr>
          <w:ilvl w:val="0"/>
          <w:numId w:val="11"/>
        </w:numPr>
        <w:rPr>
          <w:rFonts w:ascii="Arial" w:hAnsi="Arial" w:cs="Arial"/>
          <w:sz w:val="26"/>
          <w:szCs w:val="26"/>
        </w:rPr>
      </w:pPr>
      <w:r>
        <w:rPr>
          <w:rFonts w:cs="Arial" w:ascii="Arial" w:hAnsi="Arial"/>
          <w:b/>
          <w:bCs/>
          <w:sz w:val="26"/>
          <w:szCs w:val="26"/>
        </w:rPr>
        <w:t>eseguire le azioni di default</w:t>
      </w:r>
      <w:r>
        <w:rPr>
          <w:rFonts w:cs="Arial" w:ascii="Arial" w:hAnsi="Arial"/>
          <w:sz w:val="26"/>
          <w:szCs w:val="26"/>
        </w:rPr>
        <w:t>, infatti tutti i segnali hanno una propria azione di default, come può essere la terminazione ad esempio.</w:t>
      </w:r>
    </w:p>
    <w:p>
      <w:pPr>
        <w:pStyle w:val="Normal"/>
        <w:rPr>
          <w:rFonts w:ascii="Arial" w:hAnsi="Arial" w:cs="Arial"/>
          <w:sz w:val="26"/>
          <w:szCs w:val="26"/>
        </w:rPr>
      </w:pPr>
      <w:r>
        <w:rPr>
          <w:rFonts w:cs="Arial" w:ascii="Arial" w:hAnsi="Arial"/>
          <w:b/>
          <w:bCs/>
          <w:sz w:val="26"/>
          <w:szCs w:val="26"/>
        </w:rPr>
        <w:t>Per istruire il kernel ad effettuare una di queste tre azioni</w:t>
      </w:r>
      <w:r>
        <w:rPr>
          <w:rFonts w:cs="Arial" w:ascii="Arial" w:hAnsi="Arial"/>
          <w:sz w:val="26"/>
          <w:szCs w:val="26"/>
        </w:rPr>
        <w:t xml:space="preserve">, si utilizza la </w:t>
      </w:r>
      <w:r>
        <w:rPr>
          <w:rFonts w:cs="Arial" w:ascii="Arial" w:hAnsi="Arial"/>
          <w:b/>
          <w:bCs/>
          <w:sz w:val="26"/>
          <w:szCs w:val="26"/>
        </w:rPr>
        <w:t>funzione signal</w:t>
      </w:r>
      <w:r>
        <w:rPr>
          <w:rFonts w:cs="Arial" w:ascii="Arial" w:hAnsi="Arial"/>
          <w:sz w:val="26"/>
          <w:szCs w:val="26"/>
        </w:rPr>
        <w:t xml:space="preserve">() (esiste il paragrafo apposito, con anche le differenze rispetto a sigaction()). </w:t>
      </w:r>
    </w:p>
    <w:p>
      <w:pPr>
        <w:pStyle w:val="Normal"/>
        <w:jc w:val="center"/>
        <w:rPr>
          <w:rFonts w:ascii="Arial" w:hAnsi="Arial" w:cs="Arial"/>
          <w:sz w:val="26"/>
          <w:szCs w:val="26"/>
          <w:lang w:val="en-US"/>
        </w:rPr>
      </w:pPr>
      <w:r>
        <w:rPr>
          <w:rFonts w:cs="Arial" w:ascii="Arial" w:hAnsi="Arial"/>
          <w:sz w:val="26"/>
          <w:szCs w:val="26"/>
          <w:lang w:val="en-US"/>
        </w:rPr>
        <w:t>#include &lt;sys/types.h&gt;</w:t>
      </w:r>
    </w:p>
    <w:p>
      <w:pPr>
        <w:pStyle w:val="Normal"/>
        <w:jc w:val="center"/>
        <w:rPr>
          <w:rFonts w:ascii="Arial" w:hAnsi="Arial" w:cs="Arial"/>
          <w:sz w:val="26"/>
          <w:szCs w:val="26"/>
          <w:lang w:val="en-US"/>
        </w:rPr>
      </w:pPr>
      <w:r>
        <w:rPr>
          <w:rFonts w:cs="Arial" w:ascii="Arial" w:hAnsi="Arial"/>
          <w:sz w:val="26"/>
          <w:szCs w:val="26"/>
          <w:lang w:val="en-US"/>
        </w:rPr>
        <w:t>#include &lt;signal.h&gt;</w:t>
      </w:r>
    </w:p>
    <w:p>
      <w:pPr>
        <w:pStyle w:val="Normal"/>
        <w:jc w:val="center"/>
        <w:rPr>
          <w:rFonts w:ascii="Arial" w:hAnsi="Arial" w:cs="Arial"/>
          <w:sz w:val="26"/>
          <w:szCs w:val="26"/>
          <w:lang w:val="en-US"/>
        </w:rPr>
      </w:pPr>
      <w:r>
        <w:rPr>
          <w:rFonts w:cs="Arial" w:ascii="Arial" w:hAnsi="Arial"/>
          <w:sz w:val="26"/>
          <w:szCs w:val="26"/>
          <w:lang w:val="en-US"/>
        </w:rPr>
        <w:t>int kill (pid_t pid, int signo);</w:t>
      </w:r>
    </w:p>
    <w:p>
      <w:pPr>
        <w:pStyle w:val="Normal"/>
        <w:jc w:val="center"/>
        <w:rPr>
          <w:rFonts w:ascii="Arial" w:hAnsi="Arial" w:cs="Arial"/>
          <w:sz w:val="26"/>
          <w:szCs w:val="26"/>
        </w:rPr>
      </w:pPr>
      <w:r>
        <w:rPr>
          <w:rFonts w:cs="Arial" w:ascii="Arial" w:hAnsi="Arial"/>
          <w:sz w:val="26"/>
          <w:szCs w:val="26"/>
        </w:rPr>
        <w:t>int raise (int signo);</w:t>
      </w:r>
    </w:p>
    <w:p>
      <w:pPr>
        <w:pStyle w:val="Normal"/>
        <w:rPr>
          <w:rFonts w:ascii="Arial" w:hAnsi="Arial" w:cs="Arial"/>
          <w:sz w:val="26"/>
          <w:szCs w:val="26"/>
        </w:rPr>
      </w:pPr>
      <w:r>
        <w:rPr>
          <w:rFonts w:cs="Arial" w:ascii="Arial" w:hAnsi="Arial"/>
          <w:sz w:val="26"/>
          <w:szCs w:val="26"/>
        </w:rPr>
        <w:t xml:space="preserve">Le system call kill() e raise() permettono di inviare segnali: in particolare </w:t>
      </w:r>
      <w:r>
        <w:rPr>
          <w:rFonts w:cs="Arial" w:ascii="Arial" w:hAnsi="Arial"/>
          <w:b/>
          <w:bCs/>
          <w:sz w:val="26"/>
          <w:szCs w:val="26"/>
        </w:rPr>
        <w:t>kill</w:t>
      </w:r>
      <w:r>
        <w:rPr>
          <w:rFonts w:cs="Arial" w:ascii="Arial" w:hAnsi="Arial"/>
          <w:sz w:val="26"/>
          <w:szCs w:val="26"/>
        </w:rPr>
        <w:t xml:space="preserve">() </w:t>
      </w:r>
      <w:r>
        <w:rPr>
          <w:rFonts w:cs="Arial" w:ascii="Arial" w:hAnsi="Arial"/>
          <w:b/>
          <w:bCs/>
          <w:sz w:val="26"/>
          <w:szCs w:val="26"/>
        </w:rPr>
        <w:t>permette di inviare il segnale signo al processo pid</w:t>
      </w:r>
      <w:r>
        <w:rPr>
          <w:rFonts w:cs="Arial" w:ascii="Arial" w:hAnsi="Arial"/>
          <w:sz w:val="26"/>
          <w:szCs w:val="26"/>
        </w:rPr>
        <w:t xml:space="preserve">, mentre </w:t>
      </w:r>
      <w:r>
        <w:rPr>
          <w:rFonts w:cs="Arial" w:ascii="Arial" w:hAnsi="Arial"/>
          <w:b/>
          <w:bCs/>
          <w:sz w:val="26"/>
          <w:szCs w:val="26"/>
        </w:rPr>
        <w:t>raise</w:t>
      </w:r>
      <w:r>
        <w:rPr>
          <w:rFonts w:cs="Arial" w:ascii="Arial" w:hAnsi="Arial"/>
          <w:sz w:val="26"/>
          <w:szCs w:val="26"/>
        </w:rPr>
        <w:t xml:space="preserve">() </w:t>
      </w:r>
      <w:r>
        <w:rPr>
          <w:rFonts w:cs="Arial" w:ascii="Arial" w:hAnsi="Arial"/>
          <w:b/>
          <w:bCs/>
          <w:sz w:val="26"/>
          <w:szCs w:val="26"/>
        </w:rPr>
        <w:t>permette di inviare un segnale a sé stesso</w:t>
      </w:r>
      <w:r>
        <w:rPr>
          <w:rFonts w:cs="Arial" w:ascii="Arial" w:hAnsi="Arial"/>
          <w:sz w:val="26"/>
          <w:szCs w:val="26"/>
        </w:rPr>
        <w:t xml:space="preserve">. </w:t>
      </w:r>
    </w:p>
    <w:p>
      <w:pPr>
        <w:pStyle w:val="Normal"/>
        <w:jc w:val="center"/>
        <w:rPr>
          <w:rFonts w:ascii="Arial" w:hAnsi="Arial" w:cs="Arial"/>
          <w:sz w:val="26"/>
          <w:szCs w:val="26"/>
          <w:lang w:val="en-US"/>
        </w:rPr>
      </w:pPr>
      <w:r>
        <w:rPr>
          <w:rFonts w:cs="Arial" w:ascii="Arial" w:hAnsi="Arial"/>
          <w:sz w:val="26"/>
          <w:szCs w:val="26"/>
          <w:lang w:val="en-US"/>
        </w:rPr>
        <w:t>#include int sigprocmask (int how, const sigset_t *set, sigset_t *oset);</w:t>
      </w:r>
    </w:p>
    <w:p>
      <w:pPr>
        <w:pStyle w:val="Normal"/>
        <w:rPr>
          <w:rFonts w:ascii="Arial" w:hAnsi="Arial" w:cs="Arial"/>
          <w:sz w:val="26"/>
          <w:szCs w:val="26"/>
        </w:rPr>
      </w:pPr>
      <w:r>
        <w:rPr>
          <w:rFonts w:cs="Arial" w:ascii="Arial" w:hAnsi="Arial"/>
          <w:sz w:val="26"/>
          <w:szCs w:val="26"/>
        </w:rPr>
        <w:t xml:space="preserve">Uno dei </w:t>
      </w:r>
      <w:r>
        <w:rPr>
          <w:rFonts w:cs="Arial" w:ascii="Arial" w:hAnsi="Arial"/>
          <w:b/>
          <w:bCs/>
          <w:sz w:val="26"/>
          <w:szCs w:val="26"/>
        </w:rPr>
        <w:t>problemi</w:t>
      </w:r>
      <w:r>
        <w:rPr>
          <w:rFonts w:cs="Arial" w:ascii="Arial" w:hAnsi="Arial"/>
          <w:sz w:val="26"/>
          <w:szCs w:val="26"/>
        </w:rPr>
        <w:t xml:space="preserve"> più insidiosi quando si parla di segnali è l’</w:t>
      </w:r>
      <w:r>
        <w:rPr>
          <w:rFonts w:cs="Arial" w:ascii="Arial" w:hAnsi="Arial"/>
          <w:b/>
          <w:bCs/>
          <w:sz w:val="26"/>
          <w:szCs w:val="26"/>
        </w:rPr>
        <w:t>occorrenza di un secondo segnale mentre si sta gestendo ancora il primo</w:t>
      </w:r>
      <w:r>
        <w:rPr>
          <w:rFonts w:cs="Arial" w:ascii="Arial" w:hAnsi="Arial"/>
          <w:sz w:val="26"/>
          <w:szCs w:val="26"/>
        </w:rPr>
        <w:t xml:space="preserve">. In questo caso bisogna prendere delle </w:t>
      </w:r>
      <w:r>
        <w:rPr>
          <w:rFonts w:cs="Arial" w:ascii="Arial" w:hAnsi="Arial"/>
          <w:b/>
          <w:bCs/>
          <w:sz w:val="26"/>
          <w:szCs w:val="26"/>
        </w:rPr>
        <w:t>precauzioni per evitare race condition</w:t>
      </w:r>
      <w:r>
        <w:rPr>
          <w:rFonts w:cs="Arial" w:ascii="Arial" w:hAnsi="Arial"/>
          <w:sz w:val="26"/>
          <w:szCs w:val="26"/>
        </w:rPr>
        <w:t xml:space="preserve">. Per fare ciò, si può </w:t>
      </w:r>
      <w:r>
        <w:rPr>
          <w:rFonts w:cs="Arial" w:ascii="Arial" w:hAnsi="Arial"/>
          <w:b/>
          <w:bCs/>
          <w:sz w:val="26"/>
          <w:szCs w:val="26"/>
        </w:rPr>
        <w:t>utilizzare una maschera dei segnali mediante chiamata di sistema sigprocmask</w:t>
      </w:r>
      <w:r>
        <w:rPr>
          <w:rFonts w:cs="Arial" w:ascii="Arial" w:hAnsi="Arial"/>
          <w:sz w:val="26"/>
          <w:szCs w:val="26"/>
        </w:rPr>
        <w:t xml:space="preserve">(), la quale </w:t>
      </w:r>
      <w:r>
        <w:rPr>
          <w:rFonts w:cs="Arial" w:ascii="Arial" w:hAnsi="Arial"/>
          <w:b/>
          <w:bCs/>
          <w:sz w:val="26"/>
          <w:szCs w:val="26"/>
        </w:rPr>
        <w:t>consente di specificare un insieme di segnali da bloccare</w:t>
      </w:r>
      <w:r>
        <w:rPr>
          <w:rFonts w:cs="Arial" w:ascii="Arial" w:hAnsi="Arial"/>
          <w:sz w:val="26"/>
          <w:szCs w:val="26"/>
        </w:rPr>
        <w:t xml:space="preserve"> e </w:t>
      </w:r>
      <w:r>
        <w:rPr>
          <w:rFonts w:cs="Arial" w:ascii="Arial" w:hAnsi="Arial"/>
          <w:b/>
          <w:bCs/>
          <w:sz w:val="26"/>
          <w:szCs w:val="26"/>
        </w:rPr>
        <w:t>restituisce la lista dei segnali precedentemente bloccati</w:t>
      </w:r>
      <w:r>
        <w:rPr>
          <w:rFonts w:cs="Arial" w:ascii="Arial" w:hAnsi="Arial"/>
          <w:sz w:val="26"/>
          <w:szCs w:val="26"/>
        </w:rPr>
        <w:t xml:space="preserve">. Quest’ultima cosa viene fatta </w:t>
      </w:r>
      <w:r>
        <w:rPr>
          <w:rFonts w:cs="Arial" w:ascii="Arial" w:hAnsi="Arial"/>
          <w:b/>
          <w:bCs/>
          <w:sz w:val="26"/>
          <w:szCs w:val="26"/>
        </w:rPr>
        <w:t>in modo da ripristinare successivamente lo stato della maschera precedente</w:t>
      </w:r>
      <w:r>
        <w:rPr>
          <w:rFonts w:cs="Arial" w:ascii="Arial" w:hAnsi="Arial"/>
          <w:sz w:val="26"/>
          <w:szCs w:val="26"/>
        </w:rPr>
        <w:t xml:space="preserve">, nel caso in cui serva farlo. Come primo parametro della chiamata a sigprocmask() abbiamo </w:t>
      </w:r>
      <w:r>
        <w:rPr>
          <w:rFonts w:cs="Arial" w:ascii="Arial" w:hAnsi="Arial"/>
          <w:b/>
          <w:bCs/>
          <w:sz w:val="26"/>
          <w:szCs w:val="26"/>
        </w:rPr>
        <w:t>how</w:t>
      </w:r>
      <w:r>
        <w:rPr>
          <w:rFonts w:cs="Arial" w:ascii="Arial" w:hAnsi="Arial"/>
          <w:sz w:val="26"/>
          <w:szCs w:val="26"/>
        </w:rPr>
        <w:t xml:space="preserve"> che consiste nell’</w:t>
      </w:r>
      <w:r>
        <w:rPr>
          <w:rFonts w:cs="Arial" w:ascii="Arial" w:hAnsi="Arial"/>
          <w:b/>
          <w:bCs/>
          <w:sz w:val="26"/>
          <w:szCs w:val="26"/>
        </w:rPr>
        <w:t>azione che si vuole effettuare</w:t>
      </w:r>
      <w:r>
        <w:rPr>
          <w:rFonts w:cs="Arial" w:ascii="Arial" w:hAnsi="Arial"/>
          <w:sz w:val="26"/>
          <w:szCs w:val="26"/>
        </w:rPr>
        <w:t xml:space="preserve">: </w:t>
      </w:r>
      <w:r>
        <w:rPr>
          <w:rFonts w:cs="Arial" w:ascii="Arial" w:hAnsi="Arial"/>
          <w:b/>
          <w:bCs/>
          <w:sz w:val="26"/>
          <w:szCs w:val="26"/>
        </w:rPr>
        <w:t>SIG_BLOCK</w:t>
      </w:r>
      <w:r>
        <w:rPr>
          <w:rFonts w:cs="Arial" w:ascii="Arial" w:hAnsi="Arial"/>
          <w:sz w:val="26"/>
          <w:szCs w:val="26"/>
        </w:rPr>
        <w:t xml:space="preserve"> se si vogliono </w:t>
      </w:r>
      <w:r>
        <w:rPr>
          <w:rFonts w:cs="Arial" w:ascii="Arial" w:hAnsi="Arial"/>
          <w:b/>
          <w:bCs/>
          <w:sz w:val="26"/>
          <w:szCs w:val="26"/>
        </w:rPr>
        <w:t>aggiungere segnali</w:t>
      </w:r>
      <w:r>
        <w:rPr>
          <w:rFonts w:cs="Arial" w:ascii="Arial" w:hAnsi="Arial"/>
          <w:sz w:val="26"/>
          <w:szCs w:val="26"/>
        </w:rPr>
        <w:t xml:space="preserve">, </w:t>
      </w:r>
      <w:r>
        <w:rPr>
          <w:rFonts w:cs="Arial" w:ascii="Arial" w:hAnsi="Arial"/>
          <w:b/>
          <w:bCs/>
          <w:sz w:val="26"/>
          <w:szCs w:val="26"/>
        </w:rPr>
        <w:t>SIG_UNBLOCK</w:t>
      </w:r>
      <w:r>
        <w:rPr>
          <w:rFonts w:cs="Arial" w:ascii="Arial" w:hAnsi="Arial"/>
          <w:sz w:val="26"/>
          <w:szCs w:val="26"/>
        </w:rPr>
        <w:t xml:space="preserve"> se si vogliono </w:t>
      </w:r>
      <w:r>
        <w:rPr>
          <w:rFonts w:cs="Arial" w:ascii="Arial" w:hAnsi="Arial"/>
          <w:b/>
          <w:bCs/>
          <w:sz w:val="26"/>
          <w:szCs w:val="26"/>
        </w:rPr>
        <w:t>rimuovere segnali</w:t>
      </w:r>
      <w:r>
        <w:rPr>
          <w:rFonts w:cs="Arial" w:ascii="Arial" w:hAnsi="Arial"/>
          <w:sz w:val="26"/>
          <w:szCs w:val="26"/>
        </w:rPr>
        <w:t xml:space="preserve">, o </w:t>
      </w:r>
      <w:r>
        <w:rPr>
          <w:rFonts w:cs="Arial" w:ascii="Arial" w:hAnsi="Arial"/>
          <w:b/>
          <w:bCs/>
          <w:sz w:val="26"/>
          <w:szCs w:val="26"/>
        </w:rPr>
        <w:t>SIG_SETMASK</w:t>
      </w:r>
      <w:r>
        <w:rPr>
          <w:rFonts w:cs="Arial" w:ascii="Arial" w:hAnsi="Arial"/>
          <w:sz w:val="26"/>
          <w:szCs w:val="26"/>
        </w:rPr>
        <w:t xml:space="preserve"> se si vuole </w:t>
      </w:r>
      <w:r>
        <w:rPr>
          <w:rFonts w:cs="Arial" w:ascii="Arial" w:hAnsi="Arial"/>
          <w:b/>
          <w:bCs/>
          <w:sz w:val="26"/>
          <w:szCs w:val="26"/>
        </w:rPr>
        <w:t>sostituire completamente la maschera corrente con una nuova maschera</w:t>
      </w:r>
      <w:r>
        <w:rPr>
          <w:rFonts w:cs="Arial" w:ascii="Arial" w:hAnsi="Arial"/>
          <w:sz w:val="26"/>
          <w:szCs w:val="26"/>
        </w:rPr>
        <w:t xml:space="preserve">.      Il secondo argomento, ossia </w:t>
      </w:r>
      <w:r>
        <w:rPr>
          <w:rFonts w:cs="Arial" w:ascii="Arial" w:hAnsi="Arial"/>
          <w:b/>
          <w:bCs/>
          <w:sz w:val="26"/>
          <w:szCs w:val="26"/>
        </w:rPr>
        <w:t>set</w:t>
      </w:r>
      <w:r>
        <w:rPr>
          <w:rFonts w:cs="Arial" w:ascii="Arial" w:hAnsi="Arial"/>
          <w:sz w:val="26"/>
          <w:szCs w:val="26"/>
        </w:rPr>
        <w:t xml:space="preserve">, </w:t>
      </w:r>
      <w:r>
        <w:rPr>
          <w:rFonts w:cs="Arial" w:ascii="Arial" w:hAnsi="Arial"/>
          <w:b/>
          <w:bCs/>
          <w:sz w:val="26"/>
          <w:szCs w:val="26"/>
        </w:rPr>
        <w:t>deve contenere l’insieme dei segnali da aggiungere o rimuovere in base al parametro how</w:t>
      </w:r>
      <w:r>
        <w:rPr>
          <w:rFonts w:cs="Arial" w:ascii="Arial" w:hAnsi="Arial"/>
          <w:sz w:val="26"/>
          <w:szCs w:val="26"/>
        </w:rPr>
        <w:t xml:space="preserve">, mentre il </w:t>
      </w:r>
      <w:r>
        <w:rPr>
          <w:rFonts w:cs="Arial" w:ascii="Arial" w:hAnsi="Arial"/>
          <w:b/>
          <w:bCs/>
          <w:sz w:val="26"/>
          <w:szCs w:val="26"/>
        </w:rPr>
        <w:t>terzo parametro oset conterrà la maschera precedente</w:t>
      </w:r>
      <w:r>
        <w:rPr>
          <w:rFonts w:cs="Arial" w:ascii="Arial" w:hAnsi="Arial"/>
          <w:sz w:val="26"/>
          <w:szCs w:val="26"/>
        </w:rPr>
        <w:t>, nel caso in cui non sia NULL. Esistono poi delle funzioni apposite per svuotare o riempire la maschera, ma anche aggiungere o rimuovere un segnale specifico.</w:t>
      </w:r>
    </w:p>
    <w:p>
      <w:pPr>
        <w:pStyle w:val="Normal"/>
        <w:jc w:val="center"/>
        <w:rPr>
          <w:rFonts w:ascii="Arial" w:hAnsi="Arial" w:cs="Arial"/>
          <w:sz w:val="26"/>
          <w:szCs w:val="26"/>
          <w:lang w:val="en-US"/>
        </w:rPr>
      </w:pPr>
      <w:r>
        <w:rPr>
          <w:rFonts w:cs="Arial" w:ascii="Arial" w:hAnsi="Arial"/>
          <w:sz w:val="26"/>
          <w:szCs w:val="26"/>
          <w:lang w:val="en-US"/>
        </w:rPr>
        <w:t>#include &lt;signal.h&gt;</w:t>
      </w:r>
    </w:p>
    <w:p>
      <w:pPr>
        <w:pStyle w:val="Normal"/>
        <w:jc w:val="center"/>
        <w:rPr>
          <w:rFonts w:ascii="Arial" w:hAnsi="Arial" w:cs="Arial"/>
          <w:sz w:val="26"/>
          <w:szCs w:val="26"/>
          <w:lang w:val="en-US"/>
        </w:rPr>
      </w:pPr>
      <w:r>
        <w:rPr>
          <w:rFonts w:cs="Arial" w:ascii="Arial" w:hAnsi="Arial"/>
          <w:sz w:val="26"/>
          <w:szCs w:val="26"/>
          <w:lang w:val="en-US"/>
        </w:rPr>
        <w:t>int sigemptyset(sigset_t *set);</w:t>
      </w:r>
    </w:p>
    <w:p>
      <w:pPr>
        <w:pStyle w:val="Normal"/>
        <w:jc w:val="center"/>
        <w:rPr>
          <w:rFonts w:ascii="Arial" w:hAnsi="Arial" w:cs="Arial"/>
          <w:sz w:val="26"/>
          <w:szCs w:val="26"/>
          <w:lang w:val="en-US"/>
        </w:rPr>
      </w:pPr>
      <w:r>
        <w:rPr>
          <w:rFonts w:cs="Arial" w:ascii="Arial" w:hAnsi="Arial"/>
          <w:sz w:val="26"/>
          <w:szCs w:val="26"/>
          <w:lang w:val="en-US"/>
        </w:rPr>
        <w:t>int sigfillset(sigset_t *set);</w:t>
      </w:r>
    </w:p>
    <w:p>
      <w:pPr>
        <w:pStyle w:val="Normal"/>
        <w:jc w:val="center"/>
        <w:rPr>
          <w:rFonts w:ascii="Arial" w:hAnsi="Arial" w:cs="Arial"/>
          <w:sz w:val="26"/>
          <w:szCs w:val="26"/>
          <w:lang w:val="en-US"/>
        </w:rPr>
      </w:pPr>
      <w:r>
        <w:rPr>
          <w:rFonts w:cs="Arial" w:ascii="Arial" w:hAnsi="Arial"/>
          <w:sz w:val="26"/>
          <w:szCs w:val="26"/>
          <w:lang w:val="en-US"/>
        </w:rPr>
        <w:t>int sigaddset(sigset_t *set, int signo);</w:t>
      </w:r>
    </w:p>
    <w:p>
      <w:pPr>
        <w:pStyle w:val="Normal"/>
        <w:jc w:val="center"/>
        <w:rPr>
          <w:rFonts w:ascii="Arial" w:hAnsi="Arial" w:cs="Arial"/>
          <w:sz w:val="26"/>
          <w:szCs w:val="26"/>
          <w:lang w:val="en-US"/>
        </w:rPr>
      </w:pPr>
      <w:r>
        <w:rPr>
          <w:rFonts w:cs="Arial" w:ascii="Arial" w:hAnsi="Arial"/>
          <w:sz w:val="26"/>
          <w:szCs w:val="26"/>
          <w:lang w:val="en-US"/>
        </w:rPr>
        <w:t>int sigdelset(sigset_t *set, int signo).</w:t>
      </w:r>
    </w:p>
    <w:p>
      <w:pPr>
        <w:pStyle w:val="Normal"/>
        <w:spacing w:before="0" w:after="160"/>
        <w:rPr>
          <w:rFonts w:ascii="Arial" w:hAnsi="Arial" w:cs="Arial"/>
          <w:sz w:val="26"/>
          <w:szCs w:val="26"/>
          <w:lang w:val="en-US"/>
        </w:rPr>
      </w:pPr>
      <w:r>
        <w:rPr>
          <w:rFonts w:cs="Arial" w:ascii="Arial" w:hAnsi="Arial"/>
          <w:sz w:val="26"/>
          <w:szCs w:val="26"/>
          <w:lang w:val="en-US"/>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it-I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it-IT" w:eastAsia="en-US" w:bidi="ar-SA"/>
      <w14:ligatures w14:val="standardContextual"/>
    </w:rPr>
  </w:style>
  <w:style w:type="paragraph" w:styleId="Heading1">
    <w:name w:val="Heading 1"/>
    <w:basedOn w:val="Normal"/>
    <w:next w:val="Normal"/>
    <w:link w:val="Titolo1Carattere"/>
    <w:uiPriority w:val="9"/>
    <w:qFormat/>
    <w:rsid w:val="005c0107"/>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uiPriority w:val="9"/>
    <w:qFormat/>
    <w:rsid w:val="005c0107"/>
    <w:rPr>
      <w:rFonts w:ascii="Calibri Light" w:hAnsi="Calibri Light" w:eastAsia="" w:cs="" w:asciiTheme="majorHAnsi" w:cstheme="majorBidi" w:eastAsiaTheme="majorEastAsia" w:hAnsiTheme="majorHAnsi"/>
      <w:color w:themeColor="accent1" w:themeShade="bf" w:val="2F5496"/>
      <w:sz w:val="32"/>
      <w:szCs w:val="32"/>
    </w:rPr>
  </w:style>
  <w:style w:type="character" w:styleId="Hyperlink">
    <w:name w:val="Hyperlink"/>
    <w:basedOn w:val="DefaultParagraphFont"/>
    <w:uiPriority w:val="99"/>
    <w:unhideWhenUsed/>
    <w:rsid w:val="00ff1730"/>
    <w:rPr>
      <w:color w:themeColor="hyperlink" w:val="0563C1"/>
      <w:u w:val="single"/>
    </w:rPr>
  </w:style>
  <w:style w:type="character" w:styleId="IntestazioneCarattere" w:customStyle="1">
    <w:name w:val="Intestazione Carattere"/>
    <w:basedOn w:val="DefaultParagraphFont"/>
    <w:uiPriority w:val="99"/>
    <w:qFormat/>
    <w:rsid w:val="002150e0"/>
    <w:rPr/>
  </w:style>
  <w:style w:type="character" w:styleId="PidipaginaCarattere" w:customStyle="1">
    <w:name w:val="Piè di pagina Carattere"/>
    <w:basedOn w:val="DefaultParagraphFont"/>
    <w:uiPriority w:val="99"/>
    <w:qFormat/>
    <w:rsid w:val="002150e0"/>
    <w:rPr/>
  </w:style>
  <w:style w:type="character" w:styleId="Saltoaindice">
    <w:name w:val="Salto a indice"/>
    <w:qFormat/>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IndexHeading">
    <w:name w:val="Index Heading"/>
    <w:basedOn w:val="Titolo"/>
    <w:pPr/>
    <w:rPr/>
  </w:style>
  <w:style w:type="paragraph" w:styleId="TOCHeading">
    <w:name w:val="TOC Heading"/>
    <w:basedOn w:val="Heading1"/>
    <w:next w:val="Normal"/>
    <w:uiPriority w:val="39"/>
    <w:unhideWhenUsed/>
    <w:qFormat/>
    <w:rsid w:val="005c0107"/>
    <w:pPr>
      <w:outlineLvl w:val="9"/>
    </w:pPr>
    <w:rPr>
      <w:kern w:val="0"/>
      <w:lang w:eastAsia="it-IT"/>
      <w14:ligatures w14:val="none"/>
    </w:rPr>
  </w:style>
  <w:style w:type="paragraph" w:styleId="ListParagraph">
    <w:name w:val="List Paragraph"/>
    <w:basedOn w:val="Normal"/>
    <w:uiPriority w:val="34"/>
    <w:qFormat/>
    <w:rsid w:val="00323511"/>
    <w:pPr>
      <w:spacing w:before="0" w:after="160"/>
      <w:ind w:left="720"/>
      <w:contextualSpacing/>
    </w:pPr>
    <w:rPr/>
  </w:style>
  <w:style w:type="paragraph" w:styleId="TOC1">
    <w:name w:val="TOC 1"/>
    <w:basedOn w:val="Normal"/>
    <w:next w:val="Normal"/>
    <w:autoRedefine/>
    <w:uiPriority w:val="39"/>
    <w:unhideWhenUsed/>
    <w:rsid w:val="00ff1730"/>
    <w:pPr>
      <w:spacing w:before="0" w:after="100"/>
    </w:pPr>
    <w:rPr/>
  </w:style>
  <w:style w:type="paragraph" w:styleId="Intestazioneepidipagina">
    <w:name w:val="Intestazione e piè di pagina"/>
    <w:basedOn w:val="Normal"/>
    <w:qFormat/>
    <w:pPr/>
    <w:rPr/>
  </w:style>
  <w:style w:type="paragraph" w:styleId="Header">
    <w:name w:val="Header"/>
    <w:basedOn w:val="Normal"/>
    <w:link w:val="IntestazioneCarattere"/>
    <w:uiPriority w:val="99"/>
    <w:unhideWhenUsed/>
    <w:rsid w:val="002150e0"/>
    <w:pPr>
      <w:tabs>
        <w:tab w:val="clear" w:pos="708"/>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2150e0"/>
    <w:pPr>
      <w:tabs>
        <w:tab w:val="clear" w:pos="708"/>
        <w:tab w:val="center" w:pos="4819" w:leader="none"/>
        <w:tab w:val="right" w:pos="9638" w:leader="none"/>
      </w:tabs>
      <w:spacing w:lineRule="auto" w:line="240" w:before="0" w:after="0"/>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3FBD9-C959-416E-BC47-6BAE08BFD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2004</TotalTime>
  <Application>LibreOffice/7.6.4.1$Linux_X86_64 LibreOffice_project/60$Build-1</Application>
  <AppVersion>15.0000</AppVersion>
  <Pages>17</Pages>
  <Words>5272</Words>
  <Characters>28420</Characters>
  <CharactersWithSpaces>33611</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2023-07-10T13:50:00Z</dcterms:created>
  <dc:creator>Luca</dc:creator>
  <dc:description/>
  <dc:language>it-IT</dc:language>
  <cp:lastModifiedBy/>
  <dcterms:modified xsi:type="dcterms:W3CDTF">2024-01-30T13:02:58Z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file>