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6ED7D" w14:textId="429E0D4E" w:rsidR="00E83A90" w:rsidRPr="00E07738" w:rsidRDefault="00E83A90" w:rsidP="00E83A90">
      <w:pPr>
        <w:rPr>
          <w:rFonts w:ascii="Times New Roman" w:hAnsi="Times New Roman" w:cs="Times New Roman"/>
          <w:lang w:val="en-US"/>
        </w:rPr>
      </w:pPr>
      <w:r w:rsidRPr="00E07738">
        <w:rPr>
          <w:rFonts w:ascii="Times New Roman" w:hAnsi="Times New Roman" w:cs="Times New Roman"/>
        </w:rPr>
        <w:t>Техническое задани</w:t>
      </w:r>
      <w:r w:rsidR="00E07738">
        <w:rPr>
          <w:rFonts w:ascii="Times New Roman" w:hAnsi="Times New Roman" w:cs="Times New Roman"/>
        </w:rPr>
        <w:t>е</w:t>
      </w:r>
      <w:r w:rsidRPr="00E07738">
        <w:rPr>
          <w:rFonts w:ascii="Times New Roman" w:hAnsi="Times New Roman" w:cs="Times New Roman"/>
        </w:rPr>
        <w:t>. Система лояльности кофейни</w:t>
      </w:r>
      <w:r w:rsidR="00E07738">
        <w:rPr>
          <w:rFonts w:ascii="Times New Roman" w:hAnsi="Times New Roman" w:cs="Times New Roman"/>
          <w:lang w:val="en-US"/>
        </w:rPr>
        <w:t>.</w:t>
      </w:r>
    </w:p>
    <w:p w14:paraId="1491A004" w14:textId="77777777" w:rsidR="00E83A90" w:rsidRPr="00E07738" w:rsidRDefault="00E83A90" w:rsidP="00E83A90">
      <w:pPr>
        <w:rPr>
          <w:rFonts w:ascii="Times New Roman" w:hAnsi="Times New Roman" w:cs="Times New Roman"/>
        </w:rPr>
      </w:pPr>
      <w:r w:rsidRPr="00E07738">
        <w:rPr>
          <w:rFonts w:ascii="Times New Roman" w:hAnsi="Times New Roman" w:cs="Times New Roman"/>
        </w:rPr>
        <w:t>1. Цель и границы</w:t>
      </w:r>
    </w:p>
    <w:p w14:paraId="31B4777F" w14:textId="77777777" w:rsidR="00E83A90" w:rsidRPr="00E07738" w:rsidRDefault="00E83A90" w:rsidP="00E83A90">
      <w:pPr>
        <w:rPr>
          <w:rFonts w:ascii="Times New Roman" w:hAnsi="Times New Roman" w:cs="Times New Roman"/>
        </w:rPr>
      </w:pPr>
      <w:r w:rsidRPr="00E07738">
        <w:rPr>
          <w:rFonts w:ascii="Times New Roman" w:hAnsi="Times New Roman" w:cs="Times New Roman"/>
        </w:rPr>
        <w:t>Система предназначена для учёта бонусных баллов клиентов кофейни и предоставляет:</w:t>
      </w:r>
    </w:p>
    <w:p w14:paraId="735905E5" w14:textId="77777777" w:rsidR="00E83A90" w:rsidRPr="00E07738" w:rsidRDefault="00E83A90" w:rsidP="00E83A90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E07738">
        <w:rPr>
          <w:rFonts w:ascii="Times New Roman" w:hAnsi="Times New Roman" w:cs="Times New Roman"/>
        </w:rPr>
        <w:t>операции начисления и списания баллов;</w:t>
      </w:r>
    </w:p>
    <w:p w14:paraId="39441C53" w14:textId="77777777" w:rsidR="00E83A90" w:rsidRPr="00E07738" w:rsidRDefault="00E83A90" w:rsidP="00E83A90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E07738">
        <w:rPr>
          <w:rFonts w:ascii="Times New Roman" w:hAnsi="Times New Roman" w:cs="Times New Roman"/>
        </w:rPr>
        <w:t>просмотр баланса и истории операций;</w:t>
      </w:r>
    </w:p>
    <w:p w14:paraId="04FF78FE" w14:textId="77777777" w:rsidR="00E83A90" w:rsidRPr="00E07738" w:rsidRDefault="00E83A90" w:rsidP="00E83A90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E07738">
        <w:rPr>
          <w:rFonts w:ascii="Times New Roman" w:hAnsi="Times New Roman" w:cs="Times New Roman"/>
        </w:rPr>
        <w:t>управление глобальными правилами начисления;</w:t>
      </w:r>
    </w:p>
    <w:p w14:paraId="57D15DC5" w14:textId="27216EE0" w:rsidR="00E83A90" w:rsidRPr="00E07738" w:rsidRDefault="00E83A90" w:rsidP="00E83A90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E07738">
        <w:rPr>
          <w:rFonts w:ascii="Times New Roman" w:hAnsi="Times New Roman" w:cs="Times New Roman"/>
        </w:rPr>
        <w:t>поддержку уровней клиентов;</w:t>
      </w:r>
    </w:p>
    <w:p w14:paraId="160742EF" w14:textId="77777777" w:rsidR="00E83A90" w:rsidRPr="00E07738" w:rsidRDefault="00E83A90" w:rsidP="00E83A90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E07738">
        <w:rPr>
          <w:rFonts w:ascii="Times New Roman" w:hAnsi="Times New Roman" w:cs="Times New Roman"/>
        </w:rPr>
        <w:t>административный интерфейс для управления пользователями и настройками.</w:t>
      </w:r>
    </w:p>
    <w:p w14:paraId="19212D6A" w14:textId="44714FD7" w:rsidR="00E83A90" w:rsidRPr="00E07738" w:rsidRDefault="00E83A90" w:rsidP="00E83A90">
      <w:pPr>
        <w:rPr>
          <w:rFonts w:ascii="Times New Roman" w:hAnsi="Times New Roman" w:cs="Times New Roman"/>
        </w:rPr>
      </w:pPr>
      <w:r w:rsidRPr="00E07738">
        <w:rPr>
          <w:rFonts w:ascii="Times New Roman" w:hAnsi="Times New Roman" w:cs="Times New Roman"/>
        </w:rPr>
        <w:t>Формат реализации: один веб-сервис (REST API + UI).</w:t>
      </w:r>
      <w:r w:rsidR="00000000" w:rsidRPr="00E07738">
        <w:rPr>
          <w:rFonts w:ascii="Times New Roman" w:hAnsi="Times New Roman" w:cs="Times New Roman"/>
        </w:rPr>
        <w:pict w14:anchorId="52C1AC8F">
          <v:rect id="_x0000_i1025" style="width:0;height:1.5pt" o:hralign="center" o:hrstd="t" o:hr="t" fillcolor="#a0a0a0" stroked="f"/>
        </w:pict>
      </w:r>
    </w:p>
    <w:p w14:paraId="28D7F43B" w14:textId="77777777" w:rsidR="00E83A90" w:rsidRPr="00E07738" w:rsidRDefault="00E83A90" w:rsidP="00E83A90">
      <w:pPr>
        <w:rPr>
          <w:rFonts w:ascii="Times New Roman" w:hAnsi="Times New Roman" w:cs="Times New Roman"/>
        </w:rPr>
      </w:pPr>
      <w:r w:rsidRPr="00E07738">
        <w:rPr>
          <w:rFonts w:ascii="Times New Roman" w:hAnsi="Times New Roman" w:cs="Times New Roman"/>
        </w:rPr>
        <w:t>2. Роли</w:t>
      </w:r>
    </w:p>
    <w:p w14:paraId="7FC1422A" w14:textId="77777777" w:rsidR="00E83A90" w:rsidRPr="00E07738" w:rsidRDefault="00E83A90" w:rsidP="00E83A90">
      <w:pPr>
        <w:rPr>
          <w:rFonts w:ascii="Times New Roman" w:hAnsi="Times New Roman" w:cs="Times New Roman"/>
        </w:rPr>
      </w:pPr>
      <w:r w:rsidRPr="00E07738">
        <w:rPr>
          <w:rFonts w:ascii="Times New Roman" w:hAnsi="Times New Roman" w:cs="Times New Roman"/>
        </w:rPr>
        <w:t>2.1. Кассир</w:t>
      </w:r>
    </w:p>
    <w:p w14:paraId="34143115" w14:textId="77777777" w:rsidR="00E83A90" w:rsidRPr="00E07738" w:rsidRDefault="00E83A90" w:rsidP="00E83A90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E07738">
        <w:rPr>
          <w:rFonts w:ascii="Times New Roman" w:hAnsi="Times New Roman" w:cs="Times New Roman"/>
        </w:rPr>
        <w:t>поиск клиента по коду (номер/QR);</w:t>
      </w:r>
    </w:p>
    <w:p w14:paraId="05ABB4CB" w14:textId="77777777" w:rsidR="00E83A90" w:rsidRPr="00E07738" w:rsidRDefault="00E83A90" w:rsidP="00E83A90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E07738">
        <w:rPr>
          <w:rFonts w:ascii="Times New Roman" w:hAnsi="Times New Roman" w:cs="Times New Roman"/>
        </w:rPr>
        <w:t>выполнение операций EARN (начисление) и SPEND (списание);</w:t>
      </w:r>
    </w:p>
    <w:p w14:paraId="27439222" w14:textId="77777777" w:rsidR="00E83A90" w:rsidRPr="00E07738" w:rsidRDefault="00E83A90" w:rsidP="00E83A90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E07738">
        <w:rPr>
          <w:rFonts w:ascii="Times New Roman" w:hAnsi="Times New Roman" w:cs="Times New Roman"/>
        </w:rPr>
        <w:t>просмотр баланса и истории по коду клиента.</w:t>
      </w:r>
    </w:p>
    <w:p w14:paraId="6649F9A4" w14:textId="77777777" w:rsidR="00E83A90" w:rsidRPr="00E07738" w:rsidRDefault="00E83A90" w:rsidP="00E83A90">
      <w:pPr>
        <w:rPr>
          <w:rFonts w:ascii="Times New Roman" w:hAnsi="Times New Roman" w:cs="Times New Roman"/>
        </w:rPr>
      </w:pPr>
      <w:r w:rsidRPr="00E07738">
        <w:rPr>
          <w:rFonts w:ascii="Times New Roman" w:hAnsi="Times New Roman" w:cs="Times New Roman"/>
        </w:rPr>
        <w:t>2.2. Клиент</w:t>
      </w:r>
    </w:p>
    <w:p w14:paraId="3EFAF9DF" w14:textId="77777777" w:rsidR="00E83A90" w:rsidRPr="00E07738" w:rsidRDefault="00E83A90" w:rsidP="00E83A90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E07738">
        <w:rPr>
          <w:rFonts w:ascii="Times New Roman" w:hAnsi="Times New Roman" w:cs="Times New Roman"/>
        </w:rPr>
        <w:t>регистрация по телефону;</w:t>
      </w:r>
    </w:p>
    <w:p w14:paraId="3D50AC10" w14:textId="77777777" w:rsidR="00E83A90" w:rsidRPr="00E07738" w:rsidRDefault="00E83A90" w:rsidP="00E83A90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E07738">
        <w:rPr>
          <w:rFonts w:ascii="Times New Roman" w:hAnsi="Times New Roman" w:cs="Times New Roman"/>
        </w:rPr>
        <w:t>вход по телефону и паролю;</w:t>
      </w:r>
    </w:p>
    <w:p w14:paraId="5AE5C9A9" w14:textId="77777777" w:rsidR="00E83A90" w:rsidRPr="00E07738" w:rsidRDefault="00E83A90" w:rsidP="00E83A90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E07738">
        <w:rPr>
          <w:rFonts w:ascii="Times New Roman" w:hAnsi="Times New Roman" w:cs="Times New Roman"/>
        </w:rPr>
        <w:t>просмотр баланса и истории;</w:t>
      </w:r>
    </w:p>
    <w:p w14:paraId="3C764F28" w14:textId="77777777" w:rsidR="00E83A90" w:rsidRPr="00E07738" w:rsidRDefault="00E83A90" w:rsidP="00E83A90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E07738">
        <w:rPr>
          <w:rFonts w:ascii="Times New Roman" w:hAnsi="Times New Roman" w:cs="Times New Roman"/>
        </w:rPr>
        <w:t>просмотр собственного кода (номер/QR).</w:t>
      </w:r>
    </w:p>
    <w:p w14:paraId="21C7878D" w14:textId="77777777" w:rsidR="00E83A90" w:rsidRPr="00E07738" w:rsidRDefault="00E83A90" w:rsidP="00E83A90">
      <w:pPr>
        <w:rPr>
          <w:rFonts w:ascii="Times New Roman" w:hAnsi="Times New Roman" w:cs="Times New Roman"/>
        </w:rPr>
      </w:pPr>
      <w:r w:rsidRPr="00E07738">
        <w:rPr>
          <w:rFonts w:ascii="Times New Roman" w:hAnsi="Times New Roman" w:cs="Times New Roman"/>
        </w:rPr>
        <w:t>2.3. Администратор</w:t>
      </w:r>
    </w:p>
    <w:p w14:paraId="7EA7F3C7" w14:textId="5B8E117C" w:rsidR="00E83A90" w:rsidRPr="00E07738" w:rsidRDefault="00E83A90" w:rsidP="00E83A90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E07738">
        <w:rPr>
          <w:rFonts w:ascii="Times New Roman" w:hAnsi="Times New Roman" w:cs="Times New Roman"/>
        </w:rPr>
        <w:t>управление пользователями;</w:t>
      </w:r>
    </w:p>
    <w:p w14:paraId="0F0E3245" w14:textId="77777777" w:rsidR="00E83A90" w:rsidRPr="00E07738" w:rsidRDefault="00E83A90" w:rsidP="00E83A90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E07738">
        <w:rPr>
          <w:rFonts w:ascii="Times New Roman" w:hAnsi="Times New Roman" w:cs="Times New Roman"/>
        </w:rPr>
        <w:t>просмотр клиентов и операций;</w:t>
      </w:r>
    </w:p>
    <w:p w14:paraId="2EAB282E" w14:textId="77777777" w:rsidR="00E83A90" w:rsidRPr="00E07738" w:rsidRDefault="00E83A90" w:rsidP="00E83A90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E07738">
        <w:rPr>
          <w:rFonts w:ascii="Times New Roman" w:hAnsi="Times New Roman" w:cs="Times New Roman"/>
        </w:rPr>
        <w:t>настройка глобальных правил начисления и уровней клиентов.</w:t>
      </w:r>
    </w:p>
    <w:p w14:paraId="77313F81" w14:textId="77777777" w:rsidR="00E83A90" w:rsidRPr="00E07738" w:rsidRDefault="00000000" w:rsidP="00E83A90">
      <w:pPr>
        <w:rPr>
          <w:rFonts w:ascii="Times New Roman" w:hAnsi="Times New Roman" w:cs="Times New Roman"/>
        </w:rPr>
      </w:pPr>
      <w:r w:rsidRPr="00E07738">
        <w:rPr>
          <w:rFonts w:ascii="Times New Roman" w:hAnsi="Times New Roman" w:cs="Times New Roman"/>
        </w:rPr>
        <w:pict w14:anchorId="6B05D013">
          <v:rect id="_x0000_i1026" style="width:0;height:1.5pt" o:hralign="center" o:hrstd="t" o:hr="t" fillcolor="#a0a0a0" stroked="f"/>
        </w:pict>
      </w:r>
    </w:p>
    <w:p w14:paraId="375E2D0D" w14:textId="77777777" w:rsidR="00E83A90" w:rsidRPr="00E07738" w:rsidRDefault="00E83A90" w:rsidP="00E83A90">
      <w:pPr>
        <w:rPr>
          <w:rFonts w:ascii="Times New Roman" w:hAnsi="Times New Roman" w:cs="Times New Roman"/>
        </w:rPr>
      </w:pPr>
      <w:r w:rsidRPr="00E07738">
        <w:rPr>
          <w:rFonts w:ascii="Times New Roman" w:hAnsi="Times New Roman" w:cs="Times New Roman"/>
        </w:rPr>
        <w:t>3. Общие правила расчёта</w:t>
      </w:r>
    </w:p>
    <w:p w14:paraId="32F328DC" w14:textId="77777777" w:rsidR="00E83A90" w:rsidRPr="00E07738" w:rsidRDefault="00E83A90" w:rsidP="00E83A90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E07738">
        <w:rPr>
          <w:rFonts w:ascii="Times New Roman" w:hAnsi="Times New Roman" w:cs="Times New Roman"/>
        </w:rPr>
        <w:t>Единица баллов: целые числа.</w:t>
      </w:r>
    </w:p>
    <w:p w14:paraId="3573514C" w14:textId="77777777" w:rsidR="00E83A90" w:rsidRPr="00E07738" w:rsidRDefault="00E83A90" w:rsidP="00E83A90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E07738">
        <w:rPr>
          <w:rFonts w:ascii="Times New Roman" w:hAnsi="Times New Roman" w:cs="Times New Roman"/>
        </w:rPr>
        <w:t>Округление при начислении: вниз (floor).</w:t>
      </w:r>
    </w:p>
    <w:p w14:paraId="24028E21" w14:textId="77777777" w:rsidR="00E83A90" w:rsidRPr="00E07738" w:rsidRDefault="00E83A90" w:rsidP="00E83A90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E07738">
        <w:rPr>
          <w:rFonts w:ascii="Times New Roman" w:hAnsi="Times New Roman" w:cs="Times New Roman"/>
        </w:rPr>
        <w:t>Глобальные правила, задаваемые админом:</w:t>
      </w:r>
    </w:p>
    <w:p w14:paraId="11134056" w14:textId="77777777" w:rsidR="00E83A90" w:rsidRPr="00E07738" w:rsidRDefault="00E83A90" w:rsidP="00E83A90">
      <w:pPr>
        <w:numPr>
          <w:ilvl w:val="1"/>
          <w:numId w:val="31"/>
        </w:numPr>
        <w:rPr>
          <w:rFonts w:ascii="Times New Roman" w:hAnsi="Times New Roman" w:cs="Times New Roman"/>
        </w:rPr>
      </w:pPr>
      <w:r w:rsidRPr="00E07738">
        <w:rPr>
          <w:rFonts w:ascii="Times New Roman" w:hAnsi="Times New Roman" w:cs="Times New Roman"/>
        </w:rPr>
        <w:t>процент начисления для каждого уровня;</w:t>
      </w:r>
    </w:p>
    <w:p w14:paraId="2A97ED7F" w14:textId="77777777" w:rsidR="00E83A90" w:rsidRPr="00E07738" w:rsidRDefault="00E83A90" w:rsidP="00E83A90">
      <w:pPr>
        <w:numPr>
          <w:ilvl w:val="1"/>
          <w:numId w:val="31"/>
        </w:numPr>
        <w:rPr>
          <w:rFonts w:ascii="Times New Roman" w:hAnsi="Times New Roman" w:cs="Times New Roman"/>
        </w:rPr>
      </w:pPr>
      <w:r w:rsidRPr="00E07738">
        <w:rPr>
          <w:rFonts w:ascii="Times New Roman" w:hAnsi="Times New Roman" w:cs="Times New Roman"/>
        </w:rPr>
        <w:t>пороги (сумма затрат) для достижения каждого уровня.</w:t>
      </w:r>
    </w:p>
    <w:p w14:paraId="217EFB34" w14:textId="77777777" w:rsidR="00E83A90" w:rsidRPr="00E07738" w:rsidRDefault="00E83A90" w:rsidP="00E83A90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E07738">
        <w:rPr>
          <w:rFonts w:ascii="Times New Roman" w:hAnsi="Times New Roman" w:cs="Times New Roman"/>
        </w:rPr>
        <w:t>Применение правил (неретроактивно):</w:t>
      </w:r>
    </w:p>
    <w:p w14:paraId="1F77BA1B" w14:textId="77777777" w:rsidR="00E83A90" w:rsidRPr="00E07738" w:rsidRDefault="00E83A90" w:rsidP="00E83A90">
      <w:pPr>
        <w:numPr>
          <w:ilvl w:val="1"/>
          <w:numId w:val="31"/>
        </w:numPr>
        <w:rPr>
          <w:rFonts w:ascii="Times New Roman" w:hAnsi="Times New Roman" w:cs="Times New Roman"/>
        </w:rPr>
      </w:pPr>
      <w:r w:rsidRPr="00E07738">
        <w:rPr>
          <w:rFonts w:ascii="Times New Roman" w:hAnsi="Times New Roman" w:cs="Times New Roman"/>
        </w:rPr>
        <w:t>изменения правил не ретроактивны;</w:t>
      </w:r>
    </w:p>
    <w:p w14:paraId="4F2B6AD6" w14:textId="77777777" w:rsidR="00E83A90" w:rsidRPr="00E07738" w:rsidRDefault="00E83A90" w:rsidP="00E83A90">
      <w:pPr>
        <w:numPr>
          <w:ilvl w:val="1"/>
          <w:numId w:val="31"/>
        </w:numPr>
        <w:rPr>
          <w:rFonts w:ascii="Times New Roman" w:hAnsi="Times New Roman" w:cs="Times New Roman"/>
        </w:rPr>
      </w:pPr>
      <w:r w:rsidRPr="00E07738">
        <w:rPr>
          <w:rFonts w:ascii="Times New Roman" w:hAnsi="Times New Roman" w:cs="Times New Roman"/>
        </w:rPr>
        <w:t>начисления используют правило, действовавшее на момент операции (ts операции).</w:t>
      </w:r>
    </w:p>
    <w:p w14:paraId="4FAE6317" w14:textId="77777777" w:rsidR="00E83A90" w:rsidRPr="00E07738" w:rsidRDefault="00E83A90" w:rsidP="00E83A90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E07738">
        <w:rPr>
          <w:rFonts w:ascii="Times New Roman" w:hAnsi="Times New Roman" w:cs="Times New Roman"/>
        </w:rPr>
        <w:lastRenderedPageBreak/>
        <w:t>Уровень клиента:</w:t>
      </w:r>
    </w:p>
    <w:p w14:paraId="701C50E7" w14:textId="77777777" w:rsidR="00E83A90" w:rsidRPr="00E07738" w:rsidRDefault="00E83A90" w:rsidP="00E83A90">
      <w:pPr>
        <w:numPr>
          <w:ilvl w:val="1"/>
          <w:numId w:val="31"/>
        </w:numPr>
        <w:rPr>
          <w:rFonts w:ascii="Times New Roman" w:hAnsi="Times New Roman" w:cs="Times New Roman"/>
        </w:rPr>
      </w:pPr>
      <w:r w:rsidRPr="00E07738">
        <w:rPr>
          <w:rFonts w:ascii="Times New Roman" w:hAnsi="Times New Roman" w:cs="Times New Roman"/>
        </w:rPr>
        <w:t>ведётся сумма всех затрат клиента (накопительно);</w:t>
      </w:r>
    </w:p>
    <w:p w14:paraId="0958AF2C" w14:textId="77777777" w:rsidR="00E83A90" w:rsidRPr="00E07738" w:rsidRDefault="00E83A90" w:rsidP="00E83A90">
      <w:pPr>
        <w:numPr>
          <w:ilvl w:val="1"/>
          <w:numId w:val="31"/>
        </w:numPr>
        <w:rPr>
          <w:rFonts w:ascii="Times New Roman" w:hAnsi="Times New Roman" w:cs="Times New Roman"/>
        </w:rPr>
      </w:pPr>
      <w:r w:rsidRPr="00E07738">
        <w:rPr>
          <w:rFonts w:ascii="Times New Roman" w:hAnsi="Times New Roman" w:cs="Times New Roman"/>
        </w:rPr>
        <w:t>на основании суммы затрат определяется уровень клиента:</w:t>
      </w:r>
      <w:r w:rsidRPr="00E07738">
        <w:rPr>
          <w:rFonts w:ascii="Times New Roman" w:hAnsi="Times New Roman" w:cs="Times New Roman"/>
        </w:rPr>
        <w:br/>
        <w:t>Green Bean, Light Roast, Medium Roast, Dark Roast, Premium Roast.</w:t>
      </w:r>
    </w:p>
    <w:p w14:paraId="2A44EB33" w14:textId="77777777" w:rsidR="00E83A90" w:rsidRPr="00E07738" w:rsidRDefault="00000000" w:rsidP="00E83A90">
      <w:pPr>
        <w:rPr>
          <w:rFonts w:ascii="Times New Roman" w:hAnsi="Times New Roman" w:cs="Times New Roman"/>
        </w:rPr>
      </w:pPr>
      <w:r w:rsidRPr="00E07738">
        <w:rPr>
          <w:rFonts w:ascii="Times New Roman" w:hAnsi="Times New Roman" w:cs="Times New Roman"/>
        </w:rPr>
        <w:pict w14:anchorId="590C58D8">
          <v:rect id="_x0000_i1027" style="width:0;height:1.5pt" o:hralign="center" o:hrstd="t" o:hr="t" fillcolor="#a0a0a0" stroked="f"/>
        </w:pict>
      </w:r>
    </w:p>
    <w:p w14:paraId="30FFD08E" w14:textId="77777777" w:rsidR="00E83A90" w:rsidRPr="00E07738" w:rsidRDefault="00E83A90" w:rsidP="00E83A90">
      <w:pPr>
        <w:rPr>
          <w:rFonts w:ascii="Times New Roman" w:hAnsi="Times New Roman" w:cs="Times New Roman"/>
        </w:rPr>
      </w:pPr>
      <w:r w:rsidRPr="00E07738">
        <w:rPr>
          <w:rFonts w:ascii="Times New Roman" w:hAnsi="Times New Roman" w:cs="Times New Roman"/>
        </w:rPr>
        <w:t>4. Идемпотентность</w:t>
      </w:r>
    </w:p>
    <w:p w14:paraId="60F0A6EF" w14:textId="77777777" w:rsidR="00E83A90" w:rsidRPr="00E07738" w:rsidRDefault="00E83A90" w:rsidP="00E83A90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E07738">
        <w:rPr>
          <w:rFonts w:ascii="Times New Roman" w:hAnsi="Times New Roman" w:cs="Times New Roman"/>
        </w:rPr>
        <w:t>Для операций EARN и SPEND параметр operationId обязателен.</w:t>
      </w:r>
    </w:p>
    <w:p w14:paraId="0B410661" w14:textId="77777777" w:rsidR="00E83A90" w:rsidRPr="00E07738" w:rsidRDefault="00E83A90" w:rsidP="00E83A90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E07738">
        <w:rPr>
          <w:rFonts w:ascii="Times New Roman" w:hAnsi="Times New Roman" w:cs="Times New Roman"/>
        </w:rPr>
        <w:t>При повторе запроса с тем же operationId система обязана вернуть HTTP 200 и не изменять баланс (результат должен соответствовать первому успешному выполнению).</w:t>
      </w:r>
    </w:p>
    <w:p w14:paraId="589E6BC3" w14:textId="77777777" w:rsidR="00E83A90" w:rsidRPr="00E07738" w:rsidRDefault="00000000" w:rsidP="00E83A90">
      <w:pPr>
        <w:rPr>
          <w:rFonts w:ascii="Times New Roman" w:hAnsi="Times New Roman" w:cs="Times New Roman"/>
        </w:rPr>
      </w:pPr>
      <w:r w:rsidRPr="00E07738">
        <w:rPr>
          <w:rFonts w:ascii="Times New Roman" w:hAnsi="Times New Roman" w:cs="Times New Roman"/>
        </w:rPr>
        <w:pict w14:anchorId="49B93EB2">
          <v:rect id="_x0000_i1028" style="width:0;height:1.5pt" o:hralign="center" o:hrstd="t" o:hr="t" fillcolor="#a0a0a0" stroked="f"/>
        </w:pict>
      </w:r>
    </w:p>
    <w:p w14:paraId="5098FE57" w14:textId="77777777" w:rsidR="00E83A90" w:rsidRPr="00E07738" w:rsidRDefault="00E83A90" w:rsidP="00E83A90">
      <w:pPr>
        <w:rPr>
          <w:rFonts w:ascii="Times New Roman" w:hAnsi="Times New Roman" w:cs="Times New Roman"/>
        </w:rPr>
      </w:pPr>
      <w:r w:rsidRPr="00E07738">
        <w:rPr>
          <w:rFonts w:ascii="Times New Roman" w:hAnsi="Times New Roman" w:cs="Times New Roman"/>
        </w:rPr>
        <w:t>5. Регистрация и вход</w:t>
      </w:r>
    </w:p>
    <w:p w14:paraId="18623C08" w14:textId="576868A6" w:rsidR="00E83A90" w:rsidRPr="00E07738" w:rsidRDefault="00E07738" w:rsidP="00E83A90">
      <w:pPr>
        <w:numPr>
          <w:ilvl w:val="0"/>
          <w:numId w:val="3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</w:t>
      </w:r>
      <w:r w:rsidR="00E83A90" w:rsidRPr="00E07738">
        <w:rPr>
          <w:rFonts w:ascii="Times New Roman" w:hAnsi="Times New Roman" w:cs="Times New Roman"/>
        </w:rPr>
        <w:t xml:space="preserve">егистрация по </w:t>
      </w:r>
      <w:r>
        <w:rPr>
          <w:rFonts w:ascii="Times New Roman" w:hAnsi="Times New Roman" w:cs="Times New Roman"/>
        </w:rPr>
        <w:t xml:space="preserve">телефону </w:t>
      </w:r>
      <w:r w:rsidR="00E83A90" w:rsidRPr="00E07738">
        <w:rPr>
          <w:rFonts w:ascii="Times New Roman" w:hAnsi="Times New Roman" w:cs="Times New Roman"/>
        </w:rPr>
        <w:t>и паролю.</w:t>
      </w:r>
    </w:p>
    <w:p w14:paraId="0BA5AC04" w14:textId="679515E4" w:rsidR="00E83A90" w:rsidRPr="00E07738" w:rsidRDefault="00E07738" w:rsidP="00E83A90">
      <w:pPr>
        <w:numPr>
          <w:ilvl w:val="0"/>
          <w:numId w:val="3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Вход по телефону и паролю, указанными при регистрации.</w:t>
      </w:r>
    </w:p>
    <w:p w14:paraId="6DC4D643" w14:textId="77777777" w:rsidR="00E83A90" w:rsidRPr="00E07738" w:rsidRDefault="00000000" w:rsidP="00E83A90">
      <w:pPr>
        <w:rPr>
          <w:rFonts w:ascii="Times New Roman" w:hAnsi="Times New Roman" w:cs="Times New Roman"/>
        </w:rPr>
      </w:pPr>
      <w:r w:rsidRPr="00E07738">
        <w:rPr>
          <w:rFonts w:ascii="Times New Roman" w:hAnsi="Times New Roman" w:cs="Times New Roman"/>
        </w:rPr>
        <w:pict w14:anchorId="62A6FF8A">
          <v:rect id="_x0000_i1029" style="width:0;height:1.5pt" o:hralign="center" o:hrstd="t" o:hr="t" fillcolor="#a0a0a0" stroked="f"/>
        </w:pict>
      </w:r>
    </w:p>
    <w:p w14:paraId="335CCD1D" w14:textId="77777777" w:rsidR="00E83A90" w:rsidRPr="00E07738" w:rsidRDefault="00E83A90" w:rsidP="00E83A90">
      <w:pPr>
        <w:rPr>
          <w:rFonts w:ascii="Times New Roman" w:hAnsi="Times New Roman" w:cs="Times New Roman"/>
        </w:rPr>
      </w:pPr>
      <w:r w:rsidRPr="00E07738">
        <w:rPr>
          <w:rFonts w:ascii="Times New Roman" w:hAnsi="Times New Roman" w:cs="Times New Roman"/>
        </w:rPr>
        <w:t>6. Начисление (EARN)</w:t>
      </w:r>
    </w:p>
    <w:p w14:paraId="0A35A648" w14:textId="77777777" w:rsidR="00E83A90" w:rsidRPr="00E07738" w:rsidRDefault="00E83A90" w:rsidP="00E83A90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E07738">
        <w:rPr>
          <w:rFonts w:ascii="Times New Roman" w:hAnsi="Times New Roman" w:cs="Times New Roman"/>
        </w:rPr>
        <w:t>Входные параметры:</w:t>
      </w:r>
    </w:p>
    <w:p w14:paraId="4738DC57" w14:textId="77777777" w:rsidR="00E83A90" w:rsidRPr="00E07738" w:rsidRDefault="00E83A90" w:rsidP="00E83A90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E07738">
        <w:rPr>
          <w:rFonts w:ascii="Times New Roman" w:hAnsi="Times New Roman" w:cs="Times New Roman"/>
        </w:rPr>
        <w:t>amountMoney — сумма покупки в денежных единицах (рубли);</w:t>
      </w:r>
    </w:p>
    <w:p w14:paraId="6B69DAAE" w14:textId="77777777" w:rsidR="00E83A90" w:rsidRPr="00E07738" w:rsidRDefault="00E83A90" w:rsidP="00E83A90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E07738">
        <w:rPr>
          <w:rFonts w:ascii="Times New Roman" w:hAnsi="Times New Roman" w:cs="Times New Roman"/>
        </w:rPr>
        <w:t>код клиента (номер/QR);</w:t>
      </w:r>
    </w:p>
    <w:p w14:paraId="56F746B0" w14:textId="77777777" w:rsidR="00E83A90" w:rsidRPr="00E07738" w:rsidRDefault="00E83A90" w:rsidP="00E83A90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E07738">
        <w:rPr>
          <w:rFonts w:ascii="Times New Roman" w:hAnsi="Times New Roman" w:cs="Times New Roman"/>
        </w:rPr>
        <w:t>operationId.</w:t>
      </w:r>
    </w:p>
    <w:p w14:paraId="675FA2FB" w14:textId="77777777" w:rsidR="00E83A90" w:rsidRPr="00E07738" w:rsidRDefault="00E83A90" w:rsidP="00E83A90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E07738">
        <w:rPr>
          <w:rFonts w:ascii="Times New Roman" w:hAnsi="Times New Roman" w:cs="Times New Roman"/>
        </w:rPr>
        <w:t>Формула начисления:</w:t>
      </w:r>
    </w:p>
    <w:p w14:paraId="5AFC573E" w14:textId="77777777" w:rsidR="00E83A90" w:rsidRPr="00E07738" w:rsidRDefault="00E83A90" w:rsidP="00E83A90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E07738">
        <w:rPr>
          <w:rFonts w:ascii="Times New Roman" w:hAnsi="Times New Roman" w:cs="Times New Roman"/>
        </w:rPr>
        <w:t>amountPoints = floor(amountMoney / baseRubPerPoint)</w:t>
      </w:r>
      <w:r w:rsidRPr="00E07738">
        <w:rPr>
          <w:rFonts w:ascii="Times New Roman" w:hAnsi="Times New Roman" w:cs="Times New Roman"/>
        </w:rPr>
        <w:br/>
        <w:t>под правилом, действующим на момент ts операции.</w:t>
      </w:r>
    </w:p>
    <w:p w14:paraId="1DABBA1F" w14:textId="77777777" w:rsidR="00E83A90" w:rsidRPr="00E07738" w:rsidRDefault="00E83A90" w:rsidP="00E83A90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E07738">
        <w:rPr>
          <w:rFonts w:ascii="Times New Roman" w:hAnsi="Times New Roman" w:cs="Times New Roman"/>
        </w:rPr>
        <w:t>operationId формируется на фронте (или внешним клиентом кассы) и передаётся в API для обеспечения идемпотентности.</w:t>
      </w:r>
    </w:p>
    <w:p w14:paraId="600FED82" w14:textId="77777777" w:rsidR="00E83A90" w:rsidRPr="00E07738" w:rsidRDefault="00000000" w:rsidP="00E83A90">
      <w:pPr>
        <w:rPr>
          <w:rFonts w:ascii="Times New Roman" w:hAnsi="Times New Roman" w:cs="Times New Roman"/>
        </w:rPr>
      </w:pPr>
      <w:r w:rsidRPr="00E07738">
        <w:rPr>
          <w:rFonts w:ascii="Times New Roman" w:hAnsi="Times New Roman" w:cs="Times New Roman"/>
        </w:rPr>
        <w:pict w14:anchorId="3BA638E9">
          <v:rect id="_x0000_i1030" style="width:0;height:1.5pt" o:hralign="center" o:hrstd="t" o:hr="t" fillcolor="#a0a0a0" stroked="f"/>
        </w:pict>
      </w:r>
    </w:p>
    <w:p w14:paraId="5E17818C" w14:textId="77777777" w:rsidR="00E83A90" w:rsidRPr="00E07738" w:rsidRDefault="00E83A90" w:rsidP="00E83A90">
      <w:pPr>
        <w:rPr>
          <w:rFonts w:ascii="Times New Roman" w:hAnsi="Times New Roman" w:cs="Times New Roman"/>
        </w:rPr>
      </w:pPr>
      <w:r w:rsidRPr="00E07738">
        <w:rPr>
          <w:rFonts w:ascii="Times New Roman" w:hAnsi="Times New Roman" w:cs="Times New Roman"/>
        </w:rPr>
        <w:t>7. Списание (SPEND)</w:t>
      </w:r>
    </w:p>
    <w:p w14:paraId="46D1B239" w14:textId="77777777" w:rsidR="00E83A90" w:rsidRPr="00E07738" w:rsidRDefault="00E83A90" w:rsidP="00E83A90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E07738">
        <w:rPr>
          <w:rFonts w:ascii="Times New Roman" w:hAnsi="Times New Roman" w:cs="Times New Roman"/>
        </w:rPr>
        <w:t>amountPoints — целое число &gt; 0.</w:t>
      </w:r>
    </w:p>
    <w:p w14:paraId="75AF10CA" w14:textId="77777777" w:rsidR="00E83A90" w:rsidRPr="00E07738" w:rsidRDefault="00E83A90" w:rsidP="00E83A90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E07738">
        <w:rPr>
          <w:rFonts w:ascii="Times New Roman" w:hAnsi="Times New Roman" w:cs="Times New Roman"/>
        </w:rPr>
        <w:t>Если amountPoints &gt; текущего баланса, возвращается HTTP 409, баланс не меняется.</w:t>
      </w:r>
    </w:p>
    <w:p w14:paraId="58241EA6" w14:textId="77777777" w:rsidR="00E83A90" w:rsidRPr="00E07738" w:rsidRDefault="00E83A90" w:rsidP="00E83A90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E07738">
        <w:rPr>
          <w:rFonts w:ascii="Times New Roman" w:hAnsi="Times New Roman" w:cs="Times New Roman"/>
        </w:rPr>
        <w:t>Корректный SPEND уменьшает баланс ровно на amountPoints, возвращается HTTP 200.</w:t>
      </w:r>
    </w:p>
    <w:p w14:paraId="7CB8BD83" w14:textId="77777777" w:rsidR="00E83A90" w:rsidRPr="00E07738" w:rsidRDefault="00E83A90" w:rsidP="00E83A90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E07738">
        <w:rPr>
          <w:rFonts w:ascii="Times New Roman" w:hAnsi="Times New Roman" w:cs="Times New Roman"/>
        </w:rPr>
        <w:t>Повтор того же operationId для SPEND → HTTP 200, без изменения баланса.</w:t>
      </w:r>
    </w:p>
    <w:p w14:paraId="564B4A6B" w14:textId="77777777" w:rsidR="00E83A90" w:rsidRPr="00E07738" w:rsidRDefault="00E83A90" w:rsidP="00E83A90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E07738">
        <w:rPr>
          <w:rFonts w:ascii="Times New Roman" w:hAnsi="Times New Roman" w:cs="Times New Roman"/>
        </w:rPr>
        <w:t>Параллельные SPEND, суммарно ведущие к отрицательному балансу:</w:t>
      </w:r>
      <w:r w:rsidRPr="00E07738">
        <w:rPr>
          <w:rFonts w:ascii="Times New Roman" w:hAnsi="Times New Roman" w:cs="Times New Roman"/>
        </w:rPr>
        <w:br/>
        <w:t>ровно один завершается HTTP 200, второй — HTTP 409 (система не допускает гонки к отрицательному балансу).</w:t>
      </w:r>
    </w:p>
    <w:p w14:paraId="2172C037" w14:textId="77777777" w:rsidR="00E83A90" w:rsidRPr="00E07738" w:rsidRDefault="00000000" w:rsidP="00E83A90">
      <w:pPr>
        <w:rPr>
          <w:rFonts w:ascii="Times New Roman" w:hAnsi="Times New Roman" w:cs="Times New Roman"/>
        </w:rPr>
      </w:pPr>
      <w:r w:rsidRPr="00E07738">
        <w:rPr>
          <w:rFonts w:ascii="Times New Roman" w:hAnsi="Times New Roman" w:cs="Times New Roman"/>
        </w:rPr>
        <w:pict w14:anchorId="72E20C12">
          <v:rect id="_x0000_i1031" style="width:0;height:1.5pt" o:hralign="center" o:hrstd="t" o:hr="t" fillcolor="#a0a0a0" stroked="f"/>
        </w:pict>
      </w:r>
    </w:p>
    <w:p w14:paraId="4A44D38C" w14:textId="77777777" w:rsidR="00E83A90" w:rsidRPr="00E07738" w:rsidRDefault="00E83A90" w:rsidP="00E83A90">
      <w:pPr>
        <w:rPr>
          <w:rFonts w:ascii="Times New Roman" w:hAnsi="Times New Roman" w:cs="Times New Roman"/>
        </w:rPr>
      </w:pPr>
      <w:r w:rsidRPr="00E07738">
        <w:rPr>
          <w:rFonts w:ascii="Times New Roman" w:hAnsi="Times New Roman" w:cs="Times New Roman"/>
        </w:rPr>
        <w:t>8. Баланс и история</w:t>
      </w:r>
    </w:p>
    <w:p w14:paraId="4D748C55" w14:textId="77777777" w:rsidR="00E83A90" w:rsidRPr="00E07738" w:rsidRDefault="00E83A90" w:rsidP="00E83A90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E07738">
        <w:rPr>
          <w:rFonts w:ascii="Times New Roman" w:hAnsi="Times New Roman" w:cs="Times New Roman"/>
        </w:rPr>
        <w:lastRenderedPageBreak/>
        <w:t>GET /accounts/{id}/balance в любой момент соответствует агрегату по всем событиям:</w:t>
      </w:r>
      <w:r w:rsidRPr="00E07738">
        <w:rPr>
          <w:rFonts w:ascii="Times New Roman" w:hAnsi="Times New Roman" w:cs="Times New Roman"/>
        </w:rPr>
        <w:br/>
        <w:t>EARN − SPEND, HTTP 200.</w:t>
      </w:r>
    </w:p>
    <w:p w14:paraId="0B3876FE" w14:textId="77777777" w:rsidR="00E83A90" w:rsidRPr="00E07738" w:rsidRDefault="00E83A90" w:rsidP="00E83A90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E07738">
        <w:rPr>
          <w:rFonts w:ascii="Times New Roman" w:hAnsi="Times New Roman" w:cs="Times New Roman"/>
        </w:rPr>
        <w:t>GET /accounts/{id}/events?limit=20 возвращает ≤ 20 записей, упорядоченных по времени убывания, HTTP 200.</w:t>
      </w:r>
    </w:p>
    <w:p w14:paraId="1039A726" w14:textId="77777777" w:rsidR="00E83A90" w:rsidRPr="00E07738" w:rsidRDefault="00E83A90" w:rsidP="00E83A90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E07738">
        <w:rPr>
          <w:rFonts w:ascii="Times New Roman" w:hAnsi="Times New Roman" w:cs="Times New Roman"/>
        </w:rPr>
        <w:t>Каждая запись истории содержит минимум:</w:t>
      </w:r>
    </w:p>
    <w:p w14:paraId="0ECE0B1D" w14:textId="77777777" w:rsidR="00E83A90" w:rsidRPr="00E07738" w:rsidRDefault="00E83A90" w:rsidP="00E83A90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E07738">
        <w:rPr>
          <w:rFonts w:ascii="Times New Roman" w:hAnsi="Times New Roman" w:cs="Times New Roman"/>
        </w:rPr>
        <w:t>eventId</w:t>
      </w:r>
    </w:p>
    <w:p w14:paraId="118D14C1" w14:textId="77777777" w:rsidR="00E83A90" w:rsidRPr="00E07738" w:rsidRDefault="00E83A90" w:rsidP="00E83A90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E07738">
        <w:rPr>
          <w:rFonts w:ascii="Times New Roman" w:hAnsi="Times New Roman" w:cs="Times New Roman"/>
        </w:rPr>
        <w:t>type (EARN/SPEND)</w:t>
      </w:r>
    </w:p>
    <w:p w14:paraId="6C61F2F2" w14:textId="77777777" w:rsidR="00E83A90" w:rsidRPr="00E07738" w:rsidRDefault="00E83A90" w:rsidP="00E83A90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E07738">
        <w:rPr>
          <w:rFonts w:ascii="Times New Roman" w:hAnsi="Times New Roman" w:cs="Times New Roman"/>
        </w:rPr>
        <w:t>amountPoints</w:t>
      </w:r>
    </w:p>
    <w:p w14:paraId="04B22F05" w14:textId="77777777" w:rsidR="00E83A90" w:rsidRPr="00E07738" w:rsidRDefault="00E83A90" w:rsidP="00E83A90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E07738">
        <w:rPr>
          <w:rFonts w:ascii="Times New Roman" w:hAnsi="Times New Roman" w:cs="Times New Roman"/>
        </w:rPr>
        <w:t>ts</w:t>
      </w:r>
    </w:p>
    <w:p w14:paraId="42C28518" w14:textId="77777777" w:rsidR="00E83A90" w:rsidRPr="00E07738" w:rsidRDefault="00E83A90" w:rsidP="00E83A90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E07738">
        <w:rPr>
          <w:rFonts w:ascii="Times New Roman" w:hAnsi="Times New Roman" w:cs="Times New Roman"/>
        </w:rPr>
        <w:t>balanceAfter</w:t>
      </w:r>
    </w:p>
    <w:p w14:paraId="3B78BEFD" w14:textId="77777777" w:rsidR="00E83A90" w:rsidRPr="00E07738" w:rsidRDefault="00000000" w:rsidP="00E83A90">
      <w:pPr>
        <w:rPr>
          <w:rFonts w:ascii="Times New Roman" w:hAnsi="Times New Roman" w:cs="Times New Roman"/>
        </w:rPr>
      </w:pPr>
      <w:r w:rsidRPr="00E07738">
        <w:rPr>
          <w:rFonts w:ascii="Times New Roman" w:hAnsi="Times New Roman" w:cs="Times New Roman"/>
        </w:rPr>
        <w:pict w14:anchorId="64F60F0A">
          <v:rect id="_x0000_i1032" style="width:0;height:1.5pt" o:hralign="center" o:hrstd="t" o:hr="t" fillcolor="#a0a0a0" stroked="f"/>
        </w:pict>
      </w:r>
    </w:p>
    <w:p w14:paraId="2243BE83" w14:textId="77777777" w:rsidR="00E83A90" w:rsidRPr="00E07738" w:rsidRDefault="00E83A90" w:rsidP="00E83A90">
      <w:pPr>
        <w:rPr>
          <w:rFonts w:ascii="Times New Roman" w:hAnsi="Times New Roman" w:cs="Times New Roman"/>
        </w:rPr>
      </w:pPr>
      <w:r w:rsidRPr="00E07738">
        <w:rPr>
          <w:rFonts w:ascii="Times New Roman" w:hAnsi="Times New Roman" w:cs="Times New Roman"/>
        </w:rPr>
        <w:t>9. Роли и доступ</w:t>
      </w:r>
    </w:p>
    <w:p w14:paraId="1BF06FD3" w14:textId="77777777" w:rsidR="00E83A90" w:rsidRPr="00E07738" w:rsidRDefault="00E83A90" w:rsidP="00E83A90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E07738">
        <w:rPr>
          <w:rFonts w:ascii="Times New Roman" w:hAnsi="Times New Roman" w:cs="Times New Roman"/>
        </w:rPr>
        <w:t>Клиент может видеть только свой профиль (баллы, история, код).</w:t>
      </w:r>
    </w:p>
    <w:p w14:paraId="71FEA906" w14:textId="77777777" w:rsidR="00E83A90" w:rsidRPr="00E07738" w:rsidRDefault="00E83A90" w:rsidP="00E83A90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E07738">
        <w:rPr>
          <w:rFonts w:ascii="Times New Roman" w:hAnsi="Times New Roman" w:cs="Times New Roman"/>
        </w:rPr>
        <w:t>Кассир может вызывать только:</w:t>
      </w:r>
    </w:p>
    <w:p w14:paraId="51A72DEF" w14:textId="77777777" w:rsidR="00E83A90" w:rsidRPr="00E07738" w:rsidRDefault="00E83A90" w:rsidP="00E83A90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E07738">
        <w:rPr>
          <w:rFonts w:ascii="Times New Roman" w:hAnsi="Times New Roman" w:cs="Times New Roman"/>
        </w:rPr>
        <w:t>earn по сумме и коду клиента;</w:t>
      </w:r>
    </w:p>
    <w:p w14:paraId="159A1340" w14:textId="77777777" w:rsidR="00E83A90" w:rsidRPr="00E07738" w:rsidRDefault="00E83A90" w:rsidP="00E83A90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E07738">
        <w:rPr>
          <w:rFonts w:ascii="Times New Roman" w:hAnsi="Times New Roman" w:cs="Times New Roman"/>
        </w:rPr>
        <w:t>spend по количеству и коду клиента;</w:t>
      </w:r>
    </w:p>
    <w:p w14:paraId="52E14787" w14:textId="77777777" w:rsidR="00E83A90" w:rsidRPr="00E07738" w:rsidRDefault="00E83A90" w:rsidP="00E83A90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E07738">
        <w:rPr>
          <w:rFonts w:ascii="Times New Roman" w:hAnsi="Times New Roman" w:cs="Times New Roman"/>
        </w:rPr>
        <w:t>просмотр баланса/истории по коду клиента.</w:t>
      </w:r>
    </w:p>
    <w:p w14:paraId="2781F89C" w14:textId="77777777" w:rsidR="00E83A90" w:rsidRPr="00E07738" w:rsidRDefault="00E83A90" w:rsidP="00E83A90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E07738">
        <w:rPr>
          <w:rFonts w:ascii="Times New Roman" w:hAnsi="Times New Roman" w:cs="Times New Roman"/>
        </w:rPr>
        <w:t>Админ может:</w:t>
      </w:r>
    </w:p>
    <w:p w14:paraId="402B4819" w14:textId="77777777" w:rsidR="00E83A90" w:rsidRPr="00E07738" w:rsidRDefault="00E83A90" w:rsidP="00E83A90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E07738">
        <w:rPr>
          <w:rFonts w:ascii="Times New Roman" w:hAnsi="Times New Roman" w:cs="Times New Roman"/>
        </w:rPr>
        <w:t>видеть список всех пользователей;</w:t>
      </w:r>
    </w:p>
    <w:p w14:paraId="5779AF3D" w14:textId="77777777" w:rsidR="00E83A90" w:rsidRPr="00E07738" w:rsidRDefault="00E83A90" w:rsidP="00E83A90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E07738">
        <w:rPr>
          <w:rFonts w:ascii="Times New Roman" w:hAnsi="Times New Roman" w:cs="Times New Roman"/>
        </w:rPr>
        <w:t>создавать и удалять пользователей;</w:t>
      </w:r>
    </w:p>
    <w:p w14:paraId="72448DED" w14:textId="77777777" w:rsidR="00E83A90" w:rsidRPr="00E07738" w:rsidRDefault="00E83A90" w:rsidP="00E83A90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E07738">
        <w:rPr>
          <w:rFonts w:ascii="Times New Roman" w:hAnsi="Times New Roman" w:cs="Times New Roman"/>
        </w:rPr>
        <w:t>менять правила начисления и уровни.</w:t>
      </w:r>
    </w:p>
    <w:p w14:paraId="4B05A3F9" w14:textId="3F0CD0CE" w:rsidR="00E83A90" w:rsidRPr="00E07738" w:rsidRDefault="00E83A90" w:rsidP="00E83A90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E07738">
        <w:rPr>
          <w:rFonts w:ascii="Times New Roman" w:hAnsi="Times New Roman" w:cs="Times New Roman"/>
        </w:rPr>
        <w:t>Кассиров и админов</w:t>
      </w:r>
      <w:r w:rsidR="00E07738">
        <w:rPr>
          <w:rFonts w:ascii="Times New Roman" w:hAnsi="Times New Roman" w:cs="Times New Roman"/>
        </w:rPr>
        <w:t xml:space="preserve"> создать можно пока напрямую через БД</w:t>
      </w:r>
      <w:r w:rsidRPr="00E07738">
        <w:rPr>
          <w:rFonts w:ascii="Times New Roman" w:hAnsi="Times New Roman" w:cs="Times New Roman"/>
        </w:rPr>
        <w:t>.</w:t>
      </w:r>
    </w:p>
    <w:p w14:paraId="3270706F" w14:textId="77777777" w:rsidR="00E83A90" w:rsidRPr="00E07738" w:rsidRDefault="00000000" w:rsidP="00E83A90">
      <w:pPr>
        <w:rPr>
          <w:rFonts w:ascii="Times New Roman" w:hAnsi="Times New Roman" w:cs="Times New Roman"/>
        </w:rPr>
      </w:pPr>
      <w:r w:rsidRPr="00E07738">
        <w:rPr>
          <w:rFonts w:ascii="Times New Roman" w:hAnsi="Times New Roman" w:cs="Times New Roman"/>
        </w:rPr>
        <w:pict w14:anchorId="4EABE041">
          <v:rect id="_x0000_i1033" style="width:0;height:1.5pt" o:hralign="center" o:hrstd="t" o:hr="t" fillcolor="#a0a0a0" stroked="f"/>
        </w:pict>
      </w:r>
    </w:p>
    <w:p w14:paraId="1E961829" w14:textId="77094027" w:rsidR="00E83A90" w:rsidRPr="00E07738" w:rsidRDefault="00E83A90" w:rsidP="00E83A90">
      <w:pPr>
        <w:rPr>
          <w:rFonts w:ascii="Times New Roman" w:hAnsi="Times New Roman" w:cs="Times New Roman"/>
        </w:rPr>
      </w:pPr>
      <w:r w:rsidRPr="00E07738">
        <w:rPr>
          <w:rFonts w:ascii="Times New Roman" w:hAnsi="Times New Roman" w:cs="Times New Roman"/>
        </w:rPr>
        <w:t>10. UI</w:t>
      </w:r>
    </w:p>
    <w:p w14:paraId="7F299B75" w14:textId="77777777" w:rsidR="00E83A90" w:rsidRPr="00E07738" w:rsidRDefault="00E83A90" w:rsidP="00E83A90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E07738">
        <w:rPr>
          <w:rFonts w:ascii="Times New Roman" w:hAnsi="Times New Roman" w:cs="Times New Roman"/>
        </w:rPr>
        <w:t>Клиентский UI:</w:t>
      </w:r>
    </w:p>
    <w:p w14:paraId="7A3DCB0A" w14:textId="77777777" w:rsidR="00E83A90" w:rsidRPr="00E07738" w:rsidRDefault="00E83A90" w:rsidP="00E83A90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E07738">
        <w:rPr>
          <w:rFonts w:ascii="Times New Roman" w:hAnsi="Times New Roman" w:cs="Times New Roman"/>
        </w:rPr>
        <w:t>регистрация;</w:t>
      </w:r>
    </w:p>
    <w:p w14:paraId="2FA3426F" w14:textId="77777777" w:rsidR="00E83A90" w:rsidRPr="00E07738" w:rsidRDefault="00E83A90" w:rsidP="00E83A90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E07738">
        <w:rPr>
          <w:rFonts w:ascii="Times New Roman" w:hAnsi="Times New Roman" w:cs="Times New Roman"/>
        </w:rPr>
        <w:t>вход;</w:t>
      </w:r>
    </w:p>
    <w:p w14:paraId="25386349" w14:textId="77777777" w:rsidR="00E83A90" w:rsidRPr="00E07738" w:rsidRDefault="00E83A90" w:rsidP="00E83A90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E07738">
        <w:rPr>
          <w:rFonts w:ascii="Times New Roman" w:hAnsi="Times New Roman" w:cs="Times New Roman"/>
        </w:rPr>
        <w:t>главный экран с текущими баллами и QR/кодом;</w:t>
      </w:r>
    </w:p>
    <w:p w14:paraId="7F459B84" w14:textId="77777777" w:rsidR="00E83A90" w:rsidRPr="00E07738" w:rsidRDefault="00E83A90" w:rsidP="00E83A90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E07738">
        <w:rPr>
          <w:rFonts w:ascii="Times New Roman" w:hAnsi="Times New Roman" w:cs="Times New Roman"/>
        </w:rPr>
        <w:t>история событий.</w:t>
      </w:r>
    </w:p>
    <w:p w14:paraId="2C6C1968" w14:textId="77777777" w:rsidR="00E83A90" w:rsidRPr="00E07738" w:rsidRDefault="00E83A90" w:rsidP="00E83A90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E07738">
        <w:rPr>
          <w:rFonts w:ascii="Times New Roman" w:hAnsi="Times New Roman" w:cs="Times New Roman"/>
        </w:rPr>
        <w:t>Кассирский UI отсутствует (интеграция через REST API — зона ответственности кассового ПО).</w:t>
      </w:r>
    </w:p>
    <w:p w14:paraId="4A176766" w14:textId="77777777" w:rsidR="00E83A90" w:rsidRPr="00E07738" w:rsidRDefault="00E83A90" w:rsidP="00E83A90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E07738">
        <w:rPr>
          <w:rFonts w:ascii="Times New Roman" w:hAnsi="Times New Roman" w:cs="Times New Roman"/>
        </w:rPr>
        <w:t>Админский UI:</w:t>
      </w:r>
    </w:p>
    <w:p w14:paraId="7EE68BDE" w14:textId="77777777" w:rsidR="00E83A90" w:rsidRPr="00E07738" w:rsidRDefault="00E83A90" w:rsidP="00E83A90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E07738">
        <w:rPr>
          <w:rFonts w:ascii="Times New Roman" w:hAnsi="Times New Roman" w:cs="Times New Roman"/>
        </w:rPr>
        <w:t>список пользователей с возможностью удаления;</w:t>
      </w:r>
    </w:p>
    <w:p w14:paraId="6509DBB3" w14:textId="77777777" w:rsidR="00E83A90" w:rsidRPr="00E07738" w:rsidRDefault="00E83A90" w:rsidP="00E83A90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E07738">
        <w:rPr>
          <w:rFonts w:ascii="Times New Roman" w:hAnsi="Times New Roman" w:cs="Times New Roman"/>
        </w:rPr>
        <w:t>окно редактирования правил начисления и уровней.</w:t>
      </w:r>
    </w:p>
    <w:p w14:paraId="29B5AAE3" w14:textId="77777777" w:rsidR="00AB7004" w:rsidRPr="00E07738" w:rsidRDefault="00AB7004" w:rsidP="00E83A90">
      <w:pPr>
        <w:rPr>
          <w:rFonts w:ascii="Times New Roman" w:hAnsi="Times New Roman" w:cs="Times New Roman"/>
        </w:rPr>
      </w:pPr>
    </w:p>
    <w:sectPr w:rsidR="00AB7004" w:rsidRPr="00E077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4719A"/>
    <w:multiLevelType w:val="multilevel"/>
    <w:tmpl w:val="F574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81BD7"/>
    <w:multiLevelType w:val="multilevel"/>
    <w:tmpl w:val="60786D2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857600"/>
    <w:multiLevelType w:val="multilevel"/>
    <w:tmpl w:val="6286457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906A82"/>
    <w:multiLevelType w:val="multilevel"/>
    <w:tmpl w:val="7D664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826804"/>
    <w:multiLevelType w:val="multilevel"/>
    <w:tmpl w:val="602A8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46379F"/>
    <w:multiLevelType w:val="multilevel"/>
    <w:tmpl w:val="386C1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46265A"/>
    <w:multiLevelType w:val="multilevel"/>
    <w:tmpl w:val="0FE2B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D043AA"/>
    <w:multiLevelType w:val="multilevel"/>
    <w:tmpl w:val="079EAB1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313F2B"/>
    <w:multiLevelType w:val="multilevel"/>
    <w:tmpl w:val="16EE1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AA2769"/>
    <w:multiLevelType w:val="multilevel"/>
    <w:tmpl w:val="65861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AA7608"/>
    <w:multiLevelType w:val="multilevel"/>
    <w:tmpl w:val="A40A9DD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7C237C"/>
    <w:multiLevelType w:val="multilevel"/>
    <w:tmpl w:val="1EA4E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2D6807"/>
    <w:multiLevelType w:val="multilevel"/>
    <w:tmpl w:val="30B0457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FA2598"/>
    <w:multiLevelType w:val="multilevel"/>
    <w:tmpl w:val="03681C4E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1656596"/>
    <w:multiLevelType w:val="multilevel"/>
    <w:tmpl w:val="E6863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6A58AE"/>
    <w:multiLevelType w:val="multilevel"/>
    <w:tmpl w:val="CADCE87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F82BBB"/>
    <w:multiLevelType w:val="multilevel"/>
    <w:tmpl w:val="C0AE7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C31CB1"/>
    <w:multiLevelType w:val="multilevel"/>
    <w:tmpl w:val="6286457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A52341C"/>
    <w:multiLevelType w:val="multilevel"/>
    <w:tmpl w:val="C7744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8827B7"/>
    <w:multiLevelType w:val="multilevel"/>
    <w:tmpl w:val="995CFDD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8AA2260"/>
    <w:multiLevelType w:val="multilevel"/>
    <w:tmpl w:val="D2F21A4A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94667EC"/>
    <w:multiLevelType w:val="multilevel"/>
    <w:tmpl w:val="396C3A20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B295041"/>
    <w:multiLevelType w:val="multilevel"/>
    <w:tmpl w:val="31B2F37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CF55615"/>
    <w:multiLevelType w:val="multilevel"/>
    <w:tmpl w:val="7CE84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582791"/>
    <w:multiLevelType w:val="multilevel"/>
    <w:tmpl w:val="4CDE5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7326E5"/>
    <w:multiLevelType w:val="multilevel"/>
    <w:tmpl w:val="8DFEE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F90663"/>
    <w:multiLevelType w:val="multilevel"/>
    <w:tmpl w:val="8998F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9C306B"/>
    <w:multiLevelType w:val="multilevel"/>
    <w:tmpl w:val="71683C6C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D823FC"/>
    <w:multiLevelType w:val="multilevel"/>
    <w:tmpl w:val="65B2FEA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F3D2483"/>
    <w:multiLevelType w:val="multilevel"/>
    <w:tmpl w:val="C8087886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893AB4"/>
    <w:multiLevelType w:val="multilevel"/>
    <w:tmpl w:val="AD60B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CD4B49"/>
    <w:multiLevelType w:val="multilevel"/>
    <w:tmpl w:val="EC308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7FA49F7"/>
    <w:multiLevelType w:val="multilevel"/>
    <w:tmpl w:val="A9687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2F2AF3"/>
    <w:multiLevelType w:val="multilevel"/>
    <w:tmpl w:val="A9A2303A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570414B"/>
    <w:multiLevelType w:val="multilevel"/>
    <w:tmpl w:val="6286457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8793EFE"/>
    <w:multiLevelType w:val="multilevel"/>
    <w:tmpl w:val="8F9A8DC2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973324B"/>
    <w:multiLevelType w:val="multilevel"/>
    <w:tmpl w:val="29B68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D15DAC"/>
    <w:multiLevelType w:val="multilevel"/>
    <w:tmpl w:val="BD944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C51424"/>
    <w:multiLevelType w:val="multilevel"/>
    <w:tmpl w:val="CFCC60B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16448CF"/>
    <w:multiLevelType w:val="multilevel"/>
    <w:tmpl w:val="6286457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4041CE3"/>
    <w:multiLevelType w:val="multilevel"/>
    <w:tmpl w:val="D9C4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423EA4"/>
    <w:multiLevelType w:val="multilevel"/>
    <w:tmpl w:val="C3B8110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6CE123D"/>
    <w:multiLevelType w:val="multilevel"/>
    <w:tmpl w:val="B7084D38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6F56A2A"/>
    <w:multiLevelType w:val="multilevel"/>
    <w:tmpl w:val="3A065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D13D57"/>
    <w:multiLevelType w:val="multilevel"/>
    <w:tmpl w:val="D346A4C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9AB6F66"/>
    <w:multiLevelType w:val="multilevel"/>
    <w:tmpl w:val="CBC4C178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A432375"/>
    <w:multiLevelType w:val="multilevel"/>
    <w:tmpl w:val="DDEE8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9C0D0B"/>
    <w:multiLevelType w:val="multilevel"/>
    <w:tmpl w:val="FF10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524FA7"/>
    <w:multiLevelType w:val="multilevel"/>
    <w:tmpl w:val="F128394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D3A7916"/>
    <w:multiLevelType w:val="multilevel"/>
    <w:tmpl w:val="1B92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8723853">
    <w:abstractNumId w:val="16"/>
  </w:num>
  <w:num w:numId="2" w16cid:durableId="388769313">
    <w:abstractNumId w:val="26"/>
  </w:num>
  <w:num w:numId="3" w16cid:durableId="1009678420">
    <w:abstractNumId w:val="37"/>
  </w:num>
  <w:num w:numId="4" w16cid:durableId="202402019">
    <w:abstractNumId w:val="47"/>
  </w:num>
  <w:num w:numId="5" w16cid:durableId="1154180295">
    <w:abstractNumId w:val="0"/>
  </w:num>
  <w:num w:numId="6" w16cid:durableId="11228519">
    <w:abstractNumId w:val="49"/>
  </w:num>
  <w:num w:numId="7" w16cid:durableId="1333608064">
    <w:abstractNumId w:val="6"/>
  </w:num>
  <w:num w:numId="8" w16cid:durableId="524444952">
    <w:abstractNumId w:val="40"/>
  </w:num>
  <w:num w:numId="9" w16cid:durableId="523401905">
    <w:abstractNumId w:val="4"/>
  </w:num>
  <w:num w:numId="10" w16cid:durableId="911934299">
    <w:abstractNumId w:val="23"/>
  </w:num>
  <w:num w:numId="11" w16cid:durableId="921455774">
    <w:abstractNumId w:val="43"/>
  </w:num>
  <w:num w:numId="12" w16cid:durableId="31156103">
    <w:abstractNumId w:val="9"/>
  </w:num>
  <w:num w:numId="13" w16cid:durableId="2144156001">
    <w:abstractNumId w:val="3"/>
  </w:num>
  <w:num w:numId="14" w16cid:durableId="955529402">
    <w:abstractNumId w:val="2"/>
  </w:num>
  <w:num w:numId="15" w16cid:durableId="401415683">
    <w:abstractNumId w:val="1"/>
  </w:num>
  <w:num w:numId="16" w16cid:durableId="2121487599">
    <w:abstractNumId w:val="7"/>
  </w:num>
  <w:num w:numId="17" w16cid:durableId="891379857">
    <w:abstractNumId w:val="12"/>
  </w:num>
  <w:num w:numId="18" w16cid:durableId="1046684398">
    <w:abstractNumId w:val="33"/>
  </w:num>
  <w:num w:numId="19" w16cid:durableId="627512657">
    <w:abstractNumId w:val="21"/>
  </w:num>
  <w:num w:numId="20" w16cid:durableId="1537546942">
    <w:abstractNumId w:val="45"/>
  </w:num>
  <w:num w:numId="21" w16cid:durableId="823812297">
    <w:abstractNumId w:val="13"/>
  </w:num>
  <w:num w:numId="22" w16cid:durableId="1924561269">
    <w:abstractNumId w:val="20"/>
  </w:num>
  <w:num w:numId="23" w16cid:durableId="1074620424">
    <w:abstractNumId w:val="27"/>
  </w:num>
  <w:num w:numId="24" w16cid:durableId="950938515">
    <w:abstractNumId w:val="34"/>
  </w:num>
  <w:num w:numId="25" w16cid:durableId="1660884135">
    <w:abstractNumId w:val="39"/>
  </w:num>
  <w:num w:numId="26" w16cid:durableId="663356433">
    <w:abstractNumId w:val="17"/>
  </w:num>
  <w:num w:numId="27" w16cid:durableId="1200170861">
    <w:abstractNumId w:val="25"/>
  </w:num>
  <w:num w:numId="28" w16cid:durableId="1082219202">
    <w:abstractNumId w:val="24"/>
  </w:num>
  <w:num w:numId="29" w16cid:durableId="41827380">
    <w:abstractNumId w:val="11"/>
  </w:num>
  <w:num w:numId="30" w16cid:durableId="671762111">
    <w:abstractNumId w:val="36"/>
  </w:num>
  <w:num w:numId="31" w16cid:durableId="973027437">
    <w:abstractNumId w:val="31"/>
  </w:num>
  <w:num w:numId="32" w16cid:durableId="466316295">
    <w:abstractNumId w:val="41"/>
  </w:num>
  <w:num w:numId="33" w16cid:durableId="1352298126">
    <w:abstractNumId w:val="15"/>
  </w:num>
  <w:num w:numId="34" w16cid:durableId="738140010">
    <w:abstractNumId w:val="48"/>
  </w:num>
  <w:num w:numId="35" w16cid:durableId="1774662186">
    <w:abstractNumId w:val="30"/>
  </w:num>
  <w:num w:numId="36" w16cid:durableId="1169760269">
    <w:abstractNumId w:val="19"/>
  </w:num>
  <w:num w:numId="37" w16cid:durableId="1373455287">
    <w:abstractNumId w:val="32"/>
  </w:num>
  <w:num w:numId="38" w16cid:durableId="1722560114">
    <w:abstractNumId w:val="44"/>
  </w:num>
  <w:num w:numId="39" w16cid:durableId="1988197866">
    <w:abstractNumId w:val="10"/>
  </w:num>
  <w:num w:numId="40" w16cid:durableId="1801067938">
    <w:abstractNumId w:val="22"/>
  </w:num>
  <w:num w:numId="41" w16cid:durableId="1770663978">
    <w:abstractNumId w:val="5"/>
  </w:num>
  <w:num w:numId="42" w16cid:durableId="1451364089">
    <w:abstractNumId w:val="38"/>
  </w:num>
  <w:num w:numId="43" w16cid:durableId="1949779114">
    <w:abstractNumId w:val="18"/>
  </w:num>
  <w:num w:numId="44" w16cid:durableId="1518229507">
    <w:abstractNumId w:val="35"/>
  </w:num>
  <w:num w:numId="45" w16cid:durableId="1777365388">
    <w:abstractNumId w:val="14"/>
  </w:num>
  <w:num w:numId="46" w16cid:durableId="541525942">
    <w:abstractNumId w:val="29"/>
  </w:num>
  <w:num w:numId="47" w16cid:durableId="2029671763">
    <w:abstractNumId w:val="42"/>
  </w:num>
  <w:num w:numId="48" w16cid:durableId="1392652422">
    <w:abstractNumId w:val="8"/>
  </w:num>
  <w:num w:numId="49" w16cid:durableId="424806069">
    <w:abstractNumId w:val="28"/>
  </w:num>
  <w:num w:numId="50" w16cid:durableId="280771316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C2F"/>
    <w:rsid w:val="00077600"/>
    <w:rsid w:val="000F1661"/>
    <w:rsid w:val="00105585"/>
    <w:rsid w:val="001C1950"/>
    <w:rsid w:val="00261162"/>
    <w:rsid w:val="00371A6C"/>
    <w:rsid w:val="004107FA"/>
    <w:rsid w:val="00492FE8"/>
    <w:rsid w:val="005227CB"/>
    <w:rsid w:val="00562FCF"/>
    <w:rsid w:val="005979DA"/>
    <w:rsid w:val="006141B7"/>
    <w:rsid w:val="00656F35"/>
    <w:rsid w:val="00807980"/>
    <w:rsid w:val="0089600B"/>
    <w:rsid w:val="008E0291"/>
    <w:rsid w:val="009A5C4A"/>
    <w:rsid w:val="00AB7004"/>
    <w:rsid w:val="00BB674F"/>
    <w:rsid w:val="00C67E8F"/>
    <w:rsid w:val="00C7343C"/>
    <w:rsid w:val="00DE4305"/>
    <w:rsid w:val="00E07738"/>
    <w:rsid w:val="00E342CC"/>
    <w:rsid w:val="00E83A90"/>
    <w:rsid w:val="00EB1EB8"/>
    <w:rsid w:val="00ED4C2F"/>
    <w:rsid w:val="00F35DC7"/>
    <w:rsid w:val="00FA27DB"/>
    <w:rsid w:val="00FF0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E295AD"/>
  <w15:chartTrackingRefBased/>
  <w15:docId w15:val="{B138ECA7-3F4F-4259-A20D-D2F25DAB4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D4C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4C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4C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4C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4C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4C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4C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4C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4C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4C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D4C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4C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4C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4C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4C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4C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4C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4C2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4C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4C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4C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D4C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4C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D4C2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D4C2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D4C2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4C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D4C2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D4C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D241CA-1895-444C-9B03-330CEC4661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566</TotalTime>
  <Pages>1</Pages>
  <Words>540</Words>
  <Characters>3083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Коржиков Дмитрий Александрович</dc:creator>
  <cp:keywords/>
  <dc:description/>
  <cp:lastModifiedBy>Коржиков Дмитрий Александрович</cp:lastModifiedBy>
  <cp:revision>7</cp:revision>
  <dcterms:created xsi:type="dcterms:W3CDTF">2025-10-01T09:40:00Z</dcterms:created>
  <dcterms:modified xsi:type="dcterms:W3CDTF">2026-01-03T21:36:00Z</dcterms:modified>
</cp:coreProperties>
</file>